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FCFCE" w14:textId="3B33E20E" w:rsidR="00485E69" w:rsidRPr="006D3AF0" w:rsidRDefault="00485E69" w:rsidP="00485E69">
      <w:pPr>
        <w:spacing w:line="240" w:lineRule="auto"/>
        <w:jc w:val="both"/>
        <w:rPr>
          <w:rFonts w:ascii="Arial" w:hAnsi="Arial" w:cs="Arial"/>
        </w:rPr>
      </w:pPr>
      <w:bookmarkStart w:id="0" w:name="_GoBack"/>
      <w:r w:rsidRPr="006D3AF0">
        <w:rPr>
          <w:rFonts w:ascii="Arial" w:hAnsi="Arial" w:cs="Arial"/>
        </w:rPr>
        <w:t xml:space="preserve">Discussion </w:t>
      </w:r>
    </w:p>
    <w:p w14:paraId="66DEB3B8" w14:textId="77777777" w:rsidR="00485E69" w:rsidRPr="006D3AF0" w:rsidRDefault="00485E69" w:rsidP="00485E69">
      <w:pPr>
        <w:spacing w:line="240" w:lineRule="auto"/>
        <w:jc w:val="both"/>
        <w:rPr>
          <w:rFonts w:ascii="Arial" w:hAnsi="Arial" w:cs="Arial"/>
        </w:rPr>
      </w:pPr>
    </w:p>
    <w:p w14:paraId="69CE1838" w14:textId="713EF1BF" w:rsidR="00B22928" w:rsidRPr="006D3AF0" w:rsidRDefault="00B22928" w:rsidP="00485E69">
      <w:pPr>
        <w:spacing w:line="240" w:lineRule="auto"/>
        <w:jc w:val="both"/>
        <w:rPr>
          <w:rFonts w:ascii="Arial" w:hAnsi="Arial" w:cs="Arial"/>
        </w:rPr>
      </w:pPr>
      <w:r w:rsidRPr="006D3AF0">
        <w:rPr>
          <w:rFonts w:ascii="Arial" w:hAnsi="Arial" w:cs="Arial"/>
        </w:rPr>
        <w:t>Our findings demonstrate that the highest POM content is unexpectedly found on beaches where kelp has been cleared.</w:t>
      </w:r>
      <w:r w:rsidR="00523438" w:rsidRPr="006D3AF0">
        <w:rPr>
          <w:rFonts w:ascii="Arial" w:hAnsi="Arial" w:cs="Arial"/>
        </w:rPr>
        <w:t xml:space="preserve"> Moreover, it was observed that POM content does not generally differ monthly. This may mean that POM content is not influenced by seasonality.</w:t>
      </w:r>
      <w:r w:rsidR="008D4FDE" w:rsidRPr="006D3AF0">
        <w:rPr>
          <w:rFonts w:ascii="Arial" w:hAnsi="Arial" w:cs="Arial"/>
        </w:rPr>
        <w:t xml:space="preserve"> Although, this </w:t>
      </w:r>
      <w:r w:rsidR="00325436" w:rsidRPr="006D3AF0">
        <w:rPr>
          <w:rFonts w:ascii="Arial" w:hAnsi="Arial" w:cs="Arial"/>
        </w:rPr>
        <w:t xml:space="preserve">might not be a plausible inference since the </w:t>
      </w:r>
      <w:r w:rsidR="008D4FDE" w:rsidRPr="006D3AF0">
        <w:rPr>
          <w:rFonts w:ascii="Arial" w:hAnsi="Arial" w:cs="Arial"/>
        </w:rPr>
        <w:t xml:space="preserve">study took place only over three months. </w:t>
      </w:r>
      <w:r w:rsidRPr="006D3AF0">
        <w:rPr>
          <w:rFonts w:ascii="Arial" w:hAnsi="Arial" w:cs="Arial"/>
        </w:rPr>
        <w:t xml:space="preserve">It has been observed that on beaches with heavy wrack loadings, an anoxic layer forms beneath the seaweed having </w:t>
      </w:r>
      <w:r w:rsidR="00D3282B" w:rsidRPr="006D3AF0">
        <w:rPr>
          <w:rFonts w:ascii="Arial" w:hAnsi="Arial" w:cs="Arial"/>
        </w:rPr>
        <w:t>a</w:t>
      </w:r>
      <w:r w:rsidRPr="006D3AF0">
        <w:rPr>
          <w:rFonts w:ascii="Arial" w:hAnsi="Arial" w:cs="Arial"/>
        </w:rPr>
        <w:t xml:space="preserve"> </w:t>
      </w:r>
      <w:r w:rsidR="00D3282B" w:rsidRPr="006D3AF0">
        <w:rPr>
          <w:rFonts w:ascii="Arial" w:hAnsi="Arial" w:cs="Arial"/>
        </w:rPr>
        <w:t>hostile</w:t>
      </w:r>
      <w:r w:rsidRPr="006D3AF0">
        <w:rPr>
          <w:rFonts w:ascii="Arial" w:hAnsi="Arial" w:cs="Arial"/>
        </w:rPr>
        <w:t xml:space="preserve"> effect on </w:t>
      </w:r>
      <w:r w:rsidR="00325436" w:rsidRPr="006D3AF0">
        <w:rPr>
          <w:rFonts w:ascii="Arial" w:hAnsi="Arial" w:cs="Arial"/>
        </w:rPr>
        <w:t>meiofauna</w:t>
      </w:r>
      <w:r w:rsidRPr="006D3AF0">
        <w:rPr>
          <w:rFonts w:ascii="Arial" w:hAnsi="Arial" w:cs="Arial"/>
        </w:rPr>
        <w:t xml:space="preserve"> (</w:t>
      </w:r>
      <w:proofErr w:type="spellStart"/>
      <w:r w:rsidRPr="006D3AF0">
        <w:rPr>
          <w:rFonts w:ascii="Arial" w:hAnsi="Arial" w:cs="Arial"/>
        </w:rPr>
        <w:t>McGwynne</w:t>
      </w:r>
      <w:proofErr w:type="spellEnd"/>
      <w:r w:rsidRPr="006D3AF0">
        <w:rPr>
          <w:rFonts w:ascii="Arial" w:hAnsi="Arial" w:cs="Arial"/>
        </w:rPr>
        <w:t xml:space="preserve"> et al. 1988). This could explain why there is less</w:t>
      </w:r>
      <w:r w:rsidR="001F77C4" w:rsidRPr="006D3AF0">
        <w:rPr>
          <w:rFonts w:ascii="Arial" w:hAnsi="Arial" w:cs="Arial"/>
        </w:rPr>
        <w:t xml:space="preserve"> POM on uncleared beaches</w:t>
      </w:r>
      <w:r w:rsidRPr="006D3AF0">
        <w:rPr>
          <w:rFonts w:ascii="Arial" w:hAnsi="Arial" w:cs="Arial"/>
        </w:rPr>
        <w:t>. However, on those beaches with smaller amounts of seaweed, the nutrients from the algal leachates and seaweed inhabitants</w:t>
      </w:r>
      <w:r w:rsidR="001F77C4" w:rsidRPr="006D3AF0">
        <w:rPr>
          <w:rFonts w:ascii="Arial" w:hAnsi="Arial" w:cs="Arial"/>
        </w:rPr>
        <w:t>’</w:t>
      </w:r>
      <w:r w:rsidRPr="006D3AF0">
        <w:rPr>
          <w:rFonts w:ascii="Arial" w:hAnsi="Arial" w:cs="Arial"/>
        </w:rPr>
        <w:t xml:space="preserve"> faeces percolate to the interstitial microorganisms and meiofauna (</w:t>
      </w:r>
      <w:r w:rsidR="00897B24" w:rsidRPr="006D3AF0">
        <w:rPr>
          <w:rFonts w:ascii="Arial" w:hAnsi="Arial" w:cs="Arial"/>
        </w:rPr>
        <w:t>White et al. 2005</w:t>
      </w:r>
      <w:r w:rsidRPr="006D3AF0">
        <w:rPr>
          <w:rFonts w:ascii="Arial" w:hAnsi="Arial" w:cs="Arial"/>
        </w:rPr>
        <w:t xml:space="preserve">). </w:t>
      </w:r>
      <w:r w:rsidR="009536A5" w:rsidRPr="009536A5">
        <w:rPr>
          <w:rFonts w:ascii="Arial" w:hAnsi="Arial" w:cs="Arial"/>
        </w:rPr>
        <w:t xml:space="preserve">Of the microbial regeneration of nutrients from kelp wrack, 95% of nitrogen may be returned to the sea (Koop et al. 1982); concentrations of nitrate and phosphate are higher in coastal waters where beaches are adjacent with accumulations </w:t>
      </w:r>
      <w:proofErr w:type="gramStart"/>
      <w:r w:rsidR="009536A5" w:rsidRPr="009536A5">
        <w:rPr>
          <w:rFonts w:ascii="Arial" w:hAnsi="Arial" w:cs="Arial"/>
        </w:rPr>
        <w:t>of  wrack</w:t>
      </w:r>
      <w:proofErr w:type="gramEnd"/>
      <w:r w:rsidR="009536A5" w:rsidRPr="009536A5">
        <w:rPr>
          <w:rFonts w:ascii="Arial" w:hAnsi="Arial" w:cs="Arial"/>
        </w:rPr>
        <w:t xml:space="preserve"> (Robertson and Hansen 1982). </w:t>
      </w:r>
      <w:r w:rsidRPr="006D3AF0">
        <w:rPr>
          <w:rFonts w:ascii="Arial" w:hAnsi="Arial" w:cs="Arial"/>
        </w:rPr>
        <w:t xml:space="preserve">Therefore, a disadvantage could be that removing seaweed regularly from an area could interfere with nutrient recycling from faecal matter and may deprive interstitial organisms of the dissolved organic material that is </w:t>
      </w:r>
      <w:r w:rsidR="00D3282B" w:rsidRPr="006D3AF0">
        <w:rPr>
          <w:rFonts w:ascii="Arial" w:hAnsi="Arial" w:cs="Arial"/>
        </w:rPr>
        <w:t>l</w:t>
      </w:r>
      <w:r w:rsidRPr="006D3AF0">
        <w:rPr>
          <w:rFonts w:ascii="Arial" w:hAnsi="Arial" w:cs="Arial"/>
        </w:rPr>
        <w:t xml:space="preserve">eached from the kelp (Anderson et al. 1989). </w:t>
      </w:r>
    </w:p>
    <w:p w14:paraId="3E345BF8" w14:textId="3AF15015" w:rsidR="00B22928" w:rsidRPr="006D3AF0" w:rsidRDefault="00B22928" w:rsidP="00485E69">
      <w:pPr>
        <w:spacing w:line="240" w:lineRule="auto"/>
        <w:jc w:val="both"/>
        <w:rPr>
          <w:rFonts w:ascii="Arial" w:hAnsi="Arial" w:cs="Arial"/>
        </w:rPr>
      </w:pPr>
      <w:r w:rsidRPr="006D3AF0">
        <w:rPr>
          <w:rFonts w:ascii="Arial" w:hAnsi="Arial" w:cs="Arial"/>
        </w:rPr>
        <w:t xml:space="preserve">The </w:t>
      </w:r>
      <w:r w:rsidR="007A1DF3" w:rsidRPr="006D3AF0">
        <w:rPr>
          <w:rFonts w:ascii="Arial" w:hAnsi="Arial" w:cs="Arial"/>
        </w:rPr>
        <w:t>non-</w:t>
      </w:r>
      <w:r w:rsidRPr="006D3AF0">
        <w:rPr>
          <w:rFonts w:ascii="Arial" w:hAnsi="Arial" w:cs="Arial"/>
        </w:rPr>
        <w:t xml:space="preserve">removal of kelp from the focused </w:t>
      </w:r>
      <w:r w:rsidR="00485E69" w:rsidRPr="006D3AF0">
        <w:rPr>
          <w:rFonts w:ascii="Arial" w:hAnsi="Arial" w:cs="Arial"/>
        </w:rPr>
        <w:t>beaches of</w:t>
      </w:r>
      <w:r w:rsidRPr="006D3AF0">
        <w:rPr>
          <w:rFonts w:ascii="Arial" w:hAnsi="Arial" w:cs="Arial"/>
        </w:rPr>
        <w:t xml:space="preserve"> this study may be beneficial. Indeed, the higher POM content in the soil on </w:t>
      </w:r>
      <w:r w:rsidR="00485E69" w:rsidRPr="006D3AF0">
        <w:rPr>
          <w:rFonts w:ascii="Arial" w:hAnsi="Arial" w:cs="Arial"/>
        </w:rPr>
        <w:t>some cleared</w:t>
      </w:r>
      <w:r w:rsidRPr="006D3AF0">
        <w:rPr>
          <w:rFonts w:ascii="Arial" w:hAnsi="Arial" w:cs="Arial"/>
        </w:rPr>
        <w:t xml:space="preserve"> beaches may contribute to the succession of dune vegetation</w:t>
      </w:r>
      <w:r w:rsidR="00897B24" w:rsidRPr="006D3AF0">
        <w:rPr>
          <w:rFonts w:ascii="Arial" w:hAnsi="Arial" w:cs="Arial"/>
        </w:rPr>
        <w:t xml:space="preserve"> </w:t>
      </w:r>
      <w:r w:rsidR="00897B24" w:rsidRPr="006D3AF0">
        <w:rPr>
          <w:rFonts w:ascii="Arial" w:hAnsi="Arial" w:cs="Arial"/>
        </w:rPr>
        <w:t>(McKenna et al</w:t>
      </w:r>
      <w:r w:rsidR="005D42A7" w:rsidRPr="006D3AF0">
        <w:rPr>
          <w:rFonts w:ascii="Arial" w:hAnsi="Arial" w:cs="Arial"/>
        </w:rPr>
        <w:t>.</w:t>
      </w:r>
      <w:r w:rsidR="00897B24" w:rsidRPr="006D3AF0">
        <w:rPr>
          <w:rFonts w:ascii="Arial" w:hAnsi="Arial" w:cs="Arial"/>
        </w:rPr>
        <w:t xml:space="preserve"> 2000)</w:t>
      </w:r>
      <w:r w:rsidRPr="006D3AF0">
        <w:rPr>
          <w:rFonts w:ascii="Arial" w:hAnsi="Arial" w:cs="Arial"/>
        </w:rPr>
        <w:t xml:space="preserve">, given that dune </w:t>
      </w:r>
      <w:r w:rsidR="007A1DF3" w:rsidRPr="006D3AF0">
        <w:rPr>
          <w:rFonts w:ascii="Arial" w:hAnsi="Arial" w:cs="Arial"/>
        </w:rPr>
        <w:t>formation</w:t>
      </w:r>
      <w:r w:rsidRPr="006D3AF0">
        <w:rPr>
          <w:rFonts w:ascii="Arial" w:hAnsi="Arial" w:cs="Arial"/>
        </w:rPr>
        <w:t xml:space="preserve"> is </w:t>
      </w:r>
      <w:r w:rsidR="007A1DF3" w:rsidRPr="006D3AF0">
        <w:rPr>
          <w:rFonts w:ascii="Arial" w:hAnsi="Arial" w:cs="Arial"/>
        </w:rPr>
        <w:t>influenced by kelp wrack deposit</w:t>
      </w:r>
      <w:r w:rsidR="00642DA0" w:rsidRPr="006D3AF0">
        <w:rPr>
          <w:rFonts w:ascii="Arial" w:hAnsi="Arial" w:cs="Arial"/>
        </w:rPr>
        <w:t>ion</w:t>
      </w:r>
      <w:r w:rsidR="007A1DF3" w:rsidRPr="006D3AF0">
        <w:rPr>
          <w:rFonts w:ascii="Arial" w:hAnsi="Arial" w:cs="Arial"/>
        </w:rPr>
        <w:t xml:space="preserve"> </w:t>
      </w:r>
      <w:r w:rsidR="00642DA0" w:rsidRPr="006D3AF0">
        <w:rPr>
          <w:rFonts w:ascii="Arial" w:hAnsi="Arial" w:cs="Arial"/>
        </w:rPr>
        <w:t xml:space="preserve">higher up </w:t>
      </w:r>
      <w:r w:rsidR="007A1DF3" w:rsidRPr="006D3AF0">
        <w:rPr>
          <w:rFonts w:ascii="Arial" w:hAnsi="Arial" w:cs="Arial"/>
        </w:rPr>
        <w:t>on the shore (</w:t>
      </w:r>
      <w:r w:rsidR="008716C0" w:rsidRPr="006D3AF0">
        <w:rPr>
          <w:rFonts w:ascii="Arial" w:hAnsi="Arial" w:cs="Arial"/>
        </w:rPr>
        <w:t>Zemke-White</w:t>
      </w:r>
      <w:r w:rsidR="00E90289" w:rsidRPr="006D3AF0">
        <w:rPr>
          <w:rFonts w:ascii="Arial" w:hAnsi="Arial" w:cs="Arial"/>
        </w:rPr>
        <w:t xml:space="preserve"> et al</w:t>
      </w:r>
      <w:r w:rsidR="00E90289" w:rsidRPr="006D3AF0">
        <w:rPr>
          <w:rFonts w:ascii="Arial" w:hAnsi="Arial" w:cs="Arial"/>
        </w:rPr>
        <w:t>.</w:t>
      </w:r>
      <w:r w:rsidR="00E90289" w:rsidRPr="006D3AF0">
        <w:rPr>
          <w:rFonts w:ascii="Arial" w:hAnsi="Arial" w:cs="Arial"/>
        </w:rPr>
        <w:t xml:space="preserve"> 2005</w:t>
      </w:r>
      <w:r w:rsidR="007A1DF3" w:rsidRPr="006D3AF0">
        <w:rPr>
          <w:rFonts w:ascii="Arial" w:hAnsi="Arial" w:cs="Arial"/>
        </w:rPr>
        <w:t>)</w:t>
      </w:r>
      <w:r w:rsidRPr="006D3AF0">
        <w:rPr>
          <w:rFonts w:ascii="Arial" w:hAnsi="Arial" w:cs="Arial"/>
        </w:rPr>
        <w:t>. Although, additional input</w:t>
      </w:r>
      <w:r w:rsidR="00642DA0" w:rsidRPr="006D3AF0">
        <w:rPr>
          <w:rFonts w:ascii="Arial" w:hAnsi="Arial" w:cs="Arial"/>
        </w:rPr>
        <w:t xml:space="preserve"> of </w:t>
      </w:r>
      <w:r w:rsidR="00D60B6F" w:rsidRPr="006D3AF0">
        <w:rPr>
          <w:rFonts w:ascii="Arial" w:hAnsi="Arial" w:cs="Arial"/>
        </w:rPr>
        <w:t>POM across</w:t>
      </w:r>
      <w:r w:rsidRPr="006D3AF0">
        <w:rPr>
          <w:rFonts w:ascii="Arial" w:hAnsi="Arial" w:cs="Arial"/>
        </w:rPr>
        <w:t xml:space="preserve"> a certain threshold may not be detrimental, but rather poses no additional advantages on vegetation (</w:t>
      </w:r>
      <w:r w:rsidR="00375B69" w:rsidRPr="006D3AF0">
        <w:rPr>
          <w:rFonts w:ascii="Arial" w:hAnsi="Arial" w:cs="Arial"/>
        </w:rPr>
        <w:t>Haslam and Hopkins 1996</w:t>
      </w:r>
      <w:r w:rsidRPr="006D3AF0">
        <w:rPr>
          <w:rFonts w:ascii="Arial" w:hAnsi="Arial" w:cs="Arial"/>
        </w:rPr>
        <w:t xml:space="preserve">). However, little research has looked at the effect of POM in beach soils on the dune vegetation. </w:t>
      </w:r>
    </w:p>
    <w:p w14:paraId="48C552C7" w14:textId="6D72EC0C" w:rsidR="00B22928" w:rsidRPr="006D3AF0" w:rsidRDefault="00B22928" w:rsidP="00485E69">
      <w:pPr>
        <w:spacing w:line="240" w:lineRule="auto"/>
        <w:jc w:val="both"/>
        <w:rPr>
          <w:rFonts w:ascii="Arial" w:hAnsi="Arial" w:cs="Arial"/>
        </w:rPr>
      </w:pPr>
      <w:r w:rsidRPr="006D3AF0">
        <w:rPr>
          <w:rFonts w:ascii="Arial" w:hAnsi="Arial" w:cs="Arial"/>
        </w:rPr>
        <w:t xml:space="preserve">The increase of wrack generally brings an increase of decomposers, subsequently increasing POM and dissolved nutrients, respectively (e.g. Dugan et al. 2011). However, since kelp is absent in cleared areas, one would expect that the amount of POM should decrease. Furthermore, since the Cape Town Municipality </w:t>
      </w:r>
      <w:r w:rsidR="00485E69" w:rsidRPr="006D3AF0">
        <w:rPr>
          <w:rFonts w:ascii="Arial" w:hAnsi="Arial" w:cs="Arial"/>
        </w:rPr>
        <w:t>facilitates</w:t>
      </w:r>
      <w:r w:rsidRPr="006D3AF0">
        <w:rPr>
          <w:rFonts w:ascii="Arial" w:hAnsi="Arial" w:cs="Arial"/>
        </w:rPr>
        <w:t xml:space="preserve"> kelp removal, </w:t>
      </w:r>
      <w:r w:rsidR="00485E69" w:rsidRPr="006D3AF0">
        <w:rPr>
          <w:rFonts w:ascii="Arial" w:hAnsi="Arial" w:cs="Arial"/>
        </w:rPr>
        <w:t>regularly</w:t>
      </w:r>
      <w:r w:rsidRPr="006D3AF0">
        <w:rPr>
          <w:rFonts w:ascii="Arial" w:hAnsi="Arial" w:cs="Arial"/>
        </w:rPr>
        <w:t xml:space="preserve"> at the cleared areas, (Yosh</w:t>
      </w:r>
      <w:r w:rsidR="00897B24" w:rsidRPr="006D3AF0">
        <w:rPr>
          <w:rFonts w:ascii="Arial" w:hAnsi="Arial" w:cs="Arial"/>
        </w:rPr>
        <w:t>i</w:t>
      </w:r>
      <w:r w:rsidRPr="006D3AF0">
        <w:rPr>
          <w:rFonts w:ascii="Arial" w:hAnsi="Arial" w:cs="Arial"/>
        </w:rPr>
        <w:t>kawa 2013) there is little time for decomposers to break down the kelp to the high POM content we observe.</w:t>
      </w:r>
      <w:r w:rsidR="00325436" w:rsidRPr="006D3AF0">
        <w:rPr>
          <w:rFonts w:ascii="Arial" w:hAnsi="Arial" w:cs="Arial"/>
        </w:rPr>
        <w:t xml:space="preserve"> </w:t>
      </w:r>
      <w:r w:rsidR="00325436" w:rsidRPr="006D3AF0">
        <w:rPr>
          <w:rFonts w:ascii="Arial" w:hAnsi="Arial" w:cs="Arial"/>
        </w:rPr>
        <w:t xml:space="preserve">An explanation for the high POM content on cleared beaches may be related to wind (e.g. Moore 1972). Urbanization along the coast may promote blowback of sediment and, therefore, significantly increase the POM content when it should be expectedly low. </w:t>
      </w:r>
      <w:r w:rsidR="00D60B6F" w:rsidRPr="006D3AF0">
        <w:rPr>
          <w:rFonts w:ascii="Arial" w:hAnsi="Arial" w:cs="Arial"/>
        </w:rPr>
        <w:t xml:space="preserve">We can then assume that with an increase in turbulence comes an increase in blowback of POM, although the wind may sometimes be strong enough to blow the particulate into the sea, a significant amount might still be lost on the sandy shore on the way to the sea. </w:t>
      </w:r>
      <w:r w:rsidR="00C82B43" w:rsidRPr="006D3AF0">
        <w:rPr>
          <w:rFonts w:ascii="Arial" w:hAnsi="Arial" w:cs="Arial"/>
        </w:rPr>
        <w:t xml:space="preserve">If urbanization was not present, or rather less prevalent, we might expect significant losses of particulate as it would be carried off by the wind and deposited elsewhere. Even markedly further from the site.   </w:t>
      </w:r>
      <w:r w:rsidRPr="006D3AF0">
        <w:rPr>
          <w:rFonts w:ascii="Arial" w:hAnsi="Arial" w:cs="Arial"/>
        </w:rPr>
        <w:t xml:space="preserve">  </w:t>
      </w:r>
    </w:p>
    <w:p w14:paraId="3C7BF8FA" w14:textId="07E14904" w:rsidR="00422D88" w:rsidRPr="006D3AF0" w:rsidRDefault="00B22928" w:rsidP="00485E69">
      <w:pPr>
        <w:spacing w:line="240" w:lineRule="auto"/>
        <w:jc w:val="both"/>
        <w:rPr>
          <w:rFonts w:ascii="Arial" w:hAnsi="Arial" w:cs="Arial"/>
        </w:rPr>
      </w:pPr>
      <w:r w:rsidRPr="006D3AF0">
        <w:rPr>
          <w:rFonts w:ascii="Arial" w:hAnsi="Arial" w:cs="Arial"/>
        </w:rPr>
        <w:t xml:space="preserve">The high POM contents at </w:t>
      </w:r>
      <w:proofErr w:type="spellStart"/>
      <w:r w:rsidRPr="006D3AF0">
        <w:rPr>
          <w:rFonts w:ascii="Arial" w:hAnsi="Arial" w:cs="Arial"/>
        </w:rPr>
        <w:t>Hout</w:t>
      </w:r>
      <w:proofErr w:type="spellEnd"/>
      <w:r w:rsidR="00325436" w:rsidRPr="006D3AF0">
        <w:rPr>
          <w:rFonts w:ascii="Arial" w:hAnsi="Arial" w:cs="Arial"/>
        </w:rPr>
        <w:t xml:space="preserve"> B</w:t>
      </w:r>
      <w:r w:rsidRPr="006D3AF0">
        <w:rPr>
          <w:rFonts w:ascii="Arial" w:hAnsi="Arial" w:cs="Arial"/>
        </w:rPr>
        <w:t>ay West, Fish Hoek and Muizenb</w:t>
      </w:r>
      <w:r w:rsidR="00485E69" w:rsidRPr="006D3AF0">
        <w:rPr>
          <w:rFonts w:ascii="Arial" w:hAnsi="Arial" w:cs="Arial"/>
        </w:rPr>
        <w:t>e</w:t>
      </w:r>
      <w:r w:rsidRPr="006D3AF0">
        <w:rPr>
          <w:rFonts w:ascii="Arial" w:hAnsi="Arial" w:cs="Arial"/>
        </w:rPr>
        <w:t xml:space="preserve">rg may be related to the high </w:t>
      </w:r>
      <w:r w:rsidRPr="006D3AF0">
        <w:rPr>
          <w:rFonts w:ascii="Arial" w:hAnsi="Arial" w:cs="Arial"/>
        </w:rPr>
        <w:t>number</w:t>
      </w:r>
      <w:r w:rsidRPr="006D3AF0">
        <w:rPr>
          <w:rFonts w:ascii="Arial" w:hAnsi="Arial" w:cs="Arial"/>
        </w:rPr>
        <w:t xml:space="preserve"> of dogs that are walked on these beaches, more </w:t>
      </w:r>
      <w:r w:rsidR="00325436" w:rsidRPr="006D3AF0">
        <w:rPr>
          <w:rFonts w:ascii="Arial" w:hAnsi="Arial" w:cs="Arial"/>
        </w:rPr>
        <w:t>specifically</w:t>
      </w:r>
      <w:r w:rsidRPr="006D3AF0">
        <w:rPr>
          <w:rFonts w:ascii="Arial" w:hAnsi="Arial" w:cs="Arial"/>
        </w:rPr>
        <w:t xml:space="preserve"> when kelp has no</w:t>
      </w:r>
      <w:r w:rsidR="00752633" w:rsidRPr="006D3AF0">
        <w:rPr>
          <w:rFonts w:ascii="Arial" w:hAnsi="Arial" w:cs="Arial"/>
        </w:rPr>
        <w:t>t</w:t>
      </w:r>
      <w:r w:rsidRPr="006D3AF0">
        <w:rPr>
          <w:rFonts w:ascii="Arial" w:hAnsi="Arial" w:cs="Arial"/>
        </w:rPr>
        <w:t xml:space="preserve"> </w:t>
      </w:r>
      <w:r w:rsidR="00485E69" w:rsidRPr="006D3AF0">
        <w:rPr>
          <w:rFonts w:ascii="Arial" w:hAnsi="Arial" w:cs="Arial"/>
        </w:rPr>
        <w:t>yet</w:t>
      </w:r>
      <w:r w:rsidRPr="006D3AF0">
        <w:rPr>
          <w:rFonts w:ascii="Arial" w:hAnsi="Arial" w:cs="Arial"/>
        </w:rPr>
        <w:t xml:space="preserve"> been removed </w:t>
      </w:r>
      <w:r w:rsidR="00485E69" w:rsidRPr="006D3AF0">
        <w:rPr>
          <w:rFonts w:ascii="Arial" w:hAnsi="Arial" w:cs="Arial"/>
        </w:rPr>
        <w:t>from</w:t>
      </w:r>
      <w:r w:rsidRPr="006D3AF0">
        <w:rPr>
          <w:rFonts w:ascii="Arial" w:hAnsi="Arial" w:cs="Arial"/>
        </w:rPr>
        <w:t xml:space="preserve"> the beaches. These dogs are likely to deposit their faeces on the beach where, not only limited to Cape To</w:t>
      </w:r>
      <w:r w:rsidR="00485E69" w:rsidRPr="006D3AF0">
        <w:rPr>
          <w:rFonts w:ascii="Arial" w:hAnsi="Arial" w:cs="Arial"/>
        </w:rPr>
        <w:t>wn</w:t>
      </w:r>
      <w:r w:rsidRPr="006D3AF0">
        <w:rPr>
          <w:rFonts w:ascii="Arial" w:hAnsi="Arial" w:cs="Arial"/>
        </w:rPr>
        <w:t xml:space="preserve"> beaches,</w:t>
      </w:r>
      <w:r w:rsidR="00752633" w:rsidRPr="006D3AF0">
        <w:rPr>
          <w:rFonts w:ascii="Arial" w:hAnsi="Arial" w:cs="Arial"/>
        </w:rPr>
        <w:t xml:space="preserve"> dog</w:t>
      </w:r>
      <w:r w:rsidRPr="006D3AF0">
        <w:rPr>
          <w:rFonts w:ascii="Arial" w:hAnsi="Arial" w:cs="Arial"/>
        </w:rPr>
        <w:t xml:space="preserve"> owners rarely remove the faeces from the beach (Wright et al</w:t>
      </w:r>
      <w:r w:rsidR="005D42A7" w:rsidRPr="006D3AF0">
        <w:rPr>
          <w:rFonts w:ascii="Arial" w:hAnsi="Arial" w:cs="Arial"/>
        </w:rPr>
        <w:t>.</w:t>
      </w:r>
      <w:r w:rsidRPr="006D3AF0">
        <w:rPr>
          <w:rFonts w:ascii="Arial" w:hAnsi="Arial" w:cs="Arial"/>
        </w:rPr>
        <w:t xml:space="preserve"> 2009). Dogs may excrete their faeces among the kelp, increasing the rate of decomposition and, therefore, increase the POM content resulting in a high content once the kelp has been removed (Mart</w:t>
      </w:r>
      <w:r w:rsidRPr="006D3AF0">
        <w:rPr>
          <w:rFonts w:ascii="Arial" w:hAnsi="Arial" w:cs="Arial"/>
        </w:rPr>
        <w:t>i</w:t>
      </w:r>
      <w:r w:rsidRPr="006D3AF0">
        <w:rPr>
          <w:rFonts w:ascii="Arial" w:hAnsi="Arial" w:cs="Arial"/>
        </w:rPr>
        <w:t xml:space="preserve">n and Gruber 2005). </w:t>
      </w:r>
      <w:r w:rsidR="00752633" w:rsidRPr="006D3AF0">
        <w:rPr>
          <w:rFonts w:ascii="Arial" w:hAnsi="Arial" w:cs="Arial"/>
        </w:rPr>
        <w:t>The way this may occur is in the high number of microbes that are present in dog faeces</w:t>
      </w:r>
      <w:r w:rsidR="007B0D43" w:rsidRPr="006D3AF0">
        <w:rPr>
          <w:rFonts w:ascii="Arial" w:hAnsi="Arial" w:cs="Arial"/>
        </w:rPr>
        <w:t xml:space="preserve"> </w:t>
      </w:r>
      <w:r w:rsidR="007B0D43" w:rsidRPr="006D3AF0">
        <w:rPr>
          <w:rFonts w:ascii="Arial" w:hAnsi="Arial" w:cs="Arial"/>
        </w:rPr>
        <w:t>(Martin and Gruber 2005)</w:t>
      </w:r>
      <w:r w:rsidR="007B0D43" w:rsidRPr="006D3AF0">
        <w:rPr>
          <w:rFonts w:ascii="Arial" w:hAnsi="Arial" w:cs="Arial"/>
        </w:rPr>
        <w:t>.</w:t>
      </w:r>
      <w:r w:rsidR="00C82B43" w:rsidRPr="006D3AF0">
        <w:rPr>
          <w:rFonts w:ascii="Arial" w:hAnsi="Arial" w:cs="Arial"/>
        </w:rPr>
        <w:t xml:space="preserve"> Additionally, trampling </w:t>
      </w:r>
      <w:r w:rsidR="00347B2E" w:rsidRPr="006D3AF0">
        <w:rPr>
          <w:rFonts w:ascii="Arial" w:hAnsi="Arial" w:cs="Arial"/>
        </w:rPr>
        <w:t>of POM</w:t>
      </w:r>
      <w:r w:rsidR="00C82B43" w:rsidRPr="006D3AF0">
        <w:rPr>
          <w:rFonts w:ascii="Arial" w:hAnsi="Arial" w:cs="Arial"/>
        </w:rPr>
        <w:t xml:space="preserve"> into the beach soil by both dogs and humans may serve to increase the rate at which particulates are incorporated into the beach soils and, consequently, the </w:t>
      </w:r>
      <w:r w:rsidR="00347B2E" w:rsidRPr="006D3AF0">
        <w:rPr>
          <w:rFonts w:ascii="Arial" w:hAnsi="Arial" w:cs="Arial"/>
        </w:rPr>
        <w:t>point at which they are most accessible</w:t>
      </w:r>
      <w:r w:rsidR="00C82B43" w:rsidRPr="006D3AF0">
        <w:rPr>
          <w:rFonts w:ascii="Arial" w:hAnsi="Arial" w:cs="Arial"/>
        </w:rPr>
        <w:t xml:space="preserve"> for process</w:t>
      </w:r>
      <w:r w:rsidR="00347B2E" w:rsidRPr="006D3AF0">
        <w:rPr>
          <w:rFonts w:ascii="Arial" w:hAnsi="Arial" w:cs="Arial"/>
        </w:rPr>
        <w:t xml:space="preserve">ing by microbes. Indeed, the amount of trampling events may increase with the amount of people and animals present. One would also expect that this would increase with seasonality since people would choose to walk on the beach and walk their dogs in favourable. However, given the relatively short period of this </w:t>
      </w:r>
      <w:r w:rsidR="00347B2E" w:rsidRPr="006D3AF0">
        <w:rPr>
          <w:rFonts w:ascii="Arial" w:hAnsi="Arial" w:cs="Arial"/>
        </w:rPr>
        <w:lastRenderedPageBreak/>
        <w:t>study, this may not be significant to the obtained results. Nevertheless, t</w:t>
      </w:r>
      <w:r w:rsidRPr="006D3AF0">
        <w:rPr>
          <w:rFonts w:ascii="Arial" w:hAnsi="Arial" w:cs="Arial"/>
        </w:rPr>
        <w:t>h</w:t>
      </w:r>
      <w:r w:rsidR="00C82B43" w:rsidRPr="006D3AF0">
        <w:rPr>
          <w:rFonts w:ascii="Arial" w:hAnsi="Arial" w:cs="Arial"/>
        </w:rPr>
        <w:t>e</w:t>
      </w:r>
      <w:r w:rsidRPr="006D3AF0">
        <w:rPr>
          <w:rFonts w:ascii="Arial" w:hAnsi="Arial" w:cs="Arial"/>
        </w:rPr>
        <w:t>s</w:t>
      </w:r>
      <w:r w:rsidR="00C82B43" w:rsidRPr="006D3AF0">
        <w:rPr>
          <w:rFonts w:ascii="Arial" w:hAnsi="Arial" w:cs="Arial"/>
        </w:rPr>
        <w:t>e</w:t>
      </w:r>
      <w:r w:rsidRPr="006D3AF0">
        <w:rPr>
          <w:rFonts w:ascii="Arial" w:hAnsi="Arial" w:cs="Arial"/>
        </w:rPr>
        <w:t xml:space="preserve"> combined</w:t>
      </w:r>
      <w:r w:rsidR="00C82B43" w:rsidRPr="006D3AF0">
        <w:rPr>
          <w:rFonts w:ascii="Arial" w:hAnsi="Arial" w:cs="Arial"/>
        </w:rPr>
        <w:t xml:space="preserve"> effects, along</w:t>
      </w:r>
      <w:r w:rsidRPr="006D3AF0">
        <w:rPr>
          <w:rFonts w:ascii="Arial" w:hAnsi="Arial" w:cs="Arial"/>
        </w:rPr>
        <w:t xml:space="preserve"> with wind blowback may </w:t>
      </w:r>
      <w:r w:rsidRPr="006D3AF0">
        <w:rPr>
          <w:rFonts w:ascii="Arial" w:hAnsi="Arial" w:cs="Arial"/>
        </w:rPr>
        <w:t>therefore</w:t>
      </w:r>
      <w:r w:rsidRPr="006D3AF0">
        <w:rPr>
          <w:rFonts w:ascii="Arial" w:hAnsi="Arial" w:cs="Arial"/>
        </w:rPr>
        <w:t xml:space="preserve"> </w:t>
      </w:r>
      <w:r w:rsidRPr="006D3AF0">
        <w:rPr>
          <w:rFonts w:ascii="Arial" w:hAnsi="Arial" w:cs="Arial"/>
        </w:rPr>
        <w:t>increase the</w:t>
      </w:r>
      <w:r w:rsidRPr="006D3AF0">
        <w:rPr>
          <w:rFonts w:ascii="Arial" w:hAnsi="Arial" w:cs="Arial"/>
        </w:rPr>
        <w:t xml:space="preserve"> POM content. Additionally, the storm drain present at </w:t>
      </w:r>
      <w:proofErr w:type="spellStart"/>
      <w:r w:rsidRPr="006D3AF0">
        <w:rPr>
          <w:rFonts w:ascii="Arial" w:hAnsi="Arial" w:cs="Arial"/>
        </w:rPr>
        <w:t>Hout</w:t>
      </w:r>
      <w:proofErr w:type="spellEnd"/>
      <w:r w:rsidRPr="006D3AF0">
        <w:rPr>
          <w:rFonts w:ascii="Arial" w:hAnsi="Arial" w:cs="Arial"/>
        </w:rPr>
        <w:t xml:space="preserve"> Bay West may leach nutrients into the beach soils promoting microbial diversity and abundance, therefore increasing the rate of </w:t>
      </w:r>
      <w:r w:rsidR="00485E69" w:rsidRPr="006D3AF0">
        <w:rPr>
          <w:rFonts w:ascii="Arial" w:hAnsi="Arial" w:cs="Arial"/>
        </w:rPr>
        <w:t>decomposition</w:t>
      </w:r>
      <w:r w:rsidRPr="006D3AF0">
        <w:rPr>
          <w:rFonts w:ascii="Arial" w:hAnsi="Arial" w:cs="Arial"/>
        </w:rPr>
        <w:t xml:space="preserve"> of kelp. A similar inference may be true for Muizenb</w:t>
      </w:r>
      <w:r w:rsidR="00485E69" w:rsidRPr="006D3AF0">
        <w:rPr>
          <w:rFonts w:ascii="Arial" w:hAnsi="Arial" w:cs="Arial"/>
        </w:rPr>
        <w:t>e</w:t>
      </w:r>
      <w:r w:rsidRPr="006D3AF0">
        <w:rPr>
          <w:rFonts w:ascii="Arial" w:hAnsi="Arial" w:cs="Arial"/>
        </w:rPr>
        <w:t xml:space="preserve">rg where the </w:t>
      </w:r>
      <w:proofErr w:type="spellStart"/>
      <w:r w:rsidRPr="006D3AF0">
        <w:rPr>
          <w:rFonts w:ascii="Arial" w:hAnsi="Arial" w:cs="Arial"/>
        </w:rPr>
        <w:t>Zandvlei</w:t>
      </w:r>
      <w:proofErr w:type="spellEnd"/>
      <w:r w:rsidRPr="006D3AF0">
        <w:rPr>
          <w:rFonts w:ascii="Arial" w:hAnsi="Arial" w:cs="Arial"/>
        </w:rPr>
        <w:t xml:space="preserve"> estuary may also bring additional </w:t>
      </w:r>
      <w:r w:rsidR="00325436" w:rsidRPr="006D3AF0">
        <w:rPr>
          <w:rFonts w:ascii="Arial" w:hAnsi="Arial" w:cs="Arial"/>
        </w:rPr>
        <w:t>nutrients</w:t>
      </w:r>
      <w:r w:rsidRPr="006D3AF0">
        <w:rPr>
          <w:rFonts w:ascii="Arial" w:hAnsi="Arial" w:cs="Arial"/>
        </w:rPr>
        <w:t xml:space="preserve"> to the beach, via the estuary itself and from shore waves.  However, </w:t>
      </w:r>
      <w:r w:rsidR="00485E69" w:rsidRPr="006D3AF0">
        <w:rPr>
          <w:rFonts w:ascii="Arial" w:hAnsi="Arial" w:cs="Arial"/>
        </w:rPr>
        <w:t>this</w:t>
      </w:r>
      <w:r w:rsidR="00347B2E" w:rsidRPr="006D3AF0">
        <w:rPr>
          <w:rFonts w:ascii="Arial" w:hAnsi="Arial" w:cs="Arial"/>
        </w:rPr>
        <w:t xml:space="preserve"> too</w:t>
      </w:r>
      <w:r w:rsidRPr="006D3AF0">
        <w:rPr>
          <w:rFonts w:ascii="Arial" w:hAnsi="Arial" w:cs="Arial"/>
        </w:rPr>
        <w:t xml:space="preserve"> occurs </w:t>
      </w:r>
      <w:r w:rsidR="00485E69" w:rsidRPr="006D3AF0">
        <w:rPr>
          <w:rFonts w:ascii="Arial" w:hAnsi="Arial" w:cs="Arial"/>
        </w:rPr>
        <w:t>seasonally (</w:t>
      </w:r>
      <w:r w:rsidRPr="006D3AF0">
        <w:rPr>
          <w:rFonts w:ascii="Arial" w:hAnsi="Arial" w:cs="Arial"/>
        </w:rPr>
        <w:t>Tho</w:t>
      </w:r>
      <w:r w:rsidR="005D42A7" w:rsidRPr="006D3AF0">
        <w:rPr>
          <w:rFonts w:ascii="Arial" w:hAnsi="Arial" w:cs="Arial"/>
        </w:rPr>
        <w:t>r</w:t>
      </w:r>
      <w:r w:rsidRPr="006D3AF0">
        <w:rPr>
          <w:rFonts w:ascii="Arial" w:hAnsi="Arial" w:cs="Arial"/>
        </w:rPr>
        <w:t>nton et al. 1995)</w:t>
      </w:r>
      <w:r w:rsidR="00C82B43" w:rsidRPr="006D3AF0">
        <w:rPr>
          <w:rFonts w:ascii="Arial" w:hAnsi="Arial" w:cs="Arial"/>
        </w:rPr>
        <w:t xml:space="preserve"> and, therefore, may not be of much significance</w:t>
      </w:r>
      <w:r w:rsidRPr="006D3AF0">
        <w:rPr>
          <w:rFonts w:ascii="Arial" w:hAnsi="Arial" w:cs="Arial"/>
        </w:rPr>
        <w:t xml:space="preserve">.   </w:t>
      </w:r>
    </w:p>
    <w:p w14:paraId="78F68B42" w14:textId="77777777" w:rsidR="007A1DF3" w:rsidRPr="006D3AF0" w:rsidRDefault="007A1DF3" w:rsidP="009D30E6">
      <w:pPr>
        <w:spacing w:line="240" w:lineRule="auto"/>
        <w:jc w:val="both"/>
        <w:rPr>
          <w:rFonts w:ascii="Arial" w:hAnsi="Arial" w:cs="Arial"/>
        </w:rPr>
      </w:pPr>
    </w:p>
    <w:p w14:paraId="1D8E3ADE" w14:textId="77777777" w:rsidR="00642DA0" w:rsidRPr="006D3AF0" w:rsidRDefault="00642DA0" w:rsidP="009D30E6">
      <w:pPr>
        <w:spacing w:line="240" w:lineRule="auto"/>
        <w:jc w:val="both"/>
        <w:rPr>
          <w:rFonts w:ascii="Arial" w:hAnsi="Arial" w:cs="Arial"/>
        </w:rPr>
      </w:pPr>
    </w:p>
    <w:p w14:paraId="4AF25129" w14:textId="206353B0" w:rsidR="00325436" w:rsidRPr="006D3AF0" w:rsidRDefault="009D30E6" w:rsidP="009D30E6">
      <w:pPr>
        <w:spacing w:line="240" w:lineRule="auto"/>
        <w:jc w:val="both"/>
        <w:rPr>
          <w:rFonts w:ascii="Arial" w:hAnsi="Arial" w:cs="Arial"/>
        </w:rPr>
      </w:pPr>
      <w:r w:rsidRPr="006D3AF0">
        <w:rPr>
          <w:rFonts w:ascii="Arial" w:hAnsi="Arial" w:cs="Arial"/>
        </w:rPr>
        <w:t>Conclusion</w:t>
      </w:r>
    </w:p>
    <w:p w14:paraId="2A78D218" w14:textId="597725CF" w:rsidR="009D30E6" w:rsidRPr="006D3AF0" w:rsidRDefault="009D30E6" w:rsidP="009D30E6">
      <w:pPr>
        <w:spacing w:line="240" w:lineRule="auto"/>
        <w:jc w:val="both"/>
        <w:rPr>
          <w:rFonts w:ascii="Arial" w:hAnsi="Arial" w:cs="Arial"/>
        </w:rPr>
      </w:pPr>
      <w:r w:rsidRPr="006D3AF0">
        <w:rPr>
          <w:rFonts w:ascii="Arial" w:hAnsi="Arial" w:cs="Arial"/>
        </w:rPr>
        <w:t xml:space="preserve">  </w:t>
      </w:r>
    </w:p>
    <w:p w14:paraId="0E74E5ED" w14:textId="6379C44D" w:rsidR="002D1F26" w:rsidRPr="006D3AF0" w:rsidRDefault="009D30E6" w:rsidP="009D30E6">
      <w:pPr>
        <w:spacing w:line="240" w:lineRule="auto"/>
        <w:jc w:val="both"/>
        <w:rPr>
          <w:rFonts w:ascii="Arial" w:hAnsi="Arial" w:cs="Arial"/>
        </w:rPr>
      </w:pPr>
      <w:r w:rsidRPr="006D3AF0">
        <w:rPr>
          <w:rFonts w:ascii="Arial" w:hAnsi="Arial" w:cs="Arial"/>
        </w:rPr>
        <w:t xml:space="preserve">We can conclude that there are different factors influencing the higher POM content in uncleared beach soils. A </w:t>
      </w:r>
      <w:r w:rsidR="007A1DF3" w:rsidRPr="006D3AF0">
        <w:rPr>
          <w:rFonts w:ascii="Arial" w:hAnsi="Arial" w:cs="Arial"/>
        </w:rPr>
        <w:t>higher POM</w:t>
      </w:r>
      <w:r w:rsidRPr="006D3AF0">
        <w:rPr>
          <w:rFonts w:ascii="Arial" w:hAnsi="Arial" w:cs="Arial"/>
        </w:rPr>
        <w:t xml:space="preserve"> </w:t>
      </w:r>
      <w:r w:rsidR="007A1DF3" w:rsidRPr="006D3AF0">
        <w:rPr>
          <w:rFonts w:ascii="Arial" w:hAnsi="Arial" w:cs="Arial"/>
        </w:rPr>
        <w:t>content</w:t>
      </w:r>
      <w:r w:rsidRPr="006D3AF0">
        <w:rPr>
          <w:rFonts w:ascii="Arial" w:hAnsi="Arial" w:cs="Arial"/>
        </w:rPr>
        <w:t xml:space="preserve"> bri</w:t>
      </w:r>
      <w:r w:rsidR="007A1DF3" w:rsidRPr="006D3AF0">
        <w:rPr>
          <w:rFonts w:ascii="Arial" w:hAnsi="Arial" w:cs="Arial"/>
        </w:rPr>
        <w:t>n</w:t>
      </w:r>
      <w:r w:rsidRPr="006D3AF0">
        <w:rPr>
          <w:rFonts w:ascii="Arial" w:hAnsi="Arial" w:cs="Arial"/>
        </w:rPr>
        <w:t>gs about a higher diversity and abundance of microbial organism</w:t>
      </w:r>
      <w:r w:rsidR="007A1DF3" w:rsidRPr="006D3AF0">
        <w:rPr>
          <w:rFonts w:ascii="Arial" w:hAnsi="Arial" w:cs="Arial"/>
        </w:rPr>
        <w:t>s</w:t>
      </w:r>
      <w:r w:rsidRPr="006D3AF0">
        <w:rPr>
          <w:rFonts w:ascii="Arial" w:hAnsi="Arial" w:cs="Arial"/>
        </w:rPr>
        <w:t xml:space="preserve">. Whether this is of concern to the smaller beach ecosystem remains unclear and is to be </w:t>
      </w:r>
      <w:r w:rsidR="007A1DF3" w:rsidRPr="006D3AF0">
        <w:rPr>
          <w:rFonts w:ascii="Arial" w:hAnsi="Arial" w:cs="Arial"/>
        </w:rPr>
        <w:t>considered</w:t>
      </w:r>
      <w:r w:rsidRPr="006D3AF0">
        <w:rPr>
          <w:rFonts w:ascii="Arial" w:hAnsi="Arial" w:cs="Arial"/>
        </w:rPr>
        <w:t xml:space="preserve"> in future studies. Indeed, more studies </w:t>
      </w:r>
      <w:proofErr w:type="gramStart"/>
      <w:r w:rsidRPr="006D3AF0">
        <w:rPr>
          <w:rFonts w:ascii="Arial" w:hAnsi="Arial" w:cs="Arial"/>
        </w:rPr>
        <w:t>similar to</w:t>
      </w:r>
      <w:proofErr w:type="gramEnd"/>
      <w:r w:rsidRPr="006D3AF0">
        <w:rPr>
          <w:rFonts w:ascii="Arial" w:hAnsi="Arial" w:cs="Arial"/>
        </w:rPr>
        <w:t xml:space="preserve"> this need to be conducted to further shed light on the relation of kelp removal to POM content in the soil on beaches</w:t>
      </w:r>
      <w:r w:rsidR="00347B2E" w:rsidRPr="006D3AF0">
        <w:rPr>
          <w:rFonts w:ascii="Arial" w:hAnsi="Arial" w:cs="Arial"/>
        </w:rPr>
        <w:t xml:space="preserve"> and over a longer period of time</w:t>
      </w:r>
      <w:r w:rsidRPr="006D3AF0">
        <w:rPr>
          <w:rFonts w:ascii="Arial" w:hAnsi="Arial" w:cs="Arial"/>
        </w:rPr>
        <w:t xml:space="preserve">.  </w:t>
      </w:r>
    </w:p>
    <w:p w14:paraId="6A8AD987" w14:textId="2505A641" w:rsidR="009D30E6" w:rsidRPr="006D3AF0" w:rsidRDefault="009D30E6" w:rsidP="009D30E6">
      <w:pPr>
        <w:spacing w:line="240" w:lineRule="auto"/>
        <w:jc w:val="both"/>
        <w:rPr>
          <w:rFonts w:ascii="Arial" w:hAnsi="Arial" w:cs="Arial"/>
        </w:rPr>
      </w:pPr>
      <w:r w:rsidRPr="006D3AF0">
        <w:rPr>
          <w:rFonts w:ascii="Arial" w:hAnsi="Arial" w:cs="Arial"/>
        </w:rPr>
        <w:t>This study focused on a single city's beaches, it would be interesting to compare the results of other beaches in other parts of the world</w:t>
      </w:r>
      <w:r w:rsidR="007A1DF3" w:rsidRPr="006D3AF0">
        <w:rPr>
          <w:rFonts w:ascii="Arial" w:hAnsi="Arial" w:cs="Arial"/>
        </w:rPr>
        <w:t xml:space="preserve"> and what action the </w:t>
      </w:r>
      <w:r w:rsidR="00325436" w:rsidRPr="006D3AF0">
        <w:rPr>
          <w:rFonts w:ascii="Arial" w:hAnsi="Arial" w:cs="Arial"/>
        </w:rPr>
        <w:t>authorities</w:t>
      </w:r>
      <w:r w:rsidR="007A1DF3" w:rsidRPr="006D3AF0">
        <w:rPr>
          <w:rFonts w:ascii="Arial" w:hAnsi="Arial" w:cs="Arial"/>
        </w:rPr>
        <w:t xml:space="preserve"> managing these areas may take</w:t>
      </w:r>
      <w:r w:rsidRPr="006D3AF0">
        <w:rPr>
          <w:rFonts w:ascii="Arial" w:hAnsi="Arial" w:cs="Arial"/>
        </w:rPr>
        <w:t>.</w:t>
      </w:r>
      <w:r w:rsidR="007A1DF3" w:rsidRPr="006D3AF0">
        <w:rPr>
          <w:rFonts w:ascii="Arial" w:hAnsi="Arial" w:cs="Arial"/>
        </w:rPr>
        <w:t xml:space="preserve"> Moreover, s</w:t>
      </w:r>
      <w:r w:rsidRPr="006D3AF0">
        <w:rPr>
          <w:rFonts w:ascii="Arial" w:hAnsi="Arial" w:cs="Arial"/>
        </w:rPr>
        <w:t xml:space="preserve">ince the method of kelp management by the Cape Town </w:t>
      </w:r>
      <w:r w:rsidR="007A1DF3" w:rsidRPr="006D3AF0">
        <w:rPr>
          <w:rFonts w:ascii="Arial" w:hAnsi="Arial" w:cs="Arial"/>
        </w:rPr>
        <w:t>Municipality</w:t>
      </w:r>
      <w:r w:rsidRPr="006D3AF0">
        <w:rPr>
          <w:rFonts w:ascii="Arial" w:hAnsi="Arial" w:cs="Arial"/>
        </w:rPr>
        <w:t xml:space="preserve"> is to dispose of the kelp in landfills and not for </w:t>
      </w:r>
      <w:r w:rsidR="00325436" w:rsidRPr="006D3AF0">
        <w:rPr>
          <w:rFonts w:ascii="Arial" w:hAnsi="Arial" w:cs="Arial"/>
        </w:rPr>
        <w:t>commercial</w:t>
      </w:r>
      <w:r w:rsidRPr="006D3AF0">
        <w:rPr>
          <w:rFonts w:ascii="Arial" w:hAnsi="Arial" w:cs="Arial"/>
        </w:rPr>
        <w:t xml:space="preserve"> uses (Yoshikawa 2013), one </w:t>
      </w:r>
      <w:r w:rsidR="00325436" w:rsidRPr="006D3AF0">
        <w:rPr>
          <w:rFonts w:ascii="Arial" w:hAnsi="Arial" w:cs="Arial"/>
        </w:rPr>
        <w:t>must</w:t>
      </w:r>
      <w:r w:rsidRPr="006D3AF0">
        <w:rPr>
          <w:rFonts w:ascii="Arial" w:hAnsi="Arial" w:cs="Arial"/>
        </w:rPr>
        <w:t xml:space="preserve"> consider that the former method may result in a waste disposal problem on land. To use the beach-cast kelp as fertiliser may be a </w:t>
      </w:r>
      <w:r w:rsidR="00325436" w:rsidRPr="006D3AF0">
        <w:rPr>
          <w:rFonts w:ascii="Arial" w:hAnsi="Arial" w:cs="Arial"/>
        </w:rPr>
        <w:t>highly</w:t>
      </w:r>
      <w:r w:rsidRPr="006D3AF0">
        <w:rPr>
          <w:rFonts w:ascii="Arial" w:hAnsi="Arial" w:cs="Arial"/>
        </w:rPr>
        <w:t xml:space="preserve"> </w:t>
      </w:r>
      <w:r w:rsidR="00325436" w:rsidRPr="006D3AF0">
        <w:rPr>
          <w:rFonts w:ascii="Arial" w:hAnsi="Arial" w:cs="Arial"/>
        </w:rPr>
        <w:t>plausible</w:t>
      </w:r>
      <w:r w:rsidRPr="006D3AF0">
        <w:rPr>
          <w:rFonts w:ascii="Arial" w:hAnsi="Arial" w:cs="Arial"/>
        </w:rPr>
        <w:t xml:space="preserve"> method that would be of </w:t>
      </w:r>
      <w:r w:rsidR="00325436" w:rsidRPr="006D3AF0">
        <w:rPr>
          <w:rFonts w:ascii="Arial" w:hAnsi="Arial" w:cs="Arial"/>
        </w:rPr>
        <w:t>environmental</w:t>
      </w:r>
      <w:r w:rsidRPr="006D3AF0">
        <w:rPr>
          <w:rFonts w:ascii="Arial" w:hAnsi="Arial" w:cs="Arial"/>
        </w:rPr>
        <w:t xml:space="preserve"> and economic </w:t>
      </w:r>
      <w:r w:rsidR="00325436" w:rsidRPr="006D3AF0">
        <w:rPr>
          <w:rFonts w:ascii="Arial" w:hAnsi="Arial" w:cs="Arial"/>
        </w:rPr>
        <w:t>interest</w:t>
      </w:r>
      <w:r w:rsidRPr="006D3AF0">
        <w:rPr>
          <w:rFonts w:ascii="Arial" w:hAnsi="Arial" w:cs="Arial"/>
        </w:rPr>
        <w:t xml:space="preserve">, which may also serve to partly replace the use of commercial </w:t>
      </w:r>
      <w:r w:rsidR="00325436" w:rsidRPr="006D3AF0">
        <w:rPr>
          <w:rFonts w:ascii="Arial" w:hAnsi="Arial" w:cs="Arial"/>
        </w:rPr>
        <w:t>fertilisers</w:t>
      </w:r>
      <w:r w:rsidRPr="006D3AF0">
        <w:rPr>
          <w:rFonts w:ascii="Arial" w:hAnsi="Arial" w:cs="Arial"/>
        </w:rPr>
        <w:t xml:space="preserve"> in urbanized coastal areas (</w:t>
      </w:r>
      <w:proofErr w:type="spellStart"/>
      <w:r w:rsidRPr="006D3AF0">
        <w:rPr>
          <w:rFonts w:ascii="Arial" w:hAnsi="Arial" w:cs="Arial"/>
        </w:rPr>
        <w:t>J</w:t>
      </w:r>
      <w:r w:rsidR="00897B24" w:rsidRPr="006D3AF0">
        <w:rPr>
          <w:rFonts w:ascii="Arial" w:hAnsi="Arial" w:cs="Arial"/>
        </w:rPr>
        <w:t>ö</w:t>
      </w:r>
      <w:r w:rsidRPr="006D3AF0">
        <w:rPr>
          <w:rFonts w:ascii="Arial" w:hAnsi="Arial" w:cs="Arial"/>
        </w:rPr>
        <w:t>born</w:t>
      </w:r>
      <w:proofErr w:type="spellEnd"/>
      <w:r w:rsidRPr="006D3AF0">
        <w:rPr>
          <w:rFonts w:ascii="Arial" w:hAnsi="Arial" w:cs="Arial"/>
        </w:rPr>
        <w:t xml:space="preserve"> et al. 2001).  </w:t>
      </w:r>
      <w:r w:rsidR="009536A5" w:rsidRPr="009536A5">
        <w:rPr>
          <w:rFonts w:ascii="Arial" w:hAnsi="Arial" w:cs="Arial"/>
        </w:rPr>
        <w:t xml:space="preserve">Besides the supply of nutrients (which may be caused by growth hormones occurring in the macroalgae), the use of composted macroalgae improves the structure of the soil by increasing the content of humus (Haslam and Hopkins 1996).  </w:t>
      </w:r>
      <w:r w:rsidR="007A1DF3" w:rsidRPr="006D3AF0">
        <w:rPr>
          <w:rFonts w:ascii="Arial" w:hAnsi="Arial" w:cs="Arial"/>
        </w:rPr>
        <w:t>Additionally</w:t>
      </w:r>
      <w:r w:rsidRPr="006D3AF0">
        <w:rPr>
          <w:rFonts w:ascii="Arial" w:hAnsi="Arial" w:cs="Arial"/>
        </w:rPr>
        <w:t xml:space="preserve">, if burial of kelp on site was accepted as a common method, the POM in the soil may increase </w:t>
      </w:r>
      <w:r w:rsidR="007A1DF3" w:rsidRPr="006D3AF0">
        <w:rPr>
          <w:rFonts w:ascii="Arial" w:hAnsi="Arial" w:cs="Arial"/>
        </w:rPr>
        <w:t>prompting</w:t>
      </w:r>
      <w:r w:rsidRPr="006D3AF0">
        <w:rPr>
          <w:rFonts w:ascii="Arial" w:hAnsi="Arial" w:cs="Arial"/>
        </w:rPr>
        <w:t xml:space="preserve"> more activity in the soil on apparently cleared beaches. </w:t>
      </w:r>
      <w:r w:rsidR="002D1F26" w:rsidRPr="006D3AF0">
        <w:rPr>
          <w:rFonts w:ascii="Arial" w:hAnsi="Arial" w:cs="Arial"/>
        </w:rPr>
        <w:t xml:space="preserve">Griffiths </w:t>
      </w:r>
      <w:r w:rsidR="00FD3A7A">
        <w:rPr>
          <w:rFonts w:ascii="Arial" w:hAnsi="Arial" w:cs="Arial"/>
        </w:rPr>
        <w:t>et al.</w:t>
      </w:r>
      <w:r w:rsidR="002D1F26" w:rsidRPr="006D3AF0">
        <w:rPr>
          <w:rFonts w:ascii="Arial" w:hAnsi="Arial" w:cs="Arial"/>
        </w:rPr>
        <w:t xml:space="preserve"> (1983) observed that </w:t>
      </w:r>
      <w:r w:rsidR="00897B24" w:rsidRPr="006D3AF0">
        <w:rPr>
          <w:rFonts w:ascii="Arial" w:hAnsi="Arial" w:cs="Arial"/>
        </w:rPr>
        <w:t>particulate</w:t>
      </w:r>
      <w:r w:rsidR="002D1F26" w:rsidRPr="006D3AF0">
        <w:rPr>
          <w:rFonts w:ascii="Arial" w:hAnsi="Arial" w:cs="Arial"/>
        </w:rPr>
        <w:t xml:space="preserve"> or </w:t>
      </w:r>
      <w:r w:rsidR="00897B24" w:rsidRPr="006D3AF0">
        <w:rPr>
          <w:rFonts w:ascii="Arial" w:hAnsi="Arial" w:cs="Arial"/>
        </w:rPr>
        <w:t>dissolved</w:t>
      </w:r>
      <w:r w:rsidR="002D1F26" w:rsidRPr="006D3AF0">
        <w:rPr>
          <w:rFonts w:ascii="Arial" w:hAnsi="Arial" w:cs="Arial"/>
        </w:rPr>
        <w:t xml:space="preserve"> kelp detritus becomes part of the sand column is taken up by those organisms found below </w:t>
      </w:r>
      <w:r w:rsidR="00897B24" w:rsidRPr="006D3AF0">
        <w:rPr>
          <w:rFonts w:ascii="Arial" w:hAnsi="Arial" w:cs="Arial"/>
        </w:rPr>
        <w:t>t</w:t>
      </w:r>
      <w:r w:rsidR="002D1F26" w:rsidRPr="006D3AF0">
        <w:rPr>
          <w:rFonts w:ascii="Arial" w:hAnsi="Arial" w:cs="Arial"/>
        </w:rPr>
        <w:t xml:space="preserve">he </w:t>
      </w:r>
      <w:proofErr w:type="spellStart"/>
      <w:r w:rsidR="00897B24" w:rsidRPr="006D3AF0">
        <w:rPr>
          <w:rFonts w:ascii="Arial" w:hAnsi="Arial" w:cs="Arial"/>
        </w:rPr>
        <w:t>driftline</w:t>
      </w:r>
      <w:proofErr w:type="spellEnd"/>
      <w:r w:rsidR="002D1F26" w:rsidRPr="006D3AF0">
        <w:rPr>
          <w:rFonts w:ascii="Arial" w:hAnsi="Arial" w:cs="Arial"/>
        </w:rPr>
        <w:t xml:space="preserve">, namely bacteria, nematodes and oligochaetes. </w:t>
      </w:r>
      <w:r w:rsidRPr="006D3AF0">
        <w:rPr>
          <w:rFonts w:ascii="Arial" w:hAnsi="Arial" w:cs="Arial"/>
        </w:rPr>
        <w:t xml:space="preserve">The </w:t>
      </w:r>
      <w:r w:rsidR="007A1DF3" w:rsidRPr="006D3AF0">
        <w:rPr>
          <w:rFonts w:ascii="Arial" w:hAnsi="Arial" w:cs="Arial"/>
        </w:rPr>
        <w:t>results</w:t>
      </w:r>
      <w:r w:rsidRPr="006D3AF0">
        <w:rPr>
          <w:rFonts w:ascii="Arial" w:hAnsi="Arial" w:cs="Arial"/>
        </w:rPr>
        <w:t xml:space="preserve"> from this study could act as a tool in further management of kelp wrack on Cape Town beaches to </w:t>
      </w:r>
      <w:r w:rsidR="007A1DF3" w:rsidRPr="006D3AF0">
        <w:rPr>
          <w:rFonts w:ascii="Arial" w:hAnsi="Arial" w:cs="Arial"/>
        </w:rPr>
        <w:t>ensure</w:t>
      </w:r>
      <w:r w:rsidRPr="006D3AF0">
        <w:rPr>
          <w:rFonts w:ascii="Arial" w:hAnsi="Arial" w:cs="Arial"/>
        </w:rPr>
        <w:t xml:space="preserve"> the best management practices.</w:t>
      </w:r>
    </w:p>
    <w:bookmarkEnd w:id="0"/>
    <w:p w14:paraId="3141E4CB" w14:textId="47F31E75" w:rsidR="00AB5812" w:rsidRPr="006D3AF0" w:rsidRDefault="00AB5812">
      <w:pPr>
        <w:rPr>
          <w:rFonts w:ascii="Arial" w:hAnsi="Arial" w:cs="Arial"/>
        </w:rPr>
      </w:pPr>
      <w:r w:rsidRPr="006D3AF0">
        <w:rPr>
          <w:rFonts w:ascii="Arial" w:hAnsi="Arial" w:cs="Arial"/>
        </w:rPr>
        <w:br w:type="page"/>
      </w:r>
    </w:p>
    <w:p w14:paraId="27F87822" w14:textId="66081638" w:rsidR="009B4AE8" w:rsidRDefault="00AB5812" w:rsidP="009B4AE8">
      <w:pPr>
        <w:spacing w:line="240" w:lineRule="auto"/>
        <w:jc w:val="both"/>
        <w:rPr>
          <w:rFonts w:ascii="Arial" w:hAnsi="Arial" w:cs="Arial"/>
        </w:rPr>
      </w:pPr>
      <w:r w:rsidRPr="006D3AF0">
        <w:rPr>
          <w:rFonts w:ascii="Arial" w:hAnsi="Arial" w:cs="Arial"/>
        </w:rPr>
        <w:lastRenderedPageBreak/>
        <w:t xml:space="preserve">References </w:t>
      </w:r>
    </w:p>
    <w:p w14:paraId="5F4962B2" w14:textId="77777777" w:rsidR="009B4AE8" w:rsidRPr="00957187" w:rsidRDefault="009B4AE8" w:rsidP="009B4AE8">
      <w:pPr>
        <w:spacing w:line="240" w:lineRule="auto"/>
        <w:jc w:val="both"/>
        <w:rPr>
          <w:rFonts w:ascii="Arial" w:hAnsi="Arial" w:cs="Arial"/>
        </w:rPr>
      </w:pPr>
    </w:p>
    <w:p w14:paraId="1EB7240C" w14:textId="57ED5DF6" w:rsidR="009536A5" w:rsidRPr="009536A5" w:rsidRDefault="009536A5" w:rsidP="009536A5">
      <w:pPr>
        <w:pStyle w:val="ListParagraph"/>
        <w:numPr>
          <w:ilvl w:val="0"/>
          <w:numId w:val="1"/>
        </w:numPr>
        <w:spacing w:line="240" w:lineRule="auto"/>
        <w:jc w:val="both"/>
        <w:rPr>
          <w:rFonts w:ascii="Arial" w:hAnsi="Arial" w:cs="Arial"/>
        </w:rPr>
      </w:pPr>
      <w:r w:rsidRPr="009B4AE8">
        <w:rPr>
          <w:rFonts w:ascii="Arial" w:hAnsi="Arial" w:cs="Arial"/>
        </w:rPr>
        <w:t>Anderson RJ</w:t>
      </w:r>
      <w:r w:rsidRPr="009B4AE8">
        <w:rPr>
          <w:rFonts w:ascii="Arial" w:hAnsi="Arial" w:cs="Arial"/>
        </w:rPr>
        <w:t>,</w:t>
      </w:r>
      <w:r w:rsidRPr="009B4AE8">
        <w:rPr>
          <w:rFonts w:ascii="Arial" w:hAnsi="Arial" w:cs="Arial"/>
        </w:rPr>
        <w:t xml:space="preserve"> Simons RH</w:t>
      </w:r>
      <w:r w:rsidRPr="009B4AE8">
        <w:rPr>
          <w:rFonts w:ascii="Arial" w:hAnsi="Arial" w:cs="Arial"/>
        </w:rPr>
        <w:t>,</w:t>
      </w:r>
      <w:r w:rsidRPr="009B4AE8">
        <w:rPr>
          <w:rFonts w:ascii="Arial" w:hAnsi="Arial" w:cs="Arial"/>
        </w:rPr>
        <w:t xml:space="preserve"> </w:t>
      </w:r>
      <w:proofErr w:type="spellStart"/>
      <w:r w:rsidRPr="009B4AE8">
        <w:rPr>
          <w:rFonts w:ascii="Arial" w:hAnsi="Arial" w:cs="Arial"/>
        </w:rPr>
        <w:t>Jarman</w:t>
      </w:r>
      <w:proofErr w:type="spellEnd"/>
      <w:r w:rsidRPr="009B4AE8">
        <w:rPr>
          <w:rFonts w:ascii="Arial" w:hAnsi="Arial" w:cs="Arial"/>
        </w:rPr>
        <w:t xml:space="preserve"> NG. 1989</w:t>
      </w:r>
      <w:r w:rsidRPr="009B4AE8">
        <w:rPr>
          <w:rFonts w:ascii="Arial" w:hAnsi="Arial" w:cs="Arial"/>
        </w:rPr>
        <w:t>.</w:t>
      </w:r>
      <w:r w:rsidRPr="009B4AE8">
        <w:rPr>
          <w:rFonts w:ascii="Arial" w:hAnsi="Arial" w:cs="Arial"/>
        </w:rPr>
        <w:t xml:space="preserve"> Commercial seaweeds in Southern Africa: A</w:t>
      </w:r>
      <w:r>
        <w:rPr>
          <w:rFonts w:ascii="Arial" w:hAnsi="Arial" w:cs="Arial"/>
        </w:rPr>
        <w:t xml:space="preserve"> </w:t>
      </w:r>
      <w:r w:rsidRPr="009B4AE8">
        <w:rPr>
          <w:rFonts w:ascii="Arial" w:hAnsi="Arial" w:cs="Arial"/>
        </w:rPr>
        <w:t xml:space="preserve">review of utilization and research. </w:t>
      </w:r>
      <w:r w:rsidRPr="009B4AE8">
        <w:rPr>
          <w:rFonts w:ascii="Arial" w:hAnsi="Arial" w:cs="Arial"/>
          <w:i/>
        </w:rPr>
        <w:t>South African Journal of Marine Research</w:t>
      </w:r>
      <w:r w:rsidRPr="009B4AE8">
        <w:rPr>
          <w:rFonts w:ascii="Arial" w:hAnsi="Arial" w:cs="Arial"/>
        </w:rPr>
        <w:t xml:space="preserve"> 8: 277–299.</w:t>
      </w:r>
    </w:p>
    <w:p w14:paraId="72EE91BC"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Dugan JE, Hubbard DM, Page HM, Schimel JP. 2011. Marine macrophyte wrack inputs and dissolved nutrients in beach sands. </w:t>
      </w:r>
      <w:r w:rsidRPr="009B4AE8">
        <w:rPr>
          <w:rFonts w:ascii="Arial" w:hAnsi="Arial" w:cs="Arial"/>
          <w:i/>
        </w:rPr>
        <w:t>Estuaries and Coasts</w:t>
      </w:r>
      <w:r w:rsidRPr="009B4AE8">
        <w:rPr>
          <w:rFonts w:ascii="Arial" w:hAnsi="Arial" w:cs="Arial"/>
        </w:rPr>
        <w:t>:</w:t>
      </w:r>
      <w:r w:rsidRPr="009B4AE8">
        <w:rPr>
          <w:rFonts w:ascii="Arial" w:hAnsi="Arial" w:cs="Arial"/>
        </w:rPr>
        <w:t xml:space="preserve"> 34(4)</w:t>
      </w:r>
      <w:r w:rsidRPr="009B4AE8">
        <w:rPr>
          <w:rFonts w:ascii="Arial" w:hAnsi="Arial" w:cs="Arial"/>
        </w:rPr>
        <w:t>:</w:t>
      </w:r>
      <w:r w:rsidRPr="009B4AE8">
        <w:rPr>
          <w:rFonts w:ascii="Arial" w:hAnsi="Arial" w:cs="Arial"/>
        </w:rPr>
        <w:t xml:space="preserve"> 839</w:t>
      </w:r>
      <w:r w:rsidRPr="009B4AE8">
        <w:rPr>
          <w:rFonts w:ascii="Arial" w:hAnsi="Arial" w:cs="Arial"/>
        </w:rPr>
        <w:t>–</w:t>
      </w:r>
      <w:r w:rsidRPr="009B4AE8">
        <w:rPr>
          <w:rFonts w:ascii="Arial" w:hAnsi="Arial" w:cs="Arial"/>
        </w:rPr>
        <w:t>850.</w:t>
      </w:r>
    </w:p>
    <w:p w14:paraId="4559CE09"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Griffiths CL, </w:t>
      </w:r>
      <w:proofErr w:type="spellStart"/>
      <w:r w:rsidRPr="009B4AE8">
        <w:rPr>
          <w:rFonts w:ascii="Arial" w:hAnsi="Arial" w:cs="Arial"/>
        </w:rPr>
        <w:t>Stenton-Dozey</w:t>
      </w:r>
      <w:proofErr w:type="spellEnd"/>
      <w:r w:rsidRPr="009B4AE8">
        <w:rPr>
          <w:rFonts w:ascii="Arial" w:hAnsi="Arial" w:cs="Arial"/>
        </w:rPr>
        <w:t xml:space="preserve"> JME, Koop K. 1983. Kelp Wrack and the Flow of Energy Through a Sandy Beach Ecosystem</w:t>
      </w:r>
      <w:r w:rsidRPr="009B4AE8">
        <w:rPr>
          <w:rFonts w:ascii="Arial" w:hAnsi="Arial" w:cs="Arial"/>
        </w:rPr>
        <w:t>.</w:t>
      </w:r>
      <w:r w:rsidRPr="009B4AE8">
        <w:rPr>
          <w:rFonts w:ascii="Arial" w:hAnsi="Arial" w:cs="Arial"/>
          <w:spacing w:val="4"/>
          <w:shd w:val="clear" w:color="auto" w:fill="FCFCFC"/>
        </w:rPr>
        <w:t xml:space="preserve"> </w:t>
      </w:r>
      <w:r w:rsidRPr="009B4AE8">
        <w:rPr>
          <w:rFonts w:ascii="Arial" w:hAnsi="Arial" w:cs="Arial"/>
          <w:spacing w:val="4"/>
          <w:shd w:val="clear" w:color="auto" w:fill="FCFCFC"/>
        </w:rPr>
        <w:t>In: McLachlan A, Erasmus T (eds)</w:t>
      </w:r>
      <w:r w:rsidRPr="009B4AE8">
        <w:rPr>
          <w:rFonts w:ascii="Arial" w:hAnsi="Arial" w:cs="Arial"/>
          <w:spacing w:val="4"/>
          <w:shd w:val="clear" w:color="auto" w:fill="FCFCFC"/>
        </w:rPr>
        <w:t>,</w:t>
      </w:r>
      <w:r w:rsidRPr="009B4AE8">
        <w:rPr>
          <w:rFonts w:ascii="Arial" w:hAnsi="Arial" w:cs="Arial"/>
          <w:spacing w:val="4"/>
          <w:shd w:val="clear" w:color="auto" w:fill="FCFCFC"/>
        </w:rPr>
        <w:t xml:space="preserve"> </w:t>
      </w:r>
      <w:r w:rsidRPr="009B4AE8">
        <w:rPr>
          <w:rFonts w:ascii="Arial" w:hAnsi="Arial" w:cs="Arial"/>
          <w:i/>
          <w:spacing w:val="4"/>
          <w:shd w:val="clear" w:color="auto" w:fill="FCFCFC"/>
        </w:rPr>
        <w:t>Sandy Beaches as Ecosystems. Developments in Hydrobiology</w:t>
      </w:r>
      <w:r w:rsidRPr="009B4AE8">
        <w:rPr>
          <w:rFonts w:ascii="Arial" w:hAnsi="Arial" w:cs="Arial"/>
          <w:spacing w:val="4"/>
          <w:shd w:val="clear" w:color="auto" w:fill="FCFCFC"/>
        </w:rPr>
        <w:t>, vol 19. Dordrecht</w:t>
      </w:r>
      <w:r w:rsidRPr="009B4AE8">
        <w:rPr>
          <w:rFonts w:ascii="Arial" w:hAnsi="Arial" w:cs="Arial"/>
        </w:rPr>
        <w:t xml:space="preserve">: </w:t>
      </w:r>
      <w:r w:rsidRPr="009B4AE8">
        <w:rPr>
          <w:rFonts w:ascii="Arial" w:hAnsi="Arial" w:cs="Arial"/>
        </w:rPr>
        <w:t>Springer</w:t>
      </w:r>
      <w:r w:rsidRPr="009B4AE8">
        <w:rPr>
          <w:rFonts w:ascii="Arial" w:hAnsi="Arial" w:cs="Arial"/>
        </w:rPr>
        <w:t>.</w:t>
      </w:r>
      <w:r w:rsidRPr="009B4AE8">
        <w:rPr>
          <w:rFonts w:ascii="Arial" w:hAnsi="Arial" w:cs="Arial"/>
        </w:rPr>
        <w:t xml:space="preserve"> </w:t>
      </w:r>
      <w:r w:rsidRPr="009B4AE8">
        <w:rPr>
          <w:rFonts w:ascii="Arial" w:hAnsi="Arial" w:cs="Arial"/>
        </w:rPr>
        <w:t xml:space="preserve">Pp </w:t>
      </w:r>
      <w:r w:rsidRPr="009B4AE8">
        <w:rPr>
          <w:rFonts w:ascii="Arial" w:hAnsi="Arial" w:cs="Arial"/>
        </w:rPr>
        <w:t>547</w:t>
      </w:r>
      <w:r w:rsidRPr="009B4AE8">
        <w:rPr>
          <w:rFonts w:ascii="Arial" w:hAnsi="Arial" w:cs="Arial"/>
        </w:rPr>
        <w:t>–</w:t>
      </w:r>
      <w:r w:rsidRPr="009B4AE8">
        <w:rPr>
          <w:rFonts w:ascii="Arial" w:hAnsi="Arial" w:cs="Arial"/>
        </w:rPr>
        <w:t>556.</w:t>
      </w:r>
    </w:p>
    <w:p w14:paraId="2142091C"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Haslam SFI, Hopkins DW. 1996. Physical and biological effects of kelp (seaweed) added to soil. </w:t>
      </w:r>
      <w:r w:rsidRPr="009B4AE8">
        <w:rPr>
          <w:rFonts w:ascii="Arial" w:hAnsi="Arial" w:cs="Arial"/>
          <w:i/>
        </w:rPr>
        <w:t>Applied Soil Ecology</w:t>
      </w:r>
      <w:r w:rsidRPr="009B4AE8">
        <w:rPr>
          <w:rFonts w:ascii="Arial" w:hAnsi="Arial" w:cs="Arial"/>
        </w:rPr>
        <w:t xml:space="preserve"> 3(3)</w:t>
      </w:r>
      <w:r w:rsidRPr="009B4AE8">
        <w:rPr>
          <w:rFonts w:ascii="Arial" w:hAnsi="Arial" w:cs="Arial"/>
        </w:rPr>
        <w:t>:</w:t>
      </w:r>
      <w:r w:rsidRPr="009B4AE8">
        <w:rPr>
          <w:rFonts w:ascii="Arial" w:hAnsi="Arial" w:cs="Arial"/>
        </w:rPr>
        <w:t xml:space="preserve"> 257</w:t>
      </w:r>
      <w:r w:rsidRPr="009B4AE8">
        <w:rPr>
          <w:rFonts w:ascii="Arial" w:hAnsi="Arial" w:cs="Arial"/>
        </w:rPr>
        <w:t>–</w:t>
      </w:r>
      <w:r w:rsidRPr="009B4AE8">
        <w:rPr>
          <w:rFonts w:ascii="Arial" w:hAnsi="Arial" w:cs="Arial"/>
        </w:rPr>
        <w:t>261.</w:t>
      </w:r>
    </w:p>
    <w:p w14:paraId="7D6448D7" w14:textId="77777777" w:rsidR="009536A5" w:rsidRPr="009B4AE8" w:rsidRDefault="009536A5" w:rsidP="009B4AE8">
      <w:pPr>
        <w:pStyle w:val="ListParagraph"/>
        <w:numPr>
          <w:ilvl w:val="0"/>
          <w:numId w:val="1"/>
        </w:numPr>
        <w:spacing w:line="240" w:lineRule="auto"/>
        <w:jc w:val="both"/>
        <w:rPr>
          <w:rFonts w:ascii="Arial" w:hAnsi="Arial" w:cs="Arial"/>
        </w:rPr>
      </w:pPr>
      <w:proofErr w:type="spellStart"/>
      <w:r w:rsidRPr="009B4AE8">
        <w:rPr>
          <w:rFonts w:ascii="Arial" w:hAnsi="Arial" w:cs="Arial"/>
        </w:rPr>
        <w:t>J</w:t>
      </w:r>
      <w:r w:rsidRPr="009B4AE8">
        <w:rPr>
          <w:rFonts w:ascii="Arial" w:hAnsi="Arial" w:cs="Arial"/>
        </w:rPr>
        <w:t>ö</w:t>
      </w:r>
      <w:r w:rsidRPr="009B4AE8">
        <w:rPr>
          <w:rFonts w:ascii="Arial" w:hAnsi="Arial" w:cs="Arial"/>
        </w:rPr>
        <w:t>born</w:t>
      </w:r>
      <w:proofErr w:type="spellEnd"/>
      <w:r w:rsidRPr="009B4AE8">
        <w:rPr>
          <w:rFonts w:ascii="Arial" w:hAnsi="Arial" w:cs="Arial"/>
        </w:rPr>
        <w:t xml:space="preserve"> A, </w:t>
      </w:r>
      <w:proofErr w:type="spellStart"/>
      <w:r w:rsidRPr="009B4AE8">
        <w:rPr>
          <w:rFonts w:ascii="Arial" w:hAnsi="Arial" w:cs="Arial"/>
        </w:rPr>
        <w:t>Oscarsson</w:t>
      </w:r>
      <w:proofErr w:type="spellEnd"/>
      <w:r w:rsidRPr="009B4AE8">
        <w:rPr>
          <w:rFonts w:ascii="Arial" w:hAnsi="Arial" w:cs="Arial"/>
        </w:rPr>
        <w:t xml:space="preserve"> GH, </w:t>
      </w:r>
      <w:proofErr w:type="spellStart"/>
      <w:r w:rsidRPr="009B4AE8">
        <w:rPr>
          <w:rFonts w:ascii="Arial" w:hAnsi="Arial" w:cs="Arial"/>
        </w:rPr>
        <w:t>Sk</w:t>
      </w:r>
      <w:r w:rsidRPr="009B4AE8">
        <w:rPr>
          <w:rFonts w:ascii="Arial" w:hAnsi="Arial" w:cs="Arial"/>
        </w:rPr>
        <w:t>ö</w:t>
      </w:r>
      <w:r w:rsidRPr="009B4AE8">
        <w:rPr>
          <w:rFonts w:ascii="Arial" w:hAnsi="Arial" w:cs="Arial"/>
        </w:rPr>
        <w:t>ld</w:t>
      </w:r>
      <w:proofErr w:type="spellEnd"/>
      <w:r w:rsidRPr="009B4AE8">
        <w:rPr>
          <w:rFonts w:ascii="Arial" w:hAnsi="Arial" w:cs="Arial"/>
        </w:rPr>
        <w:t xml:space="preserve"> M, Sterner H</w:t>
      </w:r>
      <w:r w:rsidRPr="009B4AE8">
        <w:rPr>
          <w:rFonts w:ascii="Arial" w:hAnsi="Arial" w:cs="Arial"/>
        </w:rPr>
        <w:t>.</w:t>
      </w:r>
      <w:r w:rsidRPr="009B4AE8">
        <w:rPr>
          <w:rFonts w:ascii="Arial" w:hAnsi="Arial" w:cs="Arial"/>
        </w:rPr>
        <w:t xml:space="preserve"> 2001. Algae in excess</w:t>
      </w:r>
      <w:r w:rsidRPr="009B4AE8">
        <w:rPr>
          <w:rFonts w:ascii="Arial" w:hAnsi="Arial" w:cs="Arial"/>
        </w:rPr>
        <w:t xml:space="preserve"> – </w:t>
      </w:r>
      <w:r w:rsidRPr="009B4AE8">
        <w:rPr>
          <w:rFonts w:ascii="Arial" w:hAnsi="Arial" w:cs="Arial"/>
        </w:rPr>
        <w:t xml:space="preserve">harvesting for life. Final report to the Eu-Life Alga project. </w:t>
      </w:r>
      <w:r w:rsidRPr="009B4AE8">
        <w:rPr>
          <w:rFonts w:ascii="Arial" w:hAnsi="Arial" w:cs="Arial"/>
          <w:i/>
        </w:rPr>
        <w:t>County council</w:t>
      </w:r>
      <w:r w:rsidRPr="009B4AE8">
        <w:rPr>
          <w:rFonts w:ascii="Arial" w:hAnsi="Arial" w:cs="Arial"/>
          <w:i/>
        </w:rPr>
        <w:t xml:space="preserve"> </w:t>
      </w:r>
      <w:r w:rsidRPr="009B4AE8">
        <w:rPr>
          <w:rFonts w:ascii="Arial" w:hAnsi="Arial" w:cs="Arial"/>
          <w:i/>
        </w:rPr>
        <w:t xml:space="preserve">of </w:t>
      </w:r>
      <w:proofErr w:type="spellStart"/>
      <w:r w:rsidRPr="009B4AE8">
        <w:rPr>
          <w:rFonts w:ascii="Arial" w:hAnsi="Arial" w:cs="Arial"/>
          <w:i/>
        </w:rPr>
        <w:t>V¨astra</w:t>
      </w:r>
      <w:proofErr w:type="spellEnd"/>
      <w:r w:rsidRPr="009B4AE8">
        <w:rPr>
          <w:rFonts w:ascii="Arial" w:hAnsi="Arial" w:cs="Arial"/>
          <w:i/>
        </w:rPr>
        <w:t xml:space="preserve"> </w:t>
      </w:r>
      <w:proofErr w:type="spellStart"/>
      <w:r w:rsidRPr="009B4AE8">
        <w:rPr>
          <w:rFonts w:ascii="Arial" w:hAnsi="Arial" w:cs="Arial"/>
          <w:i/>
        </w:rPr>
        <w:t>G¨otaland</w:t>
      </w:r>
      <w:proofErr w:type="spellEnd"/>
      <w:r w:rsidRPr="009B4AE8">
        <w:rPr>
          <w:rFonts w:ascii="Arial" w:hAnsi="Arial" w:cs="Arial"/>
        </w:rPr>
        <w:t>.</w:t>
      </w:r>
    </w:p>
    <w:p w14:paraId="0B4B5FDD" w14:textId="77777777" w:rsidR="009536A5" w:rsidRPr="009536A5" w:rsidRDefault="009536A5" w:rsidP="009536A5">
      <w:pPr>
        <w:pStyle w:val="ListParagraph"/>
        <w:numPr>
          <w:ilvl w:val="0"/>
          <w:numId w:val="1"/>
        </w:numPr>
        <w:spacing w:line="240" w:lineRule="auto"/>
        <w:jc w:val="both"/>
        <w:rPr>
          <w:rFonts w:ascii="Arial" w:hAnsi="Arial" w:cs="Arial"/>
        </w:rPr>
      </w:pPr>
      <w:r w:rsidRPr="009536A5">
        <w:rPr>
          <w:rFonts w:ascii="Arial" w:hAnsi="Arial" w:cs="Arial"/>
        </w:rPr>
        <w:t>Koop JS, Newell RC, Lucas MI. 1982. Microbial regeneration of nutrients from the</w:t>
      </w:r>
      <w:r>
        <w:rPr>
          <w:rFonts w:ascii="Arial" w:hAnsi="Arial" w:cs="Arial"/>
        </w:rPr>
        <w:t xml:space="preserve"> </w:t>
      </w:r>
      <w:r w:rsidRPr="009536A5">
        <w:rPr>
          <w:rFonts w:ascii="Arial" w:hAnsi="Arial" w:cs="Arial"/>
        </w:rPr>
        <w:t xml:space="preserve">decomposition of macrophyte debris on the shore. </w:t>
      </w:r>
      <w:r w:rsidRPr="009536A5">
        <w:rPr>
          <w:rFonts w:ascii="Arial" w:hAnsi="Arial" w:cs="Arial"/>
          <w:i/>
        </w:rPr>
        <w:t>Marine Ecology Progress Series</w:t>
      </w:r>
      <w:r w:rsidRPr="009536A5">
        <w:rPr>
          <w:rFonts w:ascii="Arial" w:hAnsi="Arial" w:cs="Arial"/>
        </w:rPr>
        <w:t xml:space="preserve"> 9: 91</w:t>
      </w:r>
      <w:r>
        <w:rPr>
          <w:rFonts w:ascii="Arial" w:hAnsi="Arial" w:cs="Arial"/>
        </w:rPr>
        <w:t>–</w:t>
      </w:r>
      <w:r w:rsidRPr="009536A5">
        <w:rPr>
          <w:rFonts w:ascii="Arial" w:hAnsi="Arial" w:cs="Arial"/>
        </w:rPr>
        <w:t>96.</w:t>
      </w:r>
    </w:p>
    <w:p w14:paraId="65A94938"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Martin A, Gruber S, Lakes JMG. 2005. Amplification of indicator bacteria in organic debris on southern California beaches. </w:t>
      </w:r>
      <w:r w:rsidRPr="009B4AE8">
        <w:rPr>
          <w:rFonts w:ascii="Arial" w:hAnsi="Arial" w:cs="Arial"/>
          <w:i/>
        </w:rPr>
        <w:t>Weston Solutions, Technical Paper</w:t>
      </w:r>
      <w:r w:rsidRPr="009B4AE8">
        <w:rPr>
          <w:rFonts w:ascii="Arial" w:hAnsi="Arial" w:cs="Arial"/>
        </w:rPr>
        <w:t xml:space="preserve"> 507.</w:t>
      </w:r>
    </w:p>
    <w:p w14:paraId="2A6AE26E" w14:textId="77777777" w:rsidR="009536A5" w:rsidRPr="009B4AE8" w:rsidRDefault="009536A5" w:rsidP="009B4AE8">
      <w:pPr>
        <w:pStyle w:val="ListParagraph"/>
        <w:numPr>
          <w:ilvl w:val="0"/>
          <w:numId w:val="1"/>
        </w:numPr>
        <w:spacing w:line="240" w:lineRule="auto"/>
        <w:jc w:val="both"/>
        <w:rPr>
          <w:rFonts w:ascii="Arial" w:hAnsi="Arial" w:cs="Arial"/>
        </w:rPr>
      </w:pPr>
      <w:proofErr w:type="spellStart"/>
      <w:r w:rsidRPr="009B4AE8">
        <w:rPr>
          <w:rFonts w:ascii="Arial" w:hAnsi="Arial" w:cs="Arial"/>
        </w:rPr>
        <w:t>McGwynne</w:t>
      </w:r>
      <w:proofErr w:type="spellEnd"/>
      <w:r w:rsidRPr="009B4AE8">
        <w:rPr>
          <w:rFonts w:ascii="Arial" w:hAnsi="Arial" w:cs="Arial"/>
        </w:rPr>
        <w:t xml:space="preserve"> LE</w:t>
      </w:r>
      <w:r w:rsidRPr="009B4AE8">
        <w:rPr>
          <w:rFonts w:ascii="Arial" w:hAnsi="Arial" w:cs="Arial"/>
        </w:rPr>
        <w:t>,</w:t>
      </w:r>
      <w:r w:rsidRPr="009B4AE8">
        <w:rPr>
          <w:rFonts w:ascii="Arial" w:hAnsi="Arial" w:cs="Arial"/>
        </w:rPr>
        <w:t xml:space="preserve"> McLachlan A</w:t>
      </w:r>
      <w:r w:rsidRPr="009B4AE8">
        <w:rPr>
          <w:rFonts w:ascii="Arial" w:hAnsi="Arial" w:cs="Arial"/>
        </w:rPr>
        <w:t>,</w:t>
      </w:r>
      <w:r w:rsidRPr="009B4AE8">
        <w:rPr>
          <w:rFonts w:ascii="Arial" w:hAnsi="Arial" w:cs="Arial"/>
        </w:rPr>
        <w:t xml:space="preserve"> Furstenberg JP. 1988. Wrack breakdown on sandy beaches </w:t>
      </w:r>
      <w:r w:rsidRPr="009B4AE8">
        <w:rPr>
          <w:rFonts w:ascii="Arial" w:hAnsi="Arial" w:cs="Arial"/>
        </w:rPr>
        <w:t>–</w:t>
      </w:r>
      <w:r w:rsidRPr="009B4AE8">
        <w:rPr>
          <w:rFonts w:ascii="Arial" w:hAnsi="Arial" w:cs="Arial"/>
        </w:rPr>
        <w:t xml:space="preserve"> its</w:t>
      </w:r>
      <w:r w:rsidRPr="009B4AE8">
        <w:rPr>
          <w:rFonts w:ascii="Arial" w:hAnsi="Arial" w:cs="Arial"/>
        </w:rPr>
        <w:t xml:space="preserve"> </w:t>
      </w:r>
      <w:r w:rsidRPr="009B4AE8">
        <w:rPr>
          <w:rFonts w:ascii="Arial" w:hAnsi="Arial" w:cs="Arial"/>
        </w:rPr>
        <w:t>impact on interstitial meiofauna</w:t>
      </w:r>
      <w:r w:rsidRPr="009B4AE8">
        <w:rPr>
          <w:rFonts w:ascii="Arial" w:hAnsi="Arial" w:cs="Arial"/>
        </w:rPr>
        <w:t>.</w:t>
      </w:r>
      <w:r w:rsidRPr="009B4AE8">
        <w:rPr>
          <w:rFonts w:ascii="Arial" w:hAnsi="Arial" w:cs="Arial"/>
        </w:rPr>
        <w:t xml:space="preserve"> </w:t>
      </w:r>
      <w:r w:rsidRPr="009B4AE8">
        <w:rPr>
          <w:rFonts w:ascii="Arial" w:hAnsi="Arial" w:cs="Arial"/>
          <w:i/>
        </w:rPr>
        <w:t>Marine Environmental Research</w:t>
      </w:r>
      <w:r w:rsidRPr="009B4AE8">
        <w:rPr>
          <w:rFonts w:ascii="Arial" w:hAnsi="Arial" w:cs="Arial"/>
        </w:rPr>
        <w:t xml:space="preserve"> 25: 213</w:t>
      </w:r>
      <w:r w:rsidRPr="009B4AE8">
        <w:rPr>
          <w:rFonts w:ascii="Arial" w:hAnsi="Arial" w:cs="Arial"/>
        </w:rPr>
        <w:t>–</w:t>
      </w:r>
      <w:r w:rsidRPr="009B4AE8">
        <w:rPr>
          <w:rFonts w:ascii="Arial" w:hAnsi="Arial" w:cs="Arial"/>
        </w:rPr>
        <w:t>232.</w:t>
      </w:r>
    </w:p>
    <w:p w14:paraId="617D5DD1"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McKenna J</w:t>
      </w:r>
      <w:r w:rsidRPr="009B4AE8">
        <w:rPr>
          <w:rFonts w:ascii="Arial" w:hAnsi="Arial" w:cs="Arial"/>
        </w:rPr>
        <w:t>,</w:t>
      </w:r>
      <w:r w:rsidRPr="009B4AE8">
        <w:rPr>
          <w:rFonts w:ascii="Arial" w:hAnsi="Arial" w:cs="Arial"/>
        </w:rPr>
        <w:t xml:space="preserve"> MacLeod M, Power J, Cooper A. 2000. Rural Beach Management: A Good Practice Guide. </w:t>
      </w:r>
      <w:r w:rsidRPr="009B4AE8">
        <w:rPr>
          <w:rFonts w:ascii="Arial" w:hAnsi="Arial" w:cs="Arial"/>
          <w:i/>
        </w:rPr>
        <w:t>Donegal County Council</w:t>
      </w:r>
      <w:r w:rsidRPr="009B4AE8">
        <w:rPr>
          <w:rFonts w:ascii="Arial" w:hAnsi="Arial" w:cs="Arial"/>
        </w:rPr>
        <w:t>.</w:t>
      </w:r>
    </w:p>
    <w:p w14:paraId="2184FC2F"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Moore PG. 1972. Particulate matter in the sublittoral zone of an exposed coast and its ecological significance with special reference to the fauna inhabiting kelp holdfasts. </w:t>
      </w:r>
      <w:r w:rsidRPr="009B4AE8">
        <w:rPr>
          <w:rFonts w:ascii="Arial" w:hAnsi="Arial" w:cs="Arial"/>
          <w:i/>
        </w:rPr>
        <w:t>Journal of Experimental Marine Biology and Ecology</w:t>
      </w:r>
      <w:r w:rsidRPr="009B4AE8">
        <w:rPr>
          <w:rFonts w:ascii="Arial" w:hAnsi="Arial" w:cs="Arial"/>
        </w:rPr>
        <w:t xml:space="preserve"> 10(1)</w:t>
      </w:r>
      <w:r w:rsidRPr="009B4AE8">
        <w:rPr>
          <w:rFonts w:ascii="Arial" w:hAnsi="Arial" w:cs="Arial"/>
        </w:rPr>
        <w:t>:</w:t>
      </w:r>
      <w:r w:rsidRPr="009B4AE8">
        <w:rPr>
          <w:rFonts w:ascii="Arial" w:hAnsi="Arial" w:cs="Arial"/>
        </w:rPr>
        <w:t xml:space="preserve"> 59</w:t>
      </w:r>
      <w:r w:rsidRPr="009B4AE8">
        <w:rPr>
          <w:rFonts w:ascii="Arial" w:hAnsi="Arial" w:cs="Arial"/>
        </w:rPr>
        <w:softHyphen/>
        <w:t>–</w:t>
      </w:r>
      <w:r w:rsidRPr="009B4AE8">
        <w:rPr>
          <w:rFonts w:ascii="Arial" w:hAnsi="Arial" w:cs="Arial"/>
        </w:rPr>
        <w:t xml:space="preserve">80.  </w:t>
      </w:r>
    </w:p>
    <w:p w14:paraId="676461F0" w14:textId="77777777" w:rsidR="009536A5" w:rsidRPr="009536A5" w:rsidRDefault="009536A5" w:rsidP="009536A5">
      <w:pPr>
        <w:pStyle w:val="ListParagraph"/>
        <w:numPr>
          <w:ilvl w:val="0"/>
          <w:numId w:val="1"/>
        </w:numPr>
        <w:spacing w:line="240" w:lineRule="auto"/>
        <w:jc w:val="both"/>
        <w:rPr>
          <w:rFonts w:ascii="Arial" w:hAnsi="Arial" w:cs="Arial"/>
        </w:rPr>
      </w:pPr>
      <w:r w:rsidRPr="009536A5">
        <w:rPr>
          <w:rFonts w:ascii="Arial" w:hAnsi="Arial" w:cs="Arial"/>
        </w:rPr>
        <w:t>Robertson AI, Hansen JA. 1982. Decomposing Seaweeds; A nuisance or a vital lin</w:t>
      </w:r>
      <w:r>
        <w:rPr>
          <w:rFonts w:ascii="Arial" w:hAnsi="Arial" w:cs="Arial"/>
        </w:rPr>
        <w:t>k</w:t>
      </w:r>
      <w:r w:rsidRPr="009536A5">
        <w:rPr>
          <w:rFonts w:ascii="Arial" w:hAnsi="Arial" w:cs="Arial"/>
        </w:rPr>
        <w:t xml:space="preserve"> in coastal</w:t>
      </w:r>
      <w:r>
        <w:rPr>
          <w:rFonts w:ascii="Arial" w:hAnsi="Arial" w:cs="Arial"/>
        </w:rPr>
        <w:t xml:space="preserve"> </w:t>
      </w:r>
      <w:r w:rsidRPr="009536A5">
        <w:rPr>
          <w:rFonts w:ascii="Arial" w:hAnsi="Arial" w:cs="Arial"/>
        </w:rPr>
        <w:t xml:space="preserve">food chains? </w:t>
      </w:r>
      <w:r w:rsidRPr="009536A5">
        <w:rPr>
          <w:rFonts w:ascii="Arial" w:hAnsi="Arial" w:cs="Arial"/>
          <w:i/>
        </w:rPr>
        <w:t>CSLRO Marine Laboratories Report</w:t>
      </w:r>
      <w:r w:rsidRPr="009536A5">
        <w:rPr>
          <w:rFonts w:ascii="Arial" w:hAnsi="Arial" w:cs="Arial"/>
        </w:rPr>
        <w:t xml:space="preserve"> 1979: 75</w:t>
      </w:r>
      <w:r>
        <w:rPr>
          <w:rFonts w:ascii="Arial" w:hAnsi="Arial" w:cs="Arial"/>
        </w:rPr>
        <w:t>–</w:t>
      </w:r>
      <w:r w:rsidRPr="009536A5">
        <w:rPr>
          <w:rFonts w:ascii="Arial" w:hAnsi="Arial" w:cs="Arial"/>
        </w:rPr>
        <w:t>83.</w:t>
      </w:r>
    </w:p>
    <w:p w14:paraId="110E2781"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Thornton JA, Beekman H, Boddington G, Dick R, Harding WR, </w:t>
      </w:r>
      <w:proofErr w:type="spellStart"/>
      <w:r w:rsidRPr="009B4AE8">
        <w:rPr>
          <w:rFonts w:ascii="Arial" w:hAnsi="Arial" w:cs="Arial"/>
        </w:rPr>
        <w:t>Lief</w:t>
      </w:r>
      <w:proofErr w:type="spellEnd"/>
      <w:r w:rsidRPr="009B4AE8">
        <w:rPr>
          <w:rFonts w:ascii="Arial" w:hAnsi="Arial" w:cs="Arial"/>
        </w:rPr>
        <w:t xml:space="preserve"> M, Morrison IR, Quick AJ. 1995</w:t>
      </w:r>
      <w:r w:rsidRPr="009B4AE8">
        <w:rPr>
          <w:rFonts w:ascii="Arial" w:hAnsi="Arial" w:cs="Arial"/>
        </w:rPr>
        <w:t xml:space="preserve">. </w:t>
      </w:r>
      <w:r w:rsidRPr="009B4AE8">
        <w:rPr>
          <w:rFonts w:ascii="Arial" w:hAnsi="Arial" w:cs="Arial"/>
        </w:rPr>
        <w:t xml:space="preserve">The ecology and management of </w:t>
      </w:r>
      <w:proofErr w:type="spellStart"/>
      <w:r w:rsidRPr="009B4AE8">
        <w:rPr>
          <w:rFonts w:ascii="Arial" w:hAnsi="Arial" w:cs="Arial"/>
        </w:rPr>
        <w:t>Zandvlei</w:t>
      </w:r>
      <w:proofErr w:type="spellEnd"/>
      <w:r w:rsidRPr="009B4AE8">
        <w:rPr>
          <w:rFonts w:ascii="Arial" w:hAnsi="Arial" w:cs="Arial"/>
        </w:rPr>
        <w:t xml:space="preserve"> (Cape Province, South Africa), an enriched shallow African estuary.</w:t>
      </w:r>
      <w:r w:rsidRPr="009B4AE8">
        <w:rPr>
          <w:rFonts w:ascii="Arial" w:hAnsi="Arial" w:cs="Arial"/>
        </w:rPr>
        <w:t xml:space="preserve"> In:</w:t>
      </w:r>
      <w:r w:rsidRPr="009B4AE8">
        <w:rPr>
          <w:rFonts w:ascii="Arial" w:hAnsi="Arial" w:cs="Arial"/>
        </w:rPr>
        <w:t xml:space="preserve"> </w:t>
      </w:r>
      <w:proofErr w:type="spellStart"/>
      <w:r w:rsidRPr="009B4AE8">
        <w:rPr>
          <w:rFonts w:ascii="Arial" w:hAnsi="Arial" w:cs="Arial"/>
        </w:rPr>
        <w:t>McComb</w:t>
      </w:r>
      <w:proofErr w:type="spellEnd"/>
      <w:r w:rsidRPr="009B4AE8">
        <w:rPr>
          <w:rFonts w:ascii="Arial" w:hAnsi="Arial" w:cs="Arial"/>
        </w:rPr>
        <w:t xml:space="preserve">, A (ed), </w:t>
      </w:r>
      <w:r w:rsidRPr="009B4AE8">
        <w:rPr>
          <w:rFonts w:ascii="Arial" w:hAnsi="Arial" w:cs="Arial"/>
          <w:i/>
        </w:rPr>
        <w:t>Eutrophic shallow estuaries and lagoons</w:t>
      </w:r>
      <w:r w:rsidRPr="009B4AE8">
        <w:rPr>
          <w:rFonts w:ascii="Arial" w:hAnsi="Arial" w:cs="Arial"/>
        </w:rPr>
        <w:t>. Boca Raton</w:t>
      </w:r>
      <w:r w:rsidRPr="009B4AE8">
        <w:rPr>
          <w:rFonts w:ascii="Arial" w:hAnsi="Arial" w:cs="Arial"/>
        </w:rPr>
        <w:t xml:space="preserve">, Florida, USA: </w:t>
      </w:r>
      <w:r w:rsidRPr="009B4AE8">
        <w:rPr>
          <w:rFonts w:ascii="Arial" w:hAnsi="Arial" w:cs="Arial"/>
        </w:rPr>
        <w:t xml:space="preserve">CRC Press. </w:t>
      </w:r>
      <w:r w:rsidRPr="009B4AE8">
        <w:rPr>
          <w:rFonts w:ascii="Arial" w:hAnsi="Arial" w:cs="Arial"/>
        </w:rPr>
        <w:t xml:space="preserve">pp 109–126. </w:t>
      </w:r>
    </w:p>
    <w:p w14:paraId="670E483E"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Wright ME, Solo-Gabriele HM, </w:t>
      </w:r>
      <w:proofErr w:type="spellStart"/>
      <w:r w:rsidRPr="009B4AE8">
        <w:rPr>
          <w:rFonts w:ascii="Arial" w:hAnsi="Arial" w:cs="Arial"/>
        </w:rPr>
        <w:t>Elmir</w:t>
      </w:r>
      <w:proofErr w:type="spellEnd"/>
      <w:r w:rsidRPr="009B4AE8">
        <w:rPr>
          <w:rFonts w:ascii="Arial" w:hAnsi="Arial" w:cs="Arial"/>
        </w:rPr>
        <w:t xml:space="preserve"> S, Fleming LE. 2009. Microbial load from animal </w:t>
      </w:r>
      <w:proofErr w:type="spellStart"/>
      <w:r w:rsidRPr="009B4AE8">
        <w:rPr>
          <w:rFonts w:ascii="Arial" w:hAnsi="Arial" w:cs="Arial"/>
        </w:rPr>
        <w:t>feces</w:t>
      </w:r>
      <w:proofErr w:type="spellEnd"/>
      <w:r w:rsidRPr="009B4AE8">
        <w:rPr>
          <w:rFonts w:ascii="Arial" w:hAnsi="Arial" w:cs="Arial"/>
        </w:rPr>
        <w:t xml:space="preserve"> at a recreational beach. </w:t>
      </w:r>
      <w:r w:rsidRPr="009B4AE8">
        <w:rPr>
          <w:rFonts w:ascii="Arial" w:hAnsi="Arial" w:cs="Arial"/>
          <w:i/>
        </w:rPr>
        <w:t>Marine pollution bulletin</w:t>
      </w:r>
      <w:r w:rsidRPr="009B4AE8">
        <w:rPr>
          <w:rFonts w:ascii="Arial" w:hAnsi="Arial" w:cs="Arial"/>
        </w:rPr>
        <w:t xml:space="preserve"> 58(11)</w:t>
      </w:r>
      <w:r w:rsidRPr="009B4AE8">
        <w:rPr>
          <w:rFonts w:ascii="Arial" w:hAnsi="Arial" w:cs="Arial"/>
        </w:rPr>
        <w:t>:</w:t>
      </w:r>
      <w:r w:rsidRPr="009B4AE8">
        <w:rPr>
          <w:rFonts w:ascii="Arial" w:hAnsi="Arial" w:cs="Arial"/>
        </w:rPr>
        <w:t xml:space="preserve"> 1649</w:t>
      </w:r>
      <w:r w:rsidRPr="009B4AE8">
        <w:rPr>
          <w:rFonts w:ascii="Arial" w:hAnsi="Arial" w:cs="Arial"/>
        </w:rPr>
        <w:t>–</w:t>
      </w:r>
      <w:r w:rsidRPr="009B4AE8">
        <w:rPr>
          <w:rFonts w:ascii="Arial" w:hAnsi="Arial" w:cs="Arial"/>
        </w:rPr>
        <w:t>1656.</w:t>
      </w:r>
    </w:p>
    <w:p w14:paraId="29F65E32" w14:textId="77777777" w:rsidR="009536A5" w:rsidRPr="009B4AE8"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Yoshikawa M. 2013. Removing Drift Kelp from Cape Peninsula Beaches: Rationales, Conflicts and Ecological Effects. Honours thesis</w:t>
      </w:r>
      <w:r w:rsidRPr="009B4AE8">
        <w:rPr>
          <w:rFonts w:ascii="Arial" w:hAnsi="Arial" w:cs="Arial"/>
        </w:rPr>
        <w:t xml:space="preserve">, University of Cape Town, South Africa. </w:t>
      </w:r>
    </w:p>
    <w:p w14:paraId="6B887EAD" w14:textId="77777777" w:rsidR="009536A5" w:rsidRDefault="009536A5" w:rsidP="009B4AE8">
      <w:pPr>
        <w:pStyle w:val="ListParagraph"/>
        <w:numPr>
          <w:ilvl w:val="0"/>
          <w:numId w:val="1"/>
        </w:numPr>
        <w:spacing w:line="240" w:lineRule="auto"/>
        <w:jc w:val="both"/>
        <w:rPr>
          <w:rFonts w:ascii="Arial" w:hAnsi="Arial" w:cs="Arial"/>
        </w:rPr>
      </w:pPr>
      <w:r w:rsidRPr="009B4AE8">
        <w:rPr>
          <w:rFonts w:ascii="Arial" w:hAnsi="Arial" w:cs="Arial"/>
        </w:rPr>
        <w:t xml:space="preserve">Zemke-White WL, </w:t>
      </w:r>
      <w:r w:rsidRPr="009B4AE8">
        <w:rPr>
          <w:rFonts w:ascii="Arial" w:hAnsi="Arial" w:cs="Arial"/>
        </w:rPr>
        <w:t>Speed SR</w:t>
      </w:r>
      <w:r w:rsidRPr="009B4AE8">
        <w:rPr>
          <w:rFonts w:ascii="Arial" w:hAnsi="Arial" w:cs="Arial"/>
        </w:rPr>
        <w:t>, McClary, DJ</w:t>
      </w:r>
      <w:r w:rsidRPr="009B4AE8">
        <w:rPr>
          <w:rFonts w:ascii="Arial" w:hAnsi="Arial" w:cs="Arial"/>
        </w:rPr>
        <w:t xml:space="preserve">. 2005. Beach-cast seaweed: a review. </w:t>
      </w:r>
      <w:r w:rsidRPr="009B4AE8">
        <w:rPr>
          <w:rFonts w:ascii="Arial" w:hAnsi="Arial" w:cs="Arial"/>
          <w:i/>
        </w:rPr>
        <w:t xml:space="preserve">New Zealand </w:t>
      </w:r>
      <w:proofErr w:type="spellStart"/>
      <w:r w:rsidRPr="009B4AE8">
        <w:rPr>
          <w:rFonts w:ascii="Arial" w:hAnsi="Arial" w:cs="Arial"/>
          <w:i/>
        </w:rPr>
        <w:t>Fisheria</w:t>
      </w:r>
      <w:proofErr w:type="spellEnd"/>
      <w:r w:rsidRPr="009B4AE8">
        <w:rPr>
          <w:rFonts w:ascii="Arial" w:hAnsi="Arial" w:cs="Arial"/>
          <w:i/>
        </w:rPr>
        <w:t xml:space="preserve"> Assessment Report</w:t>
      </w:r>
      <w:r w:rsidRPr="009B4AE8">
        <w:rPr>
          <w:rFonts w:ascii="Arial" w:hAnsi="Arial" w:cs="Arial"/>
        </w:rPr>
        <w:t>.</w:t>
      </w:r>
    </w:p>
    <w:sectPr w:rsidR="00953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3A6C"/>
    <w:multiLevelType w:val="hybridMultilevel"/>
    <w:tmpl w:val="07AA46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BB"/>
    <w:rsid w:val="00105AB7"/>
    <w:rsid w:val="001F77C4"/>
    <w:rsid w:val="002D1F26"/>
    <w:rsid w:val="00325436"/>
    <w:rsid w:val="00345E30"/>
    <w:rsid w:val="00347B2E"/>
    <w:rsid w:val="00375B69"/>
    <w:rsid w:val="003A1974"/>
    <w:rsid w:val="00422D88"/>
    <w:rsid w:val="00485E69"/>
    <w:rsid w:val="00523438"/>
    <w:rsid w:val="00577B4D"/>
    <w:rsid w:val="005D42A7"/>
    <w:rsid w:val="00642DA0"/>
    <w:rsid w:val="00647A68"/>
    <w:rsid w:val="006A6CCF"/>
    <w:rsid w:val="006D3AF0"/>
    <w:rsid w:val="00752633"/>
    <w:rsid w:val="007A1DF3"/>
    <w:rsid w:val="007B0D43"/>
    <w:rsid w:val="007C30BB"/>
    <w:rsid w:val="008716C0"/>
    <w:rsid w:val="00897B24"/>
    <w:rsid w:val="008D4FDE"/>
    <w:rsid w:val="009536A5"/>
    <w:rsid w:val="00957187"/>
    <w:rsid w:val="00997AE7"/>
    <w:rsid w:val="009B4AE8"/>
    <w:rsid w:val="009D30E6"/>
    <w:rsid w:val="00AB5812"/>
    <w:rsid w:val="00B22928"/>
    <w:rsid w:val="00B3581F"/>
    <w:rsid w:val="00BE38E8"/>
    <w:rsid w:val="00C7441B"/>
    <w:rsid w:val="00C82B43"/>
    <w:rsid w:val="00D3282B"/>
    <w:rsid w:val="00D3316D"/>
    <w:rsid w:val="00D60B6F"/>
    <w:rsid w:val="00E90289"/>
    <w:rsid w:val="00FD3A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8669"/>
  <w15:chartTrackingRefBased/>
  <w15:docId w15:val="{0F82CF8A-5B8F-4553-91E8-CBCE4484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Adrian</dc:creator>
  <cp:keywords/>
  <dc:description/>
  <cp:lastModifiedBy>Joshua  Adrian</cp:lastModifiedBy>
  <cp:revision>9</cp:revision>
  <dcterms:created xsi:type="dcterms:W3CDTF">2018-06-29T07:00:00Z</dcterms:created>
  <dcterms:modified xsi:type="dcterms:W3CDTF">2018-06-29T14:29:00Z</dcterms:modified>
</cp:coreProperties>
</file>