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护肤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第二课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常见皮肤问题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弄清楚皮肤变化的特征能很好的解决皮肤问题。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皮肤的变化分成主观感受的变化和外观直观的变化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主观感受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Hans"/>
        </w:rPr>
        <w:t>刺激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疼痛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瘙痒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肿胀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刺激：化学制剂，刺激环境，接触性皮炎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    </w:t>
      </w:r>
      <w:r>
        <w:rPr>
          <w:rFonts w:hint="eastAsia"/>
          <w:lang w:val="en-US" w:eastAsia="zh-Hans"/>
        </w:rPr>
        <w:t>温和的保湿乳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物理性防晒霜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瘙痒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湿疹（药物治疗，祛痒）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过敏性皮炎（防晒）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不要挠</w:t>
      </w:r>
    </w:p>
    <w:p>
      <w:pPr>
        <w:ind w:firstLine="210" w:firstLineChars="1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疼痛：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疱疹</w:t>
      </w:r>
    </w:p>
    <w:p>
      <w:pPr>
        <w:ind w:firstLine="210" w:firstLineChars="1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肿胀：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心脏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肾脏的问题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湿敷（生理盐水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没有开封的矿泉水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压缩面膜选择质地柔软的面膜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一般湿敷</w:t>
      </w:r>
      <w:r>
        <w:rPr>
          <w:rFonts w:hint="default"/>
          <w:lang w:eastAsia="zh-Hans"/>
        </w:rPr>
        <w:t>20</w:t>
      </w:r>
      <w:r>
        <w:rPr>
          <w:rFonts w:hint="eastAsia"/>
          <w:lang w:val="en-US" w:eastAsia="zh-Hans"/>
        </w:rPr>
        <w:t>分钟左右）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外观直观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Hans"/>
        </w:rPr>
        <w:t>色斑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红斑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丘症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潮红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色斑：色斑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红斑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雀斑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黄褐斑（基因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激素导致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防晒）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红斑：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丘疹：种类繁多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潮红：毛细血管的扩张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面部潮红，毛细血管分布在真皮层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第三课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基础护肤（洁面）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护肤的常见误区：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清洁的原则：清洁产品将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污垢</w:t>
      </w:r>
      <w:r>
        <w:rPr>
          <w:rFonts w:hint="default"/>
          <w:lang w:eastAsia="zh-Hans"/>
        </w:rPr>
        <w:t xml:space="preserve"> + </w:t>
      </w:r>
      <w:r>
        <w:rPr>
          <w:rFonts w:hint="eastAsia"/>
          <w:lang w:val="en-US" w:eastAsia="zh-Hans"/>
        </w:rPr>
        <w:t>油脂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带离皮肤表层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常见的护肤产品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Hans"/>
        </w:rPr>
        <w:t>皂基偏碱性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能很好的和皮肤表面的油脂结合清洁力强，但是由于皂基偏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偏碱性，我们的皮肤偏酸性。偏酸性的环境能有效的抑制微生物的生存，皂基会打破平衡，过度清洁，洗完之后脸容易出现紧绷的感觉，不太适合干性，敏感性皮肤。比较适合油性皮肤。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护肤产品的成分表中判断：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脂肪酸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氢氧化钠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氢氧化钾（酸性物质）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硬脂酸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月桂酸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肉豆蔻酸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酸乙醇胺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肉豆蔻酸钠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肉豆蔻酸钾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含皂基的洗面奶</w:t>
      </w: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氨基酸类洗面奶：</w:t>
      </w:r>
      <w:r>
        <w:rPr>
          <w:rFonts w:hint="default"/>
          <w:lang w:eastAsia="zh-Hans"/>
        </w:rPr>
        <w:t>PH</w:t>
      </w:r>
      <w:r>
        <w:rPr>
          <w:rFonts w:hint="eastAsia"/>
          <w:lang w:val="en-US" w:eastAsia="zh-Hans"/>
        </w:rPr>
        <w:t>偏中性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干性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中性皮肤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问题皮肤的首选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敏感性皮肤</w:t>
      </w:r>
    </w:p>
    <w:p>
      <w:pPr>
        <w:ind w:firstLine="1680" w:firstLineChars="80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价格高</w:t>
      </w:r>
      <w:r>
        <w:rPr>
          <w:rFonts w:hint="default"/>
          <w:lang w:eastAsia="zh-Hans"/>
        </w:rPr>
        <w:t xml:space="preserve"> </w:t>
      </w:r>
    </w:p>
    <w:p>
      <w:pPr>
        <w:ind w:firstLine="1680" w:firstLineChars="8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成分（某某酰基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某某氨酸盐）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卸妆产品：分类标准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水性和油性两大类</w:t>
      </w:r>
    </w:p>
    <w:p>
      <w:pPr>
        <w:ind w:firstLine="1050" w:firstLineChars="50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卸妆水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清洁力度不是很强</w:t>
      </w:r>
    </w:p>
    <w:p>
      <w:pPr>
        <w:ind w:firstLine="1050" w:firstLineChars="50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卸妆乳</w:t>
      </w:r>
      <w:r>
        <w:rPr>
          <w:rFonts w:hint="default"/>
          <w:lang w:eastAsia="zh-Hans"/>
        </w:rPr>
        <w:t xml:space="preserve"> </w:t>
      </w:r>
    </w:p>
    <w:p>
      <w:pPr>
        <w:ind w:firstLine="1050" w:firstLineChars="5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卸妆油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卸妆棉：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清洁产品不会对宝宝造成伤害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清洁工具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Hans"/>
        </w:rPr>
        <w:t>磨砂膏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黑头鼻贴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清洁面膜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洗脸刷（耐受油性不超过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次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其他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次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刷毛柔软）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洗脸时间：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早晚各一次（</w:t>
      </w:r>
      <w:r>
        <w:rPr>
          <w:rFonts w:hint="default"/>
          <w:lang w:eastAsia="zh-Hans"/>
        </w:rPr>
        <w:t>30</w:t>
      </w:r>
      <w:r>
        <w:rPr>
          <w:rFonts w:hint="eastAsia"/>
          <w:lang w:val="en-US" w:eastAsia="zh-Hans"/>
        </w:rPr>
        <w:t>秒</w:t>
      </w:r>
      <w:r>
        <w:rPr>
          <w:rFonts w:hint="default"/>
          <w:lang w:eastAsia="zh-Hans"/>
        </w:rPr>
        <w:t xml:space="preserve"> - 1</w:t>
      </w:r>
      <w:r>
        <w:rPr>
          <w:rFonts w:hint="eastAsia"/>
          <w:lang w:val="en-US" w:eastAsia="zh-Hans"/>
        </w:rPr>
        <w:t>分钟）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水温：温水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手法：手中柔出泡沫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然后清洁等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标准：清爽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洁净</w:t>
      </w: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第四课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挑选护肤品的原则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加分原则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不伤害原则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价格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肤感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第五课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孕期哺乳期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护肤</w:t>
      </w:r>
      <w:bookmarkStart w:id="0" w:name="_GoBack"/>
      <w:bookmarkEnd w:id="0"/>
    </w:p>
    <w:p>
      <w:pPr>
        <w:ind w:firstLine="1050" w:firstLineChars="500"/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FEF88"/>
    <w:rsid w:val="58FF6B67"/>
    <w:rsid w:val="FFBFE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2021-01-22T00:44:00Z</dcterms:created>
  <dc:creator>jessica</dc:creator>
  <cp:lastModifiedBy>jessica</cp:lastModifiedBy>
  <dcterms:modified xsi:type="dcterms:W3CDTF">2021-02-07T10:05:28Z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