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F08" w:rsidRDefault="000F3923" w:rsidP="000F3923">
      <w:pPr>
        <w:spacing w:after="0"/>
      </w:pPr>
      <w:proofErr w:type="spellStart"/>
      <w:r>
        <w:t>Seyer</w:t>
      </w:r>
      <w:proofErr w:type="spellEnd"/>
      <w:r>
        <w:t xml:space="preserve"> Romain</w:t>
      </w:r>
    </w:p>
    <w:p w:rsidR="000F3923" w:rsidRDefault="000E5159" w:rsidP="000F3923">
      <w:pPr>
        <w:spacing w:after="0"/>
      </w:pPr>
      <w:r>
        <w:t>Bertrand  Thibault</w:t>
      </w:r>
    </w:p>
    <w:p w:rsidR="000F3923" w:rsidRDefault="000F3923" w:rsidP="00B50167">
      <w:pPr>
        <w:jc w:val="center"/>
      </w:pPr>
      <w:r>
        <w:t>WEB</w:t>
      </w:r>
    </w:p>
    <w:p w:rsidR="000E5159" w:rsidRPr="000E5159" w:rsidRDefault="000E5159" w:rsidP="00B50167">
      <w:pPr>
        <w:jc w:val="center"/>
        <w:rPr>
          <w:sz w:val="30"/>
          <w:szCs w:val="30"/>
        </w:rPr>
      </w:pPr>
      <w:r w:rsidRPr="004A5F5D">
        <w:t>Nom du site :</w:t>
      </w:r>
      <w:r>
        <w:rPr>
          <w:sz w:val="30"/>
          <w:szCs w:val="30"/>
        </w:rPr>
        <w:t xml:space="preserve"> </w:t>
      </w:r>
      <w:proofErr w:type="spellStart"/>
      <w:r>
        <w:rPr>
          <w:sz w:val="30"/>
          <w:szCs w:val="30"/>
        </w:rPr>
        <w:t>Purple</w:t>
      </w:r>
      <w:proofErr w:type="spellEnd"/>
      <w:r>
        <w:rPr>
          <w:sz w:val="30"/>
          <w:szCs w:val="30"/>
        </w:rPr>
        <w:t xml:space="preserve"> Music</w:t>
      </w:r>
    </w:p>
    <w:p w:rsidR="000E5159" w:rsidRDefault="000E5159"/>
    <w:p w:rsidR="000F3923" w:rsidRDefault="000F3923" w:rsidP="000F3923">
      <w:pPr>
        <w:spacing w:after="0"/>
      </w:pPr>
      <w:r>
        <w:t xml:space="preserve">Travail </w:t>
      </w:r>
      <w:r w:rsidR="00F866B4">
        <w:t>réalisé</w:t>
      </w:r>
      <w:r>
        <w:t> :</w:t>
      </w:r>
    </w:p>
    <w:p w:rsidR="00D33FB2" w:rsidRDefault="00D33FB2" w:rsidP="000F3923">
      <w:pPr>
        <w:spacing w:after="0"/>
      </w:pPr>
      <w:r>
        <w:t>-Contenu des groupes : Commun, chacun a complété ses pages.</w:t>
      </w:r>
    </w:p>
    <w:p w:rsidR="000F3923" w:rsidRDefault="000F3923" w:rsidP="000F3923">
      <w:pPr>
        <w:spacing w:after="0"/>
      </w:pPr>
      <w:r>
        <w:t>-</w:t>
      </w:r>
      <w:r w:rsidR="00A06DB1">
        <w:t>Html/C</w:t>
      </w:r>
      <w:r w:rsidR="00FB1011">
        <w:t>SS</w:t>
      </w:r>
      <w:r>
        <w:t> : Thibault</w:t>
      </w:r>
    </w:p>
    <w:p w:rsidR="000F3923" w:rsidRDefault="000F3923" w:rsidP="000F3923">
      <w:pPr>
        <w:spacing w:after="0"/>
      </w:pPr>
      <w:r>
        <w:t>-</w:t>
      </w:r>
      <w:r w:rsidR="00F866B4">
        <w:t>PHP</w:t>
      </w:r>
      <w:r w:rsidR="00D33FB2">
        <w:t>/</w:t>
      </w:r>
      <w:r>
        <w:t>bases de données : Romain</w:t>
      </w:r>
    </w:p>
    <w:p w:rsidR="00D621AF" w:rsidRDefault="00D621AF" w:rsidP="000F3923">
      <w:pPr>
        <w:spacing w:after="0"/>
      </w:pPr>
    </w:p>
    <w:p w:rsidR="001A11D7" w:rsidRDefault="001A11D7" w:rsidP="000F3923">
      <w:pPr>
        <w:spacing w:after="0"/>
      </w:pPr>
    </w:p>
    <w:p w:rsidR="001A11D7" w:rsidRDefault="001A11D7" w:rsidP="000F3923">
      <w:pPr>
        <w:spacing w:after="0"/>
      </w:pPr>
    </w:p>
    <w:p w:rsidR="00A06DB1" w:rsidRDefault="00D621AF" w:rsidP="000F3923">
      <w:pPr>
        <w:spacing w:after="0"/>
      </w:pPr>
      <w:r w:rsidRPr="005B46FD">
        <w:rPr>
          <w:color w:val="AA0042" w:themeColor="accent2" w:themeShade="BF"/>
        </w:rPr>
        <w:t>Début</w:t>
      </w:r>
      <w:r>
        <w:rPr>
          <w:color w:val="AA0042" w:themeColor="accent2" w:themeShade="BF"/>
        </w:rPr>
        <w:t xml:space="preserve"> Novembre</w:t>
      </w:r>
    </w:p>
    <w:p w:rsidR="005B46FD" w:rsidRDefault="005B46FD" w:rsidP="000F3923">
      <w:pPr>
        <w:spacing w:after="0"/>
        <w:rPr>
          <w:color w:val="AA0042" w:themeColor="accent2" w:themeShade="BF"/>
        </w:rPr>
      </w:pPr>
      <w:r>
        <w:rPr>
          <w:noProof/>
          <w:lang w:eastAsia="fr-FR"/>
        </w:rPr>
        <w:drawing>
          <wp:anchor distT="0" distB="0" distL="114300" distR="114300" simplePos="0" relativeHeight="251658240" behindDoc="1" locked="0" layoutInCell="1" allowOverlap="1" wp14:anchorId="138972A1" wp14:editId="1AFF495B">
            <wp:simplePos x="0" y="0"/>
            <wp:positionH relativeFrom="column">
              <wp:posOffset>-1905</wp:posOffset>
            </wp:positionH>
            <wp:positionV relativeFrom="paragraph">
              <wp:posOffset>89535</wp:posOffset>
            </wp:positionV>
            <wp:extent cx="380365" cy="5008880"/>
            <wp:effectExtent l="0" t="0" r="635" b="1270"/>
            <wp:wrapTight wrapText="bothSides">
              <wp:wrapPolygon edited="0">
                <wp:start x="0" y="0"/>
                <wp:lineTo x="0" y="21523"/>
                <wp:lineTo x="20554" y="21523"/>
                <wp:lineTo x="2055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re temps.jpg"/>
                    <pic:cNvPicPr/>
                  </pic:nvPicPr>
                  <pic:blipFill>
                    <a:blip r:embed="rId7">
                      <a:extLst>
                        <a:ext uri="{28A0092B-C50C-407E-A947-70E740481C1C}">
                          <a14:useLocalDpi xmlns:a14="http://schemas.microsoft.com/office/drawing/2010/main" val="0"/>
                        </a:ext>
                      </a:extLst>
                    </a:blip>
                    <a:stretch>
                      <a:fillRect/>
                    </a:stretch>
                  </pic:blipFill>
                  <pic:spPr>
                    <a:xfrm>
                      <a:off x="0" y="0"/>
                      <a:ext cx="380365" cy="5008880"/>
                    </a:xfrm>
                    <a:prstGeom prst="rect">
                      <a:avLst/>
                    </a:prstGeom>
                  </pic:spPr>
                </pic:pic>
              </a:graphicData>
            </a:graphic>
            <wp14:sizeRelH relativeFrom="page">
              <wp14:pctWidth>0</wp14:pctWidth>
            </wp14:sizeRelH>
            <wp14:sizeRelV relativeFrom="page">
              <wp14:pctHeight>0</wp14:pctHeight>
            </wp14:sizeRelV>
          </wp:anchor>
        </w:drawing>
      </w:r>
    </w:p>
    <w:p w:rsidR="00831EC3" w:rsidRDefault="00831EC3" w:rsidP="00831EC3">
      <w:pPr>
        <w:spacing w:after="0"/>
        <w:rPr>
          <w:color w:val="AA0042" w:themeColor="accent2" w:themeShade="BF"/>
        </w:rPr>
      </w:pPr>
      <w:r w:rsidRPr="005B46FD">
        <w:t>Familiarisation avec HTML/CSS</w:t>
      </w:r>
    </w:p>
    <w:p w:rsidR="005B46FD" w:rsidRDefault="005B46FD" w:rsidP="000F3923">
      <w:pPr>
        <w:spacing w:after="0"/>
        <w:rPr>
          <w:color w:val="AA0042" w:themeColor="accent2" w:themeShade="BF"/>
        </w:rPr>
      </w:pPr>
    </w:p>
    <w:p w:rsidR="005B46FD" w:rsidRPr="005B46FD" w:rsidRDefault="005B46FD" w:rsidP="000F3923">
      <w:pPr>
        <w:spacing w:after="0"/>
        <w:rPr>
          <w:color w:val="AA0042" w:themeColor="accent2" w:themeShade="BF"/>
        </w:rPr>
      </w:pPr>
    </w:p>
    <w:p w:rsidR="005B46FD" w:rsidRDefault="00FC01ED" w:rsidP="000F3923">
      <w:pPr>
        <w:spacing w:after="0"/>
      </w:pPr>
      <w:r>
        <w:t>Remplir la base de données : environ une séance</w:t>
      </w:r>
      <w:r w:rsidR="004120B3">
        <w:t xml:space="preserve"> </w:t>
      </w:r>
    </w:p>
    <w:p w:rsidR="00FC01ED" w:rsidRDefault="00FC01ED" w:rsidP="000F3923">
      <w:pPr>
        <w:spacing w:after="0"/>
      </w:pPr>
      <w:r>
        <w:t>Afficher la liste : environ 2 séances</w:t>
      </w:r>
      <w:r w:rsidR="004120B3">
        <w:t xml:space="preserve"> </w:t>
      </w:r>
    </w:p>
    <w:p w:rsidR="005B46FD" w:rsidRDefault="005B46FD" w:rsidP="000F3923">
      <w:pPr>
        <w:spacing w:after="0"/>
      </w:pPr>
    </w:p>
    <w:p w:rsidR="005B46FD" w:rsidRDefault="005B46FD" w:rsidP="000F3923">
      <w:pPr>
        <w:spacing w:after="0"/>
      </w:pPr>
    </w:p>
    <w:p w:rsidR="005B46FD" w:rsidRDefault="00FC01ED" w:rsidP="000F3923">
      <w:pPr>
        <w:spacing w:after="0"/>
      </w:pPr>
      <w:r>
        <w:t xml:space="preserve">Afficher une liste triée (par </w:t>
      </w:r>
      <w:r w:rsidR="00423D07">
        <w:t xml:space="preserve">un premier </w:t>
      </w:r>
      <w:r w:rsidR="00A54298">
        <w:t>paramètre</w:t>
      </w:r>
      <w:r w:rsidR="00F866B4">
        <w:t>) :</w:t>
      </w:r>
      <w:r>
        <w:t xml:space="preserve"> environ 1 séance</w:t>
      </w:r>
      <w:r w:rsidR="00423D07">
        <w:t xml:space="preserve"> </w:t>
      </w:r>
    </w:p>
    <w:p w:rsidR="005B46FD" w:rsidRDefault="005B46FD" w:rsidP="000F3923">
      <w:pPr>
        <w:spacing w:after="0"/>
      </w:pPr>
    </w:p>
    <w:p w:rsidR="00A54298" w:rsidRDefault="00423D07" w:rsidP="000F3923">
      <w:pPr>
        <w:spacing w:after="0"/>
      </w:pPr>
      <w:r>
        <w:t>Afficher toutes les listes triées (sauf pour les genres musicaux)</w:t>
      </w:r>
      <w:r w:rsidR="00A54298">
        <w:t xml:space="preserve"> : 1 heure Bonus : Un </w:t>
      </w:r>
      <w:proofErr w:type="spellStart"/>
      <w:r w:rsidR="00A54298">
        <w:t>footer</w:t>
      </w:r>
      <w:proofErr w:type="spellEnd"/>
      <w:r w:rsidR="00A54298">
        <w:t xml:space="preserve"> qui affiche des phrases humoristiques géré dans une base de données le tout en environ 3 heures </w:t>
      </w:r>
    </w:p>
    <w:p w:rsidR="005B46FD" w:rsidRDefault="005B46FD" w:rsidP="000F3923">
      <w:pPr>
        <w:spacing w:after="0"/>
      </w:pPr>
    </w:p>
    <w:p w:rsidR="005B46FD" w:rsidRDefault="005B46FD" w:rsidP="000F3923">
      <w:pPr>
        <w:spacing w:after="0"/>
      </w:pPr>
      <w:r>
        <w:t xml:space="preserve">Amélioration de l’affichage des groupes dans </w:t>
      </w:r>
      <w:r w:rsidR="00670049">
        <w:t>nationalité</w:t>
      </w:r>
      <w:r>
        <w:t xml:space="preserve"> (drapeaux) : 2 heures</w:t>
      </w:r>
    </w:p>
    <w:p w:rsidR="005B46FD" w:rsidRDefault="00670049" w:rsidP="000F3923">
      <w:pPr>
        <w:spacing w:after="0"/>
      </w:pPr>
      <w:r>
        <w:t>Amélioration</w:t>
      </w:r>
      <w:r w:rsidR="005B46FD">
        <w:t xml:space="preserve"> de l’affichage des groupes dans Préférences (étoiles) : 7 heures </w:t>
      </w:r>
    </w:p>
    <w:p w:rsidR="00670049" w:rsidRDefault="00670049" w:rsidP="000F3923">
      <w:pPr>
        <w:spacing w:after="0"/>
      </w:pPr>
    </w:p>
    <w:p w:rsidR="00670049" w:rsidRDefault="00670049" w:rsidP="000F3923">
      <w:pPr>
        <w:spacing w:after="0"/>
      </w:pPr>
      <w:r>
        <w:t>Amélioration de l’affichage global des listes (</w:t>
      </w:r>
      <w:r w:rsidR="0093219A">
        <w:t>afficher 2005 – groupe1 – groupe2 – groupe n … et non 2005-groupe 1  / 2005 – groupe 2 / 2005 – groupe n …)</w:t>
      </w:r>
    </w:p>
    <w:p w:rsidR="00831EC3" w:rsidRDefault="00831EC3" w:rsidP="000F3923">
      <w:pPr>
        <w:spacing w:after="0"/>
      </w:pPr>
    </w:p>
    <w:p w:rsidR="00831EC3" w:rsidRDefault="00831EC3" w:rsidP="000F3923">
      <w:pPr>
        <w:spacing w:after="0"/>
      </w:pPr>
      <w:r>
        <w:t>Début ajout du contenu</w:t>
      </w:r>
    </w:p>
    <w:p w:rsidR="00CF5B51" w:rsidRDefault="00CF5B51" w:rsidP="000F3923">
      <w:pPr>
        <w:spacing w:after="0"/>
      </w:pPr>
      <w:r>
        <w:t>Tri par genre, ajout d’éléments dans la base de données : au moins 10 heures</w:t>
      </w:r>
    </w:p>
    <w:p w:rsidR="00831EC3" w:rsidRDefault="00831EC3" w:rsidP="000F3923">
      <w:pPr>
        <w:spacing w:after="0"/>
      </w:pPr>
    </w:p>
    <w:p w:rsidR="00831EC3" w:rsidRDefault="00831EC3" w:rsidP="000F3923">
      <w:pPr>
        <w:spacing w:after="0"/>
      </w:pPr>
      <w:r>
        <w:t>Quelques bonus (ex bouton Don …</w:t>
      </w:r>
      <w:proofErr w:type="gramStart"/>
      <w:r>
        <w:t>)(</w:t>
      </w:r>
      <w:proofErr w:type="gramEnd"/>
      <w:r>
        <w:t xml:space="preserve"> 2-3heures)</w:t>
      </w:r>
    </w:p>
    <w:p w:rsidR="00831EC3" w:rsidRDefault="00831EC3" w:rsidP="000F3923">
      <w:pPr>
        <w:spacing w:after="0"/>
      </w:pPr>
      <w:r>
        <w:t>Fin ajout contenu (durée totale environ 10-12 heures)</w:t>
      </w:r>
    </w:p>
    <w:p w:rsidR="00A925EF" w:rsidRDefault="00A925EF" w:rsidP="000F3923">
      <w:pPr>
        <w:spacing w:after="0"/>
        <w:rPr>
          <w:color w:val="E40059" w:themeColor="accent2"/>
        </w:rPr>
      </w:pPr>
    </w:p>
    <w:p w:rsidR="000E5159" w:rsidRDefault="00831EC3" w:rsidP="000F3923">
      <w:pPr>
        <w:spacing w:after="0"/>
        <w:rPr>
          <w:color w:val="E40059" w:themeColor="accent2"/>
        </w:rPr>
      </w:pPr>
      <w:r>
        <w:rPr>
          <w:color w:val="E40059" w:themeColor="accent2"/>
        </w:rPr>
        <w:t>20 Décembre</w:t>
      </w:r>
    </w:p>
    <w:p w:rsidR="000E5159" w:rsidRDefault="000E5159" w:rsidP="000F3923">
      <w:pPr>
        <w:spacing w:after="0"/>
        <w:rPr>
          <w:color w:val="E40059" w:themeColor="accent2"/>
        </w:rPr>
      </w:pPr>
    </w:p>
    <w:p w:rsidR="00B50167" w:rsidRDefault="00B50167" w:rsidP="000F3923">
      <w:pPr>
        <w:spacing w:after="0"/>
        <w:rPr>
          <w:color w:val="E40059" w:themeColor="accent2"/>
        </w:rPr>
      </w:pPr>
    </w:p>
    <w:p w:rsidR="00B50167" w:rsidRDefault="00B50167" w:rsidP="000F3923">
      <w:pPr>
        <w:spacing w:after="0"/>
        <w:rPr>
          <w:color w:val="E40059" w:themeColor="accent2"/>
        </w:rPr>
      </w:pPr>
    </w:p>
    <w:p w:rsidR="00813822" w:rsidRDefault="00813822" w:rsidP="00813822">
      <w:pPr>
        <w:spacing w:after="0"/>
        <w:rPr>
          <w:u w:val="single"/>
        </w:rPr>
      </w:pPr>
      <w:r w:rsidRPr="00F85B07">
        <w:rPr>
          <w:u w:val="single"/>
        </w:rPr>
        <w:lastRenderedPageBreak/>
        <w:t xml:space="preserve">Objectifs : </w:t>
      </w:r>
    </w:p>
    <w:p w:rsidR="00813822" w:rsidRDefault="00813822" w:rsidP="00813822">
      <w:pPr>
        <w:spacing w:after="0"/>
        <w:rPr>
          <w:u w:val="single"/>
        </w:rPr>
      </w:pPr>
    </w:p>
    <w:p w:rsidR="00813822" w:rsidRDefault="00813822" w:rsidP="00813822">
      <w:pPr>
        <w:spacing w:after="0"/>
      </w:pPr>
      <w:r>
        <w:t>En ce qui concerne les objectifs que nous voulions apporter au site mais que nous n’avons pas pu faire :</w:t>
      </w:r>
    </w:p>
    <w:p w:rsidR="00813822" w:rsidRDefault="00813822" w:rsidP="00813822">
      <w:pPr>
        <w:pStyle w:val="Paragraphedeliste"/>
        <w:numPr>
          <w:ilvl w:val="0"/>
          <w:numId w:val="2"/>
        </w:numPr>
        <w:spacing w:after="0"/>
      </w:pPr>
      <w:r>
        <w:t>Dans la page « liste de groupe » : avoir en haut de page une liste des lettres dans l’ordre alphabétique. Un clic de souris sur une de ces lettres permettant l’affichage des groupes dont la première lettre commence par celle-ci. Ceci n’a pas était fait surtout par manque de temps de notre part.</w:t>
      </w:r>
    </w:p>
    <w:p w:rsidR="00813822" w:rsidRDefault="00813822" w:rsidP="00182EF3">
      <w:pPr>
        <w:pStyle w:val="Paragraphedeliste"/>
        <w:numPr>
          <w:ilvl w:val="0"/>
          <w:numId w:val="2"/>
        </w:numPr>
        <w:spacing w:after="0"/>
      </w:pPr>
      <w:r>
        <w:t>Nous avions également prévu de créer beaucoup plus de page de groupe (environ 75 de plus) mais la durée de création d’une page de groupe étant supérieure à 2heures nous avons choisi d’en faire environ 5 chacun et de privilégier d’</w:t>
      </w:r>
      <w:r w:rsidR="00182EF3">
        <w:t>autres tâches qui nous restait à faire.</w:t>
      </w:r>
    </w:p>
    <w:p w:rsidR="00F17D7A" w:rsidRPr="00F85B07" w:rsidRDefault="00F17D7A" w:rsidP="00182EF3">
      <w:pPr>
        <w:pStyle w:val="Paragraphedeliste"/>
        <w:numPr>
          <w:ilvl w:val="0"/>
          <w:numId w:val="2"/>
        </w:numPr>
        <w:spacing w:after="0"/>
      </w:pPr>
      <w:r>
        <w:t xml:space="preserve">Redimensionner les informations de la page lorsque l’on agrandit où l’on diminue la taille de la fenêtre : par exemple, dans une page de groupe quelconque,  la taille de l’image du groupe et de la vidéo </w:t>
      </w:r>
      <w:proofErr w:type="spellStart"/>
      <w:r>
        <w:t>Youtube</w:t>
      </w:r>
      <w:proofErr w:type="spellEnd"/>
      <w:r>
        <w:t xml:space="preserve"> ne se modifie pas. Ceci n’a pas était fait par manque de connaissance car il fallait utiliser du </w:t>
      </w:r>
      <w:proofErr w:type="spellStart"/>
      <w:r>
        <w:t>Javascript</w:t>
      </w:r>
      <w:proofErr w:type="spellEnd"/>
      <w:r>
        <w:t>.</w:t>
      </w:r>
    </w:p>
    <w:p w:rsidR="00813822" w:rsidRDefault="00813822" w:rsidP="00813822">
      <w:pPr>
        <w:spacing w:after="0"/>
        <w:rPr>
          <w:u w:val="single"/>
        </w:rPr>
      </w:pPr>
    </w:p>
    <w:p w:rsidR="00813822" w:rsidRDefault="00813822" w:rsidP="00813822">
      <w:pPr>
        <w:spacing w:after="0"/>
        <w:rPr>
          <w:u w:val="single"/>
        </w:rPr>
      </w:pPr>
    </w:p>
    <w:p w:rsidR="00264B7A" w:rsidRDefault="00264B7A" w:rsidP="00813822">
      <w:pPr>
        <w:spacing w:after="0"/>
        <w:rPr>
          <w:u w:val="single"/>
        </w:rPr>
      </w:pPr>
    </w:p>
    <w:p w:rsidR="00264B7A" w:rsidRDefault="00264B7A" w:rsidP="00813822">
      <w:pPr>
        <w:spacing w:after="0"/>
        <w:rPr>
          <w:u w:val="single"/>
        </w:rPr>
      </w:pPr>
    </w:p>
    <w:p w:rsidR="00264B7A" w:rsidRDefault="00264B7A" w:rsidP="00813822">
      <w:pPr>
        <w:spacing w:after="0"/>
        <w:rPr>
          <w:u w:val="single"/>
        </w:rPr>
      </w:pPr>
    </w:p>
    <w:p w:rsidR="00264B7A" w:rsidRDefault="00264B7A" w:rsidP="00813822">
      <w:pPr>
        <w:spacing w:after="0"/>
        <w:rPr>
          <w:u w:val="single"/>
        </w:rPr>
      </w:pPr>
    </w:p>
    <w:p w:rsidR="00813822" w:rsidRDefault="00813822" w:rsidP="00813822">
      <w:pPr>
        <w:spacing w:after="0"/>
        <w:rPr>
          <w:u w:val="single"/>
        </w:rPr>
      </w:pPr>
      <w:r w:rsidRPr="00F42B69">
        <w:rPr>
          <w:u w:val="single"/>
        </w:rPr>
        <w:t xml:space="preserve">Nos difficultés : </w:t>
      </w:r>
    </w:p>
    <w:p w:rsidR="00F17D7A" w:rsidRDefault="00F17D7A" w:rsidP="00813822">
      <w:pPr>
        <w:spacing w:after="0"/>
        <w:rPr>
          <w:u w:val="single"/>
        </w:rPr>
      </w:pPr>
    </w:p>
    <w:p w:rsidR="00813822" w:rsidRDefault="00813822" w:rsidP="00F17D7A">
      <w:pPr>
        <w:pStyle w:val="Paragraphedeliste"/>
        <w:numPr>
          <w:ilvl w:val="0"/>
          <w:numId w:val="2"/>
        </w:numPr>
        <w:spacing w:after="0"/>
      </w:pPr>
      <w:r>
        <w:t>Difficultés à créer la base de données car peu de connaissances en PHP  au début du projet. On a dû se faire aider par quelques personnes (leurs noms sont crédités dans « Faites un don »)</w:t>
      </w:r>
      <w:r w:rsidR="00182EF3">
        <w:t>.</w:t>
      </w:r>
      <w:r w:rsidR="00F17D7A">
        <w:t xml:space="preserve"> </w:t>
      </w:r>
    </w:p>
    <w:p w:rsidR="00813822" w:rsidRPr="00D916BD" w:rsidRDefault="00F17D7A" w:rsidP="000E5159">
      <w:pPr>
        <w:pStyle w:val="Paragraphedeliste"/>
        <w:numPr>
          <w:ilvl w:val="0"/>
          <w:numId w:val="2"/>
        </w:numPr>
        <w:spacing w:after="0"/>
        <w:rPr>
          <w:u w:val="single"/>
        </w:rPr>
      </w:pPr>
      <w:r>
        <w:t>Difficultés à trier et afficher les groupes d’après un critère précis </w:t>
      </w:r>
      <w:r w:rsidR="00D16C28">
        <w:t>(</w:t>
      </w:r>
      <w:r>
        <w:t>par exemple, dans la page « nationalité » les groupes sont triés par nationalité de façon à avoir : Nationalité 1+ drapeau – Groupe 1, Groupe 2</w:t>
      </w:r>
      <w:r w:rsidR="00D16C28">
        <w:t>…</w:t>
      </w:r>
      <w:r>
        <w:t xml:space="preserve"> / Nationalité 2 + drapeau – Groupe 3, Groupe 4</w:t>
      </w:r>
      <w:r w:rsidR="00D16C28">
        <w:t>…).</w:t>
      </w:r>
    </w:p>
    <w:p w:rsidR="00D916BD" w:rsidRDefault="00D916BD" w:rsidP="00D916BD">
      <w:pPr>
        <w:spacing w:after="0"/>
        <w:rPr>
          <w:u w:val="single"/>
        </w:rPr>
      </w:pPr>
    </w:p>
    <w:p w:rsidR="00D916BD" w:rsidRDefault="00D916BD" w:rsidP="00D916BD">
      <w:pPr>
        <w:spacing w:after="0"/>
        <w:rPr>
          <w:u w:val="single"/>
        </w:rPr>
      </w:pPr>
    </w:p>
    <w:p w:rsidR="00264B7A" w:rsidRPr="00264B7A" w:rsidRDefault="00264B7A" w:rsidP="00D916BD">
      <w:pPr>
        <w:spacing w:after="0"/>
      </w:pPr>
      <w:r>
        <w:t>Nos deux méthodes pour résoudre les problèmes : Passer du temps, tout tester, réessayer, réfléchir… et ensuite demander de l’aide à nos gentils camarades.</w:t>
      </w:r>
    </w:p>
    <w:p w:rsidR="00264B7A" w:rsidRDefault="00264B7A" w:rsidP="00D916BD">
      <w:pPr>
        <w:spacing w:after="0"/>
        <w:rPr>
          <w:u w:val="single"/>
        </w:rPr>
      </w:pPr>
    </w:p>
    <w:p w:rsidR="00264B7A" w:rsidRDefault="00264B7A" w:rsidP="00D916BD">
      <w:pPr>
        <w:spacing w:after="0"/>
        <w:rPr>
          <w:u w:val="single"/>
        </w:rPr>
      </w:pPr>
    </w:p>
    <w:p w:rsidR="00264B7A" w:rsidRPr="00D916BD" w:rsidRDefault="00264B7A" w:rsidP="00D916BD">
      <w:pPr>
        <w:spacing w:after="0"/>
        <w:rPr>
          <w:u w:val="single"/>
        </w:rPr>
      </w:pPr>
    </w:p>
    <w:p w:rsidR="000E5159" w:rsidRDefault="000E5159" w:rsidP="000E5159">
      <w:pPr>
        <w:spacing w:after="0"/>
        <w:rPr>
          <w:u w:val="single"/>
        </w:rPr>
      </w:pPr>
      <w:r w:rsidRPr="000E5159">
        <w:rPr>
          <w:u w:val="single"/>
        </w:rPr>
        <w:t>Estimation personnelle :</w:t>
      </w:r>
      <w:r>
        <w:rPr>
          <w:u w:val="single"/>
        </w:rPr>
        <w:t xml:space="preserve"> </w:t>
      </w:r>
    </w:p>
    <w:p w:rsidR="000E5159" w:rsidRDefault="000E5159" w:rsidP="000E5159">
      <w:pPr>
        <w:spacing w:after="0"/>
        <w:rPr>
          <w:u w:val="single"/>
        </w:rPr>
      </w:pPr>
    </w:p>
    <w:p w:rsidR="000E5159" w:rsidRDefault="000E5159" w:rsidP="000E5159">
      <w:pPr>
        <w:spacing w:after="0"/>
      </w:pPr>
      <w:r>
        <w:t>-En début de projet :</w:t>
      </w:r>
    </w:p>
    <w:p w:rsidR="000E5159" w:rsidRPr="000E5159" w:rsidRDefault="000E5159" w:rsidP="000E5159">
      <w:pPr>
        <w:spacing w:after="0"/>
        <w:rPr>
          <w:u w:val="single"/>
        </w:rPr>
      </w:pPr>
      <w:r>
        <w:t xml:space="preserve">Compétences : HTML : +-   / CSS : - / </w:t>
      </w:r>
      <w:proofErr w:type="spellStart"/>
      <w:r>
        <w:t>Javascript</w:t>
      </w:r>
      <w:proofErr w:type="spellEnd"/>
      <w:r>
        <w:t xml:space="preserve"> : en dessous de l’infini / PHP : voir </w:t>
      </w:r>
      <w:proofErr w:type="spellStart"/>
      <w:r>
        <w:t>javascript</w:t>
      </w:r>
      <w:proofErr w:type="spellEnd"/>
    </w:p>
    <w:p w:rsidR="000E5159" w:rsidRDefault="000E5159" w:rsidP="000F3923">
      <w:pPr>
        <w:spacing w:after="0"/>
      </w:pPr>
    </w:p>
    <w:p w:rsidR="000E5159" w:rsidRDefault="000E5159" w:rsidP="000F3923">
      <w:pPr>
        <w:spacing w:after="0"/>
      </w:pPr>
      <w:r>
        <w:t>-En fin de projet :</w:t>
      </w:r>
    </w:p>
    <w:p w:rsidR="000E5159" w:rsidRPr="000E5159" w:rsidRDefault="000E5159" w:rsidP="000E5159">
      <w:pPr>
        <w:spacing w:after="0"/>
        <w:rPr>
          <w:u w:val="single"/>
        </w:rPr>
      </w:pPr>
      <w:r>
        <w:t xml:space="preserve">Compétences : HTML : +   / CSS : + / </w:t>
      </w:r>
      <w:proofErr w:type="spellStart"/>
      <w:r>
        <w:t>Javascript</w:t>
      </w:r>
      <w:proofErr w:type="spellEnd"/>
      <w:r>
        <w:t xml:space="preserve"> : </w:t>
      </w:r>
      <w:r w:rsidR="00F42B69">
        <w:t>toujours au même point qu’avant</w:t>
      </w:r>
      <w:r>
        <w:t xml:space="preserve"> </w:t>
      </w:r>
      <w:r w:rsidR="004A5F5D">
        <w:t xml:space="preserve">/ PHP : </w:t>
      </w:r>
      <w:r w:rsidR="00F42B69">
        <w:t>-+</w:t>
      </w:r>
    </w:p>
    <w:p w:rsidR="00BB0AD7" w:rsidRDefault="00BB0AD7" w:rsidP="000F3923">
      <w:pPr>
        <w:spacing w:after="0"/>
      </w:pPr>
    </w:p>
    <w:p w:rsidR="00F85B07" w:rsidRDefault="00F85B07" w:rsidP="000F3923">
      <w:pPr>
        <w:spacing w:after="0"/>
      </w:pPr>
    </w:p>
    <w:p w:rsidR="00F85B07" w:rsidRDefault="00182EF3" w:rsidP="000F3923">
      <w:pPr>
        <w:spacing w:after="0"/>
        <w:rPr>
          <w:u w:val="single"/>
        </w:rPr>
      </w:pPr>
      <w:r>
        <w:rPr>
          <w:noProof/>
          <w:lang w:eastAsia="fr-FR"/>
        </w:rPr>
        <w:lastRenderedPageBreak/>
        <w:drawing>
          <wp:anchor distT="0" distB="0" distL="114300" distR="114300" simplePos="0" relativeHeight="251659264" behindDoc="1" locked="0" layoutInCell="1" allowOverlap="1" wp14:anchorId="3FE3E601" wp14:editId="24FB97F2">
            <wp:simplePos x="0" y="0"/>
            <wp:positionH relativeFrom="column">
              <wp:posOffset>-442595</wp:posOffset>
            </wp:positionH>
            <wp:positionV relativeFrom="paragraph">
              <wp:posOffset>328930</wp:posOffset>
            </wp:positionV>
            <wp:extent cx="6712585" cy="3581400"/>
            <wp:effectExtent l="0" t="0" r="0" b="0"/>
            <wp:wrapTight wrapText="bothSides">
              <wp:wrapPolygon edited="0">
                <wp:start x="0" y="0"/>
                <wp:lineTo x="0" y="21485"/>
                <wp:lineTo x="21516" y="21485"/>
                <wp:lineTo x="21516"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712585" cy="3581400"/>
                    </a:xfrm>
                    <a:prstGeom prst="rect">
                      <a:avLst/>
                    </a:prstGeom>
                  </pic:spPr>
                </pic:pic>
              </a:graphicData>
            </a:graphic>
            <wp14:sizeRelH relativeFrom="page">
              <wp14:pctWidth>0</wp14:pctWidth>
            </wp14:sizeRelH>
            <wp14:sizeRelV relativeFrom="page">
              <wp14:pctHeight>0</wp14:pctHeight>
            </wp14:sizeRelV>
          </wp:anchor>
        </w:drawing>
      </w:r>
      <w:r w:rsidRPr="00182EF3">
        <w:rPr>
          <w:u w:val="single"/>
        </w:rPr>
        <w:t xml:space="preserve">Structure du site : </w:t>
      </w:r>
    </w:p>
    <w:p w:rsidR="00182EF3" w:rsidRPr="00182EF3" w:rsidRDefault="00182EF3" w:rsidP="000F3923">
      <w:pPr>
        <w:spacing w:after="0"/>
      </w:pPr>
    </w:p>
    <w:p w:rsidR="00F85B07" w:rsidRDefault="00D916BD" w:rsidP="000F3923">
      <w:pPr>
        <w:spacing w:after="0"/>
      </w:pPr>
      <w:r>
        <w:t>Notre base de données est composée de 4 tables.</w:t>
      </w:r>
    </w:p>
    <w:p w:rsidR="00D916BD" w:rsidRDefault="008C27C0" w:rsidP="000F3923">
      <w:pPr>
        <w:spacing w:after="0"/>
      </w:pPr>
      <w:proofErr w:type="gramStart"/>
      <w:r>
        <w:t>Une est indépendante</w:t>
      </w:r>
      <w:proofErr w:type="gramEnd"/>
      <w:r w:rsidR="00D916BD">
        <w:t xml:space="preserve"> des autres : il s’agit de « </w:t>
      </w:r>
      <w:proofErr w:type="spellStart"/>
      <w:r w:rsidR="00D916BD">
        <w:t>Phrasealacon</w:t>
      </w:r>
      <w:proofErr w:type="spellEnd"/>
      <w:r w:rsidR="00D916BD">
        <w:t> » qui permet, en pied de chacune des pages du site la génération d’une phrase aléatoire parmi celles entrées dans la table.</w:t>
      </w:r>
    </w:p>
    <w:p w:rsidR="00D916BD" w:rsidRDefault="00D916BD" w:rsidP="000F3923">
      <w:pPr>
        <w:spacing w:after="0"/>
      </w:pPr>
    </w:p>
    <w:p w:rsidR="00F85B07" w:rsidRDefault="00D916BD" w:rsidP="000F3923">
      <w:pPr>
        <w:spacing w:after="0"/>
      </w:pPr>
      <w:r>
        <w:t>La table « Groupe »</w:t>
      </w:r>
      <w:r w:rsidR="00DD3E36">
        <w:t xml:space="preserve"> concernant toutes les informations des groupes, utilisés pour faire les tris</w:t>
      </w:r>
    </w:p>
    <w:p w:rsidR="00DD3E36" w:rsidRDefault="00DD3E36" w:rsidP="000F3923">
      <w:pPr>
        <w:spacing w:after="0"/>
      </w:pPr>
      <w:r>
        <w:t>La table  « Genres » qui liste tous les genres</w:t>
      </w:r>
      <w:r w:rsidR="00D6665F">
        <w:t xml:space="preserve"> musicaux présents sur </w:t>
      </w:r>
      <w:proofErr w:type="spellStart"/>
      <w:r w:rsidR="00D6665F">
        <w:t>Purple</w:t>
      </w:r>
      <w:proofErr w:type="spellEnd"/>
      <w:r w:rsidR="00D6665F">
        <w:t>-M</w:t>
      </w:r>
      <w:r>
        <w:t>usic ainsi que les id correspondant</w:t>
      </w:r>
    </w:p>
    <w:p w:rsidR="00DD3E36" w:rsidRDefault="00DD3E36" w:rsidP="000F3923">
      <w:pPr>
        <w:spacing w:after="0"/>
      </w:pPr>
      <w:r>
        <w:t xml:space="preserve">La table  « GG » (groupe/genre) </w:t>
      </w:r>
      <w:r w:rsidR="00D276E5">
        <w:t>qui fait les associations entre chaque groupe musical et les genres auxquels ils appartiennent.</w:t>
      </w:r>
    </w:p>
    <w:p w:rsidR="00D276E5" w:rsidRDefault="00D276E5" w:rsidP="000F3923">
      <w:pPr>
        <w:spacing w:after="0"/>
      </w:pPr>
    </w:p>
    <w:p w:rsidR="00D276E5" w:rsidRDefault="00D276E5" w:rsidP="000F3923">
      <w:pPr>
        <w:spacing w:after="0"/>
      </w:pPr>
    </w:p>
    <w:p w:rsidR="00D276E5" w:rsidRDefault="00D276E5" w:rsidP="000F3923">
      <w:pPr>
        <w:spacing w:after="0"/>
      </w:pPr>
    </w:p>
    <w:p w:rsidR="00D276E5" w:rsidRDefault="008C27C0" w:rsidP="000F3923">
      <w:pPr>
        <w:spacing w:after="0"/>
      </w:pPr>
      <w:r>
        <w:t xml:space="preserve">Appel des pages entre elle : </w:t>
      </w:r>
    </w:p>
    <w:p w:rsidR="008C27C0" w:rsidRDefault="008C27C0" w:rsidP="000F3923">
      <w:pPr>
        <w:spacing w:after="0"/>
      </w:pPr>
    </w:p>
    <w:p w:rsidR="008C27C0" w:rsidRDefault="008C27C0" w:rsidP="000F3923">
      <w:pPr>
        <w:spacing w:after="0"/>
      </w:pPr>
      <w:r>
        <w:t>Les pages principales se retrouvent toutes dans l’header composé de 8 boutons (le titre en étant un), qui se retrouve sur chacune des pages du site. Ensuite, nous avons fait le choix (par manque d’expérience, et si c’était à refaire nous ne le referions pas comme ça) de faire une page par groupe. Ce qui signifie que chaque groupe a sa propre page PHP qui est affichée lors des tris. Nous aurions dû faire comme la plupart des autres groupes, c’est-à-dire créer un page nommé par exemple « contenu </w:t>
      </w:r>
      <w:proofErr w:type="gramStart"/>
      <w:r>
        <w:t>» ,</w:t>
      </w:r>
      <w:proofErr w:type="gramEnd"/>
      <w:r>
        <w:t xml:space="preserve"> et stocker tout le contenu du groupe dans la base de donnée, et selon le groupe dont on désire connaitre les infos, tout récupérer le contenu de la base de donnée et l’afficher.</w:t>
      </w:r>
    </w:p>
    <w:p w:rsidR="00281D6E" w:rsidRDefault="00281D6E" w:rsidP="000F3923">
      <w:pPr>
        <w:spacing w:after="0"/>
      </w:pPr>
    </w:p>
    <w:p w:rsidR="00281D6E" w:rsidRDefault="00281D6E" w:rsidP="00281D6E">
      <w:pPr>
        <w:pStyle w:val="Default"/>
      </w:pPr>
    </w:p>
    <w:p w:rsidR="00281D6E" w:rsidRPr="00F42B69" w:rsidRDefault="00281D6E" w:rsidP="00281D6E">
      <w:pPr>
        <w:spacing w:after="0"/>
      </w:pPr>
      <w:bookmarkStart w:id="0" w:name="_GoBack"/>
      <w:bookmarkEnd w:id="0"/>
    </w:p>
    <w:sectPr w:rsidR="00281D6E" w:rsidRPr="00F42B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rbel">
    <w:altName w:val="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94940"/>
    <w:multiLevelType w:val="hybridMultilevel"/>
    <w:tmpl w:val="BE66C738"/>
    <w:lvl w:ilvl="0" w:tplc="81D8AEF6">
      <w:start w:val="2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2AB4E96"/>
    <w:multiLevelType w:val="hybridMultilevel"/>
    <w:tmpl w:val="8E42ED96"/>
    <w:lvl w:ilvl="0" w:tplc="CEA4EAA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923"/>
    <w:rsid w:val="0004282E"/>
    <w:rsid w:val="00091940"/>
    <w:rsid w:val="000E5159"/>
    <w:rsid w:val="000E7544"/>
    <w:rsid w:val="000F3923"/>
    <w:rsid w:val="000F6C6D"/>
    <w:rsid w:val="0016192F"/>
    <w:rsid w:val="001666EC"/>
    <w:rsid w:val="00175BAC"/>
    <w:rsid w:val="00182EF3"/>
    <w:rsid w:val="001A11D7"/>
    <w:rsid w:val="001A5190"/>
    <w:rsid w:val="001B1211"/>
    <w:rsid w:val="001B5178"/>
    <w:rsid w:val="001E0750"/>
    <w:rsid w:val="00264B7A"/>
    <w:rsid w:val="00281D6E"/>
    <w:rsid w:val="003026BB"/>
    <w:rsid w:val="00307462"/>
    <w:rsid w:val="00337D6B"/>
    <w:rsid w:val="00385847"/>
    <w:rsid w:val="003A1594"/>
    <w:rsid w:val="003C3667"/>
    <w:rsid w:val="003E53F1"/>
    <w:rsid w:val="003E7E58"/>
    <w:rsid w:val="003F4C61"/>
    <w:rsid w:val="004120B3"/>
    <w:rsid w:val="00423D07"/>
    <w:rsid w:val="00430A88"/>
    <w:rsid w:val="00463725"/>
    <w:rsid w:val="004777FE"/>
    <w:rsid w:val="00491911"/>
    <w:rsid w:val="004A5F5D"/>
    <w:rsid w:val="004B4D92"/>
    <w:rsid w:val="004D4793"/>
    <w:rsid w:val="00512083"/>
    <w:rsid w:val="005322A7"/>
    <w:rsid w:val="0053606D"/>
    <w:rsid w:val="005A15E4"/>
    <w:rsid w:val="005A61BB"/>
    <w:rsid w:val="005B46FD"/>
    <w:rsid w:val="005E36BA"/>
    <w:rsid w:val="005F11E1"/>
    <w:rsid w:val="00622C0E"/>
    <w:rsid w:val="00670049"/>
    <w:rsid w:val="006D4D7C"/>
    <w:rsid w:val="00743967"/>
    <w:rsid w:val="00760B09"/>
    <w:rsid w:val="00762E38"/>
    <w:rsid w:val="0079223F"/>
    <w:rsid w:val="007E44EA"/>
    <w:rsid w:val="007F4CCD"/>
    <w:rsid w:val="007F7F02"/>
    <w:rsid w:val="0081354A"/>
    <w:rsid w:val="00813822"/>
    <w:rsid w:val="00820F1F"/>
    <w:rsid w:val="00831EC3"/>
    <w:rsid w:val="0087601C"/>
    <w:rsid w:val="008C27C0"/>
    <w:rsid w:val="008E3AC4"/>
    <w:rsid w:val="00925E19"/>
    <w:rsid w:val="00930229"/>
    <w:rsid w:val="0093219A"/>
    <w:rsid w:val="00937D2F"/>
    <w:rsid w:val="00941EC6"/>
    <w:rsid w:val="009559B3"/>
    <w:rsid w:val="00957765"/>
    <w:rsid w:val="00961C01"/>
    <w:rsid w:val="00982FC8"/>
    <w:rsid w:val="009A257E"/>
    <w:rsid w:val="009A4A67"/>
    <w:rsid w:val="009C7A0D"/>
    <w:rsid w:val="009E29B2"/>
    <w:rsid w:val="00A0211F"/>
    <w:rsid w:val="00A06DB1"/>
    <w:rsid w:val="00A34368"/>
    <w:rsid w:val="00A53872"/>
    <w:rsid w:val="00A54298"/>
    <w:rsid w:val="00A925EF"/>
    <w:rsid w:val="00A95CBB"/>
    <w:rsid w:val="00AB1637"/>
    <w:rsid w:val="00AB592D"/>
    <w:rsid w:val="00B2666A"/>
    <w:rsid w:val="00B42273"/>
    <w:rsid w:val="00B4737B"/>
    <w:rsid w:val="00B50167"/>
    <w:rsid w:val="00B67A19"/>
    <w:rsid w:val="00B80349"/>
    <w:rsid w:val="00BB0AD7"/>
    <w:rsid w:val="00BB3C90"/>
    <w:rsid w:val="00BC4DAF"/>
    <w:rsid w:val="00BD1549"/>
    <w:rsid w:val="00BE5078"/>
    <w:rsid w:val="00C0387F"/>
    <w:rsid w:val="00C12204"/>
    <w:rsid w:val="00C20CC9"/>
    <w:rsid w:val="00C359A3"/>
    <w:rsid w:val="00C4789E"/>
    <w:rsid w:val="00C6014E"/>
    <w:rsid w:val="00C8420C"/>
    <w:rsid w:val="00CD0AC0"/>
    <w:rsid w:val="00CE3110"/>
    <w:rsid w:val="00CF5B51"/>
    <w:rsid w:val="00D03276"/>
    <w:rsid w:val="00D16C28"/>
    <w:rsid w:val="00D276E5"/>
    <w:rsid w:val="00D328F3"/>
    <w:rsid w:val="00D33FB2"/>
    <w:rsid w:val="00D40476"/>
    <w:rsid w:val="00D55C11"/>
    <w:rsid w:val="00D621AF"/>
    <w:rsid w:val="00D6665F"/>
    <w:rsid w:val="00D76A1D"/>
    <w:rsid w:val="00D916BD"/>
    <w:rsid w:val="00D95B53"/>
    <w:rsid w:val="00DB72FB"/>
    <w:rsid w:val="00DC05C3"/>
    <w:rsid w:val="00DD3E36"/>
    <w:rsid w:val="00DF2E9D"/>
    <w:rsid w:val="00E37687"/>
    <w:rsid w:val="00E72D84"/>
    <w:rsid w:val="00E74B47"/>
    <w:rsid w:val="00E815B1"/>
    <w:rsid w:val="00E8753E"/>
    <w:rsid w:val="00E93E1F"/>
    <w:rsid w:val="00EB103D"/>
    <w:rsid w:val="00EB1FC8"/>
    <w:rsid w:val="00ED4C3E"/>
    <w:rsid w:val="00F17D7A"/>
    <w:rsid w:val="00F42B69"/>
    <w:rsid w:val="00F85B07"/>
    <w:rsid w:val="00F866B4"/>
    <w:rsid w:val="00FA0F08"/>
    <w:rsid w:val="00FB1011"/>
    <w:rsid w:val="00FC01ED"/>
    <w:rsid w:val="00FE07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B1FC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B1FC8"/>
    <w:rPr>
      <w:rFonts w:ascii="Tahoma" w:hAnsi="Tahoma" w:cs="Tahoma"/>
      <w:sz w:val="16"/>
      <w:szCs w:val="16"/>
    </w:rPr>
  </w:style>
  <w:style w:type="paragraph" w:styleId="Paragraphedeliste">
    <w:name w:val="List Paragraph"/>
    <w:basedOn w:val="Normal"/>
    <w:uiPriority w:val="34"/>
    <w:qFormat/>
    <w:rsid w:val="000E5159"/>
    <w:pPr>
      <w:ind w:left="720"/>
      <w:contextualSpacing/>
    </w:pPr>
  </w:style>
  <w:style w:type="paragraph" w:customStyle="1" w:styleId="Default">
    <w:name w:val="Default"/>
    <w:rsid w:val="00281D6E"/>
    <w:pPr>
      <w:autoSpaceDE w:val="0"/>
      <w:autoSpaceDN w:val="0"/>
      <w:adjustRightInd w:val="0"/>
      <w:spacing w:after="0" w:line="240" w:lineRule="auto"/>
    </w:pPr>
    <w:rPr>
      <w:rFonts w:ascii="Corbel" w:hAnsi="Corbel" w:cs="Corbe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B1FC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B1FC8"/>
    <w:rPr>
      <w:rFonts w:ascii="Tahoma" w:hAnsi="Tahoma" w:cs="Tahoma"/>
      <w:sz w:val="16"/>
      <w:szCs w:val="16"/>
    </w:rPr>
  </w:style>
  <w:style w:type="paragraph" w:styleId="Paragraphedeliste">
    <w:name w:val="List Paragraph"/>
    <w:basedOn w:val="Normal"/>
    <w:uiPriority w:val="34"/>
    <w:qFormat/>
    <w:rsid w:val="000E5159"/>
    <w:pPr>
      <w:ind w:left="720"/>
      <w:contextualSpacing/>
    </w:pPr>
  </w:style>
  <w:style w:type="paragraph" w:customStyle="1" w:styleId="Default">
    <w:name w:val="Default"/>
    <w:rsid w:val="00281D6E"/>
    <w:pPr>
      <w:autoSpaceDE w:val="0"/>
      <w:autoSpaceDN w:val="0"/>
      <w:adjustRightInd w:val="0"/>
      <w:spacing w:after="0" w:line="240" w:lineRule="auto"/>
    </w:pPr>
    <w:rPr>
      <w:rFonts w:ascii="Corbel" w:hAnsi="Corbel" w:cs="Corbe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600B7-5C75-45BA-B478-B46CC53A9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3</Pages>
  <Words>670</Words>
  <Characters>3686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dc:creator>
  <cp:lastModifiedBy>Romain</cp:lastModifiedBy>
  <cp:revision>34</cp:revision>
  <dcterms:created xsi:type="dcterms:W3CDTF">2013-12-20T07:56:00Z</dcterms:created>
  <dcterms:modified xsi:type="dcterms:W3CDTF">2013-12-21T20:18:00Z</dcterms:modified>
</cp:coreProperties>
</file>