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66CB" w14:textId="559EFE47" w:rsidR="0034440D" w:rsidRDefault="00195A56">
      <w:r>
        <w:t xml:space="preserve">Each country has a separate set of GAMS files that input country-specific data.  </w:t>
      </w:r>
    </w:p>
    <w:p w14:paraId="4F8DD11E" w14:textId="0E9C5840" w:rsidR="00195A56" w:rsidRDefault="00195A56"/>
    <w:p w14:paraId="1EF23564" w14:textId="7EF11CA5" w:rsidR="00195A56" w:rsidRDefault="00195A56">
      <w:r>
        <w:t>I’ll illustrate with the US files.</w:t>
      </w:r>
    </w:p>
    <w:p w14:paraId="02E4E5EC" w14:textId="22554B81" w:rsidR="00195A56" w:rsidRDefault="00195A56"/>
    <w:p w14:paraId="2C925546" w14:textId="77777777" w:rsidR="00BD3A73" w:rsidRDefault="00195A56">
      <w:r>
        <w:t>Start with “</w:t>
      </w:r>
      <w:proofErr w:type="spellStart"/>
      <w:r>
        <w:t>usa</w:t>
      </w:r>
      <w:proofErr w:type="spellEnd"/>
      <w:r>
        <w:t xml:space="preserve"> </w:t>
      </w:r>
      <w:proofErr w:type="spellStart"/>
      <w:r>
        <w:t>sdg</w:t>
      </w:r>
      <w:proofErr w:type="spellEnd"/>
      <w:r>
        <w:t xml:space="preserve"> data </w:t>
      </w:r>
      <w:proofErr w:type="spellStart"/>
      <w:r>
        <w:t>input.gms</w:t>
      </w:r>
      <w:proofErr w:type="spellEnd"/>
      <w:r>
        <w:t>.”  This imports an excel file (“usadata.xls</w:t>
      </w:r>
      <w:r w:rsidR="00BD3A73">
        <w:t>x</w:t>
      </w:r>
      <w:r>
        <w:t>”) and write</w:t>
      </w:r>
      <w:r w:rsidR="00BD3A73">
        <w:t>s</w:t>
      </w:r>
      <w:r>
        <w:t xml:space="preserve"> an </w:t>
      </w:r>
      <w:r w:rsidR="00BD3A73">
        <w:t xml:space="preserve">output </w:t>
      </w:r>
      <w:r>
        <w:t>excel file</w:t>
      </w:r>
      <w:r w:rsidR="00BD3A73">
        <w:t xml:space="preserve"> (“usadata1.xlsx”).  The output file must then be edited (</w:t>
      </w:r>
      <w:proofErr w:type="gramStart"/>
      <w:r w:rsidR="00BD3A73">
        <w:t>e.g.</w:t>
      </w:r>
      <w:proofErr w:type="gramEnd"/>
      <w:r w:rsidR="00BD3A73">
        <w:t xml:space="preserve"> turning some rows into columns, and some text format to numeric) into a new excel file (“usadatainput.xlsx”).</w:t>
      </w:r>
    </w:p>
    <w:p w14:paraId="5BE80353" w14:textId="77777777" w:rsidR="00BD3A73" w:rsidRDefault="00BD3A73"/>
    <w:p w14:paraId="76C22C43" w14:textId="3DD5D8C4" w:rsidR="00BD3A73" w:rsidRDefault="00BD3A73">
      <w:r>
        <w:t xml:space="preserve">The optimization model (“SDG USA model with demographics and </w:t>
      </w:r>
      <w:proofErr w:type="spellStart"/>
      <w:r>
        <w:t>social.gms</w:t>
      </w:r>
      <w:proofErr w:type="spellEnd"/>
      <w:r>
        <w:t>”) reads the usadatainput.xlsx file.  The results are an excel output file (“usa</w:t>
      </w:r>
      <w:r w:rsidR="000820E9">
        <w:t xml:space="preserve">output.xlsx”).  </w:t>
      </w:r>
    </w:p>
    <w:p w14:paraId="4FE9A3C7" w14:textId="513CFB8F" w:rsidR="000820E9" w:rsidRDefault="000820E9"/>
    <w:p w14:paraId="2B8B76DD" w14:textId="2561EEAD" w:rsidR="000820E9" w:rsidRDefault="000820E9">
      <w:r>
        <w:t xml:space="preserve">For other countries, </w:t>
      </w:r>
      <w:proofErr w:type="gramStart"/>
      <w:r>
        <w:t>e.g.</w:t>
      </w:r>
      <w:proofErr w:type="gramEnd"/>
      <w:r>
        <w:t xml:space="preserve"> DRC, Egypt, etc., the “USA” in the file names is directly replaced by the country name (e.g. “</w:t>
      </w:r>
      <w:proofErr w:type="spellStart"/>
      <w:r>
        <w:t>drc</w:t>
      </w:r>
      <w:proofErr w:type="spellEnd"/>
      <w:r>
        <w:t xml:space="preserve"> </w:t>
      </w:r>
      <w:proofErr w:type="spellStart"/>
      <w:r>
        <w:t>sdg</w:t>
      </w:r>
      <w:proofErr w:type="spellEnd"/>
      <w:r>
        <w:t xml:space="preserve"> data </w:t>
      </w:r>
      <w:proofErr w:type="spellStart"/>
      <w:r>
        <w:t>input.gms</w:t>
      </w:r>
      <w:proofErr w:type="spellEnd"/>
      <w:r>
        <w:t xml:space="preserve">”).  </w:t>
      </w:r>
    </w:p>
    <w:p w14:paraId="4ADB9505" w14:textId="77777777" w:rsidR="00BD3A73" w:rsidRDefault="00BD3A73"/>
    <w:p w14:paraId="3D3E5341" w14:textId="12290619" w:rsidR="00195A56" w:rsidRDefault="00195A56">
      <w:r>
        <w:t xml:space="preserve">  </w:t>
      </w:r>
    </w:p>
    <w:sectPr w:rsidR="0019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56"/>
    <w:rsid w:val="000820E9"/>
    <w:rsid w:val="00195A56"/>
    <w:rsid w:val="0034440D"/>
    <w:rsid w:val="00B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8B696"/>
  <w15:chartTrackingRefBased/>
  <w15:docId w15:val="{6792CE01-AF99-7544-834F-5BEA8CA3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2022-05-29T14:51:00Z</dcterms:created>
  <dcterms:modified xsi:type="dcterms:W3CDTF">2022-05-29T15:12:00Z</dcterms:modified>
</cp:coreProperties>
</file>