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5A6B7" w14:textId="328E0A0C" w:rsidR="009252BC" w:rsidRPr="005F3EAB" w:rsidRDefault="005E152F" w:rsidP="00F1168D">
      <w:pPr>
        <w:jc w:val="center"/>
        <w:rPr>
          <w:b/>
          <w:bCs/>
          <w:sz w:val="40"/>
          <w:szCs w:val="40"/>
          <w:lang w:val="es-ES"/>
        </w:rPr>
      </w:pPr>
      <w:r w:rsidRPr="005F3EAB">
        <w:rPr>
          <w:b/>
          <w:bCs/>
          <w:sz w:val="40"/>
          <w:szCs w:val="40"/>
          <w:lang w:val="es-ES"/>
        </w:rPr>
        <w:t>Taller 9</w:t>
      </w:r>
    </w:p>
    <w:p w14:paraId="0E2438B1" w14:textId="7C5ACE5B" w:rsidR="005E152F" w:rsidRPr="00FE27B0" w:rsidRDefault="005E152F" w:rsidP="00F1168D">
      <w:pPr>
        <w:pStyle w:val="Prrafodelista"/>
        <w:numPr>
          <w:ilvl w:val="0"/>
          <w:numId w:val="1"/>
        </w:numPr>
        <w:ind w:left="0"/>
        <w:jc w:val="both"/>
        <w:rPr>
          <w:b/>
          <w:bCs/>
          <w:sz w:val="28"/>
          <w:szCs w:val="28"/>
          <w:lang w:val="es-ES"/>
        </w:rPr>
      </w:pPr>
      <w:r w:rsidRPr="00FE27B0">
        <w:rPr>
          <w:sz w:val="28"/>
          <w:szCs w:val="28"/>
          <w:lang w:val="es-ES"/>
        </w:rPr>
        <w:t>Emplee la expansión de la serie de Taylor de cero hasta tercer orden para predecir f(0,5) si f(x) = 1,2x³ - 1,5x² + 3x – 7 usando como punto base x = 0,4</w:t>
      </w:r>
    </w:p>
    <w:p w14:paraId="42AB6315" w14:textId="77777777" w:rsidR="005E152F" w:rsidRPr="005E152F" w:rsidRDefault="005E152F" w:rsidP="00F1168D">
      <w:pPr>
        <w:pStyle w:val="Prrafodelista"/>
        <w:ind w:left="0"/>
        <w:jc w:val="both"/>
        <w:rPr>
          <w:b/>
          <w:bCs/>
          <w:lang w:val="es-ES"/>
        </w:rPr>
      </w:pPr>
    </w:p>
    <w:p w14:paraId="0D92A9B8" w14:textId="447E1BAB" w:rsidR="005E152F" w:rsidRPr="00FE27B0" w:rsidRDefault="00F21410" w:rsidP="00F1168D">
      <w:pPr>
        <w:pStyle w:val="Prrafodelista"/>
        <w:ind w:left="0"/>
        <w:jc w:val="center"/>
        <w:rPr>
          <w:rFonts w:eastAsiaTheme="minorEastAsia"/>
          <w:sz w:val="26"/>
          <w:szCs w:val="26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s-E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es-ES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es-ES"/>
          </w:rPr>
          <m:t>=0,4</m:t>
        </m:r>
      </m:oMath>
      <w:r w:rsidR="005E152F" w:rsidRPr="00FE27B0">
        <w:rPr>
          <w:rFonts w:eastAsiaTheme="minorEastAsia"/>
          <w:sz w:val="26"/>
          <w:szCs w:val="26"/>
          <w:lang w:val="es-E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s-ES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es-ES"/>
          </w:rPr>
          <m:t>=0,5</m:t>
        </m:r>
      </m:oMath>
      <w:r w:rsidR="005E152F" w:rsidRPr="00FE27B0">
        <w:rPr>
          <w:rFonts w:eastAsiaTheme="minorEastAsia"/>
          <w:sz w:val="26"/>
          <w:szCs w:val="26"/>
          <w:lang w:val="es-ES"/>
        </w:rPr>
        <w:tab/>
      </w:r>
      <m:oMath>
        <m:r>
          <w:rPr>
            <w:rFonts w:ascii="Cambria Math" w:eastAsiaTheme="minorEastAsia" w:hAnsi="Cambria Math"/>
            <w:sz w:val="26"/>
            <w:szCs w:val="26"/>
            <w:lang w:val="es-ES"/>
          </w:rPr>
          <m:t>h=0,1</m:t>
        </m:r>
      </m:oMath>
      <w:r w:rsidR="005E152F" w:rsidRPr="00FE27B0">
        <w:rPr>
          <w:rFonts w:eastAsiaTheme="minorEastAsia"/>
          <w:sz w:val="26"/>
          <w:szCs w:val="26"/>
          <w:lang w:val="es-ES"/>
        </w:rPr>
        <w:tab/>
      </w:r>
    </w:p>
    <w:p w14:paraId="161899EE" w14:textId="2104A487" w:rsidR="005E152F" w:rsidRPr="00FE27B0" w:rsidRDefault="005E152F" w:rsidP="00FE27B0">
      <w:pPr>
        <w:pStyle w:val="Prrafodelista"/>
        <w:ind w:left="0"/>
        <w:jc w:val="center"/>
        <w:rPr>
          <w:rFonts w:eastAsiaTheme="minorEastAsia"/>
          <w:sz w:val="26"/>
          <w:szCs w:val="26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m:t>1,2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E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E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m:t>-1,5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E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E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m:t xml:space="preserve">+3x –7 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  <w:lang w:val="es-E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es-ES"/>
            </w:rPr>
            <m:t>3,6</m:t>
          </m:r>
          <m:sSup>
            <m:sSupPr>
              <m:ctrlP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es-ES"/>
            </w:rPr>
            <m:t>-3x+3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  <w:lang w:val="es-ES"/>
            </w:rPr>
            <m:t>=7,2x-3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=7,2</m:t>
          </m:r>
        </m:oMath>
      </m:oMathPara>
    </w:p>
    <w:p w14:paraId="30677098" w14:textId="0B5744FF" w:rsidR="005E152F" w:rsidRDefault="005E152F" w:rsidP="00F1168D">
      <w:pPr>
        <w:pStyle w:val="Prrafodelista"/>
        <w:ind w:left="0"/>
        <w:jc w:val="center"/>
        <w:rPr>
          <w:rFonts w:eastAsiaTheme="minorEastAsia"/>
          <w:lang w:val="es-ES"/>
        </w:rPr>
      </w:pPr>
    </w:p>
    <w:p w14:paraId="2DFEB2F2" w14:textId="1E6025EF" w:rsidR="005E152F" w:rsidRDefault="005E152F" w:rsidP="00F1168D">
      <w:pPr>
        <w:pStyle w:val="Prrafodelista"/>
        <w:ind w:left="0"/>
        <w:jc w:val="center"/>
        <w:rPr>
          <w:rFonts w:eastAsiaTheme="minorEastAsia"/>
          <w:b/>
          <w:bCs/>
          <w:lang w:val="es-ES"/>
        </w:rPr>
      </w:pPr>
      <w:r>
        <w:rPr>
          <w:rFonts w:eastAsiaTheme="minorEastAsia"/>
          <w:b/>
          <w:bCs/>
          <w:lang w:val="es-ES"/>
        </w:rPr>
        <w:t>Orden 0</w:t>
      </w:r>
    </w:p>
    <w:p w14:paraId="699BF692" w14:textId="6094E5A8" w:rsidR="005E152F" w:rsidRPr="00FE27B0" w:rsidRDefault="005E152F" w:rsidP="00F1168D">
      <w:pPr>
        <w:pStyle w:val="Prrafodelista"/>
        <w:ind w:left="0"/>
        <w:jc w:val="center"/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0,5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≅f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=1,2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-1,5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-7=-5,9632</m:t>
          </m:r>
        </m:oMath>
      </m:oMathPara>
    </w:p>
    <w:p w14:paraId="4B3B3938" w14:textId="3A0EF55B" w:rsidR="00F1168D" w:rsidRDefault="00F1168D" w:rsidP="00F1168D">
      <w:pPr>
        <w:pStyle w:val="Prrafodelista"/>
        <w:ind w:left="0"/>
        <w:jc w:val="center"/>
        <w:rPr>
          <w:rFonts w:eastAsiaTheme="minorEastAsia"/>
          <w:lang w:val="es-ES"/>
        </w:rPr>
      </w:pPr>
    </w:p>
    <w:p w14:paraId="6AE77FFE" w14:textId="16FEC7F1" w:rsidR="00F1168D" w:rsidRDefault="00F1168D" w:rsidP="00F1168D">
      <w:pPr>
        <w:pStyle w:val="Prrafodelista"/>
        <w:ind w:left="0"/>
        <w:jc w:val="center"/>
        <w:rPr>
          <w:rFonts w:eastAsiaTheme="minorEastAsia"/>
          <w:b/>
          <w:bCs/>
          <w:lang w:val="es-ES"/>
        </w:rPr>
      </w:pPr>
      <w:r>
        <w:rPr>
          <w:rFonts w:eastAsiaTheme="minorEastAsia"/>
          <w:b/>
          <w:bCs/>
          <w:lang w:val="es-ES"/>
        </w:rPr>
        <w:t>Orden 1</w:t>
      </w:r>
    </w:p>
    <w:p w14:paraId="4749356D" w14:textId="4DE66E59" w:rsidR="00F1168D" w:rsidRPr="00FE27B0" w:rsidRDefault="00F1168D" w:rsidP="00F1168D">
      <w:pPr>
        <w:pStyle w:val="Prrafodelista"/>
        <w:ind w:left="0"/>
        <w:jc w:val="center"/>
        <w:rPr>
          <w:rFonts w:eastAsiaTheme="minorEastAsia"/>
          <w:sz w:val="24"/>
          <w:szCs w:val="24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0,5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≅-5,9632+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*0,1=-5,9632+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3,6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0,4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0,4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+3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*0,1=-5,7256</m:t>
          </m:r>
        </m:oMath>
      </m:oMathPara>
    </w:p>
    <w:p w14:paraId="1C243635" w14:textId="34405BFB" w:rsidR="00F1168D" w:rsidRDefault="00F1168D" w:rsidP="00F1168D">
      <w:pPr>
        <w:pStyle w:val="Prrafodelista"/>
        <w:ind w:left="0"/>
        <w:jc w:val="center"/>
        <w:rPr>
          <w:rFonts w:eastAsiaTheme="minorEastAsia"/>
          <w:lang w:val="es-ES"/>
        </w:rPr>
      </w:pPr>
    </w:p>
    <w:p w14:paraId="24158606" w14:textId="5B651F54" w:rsidR="00F1168D" w:rsidRDefault="00F1168D" w:rsidP="00F1168D">
      <w:pPr>
        <w:pStyle w:val="Prrafodelista"/>
        <w:ind w:left="0"/>
        <w:jc w:val="center"/>
        <w:rPr>
          <w:rFonts w:eastAsiaTheme="minorEastAsia"/>
          <w:b/>
          <w:bCs/>
          <w:lang w:val="es-ES"/>
        </w:rPr>
      </w:pPr>
      <w:r>
        <w:rPr>
          <w:rFonts w:eastAsiaTheme="minorEastAsia"/>
          <w:b/>
          <w:bCs/>
          <w:lang w:val="es-ES"/>
        </w:rPr>
        <w:t>Orden 2</w:t>
      </w:r>
    </w:p>
    <w:p w14:paraId="516FB933" w14:textId="51898BD1" w:rsidR="00F1168D" w:rsidRPr="00FE27B0" w:rsidRDefault="00F1168D" w:rsidP="00F1168D">
      <w:pPr>
        <w:pStyle w:val="Prrafodelista"/>
        <w:ind w:left="0"/>
        <w:jc w:val="center"/>
        <w:rPr>
          <w:rFonts w:eastAsiaTheme="minorEastAsia"/>
          <w:sz w:val="26"/>
          <w:szCs w:val="26"/>
          <w:lang w:val="es-E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0,5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≅-5,7256+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=-5,7256+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7,2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ES"/>
                    </w:rPr>
                    <m:t>0,4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-3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ES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=-5,7262</m:t>
          </m:r>
        </m:oMath>
      </m:oMathPara>
    </w:p>
    <w:p w14:paraId="24C5C524" w14:textId="5228C55A" w:rsidR="00F1168D" w:rsidRDefault="00F1168D" w:rsidP="00F1168D">
      <w:pPr>
        <w:pStyle w:val="Prrafodelista"/>
        <w:ind w:left="0"/>
        <w:jc w:val="center"/>
        <w:rPr>
          <w:rFonts w:eastAsiaTheme="minorEastAsia"/>
          <w:lang w:val="es-ES"/>
        </w:rPr>
      </w:pPr>
    </w:p>
    <w:p w14:paraId="0127EE48" w14:textId="47F1B48D" w:rsidR="00F1168D" w:rsidRDefault="00F1168D" w:rsidP="00F1168D">
      <w:pPr>
        <w:pStyle w:val="Prrafodelista"/>
        <w:ind w:left="0"/>
        <w:jc w:val="center"/>
        <w:rPr>
          <w:rFonts w:eastAsiaTheme="minorEastAsia"/>
          <w:b/>
          <w:bCs/>
          <w:lang w:val="es-ES"/>
        </w:rPr>
      </w:pPr>
      <w:r>
        <w:rPr>
          <w:rFonts w:eastAsiaTheme="minorEastAsia"/>
          <w:b/>
          <w:bCs/>
          <w:lang w:val="es-ES"/>
        </w:rPr>
        <w:t>Orden 3</w:t>
      </w:r>
    </w:p>
    <w:p w14:paraId="1EA86E93" w14:textId="00568E1E" w:rsidR="00F1168D" w:rsidRPr="00FE27B0" w:rsidRDefault="00F1168D" w:rsidP="00F1168D">
      <w:pPr>
        <w:pStyle w:val="Prrafodelista"/>
        <w:ind w:left="0"/>
        <w:jc w:val="center"/>
        <w:rPr>
          <w:rFonts w:eastAsiaTheme="minorEastAsia"/>
          <w:sz w:val="26"/>
          <w:szCs w:val="26"/>
          <w:lang w:val="es-E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0,5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≅-5,7262+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=-5,7262+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7,2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3!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ES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=-5,725</m:t>
          </m:r>
        </m:oMath>
      </m:oMathPara>
    </w:p>
    <w:p w14:paraId="1C04ABDE" w14:textId="0D7AF6CB" w:rsidR="00FE27B0" w:rsidRDefault="00FE27B0" w:rsidP="00FE27B0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Valor real de f(0,</w:t>
      </w:r>
      <w:r w:rsidR="00F21410"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>):</w:t>
      </w:r>
    </w:p>
    <w:p w14:paraId="7A422A82" w14:textId="0B3DC7EA" w:rsidR="00FE27B0" w:rsidRPr="00FE27B0" w:rsidRDefault="00FE27B0" w:rsidP="00FE27B0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m:t>1,2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(0,5)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m:t>-1,5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s-ES"/>
                    </w:rPr>
                    <m:t>0,5</m:t>
                  </m:r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m:t>+3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0,5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-7=-5,725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</m:oMath>
      </m:oMathPara>
    </w:p>
    <w:p w14:paraId="5C21398F" w14:textId="01AA11C6" w:rsidR="00FE27B0" w:rsidRDefault="00FE27B0" w:rsidP="00FE27B0">
      <w:pPr>
        <w:jc w:val="center"/>
        <w:rPr>
          <w:rFonts w:eastAsiaTheme="minorEastAsia"/>
          <w:sz w:val="28"/>
          <w:szCs w:val="28"/>
        </w:rPr>
      </w:pPr>
    </w:p>
    <w:p w14:paraId="541A9CD1" w14:textId="5457B3DC" w:rsidR="00FE27B0" w:rsidRDefault="00FE27B0" w:rsidP="00FE27B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8F0D18">
        <w:rPr>
          <w:sz w:val="28"/>
          <w:szCs w:val="28"/>
        </w:rPr>
        <w:t>Emplee la expansión de la serie de Taylor de cero hasta tercer</w:t>
      </w:r>
      <w:r>
        <w:rPr>
          <w:sz w:val="28"/>
          <w:szCs w:val="28"/>
        </w:rPr>
        <w:t xml:space="preserve"> </w:t>
      </w:r>
      <w:r w:rsidRPr="008F0D18">
        <w:rPr>
          <w:sz w:val="28"/>
          <w:szCs w:val="28"/>
        </w:rPr>
        <w:t>orden para predecir f 0,45 si f</w:t>
      </w:r>
      <w:r>
        <w:rPr>
          <w:sz w:val="28"/>
          <w:szCs w:val="28"/>
        </w:rPr>
        <w:t>(</w:t>
      </w:r>
      <w:r w:rsidRPr="008F0D18">
        <w:rPr>
          <w:sz w:val="28"/>
          <w:szCs w:val="28"/>
        </w:rPr>
        <w:t>x</w:t>
      </w:r>
      <w:r>
        <w:rPr>
          <w:sz w:val="28"/>
          <w:szCs w:val="28"/>
        </w:rPr>
        <w:t>)</w:t>
      </w:r>
      <w:r w:rsidRPr="008F0D18">
        <w:rPr>
          <w:sz w:val="28"/>
          <w:szCs w:val="28"/>
        </w:rPr>
        <w:t>=2,1e</w:t>
      </w:r>
      <w:r>
        <w:rPr>
          <w:sz w:val="28"/>
          <w:szCs w:val="28"/>
          <w:vertAlign w:val="superscript"/>
        </w:rPr>
        <w:t>x</w:t>
      </w:r>
      <w:r w:rsidRPr="008F0D18">
        <w:rPr>
          <w:sz w:val="28"/>
          <w:szCs w:val="28"/>
        </w:rPr>
        <w:t xml:space="preserve"> − 4,5x + 2,25</w:t>
      </w:r>
      <w:r>
        <w:rPr>
          <w:sz w:val="28"/>
          <w:szCs w:val="28"/>
        </w:rPr>
        <w:t xml:space="preserve"> </w:t>
      </w:r>
      <w:r w:rsidRPr="008F0D18">
        <w:rPr>
          <w:sz w:val="28"/>
          <w:szCs w:val="28"/>
        </w:rPr>
        <w:t>usando como punto base x = 0,4.</w:t>
      </w:r>
    </w:p>
    <w:p w14:paraId="1BFEEDB9" w14:textId="69F898C4" w:rsidR="00FE27B0" w:rsidRPr="00BF0BA3" w:rsidRDefault="00F21410" w:rsidP="00FE27B0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=0,4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=0,45  </m:t>
          </m:r>
          <m:r>
            <w:rPr>
              <w:rFonts w:ascii="Cambria Math" w:hAnsi="Cambria Math"/>
              <w:sz w:val="28"/>
              <w:szCs w:val="28"/>
            </w:rPr>
            <m:t>h=</m:t>
          </m:r>
          <m:r>
            <w:rPr>
              <w:rFonts w:ascii="Cambria Math" w:hAnsi="Cambria Math"/>
              <w:sz w:val="28"/>
              <w:szCs w:val="28"/>
            </w:rPr>
            <m:t>0,05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=2,1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-4,5x+2,25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=2,1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-4,5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=2,1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=2,1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1DF285FC" w14:textId="77777777" w:rsidR="00FE27B0" w:rsidRDefault="00FE27B0" w:rsidP="00FE27B0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Orden 0</w:t>
      </w:r>
    </w:p>
    <w:p w14:paraId="7C0ADBBA" w14:textId="77777777" w:rsidR="00FE27B0" w:rsidRPr="00BF0BA3" w:rsidRDefault="00FE27B0" w:rsidP="00FE27B0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≅f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=2,1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0,4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-4,5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+2,25=3,582831  </m:t>
          </m:r>
        </m:oMath>
      </m:oMathPara>
    </w:p>
    <w:p w14:paraId="479C5DD7" w14:textId="77777777" w:rsidR="00FE27B0" w:rsidRDefault="00FE27B0" w:rsidP="00FE27B0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Orden 1</w:t>
      </w:r>
    </w:p>
    <w:p w14:paraId="54C8D0E7" w14:textId="77777777" w:rsidR="00FE27B0" w:rsidRPr="00231003" w:rsidRDefault="00FE27B0" w:rsidP="00FE27B0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≅3,582831+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*0,05=3,582831+(2,1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0,4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-4,5)*0,05=3,514473458</m:t>
          </m:r>
        </m:oMath>
      </m:oMathPara>
    </w:p>
    <w:p w14:paraId="370318EB" w14:textId="77777777" w:rsidR="00FE27B0" w:rsidRDefault="00FE27B0" w:rsidP="00FE27B0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Orden 2</w:t>
      </w:r>
    </w:p>
    <w:p w14:paraId="0CDFB189" w14:textId="77777777" w:rsidR="00FE27B0" w:rsidRPr="009C340E" w:rsidRDefault="00FE27B0" w:rsidP="00FE27B0">
      <w:pPr>
        <w:jc w:val="center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0,45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≅3,514473458+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0,4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0,05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=3,514473458+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2,1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0,4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0,05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=3,518389498</m:t>
          </m:r>
        </m:oMath>
      </m:oMathPara>
    </w:p>
    <w:p w14:paraId="7CAA9727" w14:textId="77777777" w:rsidR="00FE27B0" w:rsidRPr="00231003" w:rsidRDefault="00FE27B0" w:rsidP="00FE27B0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Orden 3</w:t>
      </w:r>
    </w:p>
    <w:p w14:paraId="3775B0D3" w14:textId="77777777" w:rsidR="00FE27B0" w:rsidRPr="009C340E" w:rsidRDefault="00FE27B0" w:rsidP="00FE27B0">
      <w:pPr>
        <w:jc w:val="center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0,45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≅3,518389498+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0,4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0,05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=3,518389498+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2,1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0,4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0,05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=3,518454765</m:t>
          </m:r>
        </m:oMath>
      </m:oMathPara>
    </w:p>
    <w:p w14:paraId="390D59A8" w14:textId="77777777" w:rsidR="00FE27B0" w:rsidRDefault="00FE27B0" w:rsidP="00FE27B0">
      <w:pPr>
        <w:jc w:val="center"/>
        <w:rPr>
          <w:rFonts w:eastAsiaTheme="minorEastAsia"/>
          <w:b/>
          <w:bCs/>
          <w:sz w:val="28"/>
          <w:szCs w:val="28"/>
        </w:rPr>
      </w:pPr>
    </w:p>
    <w:p w14:paraId="5035550D" w14:textId="77777777" w:rsidR="00FE27B0" w:rsidRDefault="00FE27B0" w:rsidP="00FE27B0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Valor real de f(0,45):</w:t>
      </w:r>
    </w:p>
    <w:p w14:paraId="290CB774" w14:textId="77777777" w:rsidR="00FE27B0" w:rsidRPr="00BF0BA3" w:rsidRDefault="00FE27B0" w:rsidP="00FE27B0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=2,1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0,45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-4,5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+2,25=3,51845559  </m:t>
          </m:r>
        </m:oMath>
      </m:oMathPara>
    </w:p>
    <w:p w14:paraId="74787ED7" w14:textId="77777777" w:rsidR="00FE27B0" w:rsidRPr="00BF0BA3" w:rsidRDefault="00FE27B0" w:rsidP="00FE27B0">
      <w:pPr>
        <w:rPr>
          <w:rFonts w:eastAsiaTheme="minorEastAsia"/>
          <w:sz w:val="28"/>
          <w:szCs w:val="28"/>
        </w:rPr>
      </w:pPr>
    </w:p>
    <w:p w14:paraId="1396D20B" w14:textId="77777777" w:rsidR="00FE27B0" w:rsidRPr="00F21410" w:rsidRDefault="00FE27B0" w:rsidP="00F1168D">
      <w:pPr>
        <w:pStyle w:val="Prrafodelista"/>
        <w:ind w:left="0"/>
        <w:jc w:val="center"/>
        <w:rPr>
          <w:rFonts w:eastAsiaTheme="minorEastAsia"/>
          <w:u w:val="single"/>
          <w:lang w:val="es-ES"/>
        </w:rPr>
      </w:pPr>
    </w:p>
    <w:sectPr w:rsidR="00FE27B0" w:rsidRPr="00F21410" w:rsidSect="00FE27B0">
      <w:pgSz w:w="12183" w:h="17858" w:code="34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E50D0"/>
    <w:multiLevelType w:val="hybridMultilevel"/>
    <w:tmpl w:val="29E82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2F"/>
    <w:rsid w:val="005E152F"/>
    <w:rsid w:val="005F3EAB"/>
    <w:rsid w:val="007861C7"/>
    <w:rsid w:val="009252BC"/>
    <w:rsid w:val="00F1168D"/>
    <w:rsid w:val="00F21410"/>
    <w:rsid w:val="00FE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8F84"/>
  <w15:chartTrackingRefBased/>
  <w15:docId w15:val="{4FEB7FD3-4EF3-4EAC-B5F3-939F736B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52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E15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MORALES VESGA</dc:creator>
  <cp:keywords/>
  <dc:description/>
  <cp:lastModifiedBy>Usuario</cp:lastModifiedBy>
  <cp:revision>4</cp:revision>
  <dcterms:created xsi:type="dcterms:W3CDTF">2021-03-10T14:37:00Z</dcterms:created>
  <dcterms:modified xsi:type="dcterms:W3CDTF">2021-03-10T15:12:00Z</dcterms:modified>
</cp:coreProperties>
</file>