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AC2" w:rsidRPr="00361AC2" w:rsidRDefault="00361AC2" w:rsidP="00361AC2">
      <w:pPr>
        <w:widowControl/>
        <w:shd w:val="clear" w:color="auto" w:fill="CCE8CF"/>
        <w:jc w:val="left"/>
        <w:rPr>
          <w:rFonts w:ascii="Segoe UI" w:eastAsia="宋体" w:hAnsi="Segoe UI" w:cs="Segoe UI"/>
          <w:b/>
          <w:bCs/>
          <w:color w:val="333333"/>
          <w:kern w:val="0"/>
          <w:sz w:val="48"/>
          <w:szCs w:val="48"/>
        </w:rPr>
      </w:pPr>
      <w:r w:rsidRPr="00361AC2">
        <w:rPr>
          <w:rFonts w:ascii="Segoe UI" w:eastAsia="宋体" w:hAnsi="Segoe UI" w:cs="Segoe UI"/>
          <w:b/>
          <w:bCs/>
          <w:color w:val="333333"/>
          <w:kern w:val="0"/>
          <w:sz w:val="48"/>
          <w:szCs w:val="48"/>
        </w:rPr>
        <w:t>【量化课堂】朴素贝叶斯入门</w:t>
      </w:r>
    </w:p>
    <w:p w:rsidR="00361AC2" w:rsidRPr="00361AC2" w:rsidRDefault="00361AC2" w:rsidP="00361AC2">
      <w:pPr>
        <w:widowControl/>
        <w:shd w:val="clear" w:color="auto" w:fill="CCE8CF"/>
        <w:wordWrap w:val="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361AC2">
        <w:rPr>
          <w:rFonts w:ascii="Segoe UI" w:eastAsia="宋体" w:hAnsi="Segoe UI" w:cs="Segoe UI"/>
          <w:b/>
          <w:bCs/>
          <w:color w:val="333333"/>
          <w:kern w:val="0"/>
          <w:sz w:val="24"/>
          <w:szCs w:val="24"/>
        </w:rPr>
        <w:t>导语：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在现实生活中，我们经常要利用观测现象（特征数据）推测现象背后的原因。例如我们看到草地湿了，需要判断是不是下雨导致的；今天的交易量大涨，需要判断是有新资金入场、还是存量资金雄起了一把；去医院体检，检查结果为阳性，是因为真的得病了，还是因为医院的误诊。朴素贝叶斯算法可以利用历史数据的分布，给你一个最有可能的结果，使你犯错误的概率最小化。</w:t>
      </w:r>
    </w:p>
    <w:p w:rsidR="00361AC2" w:rsidRPr="00361AC2" w:rsidRDefault="00361AC2" w:rsidP="00361AC2">
      <w:pPr>
        <w:widowControl/>
        <w:shd w:val="clear" w:color="auto" w:fill="CCE8CF"/>
        <w:wordWrap w:val="0"/>
        <w:spacing w:after="30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本文由</w:t>
      </w:r>
      <w:proofErr w:type="spellStart"/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JoinQuant</w:t>
      </w:r>
      <w:proofErr w:type="spellEnd"/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量化课堂推出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。难度标签为进阶上，理解深度标签：</w:t>
      </w:r>
      <w:proofErr w:type="gramStart"/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level-0</w:t>
      </w:r>
      <w:proofErr w:type="gramEnd"/>
    </w:p>
    <w:p w:rsidR="00361AC2" w:rsidRPr="00361AC2" w:rsidRDefault="00361AC2" w:rsidP="00361AC2">
      <w:pPr>
        <w:widowControl/>
        <w:shd w:val="clear" w:color="auto" w:fill="CCE8CF"/>
        <w:wordWrap w:val="0"/>
        <w:spacing w:after="30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作者：</w:t>
      </w:r>
      <w:proofErr w:type="spellStart"/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yongpeng.r</w:t>
      </w:r>
      <w:proofErr w:type="spellEnd"/>
    </w:p>
    <w:p w:rsidR="00361AC2" w:rsidRPr="00361AC2" w:rsidRDefault="00361AC2" w:rsidP="00361AC2">
      <w:pPr>
        <w:widowControl/>
        <w:shd w:val="clear" w:color="auto" w:fill="CCE8CF"/>
        <w:wordWrap w:val="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编辑：宏观经济算命师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br/>
      </w:r>
    </w:p>
    <w:p w:rsidR="00361AC2" w:rsidRPr="00361AC2" w:rsidRDefault="00361AC2" w:rsidP="00361AC2">
      <w:pPr>
        <w:widowControl/>
        <w:shd w:val="clear" w:color="auto" w:fill="CCE8CF"/>
        <w:wordWrap w:val="0"/>
        <w:spacing w:before="150" w:after="75"/>
        <w:jc w:val="left"/>
        <w:outlineLvl w:val="3"/>
        <w:rPr>
          <w:rFonts w:ascii="Segoe UI" w:eastAsia="宋体" w:hAnsi="Segoe UI" w:cs="Segoe UI"/>
          <w:b/>
          <w:bCs/>
          <w:color w:val="333333"/>
          <w:kern w:val="0"/>
          <w:sz w:val="26"/>
          <w:szCs w:val="26"/>
        </w:rPr>
      </w:pPr>
      <w:r w:rsidRPr="00361AC2">
        <w:rPr>
          <w:rFonts w:ascii="Segoe UI" w:eastAsia="宋体" w:hAnsi="Segoe UI" w:cs="Segoe UI"/>
          <w:b/>
          <w:bCs/>
          <w:color w:val="333333"/>
          <w:kern w:val="0"/>
          <w:sz w:val="26"/>
          <w:szCs w:val="26"/>
        </w:rPr>
        <w:t xml:space="preserve">1. </w:t>
      </w:r>
      <w:r w:rsidRPr="00361AC2">
        <w:rPr>
          <w:rFonts w:ascii="Segoe UI" w:eastAsia="宋体" w:hAnsi="Segoe UI" w:cs="Segoe UI"/>
          <w:b/>
          <w:bCs/>
          <w:color w:val="333333"/>
          <w:kern w:val="0"/>
          <w:sz w:val="26"/>
          <w:szCs w:val="26"/>
        </w:rPr>
        <w:t>一个例子说清楚的事情绝不用定义：</w:t>
      </w:r>
    </w:p>
    <w:p w:rsidR="00361AC2" w:rsidRPr="00361AC2" w:rsidRDefault="00361AC2" w:rsidP="00361AC2">
      <w:pPr>
        <w:widowControl/>
        <w:shd w:val="clear" w:color="auto" w:fill="CCE8CF"/>
        <w:wordWrap w:val="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先说一句特别复杂的朴素贝叶斯介绍：朴素贝叶斯法是基于贝叶斯定理，特征条件独立假设和后验概率最大化的分类方法。不知道你们看完了什么感受，反正我是一脸</w:t>
      </w:r>
      <w:proofErr w:type="gramStart"/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懵</w:t>
      </w:r>
      <w:proofErr w:type="gramEnd"/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逼。下面我用一个小例子让大家明白这到底是怎么回事。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br/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举个例子：某一种病，年轻人得病的概率远远小于年长的。如果一个年轻人检查为阳性，那么他就能直接被确诊吗？要知道，检查为阳性，可能会是误诊的哦。这个时候，朴素贝叶斯就登场了。我们不妨把各种可能性列出来，画一个图：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br/>
      </w:r>
      <w:r w:rsidRPr="00361AC2">
        <w:rPr>
          <w:rFonts w:ascii="Segoe UI" w:eastAsia="宋体" w:hAnsi="Segoe UI" w:cs="Segoe UI"/>
          <w:noProof/>
          <w:color w:val="333333"/>
          <w:kern w:val="0"/>
          <w:sz w:val="24"/>
          <w:szCs w:val="24"/>
        </w:rPr>
        <w:drawing>
          <wp:inline distT="0" distB="0" distL="0" distR="0">
            <wp:extent cx="6858000" cy="3162300"/>
            <wp:effectExtent l="0" t="0" r="0" b="0"/>
            <wp:docPr id="2" name="图片 2" descr="图片名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名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br/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上图中，箭头附近的数字表示各种情况的概率。例如，没病然而检查为阳性（说明误诊了）的概率是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1%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，没病而且检查为阴性的概率是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99%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。如果一个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lastRenderedPageBreak/>
        <w:t>年轻人去医院体检，体检结果是有病，那么这个人到底是有病还是没病呢？或者说这个人真实得病的概率有多大呢？</w:t>
      </w:r>
    </w:p>
    <w:p w:rsidR="00361AC2" w:rsidRPr="00361AC2" w:rsidRDefault="00361AC2" w:rsidP="00361AC2">
      <w:pPr>
        <w:widowControl/>
        <w:shd w:val="clear" w:color="auto" w:fill="CCE8CF"/>
        <w:wordWrap w:val="0"/>
        <w:spacing w:after="30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有的人可能会说，既然有病的人会有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99%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的被确诊，至少得病的概率比没病的概率要高吧。其实，一个年轻人检查出有病，真正得病的概率比没病的概率还要低！</w:t>
      </w:r>
    </w:p>
    <w:p w:rsidR="00361AC2" w:rsidRPr="00361AC2" w:rsidRDefault="00361AC2" w:rsidP="00361AC2">
      <w:pPr>
        <w:widowControl/>
        <w:shd w:val="clear" w:color="auto" w:fill="CCE8CF"/>
        <w:wordWrap w:val="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现在我们来分析下：假设人群中有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20000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人，按照第一个图中的患病的概率，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18000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人是没有病的，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2000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人是有病的；在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18000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个没有病的人中，年轻人的概率为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95%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，检查为阳性的概率为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1%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，那么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年轻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并且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检查为阳性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并且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没病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的人数一共有</w:t>
      </w:r>
      <w:r w:rsidRPr="00361AC2">
        <w:rPr>
          <w:rFonts w:ascii="MathJax_Main" w:eastAsia="宋体" w:hAnsi="MathJax_Main" w:cs="Segoe UI"/>
          <w:color w:val="333333"/>
          <w:kern w:val="0"/>
          <w:sz w:val="28"/>
          <w:szCs w:val="28"/>
          <w:bdr w:val="none" w:sz="0" w:space="0" w:color="auto" w:frame="1"/>
        </w:rPr>
        <w:t>18000</w:t>
      </w:r>
      <w:r w:rsidRPr="00361AC2">
        <w:rPr>
          <w:rFonts w:ascii="Cambria Math" w:eastAsia="宋体" w:hAnsi="Cambria Math" w:cs="Cambria Math"/>
          <w:color w:val="333333"/>
          <w:kern w:val="0"/>
          <w:sz w:val="28"/>
          <w:szCs w:val="28"/>
          <w:bdr w:val="none" w:sz="0" w:space="0" w:color="auto" w:frame="1"/>
        </w:rPr>
        <w:t>⋅</w:t>
      </w:r>
      <w:r w:rsidRPr="00361AC2">
        <w:rPr>
          <w:rFonts w:ascii="MathJax_Main" w:eastAsia="宋体" w:hAnsi="MathJax_Main" w:cs="Segoe UI"/>
          <w:color w:val="333333"/>
          <w:kern w:val="0"/>
          <w:sz w:val="28"/>
          <w:szCs w:val="28"/>
          <w:bdr w:val="none" w:sz="0" w:space="0" w:color="auto" w:frame="1"/>
        </w:rPr>
        <w:t>95%</w:t>
      </w:r>
      <w:r w:rsidRPr="00361AC2">
        <w:rPr>
          <w:rFonts w:ascii="Cambria Math" w:eastAsia="宋体" w:hAnsi="Cambria Math" w:cs="Cambria Math"/>
          <w:color w:val="333333"/>
          <w:kern w:val="0"/>
          <w:sz w:val="28"/>
          <w:szCs w:val="28"/>
          <w:bdr w:val="none" w:sz="0" w:space="0" w:color="auto" w:frame="1"/>
        </w:rPr>
        <w:t>⋅</w:t>
      </w:r>
      <w:r w:rsidRPr="00361AC2">
        <w:rPr>
          <w:rFonts w:ascii="MathJax_Main" w:eastAsia="宋体" w:hAnsi="MathJax_Main" w:cs="Segoe UI"/>
          <w:color w:val="333333"/>
          <w:kern w:val="0"/>
          <w:sz w:val="28"/>
          <w:szCs w:val="28"/>
          <w:bdr w:val="none" w:sz="0" w:space="0" w:color="auto" w:frame="1"/>
        </w:rPr>
        <w:t>1%=17118000</w:t>
      </w:r>
      <w:r w:rsidRPr="00361AC2">
        <w:rPr>
          <w:rFonts w:ascii="Cambria Math" w:eastAsia="宋体" w:hAnsi="Cambria Math" w:cs="Cambria Math"/>
          <w:color w:val="333333"/>
          <w:kern w:val="0"/>
          <w:sz w:val="28"/>
          <w:szCs w:val="28"/>
          <w:bdr w:val="none" w:sz="0" w:space="0" w:color="auto" w:frame="1"/>
        </w:rPr>
        <w:t>⋅</w:t>
      </w:r>
      <w:r w:rsidRPr="00361AC2">
        <w:rPr>
          <w:rFonts w:ascii="MathJax_Main" w:eastAsia="宋体" w:hAnsi="MathJax_Main" w:cs="Segoe UI"/>
          <w:color w:val="333333"/>
          <w:kern w:val="0"/>
          <w:sz w:val="28"/>
          <w:szCs w:val="28"/>
          <w:bdr w:val="none" w:sz="0" w:space="0" w:color="auto" w:frame="1"/>
        </w:rPr>
        <w:t>95%</w:t>
      </w:r>
      <w:r w:rsidRPr="00361AC2">
        <w:rPr>
          <w:rFonts w:ascii="Cambria Math" w:eastAsia="宋体" w:hAnsi="Cambria Math" w:cs="Cambria Math"/>
          <w:color w:val="333333"/>
          <w:kern w:val="0"/>
          <w:sz w:val="28"/>
          <w:szCs w:val="28"/>
          <w:bdr w:val="none" w:sz="0" w:space="0" w:color="auto" w:frame="1"/>
        </w:rPr>
        <w:t>⋅</w:t>
      </w:r>
      <w:r w:rsidRPr="00361AC2">
        <w:rPr>
          <w:rFonts w:ascii="MathJax_Main" w:eastAsia="宋体" w:hAnsi="MathJax_Main" w:cs="Segoe UI"/>
          <w:color w:val="333333"/>
          <w:kern w:val="0"/>
          <w:sz w:val="28"/>
          <w:szCs w:val="28"/>
          <w:bdr w:val="none" w:sz="0" w:space="0" w:color="auto" w:frame="1"/>
        </w:rPr>
        <w:t>1%=171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  <w:bdr w:val="none" w:sz="0" w:space="0" w:color="auto" w:frame="1"/>
        </w:rPr>
        <w:t>18000</w:t>
      </w:r>
      <w:r w:rsidRPr="00361AC2">
        <w:rPr>
          <w:rFonts w:ascii="Cambria Math" w:eastAsia="宋体" w:hAnsi="Cambria Math" w:cs="Cambria Math"/>
          <w:color w:val="333333"/>
          <w:kern w:val="0"/>
          <w:sz w:val="24"/>
          <w:szCs w:val="24"/>
          <w:bdr w:val="none" w:sz="0" w:space="0" w:color="auto" w:frame="1"/>
        </w:rPr>
        <w:t>⋅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  <w:bdr w:val="none" w:sz="0" w:space="0" w:color="auto" w:frame="1"/>
        </w:rPr>
        <w:t>95%</w:t>
      </w:r>
      <w:r w:rsidRPr="00361AC2">
        <w:rPr>
          <w:rFonts w:ascii="Cambria Math" w:eastAsia="宋体" w:hAnsi="Cambria Math" w:cs="Cambria Math"/>
          <w:color w:val="333333"/>
          <w:kern w:val="0"/>
          <w:sz w:val="24"/>
          <w:szCs w:val="24"/>
          <w:bdr w:val="none" w:sz="0" w:space="0" w:color="auto" w:frame="1"/>
        </w:rPr>
        <w:t>⋅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  <w:bdr w:val="none" w:sz="0" w:space="0" w:color="auto" w:frame="1"/>
        </w:rPr>
        <w:t>1%=171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人；在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2000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个有病的人中，年轻人的概率是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5%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，检查为阳性的概率是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99%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。那么年轻人得病并且被检查出来的人数为</w:t>
      </w:r>
      <w:r w:rsidRPr="00361AC2">
        <w:rPr>
          <w:rFonts w:ascii="MathJax_Main" w:eastAsia="宋体" w:hAnsi="MathJax_Main" w:cs="Segoe UI"/>
          <w:color w:val="333333"/>
          <w:kern w:val="0"/>
          <w:sz w:val="28"/>
          <w:szCs w:val="28"/>
          <w:bdr w:val="none" w:sz="0" w:space="0" w:color="auto" w:frame="1"/>
        </w:rPr>
        <w:t>2000</w:t>
      </w:r>
      <w:r w:rsidRPr="00361AC2">
        <w:rPr>
          <w:rFonts w:ascii="Cambria Math" w:eastAsia="宋体" w:hAnsi="Cambria Math" w:cs="Cambria Math"/>
          <w:color w:val="333333"/>
          <w:kern w:val="0"/>
          <w:sz w:val="28"/>
          <w:szCs w:val="28"/>
          <w:bdr w:val="none" w:sz="0" w:space="0" w:color="auto" w:frame="1"/>
        </w:rPr>
        <w:t>⋅</w:t>
      </w:r>
      <w:r w:rsidRPr="00361AC2">
        <w:rPr>
          <w:rFonts w:ascii="MathJax_Main" w:eastAsia="宋体" w:hAnsi="MathJax_Main" w:cs="Segoe UI"/>
          <w:color w:val="333333"/>
          <w:kern w:val="0"/>
          <w:sz w:val="28"/>
          <w:szCs w:val="28"/>
          <w:bdr w:val="none" w:sz="0" w:space="0" w:color="auto" w:frame="1"/>
        </w:rPr>
        <w:t>5%</w:t>
      </w:r>
      <w:r w:rsidRPr="00361AC2">
        <w:rPr>
          <w:rFonts w:ascii="Cambria Math" w:eastAsia="宋体" w:hAnsi="Cambria Math" w:cs="Cambria Math"/>
          <w:color w:val="333333"/>
          <w:kern w:val="0"/>
          <w:sz w:val="28"/>
          <w:szCs w:val="28"/>
          <w:bdr w:val="none" w:sz="0" w:space="0" w:color="auto" w:frame="1"/>
        </w:rPr>
        <w:t>⋅</w:t>
      </w:r>
      <w:r w:rsidRPr="00361AC2">
        <w:rPr>
          <w:rFonts w:ascii="MathJax_Main" w:eastAsia="宋体" w:hAnsi="MathJax_Main" w:cs="Segoe UI"/>
          <w:color w:val="333333"/>
          <w:kern w:val="0"/>
          <w:sz w:val="28"/>
          <w:szCs w:val="28"/>
          <w:bdr w:val="none" w:sz="0" w:space="0" w:color="auto" w:frame="1"/>
        </w:rPr>
        <w:t>99%=992000</w:t>
      </w:r>
      <w:r w:rsidRPr="00361AC2">
        <w:rPr>
          <w:rFonts w:ascii="Cambria Math" w:eastAsia="宋体" w:hAnsi="Cambria Math" w:cs="Cambria Math"/>
          <w:color w:val="333333"/>
          <w:kern w:val="0"/>
          <w:sz w:val="28"/>
          <w:szCs w:val="28"/>
          <w:bdr w:val="none" w:sz="0" w:space="0" w:color="auto" w:frame="1"/>
        </w:rPr>
        <w:t>⋅</w:t>
      </w:r>
      <w:r w:rsidRPr="00361AC2">
        <w:rPr>
          <w:rFonts w:ascii="MathJax_Main" w:eastAsia="宋体" w:hAnsi="MathJax_Main" w:cs="Segoe UI"/>
          <w:color w:val="333333"/>
          <w:kern w:val="0"/>
          <w:sz w:val="28"/>
          <w:szCs w:val="28"/>
          <w:bdr w:val="none" w:sz="0" w:space="0" w:color="auto" w:frame="1"/>
        </w:rPr>
        <w:t>5%</w:t>
      </w:r>
      <w:r w:rsidRPr="00361AC2">
        <w:rPr>
          <w:rFonts w:ascii="Cambria Math" w:eastAsia="宋体" w:hAnsi="Cambria Math" w:cs="Cambria Math"/>
          <w:color w:val="333333"/>
          <w:kern w:val="0"/>
          <w:sz w:val="28"/>
          <w:szCs w:val="28"/>
          <w:bdr w:val="none" w:sz="0" w:space="0" w:color="auto" w:frame="1"/>
        </w:rPr>
        <w:t>⋅</w:t>
      </w:r>
      <w:r w:rsidRPr="00361AC2">
        <w:rPr>
          <w:rFonts w:ascii="MathJax_Main" w:eastAsia="宋体" w:hAnsi="MathJax_Main" w:cs="Segoe UI"/>
          <w:color w:val="333333"/>
          <w:kern w:val="0"/>
          <w:sz w:val="28"/>
          <w:szCs w:val="28"/>
          <w:bdr w:val="none" w:sz="0" w:space="0" w:color="auto" w:frame="1"/>
        </w:rPr>
        <w:t>99%=99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  <w:bdr w:val="none" w:sz="0" w:space="0" w:color="auto" w:frame="1"/>
        </w:rPr>
        <w:t>2000</w:t>
      </w:r>
      <w:r w:rsidRPr="00361AC2">
        <w:rPr>
          <w:rFonts w:ascii="Cambria Math" w:eastAsia="宋体" w:hAnsi="Cambria Math" w:cs="Cambria Math"/>
          <w:color w:val="333333"/>
          <w:kern w:val="0"/>
          <w:sz w:val="24"/>
          <w:szCs w:val="24"/>
          <w:bdr w:val="none" w:sz="0" w:space="0" w:color="auto" w:frame="1"/>
        </w:rPr>
        <w:t>⋅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  <w:bdr w:val="none" w:sz="0" w:space="0" w:color="auto" w:frame="1"/>
        </w:rPr>
        <w:t>5%</w:t>
      </w:r>
      <w:r w:rsidRPr="00361AC2">
        <w:rPr>
          <w:rFonts w:ascii="Cambria Math" w:eastAsia="宋体" w:hAnsi="Cambria Math" w:cs="Cambria Math"/>
          <w:color w:val="333333"/>
          <w:kern w:val="0"/>
          <w:sz w:val="24"/>
          <w:szCs w:val="24"/>
          <w:bdr w:val="none" w:sz="0" w:space="0" w:color="auto" w:frame="1"/>
        </w:rPr>
        <w:t>⋅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  <w:bdr w:val="none" w:sz="0" w:space="0" w:color="auto" w:frame="1"/>
        </w:rPr>
        <w:t>99%=99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人。如果我们现在只知道这个人是年轻人，而且检查结果是阳性：那么他有可能是本身真的得病并且被检查出来的人，也有可能是误诊了的人。前者的概率就是</w:t>
      </w:r>
      <w:r w:rsidRPr="00361AC2">
        <w:rPr>
          <w:rFonts w:ascii="MathJax_Main" w:eastAsia="宋体" w:hAnsi="MathJax_Main" w:cs="Segoe UI"/>
          <w:color w:val="333333"/>
          <w:kern w:val="0"/>
          <w:sz w:val="28"/>
          <w:szCs w:val="28"/>
          <w:bdr w:val="none" w:sz="0" w:space="0" w:color="auto" w:frame="1"/>
        </w:rPr>
        <w:t>99/(99+171)=36.7%99/(99+171)=36.7%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  <w:bdr w:val="none" w:sz="0" w:space="0" w:color="auto" w:frame="1"/>
        </w:rPr>
        <w:t>99/(99+171)=36.7%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。后者为</w:t>
      </w:r>
      <w:r w:rsidRPr="00361AC2">
        <w:rPr>
          <w:rFonts w:ascii="MathJax_Main" w:eastAsia="宋体" w:hAnsi="MathJax_Main" w:cs="Segoe UI"/>
          <w:color w:val="333333"/>
          <w:kern w:val="0"/>
          <w:sz w:val="28"/>
          <w:szCs w:val="28"/>
          <w:bdr w:val="none" w:sz="0" w:space="0" w:color="auto" w:frame="1"/>
        </w:rPr>
        <w:t>171/(99+171)=63.3%171/(99+171)=63.3%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  <w:bdr w:val="none" w:sz="0" w:space="0" w:color="auto" w:frame="1"/>
        </w:rPr>
        <w:t>171/(99+171)=63.3%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。很显然，我们有更大的可能性相信他没有得病（所以现实生活中，医生会让你多复诊几次）。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br/>
      </w:r>
      <w:r w:rsidRPr="00361AC2">
        <w:rPr>
          <w:rFonts w:ascii="Segoe UI" w:eastAsia="宋体" w:hAnsi="Segoe UI" w:cs="Segoe UI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6858000" cy="3314700"/>
            <wp:effectExtent l="0" t="0" r="0" b="0"/>
            <wp:docPr id="1" name="图片 1" descr="图片名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名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br/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在上面的整个分析过程中，我们就分别用到了特征条件独立假设，贝叶斯定理，条件概率最大化这几个知识点。下面我们进行详细说明。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br/>
      </w:r>
    </w:p>
    <w:p w:rsidR="00361AC2" w:rsidRPr="00361AC2" w:rsidRDefault="00361AC2" w:rsidP="00361AC2">
      <w:pPr>
        <w:widowControl/>
        <w:shd w:val="clear" w:color="auto" w:fill="CCE8CF"/>
        <w:wordWrap w:val="0"/>
        <w:spacing w:before="150" w:after="75"/>
        <w:jc w:val="left"/>
        <w:outlineLvl w:val="3"/>
        <w:rPr>
          <w:rFonts w:ascii="Segoe UI" w:eastAsia="宋体" w:hAnsi="Segoe UI" w:cs="Segoe UI"/>
          <w:b/>
          <w:bCs/>
          <w:color w:val="333333"/>
          <w:kern w:val="0"/>
          <w:sz w:val="26"/>
          <w:szCs w:val="26"/>
        </w:rPr>
      </w:pPr>
      <w:r w:rsidRPr="00361AC2">
        <w:rPr>
          <w:rFonts w:ascii="Segoe UI" w:eastAsia="宋体" w:hAnsi="Segoe UI" w:cs="Segoe UI"/>
          <w:b/>
          <w:bCs/>
          <w:color w:val="333333"/>
          <w:kern w:val="0"/>
          <w:sz w:val="26"/>
          <w:szCs w:val="26"/>
        </w:rPr>
        <w:t xml:space="preserve">2. </w:t>
      </w:r>
      <w:r w:rsidRPr="00361AC2">
        <w:rPr>
          <w:rFonts w:ascii="Segoe UI" w:eastAsia="宋体" w:hAnsi="Segoe UI" w:cs="Segoe UI"/>
          <w:b/>
          <w:bCs/>
          <w:color w:val="333333"/>
          <w:kern w:val="0"/>
          <w:sz w:val="26"/>
          <w:szCs w:val="26"/>
        </w:rPr>
        <w:t>特征的条件独立假设</w:t>
      </w:r>
    </w:p>
    <w:p w:rsidR="00361AC2" w:rsidRPr="00361AC2" w:rsidRDefault="00361AC2" w:rsidP="00361AC2">
      <w:pPr>
        <w:widowControl/>
        <w:shd w:val="clear" w:color="auto" w:fill="CCE8CF"/>
        <w:wordWrap w:val="0"/>
        <w:spacing w:after="30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我们的目的是通过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目前已知的数据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判断未知的结果，那么这个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目前已知的数据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就被称为特征。在上面判断有没有得病的例子中，特征就是这个人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是否年轻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以及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检查结果是否为阳性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。</w:t>
      </w:r>
    </w:p>
    <w:p w:rsidR="00361AC2" w:rsidRPr="00361AC2" w:rsidRDefault="00361AC2" w:rsidP="00361AC2">
      <w:pPr>
        <w:widowControl/>
        <w:shd w:val="clear" w:color="auto" w:fill="CCE8CF"/>
        <w:wordWrap w:val="0"/>
        <w:spacing w:after="30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这里我们要做一个重要的假设：上述两个特征之间是独立的。在判断这个人有没有病的时候，我们认为这个人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是否年轻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和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检查是否为阳性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之间没有联系。因此，随机抽取一个检查者，他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年轻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并且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检查结果为阳性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的概率就等于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年轻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的概率乘以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检查结果为阳性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的概率。</w:t>
      </w:r>
    </w:p>
    <w:p w:rsidR="00361AC2" w:rsidRPr="00361AC2" w:rsidRDefault="00361AC2" w:rsidP="00361AC2">
      <w:pPr>
        <w:widowControl/>
        <w:shd w:val="clear" w:color="auto" w:fill="CCE8CF"/>
        <w:wordWrap w:val="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上面这个假设就是条件独立假设。如果变量不满足独立性，则不可以将两者的概率相乘，比如天空有云的概率是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0.5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，下雨的概率是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0.33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，但下雨和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天空中有云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不是独立的，就不能得到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即有云又下雨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的概率为</w:t>
      </w:r>
      <w:r w:rsidRPr="00361AC2">
        <w:rPr>
          <w:rFonts w:ascii="MathJax_Main" w:eastAsia="宋体" w:hAnsi="MathJax_Main" w:cs="Segoe UI"/>
          <w:color w:val="333333"/>
          <w:kern w:val="0"/>
          <w:sz w:val="28"/>
          <w:szCs w:val="28"/>
          <w:bdr w:val="none" w:sz="0" w:space="0" w:color="auto" w:frame="1"/>
        </w:rPr>
        <w:t>0.5</w:t>
      </w:r>
      <w:r w:rsidRPr="00361AC2">
        <w:rPr>
          <w:rFonts w:ascii="Cambria Math" w:eastAsia="宋体" w:hAnsi="Cambria Math" w:cs="Cambria Math"/>
          <w:color w:val="333333"/>
          <w:kern w:val="0"/>
          <w:sz w:val="28"/>
          <w:szCs w:val="28"/>
          <w:bdr w:val="none" w:sz="0" w:space="0" w:color="auto" w:frame="1"/>
        </w:rPr>
        <w:t>⋅</w:t>
      </w:r>
      <w:r w:rsidRPr="00361AC2">
        <w:rPr>
          <w:rFonts w:ascii="MathJax_Main" w:eastAsia="宋体" w:hAnsi="MathJax_Main" w:cs="Segoe UI"/>
          <w:color w:val="333333"/>
          <w:kern w:val="0"/>
          <w:sz w:val="28"/>
          <w:szCs w:val="28"/>
          <w:bdr w:val="none" w:sz="0" w:space="0" w:color="auto" w:frame="1"/>
        </w:rPr>
        <w:t>0.330.5</w:t>
      </w:r>
      <w:r w:rsidRPr="00361AC2">
        <w:rPr>
          <w:rFonts w:ascii="Cambria Math" w:eastAsia="宋体" w:hAnsi="Cambria Math" w:cs="Cambria Math"/>
          <w:color w:val="333333"/>
          <w:kern w:val="0"/>
          <w:sz w:val="28"/>
          <w:szCs w:val="28"/>
          <w:bdr w:val="none" w:sz="0" w:space="0" w:color="auto" w:frame="1"/>
        </w:rPr>
        <w:t>⋅</w:t>
      </w:r>
      <w:r w:rsidRPr="00361AC2">
        <w:rPr>
          <w:rFonts w:ascii="MathJax_Main" w:eastAsia="宋体" w:hAnsi="MathJax_Main" w:cs="Segoe UI"/>
          <w:color w:val="333333"/>
          <w:kern w:val="0"/>
          <w:sz w:val="28"/>
          <w:szCs w:val="28"/>
          <w:bdr w:val="none" w:sz="0" w:space="0" w:color="auto" w:frame="1"/>
        </w:rPr>
        <w:t>0.33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  <w:bdr w:val="none" w:sz="0" w:space="0" w:color="auto" w:frame="1"/>
        </w:rPr>
        <w:t>0.5</w:t>
      </w:r>
      <w:r w:rsidRPr="00361AC2">
        <w:rPr>
          <w:rFonts w:ascii="Cambria Math" w:eastAsia="宋体" w:hAnsi="Cambria Math" w:cs="Cambria Math"/>
          <w:color w:val="333333"/>
          <w:kern w:val="0"/>
          <w:sz w:val="24"/>
          <w:szCs w:val="24"/>
          <w:bdr w:val="none" w:sz="0" w:space="0" w:color="auto" w:frame="1"/>
        </w:rPr>
        <w:t>⋅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  <w:bdr w:val="none" w:sz="0" w:space="0" w:color="auto" w:frame="1"/>
        </w:rPr>
        <w:t>0.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  <w:bdr w:val="none" w:sz="0" w:space="0" w:color="auto" w:frame="1"/>
        </w:rPr>
        <w:lastRenderedPageBreak/>
        <w:t>33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这个结论。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br/>
      </w:r>
    </w:p>
    <w:p w:rsidR="00361AC2" w:rsidRPr="00361AC2" w:rsidRDefault="00361AC2" w:rsidP="00361AC2">
      <w:pPr>
        <w:widowControl/>
        <w:shd w:val="clear" w:color="auto" w:fill="CCE8CF"/>
        <w:wordWrap w:val="0"/>
        <w:spacing w:before="150" w:after="75"/>
        <w:jc w:val="left"/>
        <w:outlineLvl w:val="3"/>
        <w:rPr>
          <w:rFonts w:ascii="Segoe UI" w:eastAsia="宋体" w:hAnsi="Segoe UI" w:cs="Segoe UI"/>
          <w:b/>
          <w:bCs/>
          <w:color w:val="333333"/>
          <w:kern w:val="0"/>
          <w:sz w:val="26"/>
          <w:szCs w:val="26"/>
        </w:rPr>
      </w:pPr>
      <w:r w:rsidRPr="00361AC2">
        <w:rPr>
          <w:rFonts w:ascii="Segoe UI" w:eastAsia="宋体" w:hAnsi="Segoe UI" w:cs="Segoe UI"/>
          <w:b/>
          <w:bCs/>
          <w:color w:val="333333"/>
          <w:kern w:val="0"/>
          <w:sz w:val="26"/>
          <w:szCs w:val="26"/>
        </w:rPr>
        <w:t>3.</w:t>
      </w:r>
      <w:r w:rsidRPr="00361AC2">
        <w:rPr>
          <w:rFonts w:ascii="Segoe UI" w:eastAsia="宋体" w:hAnsi="Segoe UI" w:cs="Segoe UI"/>
          <w:b/>
          <w:bCs/>
          <w:color w:val="333333"/>
          <w:kern w:val="0"/>
          <w:sz w:val="26"/>
          <w:szCs w:val="26"/>
        </w:rPr>
        <w:t>贝叶斯定理</w:t>
      </w:r>
    </w:p>
    <w:p w:rsidR="00361AC2" w:rsidRPr="00361AC2" w:rsidRDefault="00361AC2" w:rsidP="00361AC2">
      <w:pPr>
        <w:widowControl/>
        <w:shd w:val="clear" w:color="auto" w:fill="CCE8CF"/>
        <w:wordWrap w:val="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贝叶斯定理主要描述在给定特征数据的情况下，判定属于某个类别的概率。在下面的公式中，样本的数据用</w:t>
      </w:r>
      <w:r w:rsidRPr="00361AC2">
        <w:rPr>
          <w:rFonts w:ascii="MathJax_Math-italic" w:eastAsia="宋体" w:hAnsi="MathJax_Math-italic" w:cs="Segoe UI"/>
          <w:color w:val="333333"/>
          <w:kern w:val="0"/>
          <w:sz w:val="28"/>
          <w:szCs w:val="28"/>
          <w:bdr w:val="none" w:sz="0" w:space="0" w:color="auto" w:frame="1"/>
        </w:rPr>
        <w:t>X</w:t>
      </w:r>
      <w:r w:rsidRPr="00361AC2">
        <w:rPr>
          <w:rFonts w:ascii="MathJax_Main" w:eastAsia="宋体" w:hAnsi="MathJax_Main" w:cs="Segoe UI"/>
          <w:color w:val="333333"/>
          <w:kern w:val="0"/>
          <w:sz w:val="28"/>
          <w:szCs w:val="28"/>
          <w:bdr w:val="none" w:sz="0" w:space="0" w:color="auto" w:frame="1"/>
        </w:rPr>
        <w:t>=</w:t>
      </w:r>
      <w:proofErr w:type="spellStart"/>
      <w:r w:rsidRPr="00361AC2">
        <w:rPr>
          <w:rFonts w:ascii="MathJax_Math-italic" w:eastAsia="宋体" w:hAnsi="MathJax_Math-italic" w:cs="Segoe UI"/>
          <w:color w:val="333333"/>
          <w:kern w:val="0"/>
          <w:sz w:val="28"/>
          <w:szCs w:val="28"/>
          <w:bdr w:val="none" w:sz="0" w:space="0" w:color="auto" w:frame="1"/>
        </w:rPr>
        <w:t>xX</w:t>
      </w:r>
      <w:proofErr w:type="spellEnd"/>
      <w:r w:rsidRPr="00361AC2">
        <w:rPr>
          <w:rFonts w:ascii="MathJax_Main" w:eastAsia="宋体" w:hAnsi="MathJax_Main" w:cs="Segoe UI"/>
          <w:color w:val="333333"/>
          <w:kern w:val="0"/>
          <w:sz w:val="28"/>
          <w:szCs w:val="28"/>
          <w:bdr w:val="none" w:sz="0" w:space="0" w:color="auto" w:frame="1"/>
        </w:rPr>
        <w:t>=</w:t>
      </w:r>
      <w:proofErr w:type="spellStart"/>
      <w:r w:rsidRPr="00361AC2">
        <w:rPr>
          <w:rFonts w:ascii="MathJax_Math-italic" w:eastAsia="宋体" w:hAnsi="MathJax_Math-italic" w:cs="Segoe UI"/>
          <w:color w:val="333333"/>
          <w:kern w:val="0"/>
          <w:sz w:val="28"/>
          <w:szCs w:val="28"/>
          <w:bdr w:val="none" w:sz="0" w:space="0" w:color="auto" w:frame="1"/>
        </w:rPr>
        <w:t>x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  <w:bdr w:val="none" w:sz="0" w:space="0" w:color="auto" w:frame="1"/>
        </w:rPr>
        <w:t>X</w:t>
      </w:r>
      <w:proofErr w:type="spellEnd"/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  <w:bdr w:val="none" w:sz="0" w:space="0" w:color="auto" w:frame="1"/>
        </w:rPr>
        <w:t>=x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表示，样本的类别属于某个类别用</w:t>
      </w:r>
      <w:r w:rsidRPr="00361AC2">
        <w:rPr>
          <w:rFonts w:ascii="MathJax_Math-italic" w:eastAsia="宋体" w:hAnsi="MathJax_Math-italic" w:cs="Segoe UI"/>
          <w:color w:val="333333"/>
          <w:kern w:val="0"/>
          <w:sz w:val="28"/>
          <w:szCs w:val="28"/>
          <w:bdr w:val="none" w:sz="0" w:space="0" w:color="auto" w:frame="1"/>
        </w:rPr>
        <w:t>Y</w:t>
      </w:r>
      <w:r w:rsidRPr="00361AC2">
        <w:rPr>
          <w:rFonts w:ascii="MathJax_Main" w:eastAsia="宋体" w:hAnsi="MathJax_Main" w:cs="Segoe UI"/>
          <w:color w:val="333333"/>
          <w:kern w:val="0"/>
          <w:sz w:val="28"/>
          <w:szCs w:val="28"/>
          <w:bdr w:val="none" w:sz="0" w:space="0" w:color="auto" w:frame="1"/>
        </w:rPr>
        <w:t>=</w:t>
      </w:r>
      <w:proofErr w:type="spellStart"/>
      <w:r w:rsidRPr="00361AC2">
        <w:rPr>
          <w:rFonts w:ascii="MathJax_Math-italic" w:eastAsia="宋体" w:hAnsi="MathJax_Math-italic" w:cs="Segoe UI"/>
          <w:color w:val="333333"/>
          <w:kern w:val="0"/>
          <w:sz w:val="28"/>
          <w:szCs w:val="28"/>
          <w:bdr w:val="none" w:sz="0" w:space="0" w:color="auto" w:frame="1"/>
        </w:rPr>
        <w:t>c</w:t>
      </w:r>
      <w:r w:rsidRPr="00361AC2">
        <w:rPr>
          <w:rFonts w:ascii="MathJax_Math-italic" w:eastAsia="宋体" w:hAnsi="MathJax_Math-italic" w:cs="Segoe UI"/>
          <w:color w:val="333333"/>
          <w:kern w:val="0"/>
          <w:sz w:val="20"/>
          <w:szCs w:val="20"/>
          <w:bdr w:val="none" w:sz="0" w:space="0" w:color="auto" w:frame="1"/>
        </w:rPr>
        <w:t>k</w:t>
      </w:r>
      <w:r w:rsidRPr="00361AC2">
        <w:rPr>
          <w:rFonts w:ascii="MathJax_Math-italic" w:eastAsia="宋体" w:hAnsi="MathJax_Math-italic" w:cs="Segoe UI"/>
          <w:color w:val="333333"/>
          <w:kern w:val="0"/>
          <w:sz w:val="28"/>
          <w:szCs w:val="28"/>
          <w:bdr w:val="none" w:sz="0" w:space="0" w:color="auto" w:frame="1"/>
        </w:rPr>
        <w:t>Y</w:t>
      </w:r>
      <w:proofErr w:type="spellEnd"/>
      <w:r w:rsidRPr="00361AC2">
        <w:rPr>
          <w:rFonts w:ascii="MathJax_Main" w:eastAsia="宋体" w:hAnsi="MathJax_Main" w:cs="Segoe UI"/>
          <w:color w:val="333333"/>
          <w:kern w:val="0"/>
          <w:sz w:val="28"/>
          <w:szCs w:val="28"/>
          <w:bdr w:val="none" w:sz="0" w:space="0" w:color="auto" w:frame="1"/>
        </w:rPr>
        <w:t>=</w:t>
      </w:r>
      <w:proofErr w:type="spellStart"/>
      <w:r w:rsidRPr="00361AC2">
        <w:rPr>
          <w:rFonts w:ascii="MathJax_Math-italic" w:eastAsia="宋体" w:hAnsi="MathJax_Math-italic" w:cs="Segoe UI"/>
          <w:color w:val="333333"/>
          <w:kern w:val="0"/>
          <w:sz w:val="28"/>
          <w:szCs w:val="28"/>
          <w:bdr w:val="none" w:sz="0" w:space="0" w:color="auto" w:frame="1"/>
        </w:rPr>
        <w:t>c</w:t>
      </w:r>
      <w:r w:rsidRPr="00361AC2">
        <w:rPr>
          <w:rFonts w:ascii="MathJax_Math-italic" w:eastAsia="宋体" w:hAnsi="MathJax_Math-italic" w:cs="Segoe UI"/>
          <w:color w:val="333333"/>
          <w:kern w:val="0"/>
          <w:sz w:val="20"/>
          <w:szCs w:val="20"/>
          <w:bdr w:val="none" w:sz="0" w:space="0" w:color="auto" w:frame="1"/>
        </w:rPr>
        <w:t>k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  <w:bdr w:val="none" w:sz="0" w:space="0" w:color="auto" w:frame="1"/>
        </w:rPr>
        <w:t>Y</w:t>
      </w:r>
      <w:proofErr w:type="spellEnd"/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  <w:bdr w:val="none" w:sz="0" w:space="0" w:color="auto" w:frame="1"/>
        </w:rPr>
        <w:t>=</w:t>
      </w:r>
      <w:proofErr w:type="spellStart"/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  <w:bdr w:val="none" w:sz="0" w:space="0" w:color="auto" w:frame="1"/>
        </w:rPr>
        <w:t>ck</w:t>
      </w:r>
      <w:proofErr w:type="spellEnd"/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表示。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br/>
      </w:r>
    </w:p>
    <w:p w:rsidR="00361AC2" w:rsidRPr="00361AC2" w:rsidRDefault="00361AC2" w:rsidP="00361AC2">
      <w:pPr>
        <w:widowControl/>
        <w:shd w:val="clear" w:color="auto" w:fill="CCE8CF"/>
        <w:wordWrap w:val="0"/>
        <w:jc w:val="center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361AC2">
        <w:rPr>
          <w:rFonts w:ascii="MathJax_Math-italic" w:eastAsia="宋体" w:hAnsi="MathJax_Math-italic" w:cs="Segoe UI"/>
          <w:color w:val="333333"/>
          <w:kern w:val="0"/>
          <w:sz w:val="28"/>
          <w:szCs w:val="28"/>
          <w:bdr w:val="none" w:sz="0" w:space="0" w:color="auto" w:frame="1"/>
        </w:rPr>
        <w:t>P</w:t>
      </w:r>
      <w:r w:rsidRPr="00361AC2">
        <w:rPr>
          <w:rFonts w:ascii="MathJax_Main" w:eastAsia="宋体" w:hAnsi="MathJax_Main" w:cs="Segoe UI"/>
          <w:color w:val="333333"/>
          <w:kern w:val="0"/>
          <w:sz w:val="28"/>
          <w:szCs w:val="28"/>
          <w:bdr w:val="none" w:sz="0" w:space="0" w:color="auto" w:frame="1"/>
        </w:rPr>
        <w:t>(</w:t>
      </w:r>
      <w:r w:rsidRPr="00361AC2">
        <w:rPr>
          <w:rFonts w:ascii="MathJax_Math-italic" w:eastAsia="宋体" w:hAnsi="MathJax_Math-italic" w:cs="Segoe UI"/>
          <w:color w:val="333333"/>
          <w:kern w:val="0"/>
          <w:sz w:val="28"/>
          <w:szCs w:val="28"/>
          <w:bdr w:val="none" w:sz="0" w:space="0" w:color="auto" w:frame="1"/>
        </w:rPr>
        <w:t>Y</w:t>
      </w:r>
      <w:r w:rsidRPr="00361AC2">
        <w:rPr>
          <w:rFonts w:ascii="MathJax_Main" w:eastAsia="宋体" w:hAnsi="MathJax_Main" w:cs="Segoe UI"/>
          <w:color w:val="333333"/>
          <w:kern w:val="0"/>
          <w:sz w:val="28"/>
          <w:szCs w:val="28"/>
          <w:bdr w:val="none" w:sz="0" w:space="0" w:color="auto" w:frame="1"/>
        </w:rPr>
        <w:t>=</w:t>
      </w:r>
      <w:proofErr w:type="spellStart"/>
      <w:r w:rsidRPr="00361AC2">
        <w:rPr>
          <w:rFonts w:ascii="MathJax_Math-italic" w:eastAsia="宋体" w:hAnsi="MathJax_Math-italic" w:cs="Segoe UI"/>
          <w:color w:val="333333"/>
          <w:kern w:val="0"/>
          <w:sz w:val="28"/>
          <w:szCs w:val="28"/>
          <w:bdr w:val="none" w:sz="0" w:space="0" w:color="auto" w:frame="1"/>
        </w:rPr>
        <w:t>c</w:t>
      </w:r>
      <w:r w:rsidRPr="00361AC2">
        <w:rPr>
          <w:rFonts w:ascii="MathJax_Math-italic" w:eastAsia="宋体" w:hAnsi="MathJax_Math-italic" w:cs="Segoe UI"/>
          <w:color w:val="333333"/>
          <w:kern w:val="0"/>
          <w:sz w:val="20"/>
          <w:szCs w:val="20"/>
          <w:bdr w:val="none" w:sz="0" w:space="0" w:color="auto" w:frame="1"/>
        </w:rPr>
        <w:t>k</w:t>
      </w:r>
      <w:r w:rsidRPr="00361AC2">
        <w:rPr>
          <w:rFonts w:ascii="MathJax_Main" w:eastAsia="宋体" w:hAnsi="MathJax_Main" w:cs="Segoe UI"/>
          <w:color w:val="333333"/>
          <w:kern w:val="0"/>
          <w:sz w:val="28"/>
          <w:szCs w:val="28"/>
          <w:bdr w:val="none" w:sz="0" w:space="0" w:color="auto" w:frame="1"/>
        </w:rPr>
        <w:t>|</w:t>
      </w:r>
      <w:r w:rsidRPr="00361AC2">
        <w:rPr>
          <w:rFonts w:ascii="MathJax_Math-italic" w:eastAsia="宋体" w:hAnsi="MathJax_Math-italic" w:cs="Segoe UI"/>
          <w:color w:val="333333"/>
          <w:kern w:val="0"/>
          <w:sz w:val="28"/>
          <w:szCs w:val="28"/>
          <w:bdr w:val="none" w:sz="0" w:space="0" w:color="auto" w:frame="1"/>
        </w:rPr>
        <w:t>X</w:t>
      </w:r>
      <w:proofErr w:type="spellEnd"/>
      <w:r w:rsidRPr="00361AC2">
        <w:rPr>
          <w:rFonts w:ascii="MathJax_Main" w:eastAsia="宋体" w:hAnsi="MathJax_Main" w:cs="Segoe UI"/>
          <w:color w:val="333333"/>
          <w:kern w:val="0"/>
          <w:sz w:val="28"/>
          <w:szCs w:val="28"/>
          <w:bdr w:val="none" w:sz="0" w:space="0" w:color="auto" w:frame="1"/>
        </w:rPr>
        <w:t>=</w:t>
      </w:r>
      <w:r w:rsidRPr="00361AC2">
        <w:rPr>
          <w:rFonts w:ascii="MathJax_Math-italic" w:eastAsia="宋体" w:hAnsi="MathJax_Math-italic" w:cs="Segoe UI"/>
          <w:color w:val="333333"/>
          <w:kern w:val="0"/>
          <w:sz w:val="28"/>
          <w:szCs w:val="28"/>
          <w:bdr w:val="none" w:sz="0" w:space="0" w:color="auto" w:frame="1"/>
        </w:rPr>
        <w:t>x</w:t>
      </w:r>
      <w:proofErr w:type="gramStart"/>
      <w:r w:rsidRPr="00361AC2">
        <w:rPr>
          <w:rFonts w:ascii="MathJax_Main" w:eastAsia="宋体" w:hAnsi="MathJax_Main" w:cs="Segoe UI"/>
          <w:color w:val="333333"/>
          <w:kern w:val="0"/>
          <w:sz w:val="28"/>
          <w:szCs w:val="28"/>
          <w:bdr w:val="none" w:sz="0" w:space="0" w:color="auto" w:frame="1"/>
        </w:rPr>
        <w:t>)=</w:t>
      </w:r>
      <w:proofErr w:type="gramEnd"/>
      <w:r w:rsidRPr="00361AC2">
        <w:rPr>
          <w:rFonts w:ascii="MathJax_Main" w:eastAsia="宋体" w:hAnsi="MathJax_Main" w:cs="Segoe UI"/>
          <w:color w:val="333333"/>
          <w:kern w:val="0"/>
          <w:sz w:val="28"/>
          <w:szCs w:val="28"/>
          <w:bdr w:val="none" w:sz="0" w:space="0" w:color="auto" w:frame="1"/>
        </w:rPr>
        <w:t>(</w:t>
      </w:r>
      <w:r w:rsidRPr="00361AC2">
        <w:rPr>
          <w:rFonts w:ascii="MathJax_Math-italic" w:eastAsia="宋体" w:hAnsi="MathJax_Math-italic" w:cs="Segoe UI"/>
          <w:color w:val="333333"/>
          <w:kern w:val="0"/>
          <w:sz w:val="28"/>
          <w:szCs w:val="28"/>
          <w:bdr w:val="none" w:sz="0" w:space="0" w:color="auto" w:frame="1"/>
        </w:rPr>
        <w:t>P</w:t>
      </w:r>
      <w:r w:rsidRPr="00361AC2">
        <w:rPr>
          <w:rFonts w:ascii="MathJax_Main" w:eastAsia="宋体" w:hAnsi="MathJax_Main" w:cs="Segoe UI"/>
          <w:color w:val="333333"/>
          <w:kern w:val="0"/>
          <w:sz w:val="28"/>
          <w:szCs w:val="28"/>
          <w:bdr w:val="none" w:sz="0" w:space="0" w:color="auto" w:frame="1"/>
        </w:rPr>
        <w:t>(</w:t>
      </w:r>
      <w:r w:rsidRPr="00361AC2">
        <w:rPr>
          <w:rFonts w:ascii="MathJax_Math-italic" w:eastAsia="宋体" w:hAnsi="MathJax_Math-italic" w:cs="Segoe UI"/>
          <w:color w:val="333333"/>
          <w:kern w:val="0"/>
          <w:sz w:val="28"/>
          <w:szCs w:val="28"/>
          <w:bdr w:val="none" w:sz="0" w:space="0" w:color="auto" w:frame="1"/>
        </w:rPr>
        <w:t>X</w:t>
      </w:r>
      <w:r w:rsidRPr="00361AC2">
        <w:rPr>
          <w:rFonts w:ascii="MathJax_Main" w:eastAsia="宋体" w:hAnsi="MathJax_Main" w:cs="Segoe UI"/>
          <w:color w:val="333333"/>
          <w:kern w:val="0"/>
          <w:sz w:val="28"/>
          <w:szCs w:val="28"/>
          <w:bdr w:val="none" w:sz="0" w:space="0" w:color="auto" w:frame="1"/>
        </w:rPr>
        <w:t>=</w:t>
      </w:r>
      <w:proofErr w:type="spellStart"/>
      <w:r w:rsidRPr="00361AC2">
        <w:rPr>
          <w:rFonts w:ascii="MathJax_Math-italic" w:eastAsia="宋体" w:hAnsi="MathJax_Math-italic" w:cs="Segoe UI"/>
          <w:color w:val="333333"/>
          <w:kern w:val="0"/>
          <w:sz w:val="28"/>
          <w:szCs w:val="28"/>
          <w:bdr w:val="none" w:sz="0" w:space="0" w:color="auto" w:frame="1"/>
        </w:rPr>
        <w:t>x</w:t>
      </w:r>
      <w:r w:rsidRPr="00361AC2">
        <w:rPr>
          <w:rFonts w:ascii="MathJax_Main" w:eastAsia="宋体" w:hAnsi="MathJax_Main" w:cs="Segoe UI"/>
          <w:color w:val="333333"/>
          <w:kern w:val="0"/>
          <w:sz w:val="28"/>
          <w:szCs w:val="28"/>
          <w:bdr w:val="none" w:sz="0" w:space="0" w:color="auto" w:frame="1"/>
        </w:rPr>
        <w:t>|</w:t>
      </w:r>
      <w:r w:rsidRPr="00361AC2">
        <w:rPr>
          <w:rFonts w:ascii="MathJax_Math-italic" w:eastAsia="宋体" w:hAnsi="MathJax_Math-italic" w:cs="Segoe UI"/>
          <w:color w:val="333333"/>
          <w:kern w:val="0"/>
          <w:sz w:val="28"/>
          <w:szCs w:val="28"/>
          <w:bdr w:val="none" w:sz="0" w:space="0" w:color="auto" w:frame="1"/>
        </w:rPr>
        <w:t>Y</w:t>
      </w:r>
      <w:proofErr w:type="spellEnd"/>
      <w:r w:rsidRPr="00361AC2">
        <w:rPr>
          <w:rFonts w:ascii="MathJax_Main" w:eastAsia="宋体" w:hAnsi="MathJax_Main" w:cs="Segoe UI"/>
          <w:color w:val="333333"/>
          <w:kern w:val="0"/>
          <w:sz w:val="28"/>
          <w:szCs w:val="28"/>
          <w:bdr w:val="none" w:sz="0" w:space="0" w:color="auto" w:frame="1"/>
        </w:rPr>
        <w:t>=</w:t>
      </w:r>
      <w:proofErr w:type="spellStart"/>
      <w:r w:rsidRPr="00361AC2">
        <w:rPr>
          <w:rFonts w:ascii="MathJax_Math-italic" w:eastAsia="宋体" w:hAnsi="MathJax_Math-italic" w:cs="Segoe UI"/>
          <w:color w:val="333333"/>
          <w:kern w:val="0"/>
          <w:sz w:val="28"/>
          <w:szCs w:val="28"/>
          <w:bdr w:val="none" w:sz="0" w:space="0" w:color="auto" w:frame="1"/>
        </w:rPr>
        <w:t>c</w:t>
      </w:r>
      <w:r w:rsidRPr="00361AC2">
        <w:rPr>
          <w:rFonts w:ascii="MathJax_Math-italic" w:eastAsia="宋体" w:hAnsi="MathJax_Math-italic" w:cs="Segoe UI"/>
          <w:color w:val="333333"/>
          <w:kern w:val="0"/>
          <w:sz w:val="20"/>
          <w:szCs w:val="20"/>
          <w:bdr w:val="none" w:sz="0" w:space="0" w:color="auto" w:frame="1"/>
        </w:rPr>
        <w:t>k</w:t>
      </w:r>
      <w:proofErr w:type="spellEnd"/>
      <w:r w:rsidRPr="00361AC2">
        <w:rPr>
          <w:rFonts w:ascii="MathJax_Main" w:eastAsia="宋体" w:hAnsi="MathJax_Main" w:cs="Segoe UI"/>
          <w:color w:val="333333"/>
          <w:kern w:val="0"/>
          <w:sz w:val="28"/>
          <w:szCs w:val="28"/>
          <w:bdr w:val="none" w:sz="0" w:space="0" w:color="auto" w:frame="1"/>
        </w:rPr>
        <w:t>)</w:t>
      </w:r>
      <w:r w:rsidRPr="00361AC2">
        <w:rPr>
          <w:rFonts w:ascii="MathJax_Math-italic" w:eastAsia="宋体" w:hAnsi="MathJax_Math-italic" w:cs="Segoe UI"/>
          <w:color w:val="333333"/>
          <w:kern w:val="0"/>
          <w:sz w:val="28"/>
          <w:szCs w:val="28"/>
          <w:bdr w:val="none" w:sz="0" w:space="0" w:color="auto" w:frame="1"/>
        </w:rPr>
        <w:t>P</w:t>
      </w:r>
      <w:r w:rsidRPr="00361AC2">
        <w:rPr>
          <w:rFonts w:ascii="MathJax_Main" w:eastAsia="宋体" w:hAnsi="MathJax_Main" w:cs="Segoe UI"/>
          <w:color w:val="333333"/>
          <w:kern w:val="0"/>
          <w:sz w:val="28"/>
          <w:szCs w:val="28"/>
          <w:bdr w:val="none" w:sz="0" w:space="0" w:color="auto" w:frame="1"/>
        </w:rPr>
        <w:t>(</w:t>
      </w:r>
      <w:r w:rsidRPr="00361AC2">
        <w:rPr>
          <w:rFonts w:ascii="MathJax_Math-italic" w:eastAsia="宋体" w:hAnsi="MathJax_Math-italic" w:cs="Segoe UI"/>
          <w:color w:val="333333"/>
          <w:kern w:val="0"/>
          <w:sz w:val="28"/>
          <w:szCs w:val="28"/>
          <w:bdr w:val="none" w:sz="0" w:space="0" w:color="auto" w:frame="1"/>
        </w:rPr>
        <w:t>Y</w:t>
      </w:r>
      <w:r w:rsidRPr="00361AC2">
        <w:rPr>
          <w:rFonts w:ascii="MathJax_Main" w:eastAsia="宋体" w:hAnsi="MathJax_Main" w:cs="Segoe UI"/>
          <w:color w:val="333333"/>
          <w:kern w:val="0"/>
          <w:sz w:val="28"/>
          <w:szCs w:val="28"/>
          <w:bdr w:val="none" w:sz="0" w:space="0" w:color="auto" w:frame="1"/>
        </w:rPr>
        <w:t>=</w:t>
      </w:r>
      <w:proofErr w:type="spellStart"/>
      <w:r w:rsidRPr="00361AC2">
        <w:rPr>
          <w:rFonts w:ascii="MathJax_Math-italic" w:eastAsia="宋体" w:hAnsi="MathJax_Math-italic" w:cs="Segoe UI"/>
          <w:color w:val="333333"/>
          <w:kern w:val="0"/>
          <w:sz w:val="28"/>
          <w:szCs w:val="28"/>
          <w:bdr w:val="none" w:sz="0" w:space="0" w:color="auto" w:frame="1"/>
        </w:rPr>
        <w:t>c</w:t>
      </w:r>
      <w:r w:rsidRPr="00361AC2">
        <w:rPr>
          <w:rFonts w:ascii="MathJax_Math-italic" w:eastAsia="宋体" w:hAnsi="MathJax_Math-italic" w:cs="Segoe UI"/>
          <w:color w:val="333333"/>
          <w:kern w:val="0"/>
          <w:sz w:val="20"/>
          <w:szCs w:val="20"/>
          <w:bdr w:val="none" w:sz="0" w:space="0" w:color="auto" w:frame="1"/>
        </w:rPr>
        <w:t>k</w:t>
      </w:r>
      <w:proofErr w:type="spellEnd"/>
      <w:r w:rsidRPr="00361AC2">
        <w:rPr>
          <w:rFonts w:ascii="MathJax_Main" w:eastAsia="宋体" w:hAnsi="MathJax_Main" w:cs="Segoe UI"/>
          <w:color w:val="333333"/>
          <w:kern w:val="0"/>
          <w:sz w:val="28"/>
          <w:szCs w:val="28"/>
          <w:bdr w:val="none" w:sz="0" w:space="0" w:color="auto" w:frame="1"/>
        </w:rPr>
        <w:t>))/(</w:t>
      </w:r>
      <w:r w:rsidRPr="00361AC2">
        <w:rPr>
          <w:rFonts w:ascii="MathJax_Size2" w:eastAsia="宋体" w:hAnsi="MathJax_Size2" w:cs="Segoe UI"/>
          <w:color w:val="333333"/>
          <w:kern w:val="0"/>
          <w:sz w:val="28"/>
          <w:szCs w:val="28"/>
          <w:bdr w:val="none" w:sz="0" w:space="0" w:color="auto" w:frame="1"/>
        </w:rPr>
        <w:t>∑</w:t>
      </w:r>
      <w:proofErr w:type="spellStart"/>
      <w:r w:rsidRPr="00361AC2">
        <w:rPr>
          <w:rFonts w:ascii="MathJax_Math-italic" w:eastAsia="宋体" w:hAnsi="MathJax_Math-italic" w:cs="Segoe UI"/>
          <w:color w:val="333333"/>
          <w:kern w:val="0"/>
          <w:sz w:val="20"/>
          <w:szCs w:val="20"/>
          <w:bdr w:val="none" w:sz="0" w:space="0" w:color="auto" w:frame="1"/>
        </w:rPr>
        <w:t>k</w:t>
      </w:r>
      <w:r w:rsidRPr="00361AC2">
        <w:rPr>
          <w:rFonts w:ascii="MathJax_Math-italic" w:eastAsia="宋体" w:hAnsi="MathJax_Math-italic" w:cs="Segoe UI"/>
          <w:color w:val="333333"/>
          <w:kern w:val="0"/>
          <w:sz w:val="28"/>
          <w:szCs w:val="28"/>
          <w:bdr w:val="none" w:sz="0" w:space="0" w:color="auto" w:frame="1"/>
        </w:rPr>
        <w:t>P</w:t>
      </w:r>
      <w:proofErr w:type="spellEnd"/>
      <w:r w:rsidRPr="00361AC2">
        <w:rPr>
          <w:rFonts w:ascii="MathJax_Main" w:eastAsia="宋体" w:hAnsi="MathJax_Main" w:cs="Segoe UI"/>
          <w:color w:val="333333"/>
          <w:kern w:val="0"/>
          <w:sz w:val="28"/>
          <w:szCs w:val="28"/>
          <w:bdr w:val="none" w:sz="0" w:space="0" w:color="auto" w:frame="1"/>
        </w:rPr>
        <w:t>(</w:t>
      </w:r>
      <w:r w:rsidRPr="00361AC2">
        <w:rPr>
          <w:rFonts w:ascii="MathJax_Math-italic" w:eastAsia="宋体" w:hAnsi="MathJax_Math-italic" w:cs="Segoe UI"/>
          <w:color w:val="333333"/>
          <w:kern w:val="0"/>
          <w:sz w:val="28"/>
          <w:szCs w:val="28"/>
          <w:bdr w:val="none" w:sz="0" w:space="0" w:color="auto" w:frame="1"/>
        </w:rPr>
        <w:t>X</w:t>
      </w:r>
      <w:r w:rsidRPr="00361AC2">
        <w:rPr>
          <w:rFonts w:ascii="MathJax_Main" w:eastAsia="宋体" w:hAnsi="MathJax_Main" w:cs="Segoe UI"/>
          <w:color w:val="333333"/>
          <w:kern w:val="0"/>
          <w:sz w:val="28"/>
          <w:szCs w:val="28"/>
          <w:bdr w:val="none" w:sz="0" w:space="0" w:color="auto" w:frame="1"/>
        </w:rPr>
        <w:t>=</w:t>
      </w:r>
      <w:proofErr w:type="spellStart"/>
      <w:r w:rsidRPr="00361AC2">
        <w:rPr>
          <w:rFonts w:ascii="MathJax_Math-italic" w:eastAsia="宋体" w:hAnsi="MathJax_Math-italic" w:cs="Segoe UI"/>
          <w:color w:val="333333"/>
          <w:kern w:val="0"/>
          <w:sz w:val="28"/>
          <w:szCs w:val="28"/>
          <w:bdr w:val="none" w:sz="0" w:space="0" w:color="auto" w:frame="1"/>
        </w:rPr>
        <w:t>x</w:t>
      </w:r>
      <w:r w:rsidRPr="00361AC2">
        <w:rPr>
          <w:rFonts w:ascii="MathJax_Main" w:eastAsia="宋体" w:hAnsi="MathJax_Main" w:cs="Segoe UI"/>
          <w:color w:val="333333"/>
          <w:kern w:val="0"/>
          <w:sz w:val="28"/>
          <w:szCs w:val="28"/>
          <w:bdr w:val="none" w:sz="0" w:space="0" w:color="auto" w:frame="1"/>
        </w:rPr>
        <w:t>|</w:t>
      </w:r>
      <w:r w:rsidRPr="00361AC2">
        <w:rPr>
          <w:rFonts w:ascii="MathJax_Math-italic" w:eastAsia="宋体" w:hAnsi="MathJax_Math-italic" w:cs="Segoe UI"/>
          <w:color w:val="333333"/>
          <w:kern w:val="0"/>
          <w:sz w:val="28"/>
          <w:szCs w:val="28"/>
          <w:bdr w:val="none" w:sz="0" w:space="0" w:color="auto" w:frame="1"/>
        </w:rPr>
        <w:t>Y</w:t>
      </w:r>
      <w:proofErr w:type="spellEnd"/>
      <w:r w:rsidRPr="00361AC2">
        <w:rPr>
          <w:rFonts w:ascii="MathJax_Main" w:eastAsia="宋体" w:hAnsi="MathJax_Main" w:cs="Segoe UI"/>
          <w:color w:val="333333"/>
          <w:kern w:val="0"/>
          <w:sz w:val="28"/>
          <w:szCs w:val="28"/>
          <w:bdr w:val="none" w:sz="0" w:space="0" w:color="auto" w:frame="1"/>
        </w:rPr>
        <w:t>=</w:t>
      </w:r>
      <w:proofErr w:type="spellStart"/>
      <w:r w:rsidRPr="00361AC2">
        <w:rPr>
          <w:rFonts w:ascii="MathJax_Math-italic" w:eastAsia="宋体" w:hAnsi="MathJax_Math-italic" w:cs="Segoe UI"/>
          <w:color w:val="333333"/>
          <w:kern w:val="0"/>
          <w:sz w:val="28"/>
          <w:szCs w:val="28"/>
          <w:bdr w:val="none" w:sz="0" w:space="0" w:color="auto" w:frame="1"/>
        </w:rPr>
        <w:t>c</w:t>
      </w:r>
      <w:r w:rsidRPr="00361AC2">
        <w:rPr>
          <w:rFonts w:ascii="MathJax_Math-italic" w:eastAsia="宋体" w:hAnsi="MathJax_Math-italic" w:cs="Segoe UI"/>
          <w:color w:val="333333"/>
          <w:kern w:val="0"/>
          <w:sz w:val="20"/>
          <w:szCs w:val="20"/>
          <w:bdr w:val="none" w:sz="0" w:space="0" w:color="auto" w:frame="1"/>
        </w:rPr>
        <w:t>k</w:t>
      </w:r>
      <w:proofErr w:type="spellEnd"/>
      <w:r w:rsidRPr="00361AC2">
        <w:rPr>
          <w:rFonts w:ascii="MathJax_Main" w:eastAsia="宋体" w:hAnsi="MathJax_Main" w:cs="Segoe UI"/>
          <w:color w:val="333333"/>
          <w:kern w:val="0"/>
          <w:sz w:val="28"/>
          <w:szCs w:val="28"/>
          <w:bdr w:val="none" w:sz="0" w:space="0" w:color="auto" w:frame="1"/>
        </w:rPr>
        <w:t>)</w:t>
      </w:r>
      <w:r w:rsidRPr="00361AC2">
        <w:rPr>
          <w:rFonts w:ascii="MathJax_Math-italic" w:eastAsia="宋体" w:hAnsi="MathJax_Math-italic" w:cs="Segoe UI"/>
          <w:color w:val="333333"/>
          <w:kern w:val="0"/>
          <w:sz w:val="28"/>
          <w:szCs w:val="28"/>
          <w:bdr w:val="none" w:sz="0" w:space="0" w:color="auto" w:frame="1"/>
        </w:rPr>
        <w:t>P</w:t>
      </w:r>
      <w:r w:rsidRPr="00361AC2">
        <w:rPr>
          <w:rFonts w:ascii="MathJax_Main" w:eastAsia="宋体" w:hAnsi="MathJax_Main" w:cs="Segoe UI"/>
          <w:color w:val="333333"/>
          <w:kern w:val="0"/>
          <w:sz w:val="28"/>
          <w:szCs w:val="28"/>
          <w:bdr w:val="none" w:sz="0" w:space="0" w:color="auto" w:frame="1"/>
        </w:rPr>
        <w:t>(</w:t>
      </w:r>
      <w:r w:rsidRPr="00361AC2">
        <w:rPr>
          <w:rFonts w:ascii="MathJax_Math-italic" w:eastAsia="宋体" w:hAnsi="MathJax_Math-italic" w:cs="Segoe UI"/>
          <w:color w:val="333333"/>
          <w:kern w:val="0"/>
          <w:sz w:val="28"/>
          <w:szCs w:val="28"/>
          <w:bdr w:val="none" w:sz="0" w:space="0" w:color="auto" w:frame="1"/>
        </w:rPr>
        <w:t>Y</w:t>
      </w:r>
      <w:r w:rsidRPr="00361AC2">
        <w:rPr>
          <w:rFonts w:ascii="MathJax_Main" w:eastAsia="宋体" w:hAnsi="MathJax_Main" w:cs="Segoe UI"/>
          <w:color w:val="333333"/>
          <w:kern w:val="0"/>
          <w:sz w:val="28"/>
          <w:szCs w:val="28"/>
          <w:bdr w:val="none" w:sz="0" w:space="0" w:color="auto" w:frame="1"/>
        </w:rPr>
        <w:t>=</w:t>
      </w:r>
      <w:proofErr w:type="spellStart"/>
      <w:r w:rsidRPr="00361AC2">
        <w:rPr>
          <w:rFonts w:ascii="MathJax_Math-italic" w:eastAsia="宋体" w:hAnsi="MathJax_Math-italic" w:cs="Segoe UI"/>
          <w:color w:val="333333"/>
          <w:kern w:val="0"/>
          <w:sz w:val="28"/>
          <w:szCs w:val="28"/>
          <w:bdr w:val="none" w:sz="0" w:space="0" w:color="auto" w:frame="1"/>
        </w:rPr>
        <w:t>c</w:t>
      </w:r>
      <w:r w:rsidRPr="00361AC2">
        <w:rPr>
          <w:rFonts w:ascii="MathJax_Math-italic" w:eastAsia="宋体" w:hAnsi="MathJax_Math-italic" w:cs="Segoe UI"/>
          <w:color w:val="333333"/>
          <w:kern w:val="0"/>
          <w:sz w:val="20"/>
          <w:szCs w:val="20"/>
          <w:bdr w:val="none" w:sz="0" w:space="0" w:color="auto" w:frame="1"/>
        </w:rPr>
        <w:t>k</w:t>
      </w:r>
      <w:proofErr w:type="spellEnd"/>
      <w:r w:rsidRPr="00361AC2">
        <w:rPr>
          <w:rFonts w:ascii="MathJax_Main" w:eastAsia="宋体" w:hAnsi="MathJax_Main" w:cs="Segoe UI"/>
          <w:color w:val="333333"/>
          <w:kern w:val="0"/>
          <w:sz w:val="28"/>
          <w:szCs w:val="28"/>
          <w:bdr w:val="none" w:sz="0" w:space="0" w:color="auto" w:frame="1"/>
        </w:rPr>
        <w:t>))</w:t>
      </w:r>
    </w:p>
    <w:p w:rsidR="00361AC2" w:rsidRPr="00361AC2" w:rsidRDefault="00361AC2" w:rsidP="00361AC2">
      <w:pPr>
        <w:widowControl/>
        <w:shd w:val="clear" w:color="auto" w:fill="CCE8CF"/>
        <w:wordWrap w:val="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61AC2">
        <w:rPr>
          <w:rFonts w:ascii="MathJax_Math-italic" w:eastAsia="宋体" w:hAnsi="MathJax_Math-italic" w:cs="Segoe UI"/>
          <w:color w:val="333333"/>
          <w:kern w:val="0"/>
          <w:sz w:val="28"/>
          <w:szCs w:val="28"/>
          <w:bdr w:val="none" w:sz="0" w:space="0" w:color="auto" w:frame="1"/>
        </w:rPr>
        <w:t>P</w:t>
      </w:r>
      <w:r w:rsidRPr="00361AC2">
        <w:rPr>
          <w:rFonts w:ascii="MathJax_Main" w:eastAsia="宋体" w:hAnsi="MathJax_Main" w:cs="Segoe UI"/>
          <w:color w:val="333333"/>
          <w:kern w:val="0"/>
          <w:sz w:val="28"/>
          <w:szCs w:val="28"/>
          <w:bdr w:val="none" w:sz="0" w:space="0" w:color="auto" w:frame="1"/>
        </w:rPr>
        <w:t>(</w:t>
      </w:r>
      <w:r w:rsidRPr="00361AC2">
        <w:rPr>
          <w:rFonts w:ascii="MathJax_Math-italic" w:eastAsia="宋体" w:hAnsi="MathJax_Math-italic" w:cs="Segoe UI"/>
          <w:color w:val="333333"/>
          <w:kern w:val="0"/>
          <w:sz w:val="28"/>
          <w:szCs w:val="28"/>
          <w:bdr w:val="none" w:sz="0" w:space="0" w:color="auto" w:frame="1"/>
        </w:rPr>
        <w:t>Y</w:t>
      </w:r>
      <w:r w:rsidRPr="00361AC2">
        <w:rPr>
          <w:rFonts w:ascii="MathJax_Main" w:eastAsia="宋体" w:hAnsi="MathJax_Main" w:cs="Segoe UI"/>
          <w:color w:val="333333"/>
          <w:kern w:val="0"/>
          <w:sz w:val="28"/>
          <w:szCs w:val="28"/>
          <w:bdr w:val="none" w:sz="0" w:space="0" w:color="auto" w:frame="1"/>
        </w:rPr>
        <w:t>=</w:t>
      </w:r>
      <w:r w:rsidRPr="00361AC2">
        <w:rPr>
          <w:rFonts w:ascii="MathJax_Math-italic" w:eastAsia="宋体" w:hAnsi="MathJax_Math-italic" w:cs="Segoe UI"/>
          <w:color w:val="333333"/>
          <w:kern w:val="0"/>
          <w:sz w:val="28"/>
          <w:szCs w:val="28"/>
          <w:bdr w:val="none" w:sz="0" w:space="0" w:color="auto" w:frame="1"/>
        </w:rPr>
        <w:t>c</w:t>
      </w:r>
      <w:r w:rsidRPr="00361AC2">
        <w:rPr>
          <w:rFonts w:ascii="MathJax_Math-italic" w:eastAsia="宋体" w:hAnsi="MathJax_Math-italic" w:cs="Segoe UI"/>
          <w:color w:val="333333"/>
          <w:kern w:val="0"/>
          <w:sz w:val="20"/>
          <w:szCs w:val="20"/>
          <w:bdr w:val="none" w:sz="0" w:space="0" w:color="auto" w:frame="1"/>
        </w:rPr>
        <w:t>k</w:t>
      </w:r>
      <w:r w:rsidRPr="00361AC2">
        <w:rPr>
          <w:rFonts w:ascii="MathJax_Main" w:eastAsia="宋体" w:hAnsi="MathJax_Main" w:cs="Segoe UI"/>
          <w:color w:val="333333"/>
          <w:kern w:val="0"/>
          <w:sz w:val="28"/>
          <w:szCs w:val="28"/>
          <w:bdr w:val="none" w:sz="0" w:space="0" w:color="auto" w:frame="1"/>
        </w:rPr>
        <w:t>|</w:t>
      </w:r>
      <w:r w:rsidRPr="00361AC2">
        <w:rPr>
          <w:rFonts w:ascii="MathJax_Math-italic" w:eastAsia="宋体" w:hAnsi="MathJax_Math-italic" w:cs="Segoe UI"/>
          <w:color w:val="333333"/>
          <w:kern w:val="0"/>
          <w:sz w:val="28"/>
          <w:szCs w:val="28"/>
          <w:bdr w:val="none" w:sz="0" w:space="0" w:color="auto" w:frame="1"/>
        </w:rPr>
        <w:t>X</w:t>
      </w:r>
      <w:r w:rsidRPr="00361AC2">
        <w:rPr>
          <w:rFonts w:ascii="MathJax_Main" w:eastAsia="宋体" w:hAnsi="MathJax_Main" w:cs="Segoe UI"/>
          <w:color w:val="333333"/>
          <w:kern w:val="0"/>
          <w:sz w:val="28"/>
          <w:szCs w:val="28"/>
          <w:bdr w:val="none" w:sz="0" w:space="0" w:color="auto" w:frame="1"/>
        </w:rPr>
        <w:t>=</w:t>
      </w:r>
      <w:r w:rsidRPr="00361AC2">
        <w:rPr>
          <w:rFonts w:ascii="MathJax_Math-italic" w:eastAsia="宋体" w:hAnsi="MathJax_Math-italic" w:cs="Segoe UI"/>
          <w:color w:val="333333"/>
          <w:kern w:val="0"/>
          <w:sz w:val="28"/>
          <w:szCs w:val="28"/>
          <w:bdr w:val="none" w:sz="0" w:space="0" w:color="auto" w:frame="1"/>
        </w:rPr>
        <w:t>x</w:t>
      </w:r>
      <w:r w:rsidRPr="00361AC2">
        <w:rPr>
          <w:rFonts w:ascii="MathJax_Main" w:eastAsia="宋体" w:hAnsi="MathJax_Main" w:cs="Segoe UI"/>
          <w:color w:val="333333"/>
          <w:kern w:val="0"/>
          <w:sz w:val="28"/>
          <w:szCs w:val="28"/>
          <w:bdr w:val="none" w:sz="0" w:space="0" w:color="auto" w:frame="1"/>
        </w:rPr>
        <w:t>)=(</w:t>
      </w:r>
      <w:r w:rsidRPr="00361AC2">
        <w:rPr>
          <w:rFonts w:ascii="MathJax_Math-italic" w:eastAsia="宋体" w:hAnsi="MathJax_Math-italic" w:cs="Segoe UI"/>
          <w:color w:val="333333"/>
          <w:kern w:val="0"/>
          <w:sz w:val="28"/>
          <w:szCs w:val="28"/>
          <w:bdr w:val="none" w:sz="0" w:space="0" w:color="auto" w:frame="1"/>
        </w:rPr>
        <w:t>P</w:t>
      </w:r>
      <w:r w:rsidRPr="00361AC2">
        <w:rPr>
          <w:rFonts w:ascii="MathJax_Main" w:eastAsia="宋体" w:hAnsi="MathJax_Main" w:cs="Segoe UI"/>
          <w:color w:val="333333"/>
          <w:kern w:val="0"/>
          <w:sz w:val="28"/>
          <w:szCs w:val="28"/>
          <w:bdr w:val="none" w:sz="0" w:space="0" w:color="auto" w:frame="1"/>
        </w:rPr>
        <w:t>(</w:t>
      </w:r>
      <w:r w:rsidRPr="00361AC2">
        <w:rPr>
          <w:rFonts w:ascii="MathJax_Math-italic" w:eastAsia="宋体" w:hAnsi="MathJax_Math-italic" w:cs="Segoe UI"/>
          <w:color w:val="333333"/>
          <w:kern w:val="0"/>
          <w:sz w:val="28"/>
          <w:szCs w:val="28"/>
          <w:bdr w:val="none" w:sz="0" w:space="0" w:color="auto" w:frame="1"/>
        </w:rPr>
        <w:t>X</w:t>
      </w:r>
      <w:r w:rsidRPr="00361AC2">
        <w:rPr>
          <w:rFonts w:ascii="MathJax_Main" w:eastAsia="宋体" w:hAnsi="MathJax_Main" w:cs="Segoe UI"/>
          <w:color w:val="333333"/>
          <w:kern w:val="0"/>
          <w:sz w:val="28"/>
          <w:szCs w:val="28"/>
          <w:bdr w:val="none" w:sz="0" w:space="0" w:color="auto" w:frame="1"/>
        </w:rPr>
        <w:t>=</w:t>
      </w:r>
      <w:r w:rsidRPr="00361AC2">
        <w:rPr>
          <w:rFonts w:ascii="MathJax_Math-italic" w:eastAsia="宋体" w:hAnsi="MathJax_Math-italic" w:cs="Segoe UI"/>
          <w:color w:val="333333"/>
          <w:kern w:val="0"/>
          <w:sz w:val="28"/>
          <w:szCs w:val="28"/>
          <w:bdr w:val="none" w:sz="0" w:space="0" w:color="auto" w:frame="1"/>
        </w:rPr>
        <w:t>x</w:t>
      </w:r>
      <w:r w:rsidRPr="00361AC2">
        <w:rPr>
          <w:rFonts w:ascii="MathJax_Main" w:eastAsia="宋体" w:hAnsi="MathJax_Main" w:cs="Segoe UI"/>
          <w:color w:val="333333"/>
          <w:kern w:val="0"/>
          <w:sz w:val="28"/>
          <w:szCs w:val="28"/>
          <w:bdr w:val="none" w:sz="0" w:space="0" w:color="auto" w:frame="1"/>
        </w:rPr>
        <w:t>|</w:t>
      </w:r>
      <w:r w:rsidRPr="00361AC2">
        <w:rPr>
          <w:rFonts w:ascii="MathJax_Math-italic" w:eastAsia="宋体" w:hAnsi="MathJax_Math-italic" w:cs="Segoe UI"/>
          <w:color w:val="333333"/>
          <w:kern w:val="0"/>
          <w:sz w:val="28"/>
          <w:szCs w:val="28"/>
          <w:bdr w:val="none" w:sz="0" w:space="0" w:color="auto" w:frame="1"/>
        </w:rPr>
        <w:t>Y</w:t>
      </w:r>
      <w:r w:rsidRPr="00361AC2">
        <w:rPr>
          <w:rFonts w:ascii="MathJax_Main" w:eastAsia="宋体" w:hAnsi="MathJax_Main" w:cs="Segoe UI"/>
          <w:color w:val="333333"/>
          <w:kern w:val="0"/>
          <w:sz w:val="28"/>
          <w:szCs w:val="28"/>
          <w:bdr w:val="none" w:sz="0" w:space="0" w:color="auto" w:frame="1"/>
        </w:rPr>
        <w:t>=</w:t>
      </w:r>
      <w:r w:rsidRPr="00361AC2">
        <w:rPr>
          <w:rFonts w:ascii="MathJax_Math-italic" w:eastAsia="宋体" w:hAnsi="MathJax_Math-italic" w:cs="Segoe UI"/>
          <w:color w:val="333333"/>
          <w:kern w:val="0"/>
          <w:sz w:val="28"/>
          <w:szCs w:val="28"/>
          <w:bdr w:val="none" w:sz="0" w:space="0" w:color="auto" w:frame="1"/>
        </w:rPr>
        <w:t>c</w:t>
      </w:r>
      <w:r w:rsidRPr="00361AC2">
        <w:rPr>
          <w:rFonts w:ascii="MathJax_Math-italic" w:eastAsia="宋体" w:hAnsi="MathJax_Math-italic" w:cs="Segoe UI"/>
          <w:color w:val="333333"/>
          <w:kern w:val="0"/>
          <w:sz w:val="20"/>
          <w:szCs w:val="20"/>
          <w:bdr w:val="none" w:sz="0" w:space="0" w:color="auto" w:frame="1"/>
        </w:rPr>
        <w:t>k</w:t>
      </w:r>
      <w:r w:rsidRPr="00361AC2">
        <w:rPr>
          <w:rFonts w:ascii="MathJax_Main" w:eastAsia="宋体" w:hAnsi="MathJax_Main" w:cs="Segoe UI"/>
          <w:color w:val="333333"/>
          <w:kern w:val="0"/>
          <w:sz w:val="28"/>
          <w:szCs w:val="28"/>
          <w:bdr w:val="none" w:sz="0" w:space="0" w:color="auto" w:frame="1"/>
        </w:rPr>
        <w:t>)</w:t>
      </w:r>
      <w:r w:rsidRPr="00361AC2">
        <w:rPr>
          <w:rFonts w:ascii="MathJax_Math-italic" w:eastAsia="宋体" w:hAnsi="MathJax_Math-italic" w:cs="Segoe UI"/>
          <w:color w:val="333333"/>
          <w:kern w:val="0"/>
          <w:sz w:val="28"/>
          <w:szCs w:val="28"/>
          <w:bdr w:val="none" w:sz="0" w:space="0" w:color="auto" w:frame="1"/>
        </w:rPr>
        <w:t>P</w:t>
      </w:r>
      <w:r w:rsidRPr="00361AC2">
        <w:rPr>
          <w:rFonts w:ascii="MathJax_Main" w:eastAsia="宋体" w:hAnsi="MathJax_Main" w:cs="Segoe UI"/>
          <w:color w:val="333333"/>
          <w:kern w:val="0"/>
          <w:sz w:val="28"/>
          <w:szCs w:val="28"/>
          <w:bdr w:val="none" w:sz="0" w:space="0" w:color="auto" w:frame="1"/>
        </w:rPr>
        <w:t>(</w:t>
      </w:r>
      <w:r w:rsidRPr="00361AC2">
        <w:rPr>
          <w:rFonts w:ascii="MathJax_Math-italic" w:eastAsia="宋体" w:hAnsi="MathJax_Math-italic" w:cs="Segoe UI"/>
          <w:color w:val="333333"/>
          <w:kern w:val="0"/>
          <w:sz w:val="28"/>
          <w:szCs w:val="28"/>
          <w:bdr w:val="none" w:sz="0" w:space="0" w:color="auto" w:frame="1"/>
        </w:rPr>
        <w:t>Y</w:t>
      </w:r>
      <w:r w:rsidRPr="00361AC2">
        <w:rPr>
          <w:rFonts w:ascii="MathJax_Main" w:eastAsia="宋体" w:hAnsi="MathJax_Main" w:cs="Segoe UI"/>
          <w:color w:val="333333"/>
          <w:kern w:val="0"/>
          <w:sz w:val="28"/>
          <w:szCs w:val="28"/>
          <w:bdr w:val="none" w:sz="0" w:space="0" w:color="auto" w:frame="1"/>
        </w:rPr>
        <w:t>=</w:t>
      </w:r>
      <w:r w:rsidRPr="00361AC2">
        <w:rPr>
          <w:rFonts w:ascii="MathJax_Math-italic" w:eastAsia="宋体" w:hAnsi="MathJax_Math-italic" w:cs="Segoe UI"/>
          <w:color w:val="333333"/>
          <w:kern w:val="0"/>
          <w:sz w:val="28"/>
          <w:szCs w:val="28"/>
          <w:bdr w:val="none" w:sz="0" w:space="0" w:color="auto" w:frame="1"/>
        </w:rPr>
        <w:t>c</w:t>
      </w:r>
      <w:r w:rsidRPr="00361AC2">
        <w:rPr>
          <w:rFonts w:ascii="MathJax_Math-italic" w:eastAsia="宋体" w:hAnsi="MathJax_Math-italic" w:cs="Segoe UI"/>
          <w:color w:val="333333"/>
          <w:kern w:val="0"/>
          <w:sz w:val="20"/>
          <w:szCs w:val="20"/>
          <w:bdr w:val="none" w:sz="0" w:space="0" w:color="auto" w:frame="1"/>
        </w:rPr>
        <w:t>k</w:t>
      </w:r>
      <w:r w:rsidRPr="00361AC2">
        <w:rPr>
          <w:rFonts w:ascii="MathJax_Main" w:eastAsia="宋体" w:hAnsi="MathJax_Main" w:cs="Segoe UI"/>
          <w:color w:val="333333"/>
          <w:kern w:val="0"/>
          <w:sz w:val="28"/>
          <w:szCs w:val="28"/>
          <w:bdr w:val="none" w:sz="0" w:space="0" w:color="auto" w:frame="1"/>
        </w:rPr>
        <w:t>))/(</w:t>
      </w:r>
      <w:r w:rsidRPr="00361AC2">
        <w:rPr>
          <w:rFonts w:ascii="MathJax_Size2" w:eastAsia="宋体" w:hAnsi="MathJax_Size2" w:cs="Segoe UI"/>
          <w:color w:val="333333"/>
          <w:kern w:val="0"/>
          <w:sz w:val="28"/>
          <w:szCs w:val="28"/>
          <w:bdr w:val="none" w:sz="0" w:space="0" w:color="auto" w:frame="1"/>
        </w:rPr>
        <w:t>∑</w:t>
      </w:r>
      <w:r w:rsidRPr="00361AC2">
        <w:rPr>
          <w:rFonts w:ascii="MathJax_Math-italic" w:eastAsia="宋体" w:hAnsi="MathJax_Math-italic" w:cs="Segoe UI"/>
          <w:color w:val="333333"/>
          <w:kern w:val="0"/>
          <w:sz w:val="20"/>
          <w:szCs w:val="20"/>
          <w:bdr w:val="none" w:sz="0" w:space="0" w:color="auto" w:frame="1"/>
        </w:rPr>
        <w:t>k</w:t>
      </w:r>
      <w:r w:rsidRPr="00361AC2">
        <w:rPr>
          <w:rFonts w:ascii="MathJax_Math-italic" w:eastAsia="宋体" w:hAnsi="MathJax_Math-italic" w:cs="Segoe UI"/>
          <w:color w:val="333333"/>
          <w:kern w:val="0"/>
          <w:sz w:val="28"/>
          <w:szCs w:val="28"/>
          <w:bdr w:val="none" w:sz="0" w:space="0" w:color="auto" w:frame="1"/>
        </w:rPr>
        <w:t>P</w:t>
      </w:r>
      <w:r w:rsidRPr="00361AC2">
        <w:rPr>
          <w:rFonts w:ascii="MathJax_Main" w:eastAsia="宋体" w:hAnsi="MathJax_Main" w:cs="Segoe UI"/>
          <w:color w:val="333333"/>
          <w:kern w:val="0"/>
          <w:sz w:val="28"/>
          <w:szCs w:val="28"/>
          <w:bdr w:val="none" w:sz="0" w:space="0" w:color="auto" w:frame="1"/>
        </w:rPr>
        <w:t>(</w:t>
      </w:r>
      <w:r w:rsidRPr="00361AC2">
        <w:rPr>
          <w:rFonts w:ascii="MathJax_Math-italic" w:eastAsia="宋体" w:hAnsi="MathJax_Math-italic" w:cs="Segoe UI"/>
          <w:color w:val="333333"/>
          <w:kern w:val="0"/>
          <w:sz w:val="28"/>
          <w:szCs w:val="28"/>
          <w:bdr w:val="none" w:sz="0" w:space="0" w:color="auto" w:frame="1"/>
        </w:rPr>
        <w:t>X</w:t>
      </w:r>
      <w:r w:rsidRPr="00361AC2">
        <w:rPr>
          <w:rFonts w:ascii="MathJax_Main" w:eastAsia="宋体" w:hAnsi="MathJax_Main" w:cs="Segoe UI"/>
          <w:color w:val="333333"/>
          <w:kern w:val="0"/>
          <w:sz w:val="28"/>
          <w:szCs w:val="28"/>
          <w:bdr w:val="none" w:sz="0" w:space="0" w:color="auto" w:frame="1"/>
        </w:rPr>
        <w:t>=</w:t>
      </w:r>
      <w:r w:rsidRPr="00361AC2">
        <w:rPr>
          <w:rFonts w:ascii="MathJax_Math-italic" w:eastAsia="宋体" w:hAnsi="MathJax_Math-italic" w:cs="Segoe UI"/>
          <w:color w:val="333333"/>
          <w:kern w:val="0"/>
          <w:sz w:val="28"/>
          <w:szCs w:val="28"/>
          <w:bdr w:val="none" w:sz="0" w:space="0" w:color="auto" w:frame="1"/>
        </w:rPr>
        <w:t>x</w:t>
      </w:r>
      <w:r w:rsidRPr="00361AC2">
        <w:rPr>
          <w:rFonts w:ascii="MathJax_Main" w:eastAsia="宋体" w:hAnsi="MathJax_Main" w:cs="Segoe UI"/>
          <w:color w:val="333333"/>
          <w:kern w:val="0"/>
          <w:sz w:val="28"/>
          <w:szCs w:val="28"/>
          <w:bdr w:val="none" w:sz="0" w:space="0" w:color="auto" w:frame="1"/>
        </w:rPr>
        <w:t>|</w:t>
      </w:r>
      <w:r w:rsidRPr="00361AC2">
        <w:rPr>
          <w:rFonts w:ascii="MathJax_Math-italic" w:eastAsia="宋体" w:hAnsi="MathJax_Math-italic" w:cs="Segoe UI"/>
          <w:color w:val="333333"/>
          <w:kern w:val="0"/>
          <w:sz w:val="28"/>
          <w:szCs w:val="28"/>
          <w:bdr w:val="none" w:sz="0" w:space="0" w:color="auto" w:frame="1"/>
        </w:rPr>
        <w:t>Y</w:t>
      </w:r>
      <w:r w:rsidRPr="00361AC2">
        <w:rPr>
          <w:rFonts w:ascii="MathJax_Main" w:eastAsia="宋体" w:hAnsi="MathJax_Main" w:cs="Segoe UI"/>
          <w:color w:val="333333"/>
          <w:kern w:val="0"/>
          <w:sz w:val="28"/>
          <w:szCs w:val="28"/>
          <w:bdr w:val="none" w:sz="0" w:space="0" w:color="auto" w:frame="1"/>
        </w:rPr>
        <w:t>=</w:t>
      </w:r>
      <w:r w:rsidRPr="00361AC2">
        <w:rPr>
          <w:rFonts w:ascii="MathJax_Math-italic" w:eastAsia="宋体" w:hAnsi="MathJax_Math-italic" w:cs="Segoe UI"/>
          <w:color w:val="333333"/>
          <w:kern w:val="0"/>
          <w:sz w:val="28"/>
          <w:szCs w:val="28"/>
          <w:bdr w:val="none" w:sz="0" w:space="0" w:color="auto" w:frame="1"/>
        </w:rPr>
        <w:t>c</w:t>
      </w:r>
      <w:r w:rsidRPr="00361AC2">
        <w:rPr>
          <w:rFonts w:ascii="MathJax_Math-italic" w:eastAsia="宋体" w:hAnsi="MathJax_Math-italic" w:cs="Segoe UI"/>
          <w:color w:val="333333"/>
          <w:kern w:val="0"/>
          <w:sz w:val="20"/>
          <w:szCs w:val="20"/>
          <w:bdr w:val="none" w:sz="0" w:space="0" w:color="auto" w:frame="1"/>
        </w:rPr>
        <w:t>k</w:t>
      </w:r>
      <w:r w:rsidRPr="00361AC2">
        <w:rPr>
          <w:rFonts w:ascii="MathJax_Main" w:eastAsia="宋体" w:hAnsi="MathJax_Main" w:cs="Segoe UI"/>
          <w:color w:val="333333"/>
          <w:kern w:val="0"/>
          <w:sz w:val="28"/>
          <w:szCs w:val="28"/>
          <w:bdr w:val="none" w:sz="0" w:space="0" w:color="auto" w:frame="1"/>
        </w:rPr>
        <w:t>)</w:t>
      </w:r>
      <w:r w:rsidRPr="00361AC2">
        <w:rPr>
          <w:rFonts w:ascii="MathJax_Math-italic" w:eastAsia="宋体" w:hAnsi="MathJax_Math-italic" w:cs="Segoe UI"/>
          <w:color w:val="333333"/>
          <w:kern w:val="0"/>
          <w:sz w:val="28"/>
          <w:szCs w:val="28"/>
          <w:bdr w:val="none" w:sz="0" w:space="0" w:color="auto" w:frame="1"/>
        </w:rPr>
        <w:t>P</w:t>
      </w:r>
      <w:r w:rsidRPr="00361AC2">
        <w:rPr>
          <w:rFonts w:ascii="MathJax_Main" w:eastAsia="宋体" w:hAnsi="MathJax_Main" w:cs="Segoe UI"/>
          <w:color w:val="333333"/>
          <w:kern w:val="0"/>
          <w:sz w:val="28"/>
          <w:szCs w:val="28"/>
          <w:bdr w:val="none" w:sz="0" w:space="0" w:color="auto" w:frame="1"/>
        </w:rPr>
        <w:t>(</w:t>
      </w:r>
      <w:r w:rsidRPr="00361AC2">
        <w:rPr>
          <w:rFonts w:ascii="MathJax_Math-italic" w:eastAsia="宋体" w:hAnsi="MathJax_Math-italic" w:cs="Segoe UI"/>
          <w:color w:val="333333"/>
          <w:kern w:val="0"/>
          <w:sz w:val="28"/>
          <w:szCs w:val="28"/>
          <w:bdr w:val="none" w:sz="0" w:space="0" w:color="auto" w:frame="1"/>
        </w:rPr>
        <w:t>Y</w:t>
      </w:r>
      <w:r w:rsidRPr="00361AC2">
        <w:rPr>
          <w:rFonts w:ascii="MathJax_Main" w:eastAsia="宋体" w:hAnsi="MathJax_Main" w:cs="Segoe UI"/>
          <w:color w:val="333333"/>
          <w:kern w:val="0"/>
          <w:sz w:val="28"/>
          <w:szCs w:val="28"/>
          <w:bdr w:val="none" w:sz="0" w:space="0" w:color="auto" w:frame="1"/>
        </w:rPr>
        <w:t>=</w:t>
      </w:r>
      <w:r w:rsidRPr="00361AC2">
        <w:rPr>
          <w:rFonts w:ascii="MathJax_Math-italic" w:eastAsia="宋体" w:hAnsi="MathJax_Math-italic" w:cs="Segoe UI"/>
          <w:color w:val="333333"/>
          <w:kern w:val="0"/>
          <w:sz w:val="28"/>
          <w:szCs w:val="28"/>
          <w:bdr w:val="none" w:sz="0" w:space="0" w:color="auto" w:frame="1"/>
        </w:rPr>
        <w:t>c</w:t>
      </w:r>
      <w:r w:rsidRPr="00361AC2">
        <w:rPr>
          <w:rFonts w:ascii="MathJax_Math-italic" w:eastAsia="宋体" w:hAnsi="MathJax_Math-italic" w:cs="Segoe UI"/>
          <w:color w:val="333333"/>
          <w:kern w:val="0"/>
          <w:sz w:val="20"/>
          <w:szCs w:val="20"/>
          <w:bdr w:val="none" w:sz="0" w:space="0" w:color="auto" w:frame="1"/>
        </w:rPr>
        <w:t>k</w:t>
      </w:r>
      <w:r w:rsidRPr="00361AC2">
        <w:rPr>
          <w:rFonts w:ascii="MathJax_Main" w:eastAsia="宋体" w:hAnsi="MathJax_Main" w:cs="Segoe UI"/>
          <w:color w:val="333333"/>
          <w:kern w:val="0"/>
          <w:sz w:val="28"/>
          <w:szCs w:val="28"/>
          <w:bdr w:val="none" w:sz="0" w:space="0" w:color="auto" w:frame="1"/>
        </w:rPr>
        <w:t>))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  <w:bdr w:val="none" w:sz="0" w:space="0" w:color="auto" w:frame="1"/>
        </w:rPr>
        <w:t>P(Y=ck|X=x)=(P(X=x|Y=ck)P(Y=ck))/(∑kP(X=x|Y=ck)P(Y=ck))</w:t>
      </w:r>
    </w:p>
    <w:p w:rsidR="00361AC2" w:rsidRPr="00361AC2" w:rsidRDefault="00361AC2" w:rsidP="00361AC2">
      <w:pPr>
        <w:widowControl/>
        <w:shd w:val="clear" w:color="auto" w:fill="CCE8CF"/>
        <w:wordWrap w:val="0"/>
        <w:spacing w:line="390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br/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在章节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1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给出的例子中，注意看我们计算真正得病的公式：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br/>
      </w:r>
    </w:p>
    <w:p w:rsidR="00361AC2" w:rsidRPr="00361AC2" w:rsidRDefault="00361AC2" w:rsidP="00361AC2">
      <w:pPr>
        <w:widowControl/>
        <w:shd w:val="clear" w:color="auto" w:fill="CCE8CF"/>
        <w:wordWrap w:val="0"/>
        <w:jc w:val="center"/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</w:pPr>
      <w:r w:rsidRPr="00361AC2">
        <w:rPr>
          <w:rFonts w:ascii="Arial Unicode MS" w:eastAsia="宋体" w:hAnsi="Arial Unicode MS" w:cs="Segoe UI"/>
          <w:color w:val="333333"/>
          <w:kern w:val="0"/>
          <w:sz w:val="24"/>
          <w:szCs w:val="24"/>
          <w:bdr w:val="none" w:sz="0" w:space="0" w:color="auto" w:frame="1"/>
        </w:rPr>
        <w:t>年轻人检查为阳性而真的得病的概率</w:t>
      </w:r>
      <w:r w:rsidRPr="00361AC2">
        <w:rPr>
          <w:rFonts w:ascii="MathJax_Main" w:eastAsia="宋体" w:hAnsi="MathJax_Main" w:cs="Segoe UI"/>
          <w:color w:val="333333"/>
          <w:kern w:val="0"/>
          <w:sz w:val="28"/>
          <w:szCs w:val="28"/>
          <w:bdr w:val="none" w:sz="0" w:space="0" w:color="auto" w:frame="1"/>
        </w:rPr>
        <w:t>=</w:t>
      </w:r>
      <w:r w:rsidRPr="00361AC2">
        <w:rPr>
          <w:rFonts w:ascii="MathJax_Math-italic" w:eastAsia="宋体" w:hAnsi="MathJax_Math-italic" w:cs="Segoe UI"/>
          <w:color w:val="333333"/>
          <w:kern w:val="0"/>
          <w:sz w:val="28"/>
          <w:szCs w:val="28"/>
          <w:bdr w:val="none" w:sz="0" w:space="0" w:color="auto" w:frame="1"/>
        </w:rPr>
        <w:t>A</w:t>
      </w:r>
      <w:r w:rsidRPr="00361AC2">
        <w:rPr>
          <w:rFonts w:ascii="MathJax_Main" w:eastAsia="宋体" w:hAnsi="MathJax_Main" w:cs="Segoe UI"/>
          <w:color w:val="333333"/>
          <w:kern w:val="0"/>
          <w:sz w:val="28"/>
          <w:szCs w:val="28"/>
          <w:bdr w:val="none" w:sz="0" w:space="0" w:color="auto" w:frame="1"/>
        </w:rPr>
        <w:t>/</w:t>
      </w:r>
      <w:r w:rsidRPr="00361AC2">
        <w:rPr>
          <w:rFonts w:ascii="MathJax_Math-italic" w:eastAsia="宋体" w:hAnsi="MathJax_Math-italic" w:cs="Segoe UI"/>
          <w:color w:val="333333"/>
          <w:kern w:val="0"/>
          <w:sz w:val="28"/>
          <w:szCs w:val="28"/>
          <w:bdr w:val="none" w:sz="0" w:space="0" w:color="auto" w:frame="1"/>
        </w:rPr>
        <w:t>B</w:t>
      </w:r>
      <w:r w:rsidRPr="00361AC2">
        <w:rPr>
          <w:rFonts w:ascii="MathJax_Main" w:eastAsia="宋体" w:hAnsi="MathJax_Main" w:cs="Segoe UI"/>
          <w:color w:val="333333"/>
          <w:kern w:val="0"/>
          <w:sz w:val="28"/>
          <w:szCs w:val="28"/>
          <w:bdr w:val="none" w:sz="0" w:space="0" w:color="auto" w:frame="1"/>
        </w:rPr>
        <w:t>=99/(99+171)</w:t>
      </w:r>
    </w:p>
    <w:p w:rsidR="00361AC2" w:rsidRPr="00361AC2" w:rsidRDefault="00361AC2" w:rsidP="00361AC2">
      <w:pPr>
        <w:widowControl/>
        <w:shd w:val="clear" w:color="auto" w:fill="CCE8CF"/>
        <w:wordWrap w:val="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61AC2">
        <w:rPr>
          <w:rFonts w:ascii="Arial Unicode MS" w:eastAsia="宋体" w:hAnsi="Arial Unicode MS" w:cs="Segoe UI"/>
          <w:color w:val="333333"/>
          <w:kern w:val="0"/>
          <w:sz w:val="24"/>
          <w:szCs w:val="24"/>
          <w:bdr w:val="none" w:sz="0" w:space="0" w:color="auto" w:frame="1"/>
        </w:rPr>
        <w:t>年轻人检查为阳性而真的得病的概率</w:t>
      </w:r>
      <w:r w:rsidRPr="00361AC2">
        <w:rPr>
          <w:rFonts w:ascii="MathJax_Main" w:eastAsia="宋体" w:hAnsi="MathJax_Main" w:cs="Segoe UI"/>
          <w:color w:val="333333"/>
          <w:kern w:val="0"/>
          <w:sz w:val="28"/>
          <w:szCs w:val="28"/>
          <w:bdr w:val="none" w:sz="0" w:space="0" w:color="auto" w:frame="1"/>
        </w:rPr>
        <w:t>=</w:t>
      </w:r>
      <w:r w:rsidRPr="00361AC2">
        <w:rPr>
          <w:rFonts w:ascii="MathJax_Math-italic" w:eastAsia="宋体" w:hAnsi="MathJax_Math-italic" w:cs="Segoe UI"/>
          <w:color w:val="333333"/>
          <w:kern w:val="0"/>
          <w:sz w:val="28"/>
          <w:szCs w:val="28"/>
          <w:bdr w:val="none" w:sz="0" w:space="0" w:color="auto" w:frame="1"/>
        </w:rPr>
        <w:t>A</w:t>
      </w:r>
      <w:r w:rsidRPr="00361AC2">
        <w:rPr>
          <w:rFonts w:ascii="MathJax_Main" w:eastAsia="宋体" w:hAnsi="MathJax_Main" w:cs="Segoe UI"/>
          <w:color w:val="333333"/>
          <w:kern w:val="0"/>
          <w:sz w:val="28"/>
          <w:szCs w:val="28"/>
          <w:bdr w:val="none" w:sz="0" w:space="0" w:color="auto" w:frame="1"/>
        </w:rPr>
        <w:t>/</w:t>
      </w:r>
      <w:r w:rsidRPr="00361AC2">
        <w:rPr>
          <w:rFonts w:ascii="MathJax_Math-italic" w:eastAsia="宋体" w:hAnsi="MathJax_Math-italic" w:cs="Segoe UI"/>
          <w:color w:val="333333"/>
          <w:kern w:val="0"/>
          <w:sz w:val="28"/>
          <w:szCs w:val="28"/>
          <w:bdr w:val="none" w:sz="0" w:space="0" w:color="auto" w:frame="1"/>
        </w:rPr>
        <w:t>B</w:t>
      </w:r>
      <w:r w:rsidRPr="00361AC2">
        <w:rPr>
          <w:rFonts w:ascii="MathJax_Main" w:eastAsia="宋体" w:hAnsi="MathJax_Main" w:cs="Segoe UI"/>
          <w:color w:val="333333"/>
          <w:kern w:val="0"/>
          <w:sz w:val="28"/>
          <w:szCs w:val="28"/>
          <w:bdr w:val="none" w:sz="0" w:space="0" w:color="auto" w:frame="1"/>
        </w:rPr>
        <w:t>=99/(99+171)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  <w:bdr w:val="none" w:sz="0" w:space="0" w:color="auto" w:frame="1"/>
        </w:rPr>
        <w:t>年轻人检查为阳性而真的得病的概率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  <w:bdr w:val="none" w:sz="0" w:space="0" w:color="auto" w:frame="1"/>
        </w:rPr>
        <w:t>=A/B=99/(99+171)</w:t>
      </w:r>
    </w:p>
    <w:p w:rsidR="00361AC2" w:rsidRPr="00361AC2" w:rsidRDefault="00361AC2" w:rsidP="00361AC2">
      <w:pPr>
        <w:widowControl/>
        <w:shd w:val="clear" w:color="auto" w:fill="CCE8CF"/>
        <w:wordWrap w:val="0"/>
        <w:spacing w:line="390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br/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其中，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A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为真实得病的人中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检查为阳性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并且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年轻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的数目，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B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为人群中所有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检查为阳性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并且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年轻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的人的数目，其实这个公式就是贝叶斯定理的公式。现在感觉贝叶斯定理是不是简单了很多。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br/>
      </w:r>
    </w:p>
    <w:p w:rsidR="00361AC2" w:rsidRPr="00361AC2" w:rsidRDefault="00361AC2" w:rsidP="00361AC2">
      <w:pPr>
        <w:widowControl/>
        <w:shd w:val="clear" w:color="auto" w:fill="CCE8CF"/>
        <w:wordWrap w:val="0"/>
        <w:spacing w:before="150" w:after="75"/>
        <w:jc w:val="left"/>
        <w:outlineLvl w:val="3"/>
        <w:rPr>
          <w:rFonts w:ascii="Segoe UI" w:eastAsia="宋体" w:hAnsi="Segoe UI" w:cs="Segoe UI"/>
          <w:b/>
          <w:bCs/>
          <w:color w:val="333333"/>
          <w:kern w:val="0"/>
          <w:sz w:val="26"/>
          <w:szCs w:val="26"/>
        </w:rPr>
      </w:pPr>
      <w:r w:rsidRPr="00361AC2">
        <w:rPr>
          <w:rFonts w:ascii="Segoe UI" w:eastAsia="宋体" w:hAnsi="Segoe UI" w:cs="Segoe UI"/>
          <w:b/>
          <w:bCs/>
          <w:color w:val="333333"/>
          <w:kern w:val="0"/>
          <w:sz w:val="26"/>
          <w:szCs w:val="26"/>
        </w:rPr>
        <w:t xml:space="preserve">4. </w:t>
      </w:r>
      <w:r w:rsidRPr="00361AC2">
        <w:rPr>
          <w:rFonts w:ascii="Segoe UI" w:eastAsia="宋体" w:hAnsi="Segoe UI" w:cs="Segoe UI"/>
          <w:b/>
          <w:bCs/>
          <w:color w:val="333333"/>
          <w:kern w:val="0"/>
          <w:sz w:val="26"/>
          <w:szCs w:val="26"/>
        </w:rPr>
        <w:t>后验概率最大化</w:t>
      </w:r>
    </w:p>
    <w:p w:rsidR="00361AC2" w:rsidRPr="00361AC2" w:rsidRDefault="00361AC2" w:rsidP="00361AC2">
      <w:pPr>
        <w:widowControl/>
        <w:shd w:val="clear" w:color="auto" w:fill="CCE8CF"/>
        <w:wordWrap w:val="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lastRenderedPageBreak/>
        <w:t>我们知道一个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年轻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人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检查为阳性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，现在需要你告诉他有病还是没病。那么很显然，我们只要用上文公式做计算，看看这个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年轻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并且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“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检查结果为阳性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”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的人到底是得病的概率更高，还是没得病的概率更高。这个就是后验概率最大化的直观解释。在上面的例子中，我们就可以告诉他，检查结果为阳性也不意味着你就得病了，但是为了安全起见，需要后续跟进复查。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br/>
      </w:r>
    </w:p>
    <w:p w:rsidR="00361AC2" w:rsidRPr="00361AC2" w:rsidRDefault="00361AC2" w:rsidP="00361AC2">
      <w:pPr>
        <w:widowControl/>
        <w:shd w:val="clear" w:color="auto" w:fill="CCE8CF"/>
        <w:wordWrap w:val="0"/>
        <w:spacing w:before="150" w:after="75"/>
        <w:jc w:val="left"/>
        <w:outlineLvl w:val="3"/>
        <w:rPr>
          <w:rFonts w:ascii="Segoe UI" w:eastAsia="宋体" w:hAnsi="Segoe UI" w:cs="Segoe UI"/>
          <w:b/>
          <w:bCs/>
          <w:color w:val="333333"/>
          <w:kern w:val="0"/>
          <w:sz w:val="26"/>
          <w:szCs w:val="26"/>
        </w:rPr>
      </w:pPr>
      <w:r w:rsidRPr="00361AC2">
        <w:rPr>
          <w:rFonts w:ascii="Segoe UI" w:eastAsia="宋体" w:hAnsi="Segoe UI" w:cs="Segoe UI"/>
          <w:b/>
          <w:bCs/>
          <w:color w:val="333333"/>
          <w:kern w:val="0"/>
          <w:sz w:val="26"/>
          <w:szCs w:val="26"/>
        </w:rPr>
        <w:t xml:space="preserve">5. </w:t>
      </w:r>
      <w:r w:rsidRPr="00361AC2">
        <w:rPr>
          <w:rFonts w:ascii="Segoe UI" w:eastAsia="宋体" w:hAnsi="Segoe UI" w:cs="Segoe UI"/>
          <w:b/>
          <w:bCs/>
          <w:color w:val="333333"/>
          <w:kern w:val="0"/>
          <w:sz w:val="26"/>
          <w:szCs w:val="26"/>
        </w:rPr>
        <w:t>朴素贝叶斯的具体使用</w:t>
      </w:r>
      <w:r w:rsidRPr="00361AC2">
        <w:rPr>
          <w:rFonts w:ascii="Segoe UI" w:eastAsia="宋体" w:hAnsi="Segoe UI" w:cs="Segoe UI"/>
          <w:b/>
          <w:bCs/>
          <w:color w:val="333333"/>
          <w:kern w:val="0"/>
          <w:sz w:val="26"/>
          <w:szCs w:val="26"/>
        </w:rPr>
        <w:t>-</w:t>
      </w:r>
      <w:proofErr w:type="spellStart"/>
      <w:r w:rsidRPr="00361AC2">
        <w:rPr>
          <w:rFonts w:ascii="Segoe UI" w:eastAsia="宋体" w:hAnsi="Segoe UI" w:cs="Segoe UI"/>
          <w:b/>
          <w:bCs/>
          <w:color w:val="333333"/>
          <w:kern w:val="0"/>
          <w:sz w:val="26"/>
          <w:szCs w:val="26"/>
        </w:rPr>
        <w:t>sklearn</w:t>
      </w:r>
      <w:proofErr w:type="spellEnd"/>
    </w:p>
    <w:p w:rsidR="00361AC2" w:rsidRPr="00361AC2" w:rsidRDefault="00361AC2" w:rsidP="00361AC2">
      <w:pPr>
        <w:widowControl/>
        <w:shd w:val="clear" w:color="auto" w:fill="CCE8CF"/>
        <w:wordWrap w:val="0"/>
        <w:spacing w:after="30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上面通过了一个小例子介绍了一下朴素贝叶斯算法的算法原理，但是如何在实际的代码中使用朴素贝叶斯算法帮助我们完成分类呢？下面介绍下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python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环境中的朴素贝叶斯算法是如何使用的。</w:t>
      </w:r>
    </w:p>
    <w:p w:rsidR="00361AC2" w:rsidRPr="00361AC2" w:rsidRDefault="00361AC2" w:rsidP="00361AC2">
      <w:pPr>
        <w:widowControl/>
        <w:shd w:val="clear" w:color="auto" w:fill="CCE8CF"/>
        <w:wordWrap w:val="0"/>
        <w:spacing w:after="30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特征是通过收盘价数据计算的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SMA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，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WMA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，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MOM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指标，训练样本的特征是从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2007-1-4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到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2016-6-2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中截止前一天的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SMA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，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WMA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，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MOM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指标，训练样本的类别标签是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2007-1-4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日到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2016-6-2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中每一天的涨跌情况，涨了就是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True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，跌了就是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False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，测试样本是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2016-6-3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日的三个指标以及涨跌情况。我们可以判定之后判断结果是正确还是错误，如果通过朴素贝叶</w:t>
      </w:r>
      <w:proofErr w:type="gramStart"/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斯判断</w:t>
      </w:r>
      <w:proofErr w:type="gramEnd"/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的结果和当天的涨跌情况相符，则输出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True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，如果判断结果和当天的涨跌情况不符，则输出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False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。（和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SVM</w:t>
      </w: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那一篇中例子的作用是一样滴，只是为了展示如何使用，不对预测的准确性做担保啊）</w:t>
      </w:r>
    </w:p>
    <w:p w:rsidR="00361AC2" w:rsidRPr="00361AC2" w:rsidRDefault="00361AC2" w:rsidP="00361AC2">
      <w:pPr>
        <w:widowControl/>
        <w:shd w:val="clear" w:color="auto" w:fill="CCE8CF"/>
        <w:wordWrap w:val="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本文由</w:t>
      </w:r>
      <w:proofErr w:type="spellStart"/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JoinQuant</w:t>
      </w:r>
      <w:proofErr w:type="spellEnd"/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量化课堂推出，版权归</w:t>
      </w:r>
      <w:proofErr w:type="spellStart"/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JoinQuant</w:t>
      </w:r>
      <w:proofErr w:type="spellEnd"/>
      <w:r w:rsidRPr="00361AC2">
        <w:rPr>
          <w:rFonts w:ascii="Segoe UI" w:eastAsia="宋体" w:hAnsi="Segoe UI" w:cs="Segoe UI"/>
          <w:color w:val="333333"/>
          <w:kern w:val="0"/>
          <w:sz w:val="24"/>
          <w:szCs w:val="24"/>
        </w:rPr>
        <w:t>所有，商业转载请联系我们获得授权，非商业转载请注明出处。</w:t>
      </w:r>
    </w:p>
    <w:p w:rsidR="00962FDA" w:rsidRPr="00361AC2" w:rsidRDefault="00962FDA">
      <w:bookmarkStart w:id="0" w:name="_GoBack"/>
      <w:bookmarkEnd w:id="0"/>
    </w:p>
    <w:sectPr w:rsidR="00962FDA" w:rsidRPr="00361A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Size2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554"/>
    <w:rsid w:val="00005554"/>
    <w:rsid w:val="00361AC2"/>
    <w:rsid w:val="0096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64956B-E526-47D1-B4DB-CA3A68C5F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361AC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361AC2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61A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61AC2"/>
    <w:rPr>
      <w:b/>
      <w:bCs/>
    </w:rPr>
  </w:style>
  <w:style w:type="character" w:customStyle="1" w:styleId="mjxassistivemathml">
    <w:name w:val="mjx_assistive_mathml"/>
    <w:basedOn w:val="a0"/>
    <w:rsid w:val="00361AC2"/>
  </w:style>
  <w:style w:type="character" w:customStyle="1" w:styleId="mn">
    <w:name w:val="mn"/>
    <w:basedOn w:val="a0"/>
    <w:rsid w:val="00361AC2"/>
  </w:style>
  <w:style w:type="character" w:customStyle="1" w:styleId="mo">
    <w:name w:val="mo"/>
    <w:basedOn w:val="a0"/>
    <w:rsid w:val="00361AC2"/>
  </w:style>
  <w:style w:type="character" w:customStyle="1" w:styleId="mi">
    <w:name w:val="mi"/>
    <w:basedOn w:val="a0"/>
    <w:rsid w:val="00361A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69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638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5597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19546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42387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5758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langbo</dc:creator>
  <cp:keywords/>
  <dc:description/>
  <cp:lastModifiedBy>langbo</cp:lastModifiedBy>
  <cp:revision>2</cp:revision>
  <dcterms:created xsi:type="dcterms:W3CDTF">2020-07-21T07:00:00Z</dcterms:created>
  <dcterms:modified xsi:type="dcterms:W3CDTF">2020-07-21T07:09:00Z</dcterms:modified>
</cp:coreProperties>
</file>