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both"/>
        <w:rPr>
          <w:rFonts w:hint="default" w:ascii="Times New Roman" w:hAnsi="Times New Roman" w:eastAsia="黑体" w:cs="Times New Roman"/>
          <w:i w:val="0"/>
          <w:iCs w:val="0"/>
          <w:color w:val="auto"/>
          <w:sz w:val="32"/>
          <w:szCs w:val="32"/>
          <w:highlight w:val="none"/>
        </w:rPr>
      </w:pPr>
      <w:bookmarkStart w:id="52" w:name="_GoBack"/>
      <w:bookmarkEnd w:id="52"/>
      <w:r>
        <w:rPr>
          <w:rFonts w:hint="default" w:ascii="Times New Roman" w:hAnsi="Times New Roman" w:eastAsia="黑体" w:cs="Times New Roman"/>
          <w:i w:val="0"/>
          <w:iCs w:val="0"/>
          <w:color w:val="auto"/>
          <w:sz w:val="32"/>
          <w:szCs w:val="32"/>
          <w:highlight w:val="none"/>
        </w:rPr>
        <w:t>XX年</w:t>
      </w:r>
      <w:r>
        <w:rPr>
          <w:rFonts w:hint="default" w:ascii="Times New Roman" w:hAnsi="Times New Roman" w:eastAsia="黑体" w:cs="Times New Roman"/>
          <w:i w:val="0"/>
          <w:iCs w:val="0"/>
          <w:color w:val="auto"/>
          <w:sz w:val="32"/>
          <w:szCs w:val="32"/>
          <w:highlight w:val="none"/>
          <w:lang w:val="en-US" w:eastAsia="zh-CN"/>
        </w:rPr>
        <w:t xml:space="preserve">         </w:t>
      </w:r>
      <w:r>
        <w:rPr>
          <w:rFonts w:hint="eastAsia" w:ascii="Times New Roman" w:hAnsi="Times New Roman" w:eastAsia="黑体" w:cs="Times New Roman"/>
          <w:i w:val="0"/>
          <w:iCs w:val="0"/>
          <w:color w:val="auto"/>
          <w:sz w:val="32"/>
          <w:szCs w:val="32"/>
          <w:highlight w:val="none"/>
          <w:lang w:val="en-US" w:eastAsia="zh-CN"/>
        </w:rPr>
        <w:t xml:space="preserve">          </w:t>
      </w:r>
      <w:r>
        <w:rPr>
          <w:rFonts w:hint="default" w:ascii="Times New Roman" w:hAnsi="Times New Roman" w:eastAsia="黑体" w:cs="Times New Roman"/>
          <w:i w:val="0"/>
          <w:iCs w:val="0"/>
          <w:color w:val="auto"/>
          <w:sz w:val="32"/>
          <w:szCs w:val="32"/>
          <w:highlight w:val="none"/>
          <w:lang w:val="en-US" w:eastAsia="zh-CN"/>
        </w:rPr>
        <w:t xml:space="preserve">  </w:t>
      </w:r>
      <w:r>
        <w:rPr>
          <w:rFonts w:hint="default" w:ascii="Times New Roman" w:hAnsi="Times New Roman" w:eastAsia="黑体" w:cs="Times New Roman"/>
          <w:i w:val="0"/>
          <w:iCs w:val="0"/>
          <w:color w:val="auto"/>
          <w:sz w:val="32"/>
          <w:szCs w:val="32"/>
          <w:highlight w:val="none"/>
        </w:rPr>
        <w:t>X〔202X〕XXXX号</w:t>
      </w:r>
      <w:r>
        <w:rPr>
          <w:rFonts w:hint="eastAsia" w:ascii="Times New Roman" w:hAnsi="Times New Roman" w:eastAsia="黑体" w:cs="Times New Roman"/>
          <w:i w:val="0"/>
          <w:iCs w:val="0"/>
          <w:color w:val="auto"/>
          <w:sz w:val="32"/>
          <w:szCs w:val="32"/>
          <w:highlight w:val="none"/>
          <w:lang w:val="en-US" w:eastAsia="zh-CN"/>
        </w:rPr>
        <w:t>(</w:t>
      </w:r>
      <w:r>
        <w:rPr>
          <w:rFonts w:hint="default" w:ascii="Times New Roman" w:hAnsi="Times New Roman" w:eastAsia="黑体" w:cs="Times New Roman"/>
          <w:i w:val="0"/>
          <w:iCs w:val="0"/>
          <w:color w:val="auto"/>
          <w:sz w:val="32"/>
          <w:szCs w:val="32"/>
          <w:highlight w:val="none"/>
          <w:lang w:val="en-US" w:eastAsia="zh-CN"/>
        </w:rPr>
        <w:t>文号）</w:t>
      </w:r>
      <w:r>
        <w:rPr>
          <w:rFonts w:hint="eastAsia" w:ascii="Times New Roman" w:hAnsi="Times New Roman" w:eastAsia="黑体" w:cs="Times New Roman"/>
          <w:i w:val="0"/>
          <w:iCs w:val="0"/>
          <w:color w:val="auto"/>
          <w:sz w:val="32"/>
          <w:szCs w:val="32"/>
          <w:highlight w:val="none"/>
          <w:lang w:val="en-US" w:eastAsia="zh-CN"/>
        </w:rPr>
        <w:t xml:space="preserve"> </w:t>
      </w:r>
    </w:p>
    <w:p>
      <w:pPr>
        <w:rPr>
          <w:rFonts w:hint="default" w:ascii="Times New Roman" w:hAnsi="Times New Roman" w:eastAsia="黑体" w:cs="Times New Roman"/>
          <w:i w:val="0"/>
          <w:iCs w:val="0"/>
          <w:color w:val="auto"/>
          <w:szCs w:val="32"/>
          <w:highlight w:val="none"/>
        </w:rPr>
      </w:pPr>
      <w:r>
        <w:rPr>
          <w:rFonts w:hint="eastAsia" w:ascii="Times New Roman" w:hAnsi="Times New Roman" w:eastAsia="黑体" w:cs="Times New Roman"/>
          <w:i w:val="0"/>
          <w:iCs w:val="0"/>
          <w:color w:val="auto"/>
          <w:szCs w:val="32"/>
          <w:highlight w:val="none"/>
          <w:lang w:val="en-US" w:eastAsia="zh-CN"/>
        </w:rPr>
        <w:t xml:space="preserve"> </w:t>
      </w:r>
    </w:p>
    <w:p>
      <w:pPr>
        <w:jc w:val="center"/>
        <w:rPr>
          <w:rFonts w:hint="default" w:ascii="Times New Roman" w:hAnsi="Times New Roman" w:cs="Times New Roman"/>
          <w:i w:val="0"/>
          <w:iCs w:val="0"/>
          <w:color w:val="auto"/>
          <w:szCs w:val="32"/>
          <w:highlight w:val="none"/>
        </w:rPr>
      </w:pPr>
    </w:p>
    <w:p>
      <w:pPr>
        <w:jc w:val="both"/>
        <w:rPr>
          <w:rFonts w:hint="default" w:ascii="Times New Roman" w:hAnsi="Times New Roman" w:cs="Times New Roman"/>
          <w:i w:val="0"/>
          <w:iCs w:val="0"/>
          <w:color w:val="auto"/>
          <w:szCs w:val="32"/>
          <w:highlight w:val="none"/>
        </w:rPr>
      </w:pPr>
    </w:p>
    <w:p>
      <w:pPr>
        <w:jc w:val="center"/>
        <w:rPr>
          <w:rFonts w:hint="default" w:ascii="Times New Roman" w:hAnsi="Times New Roman" w:cs="Times New Roman"/>
          <w:i w:val="0"/>
          <w:iCs w:val="0"/>
          <w:color w:val="auto"/>
          <w:szCs w:val="32"/>
          <w:highlight w:val="none"/>
        </w:rPr>
      </w:pPr>
    </w:p>
    <w:p>
      <w:pPr>
        <w:jc w:val="center"/>
        <w:rPr>
          <w:rFonts w:hint="default" w:ascii="Times New Roman" w:hAnsi="Times New Roman" w:cs="Times New Roman"/>
          <w:i w:val="0"/>
          <w:iCs w:val="0"/>
          <w:color w:val="auto"/>
          <w:szCs w:val="32"/>
          <w:highlight w:val="none"/>
        </w:rPr>
      </w:pPr>
    </w:p>
    <w:p>
      <w:pPr>
        <w:jc w:val="center"/>
        <w:rPr>
          <w:rFonts w:hint="default" w:ascii="Times New Roman" w:hAnsi="Times New Roman" w:cs="Times New Roman"/>
          <w:i w:val="0"/>
          <w:iCs w:val="0"/>
          <w:color w:val="auto"/>
          <w:szCs w:val="32"/>
          <w:highlight w:val="none"/>
        </w:rPr>
      </w:pPr>
    </w:p>
    <w:p>
      <w:pPr>
        <w:spacing w:line="800" w:lineRule="exact"/>
        <w:jc w:val="center"/>
        <w:rPr>
          <w:rFonts w:hint="default" w:ascii="Times New Roman" w:hAnsi="Times New Roman" w:eastAsia="方正小标宋简体" w:cs="方正小标宋简体"/>
          <w:b w:val="0"/>
          <w:bCs/>
          <w:i w:val="0"/>
          <w:iCs w:val="0"/>
          <w:sz w:val="44"/>
          <w:szCs w:val="44"/>
          <w:lang w:eastAsia="zh-CN"/>
        </w:rPr>
      </w:pPr>
      <w:r>
        <w:rPr>
          <w:rFonts w:hint="eastAsia" w:ascii="Times New Roman" w:hAnsi="Times New Roman" w:eastAsia="方正小标宋简体" w:cs="方正小标宋简体"/>
          <w:b w:val="0"/>
          <w:bCs/>
          <w:i w:val="0"/>
          <w:iCs w:val="0"/>
          <w:sz w:val="44"/>
          <w:szCs w:val="44"/>
          <w:lang w:eastAsia="zh-CN"/>
        </w:rPr>
        <w:t>高技术船舶</w:t>
      </w:r>
      <w:r>
        <w:rPr>
          <w:rFonts w:hint="eastAsia" w:ascii="Times New Roman" w:hAnsi="Times New Roman" w:eastAsia="方正小标宋简体" w:cs="方正小标宋简体"/>
          <w:b w:val="0"/>
          <w:bCs/>
          <w:i w:val="0"/>
          <w:iCs w:val="0"/>
          <w:sz w:val="44"/>
          <w:szCs w:val="44"/>
          <w:lang w:val="en-US" w:eastAsia="zh-CN"/>
        </w:rPr>
        <w:t>科研</w:t>
      </w:r>
      <w:r>
        <w:rPr>
          <w:rFonts w:hint="eastAsia" w:ascii="Times New Roman" w:hAnsi="Times New Roman" w:eastAsia="方正小标宋简体" w:cs="方正小标宋简体"/>
          <w:b w:val="0"/>
          <w:bCs/>
          <w:i w:val="0"/>
          <w:iCs w:val="0"/>
          <w:sz w:val="44"/>
          <w:szCs w:val="44"/>
          <w:lang w:eastAsia="zh-CN"/>
        </w:rPr>
        <w:t>专项</w:t>
      </w:r>
      <w:r>
        <w:rPr>
          <w:rFonts w:hint="default" w:ascii="Times New Roman" w:hAnsi="Times New Roman" w:eastAsia="方正小标宋简体" w:cs="方正小标宋简体"/>
          <w:b w:val="0"/>
          <w:bCs/>
          <w:i w:val="0"/>
          <w:iCs w:val="0"/>
          <w:sz w:val="44"/>
          <w:szCs w:val="44"/>
          <w:lang w:eastAsia="zh-CN"/>
        </w:rPr>
        <w:br w:type="textWrapping"/>
      </w:r>
      <w:r>
        <w:rPr>
          <w:rFonts w:hint="default" w:ascii="Times New Roman" w:hAnsi="Times New Roman" w:eastAsia="方正小标宋简体" w:cs="方正小标宋简体"/>
          <w:b w:val="0"/>
          <w:bCs/>
          <w:i w:val="0"/>
          <w:iCs w:val="0"/>
          <w:sz w:val="44"/>
          <w:szCs w:val="44"/>
          <w:lang w:eastAsia="zh-CN"/>
        </w:rPr>
        <w:t>财务决算报告</w:t>
      </w:r>
    </w:p>
    <w:p>
      <w:pPr>
        <w:spacing w:line="800" w:lineRule="exact"/>
        <w:jc w:val="center"/>
        <w:rPr>
          <w:rFonts w:hint="default" w:ascii="Times New Roman" w:hAnsi="Times New Roman" w:eastAsia="方正小标宋简体" w:cs="方正小标宋简体"/>
          <w:b w:val="0"/>
          <w:bCs/>
          <w:i w:val="0"/>
          <w:iCs w:val="0"/>
          <w:sz w:val="44"/>
          <w:szCs w:val="44"/>
          <w:lang w:eastAsia="zh-CN"/>
        </w:rPr>
      </w:pPr>
    </w:p>
    <w:p>
      <w:pPr>
        <w:rPr>
          <w:rFonts w:hint="default" w:ascii="Times New Roman" w:hAnsi="Times New Roman" w:cs="Times New Roman"/>
          <w:i w:val="0"/>
          <w:iCs w:val="0"/>
          <w:color w:val="auto"/>
          <w:szCs w:val="32"/>
          <w:highlight w:val="none"/>
        </w:rPr>
      </w:pPr>
    </w:p>
    <w:p>
      <w:pPr>
        <w:rPr>
          <w:rFonts w:hint="default" w:ascii="Times New Roman" w:hAnsi="Times New Roman" w:cs="Times New Roman"/>
          <w:i w:val="0"/>
          <w:iCs w:val="0"/>
          <w:color w:val="auto"/>
          <w:szCs w:val="32"/>
          <w:highlight w:val="none"/>
        </w:rPr>
      </w:pPr>
    </w:p>
    <w:p>
      <w:pPr>
        <w:rPr>
          <w:rFonts w:hint="default" w:ascii="Times New Roman" w:hAnsi="Times New Roman" w:cs="Times New Roman"/>
          <w:i w:val="0"/>
          <w:iCs w:val="0"/>
          <w:color w:val="auto"/>
          <w:szCs w:val="32"/>
          <w:highlight w:val="none"/>
        </w:rPr>
      </w:pPr>
    </w:p>
    <w:p>
      <w:pPr>
        <w:rPr>
          <w:rFonts w:hint="default" w:ascii="Times New Roman" w:hAnsi="Times New Roman" w:cs="Times New Roman"/>
          <w:i w:val="0"/>
          <w:iCs w:val="0"/>
          <w:color w:val="auto"/>
          <w:szCs w:val="32"/>
          <w:highlight w:val="none"/>
        </w:rPr>
      </w:pPr>
    </w:p>
    <w:p>
      <w:pPr>
        <w:rPr>
          <w:rFonts w:hint="default" w:ascii="Times New Roman" w:hAnsi="Times New Roman" w:cs="Times New Roman"/>
          <w:i w:val="0"/>
          <w:iCs w:val="0"/>
          <w:color w:val="auto"/>
          <w:szCs w:val="32"/>
          <w:highlight w:val="none"/>
        </w:rPr>
      </w:pPr>
    </w:p>
    <w:p>
      <w:pPr>
        <w:rPr>
          <w:rFonts w:hint="default" w:ascii="Times New Roman" w:hAnsi="Times New Roman" w:cs="Times New Roman"/>
          <w:i w:val="0"/>
          <w:iCs w:val="0"/>
          <w:color w:val="auto"/>
          <w:szCs w:val="32"/>
          <w:highlight w:val="none"/>
        </w:rPr>
      </w:pPr>
    </w:p>
    <w:p>
      <w:pPr>
        <w:ind w:firstLine="824" w:firstLineChars="400"/>
        <w:rPr>
          <w:rFonts w:hint="default" w:ascii="Times New Roman" w:hAnsi="Times New Roman" w:eastAsia="黑体" w:cs="Times New Roman"/>
          <w:i w:val="0"/>
          <w:iCs w:val="0"/>
          <w:color w:val="auto"/>
          <w:szCs w:val="32"/>
          <w:highlight w:val="none"/>
        </w:rPr>
      </w:pPr>
    </w:p>
    <w:p>
      <w:pPr>
        <w:ind w:firstLine="1264" w:firstLineChars="400"/>
        <w:rPr>
          <w:rFonts w:hint="default" w:ascii="Times New Roman" w:hAnsi="Times New Roman" w:eastAsia="黑体" w:cs="Times New Roman"/>
          <w:i w:val="0"/>
          <w:iCs w:val="0"/>
          <w:color w:val="auto"/>
          <w:sz w:val="32"/>
          <w:szCs w:val="32"/>
          <w:highlight w:val="none"/>
        </w:rPr>
      </w:pPr>
      <w:r>
        <w:rPr>
          <w:rFonts w:hint="default" w:ascii="Times New Roman" w:hAnsi="Times New Roman" w:eastAsia="黑体" w:cs="Times New Roman"/>
          <w:i w:val="0"/>
          <w:iCs w:val="0"/>
          <w:color w:val="auto"/>
          <w:sz w:val="32"/>
          <w:szCs w:val="32"/>
          <w:highlight w:val="none"/>
        </w:rPr>
        <w:t>项目名称：XXXXXXXXXXXXX</w:t>
      </w:r>
      <w:r>
        <w:rPr>
          <w:rFonts w:hint="default" w:ascii="Times New Roman" w:hAnsi="Times New Roman" w:eastAsia="黑体" w:cs="Times New Roman"/>
          <w:i w:val="0"/>
          <w:iCs w:val="0"/>
          <w:color w:val="auto"/>
          <w:sz w:val="32"/>
          <w:szCs w:val="32"/>
          <w:highlight w:val="none"/>
          <w:lang w:eastAsia="zh-CN"/>
        </w:rPr>
        <w:t>（与立项批复保持一致）</w:t>
      </w:r>
    </w:p>
    <w:p>
      <w:pPr>
        <w:ind w:firstLine="1264" w:firstLineChars="400"/>
        <w:rPr>
          <w:rFonts w:hint="default" w:ascii="Times New Roman" w:hAnsi="Times New Roman" w:eastAsia="黑体" w:cs="Times New Roman"/>
          <w:i w:val="0"/>
          <w:iCs w:val="0"/>
          <w:color w:val="auto"/>
          <w:sz w:val="32"/>
          <w:szCs w:val="32"/>
          <w:highlight w:val="none"/>
          <w:lang w:val="en-US" w:eastAsia="zh-CN"/>
        </w:rPr>
      </w:pPr>
      <w:r>
        <w:rPr>
          <w:rFonts w:hint="eastAsia" w:ascii="Times New Roman" w:hAnsi="Times New Roman" w:eastAsia="黑体" w:cs="Times New Roman"/>
          <w:i w:val="0"/>
          <w:iCs w:val="0"/>
          <w:color w:val="auto"/>
          <w:sz w:val="32"/>
          <w:szCs w:val="32"/>
          <w:highlight w:val="none"/>
          <w:lang w:val="en-US" w:eastAsia="zh-CN"/>
        </w:rPr>
        <w:t>执行</w:t>
      </w:r>
      <w:r>
        <w:rPr>
          <w:rFonts w:hint="default" w:ascii="Times New Roman" w:hAnsi="Times New Roman" w:eastAsia="黑体" w:cs="Times New Roman"/>
          <w:i w:val="0"/>
          <w:iCs w:val="0"/>
          <w:color w:val="auto"/>
          <w:sz w:val="32"/>
          <w:szCs w:val="32"/>
          <w:highlight w:val="none"/>
          <w:lang w:eastAsia="zh-CN"/>
        </w:rPr>
        <w:t>单位：</w:t>
      </w:r>
      <w:r>
        <w:rPr>
          <w:rFonts w:hint="default" w:ascii="Times New Roman" w:hAnsi="Times New Roman" w:eastAsia="黑体" w:cs="Times New Roman"/>
          <w:i w:val="0"/>
          <w:iCs w:val="0"/>
          <w:color w:val="auto"/>
          <w:sz w:val="32"/>
          <w:szCs w:val="32"/>
          <w:highlight w:val="none"/>
          <w:lang w:val="en-US" w:eastAsia="zh-CN"/>
        </w:rPr>
        <w:t>单位全称</w:t>
      </w:r>
    </w:p>
    <w:p>
      <w:pPr>
        <w:ind w:firstLine="1264" w:firstLineChars="400"/>
        <w:rPr>
          <w:rFonts w:hint="default" w:ascii="Times New Roman" w:hAnsi="Times New Roman" w:eastAsia="黑体" w:cs="Times New Roman"/>
          <w:i w:val="0"/>
          <w:iCs w:val="0"/>
          <w:color w:val="auto"/>
          <w:sz w:val="32"/>
          <w:szCs w:val="32"/>
          <w:highlight w:val="none"/>
        </w:rPr>
        <w:sectPr>
          <w:footerReference r:id="rId3" w:type="default"/>
          <w:pgSz w:w="11907" w:h="16840"/>
          <w:pgMar w:top="1985" w:right="1474" w:bottom="1871" w:left="1588" w:header="720" w:footer="1531" w:gutter="0"/>
          <w:cols w:space="720" w:num="1"/>
          <w:docGrid w:type="linesAndChars" w:linePitch="564" w:charSpace="-842"/>
        </w:sectPr>
      </w:pPr>
      <w:r>
        <w:rPr>
          <w:rFonts w:hint="default" w:ascii="Times New Roman" w:hAnsi="Times New Roman" w:eastAsia="黑体" w:cs="Times New Roman"/>
          <w:i w:val="0"/>
          <w:iCs w:val="0"/>
          <w:color w:val="auto"/>
          <w:sz w:val="32"/>
          <w:szCs w:val="32"/>
          <w:highlight w:val="none"/>
        </w:rPr>
        <w:t>编制日期：202</w:t>
      </w:r>
      <w:r>
        <w:rPr>
          <w:rFonts w:hint="default" w:ascii="Times New Roman" w:hAnsi="Times New Roman" w:eastAsia="黑体" w:cs="Times New Roman"/>
          <w:i w:val="0"/>
          <w:iCs w:val="0"/>
          <w:color w:val="auto"/>
          <w:sz w:val="32"/>
          <w:szCs w:val="32"/>
          <w:highlight w:val="none"/>
          <w:lang w:val="en-US" w:eastAsia="zh-CN"/>
        </w:rPr>
        <w:t>X</w:t>
      </w:r>
      <w:r>
        <w:rPr>
          <w:rFonts w:hint="default" w:ascii="Times New Roman" w:hAnsi="Times New Roman" w:eastAsia="黑体" w:cs="Times New Roman"/>
          <w:i w:val="0"/>
          <w:iCs w:val="0"/>
          <w:color w:val="auto"/>
          <w:sz w:val="32"/>
          <w:szCs w:val="32"/>
          <w:highlight w:val="none"/>
        </w:rPr>
        <w:t>年XX月XX日</w:t>
      </w:r>
    </w:p>
    <w:p>
      <w:pPr>
        <w:spacing w:before="0" w:beforeLines="0" w:after="0" w:afterLines="0" w:line="240" w:lineRule="auto"/>
        <w:ind w:left="0" w:leftChars="0" w:right="0" w:rightChars="0" w:firstLine="632" w:firstLineChars="200"/>
        <w:jc w:val="center"/>
        <w:rPr>
          <w:rFonts w:hint="eastAsia" w:ascii="黑体" w:hAnsi="黑体" w:eastAsia="黑体" w:cs="黑体"/>
          <w:b w:val="0"/>
          <w:bCs w:val="0"/>
          <w:i w:val="0"/>
          <w:iCs w:val="0"/>
          <w:sz w:val="32"/>
          <w:szCs w:val="32"/>
        </w:rPr>
      </w:pPr>
      <w:r>
        <w:rPr>
          <w:rFonts w:hint="eastAsia" w:ascii="黑体" w:hAnsi="黑体" w:eastAsia="黑体" w:cs="黑体"/>
          <w:b w:val="0"/>
          <w:bCs w:val="0"/>
          <w:i w:val="0"/>
          <w:iCs w:val="0"/>
          <w:sz w:val="32"/>
          <w:szCs w:val="32"/>
        </w:rPr>
        <w:t>目录</w:t>
      </w:r>
    </w:p>
    <w:p>
      <w:pPr>
        <w:pStyle w:val="4"/>
        <w:tabs>
          <w:tab w:val="right" w:leader="dot" w:pos="8845"/>
          <w:tab w:val="clear" w:pos="8296"/>
          <w:tab w:val="clear" w:pos="8715"/>
        </w:tabs>
        <w:rPr>
          <w:b w:val="0"/>
          <w:bCs w:val="0"/>
          <w:i w:val="0"/>
          <w:iCs w:val="0"/>
        </w:rPr>
      </w:pPr>
      <w:r>
        <w:rPr>
          <w:rFonts w:hint="eastAsia" w:ascii="楷体" w:hAnsi="楷体" w:eastAsia="楷体" w:cs="楷体"/>
          <w:b w:val="0"/>
          <w:bCs w:val="0"/>
          <w:i w:val="0"/>
          <w:iCs w:val="0"/>
          <w:sz w:val="28"/>
          <w:szCs w:val="28"/>
        </w:rPr>
        <w:fldChar w:fldCharType="begin"/>
      </w:r>
      <w:r>
        <w:rPr>
          <w:rFonts w:hint="eastAsia" w:ascii="楷体" w:hAnsi="楷体" w:eastAsia="楷体" w:cs="楷体"/>
          <w:b w:val="0"/>
          <w:bCs w:val="0"/>
          <w:i w:val="0"/>
          <w:iCs w:val="0"/>
          <w:sz w:val="28"/>
          <w:szCs w:val="28"/>
        </w:rPr>
        <w:instrText xml:space="preserve">TOC \o "1-2" \h \u </w:instrText>
      </w:r>
      <w:r>
        <w:rPr>
          <w:rFonts w:hint="eastAsia" w:ascii="楷体" w:hAnsi="楷体" w:eastAsia="楷体" w:cs="楷体"/>
          <w:b w:val="0"/>
          <w:bCs w:val="0"/>
          <w:i w:val="0"/>
          <w:iCs w:val="0"/>
          <w:sz w:val="28"/>
          <w:szCs w:val="28"/>
        </w:rPr>
        <w:fldChar w:fldCharType="separate"/>
      </w:r>
      <w:r>
        <w:rPr>
          <w:rFonts w:hint="eastAsia" w:ascii="楷体" w:hAnsi="楷体" w:eastAsia="楷体" w:cs="楷体"/>
          <w:b w:val="0"/>
          <w:bCs w:val="0"/>
          <w:i w:val="0"/>
          <w:iCs w:val="0"/>
          <w:szCs w:val="28"/>
        </w:rPr>
        <w:fldChar w:fldCharType="begin"/>
      </w:r>
      <w:r>
        <w:rPr>
          <w:rFonts w:hint="eastAsia" w:ascii="楷体" w:hAnsi="楷体" w:eastAsia="楷体" w:cs="楷体"/>
          <w:b w:val="0"/>
          <w:bCs w:val="0"/>
          <w:i w:val="0"/>
          <w:iCs w:val="0"/>
          <w:szCs w:val="28"/>
        </w:rPr>
        <w:instrText xml:space="preserve"> HYPERLINK \l _Toc3194 </w:instrText>
      </w:r>
      <w:r>
        <w:rPr>
          <w:rFonts w:hint="eastAsia" w:ascii="楷体" w:hAnsi="楷体" w:eastAsia="楷体" w:cs="楷体"/>
          <w:b w:val="0"/>
          <w:bCs w:val="0"/>
          <w:i w:val="0"/>
          <w:iCs w:val="0"/>
          <w:szCs w:val="28"/>
        </w:rPr>
        <w:fldChar w:fldCharType="separate"/>
      </w:r>
      <w:r>
        <w:rPr>
          <w:rFonts w:hint="eastAsia" w:ascii="Times New Roman" w:hAnsi="Times New Roman" w:eastAsia="黑体" w:cs="Times New Roman"/>
          <w:b w:val="0"/>
          <w:bCs w:val="0"/>
          <w:i w:val="0"/>
          <w:iCs w:val="0"/>
          <w:szCs w:val="36"/>
          <w:highlight w:val="none"/>
          <w:lang w:val="en-US" w:eastAsia="zh-CN"/>
        </w:rPr>
        <w:t>一、</w:t>
      </w:r>
      <w:r>
        <w:rPr>
          <w:rFonts w:hint="default" w:ascii="Times New Roman" w:hAnsi="Times New Roman" w:eastAsia="黑体" w:cs="Times New Roman"/>
          <w:b w:val="0"/>
          <w:bCs w:val="0"/>
          <w:i w:val="0"/>
          <w:iCs w:val="0"/>
          <w:szCs w:val="36"/>
          <w:highlight w:val="none"/>
        </w:rPr>
        <w:t>项目单位基本情况</w:t>
      </w:r>
      <w:r>
        <w:rPr>
          <w:b w:val="0"/>
          <w:bCs w:val="0"/>
          <w:i w:val="0"/>
          <w:iCs w:val="0"/>
        </w:rPr>
        <w:tab/>
      </w:r>
      <w:r>
        <w:rPr>
          <w:b w:val="0"/>
          <w:bCs w:val="0"/>
          <w:i w:val="0"/>
          <w:iCs w:val="0"/>
        </w:rPr>
        <w:fldChar w:fldCharType="begin"/>
      </w:r>
      <w:r>
        <w:rPr>
          <w:b w:val="0"/>
          <w:bCs w:val="0"/>
          <w:i w:val="0"/>
          <w:iCs w:val="0"/>
        </w:rPr>
        <w:instrText xml:space="preserve"> PAGEREF _Toc3194 \h </w:instrText>
      </w:r>
      <w:r>
        <w:rPr>
          <w:b w:val="0"/>
          <w:bCs w:val="0"/>
          <w:i w:val="0"/>
          <w:iCs w:val="0"/>
        </w:rPr>
        <w:fldChar w:fldCharType="separate"/>
      </w:r>
      <w:r>
        <w:rPr>
          <w:b w:val="0"/>
          <w:bCs w:val="0"/>
          <w:i w:val="0"/>
          <w:iCs w:val="0"/>
        </w:rPr>
        <w:t>1</w:t>
      </w:r>
      <w:r>
        <w:rPr>
          <w:b w:val="0"/>
          <w:bCs w:val="0"/>
          <w:i w:val="0"/>
          <w:iCs w:val="0"/>
        </w:rPr>
        <w:fldChar w:fldCharType="end"/>
      </w:r>
      <w:r>
        <w:rPr>
          <w:rFonts w:hint="eastAsia" w:ascii="楷体" w:hAnsi="楷体" w:eastAsia="楷体" w:cs="楷体"/>
          <w:b w:val="0"/>
          <w:bCs w:val="0"/>
          <w:i w:val="0"/>
          <w:iCs w:val="0"/>
          <w:szCs w:val="28"/>
        </w:rPr>
        <w:fldChar w:fldCharType="end"/>
      </w:r>
    </w:p>
    <w:p>
      <w:pPr>
        <w:pStyle w:val="5"/>
        <w:tabs>
          <w:tab w:val="right" w:leader="dot" w:pos="8845"/>
          <w:tab w:val="clear" w:pos="840"/>
          <w:tab w:val="clear" w:pos="8296"/>
        </w:tabs>
        <w:rPr>
          <w:b w:val="0"/>
          <w:bCs w:val="0"/>
          <w:i w:val="0"/>
          <w:iCs w:val="0"/>
        </w:rPr>
      </w:pPr>
      <w:r>
        <w:rPr>
          <w:rFonts w:hint="eastAsia" w:ascii="楷体" w:hAnsi="楷体" w:eastAsia="楷体" w:cs="楷体"/>
          <w:b w:val="0"/>
          <w:bCs w:val="0"/>
          <w:i w:val="0"/>
          <w:iCs w:val="0"/>
          <w:szCs w:val="28"/>
        </w:rPr>
        <w:fldChar w:fldCharType="begin"/>
      </w:r>
      <w:r>
        <w:rPr>
          <w:rFonts w:hint="eastAsia" w:ascii="楷体" w:hAnsi="楷体" w:eastAsia="楷体" w:cs="楷体"/>
          <w:b w:val="0"/>
          <w:bCs w:val="0"/>
          <w:i w:val="0"/>
          <w:iCs w:val="0"/>
          <w:szCs w:val="28"/>
        </w:rPr>
        <w:instrText xml:space="preserve"> HYPERLINK \l _Toc14493 </w:instrText>
      </w:r>
      <w:r>
        <w:rPr>
          <w:rFonts w:hint="eastAsia" w:ascii="楷体" w:hAnsi="楷体" w:eastAsia="楷体" w:cs="楷体"/>
          <w:b w:val="0"/>
          <w:bCs w:val="0"/>
          <w:i w:val="0"/>
          <w:iCs w:val="0"/>
          <w:szCs w:val="28"/>
        </w:rPr>
        <w:fldChar w:fldCharType="separate"/>
      </w:r>
      <w:r>
        <w:rPr>
          <w:rFonts w:hint="default" w:ascii="Times New Roman" w:hAnsi="Times New Roman" w:eastAsia="楷体" w:cs="Times New Roman"/>
          <w:b w:val="0"/>
          <w:bCs w:val="0"/>
          <w:i w:val="0"/>
          <w:iCs w:val="0"/>
          <w:szCs w:val="32"/>
          <w:highlight w:val="none"/>
        </w:rPr>
        <w:t>（一）项目</w:t>
      </w:r>
      <w:r>
        <w:rPr>
          <w:rFonts w:hint="default" w:ascii="Times New Roman" w:hAnsi="Times New Roman" w:eastAsia="楷体" w:cs="Times New Roman"/>
          <w:b w:val="0"/>
          <w:bCs w:val="0"/>
          <w:i w:val="0"/>
          <w:iCs w:val="0"/>
          <w:szCs w:val="32"/>
          <w:highlight w:val="none"/>
          <w:lang w:eastAsia="zh-CN"/>
        </w:rPr>
        <w:t>牵头单位</w:t>
      </w:r>
      <w:r>
        <w:rPr>
          <w:rFonts w:hint="default" w:ascii="Times New Roman" w:hAnsi="Times New Roman" w:eastAsia="楷体" w:cs="Times New Roman"/>
          <w:b w:val="0"/>
          <w:bCs w:val="0"/>
          <w:i w:val="0"/>
          <w:iCs w:val="0"/>
          <w:szCs w:val="32"/>
          <w:highlight w:val="none"/>
        </w:rPr>
        <w:t>基本情况</w:t>
      </w:r>
      <w:r>
        <w:rPr>
          <w:b w:val="0"/>
          <w:bCs w:val="0"/>
          <w:i w:val="0"/>
          <w:iCs w:val="0"/>
        </w:rPr>
        <w:tab/>
      </w:r>
      <w:r>
        <w:rPr>
          <w:b w:val="0"/>
          <w:bCs w:val="0"/>
          <w:i w:val="0"/>
          <w:iCs w:val="0"/>
        </w:rPr>
        <w:fldChar w:fldCharType="begin"/>
      </w:r>
      <w:r>
        <w:rPr>
          <w:b w:val="0"/>
          <w:bCs w:val="0"/>
          <w:i w:val="0"/>
          <w:iCs w:val="0"/>
        </w:rPr>
        <w:instrText xml:space="preserve"> PAGEREF _Toc14493 \h </w:instrText>
      </w:r>
      <w:r>
        <w:rPr>
          <w:b w:val="0"/>
          <w:bCs w:val="0"/>
          <w:i w:val="0"/>
          <w:iCs w:val="0"/>
        </w:rPr>
        <w:fldChar w:fldCharType="separate"/>
      </w:r>
      <w:r>
        <w:rPr>
          <w:b w:val="0"/>
          <w:bCs w:val="0"/>
          <w:i w:val="0"/>
          <w:iCs w:val="0"/>
        </w:rPr>
        <w:t>1</w:t>
      </w:r>
      <w:r>
        <w:rPr>
          <w:b w:val="0"/>
          <w:bCs w:val="0"/>
          <w:i w:val="0"/>
          <w:iCs w:val="0"/>
        </w:rPr>
        <w:fldChar w:fldCharType="end"/>
      </w:r>
      <w:r>
        <w:rPr>
          <w:rFonts w:hint="eastAsia" w:ascii="楷体" w:hAnsi="楷体" w:eastAsia="楷体" w:cs="楷体"/>
          <w:b w:val="0"/>
          <w:bCs w:val="0"/>
          <w:i w:val="0"/>
          <w:iCs w:val="0"/>
          <w:szCs w:val="28"/>
        </w:rPr>
        <w:fldChar w:fldCharType="end"/>
      </w:r>
    </w:p>
    <w:p>
      <w:pPr>
        <w:pStyle w:val="5"/>
        <w:tabs>
          <w:tab w:val="right" w:leader="dot" w:pos="8845"/>
          <w:tab w:val="clear" w:pos="840"/>
          <w:tab w:val="clear" w:pos="8296"/>
        </w:tabs>
        <w:rPr>
          <w:b w:val="0"/>
          <w:bCs w:val="0"/>
          <w:i w:val="0"/>
          <w:iCs w:val="0"/>
        </w:rPr>
      </w:pPr>
      <w:r>
        <w:rPr>
          <w:rFonts w:hint="eastAsia" w:ascii="楷体" w:hAnsi="楷体" w:eastAsia="楷体" w:cs="楷体"/>
          <w:b w:val="0"/>
          <w:bCs w:val="0"/>
          <w:i w:val="0"/>
          <w:iCs w:val="0"/>
          <w:szCs w:val="28"/>
        </w:rPr>
        <w:fldChar w:fldCharType="begin"/>
      </w:r>
      <w:r>
        <w:rPr>
          <w:rFonts w:hint="eastAsia" w:ascii="楷体" w:hAnsi="楷体" w:eastAsia="楷体" w:cs="楷体"/>
          <w:b w:val="0"/>
          <w:bCs w:val="0"/>
          <w:i w:val="0"/>
          <w:iCs w:val="0"/>
          <w:szCs w:val="28"/>
        </w:rPr>
        <w:instrText xml:space="preserve"> HYPERLINK \l _Toc24757 </w:instrText>
      </w:r>
      <w:r>
        <w:rPr>
          <w:rFonts w:hint="eastAsia" w:ascii="楷体" w:hAnsi="楷体" w:eastAsia="楷体" w:cs="楷体"/>
          <w:b w:val="0"/>
          <w:bCs w:val="0"/>
          <w:i w:val="0"/>
          <w:iCs w:val="0"/>
          <w:szCs w:val="28"/>
        </w:rPr>
        <w:fldChar w:fldCharType="separate"/>
      </w:r>
      <w:r>
        <w:rPr>
          <w:rFonts w:hint="default" w:ascii="Times New Roman" w:hAnsi="Times New Roman" w:eastAsia="楷体" w:cs="Times New Roman"/>
          <w:b w:val="0"/>
          <w:bCs w:val="0"/>
          <w:i w:val="0"/>
          <w:iCs w:val="0"/>
          <w:szCs w:val="32"/>
          <w:highlight w:val="none"/>
        </w:rPr>
        <w:t>（二）项目参研单位基本情况</w:t>
      </w:r>
      <w:r>
        <w:rPr>
          <w:b w:val="0"/>
          <w:bCs w:val="0"/>
          <w:i w:val="0"/>
          <w:iCs w:val="0"/>
        </w:rPr>
        <w:tab/>
      </w:r>
      <w:r>
        <w:rPr>
          <w:b w:val="0"/>
          <w:bCs w:val="0"/>
          <w:i w:val="0"/>
          <w:iCs w:val="0"/>
        </w:rPr>
        <w:fldChar w:fldCharType="begin"/>
      </w:r>
      <w:r>
        <w:rPr>
          <w:b w:val="0"/>
          <w:bCs w:val="0"/>
          <w:i w:val="0"/>
          <w:iCs w:val="0"/>
        </w:rPr>
        <w:instrText xml:space="preserve"> PAGEREF _Toc24757 \h </w:instrText>
      </w:r>
      <w:r>
        <w:rPr>
          <w:b w:val="0"/>
          <w:bCs w:val="0"/>
          <w:i w:val="0"/>
          <w:iCs w:val="0"/>
        </w:rPr>
        <w:fldChar w:fldCharType="separate"/>
      </w:r>
      <w:r>
        <w:rPr>
          <w:b w:val="0"/>
          <w:bCs w:val="0"/>
          <w:i w:val="0"/>
          <w:iCs w:val="0"/>
        </w:rPr>
        <w:t>1</w:t>
      </w:r>
      <w:r>
        <w:rPr>
          <w:b w:val="0"/>
          <w:bCs w:val="0"/>
          <w:i w:val="0"/>
          <w:iCs w:val="0"/>
        </w:rPr>
        <w:fldChar w:fldCharType="end"/>
      </w:r>
      <w:r>
        <w:rPr>
          <w:rFonts w:hint="eastAsia" w:ascii="楷体" w:hAnsi="楷体" w:eastAsia="楷体" w:cs="楷体"/>
          <w:b w:val="0"/>
          <w:bCs w:val="0"/>
          <w:i w:val="0"/>
          <w:iCs w:val="0"/>
          <w:szCs w:val="28"/>
        </w:rPr>
        <w:fldChar w:fldCharType="end"/>
      </w:r>
    </w:p>
    <w:p>
      <w:pPr>
        <w:pStyle w:val="5"/>
        <w:tabs>
          <w:tab w:val="right" w:leader="dot" w:pos="8845"/>
          <w:tab w:val="clear" w:pos="840"/>
          <w:tab w:val="clear" w:pos="8296"/>
        </w:tabs>
        <w:rPr>
          <w:b w:val="0"/>
          <w:bCs w:val="0"/>
          <w:i w:val="0"/>
          <w:iCs w:val="0"/>
        </w:rPr>
      </w:pPr>
      <w:r>
        <w:rPr>
          <w:rFonts w:hint="eastAsia" w:ascii="楷体" w:hAnsi="楷体" w:eastAsia="楷体" w:cs="楷体"/>
          <w:b w:val="0"/>
          <w:bCs w:val="0"/>
          <w:i w:val="0"/>
          <w:iCs w:val="0"/>
          <w:szCs w:val="28"/>
        </w:rPr>
        <w:fldChar w:fldCharType="begin"/>
      </w:r>
      <w:r>
        <w:rPr>
          <w:rFonts w:hint="eastAsia" w:ascii="楷体" w:hAnsi="楷体" w:eastAsia="楷体" w:cs="楷体"/>
          <w:b w:val="0"/>
          <w:bCs w:val="0"/>
          <w:i w:val="0"/>
          <w:iCs w:val="0"/>
          <w:szCs w:val="28"/>
        </w:rPr>
        <w:instrText xml:space="preserve"> HYPERLINK \l _Toc13977 </w:instrText>
      </w:r>
      <w:r>
        <w:rPr>
          <w:rFonts w:hint="eastAsia" w:ascii="楷体" w:hAnsi="楷体" w:eastAsia="楷体" w:cs="楷体"/>
          <w:b w:val="0"/>
          <w:bCs w:val="0"/>
          <w:i w:val="0"/>
          <w:iCs w:val="0"/>
          <w:szCs w:val="28"/>
        </w:rPr>
        <w:fldChar w:fldCharType="separate"/>
      </w:r>
      <w:r>
        <w:rPr>
          <w:rFonts w:hint="default" w:ascii="Times New Roman" w:hAnsi="Times New Roman" w:eastAsia="楷体" w:cs="Times New Roman"/>
          <w:b w:val="0"/>
          <w:bCs w:val="0"/>
          <w:i w:val="0"/>
          <w:iCs w:val="0"/>
          <w:szCs w:val="32"/>
          <w:highlight w:val="none"/>
          <w:lang w:eastAsia="zh-CN"/>
        </w:rPr>
        <w:t>（三）项目管理组织实施方式</w:t>
      </w:r>
      <w:r>
        <w:rPr>
          <w:b w:val="0"/>
          <w:bCs w:val="0"/>
          <w:i w:val="0"/>
          <w:iCs w:val="0"/>
        </w:rPr>
        <w:tab/>
      </w:r>
      <w:r>
        <w:rPr>
          <w:b w:val="0"/>
          <w:bCs w:val="0"/>
          <w:i w:val="0"/>
          <w:iCs w:val="0"/>
        </w:rPr>
        <w:fldChar w:fldCharType="begin"/>
      </w:r>
      <w:r>
        <w:rPr>
          <w:b w:val="0"/>
          <w:bCs w:val="0"/>
          <w:i w:val="0"/>
          <w:iCs w:val="0"/>
        </w:rPr>
        <w:instrText xml:space="preserve"> PAGEREF _Toc13977 \h </w:instrText>
      </w:r>
      <w:r>
        <w:rPr>
          <w:b w:val="0"/>
          <w:bCs w:val="0"/>
          <w:i w:val="0"/>
          <w:iCs w:val="0"/>
        </w:rPr>
        <w:fldChar w:fldCharType="separate"/>
      </w:r>
      <w:r>
        <w:rPr>
          <w:b w:val="0"/>
          <w:bCs w:val="0"/>
          <w:i w:val="0"/>
          <w:iCs w:val="0"/>
        </w:rPr>
        <w:t>1</w:t>
      </w:r>
      <w:r>
        <w:rPr>
          <w:b w:val="0"/>
          <w:bCs w:val="0"/>
          <w:i w:val="0"/>
          <w:iCs w:val="0"/>
        </w:rPr>
        <w:fldChar w:fldCharType="end"/>
      </w:r>
      <w:r>
        <w:rPr>
          <w:rFonts w:hint="eastAsia" w:ascii="楷体" w:hAnsi="楷体" w:eastAsia="楷体" w:cs="楷体"/>
          <w:b w:val="0"/>
          <w:bCs w:val="0"/>
          <w:i w:val="0"/>
          <w:iCs w:val="0"/>
          <w:szCs w:val="28"/>
        </w:rPr>
        <w:fldChar w:fldCharType="end"/>
      </w:r>
    </w:p>
    <w:p>
      <w:pPr>
        <w:pStyle w:val="5"/>
        <w:tabs>
          <w:tab w:val="right" w:leader="dot" w:pos="8845"/>
          <w:tab w:val="clear" w:pos="840"/>
          <w:tab w:val="clear" w:pos="8296"/>
        </w:tabs>
        <w:rPr>
          <w:b w:val="0"/>
          <w:bCs w:val="0"/>
          <w:i w:val="0"/>
          <w:iCs w:val="0"/>
        </w:rPr>
      </w:pPr>
      <w:r>
        <w:rPr>
          <w:rFonts w:hint="eastAsia" w:ascii="楷体" w:hAnsi="楷体" w:eastAsia="楷体" w:cs="楷体"/>
          <w:b w:val="0"/>
          <w:bCs w:val="0"/>
          <w:i w:val="0"/>
          <w:iCs w:val="0"/>
          <w:szCs w:val="28"/>
        </w:rPr>
        <w:fldChar w:fldCharType="begin"/>
      </w:r>
      <w:r>
        <w:rPr>
          <w:rFonts w:hint="eastAsia" w:ascii="楷体" w:hAnsi="楷体" w:eastAsia="楷体" w:cs="楷体"/>
          <w:b w:val="0"/>
          <w:bCs w:val="0"/>
          <w:i w:val="0"/>
          <w:iCs w:val="0"/>
          <w:szCs w:val="28"/>
        </w:rPr>
        <w:instrText xml:space="preserve"> HYPERLINK \l _Toc3928 </w:instrText>
      </w:r>
      <w:r>
        <w:rPr>
          <w:rFonts w:hint="eastAsia" w:ascii="楷体" w:hAnsi="楷体" w:eastAsia="楷体" w:cs="楷体"/>
          <w:b w:val="0"/>
          <w:bCs w:val="0"/>
          <w:i w:val="0"/>
          <w:iCs w:val="0"/>
          <w:szCs w:val="28"/>
        </w:rPr>
        <w:fldChar w:fldCharType="separate"/>
      </w:r>
      <w:r>
        <w:rPr>
          <w:rFonts w:hint="default" w:ascii="Times New Roman" w:hAnsi="Times New Roman" w:eastAsia="楷体" w:cs="Times New Roman"/>
          <w:b w:val="0"/>
          <w:bCs w:val="0"/>
          <w:i w:val="0"/>
          <w:iCs w:val="0"/>
          <w:szCs w:val="32"/>
          <w:highlight w:val="none"/>
          <w:lang w:eastAsia="zh-CN"/>
        </w:rPr>
        <w:t>（四）项目完成情况</w:t>
      </w:r>
      <w:r>
        <w:rPr>
          <w:b w:val="0"/>
          <w:bCs w:val="0"/>
          <w:i w:val="0"/>
          <w:iCs w:val="0"/>
        </w:rPr>
        <w:tab/>
      </w:r>
      <w:r>
        <w:rPr>
          <w:b w:val="0"/>
          <w:bCs w:val="0"/>
          <w:i w:val="0"/>
          <w:iCs w:val="0"/>
        </w:rPr>
        <w:fldChar w:fldCharType="begin"/>
      </w:r>
      <w:r>
        <w:rPr>
          <w:b w:val="0"/>
          <w:bCs w:val="0"/>
          <w:i w:val="0"/>
          <w:iCs w:val="0"/>
        </w:rPr>
        <w:instrText xml:space="preserve"> PAGEREF _Toc3928 \h </w:instrText>
      </w:r>
      <w:r>
        <w:rPr>
          <w:b w:val="0"/>
          <w:bCs w:val="0"/>
          <w:i w:val="0"/>
          <w:iCs w:val="0"/>
        </w:rPr>
        <w:fldChar w:fldCharType="separate"/>
      </w:r>
      <w:r>
        <w:rPr>
          <w:b w:val="0"/>
          <w:bCs w:val="0"/>
          <w:i w:val="0"/>
          <w:iCs w:val="0"/>
        </w:rPr>
        <w:t>1</w:t>
      </w:r>
      <w:r>
        <w:rPr>
          <w:b w:val="0"/>
          <w:bCs w:val="0"/>
          <w:i w:val="0"/>
          <w:iCs w:val="0"/>
        </w:rPr>
        <w:fldChar w:fldCharType="end"/>
      </w:r>
      <w:r>
        <w:rPr>
          <w:rFonts w:hint="eastAsia" w:ascii="楷体" w:hAnsi="楷体" w:eastAsia="楷体" w:cs="楷体"/>
          <w:b w:val="0"/>
          <w:bCs w:val="0"/>
          <w:i w:val="0"/>
          <w:iCs w:val="0"/>
          <w:szCs w:val="28"/>
        </w:rPr>
        <w:fldChar w:fldCharType="end"/>
      </w:r>
    </w:p>
    <w:p>
      <w:pPr>
        <w:pStyle w:val="4"/>
        <w:tabs>
          <w:tab w:val="right" w:leader="dot" w:pos="8845"/>
          <w:tab w:val="clear" w:pos="8296"/>
          <w:tab w:val="clear" w:pos="8715"/>
        </w:tabs>
        <w:rPr>
          <w:b w:val="0"/>
          <w:bCs w:val="0"/>
          <w:i w:val="0"/>
          <w:iCs w:val="0"/>
        </w:rPr>
      </w:pPr>
      <w:r>
        <w:rPr>
          <w:rFonts w:hint="eastAsia" w:ascii="楷体" w:hAnsi="楷体" w:eastAsia="楷体" w:cs="楷体"/>
          <w:b w:val="0"/>
          <w:bCs w:val="0"/>
          <w:i w:val="0"/>
          <w:iCs w:val="0"/>
          <w:szCs w:val="28"/>
        </w:rPr>
        <w:fldChar w:fldCharType="begin"/>
      </w:r>
      <w:r>
        <w:rPr>
          <w:rFonts w:hint="eastAsia" w:ascii="楷体" w:hAnsi="楷体" w:eastAsia="楷体" w:cs="楷体"/>
          <w:b w:val="0"/>
          <w:bCs w:val="0"/>
          <w:i w:val="0"/>
          <w:iCs w:val="0"/>
          <w:szCs w:val="28"/>
        </w:rPr>
        <w:instrText xml:space="preserve"> HYPERLINK \l _Toc26378 </w:instrText>
      </w:r>
      <w:r>
        <w:rPr>
          <w:rFonts w:hint="eastAsia" w:ascii="楷体" w:hAnsi="楷体" w:eastAsia="楷体" w:cs="楷体"/>
          <w:b w:val="0"/>
          <w:bCs w:val="0"/>
          <w:i w:val="0"/>
          <w:iCs w:val="0"/>
          <w:szCs w:val="28"/>
        </w:rPr>
        <w:fldChar w:fldCharType="separate"/>
      </w:r>
      <w:r>
        <w:rPr>
          <w:rFonts w:hint="default" w:ascii="Times New Roman" w:hAnsi="Times New Roman" w:eastAsia="黑体" w:cs="Times New Roman"/>
          <w:b w:val="0"/>
          <w:bCs w:val="0"/>
          <w:i w:val="0"/>
          <w:iCs w:val="0"/>
          <w:szCs w:val="36"/>
          <w:highlight w:val="none"/>
        </w:rPr>
        <w:t>二、项目</w:t>
      </w:r>
      <w:r>
        <w:rPr>
          <w:rFonts w:hint="default" w:ascii="Times New Roman" w:hAnsi="Times New Roman" w:eastAsia="黑体" w:cs="Times New Roman"/>
          <w:b w:val="0"/>
          <w:bCs w:val="0"/>
          <w:i w:val="0"/>
          <w:iCs w:val="0"/>
          <w:szCs w:val="36"/>
          <w:highlight w:val="none"/>
          <w:lang w:eastAsia="zh-CN"/>
        </w:rPr>
        <w:t>批复</w:t>
      </w:r>
      <w:r>
        <w:rPr>
          <w:rFonts w:hint="default" w:ascii="Times New Roman" w:hAnsi="Times New Roman" w:eastAsia="黑体" w:cs="Times New Roman"/>
          <w:b w:val="0"/>
          <w:bCs w:val="0"/>
          <w:i w:val="0"/>
          <w:iCs w:val="0"/>
          <w:szCs w:val="36"/>
          <w:highlight w:val="none"/>
        </w:rPr>
        <w:t>情况</w:t>
      </w:r>
      <w:r>
        <w:rPr>
          <w:b w:val="0"/>
          <w:bCs w:val="0"/>
          <w:i w:val="0"/>
          <w:iCs w:val="0"/>
        </w:rPr>
        <w:tab/>
      </w:r>
      <w:r>
        <w:rPr>
          <w:b w:val="0"/>
          <w:bCs w:val="0"/>
          <w:i w:val="0"/>
          <w:iCs w:val="0"/>
        </w:rPr>
        <w:fldChar w:fldCharType="begin"/>
      </w:r>
      <w:r>
        <w:rPr>
          <w:b w:val="0"/>
          <w:bCs w:val="0"/>
          <w:i w:val="0"/>
          <w:iCs w:val="0"/>
        </w:rPr>
        <w:instrText xml:space="preserve"> PAGEREF _Toc26378 \h </w:instrText>
      </w:r>
      <w:r>
        <w:rPr>
          <w:b w:val="0"/>
          <w:bCs w:val="0"/>
          <w:i w:val="0"/>
          <w:iCs w:val="0"/>
        </w:rPr>
        <w:fldChar w:fldCharType="separate"/>
      </w:r>
      <w:r>
        <w:rPr>
          <w:b w:val="0"/>
          <w:bCs w:val="0"/>
          <w:i w:val="0"/>
          <w:iCs w:val="0"/>
        </w:rPr>
        <w:t>1</w:t>
      </w:r>
      <w:r>
        <w:rPr>
          <w:b w:val="0"/>
          <w:bCs w:val="0"/>
          <w:i w:val="0"/>
          <w:iCs w:val="0"/>
        </w:rPr>
        <w:fldChar w:fldCharType="end"/>
      </w:r>
      <w:r>
        <w:rPr>
          <w:rFonts w:hint="eastAsia" w:ascii="楷体" w:hAnsi="楷体" w:eastAsia="楷体" w:cs="楷体"/>
          <w:b w:val="0"/>
          <w:bCs w:val="0"/>
          <w:i w:val="0"/>
          <w:iCs w:val="0"/>
          <w:szCs w:val="28"/>
        </w:rPr>
        <w:fldChar w:fldCharType="end"/>
      </w:r>
    </w:p>
    <w:p>
      <w:pPr>
        <w:pStyle w:val="5"/>
        <w:tabs>
          <w:tab w:val="right" w:leader="dot" w:pos="8845"/>
          <w:tab w:val="clear" w:pos="840"/>
          <w:tab w:val="clear" w:pos="8296"/>
        </w:tabs>
        <w:rPr>
          <w:b w:val="0"/>
          <w:bCs w:val="0"/>
          <w:i w:val="0"/>
          <w:iCs w:val="0"/>
        </w:rPr>
      </w:pPr>
      <w:r>
        <w:rPr>
          <w:rFonts w:hint="eastAsia" w:ascii="楷体" w:hAnsi="楷体" w:eastAsia="楷体" w:cs="楷体"/>
          <w:b w:val="0"/>
          <w:bCs w:val="0"/>
          <w:i w:val="0"/>
          <w:iCs w:val="0"/>
          <w:szCs w:val="28"/>
        </w:rPr>
        <w:fldChar w:fldCharType="begin"/>
      </w:r>
      <w:r>
        <w:rPr>
          <w:rFonts w:hint="eastAsia" w:ascii="楷体" w:hAnsi="楷体" w:eastAsia="楷体" w:cs="楷体"/>
          <w:b w:val="0"/>
          <w:bCs w:val="0"/>
          <w:i w:val="0"/>
          <w:iCs w:val="0"/>
          <w:szCs w:val="28"/>
        </w:rPr>
        <w:instrText xml:space="preserve"> HYPERLINK \l _Toc9876 </w:instrText>
      </w:r>
      <w:r>
        <w:rPr>
          <w:rFonts w:hint="eastAsia" w:ascii="楷体" w:hAnsi="楷体" w:eastAsia="楷体" w:cs="楷体"/>
          <w:b w:val="0"/>
          <w:bCs w:val="0"/>
          <w:i w:val="0"/>
          <w:iCs w:val="0"/>
          <w:szCs w:val="28"/>
        </w:rPr>
        <w:fldChar w:fldCharType="separate"/>
      </w:r>
      <w:r>
        <w:rPr>
          <w:rFonts w:hint="default" w:ascii="Times New Roman" w:hAnsi="Times New Roman" w:eastAsia="楷体" w:cs="Times New Roman"/>
          <w:b w:val="0"/>
          <w:bCs w:val="0"/>
          <w:i w:val="0"/>
          <w:iCs w:val="0"/>
          <w:szCs w:val="32"/>
          <w:highlight w:val="none"/>
        </w:rPr>
        <w:t>（一）项目批复文件</w:t>
      </w:r>
      <w:r>
        <w:rPr>
          <w:b w:val="0"/>
          <w:bCs w:val="0"/>
          <w:i w:val="0"/>
          <w:iCs w:val="0"/>
        </w:rPr>
        <w:tab/>
      </w:r>
      <w:r>
        <w:rPr>
          <w:b w:val="0"/>
          <w:bCs w:val="0"/>
          <w:i w:val="0"/>
          <w:iCs w:val="0"/>
        </w:rPr>
        <w:fldChar w:fldCharType="begin"/>
      </w:r>
      <w:r>
        <w:rPr>
          <w:b w:val="0"/>
          <w:bCs w:val="0"/>
          <w:i w:val="0"/>
          <w:iCs w:val="0"/>
        </w:rPr>
        <w:instrText xml:space="preserve"> PAGEREF _Toc9876 \h </w:instrText>
      </w:r>
      <w:r>
        <w:rPr>
          <w:b w:val="0"/>
          <w:bCs w:val="0"/>
          <w:i w:val="0"/>
          <w:iCs w:val="0"/>
        </w:rPr>
        <w:fldChar w:fldCharType="separate"/>
      </w:r>
      <w:r>
        <w:rPr>
          <w:b w:val="0"/>
          <w:bCs w:val="0"/>
          <w:i w:val="0"/>
          <w:iCs w:val="0"/>
        </w:rPr>
        <w:t>1</w:t>
      </w:r>
      <w:r>
        <w:rPr>
          <w:b w:val="0"/>
          <w:bCs w:val="0"/>
          <w:i w:val="0"/>
          <w:iCs w:val="0"/>
        </w:rPr>
        <w:fldChar w:fldCharType="end"/>
      </w:r>
      <w:r>
        <w:rPr>
          <w:rFonts w:hint="eastAsia" w:ascii="楷体" w:hAnsi="楷体" w:eastAsia="楷体" w:cs="楷体"/>
          <w:b w:val="0"/>
          <w:bCs w:val="0"/>
          <w:i w:val="0"/>
          <w:iCs w:val="0"/>
          <w:szCs w:val="28"/>
        </w:rPr>
        <w:fldChar w:fldCharType="end"/>
      </w:r>
    </w:p>
    <w:p>
      <w:pPr>
        <w:pStyle w:val="5"/>
        <w:tabs>
          <w:tab w:val="right" w:leader="dot" w:pos="8845"/>
          <w:tab w:val="clear" w:pos="840"/>
          <w:tab w:val="clear" w:pos="8296"/>
        </w:tabs>
        <w:rPr>
          <w:b w:val="0"/>
          <w:bCs w:val="0"/>
          <w:i w:val="0"/>
          <w:iCs w:val="0"/>
        </w:rPr>
      </w:pPr>
      <w:r>
        <w:rPr>
          <w:rFonts w:hint="eastAsia" w:ascii="楷体" w:hAnsi="楷体" w:eastAsia="楷体" w:cs="楷体"/>
          <w:b w:val="0"/>
          <w:bCs w:val="0"/>
          <w:i w:val="0"/>
          <w:iCs w:val="0"/>
          <w:szCs w:val="28"/>
        </w:rPr>
        <w:fldChar w:fldCharType="begin"/>
      </w:r>
      <w:r>
        <w:rPr>
          <w:rFonts w:hint="eastAsia" w:ascii="楷体" w:hAnsi="楷体" w:eastAsia="楷体" w:cs="楷体"/>
          <w:b w:val="0"/>
          <w:bCs w:val="0"/>
          <w:i w:val="0"/>
          <w:iCs w:val="0"/>
          <w:szCs w:val="28"/>
        </w:rPr>
        <w:instrText xml:space="preserve"> HYPERLINK \l _Toc3783 </w:instrText>
      </w:r>
      <w:r>
        <w:rPr>
          <w:rFonts w:hint="eastAsia" w:ascii="楷体" w:hAnsi="楷体" w:eastAsia="楷体" w:cs="楷体"/>
          <w:b w:val="0"/>
          <w:bCs w:val="0"/>
          <w:i w:val="0"/>
          <w:iCs w:val="0"/>
          <w:szCs w:val="28"/>
        </w:rPr>
        <w:fldChar w:fldCharType="separate"/>
      </w:r>
      <w:r>
        <w:rPr>
          <w:rFonts w:hint="default" w:ascii="Times New Roman" w:hAnsi="Times New Roman" w:eastAsia="楷体" w:cs="Times New Roman"/>
          <w:b w:val="0"/>
          <w:bCs w:val="0"/>
          <w:i w:val="0"/>
          <w:iCs w:val="0"/>
          <w:szCs w:val="32"/>
          <w:highlight w:val="none"/>
        </w:rPr>
        <w:t>（二）项目</w:t>
      </w:r>
      <w:r>
        <w:rPr>
          <w:rFonts w:hint="default" w:ascii="Times New Roman" w:hAnsi="Times New Roman" w:eastAsia="楷体" w:cs="Times New Roman"/>
          <w:b w:val="0"/>
          <w:bCs w:val="0"/>
          <w:i w:val="0"/>
          <w:iCs w:val="0"/>
          <w:szCs w:val="32"/>
          <w:highlight w:val="none"/>
          <w:lang w:eastAsia="zh-CN"/>
        </w:rPr>
        <w:t>批复主要</w:t>
      </w:r>
      <w:r>
        <w:rPr>
          <w:rFonts w:hint="default" w:ascii="Times New Roman" w:hAnsi="Times New Roman" w:eastAsia="楷体" w:cs="Times New Roman"/>
          <w:b w:val="0"/>
          <w:bCs w:val="0"/>
          <w:i w:val="0"/>
          <w:iCs w:val="0"/>
          <w:szCs w:val="32"/>
          <w:highlight w:val="none"/>
        </w:rPr>
        <w:t>内容</w:t>
      </w:r>
      <w:r>
        <w:rPr>
          <w:b w:val="0"/>
          <w:bCs w:val="0"/>
          <w:i w:val="0"/>
          <w:iCs w:val="0"/>
        </w:rPr>
        <w:tab/>
      </w:r>
      <w:r>
        <w:rPr>
          <w:b w:val="0"/>
          <w:bCs w:val="0"/>
          <w:i w:val="0"/>
          <w:iCs w:val="0"/>
        </w:rPr>
        <w:fldChar w:fldCharType="begin"/>
      </w:r>
      <w:r>
        <w:rPr>
          <w:b w:val="0"/>
          <w:bCs w:val="0"/>
          <w:i w:val="0"/>
          <w:iCs w:val="0"/>
        </w:rPr>
        <w:instrText xml:space="preserve"> PAGEREF _Toc3783 \h </w:instrText>
      </w:r>
      <w:r>
        <w:rPr>
          <w:b w:val="0"/>
          <w:bCs w:val="0"/>
          <w:i w:val="0"/>
          <w:iCs w:val="0"/>
        </w:rPr>
        <w:fldChar w:fldCharType="separate"/>
      </w:r>
      <w:r>
        <w:rPr>
          <w:b w:val="0"/>
          <w:bCs w:val="0"/>
          <w:i w:val="0"/>
          <w:iCs w:val="0"/>
        </w:rPr>
        <w:t>1</w:t>
      </w:r>
      <w:r>
        <w:rPr>
          <w:b w:val="0"/>
          <w:bCs w:val="0"/>
          <w:i w:val="0"/>
          <w:iCs w:val="0"/>
        </w:rPr>
        <w:fldChar w:fldCharType="end"/>
      </w:r>
      <w:r>
        <w:rPr>
          <w:rFonts w:hint="eastAsia" w:ascii="楷体" w:hAnsi="楷体" w:eastAsia="楷体" w:cs="楷体"/>
          <w:b w:val="0"/>
          <w:bCs w:val="0"/>
          <w:i w:val="0"/>
          <w:iCs w:val="0"/>
          <w:szCs w:val="28"/>
        </w:rPr>
        <w:fldChar w:fldCharType="end"/>
      </w:r>
    </w:p>
    <w:p>
      <w:pPr>
        <w:pStyle w:val="4"/>
        <w:tabs>
          <w:tab w:val="right" w:leader="dot" w:pos="8845"/>
          <w:tab w:val="clear" w:pos="8296"/>
          <w:tab w:val="clear" w:pos="8715"/>
        </w:tabs>
        <w:rPr>
          <w:b w:val="0"/>
          <w:bCs w:val="0"/>
          <w:i w:val="0"/>
          <w:iCs w:val="0"/>
        </w:rPr>
      </w:pPr>
      <w:r>
        <w:rPr>
          <w:rFonts w:hint="eastAsia" w:ascii="楷体" w:hAnsi="楷体" w:eastAsia="楷体" w:cs="楷体"/>
          <w:b w:val="0"/>
          <w:bCs w:val="0"/>
          <w:i w:val="0"/>
          <w:iCs w:val="0"/>
          <w:szCs w:val="28"/>
        </w:rPr>
        <w:fldChar w:fldCharType="begin"/>
      </w:r>
      <w:r>
        <w:rPr>
          <w:rFonts w:hint="eastAsia" w:ascii="楷体" w:hAnsi="楷体" w:eastAsia="楷体" w:cs="楷体"/>
          <w:b w:val="0"/>
          <w:bCs w:val="0"/>
          <w:i w:val="0"/>
          <w:iCs w:val="0"/>
          <w:szCs w:val="28"/>
        </w:rPr>
        <w:instrText xml:space="preserve"> HYPERLINK \l _Toc12709 </w:instrText>
      </w:r>
      <w:r>
        <w:rPr>
          <w:rFonts w:hint="eastAsia" w:ascii="楷体" w:hAnsi="楷体" w:eastAsia="楷体" w:cs="楷体"/>
          <w:b w:val="0"/>
          <w:bCs w:val="0"/>
          <w:i w:val="0"/>
          <w:iCs w:val="0"/>
          <w:szCs w:val="28"/>
        </w:rPr>
        <w:fldChar w:fldCharType="separate"/>
      </w:r>
      <w:r>
        <w:rPr>
          <w:rFonts w:hint="eastAsia" w:ascii="Times New Roman" w:hAnsi="Times New Roman" w:eastAsia="黑体" w:cs="Times New Roman"/>
          <w:b w:val="0"/>
          <w:bCs w:val="0"/>
          <w:i w:val="0"/>
          <w:iCs w:val="0"/>
          <w:szCs w:val="32"/>
          <w:highlight w:val="none"/>
          <w:lang w:val="en-US" w:eastAsia="zh-CN"/>
        </w:rPr>
        <w:t>三</w:t>
      </w:r>
      <w:r>
        <w:rPr>
          <w:rFonts w:hint="default" w:ascii="Times New Roman" w:hAnsi="Times New Roman" w:eastAsia="黑体" w:cs="Times New Roman"/>
          <w:b w:val="0"/>
          <w:bCs w:val="0"/>
          <w:i w:val="0"/>
          <w:iCs w:val="0"/>
          <w:szCs w:val="32"/>
          <w:highlight w:val="none"/>
          <w:lang w:eastAsia="zh-CN"/>
        </w:rPr>
        <w:t>、</w:t>
      </w:r>
      <w:r>
        <w:rPr>
          <w:rFonts w:hint="default" w:ascii="Times New Roman" w:hAnsi="Times New Roman" w:eastAsia="黑体" w:cs="Times New Roman"/>
          <w:b w:val="0"/>
          <w:bCs w:val="0"/>
          <w:i w:val="0"/>
          <w:iCs w:val="0"/>
          <w:szCs w:val="32"/>
          <w:highlight w:val="none"/>
          <w:lang w:val="en-US" w:eastAsia="zh-CN"/>
        </w:rPr>
        <w:t>项目单位内控机制建立情况</w:t>
      </w:r>
      <w:r>
        <w:rPr>
          <w:b w:val="0"/>
          <w:bCs w:val="0"/>
          <w:i w:val="0"/>
          <w:iCs w:val="0"/>
        </w:rPr>
        <w:tab/>
      </w:r>
      <w:r>
        <w:rPr>
          <w:b w:val="0"/>
          <w:bCs w:val="0"/>
          <w:i w:val="0"/>
          <w:iCs w:val="0"/>
        </w:rPr>
        <w:fldChar w:fldCharType="begin"/>
      </w:r>
      <w:r>
        <w:rPr>
          <w:b w:val="0"/>
          <w:bCs w:val="0"/>
          <w:i w:val="0"/>
          <w:iCs w:val="0"/>
        </w:rPr>
        <w:instrText xml:space="preserve"> PAGEREF _Toc12709 \h </w:instrText>
      </w:r>
      <w:r>
        <w:rPr>
          <w:b w:val="0"/>
          <w:bCs w:val="0"/>
          <w:i w:val="0"/>
          <w:iCs w:val="0"/>
        </w:rPr>
        <w:fldChar w:fldCharType="separate"/>
      </w:r>
      <w:r>
        <w:rPr>
          <w:b w:val="0"/>
          <w:bCs w:val="0"/>
          <w:i w:val="0"/>
          <w:iCs w:val="0"/>
        </w:rPr>
        <w:t>2</w:t>
      </w:r>
      <w:r>
        <w:rPr>
          <w:b w:val="0"/>
          <w:bCs w:val="0"/>
          <w:i w:val="0"/>
          <w:iCs w:val="0"/>
        </w:rPr>
        <w:fldChar w:fldCharType="end"/>
      </w:r>
      <w:r>
        <w:rPr>
          <w:rFonts w:hint="eastAsia" w:ascii="楷体" w:hAnsi="楷体" w:eastAsia="楷体" w:cs="楷体"/>
          <w:b w:val="0"/>
          <w:bCs w:val="0"/>
          <w:i w:val="0"/>
          <w:iCs w:val="0"/>
          <w:szCs w:val="28"/>
        </w:rPr>
        <w:fldChar w:fldCharType="end"/>
      </w:r>
    </w:p>
    <w:p>
      <w:pPr>
        <w:pStyle w:val="5"/>
        <w:tabs>
          <w:tab w:val="right" w:leader="dot" w:pos="8845"/>
          <w:tab w:val="clear" w:pos="840"/>
          <w:tab w:val="clear" w:pos="8296"/>
        </w:tabs>
        <w:rPr>
          <w:b w:val="0"/>
          <w:bCs w:val="0"/>
          <w:i w:val="0"/>
          <w:iCs w:val="0"/>
        </w:rPr>
      </w:pPr>
      <w:r>
        <w:rPr>
          <w:rFonts w:hint="eastAsia" w:ascii="楷体" w:hAnsi="楷体" w:eastAsia="楷体" w:cs="楷体"/>
          <w:b w:val="0"/>
          <w:bCs w:val="0"/>
          <w:i w:val="0"/>
          <w:iCs w:val="0"/>
          <w:szCs w:val="28"/>
        </w:rPr>
        <w:fldChar w:fldCharType="begin"/>
      </w:r>
      <w:r>
        <w:rPr>
          <w:rFonts w:hint="eastAsia" w:ascii="楷体" w:hAnsi="楷体" w:eastAsia="楷体" w:cs="楷体"/>
          <w:b w:val="0"/>
          <w:bCs w:val="0"/>
          <w:i w:val="0"/>
          <w:iCs w:val="0"/>
          <w:szCs w:val="28"/>
        </w:rPr>
        <w:instrText xml:space="preserve"> HYPERLINK \l _Toc1753 </w:instrText>
      </w:r>
      <w:r>
        <w:rPr>
          <w:rFonts w:hint="eastAsia" w:ascii="楷体" w:hAnsi="楷体" w:eastAsia="楷体" w:cs="楷体"/>
          <w:b w:val="0"/>
          <w:bCs w:val="0"/>
          <w:i w:val="0"/>
          <w:iCs w:val="0"/>
          <w:szCs w:val="28"/>
        </w:rPr>
        <w:fldChar w:fldCharType="separate"/>
      </w:r>
      <w:r>
        <w:rPr>
          <w:rFonts w:hint="default" w:ascii="Times New Roman" w:hAnsi="Times New Roman" w:eastAsia="楷体_GB2312" w:cs="Times New Roman"/>
          <w:b w:val="0"/>
          <w:bCs w:val="0"/>
          <w:i w:val="0"/>
          <w:iCs w:val="0"/>
          <w:szCs w:val="32"/>
          <w:highlight w:val="none"/>
          <w:lang w:val="en-US" w:eastAsia="zh-CN"/>
        </w:rPr>
        <w:t>（一）项目单位内控制度情况</w:t>
      </w:r>
      <w:r>
        <w:rPr>
          <w:b w:val="0"/>
          <w:bCs w:val="0"/>
          <w:i w:val="0"/>
          <w:iCs w:val="0"/>
        </w:rPr>
        <w:tab/>
      </w:r>
      <w:r>
        <w:rPr>
          <w:b w:val="0"/>
          <w:bCs w:val="0"/>
          <w:i w:val="0"/>
          <w:iCs w:val="0"/>
        </w:rPr>
        <w:fldChar w:fldCharType="begin"/>
      </w:r>
      <w:r>
        <w:rPr>
          <w:b w:val="0"/>
          <w:bCs w:val="0"/>
          <w:i w:val="0"/>
          <w:iCs w:val="0"/>
        </w:rPr>
        <w:instrText xml:space="preserve"> PAGEREF _Toc1753 \h </w:instrText>
      </w:r>
      <w:r>
        <w:rPr>
          <w:b w:val="0"/>
          <w:bCs w:val="0"/>
          <w:i w:val="0"/>
          <w:iCs w:val="0"/>
        </w:rPr>
        <w:fldChar w:fldCharType="separate"/>
      </w:r>
      <w:r>
        <w:rPr>
          <w:b w:val="0"/>
          <w:bCs w:val="0"/>
          <w:i w:val="0"/>
          <w:iCs w:val="0"/>
        </w:rPr>
        <w:t>2</w:t>
      </w:r>
      <w:r>
        <w:rPr>
          <w:b w:val="0"/>
          <w:bCs w:val="0"/>
          <w:i w:val="0"/>
          <w:iCs w:val="0"/>
        </w:rPr>
        <w:fldChar w:fldCharType="end"/>
      </w:r>
      <w:r>
        <w:rPr>
          <w:rFonts w:hint="eastAsia" w:ascii="楷体" w:hAnsi="楷体" w:eastAsia="楷体" w:cs="楷体"/>
          <w:b w:val="0"/>
          <w:bCs w:val="0"/>
          <w:i w:val="0"/>
          <w:iCs w:val="0"/>
          <w:szCs w:val="28"/>
        </w:rPr>
        <w:fldChar w:fldCharType="end"/>
      </w:r>
    </w:p>
    <w:p>
      <w:pPr>
        <w:pStyle w:val="5"/>
        <w:tabs>
          <w:tab w:val="right" w:leader="dot" w:pos="8845"/>
          <w:tab w:val="clear" w:pos="840"/>
          <w:tab w:val="clear" w:pos="8296"/>
        </w:tabs>
        <w:rPr>
          <w:b w:val="0"/>
          <w:bCs w:val="0"/>
          <w:i w:val="0"/>
          <w:iCs w:val="0"/>
        </w:rPr>
      </w:pPr>
      <w:r>
        <w:rPr>
          <w:rFonts w:hint="eastAsia" w:ascii="楷体" w:hAnsi="楷体" w:eastAsia="楷体" w:cs="楷体"/>
          <w:b w:val="0"/>
          <w:bCs w:val="0"/>
          <w:i w:val="0"/>
          <w:iCs w:val="0"/>
          <w:szCs w:val="28"/>
        </w:rPr>
        <w:fldChar w:fldCharType="begin"/>
      </w:r>
      <w:r>
        <w:rPr>
          <w:rFonts w:hint="eastAsia" w:ascii="楷体" w:hAnsi="楷体" w:eastAsia="楷体" w:cs="楷体"/>
          <w:b w:val="0"/>
          <w:bCs w:val="0"/>
          <w:i w:val="0"/>
          <w:iCs w:val="0"/>
          <w:szCs w:val="28"/>
        </w:rPr>
        <w:instrText xml:space="preserve"> HYPERLINK \l _Toc7492 </w:instrText>
      </w:r>
      <w:r>
        <w:rPr>
          <w:rFonts w:hint="eastAsia" w:ascii="楷体" w:hAnsi="楷体" w:eastAsia="楷体" w:cs="楷体"/>
          <w:b w:val="0"/>
          <w:bCs w:val="0"/>
          <w:i w:val="0"/>
          <w:iCs w:val="0"/>
          <w:szCs w:val="28"/>
        </w:rPr>
        <w:fldChar w:fldCharType="separate"/>
      </w:r>
      <w:r>
        <w:rPr>
          <w:rFonts w:hint="default" w:ascii="Times New Roman" w:hAnsi="Times New Roman" w:eastAsia="楷体_GB2312" w:cs="Times New Roman"/>
          <w:b w:val="0"/>
          <w:bCs w:val="0"/>
          <w:i w:val="0"/>
          <w:iCs w:val="0"/>
          <w:szCs w:val="32"/>
          <w:highlight w:val="none"/>
          <w:lang w:val="en-US" w:eastAsia="zh-CN"/>
        </w:rPr>
        <w:t>（二）项目采购及合同管理情况</w:t>
      </w:r>
      <w:r>
        <w:rPr>
          <w:b w:val="0"/>
          <w:bCs w:val="0"/>
          <w:i w:val="0"/>
          <w:iCs w:val="0"/>
        </w:rPr>
        <w:tab/>
      </w:r>
      <w:r>
        <w:rPr>
          <w:b w:val="0"/>
          <w:bCs w:val="0"/>
          <w:i w:val="0"/>
          <w:iCs w:val="0"/>
        </w:rPr>
        <w:fldChar w:fldCharType="begin"/>
      </w:r>
      <w:r>
        <w:rPr>
          <w:b w:val="0"/>
          <w:bCs w:val="0"/>
          <w:i w:val="0"/>
          <w:iCs w:val="0"/>
        </w:rPr>
        <w:instrText xml:space="preserve"> PAGEREF _Toc7492 \h </w:instrText>
      </w:r>
      <w:r>
        <w:rPr>
          <w:b w:val="0"/>
          <w:bCs w:val="0"/>
          <w:i w:val="0"/>
          <w:iCs w:val="0"/>
        </w:rPr>
        <w:fldChar w:fldCharType="separate"/>
      </w:r>
      <w:r>
        <w:rPr>
          <w:b w:val="0"/>
          <w:bCs w:val="0"/>
          <w:i w:val="0"/>
          <w:iCs w:val="0"/>
        </w:rPr>
        <w:t>3</w:t>
      </w:r>
      <w:r>
        <w:rPr>
          <w:b w:val="0"/>
          <w:bCs w:val="0"/>
          <w:i w:val="0"/>
          <w:iCs w:val="0"/>
        </w:rPr>
        <w:fldChar w:fldCharType="end"/>
      </w:r>
      <w:r>
        <w:rPr>
          <w:rFonts w:hint="eastAsia" w:ascii="楷体" w:hAnsi="楷体" w:eastAsia="楷体" w:cs="楷体"/>
          <w:b w:val="0"/>
          <w:bCs w:val="0"/>
          <w:i w:val="0"/>
          <w:iCs w:val="0"/>
          <w:szCs w:val="28"/>
        </w:rPr>
        <w:fldChar w:fldCharType="end"/>
      </w:r>
    </w:p>
    <w:p>
      <w:pPr>
        <w:pStyle w:val="5"/>
        <w:tabs>
          <w:tab w:val="right" w:leader="dot" w:pos="8845"/>
          <w:tab w:val="clear" w:pos="840"/>
          <w:tab w:val="clear" w:pos="8296"/>
        </w:tabs>
        <w:rPr>
          <w:b w:val="0"/>
          <w:bCs w:val="0"/>
          <w:i w:val="0"/>
          <w:iCs w:val="0"/>
        </w:rPr>
      </w:pPr>
      <w:r>
        <w:rPr>
          <w:rFonts w:hint="eastAsia" w:ascii="楷体" w:hAnsi="楷体" w:eastAsia="楷体" w:cs="楷体"/>
          <w:b w:val="0"/>
          <w:bCs w:val="0"/>
          <w:i w:val="0"/>
          <w:iCs w:val="0"/>
          <w:szCs w:val="28"/>
        </w:rPr>
        <w:fldChar w:fldCharType="begin"/>
      </w:r>
      <w:r>
        <w:rPr>
          <w:rFonts w:hint="eastAsia" w:ascii="楷体" w:hAnsi="楷体" w:eastAsia="楷体" w:cs="楷体"/>
          <w:b w:val="0"/>
          <w:bCs w:val="0"/>
          <w:i w:val="0"/>
          <w:iCs w:val="0"/>
          <w:szCs w:val="28"/>
        </w:rPr>
        <w:instrText xml:space="preserve"> HYPERLINK \l _Toc27034 </w:instrText>
      </w:r>
      <w:r>
        <w:rPr>
          <w:rFonts w:hint="eastAsia" w:ascii="楷体" w:hAnsi="楷体" w:eastAsia="楷体" w:cs="楷体"/>
          <w:b w:val="0"/>
          <w:bCs w:val="0"/>
          <w:i w:val="0"/>
          <w:iCs w:val="0"/>
          <w:szCs w:val="28"/>
        </w:rPr>
        <w:fldChar w:fldCharType="separate"/>
      </w:r>
      <w:r>
        <w:rPr>
          <w:rFonts w:hint="default" w:ascii="Times New Roman" w:hAnsi="Times New Roman" w:eastAsia="楷体_GB2312" w:cs="Times New Roman"/>
          <w:b w:val="0"/>
          <w:bCs w:val="0"/>
          <w:i w:val="0"/>
          <w:iCs w:val="0"/>
          <w:szCs w:val="32"/>
          <w:highlight w:val="none"/>
          <w:lang w:val="en-US" w:eastAsia="zh-CN"/>
        </w:rPr>
        <w:t>（三）项目招投标情况</w:t>
      </w:r>
      <w:r>
        <w:rPr>
          <w:b w:val="0"/>
          <w:bCs w:val="0"/>
          <w:i w:val="0"/>
          <w:iCs w:val="0"/>
        </w:rPr>
        <w:tab/>
      </w:r>
      <w:r>
        <w:rPr>
          <w:b w:val="0"/>
          <w:bCs w:val="0"/>
          <w:i w:val="0"/>
          <w:iCs w:val="0"/>
        </w:rPr>
        <w:fldChar w:fldCharType="begin"/>
      </w:r>
      <w:r>
        <w:rPr>
          <w:b w:val="0"/>
          <w:bCs w:val="0"/>
          <w:i w:val="0"/>
          <w:iCs w:val="0"/>
        </w:rPr>
        <w:instrText xml:space="preserve"> PAGEREF _Toc27034 \h </w:instrText>
      </w:r>
      <w:r>
        <w:rPr>
          <w:b w:val="0"/>
          <w:bCs w:val="0"/>
          <w:i w:val="0"/>
          <w:iCs w:val="0"/>
        </w:rPr>
        <w:fldChar w:fldCharType="separate"/>
      </w:r>
      <w:r>
        <w:rPr>
          <w:b w:val="0"/>
          <w:bCs w:val="0"/>
          <w:i w:val="0"/>
          <w:iCs w:val="0"/>
        </w:rPr>
        <w:t>4</w:t>
      </w:r>
      <w:r>
        <w:rPr>
          <w:b w:val="0"/>
          <w:bCs w:val="0"/>
          <w:i w:val="0"/>
          <w:iCs w:val="0"/>
        </w:rPr>
        <w:fldChar w:fldCharType="end"/>
      </w:r>
      <w:r>
        <w:rPr>
          <w:rFonts w:hint="eastAsia" w:ascii="楷体" w:hAnsi="楷体" w:eastAsia="楷体" w:cs="楷体"/>
          <w:b w:val="0"/>
          <w:bCs w:val="0"/>
          <w:i w:val="0"/>
          <w:iCs w:val="0"/>
          <w:szCs w:val="28"/>
        </w:rPr>
        <w:fldChar w:fldCharType="end"/>
      </w:r>
    </w:p>
    <w:p>
      <w:pPr>
        <w:pStyle w:val="5"/>
        <w:tabs>
          <w:tab w:val="right" w:leader="dot" w:pos="8845"/>
          <w:tab w:val="clear" w:pos="840"/>
          <w:tab w:val="clear" w:pos="8296"/>
        </w:tabs>
        <w:rPr>
          <w:b w:val="0"/>
          <w:bCs w:val="0"/>
          <w:i w:val="0"/>
          <w:iCs w:val="0"/>
        </w:rPr>
      </w:pPr>
      <w:r>
        <w:rPr>
          <w:rFonts w:hint="eastAsia" w:ascii="楷体" w:hAnsi="楷体" w:eastAsia="楷体" w:cs="楷体"/>
          <w:b w:val="0"/>
          <w:bCs w:val="0"/>
          <w:i w:val="0"/>
          <w:iCs w:val="0"/>
          <w:szCs w:val="28"/>
        </w:rPr>
        <w:fldChar w:fldCharType="begin"/>
      </w:r>
      <w:r>
        <w:rPr>
          <w:rFonts w:hint="eastAsia" w:ascii="楷体" w:hAnsi="楷体" w:eastAsia="楷体" w:cs="楷体"/>
          <w:b w:val="0"/>
          <w:bCs w:val="0"/>
          <w:i w:val="0"/>
          <w:iCs w:val="0"/>
          <w:szCs w:val="28"/>
        </w:rPr>
        <w:instrText xml:space="preserve"> HYPERLINK \l _Toc8390 </w:instrText>
      </w:r>
      <w:r>
        <w:rPr>
          <w:rFonts w:hint="eastAsia" w:ascii="楷体" w:hAnsi="楷体" w:eastAsia="楷体" w:cs="楷体"/>
          <w:b w:val="0"/>
          <w:bCs w:val="0"/>
          <w:i w:val="0"/>
          <w:iCs w:val="0"/>
          <w:szCs w:val="28"/>
        </w:rPr>
        <w:fldChar w:fldCharType="separate"/>
      </w:r>
      <w:r>
        <w:rPr>
          <w:rFonts w:hint="default" w:ascii="Times New Roman" w:hAnsi="Times New Roman" w:eastAsia="楷体_GB2312" w:cs="Times New Roman"/>
          <w:b w:val="0"/>
          <w:bCs w:val="0"/>
          <w:i w:val="0"/>
          <w:iCs w:val="0"/>
          <w:szCs w:val="32"/>
          <w:highlight w:val="none"/>
          <w:lang w:val="en-US" w:eastAsia="zh-CN"/>
        </w:rPr>
        <w:t>（四）项目单位的主要会计政策</w:t>
      </w:r>
      <w:r>
        <w:rPr>
          <w:b w:val="0"/>
          <w:bCs w:val="0"/>
          <w:i w:val="0"/>
          <w:iCs w:val="0"/>
        </w:rPr>
        <w:tab/>
      </w:r>
      <w:r>
        <w:rPr>
          <w:b w:val="0"/>
          <w:bCs w:val="0"/>
          <w:i w:val="0"/>
          <w:iCs w:val="0"/>
        </w:rPr>
        <w:fldChar w:fldCharType="begin"/>
      </w:r>
      <w:r>
        <w:rPr>
          <w:b w:val="0"/>
          <w:bCs w:val="0"/>
          <w:i w:val="0"/>
          <w:iCs w:val="0"/>
        </w:rPr>
        <w:instrText xml:space="preserve"> PAGEREF _Toc8390 \h </w:instrText>
      </w:r>
      <w:r>
        <w:rPr>
          <w:b w:val="0"/>
          <w:bCs w:val="0"/>
          <w:i w:val="0"/>
          <w:iCs w:val="0"/>
        </w:rPr>
        <w:fldChar w:fldCharType="separate"/>
      </w:r>
      <w:r>
        <w:rPr>
          <w:b w:val="0"/>
          <w:bCs w:val="0"/>
          <w:i w:val="0"/>
          <w:iCs w:val="0"/>
        </w:rPr>
        <w:t>4</w:t>
      </w:r>
      <w:r>
        <w:rPr>
          <w:b w:val="0"/>
          <w:bCs w:val="0"/>
          <w:i w:val="0"/>
          <w:iCs w:val="0"/>
        </w:rPr>
        <w:fldChar w:fldCharType="end"/>
      </w:r>
      <w:r>
        <w:rPr>
          <w:rFonts w:hint="eastAsia" w:ascii="楷体" w:hAnsi="楷体" w:eastAsia="楷体" w:cs="楷体"/>
          <w:b w:val="0"/>
          <w:bCs w:val="0"/>
          <w:i w:val="0"/>
          <w:iCs w:val="0"/>
          <w:szCs w:val="28"/>
        </w:rPr>
        <w:fldChar w:fldCharType="end"/>
      </w:r>
    </w:p>
    <w:p>
      <w:pPr>
        <w:pStyle w:val="5"/>
        <w:tabs>
          <w:tab w:val="right" w:leader="dot" w:pos="8845"/>
          <w:tab w:val="clear" w:pos="840"/>
          <w:tab w:val="clear" w:pos="8296"/>
        </w:tabs>
        <w:rPr>
          <w:b w:val="0"/>
          <w:bCs w:val="0"/>
          <w:i w:val="0"/>
          <w:iCs w:val="0"/>
        </w:rPr>
      </w:pPr>
      <w:r>
        <w:rPr>
          <w:rFonts w:hint="eastAsia" w:ascii="楷体" w:hAnsi="楷体" w:eastAsia="楷体" w:cs="楷体"/>
          <w:b w:val="0"/>
          <w:bCs w:val="0"/>
          <w:i w:val="0"/>
          <w:iCs w:val="0"/>
          <w:szCs w:val="28"/>
        </w:rPr>
        <w:fldChar w:fldCharType="begin"/>
      </w:r>
      <w:r>
        <w:rPr>
          <w:rFonts w:hint="eastAsia" w:ascii="楷体" w:hAnsi="楷体" w:eastAsia="楷体" w:cs="楷体"/>
          <w:b w:val="0"/>
          <w:bCs w:val="0"/>
          <w:i w:val="0"/>
          <w:iCs w:val="0"/>
          <w:szCs w:val="28"/>
        </w:rPr>
        <w:instrText xml:space="preserve"> HYPERLINK \l _Toc1513 </w:instrText>
      </w:r>
      <w:r>
        <w:rPr>
          <w:rFonts w:hint="eastAsia" w:ascii="楷体" w:hAnsi="楷体" w:eastAsia="楷体" w:cs="楷体"/>
          <w:b w:val="0"/>
          <w:bCs w:val="0"/>
          <w:i w:val="0"/>
          <w:iCs w:val="0"/>
          <w:szCs w:val="28"/>
        </w:rPr>
        <w:fldChar w:fldCharType="separate"/>
      </w:r>
      <w:r>
        <w:rPr>
          <w:rFonts w:hint="default" w:ascii="Times New Roman" w:hAnsi="Times New Roman" w:eastAsia="楷体_GB2312" w:cs="Times New Roman"/>
          <w:b w:val="0"/>
          <w:bCs w:val="0"/>
          <w:i w:val="0"/>
          <w:iCs w:val="0"/>
          <w:szCs w:val="32"/>
          <w:highlight w:val="none"/>
          <w:lang w:val="en-US" w:eastAsia="zh-CN"/>
        </w:rPr>
        <w:t>（五）项目单位成本核算情况</w:t>
      </w:r>
      <w:r>
        <w:rPr>
          <w:b w:val="0"/>
          <w:bCs w:val="0"/>
          <w:i w:val="0"/>
          <w:iCs w:val="0"/>
        </w:rPr>
        <w:tab/>
      </w:r>
      <w:r>
        <w:rPr>
          <w:b w:val="0"/>
          <w:bCs w:val="0"/>
          <w:i w:val="0"/>
          <w:iCs w:val="0"/>
        </w:rPr>
        <w:fldChar w:fldCharType="begin"/>
      </w:r>
      <w:r>
        <w:rPr>
          <w:b w:val="0"/>
          <w:bCs w:val="0"/>
          <w:i w:val="0"/>
          <w:iCs w:val="0"/>
        </w:rPr>
        <w:instrText xml:space="preserve"> PAGEREF _Toc1513 \h </w:instrText>
      </w:r>
      <w:r>
        <w:rPr>
          <w:b w:val="0"/>
          <w:bCs w:val="0"/>
          <w:i w:val="0"/>
          <w:iCs w:val="0"/>
        </w:rPr>
        <w:fldChar w:fldCharType="separate"/>
      </w:r>
      <w:r>
        <w:rPr>
          <w:b w:val="0"/>
          <w:bCs w:val="0"/>
          <w:i w:val="0"/>
          <w:iCs w:val="0"/>
        </w:rPr>
        <w:t>5</w:t>
      </w:r>
      <w:r>
        <w:rPr>
          <w:b w:val="0"/>
          <w:bCs w:val="0"/>
          <w:i w:val="0"/>
          <w:iCs w:val="0"/>
        </w:rPr>
        <w:fldChar w:fldCharType="end"/>
      </w:r>
      <w:r>
        <w:rPr>
          <w:rFonts w:hint="eastAsia" w:ascii="楷体" w:hAnsi="楷体" w:eastAsia="楷体" w:cs="楷体"/>
          <w:b w:val="0"/>
          <w:bCs w:val="0"/>
          <w:i w:val="0"/>
          <w:iCs w:val="0"/>
          <w:szCs w:val="28"/>
        </w:rPr>
        <w:fldChar w:fldCharType="end"/>
      </w:r>
    </w:p>
    <w:p>
      <w:pPr>
        <w:pStyle w:val="4"/>
        <w:tabs>
          <w:tab w:val="right" w:leader="dot" w:pos="8845"/>
          <w:tab w:val="clear" w:pos="8296"/>
          <w:tab w:val="clear" w:pos="8715"/>
        </w:tabs>
        <w:rPr>
          <w:b w:val="0"/>
          <w:bCs w:val="0"/>
          <w:i w:val="0"/>
          <w:iCs w:val="0"/>
        </w:rPr>
      </w:pPr>
      <w:r>
        <w:rPr>
          <w:rFonts w:hint="eastAsia" w:ascii="楷体" w:hAnsi="楷体" w:eastAsia="楷体" w:cs="楷体"/>
          <w:b w:val="0"/>
          <w:bCs w:val="0"/>
          <w:i w:val="0"/>
          <w:iCs w:val="0"/>
          <w:szCs w:val="28"/>
        </w:rPr>
        <w:fldChar w:fldCharType="begin"/>
      </w:r>
      <w:r>
        <w:rPr>
          <w:rFonts w:hint="eastAsia" w:ascii="楷体" w:hAnsi="楷体" w:eastAsia="楷体" w:cs="楷体"/>
          <w:b w:val="0"/>
          <w:bCs w:val="0"/>
          <w:i w:val="0"/>
          <w:iCs w:val="0"/>
          <w:szCs w:val="28"/>
        </w:rPr>
        <w:instrText xml:space="preserve"> HYPERLINK \l _Toc22780 </w:instrText>
      </w:r>
      <w:r>
        <w:rPr>
          <w:rFonts w:hint="eastAsia" w:ascii="楷体" w:hAnsi="楷体" w:eastAsia="楷体" w:cs="楷体"/>
          <w:b w:val="0"/>
          <w:bCs w:val="0"/>
          <w:i w:val="0"/>
          <w:iCs w:val="0"/>
          <w:szCs w:val="28"/>
        </w:rPr>
        <w:fldChar w:fldCharType="separate"/>
      </w:r>
      <w:r>
        <w:rPr>
          <w:rFonts w:hint="eastAsia" w:ascii="Times New Roman" w:hAnsi="Times New Roman" w:eastAsia="黑体" w:cs="Times New Roman"/>
          <w:b w:val="0"/>
          <w:bCs w:val="0"/>
          <w:i w:val="0"/>
          <w:iCs w:val="0"/>
          <w:szCs w:val="32"/>
          <w:highlight w:val="none"/>
          <w:lang w:val="en-US" w:eastAsia="zh-CN"/>
        </w:rPr>
        <w:t>四</w:t>
      </w:r>
      <w:r>
        <w:rPr>
          <w:rFonts w:hint="default" w:ascii="Times New Roman" w:hAnsi="Times New Roman" w:eastAsia="黑体" w:cs="Times New Roman"/>
          <w:b w:val="0"/>
          <w:bCs w:val="0"/>
          <w:i w:val="0"/>
          <w:iCs w:val="0"/>
          <w:szCs w:val="32"/>
          <w:highlight w:val="none"/>
        </w:rPr>
        <w:t>、项目</w:t>
      </w:r>
      <w:r>
        <w:rPr>
          <w:rFonts w:hint="eastAsia" w:ascii="Times New Roman" w:hAnsi="Times New Roman" w:eastAsia="黑体" w:cs="Times New Roman"/>
          <w:b w:val="0"/>
          <w:bCs w:val="0"/>
          <w:i w:val="0"/>
          <w:iCs w:val="0"/>
          <w:szCs w:val="32"/>
          <w:highlight w:val="none"/>
          <w:lang w:val="en-US" w:eastAsia="zh-CN"/>
        </w:rPr>
        <w:t>决算</w:t>
      </w:r>
      <w:r>
        <w:rPr>
          <w:rFonts w:hint="default" w:ascii="Times New Roman" w:hAnsi="Times New Roman" w:eastAsia="黑体" w:cs="Times New Roman"/>
          <w:b w:val="0"/>
          <w:bCs w:val="0"/>
          <w:i w:val="0"/>
          <w:iCs w:val="0"/>
          <w:szCs w:val="32"/>
          <w:highlight w:val="none"/>
        </w:rPr>
        <w:t>情况</w:t>
      </w:r>
      <w:r>
        <w:rPr>
          <w:b w:val="0"/>
          <w:bCs w:val="0"/>
          <w:i w:val="0"/>
          <w:iCs w:val="0"/>
        </w:rPr>
        <w:tab/>
      </w:r>
      <w:r>
        <w:rPr>
          <w:b w:val="0"/>
          <w:bCs w:val="0"/>
          <w:i w:val="0"/>
          <w:iCs w:val="0"/>
        </w:rPr>
        <w:fldChar w:fldCharType="begin"/>
      </w:r>
      <w:r>
        <w:rPr>
          <w:b w:val="0"/>
          <w:bCs w:val="0"/>
          <w:i w:val="0"/>
          <w:iCs w:val="0"/>
        </w:rPr>
        <w:instrText xml:space="preserve"> PAGEREF _Toc22780 \h </w:instrText>
      </w:r>
      <w:r>
        <w:rPr>
          <w:b w:val="0"/>
          <w:bCs w:val="0"/>
          <w:i w:val="0"/>
          <w:iCs w:val="0"/>
        </w:rPr>
        <w:fldChar w:fldCharType="separate"/>
      </w:r>
      <w:r>
        <w:rPr>
          <w:b w:val="0"/>
          <w:bCs w:val="0"/>
          <w:i w:val="0"/>
          <w:iCs w:val="0"/>
        </w:rPr>
        <w:t>5</w:t>
      </w:r>
      <w:r>
        <w:rPr>
          <w:b w:val="0"/>
          <w:bCs w:val="0"/>
          <w:i w:val="0"/>
          <w:iCs w:val="0"/>
        </w:rPr>
        <w:fldChar w:fldCharType="end"/>
      </w:r>
      <w:r>
        <w:rPr>
          <w:rFonts w:hint="eastAsia" w:ascii="楷体" w:hAnsi="楷体" w:eastAsia="楷体" w:cs="楷体"/>
          <w:b w:val="0"/>
          <w:bCs w:val="0"/>
          <w:i w:val="0"/>
          <w:iCs w:val="0"/>
          <w:szCs w:val="28"/>
        </w:rPr>
        <w:fldChar w:fldCharType="end"/>
      </w:r>
    </w:p>
    <w:p>
      <w:pPr>
        <w:pStyle w:val="5"/>
        <w:tabs>
          <w:tab w:val="right" w:leader="dot" w:pos="8845"/>
          <w:tab w:val="clear" w:pos="840"/>
          <w:tab w:val="clear" w:pos="8296"/>
        </w:tabs>
        <w:rPr>
          <w:b w:val="0"/>
          <w:bCs w:val="0"/>
          <w:i w:val="0"/>
          <w:iCs w:val="0"/>
        </w:rPr>
      </w:pPr>
      <w:r>
        <w:rPr>
          <w:rFonts w:hint="eastAsia" w:ascii="楷体" w:hAnsi="楷体" w:eastAsia="楷体" w:cs="楷体"/>
          <w:b w:val="0"/>
          <w:bCs w:val="0"/>
          <w:i w:val="0"/>
          <w:iCs w:val="0"/>
          <w:szCs w:val="28"/>
        </w:rPr>
        <w:fldChar w:fldCharType="begin"/>
      </w:r>
      <w:r>
        <w:rPr>
          <w:rFonts w:hint="eastAsia" w:ascii="楷体" w:hAnsi="楷体" w:eastAsia="楷体" w:cs="楷体"/>
          <w:b w:val="0"/>
          <w:bCs w:val="0"/>
          <w:i w:val="0"/>
          <w:iCs w:val="0"/>
          <w:szCs w:val="28"/>
        </w:rPr>
        <w:instrText xml:space="preserve"> HYPERLINK \l _Toc12536 </w:instrText>
      </w:r>
      <w:r>
        <w:rPr>
          <w:rFonts w:hint="eastAsia" w:ascii="楷体" w:hAnsi="楷体" w:eastAsia="楷体" w:cs="楷体"/>
          <w:b w:val="0"/>
          <w:bCs w:val="0"/>
          <w:i w:val="0"/>
          <w:iCs w:val="0"/>
          <w:szCs w:val="28"/>
        </w:rPr>
        <w:fldChar w:fldCharType="separate"/>
      </w:r>
      <w:r>
        <w:rPr>
          <w:rFonts w:hint="default" w:ascii="Times New Roman" w:hAnsi="Times New Roman" w:eastAsia="楷体_GB2312" w:cs="Times New Roman"/>
          <w:b w:val="0"/>
          <w:bCs w:val="0"/>
          <w:i w:val="0"/>
          <w:iCs w:val="0"/>
          <w:szCs w:val="32"/>
          <w:highlight w:val="none"/>
        </w:rPr>
        <w:t>（</w:t>
      </w:r>
      <w:r>
        <w:rPr>
          <w:rFonts w:hint="eastAsia" w:ascii="Times New Roman" w:hAnsi="Times New Roman" w:eastAsia="楷体_GB2312" w:cs="Times New Roman"/>
          <w:b w:val="0"/>
          <w:bCs w:val="0"/>
          <w:i w:val="0"/>
          <w:iCs w:val="0"/>
          <w:szCs w:val="32"/>
          <w:highlight w:val="none"/>
          <w:lang w:val="en-US" w:eastAsia="zh-CN"/>
        </w:rPr>
        <w:t>一</w:t>
      </w:r>
      <w:r>
        <w:rPr>
          <w:rFonts w:hint="default" w:ascii="Times New Roman" w:hAnsi="Times New Roman" w:eastAsia="楷体_GB2312" w:cs="Times New Roman"/>
          <w:b w:val="0"/>
          <w:bCs w:val="0"/>
          <w:i w:val="0"/>
          <w:iCs w:val="0"/>
          <w:szCs w:val="32"/>
          <w:highlight w:val="none"/>
        </w:rPr>
        <w:t>）项目资金管理情况</w:t>
      </w:r>
      <w:r>
        <w:rPr>
          <w:b w:val="0"/>
          <w:bCs w:val="0"/>
          <w:i w:val="0"/>
          <w:iCs w:val="0"/>
        </w:rPr>
        <w:tab/>
      </w:r>
      <w:r>
        <w:rPr>
          <w:b w:val="0"/>
          <w:bCs w:val="0"/>
          <w:i w:val="0"/>
          <w:iCs w:val="0"/>
        </w:rPr>
        <w:fldChar w:fldCharType="begin"/>
      </w:r>
      <w:r>
        <w:rPr>
          <w:b w:val="0"/>
          <w:bCs w:val="0"/>
          <w:i w:val="0"/>
          <w:iCs w:val="0"/>
        </w:rPr>
        <w:instrText xml:space="preserve"> PAGEREF _Toc12536 \h </w:instrText>
      </w:r>
      <w:r>
        <w:rPr>
          <w:b w:val="0"/>
          <w:bCs w:val="0"/>
          <w:i w:val="0"/>
          <w:iCs w:val="0"/>
        </w:rPr>
        <w:fldChar w:fldCharType="separate"/>
      </w:r>
      <w:r>
        <w:rPr>
          <w:b w:val="0"/>
          <w:bCs w:val="0"/>
          <w:i w:val="0"/>
          <w:iCs w:val="0"/>
        </w:rPr>
        <w:t>5</w:t>
      </w:r>
      <w:r>
        <w:rPr>
          <w:b w:val="0"/>
          <w:bCs w:val="0"/>
          <w:i w:val="0"/>
          <w:iCs w:val="0"/>
        </w:rPr>
        <w:fldChar w:fldCharType="end"/>
      </w:r>
      <w:r>
        <w:rPr>
          <w:rFonts w:hint="eastAsia" w:ascii="楷体" w:hAnsi="楷体" w:eastAsia="楷体" w:cs="楷体"/>
          <w:b w:val="0"/>
          <w:bCs w:val="0"/>
          <w:i w:val="0"/>
          <w:iCs w:val="0"/>
          <w:szCs w:val="28"/>
        </w:rPr>
        <w:fldChar w:fldCharType="end"/>
      </w:r>
    </w:p>
    <w:p>
      <w:pPr>
        <w:pStyle w:val="5"/>
        <w:tabs>
          <w:tab w:val="right" w:leader="dot" w:pos="8845"/>
          <w:tab w:val="clear" w:pos="840"/>
          <w:tab w:val="clear" w:pos="8296"/>
        </w:tabs>
        <w:rPr>
          <w:b w:val="0"/>
          <w:bCs w:val="0"/>
          <w:i w:val="0"/>
          <w:iCs w:val="0"/>
        </w:rPr>
      </w:pPr>
      <w:r>
        <w:rPr>
          <w:rFonts w:hint="eastAsia" w:ascii="楷体" w:hAnsi="楷体" w:eastAsia="楷体" w:cs="楷体"/>
          <w:b w:val="0"/>
          <w:bCs w:val="0"/>
          <w:i w:val="0"/>
          <w:iCs w:val="0"/>
          <w:szCs w:val="28"/>
        </w:rPr>
        <w:fldChar w:fldCharType="begin"/>
      </w:r>
      <w:r>
        <w:rPr>
          <w:rFonts w:hint="eastAsia" w:ascii="楷体" w:hAnsi="楷体" w:eastAsia="楷体" w:cs="楷体"/>
          <w:b w:val="0"/>
          <w:bCs w:val="0"/>
          <w:i w:val="0"/>
          <w:iCs w:val="0"/>
          <w:szCs w:val="28"/>
        </w:rPr>
        <w:instrText xml:space="preserve"> HYPERLINK \l _Toc27478 </w:instrText>
      </w:r>
      <w:r>
        <w:rPr>
          <w:rFonts w:hint="eastAsia" w:ascii="楷体" w:hAnsi="楷体" w:eastAsia="楷体" w:cs="楷体"/>
          <w:b w:val="0"/>
          <w:bCs w:val="0"/>
          <w:i w:val="0"/>
          <w:iCs w:val="0"/>
          <w:szCs w:val="28"/>
        </w:rPr>
        <w:fldChar w:fldCharType="separate"/>
      </w:r>
      <w:r>
        <w:rPr>
          <w:rFonts w:hint="default" w:ascii="Times New Roman" w:hAnsi="Times New Roman" w:eastAsia="楷体_GB2312" w:cs="Times New Roman"/>
          <w:b w:val="0"/>
          <w:bCs w:val="0"/>
          <w:i w:val="0"/>
          <w:iCs w:val="0"/>
          <w:szCs w:val="32"/>
          <w:highlight w:val="none"/>
        </w:rPr>
        <w:t>（</w:t>
      </w:r>
      <w:r>
        <w:rPr>
          <w:rFonts w:hint="eastAsia" w:ascii="Times New Roman" w:hAnsi="Times New Roman" w:eastAsia="楷体_GB2312" w:cs="Times New Roman"/>
          <w:b w:val="0"/>
          <w:bCs w:val="0"/>
          <w:i w:val="0"/>
          <w:iCs w:val="0"/>
          <w:szCs w:val="32"/>
          <w:highlight w:val="none"/>
          <w:lang w:val="en-US" w:eastAsia="zh-CN"/>
        </w:rPr>
        <w:t>二</w:t>
      </w:r>
      <w:r>
        <w:rPr>
          <w:rFonts w:hint="default" w:ascii="Times New Roman" w:hAnsi="Times New Roman" w:eastAsia="楷体_GB2312" w:cs="Times New Roman"/>
          <w:b w:val="0"/>
          <w:bCs w:val="0"/>
          <w:i w:val="0"/>
          <w:iCs w:val="0"/>
          <w:szCs w:val="32"/>
          <w:highlight w:val="none"/>
        </w:rPr>
        <w:t>）决算审计</w:t>
      </w:r>
      <w:r>
        <w:rPr>
          <w:rFonts w:hint="eastAsia" w:ascii="Times New Roman" w:hAnsi="Times New Roman" w:eastAsia="楷体_GB2312" w:cs="Times New Roman"/>
          <w:b w:val="0"/>
          <w:bCs w:val="0"/>
          <w:i w:val="0"/>
          <w:iCs w:val="0"/>
          <w:szCs w:val="32"/>
          <w:highlight w:val="none"/>
          <w:lang w:eastAsia="zh-CN"/>
        </w:rPr>
        <w:t>确认资金</w:t>
      </w:r>
      <w:r>
        <w:rPr>
          <w:rFonts w:hint="default" w:ascii="Times New Roman" w:hAnsi="Times New Roman" w:eastAsia="楷体_GB2312" w:cs="Times New Roman"/>
          <w:b w:val="0"/>
          <w:bCs w:val="0"/>
          <w:i w:val="0"/>
          <w:iCs w:val="0"/>
          <w:szCs w:val="32"/>
          <w:highlight w:val="none"/>
        </w:rPr>
        <w:t>情况</w:t>
      </w:r>
      <w:r>
        <w:rPr>
          <w:b w:val="0"/>
          <w:bCs w:val="0"/>
          <w:i w:val="0"/>
          <w:iCs w:val="0"/>
        </w:rPr>
        <w:tab/>
      </w:r>
      <w:r>
        <w:rPr>
          <w:b w:val="0"/>
          <w:bCs w:val="0"/>
          <w:i w:val="0"/>
          <w:iCs w:val="0"/>
        </w:rPr>
        <w:fldChar w:fldCharType="begin"/>
      </w:r>
      <w:r>
        <w:rPr>
          <w:b w:val="0"/>
          <w:bCs w:val="0"/>
          <w:i w:val="0"/>
          <w:iCs w:val="0"/>
        </w:rPr>
        <w:instrText xml:space="preserve"> PAGEREF _Toc27478 \h </w:instrText>
      </w:r>
      <w:r>
        <w:rPr>
          <w:b w:val="0"/>
          <w:bCs w:val="0"/>
          <w:i w:val="0"/>
          <w:iCs w:val="0"/>
        </w:rPr>
        <w:fldChar w:fldCharType="separate"/>
      </w:r>
      <w:r>
        <w:rPr>
          <w:b w:val="0"/>
          <w:bCs w:val="0"/>
          <w:i w:val="0"/>
          <w:iCs w:val="0"/>
        </w:rPr>
        <w:t>6</w:t>
      </w:r>
      <w:r>
        <w:rPr>
          <w:b w:val="0"/>
          <w:bCs w:val="0"/>
          <w:i w:val="0"/>
          <w:iCs w:val="0"/>
        </w:rPr>
        <w:fldChar w:fldCharType="end"/>
      </w:r>
      <w:r>
        <w:rPr>
          <w:rFonts w:hint="eastAsia" w:ascii="楷体" w:hAnsi="楷体" w:eastAsia="楷体" w:cs="楷体"/>
          <w:b w:val="0"/>
          <w:bCs w:val="0"/>
          <w:i w:val="0"/>
          <w:iCs w:val="0"/>
          <w:szCs w:val="28"/>
        </w:rPr>
        <w:fldChar w:fldCharType="end"/>
      </w:r>
    </w:p>
    <w:p>
      <w:pPr>
        <w:pStyle w:val="5"/>
        <w:tabs>
          <w:tab w:val="right" w:leader="dot" w:pos="8845"/>
          <w:tab w:val="clear" w:pos="840"/>
          <w:tab w:val="clear" w:pos="8296"/>
        </w:tabs>
        <w:rPr>
          <w:b w:val="0"/>
          <w:bCs w:val="0"/>
          <w:i w:val="0"/>
          <w:iCs w:val="0"/>
        </w:rPr>
      </w:pPr>
      <w:r>
        <w:rPr>
          <w:rFonts w:hint="eastAsia" w:ascii="楷体" w:hAnsi="楷体" w:eastAsia="楷体" w:cs="楷体"/>
          <w:b w:val="0"/>
          <w:bCs w:val="0"/>
          <w:i w:val="0"/>
          <w:iCs w:val="0"/>
          <w:szCs w:val="28"/>
        </w:rPr>
        <w:fldChar w:fldCharType="begin"/>
      </w:r>
      <w:r>
        <w:rPr>
          <w:rFonts w:hint="eastAsia" w:ascii="楷体" w:hAnsi="楷体" w:eastAsia="楷体" w:cs="楷体"/>
          <w:b w:val="0"/>
          <w:bCs w:val="0"/>
          <w:i w:val="0"/>
          <w:iCs w:val="0"/>
          <w:szCs w:val="28"/>
        </w:rPr>
        <w:instrText xml:space="preserve"> HYPERLINK \l _Toc4983 </w:instrText>
      </w:r>
      <w:r>
        <w:rPr>
          <w:rFonts w:hint="eastAsia" w:ascii="楷体" w:hAnsi="楷体" w:eastAsia="楷体" w:cs="楷体"/>
          <w:b w:val="0"/>
          <w:bCs w:val="0"/>
          <w:i w:val="0"/>
          <w:iCs w:val="0"/>
          <w:szCs w:val="28"/>
        </w:rPr>
        <w:fldChar w:fldCharType="separate"/>
      </w:r>
      <w:r>
        <w:rPr>
          <w:rFonts w:hint="default" w:ascii="Times New Roman" w:hAnsi="Times New Roman" w:eastAsia="楷体_GB2312" w:cs="Times New Roman"/>
          <w:b w:val="0"/>
          <w:bCs w:val="0"/>
          <w:i w:val="0"/>
          <w:iCs w:val="0"/>
          <w:szCs w:val="32"/>
          <w:highlight w:val="none"/>
        </w:rPr>
        <w:t>（</w:t>
      </w:r>
      <w:r>
        <w:rPr>
          <w:rFonts w:hint="eastAsia" w:ascii="Times New Roman" w:hAnsi="Times New Roman" w:eastAsia="楷体_GB2312" w:cs="Times New Roman"/>
          <w:b w:val="0"/>
          <w:bCs w:val="0"/>
          <w:i w:val="0"/>
          <w:iCs w:val="0"/>
          <w:szCs w:val="32"/>
          <w:highlight w:val="none"/>
          <w:lang w:val="en-US" w:eastAsia="zh-CN"/>
        </w:rPr>
        <w:t>三</w:t>
      </w:r>
      <w:r>
        <w:rPr>
          <w:rFonts w:hint="default" w:ascii="Times New Roman" w:hAnsi="Times New Roman" w:eastAsia="楷体_GB2312" w:cs="Times New Roman"/>
          <w:b w:val="0"/>
          <w:bCs w:val="0"/>
          <w:i w:val="0"/>
          <w:iCs w:val="0"/>
          <w:szCs w:val="32"/>
          <w:highlight w:val="none"/>
        </w:rPr>
        <w:t>）项目研究周期及成果情况</w:t>
      </w:r>
      <w:r>
        <w:rPr>
          <w:b w:val="0"/>
          <w:bCs w:val="0"/>
          <w:i w:val="0"/>
          <w:iCs w:val="0"/>
        </w:rPr>
        <w:tab/>
      </w:r>
      <w:r>
        <w:rPr>
          <w:b w:val="0"/>
          <w:bCs w:val="0"/>
          <w:i w:val="0"/>
          <w:iCs w:val="0"/>
        </w:rPr>
        <w:fldChar w:fldCharType="begin"/>
      </w:r>
      <w:r>
        <w:rPr>
          <w:b w:val="0"/>
          <w:bCs w:val="0"/>
          <w:i w:val="0"/>
          <w:iCs w:val="0"/>
        </w:rPr>
        <w:instrText xml:space="preserve"> PAGEREF _Toc4983 \h </w:instrText>
      </w:r>
      <w:r>
        <w:rPr>
          <w:b w:val="0"/>
          <w:bCs w:val="0"/>
          <w:i w:val="0"/>
          <w:iCs w:val="0"/>
        </w:rPr>
        <w:fldChar w:fldCharType="separate"/>
      </w:r>
      <w:r>
        <w:rPr>
          <w:b w:val="0"/>
          <w:bCs w:val="0"/>
          <w:i w:val="0"/>
          <w:iCs w:val="0"/>
        </w:rPr>
        <w:t>8</w:t>
      </w:r>
      <w:r>
        <w:rPr>
          <w:b w:val="0"/>
          <w:bCs w:val="0"/>
          <w:i w:val="0"/>
          <w:iCs w:val="0"/>
        </w:rPr>
        <w:fldChar w:fldCharType="end"/>
      </w:r>
      <w:r>
        <w:rPr>
          <w:rFonts w:hint="eastAsia" w:ascii="楷体" w:hAnsi="楷体" w:eastAsia="楷体" w:cs="楷体"/>
          <w:b w:val="0"/>
          <w:bCs w:val="0"/>
          <w:i w:val="0"/>
          <w:iCs w:val="0"/>
          <w:szCs w:val="28"/>
        </w:rPr>
        <w:fldChar w:fldCharType="end"/>
      </w:r>
    </w:p>
    <w:p>
      <w:pPr>
        <w:pStyle w:val="4"/>
        <w:tabs>
          <w:tab w:val="right" w:leader="dot" w:pos="8845"/>
          <w:tab w:val="clear" w:pos="8296"/>
          <w:tab w:val="clear" w:pos="8715"/>
        </w:tabs>
        <w:rPr>
          <w:b w:val="0"/>
          <w:bCs w:val="0"/>
          <w:i w:val="0"/>
          <w:iCs w:val="0"/>
        </w:rPr>
      </w:pPr>
      <w:r>
        <w:rPr>
          <w:rFonts w:hint="eastAsia" w:ascii="楷体" w:hAnsi="楷体" w:eastAsia="楷体" w:cs="楷体"/>
          <w:b w:val="0"/>
          <w:bCs w:val="0"/>
          <w:i w:val="0"/>
          <w:iCs w:val="0"/>
          <w:szCs w:val="28"/>
        </w:rPr>
        <w:fldChar w:fldCharType="begin"/>
      </w:r>
      <w:r>
        <w:rPr>
          <w:rFonts w:hint="eastAsia" w:ascii="楷体" w:hAnsi="楷体" w:eastAsia="楷体" w:cs="楷体"/>
          <w:b w:val="0"/>
          <w:bCs w:val="0"/>
          <w:i w:val="0"/>
          <w:iCs w:val="0"/>
          <w:szCs w:val="28"/>
        </w:rPr>
        <w:instrText xml:space="preserve"> HYPERLINK \l _Toc31445 </w:instrText>
      </w:r>
      <w:r>
        <w:rPr>
          <w:rFonts w:hint="eastAsia" w:ascii="楷体" w:hAnsi="楷体" w:eastAsia="楷体" w:cs="楷体"/>
          <w:b w:val="0"/>
          <w:bCs w:val="0"/>
          <w:i w:val="0"/>
          <w:iCs w:val="0"/>
          <w:szCs w:val="28"/>
        </w:rPr>
        <w:fldChar w:fldCharType="separate"/>
      </w:r>
      <w:r>
        <w:rPr>
          <w:rFonts w:hint="default" w:ascii="Times New Roman" w:hAnsi="Times New Roman" w:cs="Times New Roman"/>
          <w:b w:val="0"/>
          <w:bCs w:val="0"/>
          <w:i w:val="0"/>
          <w:iCs w:val="0"/>
          <w:szCs w:val="32"/>
          <w:highlight w:val="none"/>
        </w:rPr>
        <w:t>附件</w:t>
      </w:r>
      <w:r>
        <w:rPr>
          <w:b w:val="0"/>
          <w:bCs w:val="0"/>
          <w:i w:val="0"/>
          <w:iCs w:val="0"/>
        </w:rPr>
        <w:tab/>
      </w:r>
      <w:r>
        <w:rPr>
          <w:b w:val="0"/>
          <w:bCs w:val="0"/>
          <w:i w:val="0"/>
          <w:iCs w:val="0"/>
        </w:rPr>
        <w:fldChar w:fldCharType="begin"/>
      </w:r>
      <w:r>
        <w:rPr>
          <w:b w:val="0"/>
          <w:bCs w:val="0"/>
          <w:i w:val="0"/>
          <w:iCs w:val="0"/>
        </w:rPr>
        <w:instrText xml:space="preserve"> PAGEREF _Toc31445 \h </w:instrText>
      </w:r>
      <w:r>
        <w:rPr>
          <w:b w:val="0"/>
          <w:bCs w:val="0"/>
          <w:i w:val="0"/>
          <w:iCs w:val="0"/>
        </w:rPr>
        <w:fldChar w:fldCharType="separate"/>
      </w:r>
      <w:r>
        <w:rPr>
          <w:b w:val="0"/>
          <w:bCs w:val="0"/>
          <w:i w:val="0"/>
          <w:iCs w:val="0"/>
        </w:rPr>
        <w:t>9</w:t>
      </w:r>
      <w:r>
        <w:rPr>
          <w:b w:val="0"/>
          <w:bCs w:val="0"/>
          <w:i w:val="0"/>
          <w:iCs w:val="0"/>
        </w:rPr>
        <w:fldChar w:fldCharType="end"/>
      </w:r>
      <w:r>
        <w:rPr>
          <w:rFonts w:hint="eastAsia" w:ascii="楷体" w:hAnsi="楷体" w:eastAsia="楷体" w:cs="楷体"/>
          <w:b w:val="0"/>
          <w:bCs w:val="0"/>
          <w:i w:val="0"/>
          <w:iCs w:val="0"/>
          <w:szCs w:val="28"/>
        </w:rPr>
        <w:fldChar w:fldCharType="end"/>
      </w:r>
    </w:p>
    <w:p>
      <w:pPr>
        <w:keepNext w:val="0"/>
        <w:keepLines w:val="0"/>
        <w:pageBreakBefore w:val="0"/>
        <w:widowControl w:val="0"/>
        <w:kinsoku/>
        <w:wordWrap/>
        <w:overflowPunct/>
        <w:topLinePunct w:val="0"/>
        <w:autoSpaceDE/>
        <w:autoSpaceDN/>
        <w:bidi w:val="0"/>
        <w:adjustRightInd/>
        <w:snapToGrid/>
        <w:ind w:firstLine="412" w:firstLineChars="200"/>
        <w:textAlignment w:val="auto"/>
        <w:outlineLvl w:val="0"/>
        <w:rPr>
          <w:rFonts w:hint="eastAsia" w:ascii="楷体" w:hAnsi="楷体" w:eastAsia="楷体" w:cs="楷体"/>
          <w:bCs w:val="0"/>
          <w:i w:val="0"/>
          <w:iCs w:val="0"/>
          <w:szCs w:val="28"/>
        </w:rPr>
      </w:pPr>
      <w:r>
        <w:rPr>
          <w:rFonts w:hint="eastAsia" w:ascii="楷体" w:hAnsi="楷体" w:eastAsia="楷体" w:cs="楷体"/>
          <w:b w:val="0"/>
          <w:bCs w:val="0"/>
          <w:i w:val="0"/>
          <w:iCs w:val="0"/>
          <w:szCs w:val="28"/>
        </w:rPr>
        <w:fldChar w:fldCharType="end"/>
      </w:r>
      <w:bookmarkStart w:id="0" w:name="_Toc24283"/>
      <w:bookmarkStart w:id="1" w:name="_Toc12398"/>
      <w:bookmarkStart w:id="2" w:name="_Toc30614"/>
      <w:bookmarkStart w:id="3" w:name="_Toc3194"/>
    </w:p>
    <w:p>
      <w:pPr>
        <w:keepNext w:val="0"/>
        <w:keepLines w:val="0"/>
        <w:pageBreakBefore w:val="0"/>
        <w:widowControl w:val="0"/>
        <w:kinsoku/>
        <w:wordWrap/>
        <w:overflowPunct/>
        <w:topLinePunct w:val="0"/>
        <w:autoSpaceDE/>
        <w:autoSpaceDN/>
        <w:bidi w:val="0"/>
        <w:adjustRightInd/>
        <w:snapToGrid/>
        <w:ind w:firstLine="712" w:firstLineChars="200"/>
        <w:textAlignment w:val="auto"/>
        <w:outlineLvl w:val="0"/>
        <w:rPr>
          <w:rFonts w:hint="eastAsia" w:ascii="Times New Roman" w:hAnsi="Times New Roman" w:eastAsia="黑体" w:cs="Times New Roman"/>
          <w:bCs/>
          <w:i w:val="0"/>
          <w:iCs w:val="0"/>
          <w:color w:val="auto"/>
          <w:sz w:val="36"/>
          <w:szCs w:val="36"/>
          <w:highlight w:val="none"/>
          <w:lang w:val="en-US" w:eastAsia="zh-CN"/>
        </w:rPr>
        <w:sectPr>
          <w:footerReference r:id="rId4" w:type="default"/>
          <w:footerReference r:id="rId5" w:type="even"/>
          <w:pgSz w:w="11907" w:h="16840"/>
          <w:pgMar w:top="1985" w:right="1474" w:bottom="1871" w:left="1588" w:header="720" w:footer="1531" w:gutter="0"/>
          <w:pgNumType w:fmt="decimal" w:start="1"/>
          <w:cols w:space="720" w:num="1"/>
          <w:docGrid w:type="linesAndChars" w:linePitch="564" w:charSpace="-842"/>
        </w:sectPr>
      </w:pPr>
    </w:p>
    <w:p>
      <w:pPr>
        <w:keepNext w:val="0"/>
        <w:keepLines w:val="0"/>
        <w:pageBreakBefore w:val="0"/>
        <w:widowControl w:val="0"/>
        <w:kinsoku/>
        <w:wordWrap/>
        <w:overflowPunct/>
        <w:topLinePunct w:val="0"/>
        <w:autoSpaceDE/>
        <w:autoSpaceDN/>
        <w:bidi w:val="0"/>
        <w:adjustRightInd/>
        <w:snapToGrid/>
        <w:ind w:firstLine="720" w:firstLineChars="200"/>
        <w:textAlignment w:val="auto"/>
        <w:outlineLvl w:val="0"/>
        <w:rPr>
          <w:rFonts w:hint="eastAsia" w:ascii="Times New Roman" w:hAnsi="Times New Roman" w:eastAsia="黑体" w:cs="Times New Roman"/>
          <w:bCs/>
          <w:i w:val="0"/>
          <w:iCs w:val="0"/>
          <w:color w:val="auto"/>
          <w:sz w:val="36"/>
          <w:szCs w:val="36"/>
          <w:highlight w:val="none"/>
          <w:lang w:val="en-US" w:eastAsia="zh-CN"/>
        </w:rPr>
      </w:pPr>
      <w:r>
        <w:rPr>
          <w:rFonts w:hint="eastAsia" w:ascii="Times New Roman" w:hAnsi="Times New Roman" w:eastAsia="黑体" w:cs="Times New Roman"/>
          <w:bCs/>
          <w:i w:val="0"/>
          <w:iCs w:val="0"/>
          <w:color w:val="auto"/>
          <w:sz w:val="36"/>
          <w:szCs w:val="36"/>
          <w:highlight w:val="none"/>
          <w:lang w:val="en-US" w:eastAsia="zh-CN"/>
        </w:rPr>
        <w:t>一、项目单位基本情况</w:t>
      </w:r>
      <w:bookmarkEnd w:id="0"/>
      <w:bookmarkEnd w:id="1"/>
      <w:bookmarkEnd w:id="2"/>
      <w:bookmarkEnd w:id="3"/>
    </w:p>
    <w:p>
      <w:pPr>
        <w:ind w:left="632"/>
        <w:outlineLvl w:val="1"/>
        <w:rPr>
          <w:rFonts w:hint="eastAsia" w:ascii="Times New Roman" w:hAnsi="Times New Roman" w:eastAsia="楷体" w:cs="Times New Roman"/>
          <w:bCs/>
          <w:i w:val="0"/>
          <w:iCs w:val="0"/>
          <w:color w:val="auto"/>
          <w:sz w:val="32"/>
          <w:szCs w:val="32"/>
          <w:highlight w:val="none"/>
        </w:rPr>
      </w:pPr>
      <w:bookmarkStart w:id="4" w:name="_Toc25835"/>
      <w:bookmarkStart w:id="5" w:name="_Toc32031"/>
      <w:bookmarkStart w:id="6" w:name="_Toc12179"/>
      <w:bookmarkStart w:id="7" w:name="_Toc14493"/>
      <w:r>
        <w:rPr>
          <w:rFonts w:hint="eastAsia" w:ascii="Times New Roman" w:hAnsi="Times New Roman" w:eastAsia="楷体" w:cs="Times New Roman"/>
          <w:bCs/>
          <w:i w:val="0"/>
          <w:iCs w:val="0"/>
          <w:color w:val="auto"/>
          <w:sz w:val="32"/>
          <w:szCs w:val="32"/>
          <w:highlight w:val="none"/>
        </w:rPr>
        <w:t>（一）项目</w:t>
      </w:r>
      <w:r>
        <w:rPr>
          <w:rFonts w:hint="eastAsia" w:ascii="Times New Roman" w:hAnsi="Times New Roman" w:eastAsia="楷体" w:cs="Times New Roman"/>
          <w:bCs/>
          <w:i w:val="0"/>
          <w:iCs w:val="0"/>
          <w:color w:val="auto"/>
          <w:sz w:val="32"/>
          <w:szCs w:val="32"/>
          <w:highlight w:val="none"/>
          <w:lang w:eastAsia="zh-CN"/>
        </w:rPr>
        <w:t>牵头单位</w:t>
      </w:r>
      <w:r>
        <w:rPr>
          <w:rFonts w:hint="eastAsia" w:ascii="Times New Roman" w:hAnsi="Times New Roman" w:eastAsia="楷体" w:cs="Times New Roman"/>
          <w:bCs/>
          <w:i w:val="0"/>
          <w:iCs w:val="0"/>
          <w:color w:val="auto"/>
          <w:sz w:val="32"/>
          <w:szCs w:val="32"/>
          <w:highlight w:val="none"/>
        </w:rPr>
        <w:t>基本情况</w:t>
      </w:r>
      <w:bookmarkEnd w:id="4"/>
      <w:bookmarkEnd w:id="5"/>
      <w:bookmarkEnd w:id="6"/>
      <w:bookmarkEnd w:id="7"/>
    </w:p>
    <w:p>
      <w:pPr>
        <w:ind w:firstLine="640" w:firstLineChars="200"/>
        <w:rPr>
          <w:rFonts w:hint="eastAsia" w:ascii="Times New Roman" w:hAnsi="Times New Roman" w:eastAsia="仿宋_GB2312" w:cs="Times New Roman"/>
          <w:i w:val="0"/>
          <w:iCs w:val="0"/>
          <w:color w:val="C00000"/>
          <w:sz w:val="32"/>
          <w:szCs w:val="32"/>
          <w:highlight w:val="none"/>
        </w:rPr>
      </w:pPr>
      <w:r>
        <w:rPr>
          <w:rFonts w:hint="eastAsia" w:ascii="Times New Roman" w:hAnsi="Times New Roman" w:eastAsia="仿宋_GB2312" w:cs="Times New Roman"/>
          <w:i w:val="0"/>
          <w:iCs w:val="0"/>
          <w:color w:val="C00000"/>
          <w:sz w:val="32"/>
          <w:szCs w:val="32"/>
          <w:highlight w:val="none"/>
        </w:rPr>
        <w:t>XX单位</w:t>
      </w:r>
      <w:r>
        <w:rPr>
          <w:rFonts w:hint="eastAsia" w:ascii="Times New Roman" w:hAnsi="Times New Roman" w:eastAsia="仿宋_GB2312" w:cs="Times New Roman"/>
          <w:i w:val="0"/>
          <w:iCs w:val="0"/>
          <w:color w:val="C00000"/>
          <w:sz w:val="32"/>
          <w:szCs w:val="32"/>
          <w:highlight w:val="none"/>
          <w:lang w:eastAsia="zh-CN"/>
        </w:rPr>
        <w:t>全称（以下简称</w:t>
      </w:r>
      <w:r>
        <w:rPr>
          <w:rFonts w:hint="eastAsia" w:ascii="Times New Roman" w:hAnsi="Times New Roman" w:eastAsia="仿宋_GB2312" w:cs="Times New Roman"/>
          <w:i w:val="0"/>
          <w:iCs w:val="0"/>
          <w:color w:val="C00000"/>
          <w:sz w:val="32"/>
          <w:szCs w:val="32"/>
          <w:highlight w:val="none"/>
          <w:lang w:val="en-US" w:eastAsia="zh-CN"/>
        </w:rPr>
        <w:t>XX</w:t>
      </w:r>
      <w:r>
        <w:rPr>
          <w:rFonts w:hint="eastAsia" w:ascii="Times New Roman" w:hAnsi="Times New Roman" w:eastAsia="仿宋_GB2312" w:cs="Times New Roman"/>
          <w:i w:val="0"/>
          <w:iCs w:val="0"/>
          <w:color w:val="C00000"/>
          <w:sz w:val="32"/>
          <w:szCs w:val="32"/>
          <w:highlight w:val="none"/>
          <w:lang w:eastAsia="zh-CN"/>
        </w:rPr>
        <w:t>）</w:t>
      </w:r>
      <w:r>
        <w:rPr>
          <w:rFonts w:hint="eastAsia" w:ascii="Times New Roman" w:hAnsi="Times New Roman" w:eastAsia="仿宋_GB2312" w:cs="Times New Roman"/>
          <w:i w:val="0"/>
          <w:iCs w:val="0"/>
          <w:color w:val="C00000"/>
          <w:sz w:val="32"/>
          <w:szCs w:val="32"/>
          <w:highlight w:val="none"/>
        </w:rPr>
        <w:t>隶属于XX集团公司，注册地址为XX省XX市，主要从事XXXXXXXX的研制生产等</w:t>
      </w:r>
      <w:r>
        <w:rPr>
          <w:rFonts w:hint="eastAsia" w:ascii="Times New Roman" w:hAnsi="Times New Roman" w:eastAsia="仿宋_GB2312" w:cs="Times New Roman"/>
          <w:i w:val="0"/>
          <w:iCs w:val="0"/>
          <w:color w:val="C00000"/>
          <w:sz w:val="32"/>
          <w:szCs w:val="32"/>
          <w:highlight w:val="none"/>
          <w:lang w:eastAsia="zh-CN"/>
        </w:rPr>
        <w:t>，在</w:t>
      </w:r>
      <w:r>
        <w:rPr>
          <w:rFonts w:hint="eastAsia" w:ascii="Times New Roman" w:hAnsi="Times New Roman" w:eastAsia="仿宋_GB2312" w:cs="Times New Roman"/>
          <w:i w:val="0"/>
          <w:iCs w:val="0"/>
          <w:color w:val="C00000"/>
          <w:sz w:val="32"/>
          <w:szCs w:val="32"/>
          <w:highlight w:val="none"/>
          <w:lang w:val="en-US" w:eastAsia="zh-CN"/>
        </w:rPr>
        <w:t>XXXX方面具有XXXX技术积累（与项目直接相关的研究）</w:t>
      </w:r>
      <w:r>
        <w:rPr>
          <w:rFonts w:hint="eastAsia" w:ascii="Times New Roman" w:hAnsi="Times New Roman" w:eastAsia="仿宋_GB2312" w:cs="Times New Roman"/>
          <w:i w:val="0"/>
          <w:iCs w:val="0"/>
          <w:color w:val="C00000"/>
          <w:sz w:val="32"/>
          <w:szCs w:val="32"/>
          <w:highlight w:val="none"/>
        </w:rPr>
        <w:t>。</w:t>
      </w:r>
    </w:p>
    <w:p>
      <w:pPr>
        <w:ind w:left="632"/>
        <w:outlineLvl w:val="1"/>
        <w:rPr>
          <w:rFonts w:hint="eastAsia" w:ascii="Times New Roman" w:hAnsi="Times New Roman" w:eastAsia="楷体" w:cs="Times New Roman"/>
          <w:bCs/>
          <w:i w:val="0"/>
          <w:iCs w:val="0"/>
          <w:color w:val="auto"/>
          <w:sz w:val="32"/>
          <w:szCs w:val="32"/>
          <w:highlight w:val="none"/>
        </w:rPr>
      </w:pPr>
      <w:bookmarkStart w:id="8" w:name="_Toc21615"/>
      <w:bookmarkStart w:id="9" w:name="_Toc24757"/>
      <w:bookmarkStart w:id="10" w:name="_Toc22789"/>
      <w:bookmarkStart w:id="11" w:name="_Toc32438"/>
      <w:r>
        <w:rPr>
          <w:rFonts w:hint="eastAsia" w:ascii="Times New Roman" w:hAnsi="Times New Roman" w:eastAsia="楷体" w:cs="Times New Roman"/>
          <w:bCs/>
          <w:i w:val="0"/>
          <w:iCs w:val="0"/>
          <w:color w:val="auto"/>
          <w:sz w:val="32"/>
          <w:szCs w:val="32"/>
          <w:highlight w:val="none"/>
        </w:rPr>
        <w:t>（二）项目参研单位基本情况</w:t>
      </w:r>
      <w:bookmarkEnd w:id="8"/>
      <w:bookmarkEnd w:id="9"/>
      <w:bookmarkEnd w:id="10"/>
      <w:bookmarkEnd w:id="11"/>
    </w:p>
    <w:p>
      <w:pPr>
        <w:ind w:firstLine="640" w:firstLineChars="200"/>
        <w:rPr>
          <w:rFonts w:hint="eastAsia" w:ascii="Times New Roman" w:hAnsi="Times New Roman" w:eastAsia="仿宋_GB2312" w:cs="Times New Roman"/>
          <w:i w:val="0"/>
          <w:iCs w:val="0"/>
          <w:color w:val="C00000"/>
          <w:sz w:val="32"/>
          <w:szCs w:val="32"/>
          <w:highlight w:val="none"/>
        </w:rPr>
      </w:pPr>
      <w:r>
        <w:rPr>
          <w:rFonts w:hint="eastAsia" w:ascii="Times New Roman" w:hAnsi="Times New Roman" w:eastAsia="仿宋_GB2312" w:cs="Times New Roman"/>
          <w:i w:val="0"/>
          <w:iCs w:val="0"/>
          <w:color w:val="C00000"/>
          <w:sz w:val="32"/>
          <w:szCs w:val="32"/>
          <w:highlight w:val="none"/>
        </w:rPr>
        <w:t>XX单位</w:t>
      </w:r>
      <w:r>
        <w:rPr>
          <w:rFonts w:hint="eastAsia" w:ascii="Times New Roman" w:hAnsi="Times New Roman" w:eastAsia="仿宋_GB2312" w:cs="Times New Roman"/>
          <w:i w:val="0"/>
          <w:iCs w:val="0"/>
          <w:color w:val="C00000"/>
          <w:sz w:val="32"/>
          <w:szCs w:val="32"/>
          <w:highlight w:val="none"/>
          <w:lang w:eastAsia="zh-CN"/>
        </w:rPr>
        <w:t>全称（以下简称</w:t>
      </w:r>
      <w:r>
        <w:rPr>
          <w:rFonts w:hint="eastAsia" w:ascii="Times New Roman" w:hAnsi="Times New Roman" w:eastAsia="仿宋_GB2312" w:cs="Times New Roman"/>
          <w:i w:val="0"/>
          <w:iCs w:val="0"/>
          <w:color w:val="C00000"/>
          <w:sz w:val="32"/>
          <w:szCs w:val="32"/>
          <w:highlight w:val="none"/>
          <w:lang w:val="en-US" w:eastAsia="zh-CN"/>
        </w:rPr>
        <w:t>XX</w:t>
      </w:r>
      <w:r>
        <w:rPr>
          <w:rFonts w:hint="eastAsia" w:ascii="Times New Roman" w:hAnsi="Times New Roman" w:eastAsia="仿宋_GB2312" w:cs="Times New Roman"/>
          <w:i w:val="0"/>
          <w:iCs w:val="0"/>
          <w:color w:val="C00000"/>
          <w:sz w:val="32"/>
          <w:szCs w:val="32"/>
          <w:highlight w:val="none"/>
          <w:lang w:eastAsia="zh-CN"/>
        </w:rPr>
        <w:t>）</w:t>
      </w:r>
      <w:r>
        <w:rPr>
          <w:rFonts w:hint="eastAsia" w:ascii="Times New Roman" w:hAnsi="Times New Roman" w:eastAsia="仿宋_GB2312" w:cs="Times New Roman"/>
          <w:i w:val="0"/>
          <w:iCs w:val="0"/>
          <w:color w:val="C00000"/>
          <w:sz w:val="32"/>
          <w:szCs w:val="32"/>
          <w:highlight w:val="none"/>
        </w:rPr>
        <w:t>隶属于XX集团公司，注册地址为XX省XX市，主要从事XXXXXXXX的研制生产等</w:t>
      </w:r>
      <w:r>
        <w:rPr>
          <w:rFonts w:hint="eastAsia" w:ascii="Times New Roman" w:hAnsi="Times New Roman" w:eastAsia="仿宋_GB2312" w:cs="Times New Roman"/>
          <w:i w:val="0"/>
          <w:iCs w:val="0"/>
          <w:color w:val="C00000"/>
          <w:sz w:val="32"/>
          <w:szCs w:val="32"/>
          <w:highlight w:val="none"/>
          <w:lang w:eastAsia="zh-CN"/>
        </w:rPr>
        <w:t>，在</w:t>
      </w:r>
      <w:r>
        <w:rPr>
          <w:rFonts w:hint="eastAsia" w:ascii="Times New Roman" w:hAnsi="Times New Roman" w:eastAsia="仿宋_GB2312" w:cs="Times New Roman"/>
          <w:i w:val="0"/>
          <w:iCs w:val="0"/>
          <w:color w:val="C00000"/>
          <w:sz w:val="32"/>
          <w:szCs w:val="32"/>
          <w:highlight w:val="none"/>
          <w:lang w:val="en-US" w:eastAsia="zh-CN"/>
        </w:rPr>
        <w:t>XXXX方面具有XXXX技术积累（与项目直接相关的内容）</w:t>
      </w:r>
      <w:r>
        <w:rPr>
          <w:rFonts w:hint="eastAsia" w:ascii="Times New Roman" w:hAnsi="Times New Roman" w:eastAsia="仿宋_GB2312" w:cs="Times New Roman"/>
          <w:i w:val="0"/>
          <w:iCs w:val="0"/>
          <w:color w:val="C00000"/>
          <w:sz w:val="32"/>
          <w:szCs w:val="32"/>
          <w:highlight w:val="none"/>
        </w:rPr>
        <w:t>。</w:t>
      </w:r>
    </w:p>
    <w:p>
      <w:pPr>
        <w:ind w:firstLine="640" w:firstLineChars="200"/>
        <w:rPr>
          <w:rFonts w:hint="eastAsia" w:ascii="Times New Roman" w:hAnsi="Times New Roman" w:eastAsia="仿宋_GB2312" w:cs="Times New Roman"/>
          <w:i w:val="0"/>
          <w:iCs w:val="0"/>
          <w:color w:val="C00000"/>
          <w:sz w:val="32"/>
          <w:szCs w:val="32"/>
          <w:highlight w:val="none"/>
        </w:rPr>
      </w:pPr>
      <w:r>
        <w:rPr>
          <w:rFonts w:hint="eastAsia" w:ascii="Times New Roman" w:hAnsi="Times New Roman" w:eastAsia="仿宋_GB2312" w:cs="Times New Roman"/>
          <w:i w:val="0"/>
          <w:iCs w:val="0"/>
          <w:color w:val="C00000"/>
          <w:sz w:val="32"/>
          <w:szCs w:val="32"/>
          <w:highlight w:val="none"/>
        </w:rPr>
        <w:t>XX单位</w:t>
      </w:r>
      <w:r>
        <w:rPr>
          <w:rFonts w:hint="eastAsia" w:ascii="Times New Roman" w:hAnsi="Times New Roman" w:eastAsia="仿宋_GB2312" w:cs="Times New Roman"/>
          <w:i w:val="0"/>
          <w:iCs w:val="0"/>
          <w:color w:val="C00000"/>
          <w:sz w:val="32"/>
          <w:szCs w:val="32"/>
          <w:highlight w:val="none"/>
          <w:lang w:eastAsia="zh-CN"/>
        </w:rPr>
        <w:t>全称（以下简称</w:t>
      </w:r>
      <w:r>
        <w:rPr>
          <w:rFonts w:hint="eastAsia" w:ascii="Times New Roman" w:hAnsi="Times New Roman" w:eastAsia="仿宋_GB2312" w:cs="Times New Roman"/>
          <w:i w:val="0"/>
          <w:iCs w:val="0"/>
          <w:color w:val="C00000"/>
          <w:sz w:val="32"/>
          <w:szCs w:val="32"/>
          <w:highlight w:val="none"/>
          <w:lang w:val="en-US" w:eastAsia="zh-CN"/>
        </w:rPr>
        <w:t>XX</w:t>
      </w:r>
      <w:r>
        <w:rPr>
          <w:rFonts w:hint="eastAsia" w:ascii="Times New Roman" w:hAnsi="Times New Roman" w:eastAsia="仿宋_GB2312" w:cs="Times New Roman"/>
          <w:i w:val="0"/>
          <w:iCs w:val="0"/>
          <w:color w:val="C00000"/>
          <w:sz w:val="32"/>
          <w:szCs w:val="32"/>
          <w:highlight w:val="none"/>
          <w:lang w:eastAsia="zh-CN"/>
        </w:rPr>
        <w:t>）</w:t>
      </w:r>
      <w:r>
        <w:rPr>
          <w:rFonts w:hint="eastAsia" w:ascii="Times New Roman" w:hAnsi="Times New Roman" w:eastAsia="仿宋_GB2312" w:cs="Times New Roman"/>
          <w:i w:val="0"/>
          <w:iCs w:val="0"/>
          <w:color w:val="C00000"/>
          <w:sz w:val="32"/>
          <w:szCs w:val="32"/>
          <w:highlight w:val="none"/>
        </w:rPr>
        <w:t>隶属于XX集团公司，注册地址为XX省XX市，主要从事XXXXXXXX的研制生产等</w:t>
      </w:r>
      <w:r>
        <w:rPr>
          <w:rFonts w:hint="eastAsia" w:ascii="Times New Roman" w:hAnsi="Times New Roman" w:eastAsia="仿宋_GB2312" w:cs="Times New Roman"/>
          <w:i w:val="0"/>
          <w:iCs w:val="0"/>
          <w:color w:val="C00000"/>
          <w:sz w:val="32"/>
          <w:szCs w:val="32"/>
          <w:highlight w:val="none"/>
          <w:lang w:eastAsia="zh-CN"/>
        </w:rPr>
        <w:t>，在</w:t>
      </w:r>
      <w:r>
        <w:rPr>
          <w:rFonts w:hint="eastAsia" w:ascii="Times New Roman" w:hAnsi="Times New Roman" w:eastAsia="仿宋_GB2312" w:cs="Times New Roman"/>
          <w:i w:val="0"/>
          <w:iCs w:val="0"/>
          <w:color w:val="C00000"/>
          <w:sz w:val="32"/>
          <w:szCs w:val="32"/>
          <w:highlight w:val="none"/>
          <w:lang w:val="en-US" w:eastAsia="zh-CN"/>
        </w:rPr>
        <w:t>XXXX方面具有XXXX技术积累（与项目直接相关的内容）</w:t>
      </w:r>
      <w:r>
        <w:rPr>
          <w:rFonts w:hint="eastAsia" w:ascii="Times New Roman" w:hAnsi="Times New Roman" w:eastAsia="仿宋_GB2312" w:cs="Times New Roman"/>
          <w:i w:val="0"/>
          <w:iCs w:val="0"/>
          <w:color w:val="C00000"/>
          <w:sz w:val="32"/>
          <w:szCs w:val="32"/>
          <w:highlight w:val="none"/>
        </w:rPr>
        <w:t>。</w:t>
      </w:r>
    </w:p>
    <w:p>
      <w:pPr>
        <w:ind w:firstLine="640" w:firstLineChars="200"/>
        <w:rPr>
          <w:rFonts w:hint="eastAsia" w:ascii="Times New Roman" w:hAnsi="Times New Roman" w:eastAsia="仿宋_GB2312" w:cs="Times New Roman"/>
          <w:i w:val="0"/>
          <w:iCs w:val="0"/>
          <w:color w:val="C00000"/>
          <w:sz w:val="32"/>
          <w:szCs w:val="32"/>
          <w:highlight w:val="none"/>
        </w:rPr>
      </w:pPr>
      <w:r>
        <w:rPr>
          <w:rFonts w:hint="eastAsia" w:ascii="Times New Roman" w:hAnsi="Times New Roman" w:eastAsia="仿宋_GB2312" w:cs="Times New Roman"/>
          <w:i w:val="0"/>
          <w:iCs w:val="0"/>
          <w:color w:val="C00000"/>
          <w:sz w:val="32"/>
          <w:szCs w:val="32"/>
          <w:highlight w:val="none"/>
          <w:lang w:eastAsia="zh-CN"/>
        </w:rPr>
        <w:t>………………</w:t>
      </w:r>
    </w:p>
    <w:p>
      <w:pPr>
        <w:ind w:left="632"/>
        <w:outlineLvl w:val="1"/>
        <w:rPr>
          <w:rFonts w:hint="eastAsia" w:ascii="Times New Roman" w:hAnsi="Times New Roman" w:eastAsia="楷体" w:cs="Times New Roman"/>
          <w:bCs/>
          <w:i w:val="0"/>
          <w:iCs w:val="0"/>
          <w:color w:val="auto"/>
          <w:sz w:val="32"/>
          <w:szCs w:val="32"/>
          <w:highlight w:val="none"/>
          <w:lang w:eastAsia="zh-CN"/>
        </w:rPr>
      </w:pPr>
      <w:bookmarkStart w:id="12" w:name="_Toc27845"/>
      <w:bookmarkStart w:id="13" w:name="_Toc20912"/>
      <w:bookmarkStart w:id="14" w:name="_Toc13977"/>
      <w:bookmarkStart w:id="15" w:name="_Toc20930"/>
      <w:r>
        <w:rPr>
          <w:rFonts w:hint="eastAsia" w:ascii="Times New Roman" w:hAnsi="Times New Roman" w:eastAsia="楷体" w:cs="Times New Roman"/>
          <w:bCs/>
          <w:i w:val="0"/>
          <w:iCs w:val="0"/>
          <w:color w:val="auto"/>
          <w:sz w:val="32"/>
          <w:szCs w:val="32"/>
          <w:highlight w:val="none"/>
          <w:lang w:eastAsia="zh-CN"/>
        </w:rPr>
        <w:t>（三）项目管理组织实施方式</w:t>
      </w:r>
      <w:bookmarkEnd w:id="12"/>
      <w:bookmarkEnd w:id="13"/>
      <w:bookmarkEnd w:id="14"/>
      <w:bookmarkEnd w:id="15"/>
    </w:p>
    <w:p>
      <w:pPr>
        <w:ind w:firstLine="640" w:firstLineChars="200"/>
        <w:rPr>
          <w:rFonts w:hint="eastAsia" w:ascii="Times New Roman" w:hAnsi="Times New Roman" w:eastAsia="仿宋_GB2312" w:cs="Times New Roman"/>
          <w:i w:val="0"/>
          <w:iCs w:val="0"/>
          <w:color w:val="C00000"/>
          <w:sz w:val="32"/>
          <w:szCs w:val="32"/>
          <w:highlight w:val="none"/>
          <w:lang w:eastAsia="zh-CN"/>
        </w:rPr>
      </w:pPr>
      <w:r>
        <w:rPr>
          <w:rFonts w:hint="eastAsia" w:ascii="Times New Roman" w:hAnsi="Times New Roman" w:eastAsia="仿宋_GB2312" w:cs="Times New Roman"/>
          <w:i w:val="0"/>
          <w:iCs w:val="0"/>
          <w:color w:val="C00000"/>
          <w:sz w:val="32"/>
          <w:szCs w:val="32"/>
          <w:highlight w:val="none"/>
          <w:lang w:val="en-US" w:eastAsia="zh-CN"/>
        </w:rPr>
        <w:t>主要介绍项目单位实施该项目时候的组织架构，谁负总责、谁具体实施、内部横向沟通情况。</w:t>
      </w:r>
    </w:p>
    <w:p>
      <w:pPr>
        <w:ind w:left="632"/>
        <w:outlineLvl w:val="1"/>
        <w:rPr>
          <w:rFonts w:hint="eastAsia" w:ascii="Times New Roman" w:hAnsi="Times New Roman" w:eastAsia="楷体" w:cs="Times New Roman"/>
          <w:bCs/>
          <w:i w:val="0"/>
          <w:iCs w:val="0"/>
          <w:color w:val="auto"/>
          <w:sz w:val="32"/>
          <w:szCs w:val="32"/>
          <w:highlight w:val="none"/>
          <w:lang w:eastAsia="zh-CN"/>
        </w:rPr>
      </w:pPr>
      <w:bookmarkStart w:id="16" w:name="_Toc3928"/>
      <w:bookmarkStart w:id="17" w:name="_Toc29003"/>
      <w:bookmarkStart w:id="18" w:name="_Toc1741"/>
      <w:bookmarkStart w:id="19" w:name="_Toc25777"/>
      <w:r>
        <w:rPr>
          <w:rFonts w:hint="eastAsia" w:ascii="Times New Roman" w:hAnsi="Times New Roman" w:eastAsia="楷体" w:cs="Times New Roman"/>
          <w:bCs/>
          <w:i w:val="0"/>
          <w:iCs w:val="0"/>
          <w:color w:val="auto"/>
          <w:sz w:val="32"/>
          <w:szCs w:val="32"/>
          <w:highlight w:val="none"/>
          <w:lang w:eastAsia="zh-CN"/>
        </w:rPr>
        <w:t>（四）项目完成情况</w:t>
      </w:r>
      <w:bookmarkEnd w:id="16"/>
      <w:bookmarkEnd w:id="17"/>
      <w:bookmarkEnd w:id="18"/>
      <w:bookmarkEnd w:id="19"/>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val="en-US" w:eastAsia="zh-CN"/>
        </w:rPr>
        <w:t>主要介绍项目的完成情况，对照研制任务书。</w:t>
      </w:r>
    </w:p>
    <w:p>
      <w:pPr>
        <w:keepNext w:val="0"/>
        <w:keepLines w:val="0"/>
        <w:pageBreakBefore w:val="0"/>
        <w:widowControl w:val="0"/>
        <w:kinsoku/>
        <w:wordWrap/>
        <w:overflowPunct/>
        <w:topLinePunct w:val="0"/>
        <w:autoSpaceDE/>
        <w:autoSpaceDN/>
        <w:bidi w:val="0"/>
        <w:adjustRightInd/>
        <w:snapToGrid/>
        <w:ind w:firstLine="720" w:firstLineChars="200"/>
        <w:textAlignment w:val="auto"/>
        <w:outlineLvl w:val="0"/>
        <w:rPr>
          <w:rFonts w:hint="eastAsia" w:ascii="Times New Roman" w:hAnsi="Times New Roman" w:eastAsia="黑体" w:cs="Times New Roman"/>
          <w:bCs/>
          <w:i w:val="0"/>
          <w:iCs w:val="0"/>
          <w:color w:val="auto"/>
          <w:sz w:val="36"/>
          <w:szCs w:val="36"/>
          <w:highlight w:val="none"/>
          <w:lang w:val="en-US" w:eastAsia="zh-CN"/>
        </w:rPr>
      </w:pPr>
      <w:bookmarkStart w:id="20" w:name="_Toc26378"/>
      <w:bookmarkStart w:id="21" w:name="_Toc24413"/>
      <w:bookmarkStart w:id="22" w:name="_Toc2185"/>
      <w:bookmarkStart w:id="23" w:name="_Toc10644"/>
      <w:r>
        <w:rPr>
          <w:rFonts w:hint="eastAsia" w:ascii="Times New Roman" w:hAnsi="Times New Roman" w:eastAsia="黑体" w:cs="Times New Roman"/>
          <w:bCs/>
          <w:i w:val="0"/>
          <w:iCs w:val="0"/>
          <w:color w:val="auto"/>
          <w:sz w:val="36"/>
          <w:szCs w:val="36"/>
          <w:highlight w:val="none"/>
          <w:lang w:val="en-US" w:eastAsia="zh-CN"/>
        </w:rPr>
        <w:t>二、项目批复情况</w:t>
      </w:r>
      <w:bookmarkEnd w:id="20"/>
      <w:bookmarkEnd w:id="21"/>
      <w:bookmarkEnd w:id="22"/>
      <w:bookmarkEnd w:id="23"/>
    </w:p>
    <w:p>
      <w:pPr>
        <w:ind w:left="632"/>
        <w:outlineLvl w:val="1"/>
        <w:rPr>
          <w:rFonts w:hint="eastAsia" w:ascii="Times New Roman" w:hAnsi="Times New Roman" w:eastAsia="楷体" w:cs="Times New Roman"/>
          <w:bCs/>
          <w:i w:val="0"/>
          <w:iCs w:val="0"/>
          <w:color w:val="auto"/>
          <w:sz w:val="32"/>
          <w:szCs w:val="32"/>
          <w:highlight w:val="none"/>
        </w:rPr>
      </w:pPr>
      <w:bookmarkStart w:id="24" w:name="_Toc9876"/>
      <w:bookmarkStart w:id="25" w:name="_Toc26891"/>
      <w:r>
        <w:rPr>
          <w:rFonts w:hint="eastAsia" w:ascii="Times New Roman" w:hAnsi="Times New Roman" w:eastAsia="楷体" w:cs="Times New Roman"/>
          <w:bCs/>
          <w:i w:val="0"/>
          <w:iCs w:val="0"/>
          <w:color w:val="auto"/>
          <w:sz w:val="32"/>
          <w:szCs w:val="32"/>
          <w:highlight w:val="none"/>
        </w:rPr>
        <w:t>（一）项目批复文件</w:t>
      </w:r>
      <w:bookmarkEnd w:id="24"/>
      <w:bookmarkEnd w:id="25"/>
    </w:p>
    <w:p>
      <w:pPr>
        <w:ind w:firstLine="640" w:firstLineChars="200"/>
        <w:rPr>
          <w:rFonts w:hint="eastAsia" w:ascii="Times New Roman" w:hAnsi="Times New Roman" w:eastAsia="仿宋_GB2312" w:cs="Times New Roman"/>
          <w:i w:val="0"/>
          <w:iCs w:val="0"/>
          <w:color w:val="C00000"/>
          <w:sz w:val="32"/>
          <w:szCs w:val="32"/>
          <w:highlight w:val="none"/>
        </w:rPr>
      </w:pPr>
      <w:r>
        <w:rPr>
          <w:rFonts w:hint="eastAsia" w:ascii="Times New Roman" w:hAnsi="Times New Roman" w:eastAsia="仿宋_GB2312" w:cs="Times New Roman"/>
          <w:i w:val="0"/>
          <w:iCs w:val="0"/>
          <w:color w:val="C00000"/>
          <w:sz w:val="32"/>
          <w:szCs w:val="32"/>
          <w:highlight w:val="none"/>
        </w:rPr>
        <w:t>20XX年X月X日，《</w:t>
      </w:r>
      <w:r>
        <w:rPr>
          <w:rFonts w:hint="eastAsia" w:ascii="Times New Roman" w:hAnsi="Times New Roman" w:eastAsia="仿宋_GB2312" w:cs="Times New Roman"/>
          <w:i w:val="0"/>
          <w:iCs w:val="0"/>
          <w:color w:val="C00000"/>
          <w:sz w:val="32"/>
          <w:szCs w:val="32"/>
          <w:highlight w:val="none"/>
          <w:lang w:val="en-US" w:eastAsia="zh-CN"/>
        </w:rPr>
        <w:t>XXXX</w:t>
      </w:r>
      <w:r>
        <w:rPr>
          <w:rFonts w:hint="eastAsia" w:ascii="Times New Roman" w:hAnsi="Times New Roman" w:eastAsia="仿宋_GB2312" w:cs="Times New Roman"/>
          <w:i w:val="0"/>
          <w:iCs w:val="0"/>
          <w:color w:val="C00000"/>
          <w:sz w:val="32"/>
          <w:szCs w:val="32"/>
          <w:highlight w:val="none"/>
          <w:lang w:eastAsia="zh-CN"/>
        </w:rPr>
        <w:t>关于</w:t>
      </w:r>
      <w:r>
        <w:rPr>
          <w:rFonts w:hint="eastAsia" w:ascii="Times New Roman" w:hAnsi="Times New Roman" w:eastAsia="仿宋_GB2312" w:cs="Times New Roman"/>
          <w:i w:val="0"/>
          <w:iCs w:val="0"/>
          <w:color w:val="C00000"/>
          <w:sz w:val="32"/>
          <w:szCs w:val="32"/>
          <w:highlight w:val="none"/>
        </w:rPr>
        <w:t>XXX立项的批复》（XXXXX〔20XX〕XX号）</w:t>
      </w:r>
      <w:r>
        <w:rPr>
          <w:rFonts w:hint="eastAsia" w:ascii="Times New Roman" w:hAnsi="Times New Roman" w:eastAsia="仿宋_GB2312" w:cs="Times New Roman"/>
          <w:i w:val="0"/>
          <w:iCs w:val="0"/>
          <w:color w:val="C00000"/>
          <w:sz w:val="32"/>
          <w:szCs w:val="32"/>
          <w:highlight w:val="none"/>
          <w:lang w:eastAsia="zh-CN"/>
        </w:rPr>
        <w:t>（以下简称《立项批复》）</w:t>
      </w:r>
      <w:r>
        <w:rPr>
          <w:rFonts w:hint="eastAsia" w:ascii="Times New Roman" w:hAnsi="Times New Roman" w:eastAsia="仿宋_GB2312" w:cs="Times New Roman"/>
          <w:i w:val="0"/>
          <w:iCs w:val="0"/>
          <w:color w:val="C00000"/>
          <w:sz w:val="32"/>
          <w:szCs w:val="32"/>
          <w:highlight w:val="none"/>
        </w:rPr>
        <w:t>批复该项目</w:t>
      </w:r>
      <w:r>
        <w:rPr>
          <w:rFonts w:hint="eastAsia" w:ascii="Times New Roman" w:hAnsi="Times New Roman" w:eastAsia="仿宋_GB2312" w:cs="Times New Roman"/>
          <w:i w:val="0"/>
          <w:iCs w:val="0"/>
          <w:color w:val="C00000"/>
          <w:sz w:val="32"/>
          <w:szCs w:val="32"/>
          <w:highlight w:val="none"/>
          <w:lang w:eastAsia="zh-CN"/>
        </w:rPr>
        <w:t>立项</w:t>
      </w:r>
      <w:r>
        <w:rPr>
          <w:rFonts w:hint="eastAsia" w:ascii="Times New Roman" w:hAnsi="Times New Roman" w:eastAsia="仿宋_GB2312" w:cs="Times New Roman"/>
          <w:i w:val="0"/>
          <w:iCs w:val="0"/>
          <w:color w:val="C00000"/>
          <w:sz w:val="32"/>
          <w:szCs w:val="32"/>
          <w:highlight w:val="none"/>
        </w:rPr>
        <w:t>。</w:t>
      </w:r>
    </w:p>
    <w:p>
      <w:pPr>
        <w:ind w:left="632"/>
        <w:outlineLvl w:val="1"/>
        <w:rPr>
          <w:rFonts w:hint="eastAsia" w:ascii="Times New Roman" w:hAnsi="Times New Roman" w:eastAsia="楷体" w:cs="Times New Roman"/>
          <w:bCs/>
          <w:i w:val="0"/>
          <w:iCs w:val="0"/>
          <w:color w:val="auto"/>
          <w:sz w:val="32"/>
          <w:szCs w:val="32"/>
          <w:highlight w:val="none"/>
        </w:rPr>
      </w:pPr>
      <w:bookmarkStart w:id="26" w:name="_Toc22229"/>
      <w:bookmarkStart w:id="27" w:name="_Toc3783"/>
      <w:r>
        <w:rPr>
          <w:rFonts w:hint="eastAsia" w:ascii="Times New Roman" w:hAnsi="Times New Roman" w:eastAsia="楷体" w:cs="Times New Roman"/>
          <w:bCs/>
          <w:i w:val="0"/>
          <w:iCs w:val="0"/>
          <w:color w:val="auto"/>
          <w:sz w:val="32"/>
          <w:szCs w:val="32"/>
          <w:highlight w:val="none"/>
        </w:rPr>
        <w:t>（二）项目</w:t>
      </w:r>
      <w:r>
        <w:rPr>
          <w:rFonts w:hint="eastAsia" w:ascii="Times New Roman" w:hAnsi="Times New Roman" w:eastAsia="楷体" w:cs="Times New Roman"/>
          <w:bCs/>
          <w:i w:val="0"/>
          <w:iCs w:val="0"/>
          <w:color w:val="auto"/>
          <w:sz w:val="32"/>
          <w:szCs w:val="32"/>
          <w:highlight w:val="none"/>
          <w:lang w:eastAsia="zh-CN"/>
        </w:rPr>
        <w:t>批复主要</w:t>
      </w:r>
      <w:r>
        <w:rPr>
          <w:rFonts w:hint="eastAsia" w:ascii="Times New Roman" w:hAnsi="Times New Roman" w:eastAsia="楷体" w:cs="Times New Roman"/>
          <w:bCs/>
          <w:i w:val="0"/>
          <w:iCs w:val="0"/>
          <w:color w:val="auto"/>
          <w:sz w:val="32"/>
          <w:szCs w:val="32"/>
          <w:highlight w:val="none"/>
        </w:rPr>
        <w:t>内容</w:t>
      </w:r>
      <w:bookmarkEnd w:id="26"/>
      <w:bookmarkEnd w:id="27"/>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eastAsia="zh-CN"/>
        </w:rPr>
        <w:t>项目批复总经费</w:t>
      </w:r>
      <w:r>
        <w:rPr>
          <w:rFonts w:hint="eastAsia" w:ascii="Times New Roman" w:hAnsi="Times New Roman" w:eastAsia="仿宋_GB2312" w:cs="Times New Roman"/>
          <w:i w:val="0"/>
          <w:iCs w:val="0"/>
          <w:color w:val="C00000"/>
          <w:sz w:val="32"/>
          <w:szCs w:val="32"/>
          <w:highlight w:val="none"/>
          <w:lang w:val="en-US" w:eastAsia="zh-CN"/>
        </w:rPr>
        <w:t>XX万元，</w:t>
      </w:r>
      <w:r>
        <w:rPr>
          <w:rFonts w:hint="eastAsia" w:ascii="Times New Roman" w:hAnsi="Times New Roman" w:eastAsia="仿宋_GB2312" w:cs="Times New Roman"/>
          <w:i w:val="0"/>
          <w:iCs w:val="0"/>
          <w:color w:val="C00000"/>
          <w:sz w:val="32"/>
          <w:szCs w:val="32"/>
          <w:highlight w:val="none"/>
        </w:rPr>
        <w:t>资金来源：国拨资金XX万元，自筹资金XX万元。</w:t>
      </w:r>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eastAsia="zh-CN"/>
        </w:rPr>
        <w:t>项目批复牵头单位为</w:t>
      </w:r>
      <w:r>
        <w:rPr>
          <w:rFonts w:hint="eastAsia" w:ascii="Times New Roman" w:hAnsi="Times New Roman" w:eastAsia="仿宋_GB2312" w:cs="Times New Roman"/>
          <w:i w:val="0"/>
          <w:iCs w:val="0"/>
          <w:color w:val="C00000"/>
          <w:sz w:val="32"/>
          <w:szCs w:val="32"/>
          <w:highlight w:val="none"/>
          <w:lang w:val="en-US" w:eastAsia="zh-CN"/>
        </w:rPr>
        <w:t>XXXX，参研单位为XXXX、XXXX、XXXX、XXXX。</w:t>
      </w:r>
    </w:p>
    <w:p>
      <w:pPr>
        <w:ind w:firstLine="640" w:firstLineChars="200"/>
        <w:rPr>
          <w:rFonts w:hint="eastAsia" w:ascii="Times New Roman" w:hAnsi="Times New Roman" w:eastAsia="仿宋_GB2312" w:cs="Times New Roman"/>
          <w:i w:val="0"/>
          <w:iCs w:val="0"/>
          <w:color w:val="C00000"/>
          <w:sz w:val="32"/>
          <w:szCs w:val="32"/>
          <w:highlight w:val="none"/>
          <w:lang w:val="en-US"/>
        </w:rPr>
      </w:pPr>
      <w:r>
        <w:rPr>
          <w:rFonts w:hint="eastAsia" w:ascii="Times New Roman" w:hAnsi="Times New Roman" w:eastAsia="仿宋_GB2312" w:cs="Times New Roman"/>
          <w:i w:val="0"/>
          <w:iCs w:val="0"/>
          <w:color w:val="C00000"/>
          <w:sz w:val="32"/>
          <w:szCs w:val="32"/>
          <w:highlight w:val="none"/>
          <w:lang w:eastAsia="zh-CN"/>
        </w:rPr>
        <w:t>项目批复研究内容：</w:t>
      </w:r>
      <w:r>
        <w:rPr>
          <w:rFonts w:hint="eastAsia" w:ascii="Times New Roman" w:hAnsi="Times New Roman" w:eastAsia="仿宋_GB2312" w:cs="Times New Roman"/>
          <w:i w:val="0"/>
          <w:iCs w:val="0"/>
          <w:color w:val="C00000"/>
          <w:sz w:val="32"/>
          <w:szCs w:val="32"/>
          <w:highlight w:val="none"/>
          <w:lang w:val="en-US" w:eastAsia="zh-CN"/>
        </w:rPr>
        <w:t>XXXXXXXXXXXXXXXXXX。</w:t>
      </w:r>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eastAsia="zh-CN"/>
        </w:rPr>
        <w:t>项目批复研究周期</w:t>
      </w:r>
      <w:r>
        <w:rPr>
          <w:rFonts w:hint="eastAsia" w:ascii="Times New Roman" w:hAnsi="Times New Roman" w:eastAsia="仿宋_GB2312" w:cs="Times New Roman"/>
          <w:i w:val="0"/>
          <w:iCs w:val="0"/>
          <w:color w:val="C00000"/>
          <w:sz w:val="32"/>
          <w:szCs w:val="32"/>
          <w:highlight w:val="none"/>
          <w:lang w:val="en-US" w:eastAsia="zh-CN"/>
        </w:rPr>
        <w:t>XX个月，即20XX年XX月至20XX年XX月。</w:t>
      </w:r>
    </w:p>
    <w:p>
      <w:pPr>
        <w:keepNext w:val="0"/>
        <w:keepLines w:val="0"/>
        <w:pageBreakBefore w:val="0"/>
        <w:widowControl w:val="0"/>
        <w:kinsoku/>
        <w:wordWrap/>
        <w:overflowPunct/>
        <w:topLinePunct w:val="0"/>
        <w:autoSpaceDE/>
        <w:autoSpaceDN/>
        <w:bidi w:val="0"/>
        <w:adjustRightInd/>
        <w:snapToGrid/>
        <w:ind w:firstLine="720" w:firstLineChars="200"/>
        <w:textAlignment w:val="auto"/>
        <w:outlineLvl w:val="0"/>
        <w:rPr>
          <w:rFonts w:hint="eastAsia" w:ascii="Times New Roman" w:hAnsi="Times New Roman" w:eastAsia="黑体" w:cs="Times New Roman"/>
          <w:bCs/>
          <w:i w:val="0"/>
          <w:iCs w:val="0"/>
          <w:color w:val="auto"/>
          <w:sz w:val="36"/>
          <w:szCs w:val="36"/>
          <w:highlight w:val="none"/>
          <w:lang w:val="en-US" w:eastAsia="zh-CN"/>
        </w:rPr>
      </w:pPr>
      <w:bookmarkStart w:id="28" w:name="_Toc24118"/>
      <w:bookmarkStart w:id="29" w:name="_Toc24472"/>
      <w:bookmarkStart w:id="30" w:name="_Toc12709"/>
      <w:bookmarkStart w:id="31" w:name="_Toc3549"/>
      <w:r>
        <w:rPr>
          <w:rFonts w:hint="eastAsia" w:ascii="Times New Roman" w:hAnsi="Times New Roman" w:eastAsia="黑体" w:cs="Times New Roman"/>
          <w:bCs/>
          <w:i w:val="0"/>
          <w:iCs w:val="0"/>
          <w:color w:val="auto"/>
          <w:sz w:val="36"/>
          <w:szCs w:val="36"/>
          <w:highlight w:val="none"/>
          <w:lang w:val="en-US" w:eastAsia="zh-CN"/>
        </w:rPr>
        <w:t>三、项目单位内控机制建立情况</w:t>
      </w:r>
      <w:bookmarkEnd w:id="28"/>
      <w:bookmarkEnd w:id="29"/>
      <w:bookmarkEnd w:id="30"/>
      <w:bookmarkEnd w:id="31"/>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602" w:firstLineChars="200"/>
        <w:textAlignment w:val="auto"/>
        <w:outlineLvl w:val="9"/>
        <w:rPr>
          <w:rFonts w:hint="eastAsia" w:ascii="仿宋_GB2312" w:hAnsi="仿宋_GB2312" w:eastAsia="仿宋_GB2312" w:cs="仿宋_GB2312"/>
          <w:b/>
          <w:bCs/>
          <w:i w:val="0"/>
          <w:iCs w:val="0"/>
          <w:color w:val="FF0000"/>
          <w:sz w:val="30"/>
          <w:szCs w:val="30"/>
          <w:highlight w:val="none"/>
          <w:lang w:val="en-US" w:eastAsia="zh-CN"/>
        </w:rPr>
      </w:pPr>
      <w:r>
        <w:rPr>
          <w:rFonts w:hint="eastAsia" w:ascii="仿宋_GB2312" w:hAnsi="仿宋_GB2312" w:eastAsia="仿宋_GB2312" w:cs="仿宋_GB2312"/>
          <w:b/>
          <w:bCs/>
          <w:i w:val="0"/>
          <w:iCs w:val="0"/>
          <w:color w:val="FF0000"/>
          <w:sz w:val="30"/>
          <w:szCs w:val="30"/>
          <w:highlight w:val="none"/>
          <w:lang w:val="en-US" w:eastAsia="zh-CN"/>
        </w:rPr>
        <w:t>（主要介绍项目单位内控制度、项目管理机制运行情况）</w:t>
      </w:r>
    </w:p>
    <w:p>
      <w:pPr>
        <w:ind w:left="632"/>
        <w:outlineLvl w:val="1"/>
        <w:rPr>
          <w:rFonts w:hint="eastAsia" w:ascii="Times New Roman" w:hAnsi="Times New Roman" w:eastAsia="楷体" w:cs="Times New Roman"/>
          <w:bCs/>
          <w:i w:val="0"/>
          <w:iCs w:val="0"/>
          <w:color w:val="auto"/>
          <w:sz w:val="32"/>
          <w:szCs w:val="32"/>
          <w:highlight w:val="none"/>
          <w:lang w:val="en-US" w:eastAsia="zh-CN"/>
        </w:rPr>
      </w:pPr>
      <w:bookmarkStart w:id="32" w:name="_Toc6594"/>
      <w:bookmarkStart w:id="33" w:name="_Toc1753"/>
      <w:r>
        <w:rPr>
          <w:rFonts w:hint="eastAsia" w:ascii="Times New Roman" w:hAnsi="Times New Roman" w:eastAsia="楷体" w:cs="Times New Roman"/>
          <w:bCs/>
          <w:i w:val="0"/>
          <w:iCs w:val="0"/>
          <w:color w:val="auto"/>
          <w:sz w:val="32"/>
          <w:szCs w:val="32"/>
          <w:highlight w:val="none"/>
          <w:lang w:val="en-US" w:eastAsia="zh-CN"/>
        </w:rPr>
        <w:t>（一）项目单位内控制度情况</w:t>
      </w:r>
      <w:bookmarkEnd w:id="32"/>
      <w:r>
        <w:rPr>
          <w:rFonts w:hint="eastAsia" w:ascii="Times New Roman" w:hAnsi="Times New Roman" w:eastAsia="楷体" w:cs="Times New Roman"/>
          <w:bCs/>
          <w:i w:val="0"/>
          <w:iCs w:val="0"/>
          <w:color w:val="auto"/>
          <w:sz w:val="32"/>
          <w:szCs w:val="32"/>
          <w:highlight w:val="none"/>
          <w:lang w:val="en-US" w:eastAsia="zh-CN"/>
        </w:rPr>
        <w:t>（每家单位都要写）</w:t>
      </w:r>
      <w:bookmarkEnd w:id="33"/>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val="en-US" w:eastAsia="zh-CN"/>
        </w:rPr>
        <w:t>项目单位执行《企业会计准则》《企业会计制度》，根据国家及主管部门的有关规定，依据《国防科技工业科研经费管理办法》（财防〔2019〕12号）《财政部 工业和信息化部 国家国防科工局关于〈国防科技工业科研经费管理办法〉的补充通知》（财防〔2023〕122号），结合本单位实际情况，制定了涉及科研管理和本项目管理的内控制度，主要包括：《科研经费财务管理程序》《发票管理程序》《项目研制程序及要求》《项目管理要求》《科研实物资产管理程序》《全面预算管理程序》《月度资金使用计划编制程序》《合同管理程序》《支付管理程序》《差旅管理程序》《会议管理程序》《法人授权委托程序》《资产管理程序》《供应商比选程序》《供应商战略管理程序》《供应商寻源与准入管理程序》《采购方式及供应商确定程序》等内控制度。</w:t>
      </w:r>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val="en-US" w:eastAsia="zh-CN"/>
        </w:rPr>
        <w:t>内控制度内容涵盖了预算管理、资金管理、经费支出授权、财务报销管理、会计核算、资产管理、采购管理、合同管理等管理内容</w:t>
      </w:r>
      <w:r>
        <w:rPr>
          <w:rFonts w:hint="eastAsia" w:eastAsia="仿宋_GB2312" w:cs="Times New Roman"/>
          <w:i w:val="0"/>
          <w:iCs w:val="0"/>
          <w:color w:val="C00000"/>
          <w:sz w:val="32"/>
          <w:szCs w:val="32"/>
          <w:highlight w:val="none"/>
          <w:lang w:val="en-US" w:eastAsia="zh-CN"/>
        </w:rPr>
        <w:t>。</w:t>
      </w:r>
      <w:r>
        <w:rPr>
          <w:rFonts w:hint="eastAsia" w:ascii="Times New Roman" w:hAnsi="Times New Roman" w:eastAsia="仿宋_GB2312" w:cs="Times New Roman"/>
          <w:i w:val="0"/>
          <w:iCs w:val="0"/>
          <w:color w:val="C00000"/>
          <w:sz w:val="32"/>
          <w:szCs w:val="32"/>
          <w:highlight w:val="none"/>
          <w:lang w:val="en-US" w:eastAsia="zh-CN"/>
        </w:rPr>
        <w:t>各项内控制度与国家及XXXX集团的总体决策部署和有关法律法规、规定性文件等无相违背的内容；各项内控制度进行了及时修订并在执行中。</w:t>
      </w:r>
    </w:p>
    <w:p>
      <w:pPr>
        <w:ind w:left="632"/>
        <w:outlineLvl w:val="1"/>
        <w:rPr>
          <w:rFonts w:hint="eastAsia" w:ascii="Times New Roman" w:hAnsi="Times New Roman" w:eastAsia="楷体" w:cs="Times New Roman"/>
          <w:bCs/>
          <w:i w:val="0"/>
          <w:iCs w:val="0"/>
          <w:color w:val="auto"/>
          <w:sz w:val="32"/>
          <w:szCs w:val="32"/>
          <w:highlight w:val="none"/>
          <w:lang w:val="en-US" w:eastAsia="zh-CN"/>
        </w:rPr>
      </w:pPr>
      <w:bookmarkStart w:id="34" w:name="_Toc26177"/>
      <w:bookmarkStart w:id="35" w:name="_Toc7492"/>
      <w:r>
        <w:rPr>
          <w:rFonts w:hint="eastAsia" w:ascii="Times New Roman" w:hAnsi="Times New Roman" w:eastAsia="楷体" w:cs="Times New Roman"/>
          <w:bCs/>
          <w:i w:val="0"/>
          <w:iCs w:val="0"/>
          <w:color w:val="auto"/>
          <w:sz w:val="32"/>
          <w:szCs w:val="32"/>
          <w:highlight w:val="none"/>
          <w:lang w:val="en-US" w:eastAsia="zh-CN"/>
        </w:rPr>
        <w:t>（二）项目采购及合同管理情况</w:t>
      </w:r>
      <w:bookmarkEnd w:id="34"/>
      <w:r>
        <w:rPr>
          <w:rFonts w:hint="eastAsia" w:ascii="Times New Roman" w:hAnsi="Times New Roman" w:eastAsia="楷体" w:cs="Times New Roman"/>
          <w:bCs/>
          <w:i w:val="0"/>
          <w:iCs w:val="0"/>
          <w:color w:val="auto"/>
          <w:sz w:val="32"/>
          <w:szCs w:val="32"/>
          <w:highlight w:val="none"/>
          <w:lang w:val="en-US" w:eastAsia="zh-CN"/>
        </w:rPr>
        <w:t>（每家单位都要写）</w:t>
      </w:r>
      <w:bookmarkEnd w:id="35"/>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val="en-US" w:eastAsia="zh-CN"/>
        </w:rPr>
        <w:t>项目单位材料物资、外协、试验加工、专用设备及工装工具等，采购管理体系基本健全，程序基本合理。采购内控制度，规定了供应商的确定原则、采购方式、签订合同类别及签批标准。项目单位所有采购业务均需签订合同，合同审批流程为由发起人提交逐级审批，包括：采购、法务、财务部门领导及采购业务分管领导、总会计师、总法律顾问、总经理、法人审批，三重一大合同提交党委会、董事会、办公会集体决策签批。具体审批权限为低于30万元合同，由发起人提交采购、财务部门领导签批；高于20000万合同（三重一大合同），在合同审批流程之上报党委会、董事会、审核签批；高于1000万合同（三重一大合同），在合同审批流程之上报总办公会审核签批；高于500万合同（重大合同）按审批流程签批；低于500万元合同，发起人提交采购、法务、财务部门领导及采购业务分管领导审核签批，各级，各部门采购权限有效制衡。</w:t>
      </w:r>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val="en-US" w:eastAsia="zh-CN"/>
        </w:rPr>
        <w:t>本项目共计签订合同X份，金额X万元，其中：材料采购合同份，金额X万元；专用工装/工具采购/试验保险合同X份，金额X万元；外协合同X份，金额X万元；专利及知识产权代理、云专线租赁合同等管理费合同X份，金额X万元。项目单位建立了合同管理台账。</w:t>
      </w:r>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val="en-US" w:eastAsia="zh-CN"/>
        </w:rPr>
        <w:t>项目单位签订合同程序、文本格式基本规范，要素齐全，合同内容基本合理规定了双方的权利、义务和责任，涉及到的价格、质量、付款条件、交货期、违约责任等重要条款具体、明确；合同条款执行基本到位，合同价款基本得到控制。</w:t>
      </w:r>
    </w:p>
    <w:p>
      <w:pPr>
        <w:ind w:left="632"/>
        <w:outlineLvl w:val="1"/>
        <w:rPr>
          <w:rFonts w:hint="eastAsia" w:ascii="Times New Roman" w:hAnsi="Times New Roman" w:eastAsia="楷体" w:cs="Times New Roman"/>
          <w:bCs/>
          <w:i w:val="0"/>
          <w:iCs w:val="0"/>
          <w:color w:val="auto"/>
          <w:sz w:val="32"/>
          <w:szCs w:val="32"/>
          <w:highlight w:val="none"/>
          <w:lang w:val="en-US" w:eastAsia="zh-CN"/>
        </w:rPr>
      </w:pPr>
      <w:bookmarkStart w:id="36" w:name="_Toc26318"/>
      <w:bookmarkStart w:id="37" w:name="_Toc27034"/>
      <w:r>
        <w:rPr>
          <w:rFonts w:hint="eastAsia" w:ascii="Times New Roman" w:hAnsi="Times New Roman" w:eastAsia="楷体" w:cs="Times New Roman"/>
          <w:bCs/>
          <w:i w:val="0"/>
          <w:iCs w:val="0"/>
          <w:color w:val="auto"/>
          <w:sz w:val="32"/>
          <w:szCs w:val="32"/>
          <w:highlight w:val="none"/>
          <w:lang w:val="en-US" w:eastAsia="zh-CN"/>
        </w:rPr>
        <w:t>（三）项目招投标情况</w:t>
      </w:r>
      <w:bookmarkEnd w:id="36"/>
      <w:r>
        <w:rPr>
          <w:rFonts w:hint="eastAsia" w:ascii="Times New Roman" w:hAnsi="Times New Roman" w:eastAsia="楷体" w:cs="Times New Roman"/>
          <w:bCs/>
          <w:i w:val="0"/>
          <w:iCs w:val="0"/>
          <w:color w:val="auto"/>
          <w:sz w:val="32"/>
          <w:szCs w:val="32"/>
          <w:highlight w:val="none"/>
          <w:lang w:val="en-US" w:eastAsia="zh-CN"/>
        </w:rPr>
        <w:t>（每家单位都要写）</w:t>
      </w:r>
      <w:bookmarkEnd w:id="37"/>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val="en-US" w:eastAsia="zh-CN"/>
        </w:rPr>
        <w:t>该项目招标X项。其中：国内标X项，中标金额X万元；国际标X项，中标金额X万元。X项签订合同金额与中标金额一致。</w:t>
      </w:r>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val="en-US" w:eastAsia="zh-CN"/>
        </w:rPr>
        <w:t>项目执行过程中招投标工作开展方式是否认真按照制度执行。</w:t>
      </w:r>
    </w:p>
    <w:p>
      <w:pPr>
        <w:ind w:left="632"/>
        <w:outlineLvl w:val="1"/>
        <w:rPr>
          <w:rFonts w:hint="eastAsia" w:ascii="Times New Roman" w:hAnsi="Times New Roman" w:eastAsia="楷体" w:cs="Times New Roman"/>
          <w:bCs/>
          <w:i w:val="0"/>
          <w:iCs w:val="0"/>
          <w:color w:val="auto"/>
          <w:sz w:val="32"/>
          <w:szCs w:val="32"/>
          <w:highlight w:val="none"/>
          <w:lang w:val="en-US" w:eastAsia="zh-CN"/>
        </w:rPr>
      </w:pPr>
      <w:bookmarkStart w:id="38" w:name="_Toc18617"/>
      <w:bookmarkStart w:id="39" w:name="_Toc8390"/>
      <w:r>
        <w:rPr>
          <w:rFonts w:hint="eastAsia" w:ascii="Times New Roman" w:hAnsi="Times New Roman" w:eastAsia="楷体" w:cs="Times New Roman"/>
          <w:bCs/>
          <w:i w:val="0"/>
          <w:iCs w:val="0"/>
          <w:color w:val="auto"/>
          <w:sz w:val="32"/>
          <w:szCs w:val="32"/>
          <w:highlight w:val="none"/>
          <w:lang w:val="en-US" w:eastAsia="zh-CN"/>
        </w:rPr>
        <w:t>（四）项目单位的主要会计政策</w:t>
      </w:r>
      <w:bookmarkEnd w:id="38"/>
      <w:r>
        <w:rPr>
          <w:rFonts w:hint="eastAsia" w:ascii="Times New Roman" w:hAnsi="Times New Roman" w:eastAsia="楷体" w:cs="Times New Roman"/>
          <w:bCs/>
          <w:i w:val="0"/>
          <w:iCs w:val="0"/>
          <w:color w:val="auto"/>
          <w:sz w:val="32"/>
          <w:szCs w:val="32"/>
          <w:highlight w:val="none"/>
          <w:lang w:val="en-US" w:eastAsia="zh-CN"/>
        </w:rPr>
        <w:t>（每家单位都要写）</w:t>
      </w:r>
      <w:bookmarkEnd w:id="39"/>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val="en-US" w:eastAsia="zh-CN"/>
        </w:rPr>
        <w:t>项目单位项目成本核算的主要会计政策为材料费、专用费、外协费、事务费直接计入项目成本；燃料动力费以实际发生水、电、气（不含人才公寓、公租房）。首先按管理部门和科研部门的人员比例进行分配，以科研部门分配的燃料动力费作为待分摊基数，固定资产折旧费以研制部门科研设备仪器原值和房屋建筑物原值计提折旧之和为待分摊基数，职工薪酬以相关研制部门实际发生的职工薪酬为待分摊基数,管理费当月发生额扣除无形资产摊销、人才公寓折旧、公租房折旧、研发费、保险费、税金等不允许分摊计入科研项目的管理费用为待分摊基数,然后按工时比例法分摊计入本项目成本。会计政策的选用符合相关规定并一贯执行。</w:t>
      </w:r>
    </w:p>
    <w:p>
      <w:pPr>
        <w:ind w:left="632"/>
        <w:outlineLvl w:val="1"/>
        <w:rPr>
          <w:rFonts w:hint="eastAsia" w:ascii="Times New Roman" w:hAnsi="Times New Roman" w:eastAsia="楷体" w:cs="Times New Roman"/>
          <w:bCs/>
          <w:i w:val="0"/>
          <w:iCs w:val="0"/>
          <w:color w:val="auto"/>
          <w:sz w:val="32"/>
          <w:szCs w:val="32"/>
          <w:highlight w:val="none"/>
          <w:lang w:val="en-US" w:eastAsia="zh-CN"/>
        </w:rPr>
      </w:pPr>
      <w:bookmarkStart w:id="40" w:name="_Toc30512"/>
      <w:bookmarkStart w:id="41" w:name="_Toc1513"/>
      <w:r>
        <w:rPr>
          <w:rFonts w:hint="eastAsia" w:ascii="Times New Roman" w:hAnsi="Times New Roman" w:eastAsia="楷体" w:cs="Times New Roman"/>
          <w:bCs/>
          <w:i w:val="0"/>
          <w:iCs w:val="0"/>
          <w:color w:val="auto"/>
          <w:sz w:val="32"/>
          <w:szCs w:val="32"/>
          <w:highlight w:val="none"/>
          <w:lang w:val="en-US" w:eastAsia="zh-CN"/>
        </w:rPr>
        <w:t>（五）项目单位成本核算情况</w:t>
      </w:r>
      <w:bookmarkEnd w:id="40"/>
      <w:bookmarkEnd w:id="41"/>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val="en-US" w:eastAsia="zh-CN"/>
        </w:rPr>
        <w:t>科研经费按项目实行了专项核算，财务管理和会计核算基本符合国家有关规定。会计核算在“XX”一级科目下，按科研项目规定的费用类别设置了如材料费、外协费、专用费等二级明细科目,开始进行项目成本归集。按XX（上级主管单位是否有统一核算要求）要求，会计核算在“生产成本”一级科目下，按科研项目规定的费用类别设置了如材料费、外协费、专用费等二级明细科目,开始进行成本归集，期末余额按月结转至“专项应付款”科目。</w:t>
      </w:r>
      <w:r>
        <w:rPr>
          <w:rFonts w:hint="eastAsia" w:ascii="Times New Roman" w:hAnsi="Times New Roman" w:eastAsia="仿宋_GB2312" w:cs="Times New Roman"/>
          <w:i w:val="0"/>
          <w:iCs w:val="0"/>
          <w:color w:val="C00000"/>
          <w:sz w:val="32"/>
          <w:szCs w:val="32"/>
          <w:highlight w:val="none"/>
          <w:lang w:val="zh-CN" w:eastAsia="zh-CN"/>
        </w:rPr>
        <w:t>该项目于XXX年XXX月XX日在“XXX”科目-“XXX”项目中开始进行核算（标注开题通知日期，几个项目号，国拨、自筹分开核算等核算情况）。</w:t>
      </w:r>
    </w:p>
    <w:p>
      <w:pPr>
        <w:keepNext w:val="0"/>
        <w:keepLines w:val="0"/>
        <w:pageBreakBefore w:val="0"/>
        <w:widowControl w:val="0"/>
        <w:kinsoku/>
        <w:wordWrap/>
        <w:overflowPunct/>
        <w:topLinePunct w:val="0"/>
        <w:autoSpaceDE/>
        <w:autoSpaceDN/>
        <w:bidi w:val="0"/>
        <w:adjustRightInd/>
        <w:snapToGrid/>
        <w:ind w:firstLine="720" w:firstLineChars="200"/>
        <w:textAlignment w:val="auto"/>
        <w:outlineLvl w:val="0"/>
        <w:rPr>
          <w:rFonts w:hint="eastAsia" w:ascii="Times New Roman" w:hAnsi="Times New Roman" w:eastAsia="黑体" w:cs="Times New Roman"/>
          <w:bCs/>
          <w:i w:val="0"/>
          <w:iCs w:val="0"/>
          <w:color w:val="auto"/>
          <w:sz w:val="36"/>
          <w:szCs w:val="36"/>
          <w:highlight w:val="none"/>
          <w:lang w:val="en-US" w:eastAsia="zh-CN"/>
        </w:rPr>
      </w:pPr>
      <w:bookmarkStart w:id="42" w:name="_Toc12886"/>
      <w:bookmarkStart w:id="43" w:name="_Toc15362"/>
      <w:bookmarkStart w:id="44" w:name="_Toc22780"/>
      <w:bookmarkStart w:id="45" w:name="_Toc29793"/>
      <w:r>
        <w:rPr>
          <w:rFonts w:hint="eastAsia" w:ascii="Times New Roman" w:hAnsi="Times New Roman" w:eastAsia="黑体" w:cs="Times New Roman"/>
          <w:bCs/>
          <w:i w:val="0"/>
          <w:iCs w:val="0"/>
          <w:color w:val="auto"/>
          <w:sz w:val="36"/>
          <w:szCs w:val="36"/>
          <w:highlight w:val="none"/>
          <w:lang w:val="en-US" w:eastAsia="zh-CN"/>
        </w:rPr>
        <w:t>四、项目决算情况</w:t>
      </w:r>
      <w:bookmarkEnd w:id="42"/>
      <w:bookmarkEnd w:id="43"/>
      <w:bookmarkEnd w:id="44"/>
      <w:bookmarkEnd w:id="45"/>
    </w:p>
    <w:p>
      <w:pPr>
        <w:ind w:left="632"/>
        <w:outlineLvl w:val="1"/>
        <w:rPr>
          <w:rFonts w:hint="eastAsia" w:ascii="Times New Roman" w:hAnsi="Times New Roman" w:eastAsia="楷体" w:cs="Times New Roman"/>
          <w:bCs/>
          <w:i w:val="0"/>
          <w:iCs w:val="0"/>
          <w:color w:val="auto"/>
          <w:sz w:val="32"/>
          <w:szCs w:val="32"/>
          <w:highlight w:val="none"/>
        </w:rPr>
      </w:pPr>
      <w:bookmarkStart w:id="46" w:name="_Toc17371"/>
      <w:bookmarkStart w:id="47" w:name="_Toc12536"/>
      <w:r>
        <w:rPr>
          <w:rFonts w:hint="eastAsia" w:ascii="Times New Roman" w:hAnsi="Times New Roman" w:eastAsia="楷体" w:cs="Times New Roman"/>
          <w:bCs/>
          <w:i w:val="0"/>
          <w:iCs w:val="0"/>
          <w:color w:val="auto"/>
          <w:sz w:val="32"/>
          <w:szCs w:val="32"/>
          <w:highlight w:val="none"/>
        </w:rPr>
        <w:t>（</w:t>
      </w:r>
      <w:r>
        <w:rPr>
          <w:rFonts w:hint="eastAsia" w:ascii="Times New Roman" w:hAnsi="Times New Roman" w:eastAsia="楷体" w:cs="Times New Roman"/>
          <w:bCs/>
          <w:i w:val="0"/>
          <w:iCs w:val="0"/>
          <w:color w:val="auto"/>
          <w:sz w:val="32"/>
          <w:szCs w:val="32"/>
          <w:highlight w:val="none"/>
          <w:lang w:val="en-US" w:eastAsia="zh-CN"/>
        </w:rPr>
        <w:t>一</w:t>
      </w:r>
      <w:r>
        <w:rPr>
          <w:rFonts w:hint="eastAsia" w:ascii="Times New Roman" w:hAnsi="Times New Roman" w:eastAsia="楷体" w:cs="Times New Roman"/>
          <w:bCs/>
          <w:i w:val="0"/>
          <w:iCs w:val="0"/>
          <w:color w:val="auto"/>
          <w:sz w:val="32"/>
          <w:szCs w:val="32"/>
          <w:highlight w:val="none"/>
        </w:rPr>
        <w:t>）项目资金管理情况</w:t>
      </w:r>
      <w:bookmarkEnd w:id="46"/>
      <w:bookmarkEnd w:id="47"/>
    </w:p>
    <w:p>
      <w:pPr>
        <w:ind w:firstLine="640" w:firstLineChars="200"/>
        <w:rPr>
          <w:rFonts w:hint="eastAsia" w:ascii="Times New Roman" w:hAnsi="Times New Roman" w:eastAsia="仿宋_GB2312" w:cs="Times New Roman"/>
          <w:i w:val="0"/>
          <w:iCs w:val="0"/>
          <w:color w:val="auto"/>
          <w:sz w:val="32"/>
          <w:szCs w:val="32"/>
          <w:highlight w:val="none"/>
          <w:lang w:val="en-US" w:eastAsia="zh-CN"/>
        </w:rPr>
      </w:pPr>
      <w:r>
        <w:rPr>
          <w:rFonts w:hint="eastAsia" w:ascii="Times New Roman" w:hAnsi="Times New Roman" w:eastAsia="仿宋_GB2312" w:cs="Times New Roman"/>
          <w:i w:val="0"/>
          <w:iCs w:val="0"/>
          <w:color w:val="auto"/>
          <w:sz w:val="32"/>
          <w:szCs w:val="32"/>
          <w:highlight w:val="none"/>
          <w:lang w:val="en-US" w:eastAsia="zh-CN"/>
        </w:rPr>
        <w:t>1.科研计划下达和资金到位情况</w:t>
      </w:r>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val="en-US" w:eastAsia="zh-CN"/>
        </w:rPr>
        <w:t>20XX年X月至20XX年X月，</w:t>
      </w:r>
      <w:r>
        <w:rPr>
          <w:rFonts w:hint="eastAsia" w:eastAsia="仿宋_GB2312" w:cs="Times New Roman"/>
          <w:i w:val="0"/>
          <w:iCs w:val="0"/>
          <w:color w:val="C00000"/>
          <w:sz w:val="32"/>
          <w:szCs w:val="32"/>
          <w:highlight w:val="none"/>
          <w:lang w:val="en-US" w:eastAsia="zh-CN"/>
        </w:rPr>
        <w:t>XXX部</w:t>
      </w:r>
      <w:r>
        <w:rPr>
          <w:rFonts w:hint="eastAsia" w:ascii="Times New Roman" w:hAnsi="Times New Roman" w:eastAsia="仿宋_GB2312" w:cs="Times New Roman"/>
          <w:i w:val="0"/>
          <w:iCs w:val="0"/>
          <w:color w:val="C00000"/>
          <w:sz w:val="32"/>
          <w:szCs w:val="32"/>
          <w:highlight w:val="none"/>
          <w:lang w:val="en-US" w:eastAsia="zh-CN"/>
        </w:rPr>
        <w:t>分X次（注：如只下达了一次为“一次性”）下达了该项目研究经费共计XX万元，其中：国拨资金XX万元；自筹资金XX万元。项目研究经费实际到位XX万元，其中：国拨资金XX万元；自筹资金XX万元。</w:t>
      </w:r>
    </w:p>
    <w:p>
      <w:pPr>
        <w:ind w:firstLine="640" w:firstLineChars="200"/>
        <w:rPr>
          <w:rFonts w:hint="eastAsia" w:ascii="Times New Roman" w:hAnsi="Times New Roman" w:eastAsia="仿宋_GB2312" w:cs="Times New Roman"/>
          <w:i w:val="0"/>
          <w:iCs w:val="0"/>
          <w:color w:val="auto"/>
          <w:sz w:val="32"/>
          <w:szCs w:val="32"/>
          <w:highlight w:val="none"/>
          <w:lang w:val="en-US" w:eastAsia="zh-CN"/>
        </w:rPr>
      </w:pPr>
      <w:r>
        <w:rPr>
          <w:rFonts w:hint="eastAsia" w:ascii="Times New Roman" w:hAnsi="Times New Roman" w:eastAsia="仿宋_GB2312" w:cs="Times New Roman"/>
          <w:i w:val="0"/>
          <w:iCs w:val="0"/>
          <w:color w:val="auto"/>
          <w:sz w:val="32"/>
          <w:szCs w:val="32"/>
          <w:highlight w:val="none"/>
          <w:lang w:val="en-US" w:eastAsia="zh-CN"/>
        </w:rPr>
        <w:t>2.资金管理情况</w:t>
      </w:r>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val="en-US" w:eastAsia="zh-CN"/>
        </w:rPr>
        <w:t>XX（项目牵头单位名称）按《研制任务书》转拨参研单位国拨经费共XX万元，其中：</w:t>
      </w:r>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val="en-US" w:eastAsia="zh-CN"/>
        </w:rPr>
        <w:t>转拨XXXX（参研单位1名称）XXX万元，XXX年度转拨资金XXX万元，XXXX年度转拨资金XXX万元，XXXX年度转拨资金XXX万元，XXXX年度转拨资金XXX万元；</w:t>
      </w:r>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val="en-US" w:eastAsia="zh-CN"/>
        </w:rPr>
        <w:t>转拨XXXX（参研单位2名称）XXX万元，XXX年度转拨资金XXX万元，XXXX年度转拨资金XXX万元，XXXX年度转拨资金XXX万元，XXXX年度转拨资金XXX万元；</w:t>
      </w:r>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val="en-US" w:eastAsia="zh-CN"/>
        </w:rPr>
        <w:t>…………</w:t>
      </w:r>
    </w:p>
    <w:p>
      <w:pPr>
        <w:ind w:left="632"/>
        <w:outlineLvl w:val="1"/>
        <w:rPr>
          <w:rFonts w:hint="eastAsia" w:ascii="Times New Roman" w:hAnsi="Times New Roman" w:eastAsia="楷体" w:cs="Times New Roman"/>
          <w:bCs/>
          <w:i w:val="0"/>
          <w:iCs w:val="0"/>
          <w:color w:val="auto"/>
          <w:sz w:val="32"/>
          <w:szCs w:val="32"/>
          <w:highlight w:val="none"/>
        </w:rPr>
      </w:pPr>
      <w:bookmarkStart w:id="48" w:name="_Toc27478"/>
      <w:bookmarkStart w:id="49" w:name="_Toc12433"/>
      <w:r>
        <w:rPr>
          <w:rFonts w:hint="eastAsia" w:ascii="Times New Roman" w:hAnsi="Times New Roman" w:eastAsia="楷体" w:cs="Times New Roman"/>
          <w:bCs/>
          <w:i w:val="0"/>
          <w:iCs w:val="0"/>
          <w:color w:val="auto"/>
          <w:sz w:val="32"/>
          <w:szCs w:val="32"/>
          <w:highlight w:val="none"/>
        </w:rPr>
        <w:t>（</w:t>
      </w:r>
      <w:r>
        <w:rPr>
          <w:rFonts w:hint="eastAsia" w:ascii="Times New Roman" w:hAnsi="Times New Roman" w:eastAsia="楷体" w:cs="Times New Roman"/>
          <w:bCs/>
          <w:i w:val="0"/>
          <w:iCs w:val="0"/>
          <w:color w:val="auto"/>
          <w:sz w:val="32"/>
          <w:szCs w:val="32"/>
          <w:highlight w:val="none"/>
          <w:lang w:val="en-US" w:eastAsia="zh-CN"/>
        </w:rPr>
        <w:t>二</w:t>
      </w:r>
      <w:r>
        <w:rPr>
          <w:rFonts w:hint="eastAsia" w:ascii="Times New Roman" w:hAnsi="Times New Roman" w:eastAsia="楷体" w:cs="Times New Roman"/>
          <w:bCs/>
          <w:i w:val="0"/>
          <w:iCs w:val="0"/>
          <w:color w:val="auto"/>
          <w:sz w:val="32"/>
          <w:szCs w:val="32"/>
          <w:highlight w:val="none"/>
        </w:rPr>
        <w:t>）决算</w:t>
      </w:r>
      <w:r>
        <w:rPr>
          <w:rFonts w:hint="eastAsia" w:ascii="Times New Roman" w:hAnsi="Times New Roman" w:eastAsia="楷体" w:cs="Times New Roman"/>
          <w:bCs/>
          <w:i w:val="0"/>
          <w:iCs w:val="0"/>
          <w:color w:val="auto"/>
          <w:sz w:val="32"/>
          <w:szCs w:val="32"/>
          <w:highlight w:val="none"/>
          <w:lang w:eastAsia="zh-CN"/>
        </w:rPr>
        <w:t>确认资金</w:t>
      </w:r>
      <w:r>
        <w:rPr>
          <w:rFonts w:hint="eastAsia" w:ascii="Times New Roman" w:hAnsi="Times New Roman" w:eastAsia="楷体" w:cs="Times New Roman"/>
          <w:bCs/>
          <w:i w:val="0"/>
          <w:iCs w:val="0"/>
          <w:color w:val="auto"/>
          <w:sz w:val="32"/>
          <w:szCs w:val="32"/>
          <w:highlight w:val="none"/>
        </w:rPr>
        <w:t>情况</w:t>
      </w:r>
      <w:r>
        <w:rPr>
          <w:rFonts w:hint="eastAsia" w:ascii="Times New Roman" w:hAnsi="Times New Roman" w:eastAsia="楷体" w:cs="Times New Roman"/>
          <w:bCs/>
          <w:i w:val="0"/>
          <w:iCs w:val="0"/>
          <w:color w:val="auto"/>
          <w:sz w:val="32"/>
          <w:szCs w:val="32"/>
          <w:highlight w:val="none"/>
          <w:lang w:val="en-US" w:eastAsia="zh-CN"/>
        </w:rPr>
        <w:t>（分类说明资金审计情况）</w:t>
      </w:r>
      <w:bookmarkEnd w:id="48"/>
      <w:bookmarkEnd w:id="49"/>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val="en-US" w:eastAsia="zh-CN"/>
        </w:rPr>
        <w:t>项目批复总经费XX万元，项目单位报审经费支出XX万元。其中：材料费XX万元、专用费XX万元、外协费XX万元、燃料动力费XX万元、事务费XX万元、固定资产折旧费XX万元、管理费XX万元、工资及劳务费XX万元，不可预见费XX万元，项目预计收益XX万元。经审计，审减XX万元，审定经费支出XX万元，其中：材料费XX万元、专用费XX万元、外协费XX万元、燃料动力费XX万元、事务费XX万元、固定资产折旧费XX万元、管理费XX万元、工资及劳务费XX万元，项目预计收益XX万元。项目结余资金XX万元，其中：国拨资金结余XX万元，占批复国拨资金XX%。各承研单位审计情况如下：</w:t>
      </w:r>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val="en-US" w:eastAsia="zh-CN"/>
        </w:rPr>
        <w:t>1. XX单位情况</w:t>
      </w:r>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val="en-US" w:eastAsia="zh-CN"/>
        </w:rPr>
        <w:t>《研制任务书》预算：XX单位研究经费XX万元，报审经费支出XX万元。其中：材料费XX万元、专用费XX万元、外协费XX万元、燃料动力费XX万元、事务费XX万元、固定资产折旧费XX万元、管理费XX万元、工资及劳务费XX万元，不可预见费XX万元，项目预计收益XX万元。经审计，审减XX万元，审定经费支出XX万元，其中：材料费XX万元、专用费XX万元、外协费XX万元、燃料动力费XX万元、事务费XX万元、固定资产折旧费XX万元、管理费XX万元、工资及劳务费XX万元，项目预计收益XX万元。项目结余资金XX万元，其中：国拨资金结余XX万元，占国拨资金XX%，具体审计情况如下：</w:t>
      </w:r>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val="en-US" w:eastAsia="zh-CN"/>
        </w:rPr>
        <w:t>（1）材料费执行情况</w:t>
      </w:r>
    </w:p>
    <w:p>
      <w:pPr>
        <w:ind w:firstLine="640" w:firstLineChars="200"/>
        <w:rPr>
          <w:rFonts w:hint="eastAsia" w:ascii="仿宋_GB2312" w:hAnsi="仿宋_GB2312" w:eastAsia="仿宋_GB2312" w:cs="仿宋_GB2312"/>
          <w:i w:val="0"/>
          <w:iCs w:val="0"/>
          <w:color w:val="C00000"/>
          <w:sz w:val="30"/>
          <w:szCs w:val="30"/>
          <w:highlight w:val="none"/>
        </w:rPr>
      </w:pPr>
      <w:r>
        <w:rPr>
          <w:rFonts w:hint="eastAsia" w:ascii="Times New Roman" w:hAnsi="Times New Roman" w:eastAsia="仿宋_GB2312" w:cs="Times New Roman"/>
          <w:i w:val="0"/>
          <w:iCs w:val="0"/>
          <w:color w:val="C00000"/>
          <w:sz w:val="32"/>
          <w:szCs w:val="32"/>
          <w:highlight w:val="none"/>
          <w:lang w:val="en-US" w:eastAsia="zh-CN"/>
        </w:rPr>
        <w:t>《研制任务书》预算：材料费XX万元，实际支出XX万元，结余（超支）XX万元，结余（超支）占概算数的XX%。材料费主要用于XXXXXX。（见附件X）。材料费超支（结余）的主要原因：……</w:t>
      </w:r>
      <w:r>
        <w:rPr>
          <w:rFonts w:hint="eastAsia" w:ascii="仿宋_GB2312" w:hAnsi="仿宋_GB2312" w:eastAsia="仿宋_GB2312" w:cs="仿宋_GB2312"/>
          <w:b/>
          <w:bCs/>
          <w:i w:val="0"/>
          <w:iCs w:val="0"/>
          <w:color w:val="C00000"/>
          <w:sz w:val="30"/>
          <w:szCs w:val="30"/>
          <w:highlight w:val="none"/>
        </w:rPr>
        <w:t>（注：针对具体材料的超支内容进行描述）</w:t>
      </w:r>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val="en-US" w:eastAsia="zh-CN"/>
        </w:rPr>
        <w:t>（3）外协费执行情况</w:t>
      </w:r>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val="en-US" w:eastAsia="zh-CN"/>
        </w:rPr>
        <w:t>《研制任务书》预算：外协费XX万元，实际支出XX万元，结余（超支）XX万元，结余（超支）占概算数的XX%。外协费主要用于XXXXXX，外协单位涉及XX公司和XX公司等X家单位。外协合同均已执行完毕。造成外协费超支（结余）的主要原因：……</w:t>
      </w:r>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val="en-US" w:eastAsia="zh-CN"/>
        </w:rPr>
        <w:t>（4）专用费执行及资产管理情况</w:t>
      </w:r>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val="en-US" w:eastAsia="zh-CN"/>
        </w:rPr>
        <w:t>根据《研制任务书》约定，XX（项目单位名称）专用费XX万元，其中：专用设备购置费XX万元，用于购置XXX、XXX等专用设备共计XX台（套）；专用工艺装备费XX万元；样品样机费XX万元；专用软件购置费XX万元，用于购置XXX、XXX等专用软件共计XX套；零星技术措施XX万元。XX（项目单位名称）按《研制任务书》要求对专用费进行了实施，实际支出XX万元。（见附件7）</w:t>
      </w:r>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val="en-US" w:eastAsia="zh-CN"/>
        </w:rPr>
        <w:t>购置的XXX、XXX专用设备共计XXX台（套）、XXX、XXX专用软件共计XXX套已/未纳入该单位资产管理。</w:t>
      </w:r>
    </w:p>
    <w:p>
      <w:pPr>
        <w:ind w:firstLine="640" w:firstLineChars="200"/>
        <w:rPr>
          <w:rFonts w:hint="eastAsia" w:ascii="仿宋_GB2312" w:hAnsi="仿宋_GB2312" w:eastAsia="仿宋_GB2312" w:cs="仿宋_GB2312"/>
          <w:i w:val="0"/>
          <w:iCs w:val="0"/>
          <w:color w:val="C00000"/>
          <w:sz w:val="30"/>
          <w:szCs w:val="30"/>
          <w:highlight w:val="none"/>
        </w:rPr>
      </w:pPr>
      <w:r>
        <w:rPr>
          <w:rFonts w:hint="eastAsia" w:ascii="Times New Roman" w:hAnsi="Times New Roman" w:eastAsia="仿宋_GB2312" w:cs="Times New Roman"/>
          <w:i w:val="0"/>
          <w:iCs w:val="0"/>
          <w:color w:val="C00000"/>
          <w:sz w:val="32"/>
          <w:szCs w:val="32"/>
          <w:highlight w:val="none"/>
          <w:lang w:val="en-US" w:eastAsia="zh-CN"/>
        </w:rPr>
        <w:t>未按批复购置XX，概算经费XX万元，未购置主要原因：…………</w:t>
      </w:r>
      <w:r>
        <w:rPr>
          <w:rFonts w:hint="eastAsia" w:ascii="仿宋_GB2312" w:hAnsi="仿宋_GB2312" w:eastAsia="仿宋_GB2312" w:cs="仿宋_GB2312"/>
          <w:i w:val="0"/>
          <w:iCs w:val="0"/>
          <w:color w:val="C00000"/>
          <w:sz w:val="30"/>
          <w:szCs w:val="30"/>
          <w:highlight w:val="none"/>
        </w:rPr>
        <w:t>（</w:t>
      </w:r>
      <w:r>
        <w:rPr>
          <w:rFonts w:hint="eastAsia" w:ascii="仿宋_GB2312" w:hAnsi="仿宋_GB2312" w:eastAsia="仿宋_GB2312" w:cs="仿宋_GB2312"/>
          <w:b/>
          <w:bCs/>
          <w:i w:val="0"/>
          <w:iCs w:val="0"/>
          <w:color w:val="C00000"/>
          <w:sz w:val="30"/>
          <w:szCs w:val="30"/>
          <w:highlight w:val="none"/>
        </w:rPr>
        <w:t>注：根据实际原因填列）</w:t>
      </w:r>
      <w:r>
        <w:rPr>
          <w:rFonts w:hint="eastAsia" w:ascii="仿宋_GB2312" w:hAnsi="仿宋_GB2312" w:eastAsia="仿宋_GB2312" w:cs="仿宋_GB2312"/>
          <w:i w:val="0"/>
          <w:iCs w:val="0"/>
          <w:color w:val="C00000"/>
          <w:sz w:val="30"/>
          <w:szCs w:val="30"/>
          <w:highlight w:val="none"/>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
          <w:i w:val="0"/>
          <w:iCs w:val="0"/>
          <w:color w:val="auto"/>
          <w:sz w:val="30"/>
          <w:szCs w:val="30"/>
          <w:highlight w:val="none"/>
        </w:rPr>
      </w:pPr>
      <w:r>
        <w:rPr>
          <w:rFonts w:hint="eastAsia" w:ascii="Times New Roman" w:hAnsi="Times New Roman" w:eastAsia="仿宋_GB2312" w:cs="Times New Roman"/>
          <w:i w:val="0"/>
          <w:iCs w:val="0"/>
          <w:color w:val="auto"/>
          <w:sz w:val="32"/>
          <w:szCs w:val="32"/>
          <w:highlight w:val="none"/>
          <w:lang w:val="en-US" w:eastAsia="zh-CN"/>
        </w:rPr>
        <w:t>（5）项目单项经费超支（结余）情况。</w:t>
      </w:r>
      <w:r>
        <w:rPr>
          <w:rFonts w:hint="eastAsia" w:ascii="仿宋_GB2312" w:hAnsi="仿宋_GB2312" w:eastAsia="仿宋_GB2312" w:cs="仿宋_GB2312"/>
          <w:b/>
          <w:bCs/>
          <w:i w:val="0"/>
          <w:iCs w:val="0"/>
          <w:color w:val="auto"/>
          <w:sz w:val="30"/>
          <w:szCs w:val="30"/>
          <w:highlight w:val="none"/>
        </w:rPr>
        <w:t>（单项经费支出超支（结余）</w:t>
      </w:r>
      <w:r>
        <w:rPr>
          <w:rFonts w:hint="eastAsia" w:ascii="仿宋_GB2312" w:hAnsi="仿宋_GB2312" w:eastAsia="仿宋_GB2312" w:cs="仿宋_GB2312"/>
          <w:b/>
          <w:bCs/>
          <w:i w:val="0"/>
          <w:iCs w:val="0"/>
          <w:color w:val="auto"/>
          <w:sz w:val="30"/>
          <w:szCs w:val="30"/>
          <w:highlight w:val="none"/>
          <w:lang w:val="en-US" w:eastAsia="zh-CN"/>
        </w:rPr>
        <w:t>3</w:t>
      </w:r>
      <w:r>
        <w:rPr>
          <w:rFonts w:hint="eastAsia" w:ascii="仿宋_GB2312" w:hAnsi="仿宋_GB2312" w:eastAsia="仿宋_GB2312" w:cs="仿宋_GB2312"/>
          <w:b/>
          <w:bCs/>
          <w:i w:val="0"/>
          <w:iCs w:val="0"/>
          <w:color w:val="auto"/>
          <w:sz w:val="30"/>
          <w:szCs w:val="30"/>
          <w:highlight w:val="none"/>
        </w:rPr>
        <w:t>0%需说明原因）</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
          <w:i w:val="0"/>
          <w:iCs w:val="0"/>
          <w:color w:val="C00000"/>
          <w:sz w:val="30"/>
          <w:szCs w:val="30"/>
          <w:highlight w:val="none"/>
        </w:rPr>
      </w:pPr>
      <w:r>
        <w:rPr>
          <w:rFonts w:hint="eastAsia" w:ascii="Times New Roman" w:hAnsi="Times New Roman" w:eastAsia="仿宋_GB2312" w:cs="Times New Roman"/>
          <w:i w:val="0"/>
          <w:iCs w:val="0"/>
          <w:color w:val="C00000"/>
          <w:sz w:val="32"/>
          <w:szCs w:val="32"/>
          <w:highlight w:val="none"/>
          <w:lang w:val="en-US" w:eastAsia="zh-CN"/>
        </w:rPr>
        <w:t>按《研制任务书》，该项目XX费XX万元，实际支出XX万元，超支（结余）XX万元，超支（结余）占概算数的XX%。造成超支（结余）的主要原因：……</w:t>
      </w:r>
      <w:r>
        <w:rPr>
          <w:rFonts w:hint="eastAsia" w:ascii="仿宋_GB2312" w:hAnsi="仿宋_GB2312" w:eastAsia="仿宋_GB2312" w:cs="仿宋_GB2312"/>
          <w:b/>
          <w:i w:val="0"/>
          <w:iCs w:val="0"/>
          <w:color w:val="C00000"/>
          <w:sz w:val="30"/>
          <w:szCs w:val="30"/>
          <w:highlight w:val="none"/>
        </w:rPr>
        <w:t>（注：分析整体或单项概算严重超支（结余）原因）</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仿宋_GB2312" w:cs="Times New Roman"/>
          <w:i w:val="0"/>
          <w:iCs w:val="0"/>
          <w:color w:val="auto"/>
          <w:sz w:val="32"/>
          <w:szCs w:val="32"/>
          <w:highlight w:val="none"/>
          <w:lang w:val="en-US" w:eastAsia="zh-CN"/>
        </w:rPr>
      </w:pPr>
      <w:r>
        <w:rPr>
          <w:rFonts w:hint="eastAsia" w:ascii="Times New Roman" w:hAnsi="Times New Roman" w:eastAsia="仿宋_GB2312" w:cs="Times New Roman"/>
          <w:i w:val="0"/>
          <w:iCs w:val="0"/>
          <w:color w:val="auto"/>
          <w:sz w:val="32"/>
          <w:szCs w:val="32"/>
          <w:highlight w:val="none"/>
          <w:lang w:val="en-US" w:eastAsia="zh-CN"/>
        </w:rPr>
        <w:t>（6）其他需要说明的事项</w:t>
      </w:r>
    </w:p>
    <w:p>
      <w:pPr>
        <w:ind w:firstLine="640" w:firstLineChars="200"/>
        <w:rPr>
          <w:rFonts w:hint="eastAsia" w:ascii="Times New Roman" w:hAnsi="Times New Roman" w:eastAsia="仿宋_GB2312" w:cs="Times New Roman"/>
          <w:i w:val="0"/>
          <w:iCs w:val="0"/>
          <w:color w:val="C00000"/>
          <w:sz w:val="32"/>
          <w:szCs w:val="32"/>
          <w:highlight w:val="none"/>
          <w:lang w:val="en-US" w:eastAsia="zh-CN"/>
        </w:rPr>
      </w:pPr>
      <w:r>
        <w:rPr>
          <w:rFonts w:hint="eastAsia" w:ascii="Times New Roman" w:hAnsi="Times New Roman" w:eastAsia="仿宋_GB2312" w:cs="Times New Roman"/>
          <w:i w:val="0"/>
          <w:iCs w:val="0"/>
          <w:color w:val="C00000"/>
          <w:sz w:val="32"/>
          <w:szCs w:val="32"/>
          <w:highlight w:val="none"/>
          <w:lang w:val="en-US" w:eastAsia="zh-CN"/>
        </w:rPr>
        <w:t>各单位根据自己情况将需要进行解释说明的写在这里。</w:t>
      </w:r>
    </w:p>
    <w:p>
      <w:pPr>
        <w:ind w:left="632"/>
        <w:outlineLvl w:val="1"/>
        <w:rPr>
          <w:rFonts w:hint="eastAsia" w:ascii="Times New Roman" w:hAnsi="Times New Roman" w:eastAsia="楷体" w:cs="Times New Roman"/>
          <w:bCs/>
          <w:i w:val="0"/>
          <w:iCs w:val="0"/>
          <w:color w:val="auto"/>
          <w:sz w:val="32"/>
          <w:szCs w:val="32"/>
          <w:highlight w:val="none"/>
        </w:rPr>
      </w:pPr>
      <w:bookmarkStart w:id="50" w:name="_Toc17694"/>
      <w:bookmarkStart w:id="51" w:name="_Toc4983"/>
      <w:r>
        <w:rPr>
          <w:rFonts w:hint="eastAsia" w:ascii="Times New Roman" w:hAnsi="Times New Roman" w:eastAsia="楷体" w:cs="Times New Roman"/>
          <w:bCs/>
          <w:i w:val="0"/>
          <w:iCs w:val="0"/>
          <w:color w:val="auto"/>
          <w:sz w:val="32"/>
          <w:szCs w:val="32"/>
          <w:highlight w:val="none"/>
        </w:rPr>
        <w:t>（</w:t>
      </w:r>
      <w:r>
        <w:rPr>
          <w:rFonts w:hint="eastAsia" w:ascii="Times New Roman" w:hAnsi="Times New Roman" w:eastAsia="楷体" w:cs="Times New Roman"/>
          <w:bCs/>
          <w:i w:val="0"/>
          <w:iCs w:val="0"/>
          <w:color w:val="auto"/>
          <w:sz w:val="32"/>
          <w:szCs w:val="32"/>
          <w:highlight w:val="none"/>
          <w:lang w:val="en-US" w:eastAsia="zh-CN"/>
        </w:rPr>
        <w:t>三</w:t>
      </w:r>
      <w:r>
        <w:rPr>
          <w:rFonts w:hint="eastAsia" w:ascii="Times New Roman" w:hAnsi="Times New Roman" w:eastAsia="楷体" w:cs="Times New Roman"/>
          <w:bCs/>
          <w:i w:val="0"/>
          <w:iCs w:val="0"/>
          <w:color w:val="auto"/>
          <w:sz w:val="32"/>
          <w:szCs w:val="32"/>
          <w:highlight w:val="none"/>
        </w:rPr>
        <w:t>）项目研究周期及成果情况</w:t>
      </w:r>
      <w:bookmarkEnd w:id="50"/>
      <w:bookmarkEnd w:id="51"/>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
          <w:i w:val="0"/>
          <w:iCs w:val="0"/>
          <w:color w:val="C00000"/>
          <w:sz w:val="30"/>
          <w:szCs w:val="30"/>
          <w:highlight w:val="none"/>
        </w:rPr>
      </w:pPr>
      <w:r>
        <w:rPr>
          <w:rFonts w:hint="eastAsia" w:ascii="Times New Roman" w:hAnsi="Times New Roman" w:eastAsia="仿宋_GB2312" w:cs="Times New Roman"/>
          <w:i w:val="0"/>
          <w:iCs w:val="0"/>
          <w:color w:val="C00000"/>
          <w:sz w:val="32"/>
          <w:szCs w:val="32"/>
          <w:highlight w:val="none"/>
          <w:lang w:val="en-US" w:eastAsia="zh-CN"/>
        </w:rPr>
        <w:t>该项目实际研究周期XX个月，即20XX年X月至20XX年X月。项目单位提供的科研成果主要包括：XXX、XXX、XX等。项目共形成资产XX套，价值XX万元。其中：固定资产（XX设备共XX（台）套），XX软件共XX套。</w:t>
      </w:r>
      <w:r>
        <w:rPr>
          <w:rFonts w:hint="eastAsia" w:ascii="仿宋_GB2312" w:hAnsi="仿宋_GB2312" w:eastAsia="仿宋_GB2312" w:cs="仿宋_GB2312"/>
          <w:b/>
          <w:i w:val="0"/>
          <w:iCs w:val="0"/>
          <w:color w:val="C00000"/>
          <w:sz w:val="30"/>
          <w:szCs w:val="30"/>
          <w:highlight w:val="none"/>
        </w:rPr>
        <w:t>（注：详细描述</w:t>
      </w:r>
      <w:r>
        <w:rPr>
          <w:rFonts w:hint="eastAsia" w:ascii="仿宋_GB2312" w:hAnsi="仿宋_GB2312" w:eastAsia="仿宋_GB2312" w:cs="仿宋_GB2312"/>
          <w:b/>
          <w:i w:val="0"/>
          <w:iCs w:val="0"/>
          <w:color w:val="C00000"/>
          <w:sz w:val="30"/>
          <w:szCs w:val="30"/>
          <w:highlight w:val="none"/>
          <w:lang w:eastAsia="zh-CN"/>
        </w:rPr>
        <w:t>纳入资产管理的情况</w:t>
      </w:r>
      <w:r>
        <w:rPr>
          <w:rFonts w:hint="eastAsia" w:ascii="仿宋_GB2312" w:hAnsi="仿宋_GB2312" w:eastAsia="仿宋_GB2312" w:cs="仿宋_GB2312"/>
          <w:b/>
          <w:i w:val="0"/>
          <w:iCs w:val="0"/>
          <w:color w:val="C00000"/>
          <w:sz w:val="30"/>
          <w:szCs w:val="30"/>
          <w:highlight w:val="none"/>
        </w:rPr>
        <w:t>）</w:t>
      </w:r>
    </w:p>
    <w:p>
      <w:pPr>
        <w:keepNext w:val="0"/>
        <w:keepLines w:val="0"/>
        <w:pageBreakBefore w:val="0"/>
        <w:widowControl w:val="0"/>
        <w:kinsoku/>
        <w:wordWrap/>
        <w:overflowPunct/>
        <w:topLinePunct w:val="0"/>
        <w:autoSpaceDE/>
        <w:autoSpaceDN/>
        <w:bidi w:val="0"/>
        <w:adjustRightInd/>
        <w:snapToGrid/>
        <w:spacing w:line="560" w:lineRule="exact"/>
        <w:ind w:firstLine="600" w:firstLineChars="200"/>
        <w:textAlignment w:val="auto"/>
        <w:outlineLvl w:val="9"/>
        <w:rPr>
          <w:rFonts w:hint="eastAsia" w:ascii="仿宋_GB2312" w:hAnsi="仿宋_GB2312" w:eastAsia="仿宋_GB2312" w:cs="仿宋_GB2312"/>
          <w:i w:val="0"/>
          <w:iCs w:val="0"/>
          <w:color w:val="auto"/>
          <w:sz w:val="30"/>
          <w:szCs w:val="30"/>
          <w:highlight w:val="none"/>
        </w:rPr>
      </w:pPr>
    </w:p>
    <w:sectPr>
      <w:footerReference r:id="rId6"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8"/>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pPr>
                            <w:pStyle w:val="3"/>
                          </w:pPr>
                          <w:r>
                            <w:fldChar w:fldCharType="begin"/>
                          </w:r>
                          <w:r>
                            <w:instrText xml:space="preserve"> PAGE  \* MERGEFORMAT </w:instrText>
                          </w:r>
                          <w:r>
                            <w:fldChar w:fldCharType="separate"/>
                          </w:r>
                          <w:r>
                            <w:t>1</w:t>
                          </w:r>
                          <w:r>
                            <w:fldChar w:fldCharType="end"/>
                          </w:r>
                        </w:p>
                      </w:txbxContent>
                    </wps:txbx>
                    <wps:bodyPr vert="horz" wrap="none" lIns="0" tIns="0" rIns="0" bIns="0" anchor="t">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BBOULk3gEAALsDAAAOAAAAAAAA&#10;AAEAIAAAAB4BAABkcnMvZTJvRG9jLnhtbFBLBQYAAAAABgAGAFkBAABuBQAAAAA=&#10;">
              <v:fill on="f" focussize="0,0"/>
              <v:stroke on="f"/>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right="360"/>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posOffset>2350770</wp:posOffset>
              </wp:positionH>
              <wp:positionV relativeFrom="paragraph">
                <wp:posOffset>0</wp:posOffset>
              </wp:positionV>
              <wp:extent cx="140716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407160" cy="1828800"/>
                      </a:xfrm>
                      <a:prstGeom prst="rect">
                        <a:avLst/>
                      </a:prstGeom>
                      <a:noFill/>
                      <a:ln w="15875">
                        <a:noFill/>
                      </a:ln>
                    </wps:spPr>
                    <wps:txbx>
                      <w:txbxContent>
                        <w:p>
                          <w:pPr>
                            <w:snapToGrid w:val="0"/>
                            <w:rPr>
                              <w:rFonts w:hint="eastAsia" w:eastAsia="仿宋_GB2312"/>
                              <w:sz w:val="18"/>
                              <w:lang w:eastAsia="zh-CN"/>
                            </w:rPr>
                          </w:pPr>
                        </w:p>
                      </w:txbxContent>
                    </wps:txbx>
                    <wps:bodyPr lIns="0" tIns="0" rIns="0" bIns="0" upright="0">
                      <a:spAutoFit/>
                    </wps:bodyPr>
                  </wps:wsp>
                </a:graphicData>
              </a:graphic>
            </wp:anchor>
          </w:drawing>
        </mc:Choice>
        <mc:Fallback>
          <w:pict>
            <v:shape id="_x0000_s1026" o:spid="_x0000_s1026" o:spt="202" type="#_x0000_t202" style="position:absolute;left:0pt;margin-left:185.1pt;margin-top:0pt;height:144pt;width:110.8pt;mso-position-horizontal-relative:margin;z-index:251659264;mso-width-relative:page;mso-height-relative:page;" filled="f" stroked="f" coordsize="21600,21600" o:gfxdata="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ClaMG2AAAAAgBAAAPAAAAAAAAAAEAIAAAACIA&#10;AABkcnMvZG93bnJldi54bWxQSwECFAAUAAAACACHTuJAcdDtutABAACXAwAADgAAAAAAAAABACAA&#10;AAAnAQAAZHJzL2Uyb0RvYy54bWxQSwUGAAAAAAYABgBZAQAAaQUAAAAA&#10;">
              <v:fill on="f" focussize="0,0"/>
              <v:stroke on="f" weight="1.25pt"/>
              <v:imagedata o:title=""/>
              <o:lock v:ext="edit" aspectratio="f"/>
              <v:textbox inset="0mm,0mm,0mm,0mm" style="mso-fit-shape-to-text:t;">
                <w:txbxContent>
                  <w:p>
                    <w:pPr>
                      <w:snapToGrid w:val="0"/>
                      <w:rPr>
                        <w:rFonts w:hint="eastAsia" w:eastAsia="仿宋_GB2312"/>
                        <w:sz w:val="18"/>
                        <w:lang w:eastAsia="zh-CN"/>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08839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088390" cy="1828800"/>
                      </a:xfrm>
                      <a:prstGeom prst="rect">
                        <a:avLst/>
                      </a:prstGeom>
                      <a:noFill/>
                      <a:ln w="15875">
                        <a:noFill/>
                      </a:ln>
                    </wps:spPr>
                    <wps:txbx>
                      <w:txbxContent>
                        <w:p>
                          <w:pPr>
                            <w:snapToGrid w:val="0"/>
                            <w:rPr>
                              <w:rFonts w:hint="eastAsia" w:eastAsia="仿宋_GB2312"/>
                              <w:sz w:val="18"/>
                              <w:lang w:eastAsia="zh-CN"/>
                            </w:rPr>
                          </w:pPr>
                        </w:p>
                      </w:txbxContent>
                    </wps:txbx>
                    <wps:bodyPr lIns="0" tIns="0" rIns="0" bIns="0" upright="0">
                      <a:spAutoFit/>
                    </wps:bodyPr>
                  </wps:wsp>
                </a:graphicData>
              </a:graphic>
            </wp:anchor>
          </w:drawing>
        </mc:Choice>
        <mc:Fallback>
          <w:pict>
            <v:shape id="_x0000_s1026" o:spid="_x0000_s1026" o:spt="202" type="#_x0000_t202" style="position:absolute;left:0pt;margin-top:0pt;height:144pt;width:85.7pt;mso-position-horizontal:center;mso-position-horizontal-relative:margin;z-index:251660288;mso-width-relative:page;mso-height-relative:page;" filled="f" stroked="f" coordsize="21600,21600" o:gfxdata="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nVOpvtUAAAAFAQAADwAAAAAAAAABACAAAAAiAAAAZHJz&#10;L2Rvd25yZXYueG1sUEsBAhQAFAAAAAgAh07iQNjX95HOAQAAlwMAAA4AAAAAAAAAAQAgAAAAJAEA&#10;AGRycy9lMm9Eb2MueG1sUEsFBgAAAAAGAAYAWQEAAGQFAAAAAA==&#10;">
              <v:fill on="f" focussize="0,0"/>
              <v:stroke on="f" weight="1.25pt"/>
              <v:imagedata o:title=""/>
              <o:lock v:ext="edit" aspectratio="f"/>
              <v:textbox inset="0mm,0mm,0mm,0mm" style="mso-fit-shape-to-text:t;">
                <w:txbxContent>
                  <w:p>
                    <w:pPr>
                      <w:snapToGrid w:val="0"/>
                      <w:rPr>
                        <w:rFonts w:hint="eastAsia" w:eastAsia="仿宋_GB2312"/>
                        <w:sz w:val="18"/>
                        <w:lang w:eastAsia="zh-CN"/>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276475"/>
    <w:rsid w:val="03C23A64"/>
    <w:rsid w:val="06276475"/>
    <w:rsid w:val="270B3147"/>
    <w:rsid w:val="58F135F9"/>
    <w:rsid w:val="68020FB7"/>
    <w:rsid w:val="72674310"/>
    <w:rsid w:val="79BF03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qFormat/>
    <w:uiPriority w:val="99"/>
    <w:pPr>
      <w:tabs>
        <w:tab w:val="center" w:pos="4153"/>
        <w:tab w:val="right" w:pos="8306"/>
      </w:tabs>
      <w:snapToGrid w:val="0"/>
      <w:jc w:val="left"/>
    </w:pPr>
    <w:rPr>
      <w:sz w:val="18"/>
      <w:szCs w:val="18"/>
    </w:rPr>
  </w:style>
  <w:style w:type="paragraph" w:styleId="4">
    <w:name w:val="toc 1"/>
    <w:basedOn w:val="1"/>
    <w:next w:val="1"/>
    <w:qFormat/>
    <w:uiPriority w:val="39"/>
    <w:pPr>
      <w:tabs>
        <w:tab w:val="right" w:leader="dot" w:pos="8296"/>
        <w:tab w:val="right" w:leader="dot" w:pos="8715"/>
      </w:tabs>
      <w:jc w:val="left"/>
    </w:pPr>
    <w:rPr>
      <w:rFonts w:ascii="Times New Roman" w:hAnsi="Times New Roman" w:eastAsia="Times New Roman" w:cs="宋体"/>
      <w:b/>
      <w:bCs/>
      <w:caps/>
      <w:kern w:val="0"/>
      <w:sz w:val="28"/>
      <w:szCs w:val="28"/>
    </w:rPr>
  </w:style>
  <w:style w:type="paragraph" w:styleId="5">
    <w:name w:val="toc 2"/>
    <w:basedOn w:val="1"/>
    <w:next w:val="1"/>
    <w:qFormat/>
    <w:uiPriority w:val="39"/>
    <w:pPr>
      <w:tabs>
        <w:tab w:val="left" w:pos="840"/>
        <w:tab w:val="right" w:leader="dot" w:pos="8296"/>
      </w:tabs>
      <w:ind w:firstLine="281" w:firstLineChars="100"/>
      <w:jc w:val="left"/>
    </w:pPr>
    <w:rPr>
      <w:rFonts w:ascii="仿宋_GB2312" w:hAnsi="仿宋" w:eastAsia="仿宋_GB2312" w:cs="宋体"/>
      <w:b/>
      <w:bCs/>
      <w:smallCaps/>
      <w:sz w:val="28"/>
      <w:szCs w:val="28"/>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firstLine="420" w:firstLineChars="200"/>
    </w:pPr>
  </w:style>
  <w:style w:type="paragraph" w:customStyle="1" w:styleId="10">
    <w:name w:val="Default"/>
    <w:qForma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2026-07-02T01:40:00Z</dcterms:created>
  <dc:creator>倪亚轩</dc:creator>
  <cp:lastModifiedBy>倪亚轩</cp:lastModifiedBy>
  <dcterms:modified xsi:type="dcterms:W3CDTF">2026-08-31T07:22:51Z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DBAE444FA6E446DF971808337F431C3F</vt:lpwstr>
  </property>
</Properties>
</file>