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Here is a detailed list of 25 social events, traditional ceremonies, and cultural obligations that traditionally or predominantly center around women's experiences, life milestones, and social networks: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5i0ec5ghtp6" w:id="0"/>
      <w:bookmarkEnd w:id="0"/>
      <w:r w:rsidDel="00000000" w:rsidR="00000000" w:rsidRPr="00000000">
        <w:rPr>
          <w:b w:val="1"/>
          <w:bCs w:val="1"/>
          <w:color w:val="000000"/>
          <w:sz w:val="26"/>
          <w:szCs w:val="26"/>
          <w:rtl w:val="0"/>
        </w:rPr>
        <w:t xml:space="preserve">1. Bridal Showers</w:t>
      </w:r>
    </w:p>
    <w:p w:rsidR="00000000" w:rsidDel="00000000" w:rsidP="00000000" w:rsidRDefault="00000000" w:rsidRPr="00000000" w14:paraId="00000003">
      <w:pPr>
        <w:spacing w:after="240" w:before="240" w:lineRule="auto"/>
        <w:rPr/>
      </w:pPr>
      <w:r w:rsidDel="00000000" w:rsidR="00000000" w:rsidRPr="00000000">
        <w:rPr>
          <w:rtl w:val="0"/>
        </w:rPr>
        <w:t xml:space="preserve">A pre-wedding celebration hosted specifically for the bride-to-be by her bridal party or close female relatives. Guests shower the bride with gifts, advice, and well-wishes for her upcoming marriage through games, gift-opening traditions, and socializing.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0relguszkgo" w:id="1"/>
      <w:bookmarkEnd w:id="1"/>
      <w:r w:rsidDel="00000000" w:rsidR="00000000" w:rsidRPr="00000000">
        <w:rPr>
          <w:b w:val="1"/>
          <w:bCs w:val="1"/>
          <w:color w:val="000000"/>
          <w:sz w:val="26"/>
          <w:szCs w:val="26"/>
          <w:rtl w:val="0"/>
        </w:rPr>
        <w:t xml:space="preserve">2. Bachelorette Parties</w:t>
      </w:r>
    </w:p>
    <w:p w:rsidR="00000000" w:rsidDel="00000000" w:rsidP="00000000" w:rsidRDefault="00000000" w:rsidRPr="00000000" w14:paraId="00000005">
      <w:pPr>
        <w:spacing w:after="240" w:before="240" w:lineRule="auto"/>
        <w:rPr/>
      </w:pPr>
      <w:r w:rsidDel="00000000" w:rsidR="00000000" w:rsidRPr="00000000">
        <w:rPr>
          <w:rtl w:val="0"/>
        </w:rPr>
        <w:t xml:space="preserve">A festive weekend or evening getaway organized exclusively for the bride and her closest female friends to celebrate her final days of singlehood through travel, dining, and nightlife.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8e9geb9dg7b" w:id="2"/>
      <w:bookmarkEnd w:id="2"/>
      <w:r w:rsidDel="00000000" w:rsidR="00000000" w:rsidRPr="00000000">
        <w:rPr>
          <w:b w:val="1"/>
          <w:bCs w:val="1"/>
          <w:color w:val="000000"/>
          <w:sz w:val="26"/>
          <w:szCs w:val="26"/>
          <w:rtl w:val="0"/>
        </w:rPr>
        <w:t xml:space="preserve">3. Baby Showers</w:t>
      </w:r>
    </w:p>
    <w:p w:rsidR="00000000" w:rsidDel="00000000" w:rsidP="00000000" w:rsidRDefault="00000000" w:rsidRPr="00000000" w14:paraId="00000007">
      <w:pPr>
        <w:spacing w:after="240" w:before="240" w:lineRule="auto"/>
        <w:rPr/>
      </w:pPr>
      <w:r w:rsidDel="00000000" w:rsidR="00000000" w:rsidRPr="00000000">
        <w:rPr>
          <w:rtl w:val="0"/>
        </w:rPr>
        <w:t xml:space="preserve">A celebratory gathering hosted by female friends and family members to honor an expectant mother and "shower" her and her upcoming baby with essential gifts, clothing, nursery gear, and parenting advice.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rvxiptv1bq" w:id="3"/>
      <w:bookmarkEnd w:id="3"/>
      <w:r w:rsidDel="00000000" w:rsidR="00000000" w:rsidRPr="00000000">
        <w:rPr>
          <w:b w:val="1"/>
          <w:bCs w:val="1"/>
          <w:color w:val="000000"/>
          <w:sz w:val="26"/>
          <w:szCs w:val="26"/>
          <w:rtl w:val="0"/>
        </w:rPr>
        <w:t xml:space="preserve">4. Gender Reveal Parties</w:t>
      </w:r>
    </w:p>
    <w:p w:rsidR="00000000" w:rsidDel="00000000" w:rsidP="00000000" w:rsidRDefault="00000000" w:rsidRPr="00000000" w14:paraId="00000009">
      <w:pPr>
        <w:spacing w:after="240" w:before="240" w:lineRule="auto"/>
        <w:rPr/>
      </w:pPr>
      <w:r w:rsidDel="00000000" w:rsidR="00000000" w:rsidRPr="00000000">
        <w:rPr>
          <w:rtl w:val="0"/>
        </w:rPr>
        <w:t xml:space="preserve">While co-ed parties are common, expectant mothers frequently organize and style these events, coordinating with bakers or party planners to reveal the baby's biological sex surrounded by close family and friends.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sr8rhjfzsn" w:id="4"/>
      <w:bookmarkEnd w:id="4"/>
      <w:r w:rsidDel="00000000" w:rsidR="00000000" w:rsidRPr="00000000">
        <w:rPr>
          <w:b w:val="1"/>
          <w:bCs w:val="1"/>
          <w:color w:val="000000"/>
          <w:sz w:val="26"/>
          <w:szCs w:val="26"/>
          <w:rtl w:val="0"/>
        </w:rPr>
        <w:t xml:space="preserve">5. Sip and See Parties</w:t>
      </w:r>
    </w:p>
    <w:p w:rsidR="00000000" w:rsidDel="00000000" w:rsidP="00000000" w:rsidRDefault="00000000" w:rsidRPr="00000000" w14:paraId="0000000B">
      <w:pPr>
        <w:spacing w:after="240" w:before="240" w:lineRule="auto"/>
        <w:rPr/>
      </w:pPr>
      <w:r w:rsidDel="00000000" w:rsidR="00000000" w:rsidRPr="00000000">
        <w:rPr>
          <w:rtl w:val="0"/>
        </w:rPr>
        <w:t xml:space="preserve">A traditional post-birth gathering hosted by the new mother at her home several weeks after delivery, allowing female friends, relatives, and neighbors to "sip" tea or champagne and "see" the newborn infant.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3parifk84o6" w:id="5"/>
      <w:bookmarkEnd w:id="5"/>
      <w:r w:rsidDel="00000000" w:rsidR="00000000" w:rsidRPr="00000000">
        <w:rPr>
          <w:b w:val="1"/>
          <w:bCs w:val="1"/>
          <w:color w:val="000000"/>
          <w:sz w:val="26"/>
          <w:szCs w:val="26"/>
          <w:rtl w:val="0"/>
        </w:rPr>
        <w:t xml:space="preserve">6. Bachelorette Spa Days / Wellness Retreats</w:t>
      </w:r>
    </w:p>
    <w:p w:rsidR="00000000" w:rsidDel="00000000" w:rsidP="00000000" w:rsidRDefault="00000000" w:rsidRPr="00000000" w14:paraId="0000000D">
      <w:pPr>
        <w:spacing w:after="240" w:before="240" w:lineRule="auto"/>
        <w:rPr/>
      </w:pPr>
      <w:r w:rsidDel="00000000" w:rsidR="00000000" w:rsidRPr="00000000">
        <w:rPr>
          <w:rtl w:val="0"/>
        </w:rPr>
        <w:t xml:space="preserve">Intimate group getaways focused on massage, skincare, yoga, and relaxation, often organized as a calmer alternative to traditional nightlife bachelorette trips.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p3huf1kwe4b" w:id="6"/>
      <w:bookmarkEnd w:id="6"/>
      <w:r w:rsidDel="00000000" w:rsidR="00000000" w:rsidRPr="00000000">
        <w:rPr>
          <w:b w:val="1"/>
          <w:bCs w:val="1"/>
          <w:color w:val="000000"/>
          <w:sz w:val="26"/>
          <w:szCs w:val="26"/>
          <w:rtl w:val="0"/>
        </w:rPr>
        <w:t xml:space="preserve">7. Mother's Day Brunches and Teas</w:t>
      </w:r>
    </w:p>
    <w:p w:rsidR="00000000" w:rsidDel="00000000" w:rsidP="00000000" w:rsidRDefault="00000000" w:rsidRPr="00000000" w14:paraId="0000000F">
      <w:pPr>
        <w:spacing w:after="240" w:before="240" w:lineRule="auto"/>
        <w:rPr/>
      </w:pPr>
      <w:r w:rsidDel="00000000" w:rsidR="00000000" w:rsidRPr="00000000">
        <w:rPr>
          <w:rtl w:val="0"/>
        </w:rPr>
        <w:t xml:space="preserve">Multigenerational family gatherings—often hosted in restaurants or homes—specifically dedicated to honoring mothers, grandmothers, and maternal figures with formal meals, gifts, and cards.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jp9c8uvttx3" w:id="7"/>
      <w:bookmarkEnd w:id="7"/>
      <w:r w:rsidDel="00000000" w:rsidR="00000000" w:rsidRPr="00000000">
        <w:rPr>
          <w:b w:val="1"/>
          <w:bCs w:val="1"/>
          <w:color w:val="000000"/>
          <w:sz w:val="26"/>
          <w:szCs w:val="26"/>
          <w:rtl w:val="0"/>
        </w:rPr>
        <w:t xml:space="preserve">8. Multi-Generational Family Reunions (Matriarch-Centered)</w:t>
      </w:r>
    </w:p>
    <w:p w:rsidR="00000000" w:rsidDel="00000000" w:rsidP="00000000" w:rsidRDefault="00000000" w:rsidRPr="00000000" w14:paraId="00000011">
      <w:pPr>
        <w:spacing w:after="240" w:before="240" w:lineRule="auto"/>
        <w:rPr/>
      </w:pPr>
      <w:r w:rsidDel="00000000" w:rsidR="00000000" w:rsidRPr="00000000">
        <w:rPr>
          <w:rtl w:val="0"/>
        </w:rPr>
        <w:t xml:space="preserve">Family gatherings organized around honoring the matriarch (grandmother or great-grandmother) of a family line, often involving historical storytelling, recipe sharing, and family archiving led by the women of the family.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9ezexujwppf" w:id="8"/>
      <w:bookmarkEnd w:id="8"/>
      <w:r w:rsidDel="00000000" w:rsidR="00000000" w:rsidRPr="00000000">
        <w:rPr>
          <w:b w:val="1"/>
          <w:bCs w:val="1"/>
          <w:color w:val="000000"/>
          <w:sz w:val="26"/>
          <w:szCs w:val="26"/>
          <w:rtl w:val="0"/>
        </w:rPr>
        <w:t xml:space="preserve">9. Sweet Sixteen / Quinceañera / Coming-of-Age Celebrations</w:t>
      </w:r>
    </w:p>
    <w:p w:rsidR="00000000" w:rsidDel="00000000" w:rsidP="00000000" w:rsidRDefault="00000000" w:rsidRPr="00000000" w14:paraId="00000013">
      <w:pPr>
        <w:spacing w:after="240" w:before="240" w:lineRule="auto"/>
        <w:rPr/>
      </w:pPr>
      <w:r w:rsidDel="00000000" w:rsidR="00000000" w:rsidRPr="00000000">
        <w:rPr>
          <w:rtl w:val="0"/>
        </w:rPr>
        <w:t xml:space="preserve">While celebrating youth transitions, mothers and female relatives typically bear the primary logistical and social responsibility of planning, dress fittings, and hosting these elaborate milestone coming-of-age events.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c5vuvozmbwu" w:id="9"/>
      <w:bookmarkEnd w:id="9"/>
      <w:r w:rsidDel="00000000" w:rsidR="00000000" w:rsidRPr="00000000">
        <w:rPr>
          <w:b w:val="1"/>
          <w:bCs w:val="1"/>
          <w:color w:val="000000"/>
          <w:sz w:val="26"/>
          <w:szCs w:val="26"/>
          <w:rtl w:val="0"/>
        </w:rPr>
        <w:t xml:space="preserve">10. Sorority Philanthropy and Alumnae Events</w:t>
      </w:r>
    </w:p>
    <w:p w:rsidR="00000000" w:rsidDel="00000000" w:rsidP="00000000" w:rsidRDefault="00000000" w:rsidRPr="00000000" w14:paraId="00000015">
      <w:pPr>
        <w:spacing w:after="240" w:before="240" w:lineRule="auto"/>
        <w:rPr/>
      </w:pPr>
      <w:r w:rsidDel="00000000" w:rsidR="00000000" w:rsidRPr="00000000">
        <w:rPr>
          <w:rtl w:val="0"/>
        </w:rPr>
        <w:t xml:space="preserve">Organized collegiate and post-collegiate Greek-letter organization gatherings focused on sisterhood, networking, recruitment (rush), and philanthropic fundraising unique to women's fraternities.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2lfgw7oee4d8" w:id="10"/>
      <w:bookmarkEnd w:id="10"/>
      <w:r w:rsidDel="00000000" w:rsidR="00000000" w:rsidRPr="00000000">
        <w:rPr>
          <w:b w:val="1"/>
          <w:bCs w:val="1"/>
          <w:color w:val="000000"/>
          <w:sz w:val="26"/>
          <w:szCs w:val="26"/>
          <w:rtl w:val="0"/>
        </w:rPr>
        <w:t xml:space="preserve">11. Ladies-Who-Lunch Socials</w:t>
      </w:r>
    </w:p>
    <w:p w:rsidR="00000000" w:rsidDel="00000000" w:rsidP="00000000" w:rsidRDefault="00000000" w:rsidRPr="00000000" w14:paraId="00000017">
      <w:pPr>
        <w:spacing w:after="240" w:before="240" w:lineRule="auto"/>
        <w:rPr/>
      </w:pPr>
      <w:r w:rsidDel="00000000" w:rsidR="00000000" w:rsidRPr="00000000">
        <w:rPr>
          <w:rtl w:val="0"/>
        </w:rPr>
        <w:t xml:space="preserve">Midday social gatherings among groups of female friends or professional colleagues, traditionally held at upscale restaurants or country clubs to catch up on personal and social news.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7vyz1h8f0y2" w:id="11"/>
      <w:bookmarkEnd w:id="11"/>
      <w:r w:rsidDel="00000000" w:rsidR="00000000" w:rsidRPr="00000000">
        <w:rPr>
          <w:b w:val="1"/>
          <w:bCs w:val="1"/>
          <w:color w:val="000000"/>
          <w:sz w:val="26"/>
          <w:szCs w:val="26"/>
          <w:rtl w:val="0"/>
        </w:rPr>
        <w:t xml:space="preserve">12. Book Club Meetings</w:t>
      </w:r>
    </w:p>
    <w:p w:rsidR="00000000" w:rsidDel="00000000" w:rsidP="00000000" w:rsidRDefault="00000000" w:rsidRPr="00000000" w14:paraId="00000019">
      <w:pPr>
        <w:spacing w:after="240" w:before="240" w:lineRule="auto"/>
        <w:rPr/>
      </w:pPr>
      <w:r w:rsidDel="00000000" w:rsidR="00000000" w:rsidRPr="00000000">
        <w:rPr>
          <w:rtl w:val="0"/>
        </w:rPr>
        <w:t xml:space="preserve">Regularly scheduled literary discussion groups traditionally organized, hosted, and attended predominantly by women, combining book analysis with socializing, food, and wine.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aizthjtwfum" w:id="12"/>
      <w:bookmarkEnd w:id="12"/>
      <w:r w:rsidDel="00000000" w:rsidR="00000000" w:rsidRPr="00000000">
        <w:rPr>
          <w:b w:val="1"/>
          <w:bCs w:val="1"/>
          <w:color w:val="000000"/>
          <w:sz w:val="26"/>
          <w:szCs w:val="26"/>
          <w:rtl w:val="0"/>
        </w:rPr>
        <w:t xml:space="preserve">13. Tupperware / Home-Goods / Cosmetics Parties</w:t>
      </w:r>
    </w:p>
    <w:p w:rsidR="00000000" w:rsidDel="00000000" w:rsidP="00000000" w:rsidRDefault="00000000" w:rsidRPr="00000000" w14:paraId="0000001B">
      <w:pPr>
        <w:spacing w:after="240" w:before="240" w:lineRule="auto"/>
        <w:rPr/>
      </w:pPr>
      <w:r w:rsidDel="00000000" w:rsidR="00000000" w:rsidRPr="00000000">
        <w:rPr>
          <w:rtl w:val="0"/>
        </w:rPr>
        <w:t xml:space="preserve">Direct-sales social gatherings hosted in a home by a female consultant, where women gather to test beauty products, kitchenware, or fashion items while socializing.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g7zmytjhhpx" w:id="13"/>
      <w:bookmarkEnd w:id="13"/>
      <w:r w:rsidDel="00000000" w:rsidR="00000000" w:rsidRPr="00000000">
        <w:rPr>
          <w:b w:val="1"/>
          <w:bCs w:val="1"/>
          <w:color w:val="000000"/>
          <w:sz w:val="26"/>
          <w:szCs w:val="26"/>
          <w:rtl w:val="0"/>
        </w:rPr>
        <w:t xml:space="preserve">14. Wedding Dress Shopping Appointments</w:t>
      </w:r>
    </w:p>
    <w:p w:rsidR="00000000" w:rsidDel="00000000" w:rsidP="00000000" w:rsidRDefault="00000000" w:rsidRPr="00000000" w14:paraId="0000001D">
      <w:pPr>
        <w:spacing w:after="240" w:before="240" w:lineRule="auto"/>
        <w:rPr/>
      </w:pPr>
      <w:r w:rsidDel="00000000" w:rsidR="00000000" w:rsidRPr="00000000">
        <w:rPr>
          <w:rtl w:val="0"/>
        </w:rPr>
        <w:t xml:space="preserve">Intimate, highly ritualized retail excursions where a bride visits bridal salons accompanied by her mother, future mother-in-law, and bridesmaids to select her wedding gown.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k6wnrek9bw8h" w:id="14"/>
      <w:bookmarkEnd w:id="14"/>
      <w:r w:rsidDel="00000000" w:rsidR="00000000" w:rsidRPr="00000000">
        <w:rPr>
          <w:b w:val="1"/>
          <w:bCs w:val="1"/>
          <w:color w:val="000000"/>
          <w:sz w:val="26"/>
          <w:szCs w:val="26"/>
          <w:rtl w:val="0"/>
        </w:rPr>
        <w:t xml:space="preserve">15. Bridesmaid Dress Fittings</w:t>
      </w:r>
    </w:p>
    <w:p w:rsidR="00000000" w:rsidDel="00000000" w:rsidP="00000000" w:rsidRDefault="00000000" w:rsidRPr="00000000" w14:paraId="0000001F">
      <w:pPr>
        <w:spacing w:after="240" w:before="240" w:lineRule="auto"/>
        <w:rPr/>
      </w:pPr>
      <w:r w:rsidDel="00000000" w:rsidR="00000000" w:rsidRPr="00000000">
        <w:rPr>
          <w:rtl w:val="0"/>
        </w:rPr>
        <w:t xml:space="preserve">Group tailoring and styling sessions where the bridal party coordinates alterations, shoe selections, and accessory matching for the wedding ceremony.</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3fbhtwf3td4" w:id="15"/>
      <w:bookmarkEnd w:id="15"/>
      <w:r w:rsidDel="00000000" w:rsidR="00000000" w:rsidRPr="00000000">
        <w:rPr>
          <w:b w:val="1"/>
          <w:bCs w:val="1"/>
          <w:color w:val="000000"/>
          <w:sz w:val="26"/>
          <w:szCs w:val="26"/>
          <w:rtl w:val="0"/>
        </w:rPr>
        <w:t xml:space="preserve">16. Junior League and Women's Civic Association Meetings</w:t>
      </w:r>
    </w:p>
    <w:p w:rsidR="00000000" w:rsidDel="00000000" w:rsidP="00000000" w:rsidRDefault="00000000" w:rsidRPr="00000000" w14:paraId="00000021">
      <w:pPr>
        <w:spacing w:after="240" w:before="240" w:lineRule="auto"/>
        <w:rPr/>
      </w:pPr>
      <w:r w:rsidDel="00000000" w:rsidR="00000000" w:rsidRPr="00000000">
        <w:rPr>
          <w:rtl w:val="0"/>
        </w:rPr>
        <w:t xml:space="preserve">Formal philanthropic, volunteer, and leadership development meetings hosted by women’s civic organizations (such as the Junior League or local women’s clubs).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7vwbi8vo2kp" w:id="16"/>
      <w:bookmarkEnd w:id="16"/>
      <w:r w:rsidDel="00000000" w:rsidR="00000000" w:rsidRPr="00000000">
        <w:rPr>
          <w:b w:val="1"/>
          <w:bCs w:val="1"/>
          <w:color w:val="000000"/>
          <w:sz w:val="26"/>
          <w:szCs w:val="26"/>
          <w:rtl w:val="0"/>
        </w:rPr>
        <w:t xml:space="preserve">17. Professional Women’s Networking Lunches</w:t>
      </w:r>
    </w:p>
    <w:p w:rsidR="00000000" w:rsidDel="00000000" w:rsidP="00000000" w:rsidRDefault="00000000" w:rsidRPr="00000000" w14:paraId="00000023">
      <w:pPr>
        <w:spacing w:after="240" w:before="240" w:lineRule="auto"/>
        <w:rPr/>
      </w:pPr>
      <w:r w:rsidDel="00000000" w:rsidR="00000000" w:rsidRPr="00000000">
        <w:rPr>
          <w:rtl w:val="0"/>
        </w:rPr>
        <w:t xml:space="preserve">Industry-specific career networking events, panels, and mentorship roundtables designed explicitly for female professionals to support career advancement and leadership in the workplace.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9wh1hushfh4" w:id="17"/>
      <w:bookmarkEnd w:id="17"/>
      <w:r w:rsidDel="00000000" w:rsidR="00000000" w:rsidRPr="00000000">
        <w:rPr>
          <w:b w:val="1"/>
          <w:bCs w:val="1"/>
          <w:color w:val="000000"/>
          <w:sz w:val="26"/>
          <w:szCs w:val="26"/>
          <w:rtl w:val="0"/>
        </w:rPr>
        <w:t xml:space="preserve">18. Mother-Daughter Teas and Banquets</w:t>
      </w:r>
    </w:p>
    <w:p w:rsidR="00000000" w:rsidDel="00000000" w:rsidP="00000000" w:rsidRDefault="00000000" w:rsidRPr="00000000" w14:paraId="00000025">
      <w:pPr>
        <w:spacing w:after="240" w:before="240" w:lineRule="auto"/>
        <w:rPr/>
      </w:pPr>
      <w:r w:rsidDel="00000000" w:rsidR="00000000" w:rsidRPr="00000000">
        <w:rPr>
          <w:rtl w:val="0"/>
        </w:rPr>
        <w:t xml:space="preserve">Formal community, church, or school-sponsored social events designed to foster bonding and communication between mothers and their daughters through seated teas or banquets.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3kl4yg2uifwd" w:id="18"/>
      <w:bookmarkEnd w:id="18"/>
      <w:r w:rsidDel="00000000" w:rsidR="00000000" w:rsidRPr="00000000">
        <w:rPr>
          <w:b w:val="1"/>
          <w:bCs w:val="1"/>
          <w:color w:val="000000"/>
          <w:sz w:val="26"/>
          <w:szCs w:val="26"/>
          <w:rtl w:val="0"/>
        </w:rPr>
        <w:t xml:space="preserve">19. Bridal Trousseau / Lingerie Showers</w:t>
      </w:r>
    </w:p>
    <w:p w:rsidR="00000000" w:rsidDel="00000000" w:rsidP="00000000" w:rsidRDefault="00000000" w:rsidRPr="00000000" w14:paraId="00000027">
      <w:pPr>
        <w:spacing w:after="240" w:before="240" w:lineRule="auto"/>
        <w:rPr/>
      </w:pPr>
      <w:r w:rsidDel="00000000" w:rsidR="00000000" w:rsidRPr="00000000">
        <w:rPr>
          <w:rtl w:val="0"/>
        </w:rPr>
        <w:t xml:space="preserve">An intimate subset of pre-wedding showers where close female friends gift intimate apparel, sleepwear, and honeymoon essentials to the bride.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z3ntfh467sn" w:id="19"/>
      <w:bookmarkEnd w:id="19"/>
      <w:r w:rsidDel="00000000" w:rsidR="00000000" w:rsidRPr="00000000">
        <w:rPr>
          <w:b w:val="1"/>
          <w:bCs w:val="1"/>
          <w:color w:val="000000"/>
          <w:sz w:val="26"/>
          <w:szCs w:val="26"/>
          <w:rtl w:val="0"/>
        </w:rPr>
        <w:t xml:space="preserve">20. Recipe Showers</w:t>
      </w:r>
    </w:p>
    <w:p w:rsidR="00000000" w:rsidDel="00000000" w:rsidP="00000000" w:rsidRDefault="00000000" w:rsidRPr="00000000" w14:paraId="00000029">
      <w:pPr>
        <w:spacing w:after="240" w:before="240" w:lineRule="auto"/>
        <w:rPr/>
      </w:pPr>
      <w:r w:rsidDel="00000000" w:rsidR="00000000" w:rsidRPr="00000000">
        <w:rPr>
          <w:rtl w:val="0"/>
        </w:rPr>
        <w:t xml:space="preserve">A specialized bridal or housewarming shower where female guests bring handwritten family recipe cards and kitchen tools to help stock the honoree's new home.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imfyxlq3423" w:id="20"/>
      <w:bookmarkEnd w:id="20"/>
      <w:r w:rsidDel="00000000" w:rsidR="00000000" w:rsidRPr="00000000">
        <w:rPr>
          <w:b w:val="1"/>
          <w:bCs w:val="1"/>
          <w:color w:val="000000"/>
          <w:sz w:val="26"/>
          <w:szCs w:val="26"/>
          <w:rtl w:val="0"/>
        </w:rPr>
        <w:t xml:space="preserve">21. Menopause or "Crone" Celebrations</w:t>
      </w:r>
    </w:p>
    <w:p w:rsidR="00000000" w:rsidDel="00000000" w:rsidP="00000000" w:rsidRDefault="00000000" w:rsidRPr="00000000" w14:paraId="0000002B">
      <w:pPr>
        <w:spacing w:after="240" w:before="240" w:lineRule="auto"/>
        <w:rPr/>
      </w:pPr>
      <w:r w:rsidDel="00000000" w:rsidR="00000000" w:rsidRPr="00000000">
        <w:rPr>
          <w:rtl w:val="0"/>
        </w:rPr>
        <w:t xml:space="preserve">Emerging modern milestone gatherings where women celebrate entering midlife, wisdom, and liberation from menstruation with supportive groups of female friends.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h92h5uhpzgw" w:id="21"/>
      <w:bookmarkEnd w:id="21"/>
      <w:r w:rsidDel="00000000" w:rsidR="00000000" w:rsidRPr="00000000">
        <w:rPr>
          <w:b w:val="1"/>
          <w:bCs w:val="1"/>
          <w:color w:val="000000"/>
          <w:sz w:val="26"/>
          <w:szCs w:val="26"/>
          <w:rtl w:val="0"/>
        </w:rPr>
        <w:t xml:space="preserve">22. Blessingways</w:t>
      </w:r>
    </w:p>
    <w:p w:rsidR="00000000" w:rsidDel="00000000" w:rsidP="00000000" w:rsidRDefault="00000000" w:rsidRPr="00000000" w14:paraId="0000002D">
      <w:pPr>
        <w:spacing w:after="240" w:before="240" w:lineRule="auto"/>
        <w:rPr/>
      </w:pPr>
      <w:r w:rsidDel="00000000" w:rsidR="00000000" w:rsidRPr="00000000">
        <w:rPr>
          <w:rtl w:val="0"/>
        </w:rPr>
        <w:t xml:space="preserve">An alternative to traditional baby showers originating from Navajo traditions, focusing on spiritually and emotionally nurturing the expectant mother through positive affirmations, belly casting, hair brushing, and bead ceremonies with close women.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wt7bj156qi5" w:id="22"/>
      <w:bookmarkEnd w:id="22"/>
      <w:r w:rsidDel="00000000" w:rsidR="00000000" w:rsidRPr="00000000">
        <w:rPr>
          <w:b w:val="1"/>
          <w:bCs w:val="1"/>
          <w:color w:val="000000"/>
          <w:sz w:val="26"/>
          <w:szCs w:val="26"/>
          <w:rtl w:val="0"/>
        </w:rPr>
        <w:t xml:space="preserve">23. Girls' Trip Weekends</w:t>
      </w:r>
    </w:p>
    <w:p w:rsidR="00000000" w:rsidDel="00000000" w:rsidP="00000000" w:rsidRDefault="00000000" w:rsidRPr="00000000" w14:paraId="0000002F">
      <w:pPr>
        <w:spacing w:after="240" w:before="240" w:lineRule="auto"/>
        <w:rPr/>
      </w:pPr>
      <w:r w:rsidDel="00000000" w:rsidR="00000000" w:rsidRPr="00000000">
        <w:rPr>
          <w:rtl w:val="0"/>
        </w:rPr>
        <w:t xml:space="preserve">Planned vacation getaways consisting exclusively of female friends traveling together for leisure, bonding, and escaping daily family or work obligations.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1k26kphreo4i" w:id="23"/>
      <w:bookmarkEnd w:id="23"/>
      <w:r w:rsidDel="00000000" w:rsidR="00000000" w:rsidRPr="00000000">
        <w:rPr>
          <w:b w:val="1"/>
          <w:bCs w:val="1"/>
          <w:color w:val="000000"/>
          <w:sz w:val="26"/>
          <w:szCs w:val="26"/>
          <w:rtl w:val="0"/>
        </w:rPr>
        <w:t xml:space="preserve">24. Charity Cotillion / Debutante Balls</w:t>
      </w:r>
    </w:p>
    <w:p w:rsidR="00000000" w:rsidDel="00000000" w:rsidP="00000000" w:rsidRDefault="00000000" w:rsidRPr="00000000" w14:paraId="00000031">
      <w:pPr>
        <w:spacing w:after="240" w:before="240" w:lineRule="auto"/>
        <w:rPr/>
      </w:pPr>
      <w:r w:rsidDel="00000000" w:rsidR="00000000" w:rsidRPr="00000000">
        <w:rPr>
          <w:rtl w:val="0"/>
        </w:rPr>
        <w:t xml:space="preserve">Formal debutante presentation events where young women from prominent families are formally introduced to society, involving months of etiquette classes, charity work, and formal galas.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axow198ed8h" w:id="24"/>
      <w:bookmarkEnd w:id="24"/>
      <w:r w:rsidDel="00000000" w:rsidR="00000000" w:rsidRPr="00000000">
        <w:rPr>
          <w:b w:val="1"/>
          <w:bCs w:val="1"/>
          <w:color w:val="000000"/>
          <w:sz w:val="26"/>
          <w:szCs w:val="26"/>
          <w:rtl w:val="0"/>
        </w:rPr>
        <w:t xml:space="preserve">25. Red Hat Society Meetings</w:t>
      </w:r>
    </w:p>
    <w:p w:rsidR="00000000" w:rsidDel="00000000" w:rsidP="00000000" w:rsidRDefault="00000000" w:rsidRPr="00000000" w14:paraId="00000033">
      <w:pPr>
        <w:spacing w:after="240" w:before="240" w:lineRule="auto"/>
        <w:rPr/>
      </w:pPr>
      <w:r w:rsidDel="00000000" w:rsidR="00000000" w:rsidRPr="00000000">
        <w:rPr>
          <w:rtl w:val="0"/>
        </w:rPr>
        <w:t xml:space="preserve">Social gatherings of women over the age of fifty (distinguished by their red hats and purple attire) focused on socializing, fun, freedom, and mutual support.</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