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96E6C" w14:textId="2C68FB12" w:rsidR="001F259A" w:rsidRPr="00DA1B70" w:rsidRDefault="00DA1B70">
      <w:pPr>
        <w:rPr>
          <w:sz w:val="32"/>
          <w:szCs w:val="32"/>
        </w:rPr>
      </w:pPr>
      <w:r>
        <w:rPr>
          <w:sz w:val="32"/>
          <w:szCs w:val="32"/>
        </w:rPr>
        <w:t>Haijen Jimmy groep 1B</w:t>
      </w:r>
    </w:p>
    <w:sectPr w:rsidR="001F259A" w:rsidRPr="00DA1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70"/>
    <w:rsid w:val="001F259A"/>
    <w:rsid w:val="00BE1EDA"/>
    <w:rsid w:val="00DA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52405"/>
  <w15:chartTrackingRefBased/>
  <w15:docId w15:val="{E3B2BF1C-D252-447E-A080-97BD3D10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08C001EF7278459E78368D3B073199" ma:contentTypeVersion="4" ma:contentTypeDescription="Een nieuw document maken." ma:contentTypeScope="" ma:versionID="450f8761dd30a2a080706db5fb5c5d15">
  <xsd:schema xmlns:xsd="http://www.w3.org/2001/XMLSchema" xmlns:xs="http://www.w3.org/2001/XMLSchema" xmlns:p="http://schemas.microsoft.com/office/2006/metadata/properties" xmlns:ns3="9d5f90fa-47bf-4acc-8be7-77070f9ff93b" targetNamespace="http://schemas.microsoft.com/office/2006/metadata/properties" ma:root="true" ma:fieldsID="b6b78a13fe4d311d37d86a348d43f379" ns3:_="">
    <xsd:import namespace="9d5f90fa-47bf-4acc-8be7-77070f9ff9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5f90fa-47bf-4acc-8be7-77070f9ff9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DBCA90-C1B6-4B51-9972-8A364987F8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5f90fa-47bf-4acc-8be7-77070f9ff9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73C78D-339A-4528-A4AC-9B99B40BAE31}">
  <ds:schemaRefs>
    <ds:schemaRef ds:uri="9d5f90fa-47bf-4acc-8be7-77070f9ff93b"/>
    <ds:schemaRef ds:uri="http://purl.org/dc/dcmitype/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04E1C2D1-064A-4E2E-A18A-9DD3E9B6F6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Haijen</dc:creator>
  <cp:keywords/>
  <dc:description/>
  <cp:lastModifiedBy>Jimmy Haijen</cp:lastModifiedBy>
  <cp:revision>2</cp:revision>
  <dcterms:created xsi:type="dcterms:W3CDTF">2020-09-30T06:26:00Z</dcterms:created>
  <dcterms:modified xsi:type="dcterms:W3CDTF">2020-09-30T06:26:00Z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0x010100CB08C001EF7278459E78368D3B073199</vt:lpwstr>
  </property>
</Properties>
</file>