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33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532D" w14:paraId="01410111" w14:textId="77777777" w:rsidTr="00083882">
        <w:trPr>
          <w:trHeight w:val="624"/>
        </w:trPr>
        <w:tc>
          <w:tcPr>
            <w:tcW w:w="1803" w:type="dxa"/>
            <w:vAlign w:val="center"/>
          </w:tcPr>
          <w:p w14:paraId="2A6D920E" w14:textId="7B3CC62B" w:rsidR="0081532D" w:rsidRDefault="0081532D" w:rsidP="00083882">
            <w:pPr>
              <w:jc w:val="center"/>
            </w:pPr>
            <w:r>
              <w:rPr>
                <w:rFonts w:hint="eastAsia"/>
              </w:rPr>
              <w:t>입력(</w:t>
            </w:r>
            <w:r>
              <w:t>NM</w:t>
            </w:r>
            <w:proofErr w:type="gramStart"/>
            <w:r>
              <w:t>) 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1803" w:type="dxa"/>
            <w:vAlign w:val="center"/>
          </w:tcPr>
          <w:p w14:paraId="4888DF41" w14:textId="784DE158" w:rsidR="0081532D" w:rsidRDefault="0081532D" w:rsidP="00083882">
            <w:pPr>
              <w:jc w:val="center"/>
            </w:pPr>
            <w:r>
              <w:rPr>
                <w:rFonts w:hint="eastAsia"/>
              </w:rPr>
              <w:t>청결</w:t>
            </w:r>
          </w:p>
        </w:tc>
        <w:tc>
          <w:tcPr>
            <w:tcW w:w="1803" w:type="dxa"/>
            <w:vAlign w:val="center"/>
          </w:tcPr>
          <w:p w14:paraId="45E994FC" w14:textId="72418AD7" w:rsidR="0081532D" w:rsidRDefault="0081532D" w:rsidP="00083882">
            <w:pPr>
              <w:jc w:val="center"/>
            </w:pPr>
            <w:r>
              <w:rPr>
                <w:rFonts w:hint="eastAsia"/>
              </w:rPr>
              <w:t>포만</w:t>
            </w:r>
          </w:p>
        </w:tc>
        <w:tc>
          <w:tcPr>
            <w:tcW w:w="1803" w:type="dxa"/>
            <w:vAlign w:val="center"/>
          </w:tcPr>
          <w:p w14:paraId="2D054F41" w14:textId="6EA7D1A8" w:rsidR="0081532D" w:rsidRDefault="0081532D" w:rsidP="00083882">
            <w:pPr>
              <w:jc w:val="center"/>
            </w:pPr>
            <w:r>
              <w:rPr>
                <w:rFonts w:hint="eastAsia"/>
              </w:rPr>
              <w:t>재미</w:t>
            </w:r>
          </w:p>
        </w:tc>
        <w:tc>
          <w:tcPr>
            <w:tcW w:w="1804" w:type="dxa"/>
            <w:vAlign w:val="center"/>
          </w:tcPr>
          <w:p w14:paraId="3FBE43EF" w14:textId="79F217BE" w:rsidR="0081532D" w:rsidRDefault="0081532D" w:rsidP="00083882">
            <w:pPr>
              <w:jc w:val="center"/>
            </w:pPr>
            <w:r>
              <w:rPr>
                <w:rFonts w:hint="eastAsia"/>
              </w:rPr>
              <w:t>상쾌</w:t>
            </w:r>
          </w:p>
        </w:tc>
      </w:tr>
      <w:tr w:rsidR="0081532D" w14:paraId="0014A988" w14:textId="77777777" w:rsidTr="00083882">
        <w:trPr>
          <w:trHeight w:val="624"/>
        </w:trPr>
        <w:tc>
          <w:tcPr>
            <w:tcW w:w="1803" w:type="dxa"/>
            <w:vAlign w:val="center"/>
          </w:tcPr>
          <w:p w14:paraId="35D2A977" w14:textId="7648FA53" w:rsidR="0081532D" w:rsidRDefault="0081532D" w:rsidP="00083882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6F4BBD">
              <w:t xml:space="preserve"> (</w:t>
            </w:r>
            <w:r w:rsidR="006F4BBD">
              <w:rPr>
                <w:rFonts w:hint="eastAsia"/>
              </w:rPr>
              <w:t>목욕)</w:t>
            </w:r>
          </w:p>
        </w:tc>
        <w:tc>
          <w:tcPr>
            <w:tcW w:w="1803" w:type="dxa"/>
            <w:vAlign w:val="center"/>
          </w:tcPr>
          <w:p w14:paraId="6DBC0E39" w14:textId="5785D127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803" w:type="dxa"/>
            <w:vAlign w:val="center"/>
          </w:tcPr>
          <w:p w14:paraId="627A9DC3" w14:textId="43B5AC32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803" w:type="dxa"/>
            <w:vAlign w:val="center"/>
          </w:tcPr>
          <w:p w14:paraId="150321D3" w14:textId="2B9BCAA3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34356947" w14:textId="12B9AC34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1532D" w14:paraId="1BDA9D2F" w14:textId="77777777" w:rsidTr="00083882">
        <w:trPr>
          <w:trHeight w:val="624"/>
        </w:trPr>
        <w:tc>
          <w:tcPr>
            <w:tcW w:w="1803" w:type="dxa"/>
            <w:vAlign w:val="center"/>
          </w:tcPr>
          <w:p w14:paraId="33B866A0" w14:textId="522D119B" w:rsidR="0081532D" w:rsidRDefault="0081532D" w:rsidP="00083882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F4BBD">
              <w:t xml:space="preserve"> (</w:t>
            </w:r>
            <w:r w:rsidR="006F4BBD">
              <w:rPr>
                <w:rFonts w:hint="eastAsia"/>
              </w:rPr>
              <w:t>간식)</w:t>
            </w:r>
          </w:p>
        </w:tc>
        <w:tc>
          <w:tcPr>
            <w:tcW w:w="1803" w:type="dxa"/>
            <w:vAlign w:val="center"/>
          </w:tcPr>
          <w:p w14:paraId="4445E603" w14:textId="78100A53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  <w:vAlign w:val="center"/>
          </w:tcPr>
          <w:p w14:paraId="4895D90E" w14:textId="1A68FE47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803" w:type="dxa"/>
            <w:vAlign w:val="center"/>
          </w:tcPr>
          <w:p w14:paraId="37B4D15E" w14:textId="48EFA177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804" w:type="dxa"/>
            <w:vAlign w:val="center"/>
          </w:tcPr>
          <w:p w14:paraId="2ED0D07A" w14:textId="0A49C14E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1532D" w14:paraId="318A9301" w14:textId="77777777" w:rsidTr="00083882">
        <w:trPr>
          <w:trHeight w:val="624"/>
        </w:trPr>
        <w:tc>
          <w:tcPr>
            <w:tcW w:w="1803" w:type="dxa"/>
            <w:vAlign w:val="center"/>
          </w:tcPr>
          <w:p w14:paraId="2CCCC4C7" w14:textId="1FC3558C" w:rsidR="0081532D" w:rsidRDefault="0081532D" w:rsidP="0008388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6F4BBD">
              <w:t xml:space="preserve"> (</w:t>
            </w:r>
            <w:r w:rsidR="006F4BBD">
              <w:rPr>
                <w:rFonts w:hint="eastAsia"/>
              </w:rPr>
              <w:t>산책)</w:t>
            </w:r>
          </w:p>
        </w:tc>
        <w:tc>
          <w:tcPr>
            <w:tcW w:w="1803" w:type="dxa"/>
            <w:vAlign w:val="center"/>
          </w:tcPr>
          <w:p w14:paraId="46A5E2AE" w14:textId="18647CA3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803" w:type="dxa"/>
            <w:vAlign w:val="center"/>
          </w:tcPr>
          <w:p w14:paraId="64F605A0" w14:textId="620E32C2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  <w:vAlign w:val="center"/>
          </w:tcPr>
          <w:p w14:paraId="4D42B1DA" w14:textId="55BE297F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804" w:type="dxa"/>
            <w:vAlign w:val="center"/>
          </w:tcPr>
          <w:p w14:paraId="12ADD329" w14:textId="0166272B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81532D" w14:paraId="616E50FD" w14:textId="77777777" w:rsidTr="00083882">
        <w:trPr>
          <w:trHeight w:val="624"/>
        </w:trPr>
        <w:tc>
          <w:tcPr>
            <w:tcW w:w="1803" w:type="dxa"/>
            <w:vAlign w:val="center"/>
          </w:tcPr>
          <w:p w14:paraId="2C364F4D" w14:textId="1B307ED5" w:rsidR="0081532D" w:rsidRDefault="0081532D" w:rsidP="0008388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6F4BBD">
              <w:t xml:space="preserve"> (</w:t>
            </w:r>
            <w:r w:rsidR="006F4BBD">
              <w:rPr>
                <w:rFonts w:hint="eastAsia"/>
              </w:rPr>
              <w:t>잠자기)</w:t>
            </w:r>
          </w:p>
        </w:tc>
        <w:tc>
          <w:tcPr>
            <w:tcW w:w="1803" w:type="dxa"/>
            <w:vAlign w:val="center"/>
          </w:tcPr>
          <w:p w14:paraId="3A8D10D1" w14:textId="46F95C29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  <w:vAlign w:val="center"/>
          </w:tcPr>
          <w:p w14:paraId="50CB0594" w14:textId="67517A4E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803" w:type="dxa"/>
            <w:vAlign w:val="center"/>
          </w:tcPr>
          <w:p w14:paraId="17A1EEF0" w14:textId="3BCDE697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  <w:vAlign w:val="center"/>
          </w:tcPr>
          <w:p w14:paraId="3A581D71" w14:textId="65140A0B" w:rsidR="0081532D" w:rsidRPr="006F4BBD" w:rsidRDefault="0081532D" w:rsidP="00083882">
            <w:pPr>
              <w:jc w:val="center"/>
              <w:rPr>
                <w:sz w:val="24"/>
                <w:szCs w:val="24"/>
              </w:rPr>
            </w:pPr>
            <w:r w:rsidRPr="006F4BBD">
              <w:rPr>
                <w:rFonts w:hint="eastAsia"/>
                <w:sz w:val="24"/>
                <w:szCs w:val="24"/>
              </w:rPr>
              <w:t>+</w:t>
            </w:r>
          </w:p>
        </w:tc>
      </w:tr>
    </w:tbl>
    <w:p w14:paraId="0F525CE1" w14:textId="6F3D299F" w:rsidR="00083882" w:rsidRPr="00083882" w:rsidRDefault="00083882" w:rsidP="00083882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디지털 시스템 설계 최종 보고서</w:t>
      </w:r>
    </w:p>
    <w:p w14:paraId="450F4923" w14:textId="4BBB4C58" w:rsidR="00083882" w:rsidRDefault="00083882" w:rsidP="00083882">
      <w:pPr>
        <w:pStyle w:val="a5"/>
        <w:ind w:leftChars="0" w:left="760"/>
        <w:jc w:val="right"/>
        <w:rPr>
          <w:b/>
          <w:bCs/>
        </w:rPr>
      </w:pPr>
      <w:r>
        <w:rPr>
          <w:rFonts w:hint="eastAsia"/>
          <w:b/>
          <w:bCs/>
        </w:rPr>
        <w:t>양준영,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박민혁,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김지민</w:t>
      </w:r>
    </w:p>
    <w:p w14:paraId="7F63449F" w14:textId="77777777" w:rsidR="00083882" w:rsidRDefault="00083882" w:rsidP="00083882">
      <w:pPr>
        <w:pStyle w:val="a5"/>
        <w:ind w:leftChars="0" w:left="760"/>
        <w:rPr>
          <w:rFonts w:hint="eastAsia"/>
          <w:b/>
          <w:bCs/>
        </w:rPr>
      </w:pPr>
    </w:p>
    <w:p w14:paraId="6930488F" w14:textId="77777777" w:rsidR="001D2F3C" w:rsidRPr="001D2F3C" w:rsidRDefault="001D2F3C" w:rsidP="001D2F3C">
      <w:pPr>
        <w:pStyle w:val="a5"/>
        <w:numPr>
          <w:ilvl w:val="0"/>
          <w:numId w:val="3"/>
        </w:numPr>
        <w:ind w:leftChars="0"/>
        <w:rPr>
          <w:b/>
          <w:bCs/>
        </w:rPr>
      </w:pPr>
      <w:proofErr w:type="spellStart"/>
      <w:proofErr w:type="gramStart"/>
      <w:r w:rsidRPr="001D2F3C">
        <w:rPr>
          <w:rFonts w:hint="eastAsia"/>
          <w:b/>
          <w:bCs/>
        </w:rPr>
        <w:t>b</w:t>
      </w:r>
      <w:r w:rsidRPr="001D2F3C">
        <w:rPr>
          <w:b/>
          <w:bCs/>
        </w:rPr>
        <w:t>oard.v</w:t>
      </w:r>
      <w:proofErr w:type="spellEnd"/>
      <w:proofErr w:type="gramEnd"/>
    </w:p>
    <w:p w14:paraId="23F3B77A" w14:textId="77777777" w:rsidR="00083882" w:rsidRDefault="00083882" w:rsidP="00CA2A37"/>
    <w:p w14:paraId="01D50B3D" w14:textId="4646C4AB" w:rsidR="008C6D0C" w:rsidRDefault="008C6D0C" w:rsidP="00CA2A37">
      <w:r>
        <w:rPr>
          <w:rFonts w:hint="eastAsia"/>
        </w:rPr>
        <w:t xml:space="preserve">먼저 사용자로부터 입력을 받고 그에 따른 </w:t>
      </w:r>
      <w:r>
        <w:t xml:space="preserve">led </w:t>
      </w:r>
      <w:r>
        <w:rPr>
          <w:rFonts w:hint="eastAsia"/>
        </w:rPr>
        <w:t>출력이 어떻게 이루어졌는지에 관한 설명이다.</w:t>
      </w:r>
    </w:p>
    <w:p w14:paraId="04EB7E7A" w14:textId="404E53E9" w:rsidR="00D54D96" w:rsidRDefault="00534353" w:rsidP="0053435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6F4BBD">
        <w:rPr>
          <w:rFonts w:hint="eastAsia"/>
        </w:rPr>
        <w:t xml:space="preserve">각 </w:t>
      </w:r>
      <w:proofErr w:type="spellStart"/>
      <w:r w:rsidR="006F4BBD">
        <w:rPr>
          <w:rFonts w:hint="eastAsia"/>
        </w:rPr>
        <w:t>스탯은</w:t>
      </w:r>
      <w:proofErr w:type="spellEnd"/>
      <w:r w:rsidR="006F4BBD">
        <w:rPr>
          <w:rFonts w:hint="eastAsia"/>
        </w:rPr>
        <w:t xml:space="preserve"> </w:t>
      </w:r>
      <w:r w:rsidR="006F4BBD">
        <w:t>0</w:t>
      </w:r>
      <w:r w:rsidR="006F4BBD">
        <w:rPr>
          <w:rFonts w:hint="eastAsia"/>
        </w:rPr>
        <w:t xml:space="preserve">과 </w:t>
      </w:r>
      <w:r w:rsidR="006F4BBD">
        <w:t>1</w:t>
      </w:r>
      <w:r w:rsidR="006F4BBD">
        <w:rPr>
          <w:rFonts w:hint="eastAsia"/>
        </w:rPr>
        <w:t xml:space="preserve">로 이루어지며 +는 </w:t>
      </w:r>
      <w:r w:rsidR="006F4BBD">
        <w:t>0</w:t>
      </w:r>
      <w:r w:rsidR="006F4BBD">
        <w:rPr>
          <w:rFonts w:hint="eastAsia"/>
        </w:rPr>
        <w:t xml:space="preserve">에서 </w:t>
      </w:r>
      <w:r w:rsidR="006F4BBD">
        <w:t>1</w:t>
      </w:r>
      <w:r w:rsidR="006F4BBD">
        <w:rPr>
          <w:rFonts w:hint="eastAsia"/>
        </w:rPr>
        <w:t>로</w:t>
      </w:r>
      <w:r w:rsidR="00CA2A37">
        <w:rPr>
          <w:rFonts w:hint="eastAsia"/>
        </w:rPr>
        <w:t xml:space="preserve"> </w:t>
      </w:r>
      <w:r w:rsidR="00CA2A37">
        <w:t>(</w:t>
      </w:r>
      <w:r w:rsidR="00CA2A37">
        <w:rPr>
          <w:rFonts w:hint="eastAsia"/>
        </w:rPr>
        <w:t xml:space="preserve">해당 </w:t>
      </w:r>
      <w:proofErr w:type="spellStart"/>
      <w:r w:rsidR="00CA2A37">
        <w:rPr>
          <w:rFonts w:hint="eastAsia"/>
        </w:rPr>
        <w:t>스탯이</w:t>
      </w:r>
      <w:proofErr w:type="spellEnd"/>
      <w:r w:rsidR="00CA2A37">
        <w:rPr>
          <w:rFonts w:hint="eastAsia"/>
        </w:rPr>
        <w:t xml:space="preserve"> 이미 </w:t>
      </w:r>
      <w:r w:rsidR="00CA2A37">
        <w:t>1</w:t>
      </w:r>
      <w:r w:rsidR="00CA2A37">
        <w:rPr>
          <w:rFonts w:hint="eastAsia"/>
        </w:rPr>
        <w:t>인 경우 그대로 유지)</w:t>
      </w:r>
      <w:r w:rsidR="006F4BBD">
        <w:rPr>
          <w:rFonts w:hint="eastAsia"/>
        </w:rPr>
        <w:t>,</w:t>
      </w:r>
      <w:r w:rsidR="006F4BBD">
        <w:t xml:space="preserve"> -</w:t>
      </w:r>
      <w:r w:rsidR="006F4BBD">
        <w:rPr>
          <w:rFonts w:hint="eastAsia"/>
        </w:rPr>
        <w:t xml:space="preserve">는 </w:t>
      </w:r>
      <w:r w:rsidR="006F4BBD">
        <w:t>1</w:t>
      </w:r>
      <w:r w:rsidR="006F4BBD">
        <w:rPr>
          <w:rFonts w:hint="eastAsia"/>
        </w:rPr>
        <w:t xml:space="preserve">에서 </w:t>
      </w:r>
      <w:r w:rsidR="006F4BBD">
        <w:t>0</w:t>
      </w:r>
      <w:r w:rsidR="006F4BBD">
        <w:rPr>
          <w:rFonts w:hint="eastAsia"/>
        </w:rPr>
        <w:t>으로</w:t>
      </w:r>
      <w:r w:rsidR="00CA2A37" w:rsidRPr="00CA2A37">
        <w:t xml:space="preserve">(해당 </w:t>
      </w:r>
      <w:proofErr w:type="spellStart"/>
      <w:r w:rsidR="00CA2A37" w:rsidRPr="00CA2A37">
        <w:t>스탯이</w:t>
      </w:r>
      <w:proofErr w:type="spellEnd"/>
      <w:r w:rsidR="00CA2A37" w:rsidRPr="00CA2A37">
        <w:t xml:space="preserve"> 이미 </w:t>
      </w:r>
      <w:r w:rsidR="00CA2A37">
        <w:t>0</w:t>
      </w:r>
      <w:r w:rsidR="00CA2A37" w:rsidRPr="00CA2A37">
        <w:t>인 경우 그대로 유지</w:t>
      </w:r>
      <w:r w:rsidR="00CA2A37">
        <w:rPr>
          <w:rFonts w:hint="eastAsia"/>
        </w:rPr>
        <w:t>)</w:t>
      </w:r>
      <w:r w:rsidR="006F4BBD">
        <w:rPr>
          <w:rFonts w:hint="eastAsia"/>
        </w:rPr>
        <w:t>,</w:t>
      </w:r>
      <w:r w:rsidR="006F4BBD">
        <w:t xml:space="preserve"> 0</w:t>
      </w:r>
      <w:r w:rsidR="006F4BBD">
        <w:rPr>
          <w:rFonts w:hint="eastAsia"/>
        </w:rPr>
        <w:t xml:space="preserve">은 </w:t>
      </w:r>
      <w:proofErr w:type="spellStart"/>
      <w:r w:rsidR="006F4BBD">
        <w:rPr>
          <w:rFonts w:hint="eastAsia"/>
        </w:rPr>
        <w:t>스탯</w:t>
      </w:r>
      <w:proofErr w:type="spellEnd"/>
      <w:r w:rsidR="006F4BBD">
        <w:rPr>
          <w:rFonts w:hint="eastAsia"/>
        </w:rPr>
        <w:t xml:space="preserve"> 유지를 의미한다.</w:t>
      </w:r>
      <w:r w:rsidR="006F4BBD">
        <w:t xml:space="preserve"> </w:t>
      </w:r>
      <w:r w:rsidR="006F4BBD">
        <w:rPr>
          <w:rFonts w:hint="eastAsia"/>
        </w:rPr>
        <w:t xml:space="preserve">만약 </w:t>
      </w:r>
      <w:r w:rsidR="006F4BBD">
        <w:t>1100</w:t>
      </w:r>
      <w:r w:rsidR="006F4BBD">
        <w:rPr>
          <w:rFonts w:hint="eastAsia"/>
        </w:rPr>
        <w:t xml:space="preserve">에서 </w:t>
      </w:r>
      <w:r w:rsidR="006F4BBD">
        <w:t>00</w:t>
      </w:r>
      <w:r w:rsidR="006F4BBD">
        <w:rPr>
          <w:rFonts w:hint="eastAsia"/>
        </w:rPr>
        <w:t xml:space="preserve">버튼을 누르게 되면 청결 </w:t>
      </w:r>
      <w:proofErr w:type="spellStart"/>
      <w:r w:rsidR="006F4BBD">
        <w:rPr>
          <w:rFonts w:hint="eastAsia"/>
        </w:rPr>
        <w:t>스탯은</w:t>
      </w:r>
      <w:proofErr w:type="spellEnd"/>
      <w:r w:rsidR="006F4BBD">
        <w:rPr>
          <w:rFonts w:hint="eastAsia"/>
        </w:rPr>
        <w:t xml:space="preserve"> 이미 </w:t>
      </w:r>
      <w:r w:rsidR="006F4BBD">
        <w:t>1</w:t>
      </w:r>
      <w:r w:rsidR="006F4BBD">
        <w:rPr>
          <w:rFonts w:hint="eastAsia"/>
        </w:rPr>
        <w:t xml:space="preserve">이므로 </w:t>
      </w:r>
      <w:r w:rsidR="006F4BBD">
        <w:t>1</w:t>
      </w:r>
      <w:r w:rsidR="006F4BBD">
        <w:rPr>
          <w:rFonts w:hint="eastAsia"/>
        </w:rPr>
        <w:t>을 그대로 유지,</w:t>
      </w:r>
      <w:r w:rsidR="006F4BBD">
        <w:t xml:space="preserve"> </w:t>
      </w:r>
      <w:r w:rsidR="006F4BBD">
        <w:rPr>
          <w:rFonts w:hint="eastAsia"/>
        </w:rPr>
        <w:t xml:space="preserve">포만 </w:t>
      </w:r>
      <w:proofErr w:type="spellStart"/>
      <w:r w:rsidR="006F4BBD">
        <w:rPr>
          <w:rFonts w:hint="eastAsia"/>
        </w:rPr>
        <w:t>스탯은</w:t>
      </w:r>
      <w:proofErr w:type="spellEnd"/>
      <w:r w:rsidR="006F4BBD">
        <w:rPr>
          <w:rFonts w:hint="eastAsia"/>
        </w:rPr>
        <w:t xml:space="preserve"> </w:t>
      </w:r>
      <w:r w:rsidR="006F4BBD">
        <w:t>1</w:t>
      </w:r>
      <w:r w:rsidR="006F4BBD">
        <w:rPr>
          <w:rFonts w:hint="eastAsia"/>
        </w:rPr>
        <w:t xml:space="preserve">에서 </w:t>
      </w:r>
      <w:r w:rsidR="006F4BBD">
        <w:t>0</w:t>
      </w:r>
      <w:r w:rsidR="006F4BBD">
        <w:rPr>
          <w:rFonts w:hint="eastAsia"/>
        </w:rPr>
        <w:t>으로,</w:t>
      </w:r>
      <w:r w:rsidR="006F4BBD">
        <w:t xml:space="preserve"> </w:t>
      </w:r>
      <w:r w:rsidR="006F4BBD">
        <w:rPr>
          <w:rFonts w:hint="eastAsia"/>
        </w:rPr>
        <w:t xml:space="preserve">재미 </w:t>
      </w:r>
      <w:proofErr w:type="spellStart"/>
      <w:r w:rsidR="006F4BBD">
        <w:rPr>
          <w:rFonts w:hint="eastAsia"/>
        </w:rPr>
        <w:t>스탯은</w:t>
      </w:r>
      <w:proofErr w:type="spellEnd"/>
      <w:r w:rsidR="006F4BBD">
        <w:rPr>
          <w:rFonts w:hint="eastAsia"/>
        </w:rPr>
        <w:t xml:space="preserve"> 이미 </w:t>
      </w:r>
      <w:r w:rsidR="006F4BBD">
        <w:t>0</w:t>
      </w:r>
      <w:r w:rsidR="006F4BBD">
        <w:rPr>
          <w:rFonts w:hint="eastAsia"/>
        </w:rPr>
        <w:t>이므로 그대로 유지,</w:t>
      </w:r>
      <w:r w:rsidR="006F4BBD">
        <w:t xml:space="preserve"> </w:t>
      </w:r>
      <w:r w:rsidR="006F4BBD">
        <w:rPr>
          <w:rFonts w:hint="eastAsia"/>
        </w:rPr>
        <w:t xml:space="preserve">상쾌 </w:t>
      </w:r>
      <w:proofErr w:type="spellStart"/>
      <w:r w:rsidR="006F4BBD">
        <w:rPr>
          <w:rFonts w:hint="eastAsia"/>
        </w:rPr>
        <w:t>스탯도</w:t>
      </w:r>
      <w:proofErr w:type="spellEnd"/>
      <w:r w:rsidR="006F4BBD">
        <w:rPr>
          <w:rFonts w:hint="eastAsia"/>
        </w:rPr>
        <w:t xml:space="preserve"> </w:t>
      </w:r>
      <w:r w:rsidR="006F4BBD">
        <w:t>0</w:t>
      </w:r>
      <w:r w:rsidR="006F4BBD">
        <w:rPr>
          <w:rFonts w:hint="eastAsia"/>
        </w:rPr>
        <w:t xml:space="preserve">으로 그대로 유지되어 </w:t>
      </w:r>
      <w:r w:rsidR="00CA2A37">
        <w:t>1000</w:t>
      </w:r>
      <w:r w:rsidR="00CA2A37">
        <w:rPr>
          <w:rFonts w:hint="eastAsia"/>
        </w:rPr>
        <w:t>으로 상태 변화가 된다.</w:t>
      </w:r>
    </w:p>
    <w:p w14:paraId="17F5E1D2" w14:textId="6CA4DD70" w:rsidR="00110E96" w:rsidRDefault="00110E96" w:rsidP="00110E96">
      <w:pPr>
        <w:pStyle w:val="a5"/>
        <w:ind w:leftChars="0" w:left="760"/>
      </w:pPr>
      <w:r>
        <w:rPr>
          <w:rFonts w:hint="eastAsia"/>
        </w:rPr>
        <w:t>이를 표로 나타내면 다음과 같다.</w:t>
      </w:r>
    </w:p>
    <w:p w14:paraId="321588AD" w14:textId="445CBFEE" w:rsidR="00110E96" w:rsidRDefault="00110E96" w:rsidP="00083882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4F6C772" wp14:editId="519DA28B">
            <wp:extent cx="2105699" cy="2659743"/>
            <wp:effectExtent l="0" t="0" r="8890" b="762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 rotWithShape="1">
                    <a:blip r:embed="rId8"/>
                    <a:srcRect l="2044" t="10894" r="18857" b="19652"/>
                    <a:stretch/>
                  </pic:blipFill>
                  <pic:spPr bwMode="auto">
                    <a:xfrm>
                      <a:off x="0" y="0"/>
                      <a:ext cx="2118317" cy="267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64286" w14:textId="17AF557D" w:rsidR="00DE7BE6" w:rsidRDefault="00CA2A37" w:rsidP="00CA2A37">
      <w:r>
        <w:rPr>
          <w:rFonts w:hint="eastAsia"/>
        </w:rPr>
        <w:lastRenderedPageBreak/>
        <w:t xml:space="preserve"> s</w:t>
      </w:r>
      <w:r>
        <w:t>tate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비트로 표현되므로 </w:t>
      </w:r>
      <w:r>
        <w:t xml:space="preserve">JK 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개로 구현하고자 했다.</w:t>
      </w:r>
      <w:r>
        <w:t xml:space="preserve"> </w:t>
      </w:r>
      <w:r w:rsidR="00DE7BE6">
        <w:rPr>
          <w:rFonts w:hint="eastAsia"/>
        </w:rPr>
        <w:t xml:space="preserve">리셋 버튼을 누르면 </w:t>
      </w:r>
      <w:r w:rsidR="00DE7BE6">
        <w:t>0</w:t>
      </w:r>
      <w:r w:rsidR="00DE7BE6">
        <w:rPr>
          <w:rFonts w:hint="eastAsia"/>
        </w:rPr>
        <w:t>으로 초기화 되게끔 설계했다.</w:t>
      </w:r>
      <w:r w:rsidR="005F09E7">
        <w:t xml:space="preserve"> </w:t>
      </w:r>
      <w:r w:rsidR="005F09E7">
        <w:rPr>
          <w:rFonts w:hint="eastAsia"/>
        </w:rPr>
        <w:t>또한 p</w:t>
      </w:r>
      <w:r w:rsidR="005F09E7">
        <w:t>ositive edge</w:t>
      </w:r>
      <w:r w:rsidR="005F09E7">
        <w:rPr>
          <w:rFonts w:hint="eastAsia"/>
        </w:rPr>
        <w:t>로 설정하였는데,</w:t>
      </w:r>
      <w:r w:rsidR="005F09E7">
        <w:t xml:space="preserve"> </w:t>
      </w:r>
      <w:r w:rsidR="005F09E7">
        <w:rPr>
          <w:rFonts w:hint="eastAsia"/>
        </w:rPr>
        <w:t>이는 버튼이 눌리는 순간에 상태가 변화하도록 하기 위함이다.</w:t>
      </w:r>
      <w:r w:rsidR="005F09E7">
        <w:t xml:space="preserve"> (</w:t>
      </w:r>
      <w:r w:rsidR="005F09E7">
        <w:rPr>
          <w:rFonts w:hint="eastAsia"/>
        </w:rPr>
        <w:t>뒤에 설명되겠지만,</w:t>
      </w:r>
      <w:r w:rsidR="005F09E7">
        <w:t xml:space="preserve"> </w:t>
      </w:r>
      <w:proofErr w:type="spellStart"/>
      <w:r w:rsidR="005F09E7">
        <w:rPr>
          <w:rFonts w:hint="eastAsia"/>
        </w:rPr>
        <w:t>c</w:t>
      </w:r>
      <w:r w:rsidR="005F09E7">
        <w:t>lk</w:t>
      </w:r>
      <w:proofErr w:type="spellEnd"/>
      <w:r w:rsidR="005F09E7">
        <w:rPr>
          <w:rFonts w:hint="eastAsia"/>
        </w:rPr>
        <w:t>는 버튼이 눌려야 들어오도록 설정되었다.</w:t>
      </w:r>
      <w:r w:rsidR="005F09E7">
        <w:t>)</w:t>
      </w:r>
    </w:p>
    <w:p w14:paraId="30A94C80" w14:textId="68707A2A" w:rsidR="00DE7BE6" w:rsidRDefault="00DE7BE6" w:rsidP="00CA2A37">
      <w:r w:rsidRPr="00DE7BE6">
        <w:rPr>
          <w:noProof/>
        </w:rPr>
        <w:drawing>
          <wp:inline distT="0" distB="0" distL="0" distR="0" wp14:anchorId="3E0B8961" wp14:editId="135746CB">
            <wp:extent cx="4337705" cy="1546503"/>
            <wp:effectExtent l="0" t="0" r="571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645" cy="15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09E" w14:textId="7BC73A84" w:rsidR="00CA2A37" w:rsidRDefault="00CA2A37" w:rsidP="00CA2A37">
      <w:r>
        <w:rPr>
          <w:rFonts w:hint="eastAsia"/>
        </w:rPr>
        <w:t xml:space="preserve">최상위 비트에 해당하는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부터 최하위 비트인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까지 식으로 표현하면 다음과 같다.</w:t>
      </w:r>
      <w:r w:rsidR="00110E96">
        <w:t xml:space="preserve"> (NM</w:t>
      </w:r>
      <w:r w:rsidR="00110E96">
        <w:rPr>
          <w:rFonts w:hint="eastAsia"/>
        </w:rPr>
        <w:t xml:space="preserve">은 </w:t>
      </w:r>
      <w:proofErr w:type="spellStart"/>
      <w:r w:rsidR="00110E96">
        <w:rPr>
          <w:rFonts w:hint="eastAsia"/>
        </w:rPr>
        <w:t>입력값</w:t>
      </w:r>
      <w:proofErr w:type="spellEnd"/>
      <w:r w:rsidR="00110E96">
        <w:rPr>
          <w:rFonts w:hint="eastAsia"/>
        </w:rPr>
        <w:t>)</w:t>
      </w:r>
    </w:p>
    <w:p w14:paraId="6DB95243" w14:textId="238F35A9" w:rsidR="00CA2A37" w:rsidRPr="004F0AF8" w:rsidRDefault="005A7FBD" w:rsidP="00CA2A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5F98E84" w14:textId="5426BA79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=NM'</m:t>
          </m:r>
        </m:oMath>
      </m:oMathPara>
    </w:p>
    <w:p w14:paraId="79D6A0C7" w14:textId="08CE10CC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39E2DA98" w14:textId="43D61A6A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=NM | N'M'</m:t>
          </m:r>
        </m:oMath>
      </m:oMathPara>
    </w:p>
    <w:p w14:paraId="51091C41" w14:textId="4CE6D7EB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M | NM'</m:t>
          </m:r>
        </m:oMath>
      </m:oMathPara>
    </w:p>
    <w:p w14:paraId="658DCDCA" w14:textId="0D1D4CEA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=N'M'</m:t>
          </m:r>
        </m:oMath>
      </m:oMathPara>
    </w:p>
    <w:p w14:paraId="7ECFBEFD" w14:textId="7AEE1A8B" w:rsidR="004F0AF8" w:rsidRPr="004F0AF8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=NM</m:t>
          </m:r>
        </m:oMath>
      </m:oMathPara>
    </w:p>
    <w:p w14:paraId="02DEF92F" w14:textId="62C1B3F8" w:rsidR="004F0AF8" w:rsidRPr="005446EB" w:rsidRDefault="005A7FBD" w:rsidP="004F0A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=NM'</m:t>
          </m:r>
        </m:oMath>
      </m:oMathPara>
    </w:p>
    <w:p w14:paraId="45BD68DC" w14:textId="1AE16104" w:rsidR="005446EB" w:rsidRDefault="00110E96" w:rsidP="004F0AF8">
      <w:r>
        <w:rPr>
          <w:noProof/>
        </w:rPr>
        <w:drawing>
          <wp:anchor distT="0" distB="0" distL="114300" distR="114300" simplePos="0" relativeHeight="251660288" behindDoc="0" locked="0" layoutInCell="1" allowOverlap="1" wp14:anchorId="162FB323" wp14:editId="7800673C">
            <wp:simplePos x="0" y="0"/>
            <wp:positionH relativeFrom="column">
              <wp:posOffset>-191212</wp:posOffset>
            </wp:positionH>
            <wp:positionV relativeFrom="paragraph">
              <wp:posOffset>262007</wp:posOffset>
            </wp:positionV>
            <wp:extent cx="2694305" cy="2020570"/>
            <wp:effectExtent l="0" t="0" r="0" b="0"/>
            <wp:wrapSquare wrapText="bothSides"/>
            <wp:docPr id="5" name="그림 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221C9" w14:textId="73EB09BC" w:rsidR="005446EB" w:rsidRPr="004F0AF8" w:rsidRDefault="005446EB" w:rsidP="004F0AF8">
      <w:r>
        <w:rPr>
          <w:rFonts w:hint="eastAsia"/>
        </w:rPr>
        <w:t xml:space="preserve"> 이제 회로를 보면,</w:t>
      </w:r>
      <w:r>
        <w:t xml:space="preserve"> </w:t>
      </w:r>
      <w:r w:rsidR="00A952A0">
        <w:t>LED</w:t>
      </w:r>
      <w:r w:rsidR="00A952A0">
        <w:rPr>
          <w:rFonts w:hint="eastAsia"/>
        </w:rPr>
        <w:t xml:space="preserve">와 스위치 입력을 외부에서 받고 있으므로 </w:t>
      </w:r>
      <w:r w:rsidR="00FE21B8">
        <w:rPr>
          <w:rFonts w:hint="eastAsia"/>
        </w:rPr>
        <w:t xml:space="preserve">아래와 같이 </w:t>
      </w:r>
      <w:r w:rsidR="00A952A0">
        <w:rPr>
          <w:rFonts w:hint="eastAsia"/>
        </w:rPr>
        <w:t>적절한 포트와 서로 연결해준다.</w:t>
      </w:r>
      <w:r w:rsidR="00A952A0">
        <w:t xml:space="preserve"> </w:t>
      </w:r>
      <w:r w:rsidR="00A952A0">
        <w:rPr>
          <w:rFonts w:hint="eastAsia"/>
        </w:rPr>
        <w:t xml:space="preserve">여기서 </w:t>
      </w:r>
      <w:r w:rsidR="00A952A0">
        <w:t>btn1</w:t>
      </w:r>
      <w:r w:rsidR="00A952A0">
        <w:rPr>
          <w:rFonts w:hint="eastAsia"/>
        </w:rPr>
        <w:t>,</w:t>
      </w:r>
      <w:r w:rsidR="00A952A0">
        <w:t xml:space="preserve">2,3,4는 </w:t>
      </w:r>
      <w:r w:rsidR="00A952A0">
        <w:rPr>
          <w:rFonts w:hint="eastAsia"/>
        </w:rPr>
        <w:t xml:space="preserve">각각 </w:t>
      </w:r>
      <w:r w:rsidR="00A952A0">
        <w:t>00,01,10,11</w:t>
      </w:r>
      <w:r w:rsidR="00A952A0">
        <w:rPr>
          <w:rFonts w:hint="eastAsia"/>
        </w:rPr>
        <w:t xml:space="preserve">입력값을 의미하며 </w:t>
      </w:r>
      <w:r w:rsidR="00A952A0">
        <w:t>led0,1,2,3</w:t>
      </w:r>
      <w:r w:rsidR="00FE21B8">
        <w:rPr>
          <w:rFonts w:hint="eastAsia"/>
        </w:rPr>
        <w:t>은 청결,</w:t>
      </w:r>
      <w:r w:rsidR="00FE21B8">
        <w:t xml:space="preserve"> </w:t>
      </w:r>
      <w:r w:rsidR="00FE21B8">
        <w:rPr>
          <w:rFonts w:hint="eastAsia"/>
        </w:rPr>
        <w:t>포만,</w:t>
      </w:r>
      <w:r w:rsidR="00FE21B8">
        <w:t xml:space="preserve"> </w:t>
      </w:r>
      <w:r w:rsidR="00FE21B8">
        <w:rPr>
          <w:rFonts w:hint="eastAsia"/>
        </w:rPr>
        <w:t>재미,</w:t>
      </w:r>
      <w:r w:rsidR="00FE21B8">
        <w:t xml:space="preserve"> </w:t>
      </w:r>
      <w:r w:rsidR="00FE21B8">
        <w:rPr>
          <w:rFonts w:hint="eastAsia"/>
        </w:rPr>
        <w:t xml:space="preserve">상쾌 순으로 </w:t>
      </w:r>
      <w:proofErr w:type="spellStart"/>
      <w:r w:rsidR="00FE21B8">
        <w:rPr>
          <w:rFonts w:hint="eastAsia"/>
        </w:rPr>
        <w:t>스탯을</w:t>
      </w:r>
      <w:proofErr w:type="spellEnd"/>
      <w:r w:rsidR="00FE21B8">
        <w:rPr>
          <w:rFonts w:hint="eastAsia"/>
        </w:rPr>
        <w:t xml:space="preserve"> 의미한다.</w:t>
      </w:r>
    </w:p>
    <w:p w14:paraId="37381E59" w14:textId="2CA2F4D8" w:rsidR="004F0AF8" w:rsidRDefault="004F0AF8" w:rsidP="00CA2A37"/>
    <w:p w14:paraId="55401855" w14:textId="1079CB79" w:rsidR="00331A97" w:rsidRDefault="00110E96" w:rsidP="00331A97">
      <w:r w:rsidRPr="00331A9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8A2596" wp14:editId="191B4067">
            <wp:simplePos x="0" y="0"/>
            <wp:positionH relativeFrom="column">
              <wp:posOffset>2785268</wp:posOffset>
            </wp:positionH>
            <wp:positionV relativeFrom="paragraph">
              <wp:posOffset>462111</wp:posOffset>
            </wp:positionV>
            <wp:extent cx="3141345" cy="338455"/>
            <wp:effectExtent l="0" t="0" r="1905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1A97">
        <w:rPr>
          <w:noProof/>
        </w:rPr>
        <w:drawing>
          <wp:anchor distT="0" distB="0" distL="114300" distR="114300" simplePos="0" relativeHeight="251659264" behindDoc="0" locked="0" layoutInCell="1" allowOverlap="1" wp14:anchorId="51DA825D" wp14:editId="54EEA578">
            <wp:simplePos x="0" y="0"/>
            <wp:positionH relativeFrom="margin">
              <wp:align>left</wp:align>
            </wp:positionH>
            <wp:positionV relativeFrom="paragraph">
              <wp:posOffset>468619</wp:posOffset>
            </wp:positionV>
            <wp:extent cx="2739390" cy="1760855"/>
            <wp:effectExtent l="0" t="0" r="3810" b="0"/>
            <wp:wrapSquare wrapText="bothSides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C5B94" w14:textId="1F440B7F" w:rsidR="005446EB" w:rsidRDefault="005446EB" w:rsidP="00331A97"/>
    <w:p w14:paraId="2617FAA5" w14:textId="235308CD" w:rsidR="00FE21B8" w:rsidRPr="00FE21B8" w:rsidRDefault="00FE21B8" w:rsidP="00FE21B8"/>
    <w:p w14:paraId="43857358" w14:textId="71A6CCC2" w:rsidR="00FE21B8" w:rsidRPr="00FE21B8" w:rsidRDefault="00FE21B8" w:rsidP="00FE21B8"/>
    <w:p w14:paraId="270A2DDB" w14:textId="4C8DFC4E" w:rsidR="00FE21B8" w:rsidRPr="00FE21B8" w:rsidRDefault="00FE21B8" w:rsidP="00FE21B8"/>
    <w:p w14:paraId="7E151CB1" w14:textId="4E871F6E" w:rsidR="00FE21B8" w:rsidRDefault="00FE21B8" w:rsidP="00FE21B8"/>
    <w:p w14:paraId="30CD95BB" w14:textId="2477AB32" w:rsidR="00FE21B8" w:rsidRPr="00FE21B8" w:rsidRDefault="00FE21B8" w:rsidP="00FE21B8">
      <w:r>
        <w:rPr>
          <w:rFonts w:hint="eastAsia"/>
        </w:rPr>
        <w:t xml:space="preserve">N과 </w:t>
      </w:r>
      <w:r>
        <w:t>M</w:t>
      </w:r>
      <w:r>
        <w:rPr>
          <w:rFonts w:hint="eastAsia"/>
        </w:rPr>
        <w:t xml:space="preserve">은 누르는 버튼에 따라 알맞은 값이 들어와야 하므로 </w:t>
      </w:r>
      <w:r>
        <w:t>(</w:t>
      </w:r>
      <w:r>
        <w:rPr>
          <w:rFonts w:hint="eastAsia"/>
        </w:rPr>
        <w:t xml:space="preserve">예를 들어 </w:t>
      </w:r>
      <w:r>
        <w:t>01</w:t>
      </w:r>
      <w:r>
        <w:rPr>
          <w:rFonts w:hint="eastAsia"/>
        </w:rPr>
        <w:t>에 해당하는 b</w:t>
      </w:r>
      <w:r>
        <w:t>tn3</w:t>
      </w:r>
      <w:r>
        <w:rPr>
          <w:rFonts w:hint="eastAsia"/>
        </w:rPr>
        <w:t xml:space="preserve">를 눌렀을 때 </w:t>
      </w:r>
      <w:r>
        <w:t>N</w:t>
      </w:r>
      <w:r>
        <w:rPr>
          <w:rFonts w:hint="eastAsia"/>
        </w:rPr>
        <w:t xml:space="preserve">은 </w:t>
      </w:r>
      <w:r>
        <w:t>0, M</w:t>
      </w:r>
      <w:r>
        <w:rPr>
          <w:rFonts w:hint="eastAsia"/>
        </w:rPr>
        <w:t>은</w:t>
      </w:r>
      <w:r>
        <w:t xml:space="preserve"> 1</w:t>
      </w:r>
      <w:r>
        <w:rPr>
          <w:rFonts w:hint="eastAsia"/>
        </w:rPr>
        <w:t>이 되어야 한다.</w:t>
      </w:r>
      <w:r>
        <w:t xml:space="preserve">) </w:t>
      </w:r>
    </w:p>
    <w:p w14:paraId="6BF7571A" w14:textId="520CCE85" w:rsidR="00FE21B8" w:rsidRDefault="00FE21B8" w:rsidP="00FE21B8">
      <w:r w:rsidRPr="00FE21B8">
        <w:rPr>
          <w:noProof/>
        </w:rPr>
        <w:drawing>
          <wp:anchor distT="0" distB="0" distL="114300" distR="114300" simplePos="0" relativeHeight="251662336" behindDoc="0" locked="0" layoutInCell="1" allowOverlap="1" wp14:anchorId="252F3412" wp14:editId="12B8C36A">
            <wp:simplePos x="0" y="0"/>
            <wp:positionH relativeFrom="margin">
              <wp:posOffset>55320</wp:posOffset>
            </wp:positionH>
            <wp:positionV relativeFrom="paragraph">
              <wp:posOffset>72896</wp:posOffset>
            </wp:positionV>
            <wp:extent cx="4991100" cy="40195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DF6FA" w14:textId="77777777" w:rsidR="00FE21B8" w:rsidRDefault="00FE21B8" w:rsidP="00FE21B8"/>
    <w:p w14:paraId="4C432BC5" w14:textId="17FF9CC1" w:rsidR="00FE21B8" w:rsidRDefault="00FE21B8" w:rsidP="00FE21B8">
      <w:r>
        <w:rPr>
          <w:rFonts w:hint="eastAsia"/>
        </w:rPr>
        <w:t>이와 같이 식을 대입해준다.</w:t>
      </w:r>
    </w:p>
    <w:p w14:paraId="37D6ECBA" w14:textId="5FB1033A" w:rsidR="00DE7BE6" w:rsidRDefault="005F09E7" w:rsidP="00FE21B8">
      <w:r w:rsidRPr="00DE7BE6">
        <w:rPr>
          <w:noProof/>
        </w:rPr>
        <w:drawing>
          <wp:anchor distT="0" distB="0" distL="114300" distR="114300" simplePos="0" relativeHeight="251663360" behindDoc="0" locked="0" layoutInCell="1" allowOverlap="1" wp14:anchorId="15EBEE41" wp14:editId="1B0E85D7">
            <wp:simplePos x="0" y="0"/>
            <wp:positionH relativeFrom="margin">
              <wp:posOffset>2638425</wp:posOffset>
            </wp:positionH>
            <wp:positionV relativeFrom="paragraph">
              <wp:posOffset>338455</wp:posOffset>
            </wp:positionV>
            <wp:extent cx="2746375" cy="622300"/>
            <wp:effectExtent l="0" t="0" r="0" b="6350"/>
            <wp:wrapSquare wrapText="bothSides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E6">
        <w:rPr>
          <w:rFonts w:hint="eastAsia"/>
        </w:rPr>
        <w:t xml:space="preserve"> 그리고 </w:t>
      </w:r>
      <w:r>
        <w:t>FF</w:t>
      </w:r>
      <w:r>
        <w:rPr>
          <w:rFonts w:hint="eastAsia"/>
        </w:rPr>
        <w:t xml:space="preserve">은 </w:t>
      </w:r>
      <w:r w:rsidR="00DE7BE6">
        <w:t>btn1,2,3,4</w:t>
      </w:r>
      <w:r w:rsidR="00DE7BE6">
        <w:rPr>
          <w:rFonts w:hint="eastAsia"/>
        </w:rPr>
        <w:t xml:space="preserve">와 </w:t>
      </w:r>
      <w:r w:rsidR="00DE7BE6">
        <w:t xml:space="preserve">reset </w:t>
      </w:r>
      <w:r w:rsidR="00DE7BE6">
        <w:rPr>
          <w:rFonts w:hint="eastAsia"/>
        </w:rPr>
        <w:t>버튼이 눌릴 때에만 반응</w:t>
      </w:r>
      <w:r>
        <w:rPr>
          <w:rFonts w:hint="eastAsia"/>
        </w:rPr>
        <w:t>하도록 설계해야 한다.</w:t>
      </w:r>
    </w:p>
    <w:p w14:paraId="708655AF" w14:textId="37D47B59" w:rsidR="00DE7BE6" w:rsidRDefault="00DE7BE6" w:rsidP="00FE21B8">
      <w:r w:rsidRPr="00DE7BE6">
        <w:rPr>
          <w:noProof/>
        </w:rPr>
        <w:drawing>
          <wp:inline distT="0" distB="0" distL="0" distR="0" wp14:anchorId="3AB58B57" wp14:editId="75FC0A41">
            <wp:extent cx="2121668" cy="53470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5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26C" w14:textId="353BE31B" w:rsidR="008C6D0C" w:rsidRDefault="005F09E7" w:rsidP="00FE21B8">
      <w:r>
        <w:rPr>
          <w:rFonts w:hint="eastAsia"/>
        </w:rPr>
        <w:t>왼쪽과 같이</w:t>
      </w:r>
      <w:r w:rsidR="00DE7BE6">
        <w:rPr>
          <w:rFonts w:hint="eastAsia"/>
        </w:rPr>
        <w:t xml:space="preserve"> </w:t>
      </w:r>
      <w:proofErr w:type="spellStart"/>
      <w:r w:rsidR="00DE7BE6">
        <w:rPr>
          <w:rFonts w:hint="eastAsia"/>
        </w:rPr>
        <w:t>같이</w:t>
      </w:r>
      <w:proofErr w:type="spellEnd"/>
      <w:r w:rsidR="00DE7BE6">
        <w:rPr>
          <w:rFonts w:hint="eastAsia"/>
        </w:rPr>
        <w:t xml:space="preserve"> 버튼 입력과 </w:t>
      </w:r>
      <w:r w:rsidR="00DE7BE6">
        <w:t xml:space="preserve">reset </w:t>
      </w:r>
      <w:r w:rsidR="00DE7BE6">
        <w:rPr>
          <w:rFonts w:hint="eastAsia"/>
        </w:rPr>
        <w:t>버튼,</w:t>
      </w:r>
      <w:r w:rsidR="00DE7BE6">
        <w:t xml:space="preserve"> </w:t>
      </w:r>
      <w:proofErr w:type="spellStart"/>
      <w:r w:rsidR="00DE7BE6">
        <w:rPr>
          <w:rFonts w:hint="eastAsia"/>
        </w:rPr>
        <w:t>클록</w:t>
      </w:r>
      <w:proofErr w:type="spellEnd"/>
      <w:r w:rsidR="00DE7BE6">
        <w:rPr>
          <w:rFonts w:hint="eastAsia"/>
        </w:rPr>
        <w:t xml:space="preserve"> 신호를 묶은 뒤 </w:t>
      </w:r>
      <w:r>
        <w:rPr>
          <w:rFonts w:hint="eastAsia"/>
        </w:rPr>
        <w:t>오른</w:t>
      </w:r>
      <w:r w:rsidR="00DE7BE6">
        <w:rPr>
          <w:rFonts w:hint="eastAsia"/>
        </w:rPr>
        <w:t xml:space="preserve">쪽과 같이 </w:t>
      </w:r>
      <w:proofErr w:type="spellStart"/>
      <w:r w:rsidR="00DE7BE6">
        <w:rPr>
          <w:rFonts w:hint="eastAsia"/>
        </w:rPr>
        <w:t>클록</w:t>
      </w:r>
      <w:proofErr w:type="spellEnd"/>
      <w:r w:rsidR="00DE7BE6">
        <w:rPr>
          <w:rFonts w:hint="eastAsia"/>
        </w:rPr>
        <w:t xml:space="preserve"> 신호 입력 부분에 넣어준다.</w:t>
      </w:r>
      <w:r w:rsidR="008C6D0C">
        <w:rPr>
          <w:rFonts w:hint="eastAsia"/>
        </w:rPr>
        <w:t xml:space="preserve"> 이렇게 하면 버튼이 눌릴 때에만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신호가 들어가서 안 눌릴 땐 현재 값을 유지하도록 한다.</w:t>
      </w:r>
    </w:p>
    <w:p w14:paraId="55844DE3" w14:textId="77777777" w:rsidR="00083882" w:rsidRDefault="00083882" w:rsidP="00FE21B8"/>
    <w:p w14:paraId="4129F717" w14:textId="279DE568" w:rsidR="001D2F3C" w:rsidRPr="001D2F3C" w:rsidRDefault="001D2F3C" w:rsidP="001D2F3C">
      <w:pPr>
        <w:pStyle w:val="a5"/>
        <w:numPr>
          <w:ilvl w:val="0"/>
          <w:numId w:val="3"/>
        </w:numPr>
        <w:ind w:leftChars="0"/>
        <w:rPr>
          <w:b/>
          <w:bCs/>
        </w:rPr>
      </w:pPr>
      <w:proofErr w:type="spellStart"/>
      <w:proofErr w:type="gramStart"/>
      <w:r w:rsidRPr="001D2F3C">
        <w:rPr>
          <w:rFonts w:hint="eastAsia"/>
          <w:b/>
          <w:bCs/>
        </w:rPr>
        <w:t>o</w:t>
      </w:r>
      <w:r w:rsidRPr="001D2F3C">
        <w:rPr>
          <w:b/>
          <w:bCs/>
        </w:rPr>
        <w:t>per.v</w:t>
      </w:r>
      <w:proofErr w:type="spellEnd"/>
      <w:proofErr w:type="gramEnd"/>
    </w:p>
    <w:p w14:paraId="06743FFF" w14:textId="199FC816" w:rsidR="00DE7BE6" w:rsidRDefault="008C6D0C" w:rsidP="00FE21B8">
      <w:r>
        <w:rPr>
          <w:rFonts w:hint="eastAsia"/>
        </w:rPr>
        <w:t xml:space="preserve"> 이미지 출력을 설명하기 이전,</w:t>
      </w:r>
      <w:r>
        <w:t xml:space="preserve"> </w:t>
      </w:r>
      <w:r>
        <w:rPr>
          <w:rFonts w:hint="eastAsia"/>
        </w:rPr>
        <w:t>이미지 출력에 필요한 여러 기능들을 어떻게 구현했는지 설명하겠다.</w:t>
      </w:r>
    </w:p>
    <w:p w14:paraId="1632BAD9" w14:textId="40D9C66A" w:rsidR="008C6D0C" w:rsidRDefault="008C6D0C" w:rsidP="008C6D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KFF</w:t>
      </w:r>
    </w:p>
    <w:p w14:paraId="7D9D95AA" w14:textId="7072BDC0" w:rsidR="008C6D0C" w:rsidRDefault="008C6D0C" w:rsidP="008C6D0C">
      <w:pPr>
        <w:pStyle w:val="a5"/>
        <w:ind w:leftChars="0" w:left="760"/>
      </w:pPr>
      <w:r>
        <w:rPr>
          <w:rFonts w:hint="eastAsia"/>
        </w:rPr>
        <w:t>초기값은</w:t>
      </w:r>
      <w:r>
        <w:t xml:space="preserve"> 0</w:t>
      </w:r>
      <w:r>
        <w:rPr>
          <w:rFonts w:hint="eastAsia"/>
        </w:rPr>
        <w:t>으로 설정하고,</w:t>
      </w:r>
      <w:r>
        <w:t xml:space="preserve"> </w:t>
      </w:r>
      <w:proofErr w:type="spellStart"/>
      <w:r>
        <w:t>reset_n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 되면 </w:t>
      </w:r>
      <w:r>
        <w:t>0</w:t>
      </w:r>
      <w:r>
        <w:rPr>
          <w:rFonts w:hint="eastAsia"/>
        </w:rPr>
        <w:t>으로,</w:t>
      </w:r>
      <w:r>
        <w:t xml:space="preserve"> 1</w:t>
      </w:r>
      <w:r>
        <w:rPr>
          <w:rFonts w:hint="eastAsia"/>
        </w:rPr>
        <w:t xml:space="preserve">이면 현재 값을 유지하는 </w:t>
      </w:r>
      <w:r>
        <w:t>JKFF</w:t>
      </w:r>
      <w:r>
        <w:rPr>
          <w:rFonts w:hint="eastAsia"/>
        </w:rPr>
        <w:t>이다.</w:t>
      </w:r>
    </w:p>
    <w:p w14:paraId="739DB349" w14:textId="77777777" w:rsidR="00C3019D" w:rsidRDefault="00C3019D" w:rsidP="008C6D0C">
      <w:pPr>
        <w:pStyle w:val="a5"/>
        <w:ind w:leftChars="0" w:left="760"/>
      </w:pPr>
      <w:r w:rsidRPr="00C3019D">
        <w:rPr>
          <w:noProof/>
        </w:rPr>
        <w:lastRenderedPageBreak/>
        <w:drawing>
          <wp:inline distT="0" distB="0" distL="0" distR="0" wp14:anchorId="16594789" wp14:editId="4A0808B6">
            <wp:extent cx="3625059" cy="1420631"/>
            <wp:effectExtent l="0" t="0" r="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703" cy="14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EEA3" w14:textId="05B15A2C" w:rsidR="008C6D0C" w:rsidRDefault="00C3019D" w:rsidP="00C3019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JKFF</w:t>
      </w:r>
      <w:proofErr w:type="spellEnd"/>
    </w:p>
    <w:p w14:paraId="78AA159D" w14:textId="7CFB60FC" w:rsidR="00C3019D" w:rsidRDefault="00C3019D" w:rsidP="00C3019D">
      <w:pPr>
        <w:pStyle w:val="a5"/>
        <w:ind w:leftChars="0" w:left="760"/>
      </w:pPr>
      <w:r>
        <w:rPr>
          <w:rFonts w:hint="eastAsia"/>
        </w:rPr>
        <w:t xml:space="preserve">초기값이 </w:t>
      </w:r>
      <w:r>
        <w:t>1</w:t>
      </w:r>
      <w:r>
        <w:rPr>
          <w:rFonts w:hint="eastAsia"/>
        </w:rPr>
        <w:t xml:space="preserve">인 </w:t>
      </w:r>
      <w:r>
        <w:t>JKFF</w:t>
      </w:r>
      <w:r>
        <w:rPr>
          <w:rFonts w:hint="eastAsia"/>
        </w:rPr>
        <w:t>이다.</w:t>
      </w:r>
    </w:p>
    <w:p w14:paraId="52C4AB2B" w14:textId="08ABB16D" w:rsidR="00C3019D" w:rsidRDefault="00C3019D" w:rsidP="00C3019D">
      <w:pPr>
        <w:pStyle w:val="a5"/>
        <w:ind w:leftChars="0" w:left="760"/>
      </w:pPr>
      <w:r w:rsidRPr="00C3019D">
        <w:rPr>
          <w:noProof/>
        </w:rPr>
        <w:drawing>
          <wp:inline distT="0" distB="0" distL="0" distR="0" wp14:anchorId="5DE2FC04" wp14:editId="3DC2594C">
            <wp:extent cx="3837090" cy="1507973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941" cy="15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4BE" w14:textId="1DB6F103" w:rsidR="00C3019D" w:rsidRDefault="00C3019D" w:rsidP="00C3019D">
      <w:pPr>
        <w:pStyle w:val="a5"/>
        <w:numPr>
          <w:ilvl w:val="0"/>
          <w:numId w:val="1"/>
        </w:numPr>
        <w:ind w:leftChars="0"/>
      </w:pPr>
      <w:proofErr w:type="spellStart"/>
      <w:r w:rsidRPr="00C3019D">
        <w:t>zedge_trigger_D_FF</w:t>
      </w:r>
      <w:proofErr w:type="spellEnd"/>
    </w:p>
    <w:p w14:paraId="0E48B42B" w14:textId="4D00510C" w:rsidR="00C3019D" w:rsidRDefault="00961E15" w:rsidP="00C3019D">
      <w:pPr>
        <w:pStyle w:val="a5"/>
        <w:ind w:leftChars="0" w:left="760"/>
      </w:pPr>
      <w:r>
        <w:rPr>
          <w:rFonts w:hint="eastAsia"/>
        </w:rPr>
        <w:t xml:space="preserve">초기값을 </w:t>
      </w:r>
      <w:r>
        <w:t>0</w:t>
      </w:r>
      <w:r>
        <w:rPr>
          <w:rFonts w:hint="eastAsia"/>
        </w:rPr>
        <w:t xml:space="preserve">으로 하는 </w:t>
      </w:r>
      <w:r>
        <w:t>FF</w:t>
      </w:r>
      <w:r>
        <w:rPr>
          <w:rFonts w:hint="eastAsia"/>
        </w:rPr>
        <w:t>이다.</w:t>
      </w:r>
      <w:r>
        <w:t xml:space="preserve"> 1)JKFF</w:t>
      </w:r>
      <w:r>
        <w:rPr>
          <w:rFonts w:hint="eastAsia"/>
        </w:rPr>
        <w:t>을 활용한다.</w:t>
      </w:r>
    </w:p>
    <w:p w14:paraId="20320F01" w14:textId="534801E8" w:rsidR="00961E15" w:rsidRDefault="00961E15" w:rsidP="00C3019D">
      <w:pPr>
        <w:pStyle w:val="a5"/>
        <w:ind w:leftChars="0" w:left="760"/>
      </w:pPr>
      <w:r w:rsidRPr="00961E15">
        <w:rPr>
          <w:noProof/>
        </w:rPr>
        <w:drawing>
          <wp:inline distT="0" distB="0" distL="0" distR="0" wp14:anchorId="5E5441F4" wp14:editId="5B0E6BBC">
            <wp:extent cx="3592518" cy="849683"/>
            <wp:effectExtent l="0" t="0" r="8255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908" cy="8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0FBB" w14:textId="4498BF9F" w:rsidR="00961E15" w:rsidRDefault="00961E15" w:rsidP="00961E15">
      <w:pPr>
        <w:pStyle w:val="a5"/>
        <w:numPr>
          <w:ilvl w:val="0"/>
          <w:numId w:val="1"/>
        </w:numPr>
        <w:ind w:leftChars="0"/>
      </w:pPr>
      <w:proofErr w:type="spellStart"/>
      <w:r w:rsidRPr="00961E15">
        <w:t>edge_trigger_T_FF</w:t>
      </w:r>
      <w:proofErr w:type="spellEnd"/>
    </w:p>
    <w:p w14:paraId="32FC007E" w14:textId="6592BDC3" w:rsidR="00961E15" w:rsidRDefault="00957D5D" w:rsidP="00961E15">
      <w:pPr>
        <w:pStyle w:val="a5"/>
        <w:ind w:leftChars="0" w:left="760"/>
      </w:pPr>
      <w:r w:rsidRPr="00957D5D">
        <w:rPr>
          <w:rFonts w:hint="eastAsia"/>
        </w:rPr>
        <w:t>초기값을</w:t>
      </w:r>
      <w:r w:rsidRPr="00957D5D">
        <w:t xml:space="preserve"> 0으로 하는 FF이다. 1)JKFF을 활용한다.</w:t>
      </w:r>
    </w:p>
    <w:p w14:paraId="4986D47B" w14:textId="38493C7F" w:rsidR="00957D5D" w:rsidRDefault="00957D5D" w:rsidP="00957D5D">
      <w:pPr>
        <w:pStyle w:val="a5"/>
        <w:ind w:leftChars="0" w:left="760"/>
      </w:pPr>
      <w:r w:rsidRPr="00957D5D">
        <w:rPr>
          <w:noProof/>
        </w:rPr>
        <w:drawing>
          <wp:inline distT="0" distB="0" distL="0" distR="0" wp14:anchorId="199DE185" wp14:editId="1E92EBE8">
            <wp:extent cx="3721325" cy="91606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279" cy="9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AFA" w14:textId="2057068F" w:rsidR="00247D96" w:rsidRDefault="00247D96" w:rsidP="00247D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t10</w:t>
      </w:r>
    </w:p>
    <w:p w14:paraId="45A35B30" w14:textId="656C912C" w:rsidR="00114430" w:rsidRDefault="00114430" w:rsidP="00114430">
      <w:pPr>
        <w:pStyle w:val="a5"/>
        <w:ind w:leftChars="0" w:left="760"/>
      </w:pPr>
      <w:r>
        <w:rPr>
          <w:rFonts w:hint="eastAsia"/>
        </w:rPr>
        <w:t xml:space="preserve">두 개의 </w:t>
      </w:r>
      <w:r>
        <w:t>11-bit input a, b</w:t>
      </w:r>
      <w:r>
        <w:rPr>
          <w:rFonts w:hint="eastAsia"/>
        </w:rPr>
        <w:t xml:space="preserve">에 대해 크기 비교를 하는 </w:t>
      </w:r>
      <w:r>
        <w:t>module</w:t>
      </w:r>
      <w:r>
        <w:rPr>
          <w:rFonts w:hint="eastAsia"/>
        </w:rPr>
        <w:t>이다.</w:t>
      </w:r>
      <w:r>
        <w:t xml:space="preserve"> a</w:t>
      </w:r>
      <w:r>
        <w:rPr>
          <w:rFonts w:hint="eastAsia"/>
        </w:rPr>
        <w:t xml:space="preserve">보다 </w:t>
      </w:r>
      <w:r>
        <w:t>b</w:t>
      </w:r>
      <w:r>
        <w:br/>
        <w:t>(</w:t>
      </w:r>
      <w:r>
        <w:rPr>
          <w:rFonts w:hint="eastAsia"/>
        </w:rPr>
        <w:t xml:space="preserve">뒤에 들어온 </w:t>
      </w:r>
      <w:r>
        <w:t>input)</w:t>
      </w:r>
      <w:r>
        <w:rPr>
          <w:rFonts w:hint="eastAsia"/>
        </w:rPr>
        <w:t>이 더 큰 경우 o</w:t>
      </w:r>
      <w:r>
        <w:t>utput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6E1210E0" w14:textId="3D575EFF" w:rsidR="00366A77" w:rsidRDefault="00366A77" w:rsidP="00114430">
      <w:pPr>
        <w:pStyle w:val="a5"/>
        <w:ind w:leftChars="0" w:left="760"/>
      </w:pPr>
      <w:r w:rsidRPr="00366A7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9B3FBB" wp14:editId="13F2437E">
            <wp:simplePos x="0" y="0"/>
            <wp:positionH relativeFrom="margin">
              <wp:posOffset>2460428</wp:posOffset>
            </wp:positionH>
            <wp:positionV relativeFrom="paragraph">
              <wp:posOffset>32541</wp:posOffset>
            </wp:positionV>
            <wp:extent cx="1682750" cy="1704975"/>
            <wp:effectExtent l="0" t="0" r="0" b="9525"/>
            <wp:wrapSquare wrapText="bothSides"/>
            <wp:docPr id="20" name="그림 20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테이블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A77">
        <w:rPr>
          <w:noProof/>
        </w:rPr>
        <w:drawing>
          <wp:anchor distT="0" distB="0" distL="114300" distR="114300" simplePos="0" relativeHeight="251664384" behindDoc="0" locked="0" layoutInCell="1" allowOverlap="1" wp14:anchorId="5E621C66" wp14:editId="470CD784">
            <wp:simplePos x="0" y="0"/>
            <wp:positionH relativeFrom="column">
              <wp:posOffset>379863</wp:posOffset>
            </wp:positionH>
            <wp:positionV relativeFrom="paragraph">
              <wp:posOffset>219</wp:posOffset>
            </wp:positionV>
            <wp:extent cx="1521334" cy="1838562"/>
            <wp:effectExtent l="0" t="0" r="3175" b="0"/>
            <wp:wrapSquare wrapText="bothSides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334" cy="1838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7462" w14:textId="01589AF2" w:rsidR="00366A77" w:rsidRDefault="00366A77" w:rsidP="00114430">
      <w:pPr>
        <w:pStyle w:val="a5"/>
        <w:ind w:leftChars="0" w:left="760"/>
      </w:pPr>
    </w:p>
    <w:p w14:paraId="5A50376B" w14:textId="77777777" w:rsidR="00366A77" w:rsidRDefault="00366A77" w:rsidP="00114430">
      <w:pPr>
        <w:pStyle w:val="a5"/>
        <w:ind w:leftChars="0" w:left="760"/>
      </w:pPr>
    </w:p>
    <w:p w14:paraId="694F7AB5" w14:textId="77777777" w:rsidR="00366A77" w:rsidRDefault="00366A77" w:rsidP="00114430">
      <w:pPr>
        <w:pStyle w:val="a5"/>
        <w:ind w:leftChars="0" w:left="760"/>
      </w:pPr>
    </w:p>
    <w:p w14:paraId="4F7E79AF" w14:textId="77777777" w:rsidR="00366A77" w:rsidRDefault="00366A77" w:rsidP="00114430">
      <w:pPr>
        <w:pStyle w:val="a5"/>
        <w:ind w:leftChars="0" w:left="760"/>
      </w:pPr>
    </w:p>
    <w:p w14:paraId="57972719" w14:textId="77777777" w:rsidR="00366A77" w:rsidRDefault="00366A77" w:rsidP="00114430">
      <w:pPr>
        <w:pStyle w:val="a5"/>
        <w:ind w:leftChars="0" w:left="760"/>
      </w:pPr>
    </w:p>
    <w:p w14:paraId="5C13F253" w14:textId="3F75D8DD" w:rsidR="00366A77" w:rsidRDefault="00366A77" w:rsidP="00366A77">
      <w:pPr>
        <w:pStyle w:val="a5"/>
        <w:ind w:leftChars="0" w:left="760"/>
      </w:pPr>
      <w:r>
        <w:rPr>
          <w:rFonts w:hint="eastAsia"/>
        </w:rPr>
        <w:t>우선 왼쪽과 같이</w:t>
      </w:r>
      <w:r>
        <w:t xml:space="preserve"> </w:t>
      </w:r>
      <w:r>
        <w:rPr>
          <w:rFonts w:hint="eastAsia"/>
        </w:rPr>
        <w:t xml:space="preserve">각 자릿수를 조사하여 </w:t>
      </w:r>
      <w:r>
        <w:t>a</w:t>
      </w:r>
      <w:r>
        <w:rPr>
          <w:rFonts w:hint="eastAsia"/>
        </w:rPr>
        <w:t xml:space="preserve">보다 </w:t>
      </w:r>
      <w:r>
        <w:t>b</w:t>
      </w:r>
      <w:r>
        <w:rPr>
          <w:rFonts w:hint="eastAsia"/>
        </w:rPr>
        <w:t>의 자릿수가 더 큰 경우에만 1이 저장되도록 한다.</w:t>
      </w:r>
      <w:r>
        <w:t xml:space="preserve"> </w:t>
      </w:r>
      <w:r>
        <w:rPr>
          <w:rFonts w:hint="eastAsia"/>
        </w:rPr>
        <w:t>그 다음 오른쪽과 같이</w:t>
      </w:r>
      <w:r>
        <w:t xml:space="preserve"> </w:t>
      </w:r>
      <w:r>
        <w:rPr>
          <w:rFonts w:hint="eastAsia"/>
        </w:rPr>
        <w:t xml:space="preserve">자릿수가 같은 경우에만 </w:t>
      </w:r>
      <w:r>
        <w:t>1</w:t>
      </w:r>
      <w:r>
        <w:rPr>
          <w:rFonts w:hint="eastAsia"/>
        </w:rPr>
        <w:t>이 저장되도록 한다.</w:t>
      </w:r>
    </w:p>
    <w:p w14:paraId="270D7BF7" w14:textId="388F1C9B" w:rsidR="00366A77" w:rsidRPr="00366A77" w:rsidRDefault="00366A77" w:rsidP="00366A77">
      <w:pPr>
        <w:pStyle w:val="a5"/>
        <w:ind w:leftChars="0" w:left="760"/>
      </w:pPr>
      <w:r w:rsidRPr="00366A77">
        <w:rPr>
          <w:noProof/>
        </w:rPr>
        <w:drawing>
          <wp:inline distT="0" distB="0" distL="0" distR="0" wp14:anchorId="6549476A" wp14:editId="49B9B4A8">
            <wp:extent cx="3778001" cy="139234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648" cy="14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08F7" w14:textId="2A383F84" w:rsidR="00366A77" w:rsidRDefault="00366A77" w:rsidP="00114430">
      <w:pPr>
        <w:pStyle w:val="a5"/>
        <w:ind w:leftChars="0" w:left="760"/>
      </w:pPr>
      <w:r>
        <w:rPr>
          <w:rFonts w:hint="eastAsia"/>
        </w:rPr>
        <w:t xml:space="preserve">최상위비트부터 </w:t>
      </w:r>
      <w:r w:rsidR="00310452">
        <w:rPr>
          <w:rFonts w:hint="eastAsia"/>
        </w:rPr>
        <w:t xml:space="preserve">차례대로 비교해가며 해당 비트 이전 비트가 모두 같은 숫자였으며 </w:t>
      </w:r>
      <w:r w:rsidR="00310452">
        <w:t>(</w:t>
      </w:r>
      <w:r w:rsidR="00310452">
        <w:rPr>
          <w:rFonts w:hint="eastAsia"/>
        </w:rPr>
        <w:t>즉,</w:t>
      </w:r>
      <w:r w:rsidR="00310452">
        <w:t xml:space="preserve"> </w:t>
      </w:r>
      <w:r w:rsidR="00310452">
        <w:rPr>
          <w:rFonts w:hint="eastAsia"/>
        </w:rPr>
        <w:t xml:space="preserve">해당 비트 이전에 해당하는 </w:t>
      </w:r>
      <w:r w:rsidR="00310452">
        <w:t>d</w:t>
      </w:r>
      <w:r w:rsidR="00310452">
        <w:rPr>
          <w:rFonts w:hint="eastAsia"/>
        </w:rPr>
        <w:t xml:space="preserve">값이 모두 </w:t>
      </w:r>
      <w:r w:rsidR="00310452">
        <w:t>1</w:t>
      </w:r>
      <w:r w:rsidR="00310452">
        <w:rPr>
          <w:rFonts w:hint="eastAsia"/>
        </w:rPr>
        <w:t>이어야 함.</w:t>
      </w:r>
      <w:r w:rsidR="00310452">
        <w:t xml:space="preserve">), </w:t>
      </w:r>
      <w:r w:rsidR="00310452">
        <w:rPr>
          <w:rFonts w:hint="eastAsia"/>
        </w:rPr>
        <w:t xml:space="preserve">해당 비트의 값이 </w:t>
      </w:r>
      <w:r w:rsidR="00310452">
        <w:t>a</w:t>
      </w:r>
      <w:r w:rsidR="00310452">
        <w:rPr>
          <w:rFonts w:hint="eastAsia"/>
        </w:rPr>
        <w:t xml:space="preserve">보다 </w:t>
      </w:r>
      <w:r w:rsidR="00310452">
        <w:t>b</w:t>
      </w:r>
      <w:r w:rsidR="00310452">
        <w:rPr>
          <w:rFonts w:hint="eastAsia"/>
        </w:rPr>
        <w:t>가 더 크면(c</w:t>
      </w:r>
      <w:r w:rsidR="00310452">
        <w:t>[</w:t>
      </w:r>
      <w:proofErr w:type="spellStart"/>
      <w:r w:rsidR="00310452">
        <w:t>i</w:t>
      </w:r>
      <w:proofErr w:type="spellEnd"/>
      <w:r w:rsidR="00310452">
        <w:t>]</w:t>
      </w:r>
      <w:r w:rsidR="00310452">
        <w:rPr>
          <w:rFonts w:hint="eastAsia"/>
        </w:rPr>
        <w:t xml:space="preserve">가 </w:t>
      </w:r>
      <w:r w:rsidR="00310452">
        <w:t>1)</w:t>
      </w:r>
      <w:r w:rsidR="00310452">
        <w:rPr>
          <w:rFonts w:hint="eastAsia"/>
        </w:rPr>
        <w:t xml:space="preserve"> </w:t>
      </w:r>
      <w:r w:rsidR="00310452">
        <w:t>check[</w:t>
      </w:r>
      <w:proofErr w:type="spellStart"/>
      <w:r w:rsidR="00310452">
        <w:t>i</w:t>
      </w:r>
      <w:proofErr w:type="spellEnd"/>
      <w:r w:rsidR="00310452">
        <w:t>]</w:t>
      </w:r>
      <w:r w:rsidR="00310452">
        <w:rPr>
          <w:rFonts w:hint="eastAsia"/>
        </w:rPr>
        <w:t>의 값이 1이 된다.</w:t>
      </w:r>
      <w:r w:rsidR="00310452">
        <w:t xml:space="preserve"> </w:t>
      </w:r>
      <w:r w:rsidR="00310452">
        <w:rPr>
          <w:rFonts w:hint="eastAsia"/>
        </w:rPr>
        <w:t>c</w:t>
      </w:r>
      <w:r w:rsidR="00310452">
        <w:t>heck</w:t>
      </w:r>
      <w:r w:rsidR="00310452">
        <w:rPr>
          <w:rFonts w:hint="eastAsia"/>
        </w:rPr>
        <w:t xml:space="preserve">의 값이 하나라도 </w:t>
      </w:r>
      <w:r w:rsidR="00310452">
        <w:t>1</w:t>
      </w:r>
      <w:r w:rsidR="00310452">
        <w:rPr>
          <w:rFonts w:hint="eastAsia"/>
        </w:rPr>
        <w:t xml:space="preserve">이 되면 a가 b보다 작다는 것이므로 </w:t>
      </w:r>
      <w:r w:rsidR="00310452">
        <w:t>output</w:t>
      </w:r>
      <w:r w:rsidR="00310452">
        <w:rPr>
          <w:rFonts w:hint="eastAsia"/>
        </w:rPr>
        <w:t xml:space="preserve">이 </w:t>
      </w:r>
      <w:r w:rsidR="00310452">
        <w:t>1</w:t>
      </w:r>
      <w:r w:rsidR="00310452">
        <w:rPr>
          <w:rFonts w:hint="eastAsia"/>
        </w:rPr>
        <w:t>이 된다.</w:t>
      </w:r>
    </w:p>
    <w:p w14:paraId="5FD33790" w14:textId="77777777" w:rsidR="00366A77" w:rsidRDefault="00366A77" w:rsidP="00310452"/>
    <w:p w14:paraId="38500F70" w14:textId="0D56C101" w:rsidR="00247D96" w:rsidRDefault="00247D96" w:rsidP="00247D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t10</w:t>
      </w:r>
    </w:p>
    <w:p w14:paraId="54370141" w14:textId="18FCD0B5" w:rsidR="00310452" w:rsidRDefault="00310452" w:rsidP="00310452">
      <w:pPr>
        <w:pStyle w:val="a5"/>
        <w:ind w:leftChars="0" w:left="760"/>
      </w:pPr>
      <w:r>
        <w:rPr>
          <w:rFonts w:hint="eastAsia"/>
        </w:rPr>
        <w:t>c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값을 할당할 때 </w:t>
      </w:r>
      <w:r>
        <w:t>a</w:t>
      </w:r>
      <w:r>
        <w:rPr>
          <w:rFonts w:hint="eastAsia"/>
        </w:rPr>
        <w:t xml:space="preserve">대신 </w:t>
      </w:r>
      <w:r>
        <w:t>b</w:t>
      </w:r>
      <w:r>
        <w:rPr>
          <w:rFonts w:hint="eastAsia"/>
        </w:rPr>
        <w:t xml:space="preserve">에 </w:t>
      </w:r>
      <w:r>
        <w:t>~</w:t>
      </w:r>
      <w:r>
        <w:rPr>
          <w:rFonts w:hint="eastAsia"/>
        </w:rPr>
        <w:t>가 붙</w:t>
      </w:r>
      <w:r w:rsidR="00534353">
        <w:rPr>
          <w:rFonts w:hint="eastAsia"/>
        </w:rPr>
        <w:t>는다는 점 외에는</w:t>
      </w:r>
      <w:r w:rsidR="00534353">
        <w:t xml:space="preserve"> </w:t>
      </w:r>
      <w:r w:rsidR="00534353">
        <w:rPr>
          <w:rFonts w:hint="eastAsia"/>
        </w:rPr>
        <w:t xml:space="preserve">위 </w:t>
      </w:r>
      <w:r w:rsidR="00534353">
        <w:t>lt10</w:t>
      </w:r>
      <w:r w:rsidR="00534353">
        <w:rPr>
          <w:rFonts w:hint="eastAsia"/>
        </w:rPr>
        <w:t>과 과정이 동일하다.</w:t>
      </w:r>
      <w:r w:rsidR="00534353">
        <w:t xml:space="preserve"> </w:t>
      </w:r>
      <w:r w:rsidR="00534353">
        <w:rPr>
          <w:rFonts w:hint="eastAsia"/>
        </w:rPr>
        <w:t>(즉,</w:t>
      </w:r>
      <w:r w:rsidR="00534353">
        <w:t xml:space="preserve"> a</w:t>
      </w:r>
      <w:r w:rsidR="00534353">
        <w:rPr>
          <w:rFonts w:hint="eastAsia"/>
        </w:rPr>
        <w:t>가 b보다 큰 경우 o</w:t>
      </w:r>
      <w:r w:rsidR="00534353">
        <w:t>utput</w:t>
      </w:r>
      <w:r w:rsidR="00534353">
        <w:rPr>
          <w:rFonts w:hint="eastAsia"/>
        </w:rPr>
        <w:t xml:space="preserve">이 </w:t>
      </w:r>
      <w:r w:rsidR="00534353">
        <w:t>1</w:t>
      </w:r>
      <w:r w:rsidR="00534353">
        <w:rPr>
          <w:rFonts w:hint="eastAsia"/>
        </w:rPr>
        <w:t>이 된다.</w:t>
      </w:r>
    </w:p>
    <w:p w14:paraId="234A40C2" w14:textId="4FEE7CBC" w:rsidR="00247D96" w:rsidRDefault="00247D96" w:rsidP="00247D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ux2to1</w:t>
      </w:r>
    </w:p>
    <w:p w14:paraId="0B340D7E" w14:textId="5CC515F5" w:rsidR="00247D96" w:rsidRDefault="00247D96" w:rsidP="00247D96">
      <w:pPr>
        <w:pStyle w:val="a5"/>
        <w:ind w:leftChars="0" w:left="760"/>
      </w:pPr>
      <w:r>
        <w:rPr>
          <w:rFonts w:hint="eastAsia"/>
        </w:rPr>
        <w:t>2</w:t>
      </w:r>
      <w:r>
        <w:t xml:space="preserve">:1 </w:t>
      </w:r>
      <w:proofErr w:type="spellStart"/>
      <w:r>
        <w:rPr>
          <w:rFonts w:hint="eastAsia"/>
        </w:rPr>
        <w:t>멀티플렉서를</w:t>
      </w:r>
      <w:proofErr w:type="spellEnd"/>
      <w:r>
        <w:rPr>
          <w:rFonts w:hint="eastAsia"/>
        </w:rPr>
        <w:t xml:space="preserve"> 설계한 것이다.</w:t>
      </w:r>
      <w:r>
        <w:t xml:space="preserve"> </w:t>
      </w:r>
    </w:p>
    <w:p w14:paraId="0FE8527F" w14:textId="11095DD1" w:rsidR="00247D96" w:rsidRDefault="00247D96" w:rsidP="00247D96">
      <w:pPr>
        <w:pStyle w:val="a5"/>
        <w:ind w:leftChars="0" w:left="760"/>
      </w:pPr>
      <w:r w:rsidRPr="00247D96">
        <w:rPr>
          <w:noProof/>
        </w:rPr>
        <w:drawing>
          <wp:inline distT="0" distB="0" distL="0" distR="0" wp14:anchorId="78C08E34" wp14:editId="2FBAEA69">
            <wp:extent cx="1743874" cy="1276472"/>
            <wp:effectExtent l="0" t="0" r="889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58" cy="12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63C0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 w:val="22"/>
        </w:rPr>
      </w:pPr>
    </w:p>
    <w:p w14:paraId="2D08771F" w14:textId="5792ADB7" w:rsidR="00083882" w:rsidRPr="00083882" w:rsidRDefault="00083882" w:rsidP="00083882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lastRenderedPageBreak/>
        <w:t xml:space="preserve">VGA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화면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출</w:t>
      </w:r>
      <w:r w:rsidRPr="00083882">
        <w:rPr>
          <w:rFonts w:ascii="맑은 고딕" w:eastAsia="맑은 고딕" w:hAnsi="맑은 고딕" w:cs="맑은 고딕"/>
          <w:b/>
          <w:bCs/>
          <w:kern w:val="0"/>
          <w:szCs w:val="20"/>
        </w:rPr>
        <w:t>력</w:t>
      </w:r>
    </w:p>
    <w:p w14:paraId="38CEA6D8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640X480, 60Hz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위해서는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clock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25.175MHz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주어야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하므로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들어오는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original clock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clock divider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25.175MHz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6AE38A5A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Clock divider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original clock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반복될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clock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작동하게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만들어주며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자리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비트값에서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최상위이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따르도록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363F8F63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H Count, V Count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증가시키기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사용한다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3F6CA9FF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V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synchronous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방식으로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만든다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46C27E18" w14:textId="77777777" w:rsidR="00083882" w:rsidRPr="00083882" w:rsidRDefault="00083882" w:rsidP="00083882">
      <w:pPr>
        <w:widowControl/>
        <w:numPr>
          <w:ilvl w:val="1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799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까지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반복되도록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하</w:t>
      </w:r>
      <w:r w:rsidRPr="00083882">
        <w:rPr>
          <w:rFonts w:ascii="맑은 고딕" w:eastAsia="맑은 고딕" w:hAnsi="맑은 고딕" w:cs="맑은 고딕"/>
          <w:kern w:val="0"/>
          <w:szCs w:val="20"/>
        </w:rPr>
        <w:t>며</w:t>
      </w:r>
    </w:p>
    <w:p w14:paraId="2E6C2C1F" w14:textId="77777777" w:rsidR="00083882" w:rsidRPr="00083882" w:rsidRDefault="00083882" w:rsidP="00083882">
      <w:pPr>
        <w:widowControl/>
        <w:numPr>
          <w:ilvl w:val="1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V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525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까지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반복되도록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06E56D18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Hsync</w:t>
      </w:r>
      <w:proofErr w:type="spellEnd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line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시작될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지점을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알려주는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것으로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96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작을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되도록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놓은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2:1 MUX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less than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함수를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이용한</w:t>
      </w:r>
      <w:r w:rsidRPr="00083882">
        <w:rPr>
          <w:rFonts w:ascii="맑은 고딕" w:eastAsia="맑은 고딕" w:hAnsi="맑은 고딕" w:cs="맑은 고딕"/>
          <w:kern w:val="0"/>
          <w:szCs w:val="20"/>
        </w:rPr>
        <w:t>다</w:t>
      </w:r>
    </w:p>
    <w:p w14:paraId="2A96DE4D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Vsync</w:t>
      </w:r>
      <w:proofErr w:type="spellEnd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프레임이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시작할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알려주는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것으로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V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작을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되도록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방법은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Hsync</w:t>
      </w:r>
      <w:proofErr w:type="spellEnd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동일하다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8DB0CBB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영역은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143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784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까지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, V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35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515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까지일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4bit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전달해주어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해당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위치에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맞는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bit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전달해준</w:t>
      </w:r>
      <w:r w:rsidRPr="00083882">
        <w:rPr>
          <w:rFonts w:ascii="맑은 고딕" w:eastAsia="맑은 고딕" w:hAnsi="맑은 고딕" w:cs="맑은 고딕"/>
          <w:kern w:val="0"/>
          <w:szCs w:val="20"/>
        </w:rPr>
        <w:t>다</w:t>
      </w:r>
    </w:p>
    <w:p w14:paraId="06845D32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(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,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놓은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Less than, Greater than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사용하여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크기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비교를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)</w:t>
      </w:r>
    </w:p>
    <w:p w14:paraId="1EF7F300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기존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계획은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위해서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ROM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해당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위치에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맞는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전달해주는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것이였으나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시간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등의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문제로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맞는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색을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것으로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대체하였다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 (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시도한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방법은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밑에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기술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)</w:t>
      </w:r>
    </w:p>
    <w:p w14:paraId="29320471" w14:textId="77777777" w:rsidR="00083882" w:rsidRPr="00083882" w:rsidRDefault="00083882" w:rsidP="00083882">
      <w:pPr>
        <w:widowControl/>
        <w:numPr>
          <w:ilvl w:val="0"/>
          <w:numId w:val="4"/>
        </w:numPr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4bit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구현해놓은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회로를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얻은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4bit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순서를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바꾸어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전달해주어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여러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색이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나타날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있도록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EE13ACA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21994C20" w14:textId="4724FD47" w:rsidR="00083882" w:rsidRPr="00083882" w:rsidRDefault="00083882" w:rsidP="00083882">
      <w:pPr>
        <w:pStyle w:val="a5"/>
        <w:widowControl/>
        <w:numPr>
          <w:ilvl w:val="0"/>
          <w:numId w:val="5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" w:eastAsia="맑은 고딕" w:hAnsi="Arial" w:cs="Arial"/>
          <w:kern w:val="0"/>
          <w:szCs w:val="20"/>
        </w:rPr>
        <w:t xml:space="preserve"> </w:t>
      </w:r>
      <w:r w:rsidRPr="00083882">
        <w:rPr>
          <w:rFonts w:ascii="Arial" w:eastAsia="맑은 고딕" w:hAnsi="Arial" w:cs="Arial" w:hint="eastAsia"/>
          <w:b/>
          <w:bCs/>
          <w:kern w:val="0"/>
          <w:szCs w:val="20"/>
        </w:rPr>
        <w:t>Clock Divider</w:t>
      </w:r>
    </w:p>
    <w:p w14:paraId="110A1B1B" w14:textId="31FC1B0D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edge triggered D FF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이용하여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 bit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구현하고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최상위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따르도록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clock output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구성한다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4BBE861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672C0649" w14:textId="5F3C4933" w:rsidR="00083882" w:rsidRPr="00083882" w:rsidRDefault="00083882" w:rsidP="00083882">
      <w:pPr>
        <w:pStyle w:val="a5"/>
        <w:widowControl/>
        <w:numPr>
          <w:ilvl w:val="0"/>
          <w:numId w:val="6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" w:eastAsia="맑은 고딕" w:hAnsi="Arial" w:cs="Arial" w:hint="eastAsia"/>
          <w:b/>
          <w:bCs/>
          <w:kern w:val="0"/>
          <w:szCs w:val="20"/>
        </w:rPr>
        <w:t>H Counter</w:t>
      </w:r>
    </w:p>
    <w:p w14:paraId="1EFA131C" w14:textId="2718B855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H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799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까지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증가시키는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동기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계수기로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구현하였으며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799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되면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최대값에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도달했을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max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것을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전달해준다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ABBE4EC" w14:textId="1B022980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D FF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하였으며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식은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 (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첨부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확인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요망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)</w:t>
      </w:r>
    </w:p>
    <w:p w14:paraId="154A2414" w14:textId="77777777" w:rsidR="00083882" w:rsidRPr="00083882" w:rsidRDefault="00083882" w:rsidP="007106F5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lastRenderedPageBreak/>
        <w:drawing>
          <wp:inline distT="0" distB="0" distL="0" distR="0" wp14:anchorId="2E28AD37" wp14:editId="6989F084">
            <wp:extent cx="5740400" cy="1905000"/>
            <wp:effectExtent l="0" t="0" r="0" b="0"/>
            <wp:docPr id="29" name="image8.png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png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CDEF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15272C48" w14:textId="7C6CF860" w:rsidR="00083882" w:rsidRPr="00083882" w:rsidRDefault="00083882" w:rsidP="00083882">
      <w:pPr>
        <w:pStyle w:val="a5"/>
        <w:widowControl/>
        <w:numPr>
          <w:ilvl w:val="0"/>
          <w:numId w:val="7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" w:eastAsia="맑은 고딕" w:hAnsi="Arial" w:cs="Arial" w:hint="eastAsia"/>
          <w:b/>
          <w:bCs/>
          <w:kern w:val="0"/>
          <w:szCs w:val="20"/>
        </w:rPr>
        <w:t>V Counter</w:t>
      </w:r>
    </w:p>
    <w:p w14:paraId="1ADA938F" w14:textId="314D6704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H Count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Max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라면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V Counter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작동시킨다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위처럼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525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때까지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반복되도록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동기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계수기로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4E5BA0C7" w14:textId="2FEB62A4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D FF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하였으며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식은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2C33C53D" w14:textId="77777777" w:rsidR="00083882" w:rsidRPr="00083882" w:rsidRDefault="00083882" w:rsidP="007106F5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drawing>
          <wp:inline distT="0" distB="0" distL="0" distR="0" wp14:anchorId="6BDCFA7A" wp14:editId="17820432">
            <wp:extent cx="5727700" cy="1320800"/>
            <wp:effectExtent l="0" t="0" r="6350" b="0"/>
            <wp:docPr id="3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91EC" w14:textId="2CAABE2E" w:rsidR="00083882" w:rsidRPr="00083882" w:rsidRDefault="00083882" w:rsidP="00083882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" w:eastAsia="맑은 고딕" w:hAnsi="Arial" w:cs="Arial" w:hint="eastAsia"/>
          <w:b/>
          <w:bCs/>
          <w:kern w:val="0"/>
          <w:szCs w:val="20"/>
        </w:rPr>
        <w:t>Sync</w:t>
      </w:r>
    </w:p>
    <w:p w14:paraId="1E44DFA1" w14:textId="273F2347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구현하기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Vsync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,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Hsync</w:t>
      </w:r>
      <w:proofErr w:type="spellEnd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내용을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부여한다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5343F59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71323E81" w14:textId="2635C3EF" w:rsidR="00083882" w:rsidRPr="00083882" w:rsidRDefault="00083882" w:rsidP="00083882">
      <w:pPr>
        <w:pStyle w:val="a5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RGB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비트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할</w:t>
      </w:r>
      <w:r w:rsidRPr="00083882">
        <w:rPr>
          <w:rFonts w:ascii="맑은 고딕" w:eastAsia="맑은 고딕" w:hAnsi="맑은 고딕" w:cs="맑은 고딕"/>
          <w:b/>
          <w:bCs/>
          <w:kern w:val="0"/>
          <w:szCs w:val="20"/>
        </w:rPr>
        <w:t>당</w:t>
      </w:r>
    </w:p>
    <w:p w14:paraId="2F94DD17" w14:textId="5E2CC6EA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영역이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143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784, 35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515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범위에서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맞는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전달하고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이외의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범위에서는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부여한다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CF28981" w14:textId="1A591A1A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영역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안일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경우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,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led[3:0]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할당하여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다양한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색을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있도록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F920502" w14:textId="5D902095" w:rsidR="00083882" w:rsidRPr="00083882" w:rsidRDefault="00083882" w:rsidP="00083882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색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할당은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밑의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코드대로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하였</w:t>
      </w:r>
      <w:r w:rsidRPr="00083882">
        <w:rPr>
          <w:rFonts w:ascii="맑은 고딕" w:eastAsia="맑은 고딕" w:hAnsi="맑은 고딕" w:cs="맑은 고딕"/>
          <w:kern w:val="0"/>
          <w:szCs w:val="20"/>
        </w:rPr>
        <w:t>다</w:t>
      </w:r>
    </w:p>
    <w:p w14:paraId="1FD71457" w14:textId="77777777" w:rsidR="00083882" w:rsidRPr="00083882" w:rsidRDefault="00083882" w:rsidP="007106F5">
      <w:pPr>
        <w:widowControl/>
        <w:wordWrap/>
        <w:autoSpaceDE/>
        <w:autoSpaceDN/>
        <w:spacing w:after="0" w:line="276" w:lineRule="auto"/>
        <w:ind w:left="72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lastRenderedPageBreak/>
        <w:drawing>
          <wp:inline distT="0" distB="0" distL="0" distR="0" wp14:anchorId="71E7BEF6" wp14:editId="6295EA89">
            <wp:extent cx="1320800" cy="3022600"/>
            <wp:effectExtent l="0" t="0" r="0" b="6350"/>
            <wp:docPr id="31" name="image3.png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15C4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7E33B09A" w14:textId="13477E5B" w:rsidR="00083882" w:rsidRPr="00083882" w:rsidRDefault="00083882" w:rsidP="00083882">
      <w:pPr>
        <w:pStyle w:val="a5"/>
        <w:widowControl/>
        <w:numPr>
          <w:ilvl w:val="0"/>
          <w:numId w:val="9"/>
        </w:numPr>
        <w:wordWrap/>
        <w:autoSpaceDE/>
        <w:autoSpaceDN/>
        <w:spacing w:after="0" w:line="276" w:lineRule="auto"/>
        <w:ind w:leftChars="0"/>
        <w:jc w:val="left"/>
        <w:rPr>
          <w:rFonts w:ascii="Arial" w:eastAsia="맑은 고딕" w:hAnsi="Arial" w:cs="Arial" w:hint="eastAsia"/>
          <w:b/>
          <w:bCs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이미지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출력을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하기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위해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시도한</w:t>
      </w:r>
      <w:r w:rsidRPr="00083882">
        <w:rPr>
          <w:rFonts w:ascii="Arial Unicode MS" w:eastAsia="Arial Unicode MS" w:hAnsi="Arial Unicode MS" w:cs="Arial Unicode MS"/>
          <w:b/>
          <w:bCs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내</w:t>
      </w:r>
      <w:r w:rsidRPr="00083882">
        <w:rPr>
          <w:rFonts w:ascii="맑은 고딕" w:eastAsia="맑은 고딕" w:hAnsi="맑은 고딕" w:cs="맑은 고딕"/>
          <w:b/>
          <w:bCs/>
          <w:kern w:val="0"/>
          <w:szCs w:val="20"/>
        </w:rPr>
        <w:t>역</w:t>
      </w:r>
    </w:p>
    <w:p w14:paraId="200B1130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먼저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총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16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state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해당하는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포닉스의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그림을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그려서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640x480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사이즈로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만들었다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파일들을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각각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4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갖는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BASYS3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파이썬의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Pillow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라이브러리를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활용하여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16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8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RGB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추출한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16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나누어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16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진수로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텍스트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파일에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저장하였다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639F210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6AC3B58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F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  <w:r w:rsidRPr="00083882">
        <w:rPr>
          <w:rFonts w:ascii="Arial" w:eastAsia="맑은 고딕" w:hAnsi="Arial" w:cs="Arial" w:hint="eastAsia"/>
          <w:kern w:val="0"/>
          <w:szCs w:val="20"/>
        </w:rPr>
        <w:t xml:space="preserve">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</w:p>
    <w:p w14:paraId="7118ED83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F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  <w:r w:rsidRPr="00083882">
        <w:rPr>
          <w:rFonts w:ascii="Arial" w:eastAsia="맑은 고딕" w:hAnsi="Arial" w:cs="Arial" w:hint="eastAsia"/>
          <w:kern w:val="0"/>
          <w:szCs w:val="20"/>
        </w:rPr>
        <w:t xml:space="preserve">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</w:p>
    <w:p w14:paraId="645CAE21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F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  <w:r w:rsidRPr="00083882">
        <w:rPr>
          <w:rFonts w:ascii="Arial" w:eastAsia="맑은 고딕" w:hAnsi="Arial" w:cs="Arial" w:hint="eastAsia"/>
          <w:kern w:val="0"/>
          <w:szCs w:val="20"/>
        </w:rPr>
        <w:t xml:space="preserve">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</w:p>
    <w:p w14:paraId="5291056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    :</w:t>
      </w:r>
    </w:p>
    <w:p w14:paraId="2089ED7B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F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  <w:r w:rsidRPr="00083882">
        <w:rPr>
          <w:rFonts w:ascii="Arial" w:eastAsia="맑은 고딕" w:hAnsi="Arial" w:cs="Arial" w:hint="eastAsia"/>
          <w:kern w:val="0"/>
          <w:szCs w:val="20"/>
        </w:rPr>
        <w:t xml:space="preserve"> </w:t>
      </w:r>
      <w:proofErr w:type="spellStart"/>
      <w:r w:rsidRPr="00083882">
        <w:rPr>
          <w:rFonts w:ascii="Arial" w:eastAsia="맑은 고딕" w:hAnsi="Arial" w:cs="Arial" w:hint="eastAsia"/>
          <w:kern w:val="0"/>
          <w:szCs w:val="20"/>
        </w:rPr>
        <w:t>F</w:t>
      </w:r>
      <w:proofErr w:type="spellEnd"/>
    </w:p>
    <w:p w14:paraId="66685B14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4C7AEE79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그리고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포함하는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데이터를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베릴로그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내에서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선언하기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위해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2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차원의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reg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배열을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필요한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선언하는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파이썬으로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구현하여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파일을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만들어서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베릴로그에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선언하였다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231B7A7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7036E1C7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reg [2559:0] </w:t>
      </w:r>
      <w:proofErr w:type="gramStart"/>
      <w:r w:rsidRPr="00083882">
        <w:rPr>
          <w:rFonts w:ascii="Arial" w:eastAsia="맑은 고딕" w:hAnsi="Arial" w:cs="Arial" w:hint="eastAsia"/>
          <w:kern w:val="0"/>
          <w:szCs w:val="20"/>
        </w:rPr>
        <w:t>red[</w:t>
      </w:r>
      <w:proofErr w:type="gramEnd"/>
      <w:r w:rsidRPr="00083882">
        <w:rPr>
          <w:rFonts w:ascii="Arial" w:eastAsia="맑은 고딕" w:hAnsi="Arial" w:cs="Arial" w:hint="eastAsia"/>
          <w:kern w:val="0"/>
          <w:szCs w:val="20"/>
        </w:rPr>
        <w:t>0:15][0:479];</w:t>
      </w:r>
    </w:p>
    <w:p w14:paraId="04807D5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50562C2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red[0][0][2559:0]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14E9C0E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red[0][1][2559:0]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669AD9E6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  <w:t>:</w:t>
      </w:r>
    </w:p>
    <w:p w14:paraId="5DA64749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red[0][479][2559:0] = 2560'hFFFFFFFFFFFFFFFFFFFFFFFFFF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4F09A997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40BBD92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reg [2559:0] </w:t>
      </w:r>
      <w:proofErr w:type="gramStart"/>
      <w:r w:rsidRPr="00083882">
        <w:rPr>
          <w:rFonts w:ascii="Arial" w:eastAsia="맑은 고딕" w:hAnsi="Arial" w:cs="Arial" w:hint="eastAsia"/>
          <w:kern w:val="0"/>
          <w:szCs w:val="20"/>
        </w:rPr>
        <w:t>green[</w:t>
      </w:r>
      <w:proofErr w:type="gramEnd"/>
      <w:r w:rsidRPr="00083882">
        <w:rPr>
          <w:rFonts w:ascii="Arial" w:eastAsia="맑은 고딕" w:hAnsi="Arial" w:cs="Arial" w:hint="eastAsia"/>
          <w:kern w:val="0"/>
          <w:szCs w:val="20"/>
        </w:rPr>
        <w:t>0:15][0:479];</w:t>
      </w:r>
    </w:p>
    <w:p w14:paraId="01876C97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435D9D25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green[0][0][2559:0]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7962686F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lastRenderedPageBreak/>
        <w:t>assign green[0][1][2559:0]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4F4D6761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  <w:t>:</w:t>
      </w:r>
    </w:p>
    <w:p w14:paraId="6783D438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green[0][479][2559:0] = 2560'hFFFFFFFFFFFFFFFFFFFFFFFFFF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47715C55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62F0099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 xml:space="preserve">reg [2559:0] </w:t>
      </w:r>
      <w:proofErr w:type="gramStart"/>
      <w:r w:rsidRPr="00083882">
        <w:rPr>
          <w:rFonts w:ascii="Arial" w:eastAsia="맑은 고딕" w:hAnsi="Arial" w:cs="Arial" w:hint="eastAsia"/>
          <w:kern w:val="0"/>
          <w:szCs w:val="20"/>
        </w:rPr>
        <w:t>blue[</w:t>
      </w:r>
      <w:proofErr w:type="gramEnd"/>
      <w:r w:rsidRPr="00083882">
        <w:rPr>
          <w:rFonts w:ascii="Arial" w:eastAsia="맑은 고딕" w:hAnsi="Arial" w:cs="Arial" w:hint="eastAsia"/>
          <w:kern w:val="0"/>
          <w:szCs w:val="20"/>
        </w:rPr>
        <w:t>0:15][0:479];</w:t>
      </w:r>
    </w:p>
    <w:p w14:paraId="2DAD929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76DE9548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blue[0][0][2559:0]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5411DBD9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blue[0][1][2559:0] = 2560'hFFFFFFFFFFFFFFFFFFFFFFFFFFFF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4C2BF4D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</w:r>
      <w:r w:rsidRPr="00083882">
        <w:rPr>
          <w:rFonts w:ascii="Arial" w:eastAsia="맑은 고딕" w:hAnsi="Arial" w:cs="Arial" w:hint="eastAsia"/>
          <w:kern w:val="0"/>
          <w:szCs w:val="20"/>
        </w:rPr>
        <w:tab/>
        <w:t>:</w:t>
      </w:r>
    </w:p>
    <w:p w14:paraId="4D5DA4B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 w:hint="eastAsia"/>
          <w:kern w:val="0"/>
          <w:szCs w:val="20"/>
        </w:rPr>
        <w:t>assign blue[0][479][2559:0] = 2560'hFFFFFFFFFFFFFFFFFFFFFFFFFF</w:t>
      </w:r>
      <w:r w:rsidRPr="00083882">
        <w:rPr>
          <w:rFonts w:ascii="Arial" w:eastAsia="맑은 고딕" w:hAnsi="Arial" w:cs="Arial" w:hint="eastAsia"/>
          <w:kern w:val="0"/>
          <w:szCs w:val="20"/>
        </w:rPr>
        <w:t>…</w:t>
      </w:r>
    </w:p>
    <w:p w14:paraId="1C85DA6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5619536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그러나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베릴로그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실행시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계속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선언부에서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syntax error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발생하여서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선언부를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</w:p>
    <w:p w14:paraId="24A24F8C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assign red[0][0] = 2560’hFFFFFF…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으로도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바꾸어봤는데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여전히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에러가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발생하였다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01D26443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따라서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시간관계로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포기하고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state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별로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색상을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짰다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F5D0CDE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2FC39923" w14:textId="416F5E0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부분은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범위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안에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있는지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체크해주는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코드이다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 HMIN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HMAX, VMIN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VMAX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표시되는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범위를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정하였다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 lt10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gt10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각각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10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비트의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첫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크기를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비교해주는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모듈이다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첫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크거나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작은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조건을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만족하면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세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번째의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전달한다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매개변수가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모두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1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가지면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현재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이미지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대상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픽셀이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화면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안에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있다는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의미이다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.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이후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rcolor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,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gcolor</w:t>
      </w:r>
      <w:proofErr w:type="spellEnd"/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, </w:t>
      </w:r>
      <w:proofErr w:type="spellStart"/>
      <w:r w:rsidRPr="00083882">
        <w:rPr>
          <w:rFonts w:ascii="Arial Unicode MS" w:eastAsia="Arial Unicode MS" w:hAnsi="Arial Unicode MS" w:cs="Arial Unicode MS"/>
          <w:kern w:val="0"/>
          <w:szCs w:val="20"/>
        </w:rPr>
        <w:t>bcolor</w:t>
      </w:r>
      <w:proofErr w:type="spellEnd"/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led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상태를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MSB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저장한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, 2:1 mux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통하여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적절한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값을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Red, Green, Blue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전달하였다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7DD6A143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lastRenderedPageBreak/>
        <w:drawing>
          <wp:inline distT="0" distB="0" distL="0" distR="0" wp14:anchorId="2C537DAF" wp14:editId="1A097C57">
            <wp:extent cx="3932555" cy="2353945"/>
            <wp:effectExtent l="0" t="0" r="0" b="8255"/>
            <wp:docPr id="32" name="image5.png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drawing>
          <wp:inline distT="0" distB="0" distL="0" distR="0" wp14:anchorId="78F3E04E" wp14:editId="3EF11436">
            <wp:extent cx="3678555" cy="6223000"/>
            <wp:effectExtent l="0" t="0" r="0" b="6350"/>
            <wp:docPr id="33" name="image4.png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.png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8778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lastRenderedPageBreak/>
        <w:drawing>
          <wp:inline distT="0" distB="0" distL="0" distR="0" wp14:anchorId="41A12978" wp14:editId="5EC0AFDE">
            <wp:extent cx="4313555" cy="2392045"/>
            <wp:effectExtent l="0" t="0" r="0" b="8255"/>
            <wp:docPr id="34" name="image7.png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D173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 Unicode MS" w:eastAsia="Arial Unicode MS" w:hAnsi="Arial Unicode MS" w:cs="Arial Unicode MS"/>
          <w:kern w:val="0"/>
          <w:szCs w:val="20"/>
        </w:rPr>
        <w:t>Red, Green, Blue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같이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constraint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파일에서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BASYS3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VGA output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으로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출력되는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 xml:space="preserve"> </w:t>
      </w:r>
      <w:r w:rsidRPr="00083882">
        <w:rPr>
          <w:rFonts w:ascii="맑은 고딕" w:eastAsia="맑은 고딕" w:hAnsi="맑은 고딕" w:cs="맑은 고딕" w:hint="eastAsia"/>
          <w:kern w:val="0"/>
          <w:szCs w:val="20"/>
        </w:rPr>
        <w:t>값이다</w:t>
      </w:r>
      <w:r w:rsidRPr="00083882">
        <w:rPr>
          <w:rFonts w:ascii="Arial Unicode MS" w:eastAsia="Arial Unicode MS" w:hAnsi="Arial Unicode MS" w:cs="Arial Unicode MS"/>
          <w:kern w:val="0"/>
          <w:szCs w:val="20"/>
        </w:rPr>
        <w:t>.</w:t>
      </w:r>
    </w:p>
    <w:p w14:paraId="1A21EDDD" w14:textId="77777777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</w:p>
    <w:p w14:paraId="57F346F8" w14:textId="29425D33" w:rsidR="00083882" w:rsidRPr="00083882" w:rsidRDefault="00083882" w:rsidP="00083882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 w:hint="eastAsia"/>
          <w:kern w:val="0"/>
          <w:szCs w:val="20"/>
        </w:rPr>
      </w:pPr>
      <w:r w:rsidRPr="00083882">
        <w:rPr>
          <w:rFonts w:ascii="Arial" w:eastAsia="맑은 고딕" w:hAnsi="Arial" w:cs="Arial"/>
          <w:noProof/>
          <w:kern w:val="0"/>
          <w:szCs w:val="20"/>
          <w:lang w:val="ko-KR"/>
        </w:rPr>
        <w:drawing>
          <wp:inline distT="0" distB="0" distL="0" distR="0" wp14:anchorId="2127B83C" wp14:editId="0BD38E72">
            <wp:extent cx="3322955" cy="5325745"/>
            <wp:effectExtent l="0" t="0" r="0" b="8255"/>
            <wp:docPr id="35" name="image1.png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882" w:rsidRPr="00083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D6B2" w14:textId="77777777" w:rsidR="005A7FBD" w:rsidRDefault="005A7FBD" w:rsidP="00083882">
      <w:pPr>
        <w:spacing w:after="0" w:line="240" w:lineRule="auto"/>
      </w:pPr>
      <w:r>
        <w:separator/>
      </w:r>
    </w:p>
  </w:endnote>
  <w:endnote w:type="continuationSeparator" w:id="0">
    <w:p w14:paraId="6F8990D9" w14:textId="77777777" w:rsidR="005A7FBD" w:rsidRDefault="005A7FBD" w:rsidP="0008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B10B" w14:textId="77777777" w:rsidR="005A7FBD" w:rsidRDefault="005A7FBD" w:rsidP="00083882">
      <w:pPr>
        <w:spacing w:after="0" w:line="240" w:lineRule="auto"/>
      </w:pPr>
      <w:r>
        <w:separator/>
      </w:r>
    </w:p>
  </w:footnote>
  <w:footnote w:type="continuationSeparator" w:id="0">
    <w:p w14:paraId="3C8E0CDD" w14:textId="77777777" w:rsidR="005A7FBD" w:rsidRDefault="005A7FBD" w:rsidP="0008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1CB"/>
    <w:multiLevelType w:val="hybridMultilevel"/>
    <w:tmpl w:val="BD3AE1B4"/>
    <w:lvl w:ilvl="0" w:tplc="FF504FE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3478BF"/>
    <w:multiLevelType w:val="multilevel"/>
    <w:tmpl w:val="F1920B6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F0058"/>
    <w:multiLevelType w:val="multilevel"/>
    <w:tmpl w:val="9A3A4F4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C65140"/>
    <w:multiLevelType w:val="multilevel"/>
    <w:tmpl w:val="90548A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7758A8"/>
    <w:multiLevelType w:val="multilevel"/>
    <w:tmpl w:val="C58402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884592D"/>
    <w:multiLevelType w:val="hybridMultilevel"/>
    <w:tmpl w:val="A2EEEE04"/>
    <w:lvl w:ilvl="0" w:tplc="FFBC775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830554"/>
    <w:multiLevelType w:val="hybridMultilevel"/>
    <w:tmpl w:val="CFCEC7F8"/>
    <w:lvl w:ilvl="0" w:tplc="FBF0B7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2E00C0"/>
    <w:multiLevelType w:val="hybridMultilevel"/>
    <w:tmpl w:val="62B63B5A"/>
    <w:lvl w:ilvl="0" w:tplc="D0ECA166">
      <w:numFmt w:val="bullet"/>
      <w:lvlText w:val="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6490979"/>
    <w:multiLevelType w:val="multilevel"/>
    <w:tmpl w:val="51BAA3D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C933282"/>
    <w:multiLevelType w:val="multilevel"/>
    <w:tmpl w:val="C366B4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55696806">
    <w:abstractNumId w:val="6"/>
  </w:num>
  <w:num w:numId="2" w16cid:durableId="246966822">
    <w:abstractNumId w:val="5"/>
  </w:num>
  <w:num w:numId="3" w16cid:durableId="1281910667">
    <w:abstractNumId w:val="0"/>
  </w:num>
  <w:num w:numId="4" w16cid:durableId="594290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23638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32697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66562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049490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6228796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78267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D"/>
    <w:rsid w:val="00083882"/>
    <w:rsid w:val="00110E96"/>
    <w:rsid w:val="00114430"/>
    <w:rsid w:val="001D2F3C"/>
    <w:rsid w:val="00247D96"/>
    <w:rsid w:val="00310452"/>
    <w:rsid w:val="00331A97"/>
    <w:rsid w:val="00332A61"/>
    <w:rsid w:val="00366A77"/>
    <w:rsid w:val="004F0AF8"/>
    <w:rsid w:val="00534353"/>
    <w:rsid w:val="005446EB"/>
    <w:rsid w:val="005A7FBD"/>
    <w:rsid w:val="005F09E7"/>
    <w:rsid w:val="006F4BBD"/>
    <w:rsid w:val="007106F5"/>
    <w:rsid w:val="0081532D"/>
    <w:rsid w:val="008C6D0C"/>
    <w:rsid w:val="00957D5D"/>
    <w:rsid w:val="00961E15"/>
    <w:rsid w:val="00A952A0"/>
    <w:rsid w:val="00C3019D"/>
    <w:rsid w:val="00CA2A37"/>
    <w:rsid w:val="00D35CAA"/>
    <w:rsid w:val="00D54D96"/>
    <w:rsid w:val="00DE7BE6"/>
    <w:rsid w:val="00F84585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5F5DC"/>
  <w15:chartTrackingRefBased/>
  <w15:docId w15:val="{45F3E081-C234-468E-8609-3A0BF7C4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A37"/>
    <w:rPr>
      <w:color w:val="808080"/>
    </w:rPr>
  </w:style>
  <w:style w:type="paragraph" w:styleId="a5">
    <w:name w:val="List Paragraph"/>
    <w:basedOn w:val="a"/>
    <w:uiPriority w:val="34"/>
    <w:qFormat/>
    <w:rsid w:val="008C6D0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83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83882"/>
  </w:style>
  <w:style w:type="paragraph" w:styleId="a7">
    <w:name w:val="footer"/>
    <w:basedOn w:val="a"/>
    <w:link w:val="Char0"/>
    <w:uiPriority w:val="99"/>
    <w:unhideWhenUsed/>
    <w:rsid w:val="00083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8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4A1B-D439-434A-92FF-B0C34CC0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김지민(무은재학부)</dc:creator>
  <cp:keywords/>
  <dc:description/>
  <cp:lastModifiedBy>김지민(무은재학부)</cp:lastModifiedBy>
  <cp:revision>3</cp:revision>
  <dcterms:created xsi:type="dcterms:W3CDTF">2022-06-14T07:30:00Z</dcterms:created>
  <dcterms:modified xsi:type="dcterms:W3CDTF">2022-06-15T02:26:00Z</dcterms:modified>
</cp:coreProperties>
</file>