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AF971" w14:textId="77777777" w:rsidR="00FD1D87" w:rsidRDefault="00FD1D87" w:rsidP="00B10818">
      <w:pPr>
        <w:pStyle w:val="Ttulo1"/>
        <w:rPr>
          <w:b/>
          <w:bCs/>
          <w:lang w:val="es-MX"/>
        </w:rPr>
      </w:pPr>
      <w:r>
        <w:rPr>
          <w:b/>
          <w:bCs/>
          <w:lang w:val="es-MX"/>
        </w:rPr>
        <w:t xml:space="preserve">Gráficos </w:t>
      </w:r>
    </w:p>
    <w:p w14:paraId="0A990360" w14:textId="77777777" w:rsidR="00FD1D87" w:rsidRDefault="00FD1D87" w:rsidP="00FD1D87">
      <w:proofErr w:type="spellStart"/>
      <w:r w:rsidRPr="00FD1D87">
        <w:t>Teniendo</w:t>
      </w:r>
      <w:proofErr w:type="spellEnd"/>
      <w:r w:rsidRPr="00FD1D87">
        <w:t xml:space="preserve"> </w:t>
      </w:r>
      <w:proofErr w:type="spellStart"/>
      <w:r w:rsidRPr="00FD1D87">
        <w:t>como</w:t>
      </w:r>
      <w:proofErr w:type="spellEnd"/>
      <w:r w:rsidRPr="00FD1D87">
        <w:t xml:space="preserve"> base </w:t>
      </w:r>
      <w:proofErr w:type="spellStart"/>
      <w:r w:rsidRPr="00FD1D87">
        <w:t>los</w:t>
      </w:r>
      <w:proofErr w:type="spellEnd"/>
      <w:r w:rsidRPr="00FD1D87">
        <w:t xml:space="preserve"> </w:t>
      </w:r>
      <w:proofErr w:type="spellStart"/>
      <w:r w:rsidRPr="00FD1D87">
        <w:t>gráficos</w:t>
      </w:r>
      <w:proofErr w:type="spellEnd"/>
      <w:r w:rsidRPr="00FD1D87">
        <w:t xml:space="preserve"> 2.5 </w:t>
      </w:r>
      <w:proofErr w:type="spellStart"/>
      <w:r w:rsidRPr="00FD1D87">
        <w:t>como</w:t>
      </w:r>
      <w:proofErr w:type="spellEnd"/>
      <w:r w:rsidRPr="00FD1D87">
        <w:t xml:space="preserve"> </w:t>
      </w:r>
      <w:proofErr w:type="spellStart"/>
      <w:r w:rsidRPr="00FD1D87">
        <w:t>ejemplo</w:t>
      </w:r>
      <w:proofErr w:type="spellEnd"/>
      <w:r w:rsidRPr="00FD1D87">
        <w:t xml:space="preserve"> </w:t>
      </w:r>
      <w:proofErr w:type="spellStart"/>
      <w:r w:rsidRPr="00FD1D87">
        <w:t>los</w:t>
      </w:r>
      <w:proofErr w:type="spellEnd"/>
      <w:r w:rsidRPr="00FD1D87">
        <w:t xml:space="preserve"> del </w:t>
      </w:r>
      <w:proofErr w:type="spellStart"/>
      <w:r w:rsidRPr="00FD1D87">
        <w:t>juego</w:t>
      </w:r>
      <w:proofErr w:type="spellEnd"/>
      <w:r w:rsidRPr="00FD1D87">
        <w:t xml:space="preserve"> “</w:t>
      </w:r>
      <w:proofErr w:type="spellStart"/>
      <w:r w:rsidRPr="00FD1D87">
        <w:t>Octopath</w:t>
      </w:r>
      <w:proofErr w:type="spellEnd"/>
      <w:r w:rsidRPr="00FD1D87">
        <w:t xml:space="preserve"> Traveler”</w:t>
      </w:r>
    </w:p>
    <w:p w14:paraId="4C4B90C0" w14:textId="5DAE8108" w:rsidR="00FD1D87" w:rsidRDefault="00FD1D87" w:rsidP="00FD1D87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41F83A9" wp14:editId="0A359DC2">
            <wp:extent cx="5612130" cy="2946400"/>
            <wp:effectExtent l="0" t="0" r="7620" b="6350"/>
            <wp:docPr id="1423760554" name="Imagen 1" descr="Octopath Traveler's “HD-2D” art style and story make for a JRPG dream come  true - Unreal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topath Traveler's “HD-2D” art style and story make for a JRPG dream come  true - Unreal Eng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AC1F" w14:textId="77777777" w:rsidR="00FD1D87" w:rsidRDefault="00FD1D87" w:rsidP="00B10818">
      <w:pPr>
        <w:pStyle w:val="Ttulo1"/>
        <w:rPr>
          <w:b/>
          <w:bCs/>
          <w:lang w:val="es-MX"/>
        </w:rPr>
      </w:pPr>
    </w:p>
    <w:p w14:paraId="17674995" w14:textId="09FCEBC5" w:rsidR="00B10818" w:rsidRDefault="00B10818" w:rsidP="00B10818">
      <w:pPr>
        <w:pStyle w:val="Ttulo1"/>
        <w:rPr>
          <w:b/>
          <w:bCs/>
          <w:lang w:val="es-MX"/>
        </w:rPr>
      </w:pPr>
      <w:r>
        <w:rPr>
          <w:b/>
          <w:bCs/>
          <w:lang w:val="es-MX"/>
        </w:rPr>
        <w:t>Público Objetivo:</w:t>
      </w:r>
    </w:p>
    <w:p w14:paraId="530FCA97" w14:textId="5341ADC8" w:rsidR="00B10818" w:rsidRDefault="00B10818" w:rsidP="00B10818">
      <w:pPr>
        <w:rPr>
          <w:sz w:val="24"/>
          <w:szCs w:val="24"/>
          <w:lang w:val="es-MX"/>
        </w:rPr>
      </w:pPr>
      <w:r w:rsidRPr="00B10818">
        <w:rPr>
          <w:sz w:val="24"/>
          <w:szCs w:val="24"/>
          <w:lang w:val="es-MX"/>
        </w:rPr>
        <w:t xml:space="preserve">Edad: </w:t>
      </w:r>
      <w:r>
        <w:rPr>
          <w:sz w:val="24"/>
          <w:szCs w:val="24"/>
          <w:lang w:val="es-MX"/>
        </w:rPr>
        <w:t>Adolescentes, estudiantes de educación superior, promedio de 18 a 25 años.</w:t>
      </w:r>
    </w:p>
    <w:p w14:paraId="46CD0EA6" w14:textId="174D6DCD" w:rsidR="00B10818" w:rsidRDefault="00B10818" w:rsidP="00B1081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Nivel de Habilidad: Juego </w:t>
      </w:r>
      <w:r w:rsidR="002B515D">
        <w:rPr>
          <w:sz w:val="24"/>
          <w:szCs w:val="24"/>
          <w:lang w:val="es-MX"/>
        </w:rPr>
        <w:t>dirigido a jugadores casuales, que están interesados en la historia de un Instituto.</w:t>
      </w:r>
    </w:p>
    <w:p w14:paraId="368F53C2" w14:textId="56E68E64" w:rsidR="002B515D" w:rsidRDefault="002B515D" w:rsidP="00B1081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Intereses y preferencias: Juegos de acción frenética. </w:t>
      </w:r>
    </w:p>
    <w:p w14:paraId="5A1A9394" w14:textId="77777777" w:rsidR="00B9450D" w:rsidRDefault="00B9450D" w:rsidP="00B10818">
      <w:pPr>
        <w:rPr>
          <w:sz w:val="24"/>
          <w:szCs w:val="24"/>
          <w:lang w:val="es-MX"/>
        </w:rPr>
      </w:pPr>
    </w:p>
    <w:p w14:paraId="7B43EF8F" w14:textId="77777777" w:rsidR="00FD1D87" w:rsidRDefault="00FD1D87" w:rsidP="00B10818">
      <w:pPr>
        <w:rPr>
          <w:sz w:val="24"/>
          <w:szCs w:val="24"/>
          <w:lang w:val="es-MX"/>
        </w:rPr>
      </w:pPr>
    </w:p>
    <w:p w14:paraId="51BB3D79" w14:textId="77777777" w:rsidR="00FD1D87" w:rsidRDefault="00FD1D87" w:rsidP="00B10818">
      <w:pPr>
        <w:rPr>
          <w:sz w:val="24"/>
          <w:szCs w:val="24"/>
          <w:lang w:val="es-MX"/>
        </w:rPr>
      </w:pPr>
    </w:p>
    <w:p w14:paraId="788405BF" w14:textId="77777777" w:rsidR="00FD1D87" w:rsidRDefault="00FD1D87" w:rsidP="00B10818">
      <w:pPr>
        <w:rPr>
          <w:sz w:val="24"/>
          <w:szCs w:val="24"/>
          <w:lang w:val="es-MX"/>
        </w:rPr>
      </w:pPr>
    </w:p>
    <w:p w14:paraId="76D97DC2" w14:textId="77777777" w:rsidR="00FD1D87" w:rsidRDefault="00FD1D87" w:rsidP="00B10818">
      <w:pPr>
        <w:rPr>
          <w:sz w:val="24"/>
          <w:szCs w:val="24"/>
          <w:lang w:val="es-MX"/>
        </w:rPr>
      </w:pPr>
    </w:p>
    <w:p w14:paraId="19FEC3E9" w14:textId="77777777" w:rsidR="00FD1D87" w:rsidRDefault="00FD1D87" w:rsidP="00B10818">
      <w:pPr>
        <w:rPr>
          <w:sz w:val="24"/>
          <w:szCs w:val="24"/>
          <w:lang w:val="es-MX"/>
        </w:rPr>
      </w:pPr>
    </w:p>
    <w:p w14:paraId="38F7CC2E" w14:textId="4E426BF7" w:rsidR="00B9450D" w:rsidRDefault="00B9450D" w:rsidP="00B9450D">
      <w:pPr>
        <w:pStyle w:val="Ttulo1"/>
        <w:rPr>
          <w:b/>
          <w:bCs/>
          <w:lang w:val="es-MX"/>
        </w:rPr>
      </w:pPr>
      <w:r w:rsidRPr="00B9450D">
        <w:rPr>
          <w:b/>
          <w:bCs/>
          <w:lang w:val="es-MX"/>
        </w:rPr>
        <w:lastRenderedPageBreak/>
        <w:t>Historia</w:t>
      </w:r>
      <w:r>
        <w:rPr>
          <w:b/>
          <w:bCs/>
          <w:lang w:val="es-MX"/>
        </w:rPr>
        <w:t>:</w:t>
      </w:r>
    </w:p>
    <w:p w14:paraId="346C5C14" w14:textId="77777777" w:rsidR="00B9450D" w:rsidRPr="00B9450D" w:rsidRDefault="00B9450D" w:rsidP="00B9450D">
      <w:pPr>
        <w:rPr>
          <w:lang w:val="es-MX"/>
        </w:rPr>
      </w:pPr>
    </w:p>
    <w:p w14:paraId="6EE1A304" w14:textId="0D7CD440" w:rsidR="00D21D75" w:rsidRPr="00B9450D" w:rsidRDefault="00D21D75" w:rsidP="00B9450D">
      <w:pPr>
        <w:pStyle w:val="Ttulo1"/>
        <w:rPr>
          <w:b/>
          <w:bCs/>
          <w:lang w:val="es-MX"/>
        </w:rPr>
      </w:pPr>
      <w:proofErr w:type="spellStart"/>
      <w:r w:rsidRPr="00D21D75">
        <w:rPr>
          <w:b/>
          <w:bCs/>
          <w:lang w:val="es-MX"/>
        </w:rPr>
        <w:t>Mecacinas</w:t>
      </w:r>
      <w:proofErr w:type="spellEnd"/>
    </w:p>
    <w:p w14:paraId="484116BC" w14:textId="0411F2E8" w:rsidR="00D21D75" w:rsidRDefault="00D21D75" w:rsidP="00D21D75">
      <w:pPr>
        <w:pStyle w:val="Ttulo2"/>
        <w:rPr>
          <w:lang w:val="es-MX"/>
        </w:rPr>
      </w:pPr>
      <w:r>
        <w:rPr>
          <w:lang w:val="es-MX"/>
        </w:rPr>
        <w:t>Movimiento</w:t>
      </w:r>
    </w:p>
    <w:p w14:paraId="14AE346E" w14:textId="4602B60B" w:rsidR="00D21D75" w:rsidRPr="00D21D75" w:rsidRDefault="00D21D75" w:rsidP="00D21D75">
      <w:pPr>
        <w:rPr>
          <w:lang w:val="es-MX"/>
        </w:rPr>
      </w:pPr>
      <w:r>
        <w:rPr>
          <w:lang w:val="es-MX"/>
        </w:rPr>
        <w:t xml:space="preserve">Al ser el genero Bit em up el movimiento es en todas direcciones siendo esta la mecánica </w:t>
      </w:r>
      <w:proofErr w:type="spellStart"/>
      <w:r>
        <w:rPr>
          <w:lang w:val="es-MX"/>
        </w:rPr>
        <w:t>basica</w:t>
      </w:r>
      <w:proofErr w:type="spellEnd"/>
    </w:p>
    <w:p w14:paraId="3D1871AE" w14:textId="6BDC4418" w:rsidR="00D21D75" w:rsidRDefault="00D21D7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B0A1FB6" wp14:editId="6572B87A">
            <wp:extent cx="3105150" cy="1665921"/>
            <wp:effectExtent l="0" t="0" r="0" b="0"/>
            <wp:docPr id="1141639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27" cy="16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DCBD" w14:textId="77777777" w:rsidR="002E5668" w:rsidRDefault="002E5668">
      <w:pPr>
        <w:rPr>
          <w:lang w:val="es-MX"/>
        </w:rPr>
      </w:pPr>
    </w:p>
    <w:p w14:paraId="2C14AF22" w14:textId="45110EFD" w:rsidR="00B9450D" w:rsidRDefault="00B9450D" w:rsidP="00B9450D">
      <w:pPr>
        <w:pStyle w:val="Ttulo1"/>
        <w:rPr>
          <w:lang w:val="es-MX"/>
        </w:rPr>
      </w:pPr>
      <w:r>
        <w:rPr>
          <w:lang w:val="es-MX"/>
        </w:rPr>
        <w:t>Salto</w:t>
      </w:r>
    </w:p>
    <w:p w14:paraId="1E1907D7" w14:textId="3FCB639B" w:rsidR="002E5668" w:rsidRDefault="002E5668">
      <w:pPr>
        <w:rPr>
          <w:lang w:val="es-MX"/>
        </w:rPr>
      </w:pPr>
      <w:r>
        <w:rPr>
          <w:lang w:val="es-MX"/>
        </w:rPr>
        <w:t xml:space="preserve">El personaje salta apretando la tecla espacio </w:t>
      </w:r>
    </w:p>
    <w:p w14:paraId="50393CC3" w14:textId="47BE4615" w:rsidR="002E5668" w:rsidRDefault="002E566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9937901" wp14:editId="521E616B">
            <wp:extent cx="3121815" cy="1666875"/>
            <wp:effectExtent l="0" t="0" r="2540" b="0"/>
            <wp:docPr id="1258298030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8030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51" cy="1671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257C7" w14:textId="77777777" w:rsidR="002E5668" w:rsidRDefault="002E5668">
      <w:pPr>
        <w:rPr>
          <w:lang w:val="es-MX"/>
        </w:rPr>
      </w:pPr>
    </w:p>
    <w:p w14:paraId="455A5C7B" w14:textId="31E2C334" w:rsidR="002E5668" w:rsidRDefault="00B9450D" w:rsidP="002E5668">
      <w:pPr>
        <w:pStyle w:val="Ttulo2"/>
        <w:rPr>
          <w:lang w:val="es-MX"/>
        </w:rPr>
      </w:pPr>
      <w:r>
        <w:rPr>
          <w:lang w:val="es-MX"/>
        </w:rPr>
        <w:t>A</w:t>
      </w:r>
      <w:r w:rsidR="002E5668">
        <w:rPr>
          <w:lang w:val="es-MX"/>
        </w:rPr>
        <w:t>taque</w:t>
      </w:r>
    </w:p>
    <w:p w14:paraId="561AEB52" w14:textId="133C2F88" w:rsidR="00D21D75" w:rsidRDefault="002E5668">
      <w:pPr>
        <w:rPr>
          <w:lang w:val="es-MX"/>
        </w:rPr>
      </w:pPr>
      <w:r>
        <w:rPr>
          <w:lang w:val="es-MX"/>
        </w:rPr>
        <w:t xml:space="preserve">La mecánica de ataque y </w:t>
      </w:r>
      <w:r w:rsidR="00B9450D">
        <w:rPr>
          <w:lang w:val="es-MX"/>
        </w:rPr>
        <w:t>esquive</w:t>
      </w:r>
      <w:r>
        <w:rPr>
          <w:lang w:val="es-MX"/>
        </w:rPr>
        <w:t xml:space="preserve"> se realiza con el </w:t>
      </w:r>
      <w:proofErr w:type="gramStart"/>
      <w:r>
        <w:rPr>
          <w:lang w:val="es-MX"/>
        </w:rPr>
        <w:t>mouse</w:t>
      </w:r>
      <w:proofErr w:type="gramEnd"/>
      <w:r>
        <w:rPr>
          <w:lang w:val="es-MX"/>
        </w:rPr>
        <w:t>, click derecho y click izquierdo</w:t>
      </w:r>
    </w:p>
    <w:p w14:paraId="01EB8032" w14:textId="7E139E00" w:rsidR="00D21D75" w:rsidRDefault="00D21D75">
      <w:pPr>
        <w:rPr>
          <w:lang w:val="es-MX"/>
        </w:rPr>
      </w:pPr>
      <w:r w:rsidRPr="00D21D75">
        <w:rPr>
          <w:noProof/>
          <w:lang w:val="es-MX"/>
        </w:rPr>
        <w:lastRenderedPageBreak/>
        <w:drawing>
          <wp:inline distT="0" distB="0" distL="0" distR="0" wp14:anchorId="3C22F6E2" wp14:editId="72DEA3FC">
            <wp:extent cx="3426939" cy="1838325"/>
            <wp:effectExtent l="0" t="0" r="2540" b="0"/>
            <wp:docPr id="1957908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80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89" cy="18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6449" w14:textId="0073D143" w:rsidR="00D21D75" w:rsidRDefault="002E5668" w:rsidP="002E5668">
      <w:pPr>
        <w:pStyle w:val="Ttulo2"/>
        <w:rPr>
          <w:lang w:val="es-MX"/>
        </w:rPr>
      </w:pPr>
      <w:r>
        <w:rPr>
          <w:lang w:val="es-MX"/>
        </w:rPr>
        <w:t>Interacción</w:t>
      </w:r>
    </w:p>
    <w:p w14:paraId="5D61BB5B" w14:textId="47FFB10B" w:rsidR="002E5668" w:rsidRDefault="002E5668" w:rsidP="002E5668">
      <w:pPr>
        <w:rPr>
          <w:lang w:val="es-MX"/>
        </w:rPr>
      </w:pPr>
      <w:r>
        <w:rPr>
          <w:lang w:val="es-MX"/>
        </w:rPr>
        <w:t xml:space="preserve">Se puede interactuar con ciertos objetos del entorno, como escaleras y armas que estén dispersas por el mapa y las suelten los enemigos, Se interactúa con la tecla “E”, podido coger </w:t>
      </w:r>
    </w:p>
    <w:p w14:paraId="7052DB16" w14:textId="4A41A146" w:rsidR="002E5668" w:rsidRPr="002E5668" w:rsidRDefault="002E5668" w:rsidP="002E5668">
      <w:pPr>
        <w:rPr>
          <w:lang w:val="es-MX"/>
        </w:rPr>
      </w:pPr>
      <w:r>
        <w:rPr>
          <w:lang w:val="es-MX"/>
        </w:rPr>
        <w:t>O escalar/bajar,</w:t>
      </w:r>
    </w:p>
    <w:p w14:paraId="1DF26304" w14:textId="6DBB70C4" w:rsidR="002E5668" w:rsidRDefault="002E5668" w:rsidP="002E566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C8A5334" wp14:editId="5A3DD615">
            <wp:extent cx="2840397" cy="1533525"/>
            <wp:effectExtent l="0" t="0" r="0" b="0"/>
            <wp:docPr id="7709581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482" cy="153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BFE1" w14:textId="77777777" w:rsidR="002E5668" w:rsidRDefault="002E5668" w:rsidP="002E5668">
      <w:pPr>
        <w:rPr>
          <w:lang w:val="es-MX"/>
        </w:rPr>
      </w:pPr>
    </w:p>
    <w:p w14:paraId="7B6C2042" w14:textId="795C7DDD" w:rsidR="00B9450D" w:rsidRDefault="00B9450D" w:rsidP="00B9450D">
      <w:pPr>
        <w:pStyle w:val="Ttulo1"/>
        <w:rPr>
          <w:lang w:val="es-MX"/>
        </w:rPr>
      </w:pPr>
      <w:r>
        <w:rPr>
          <w:lang w:val="es-MX"/>
        </w:rPr>
        <w:t>Arrojar Objetos</w:t>
      </w:r>
    </w:p>
    <w:p w14:paraId="02EBEAF1" w14:textId="25BA94EC" w:rsidR="002E5668" w:rsidRDefault="002E5668" w:rsidP="002E5668">
      <w:pPr>
        <w:rPr>
          <w:lang w:val="es-MX"/>
        </w:rPr>
      </w:pPr>
      <w:r>
        <w:rPr>
          <w:lang w:val="es-MX"/>
        </w:rPr>
        <w:t xml:space="preserve">Los objetos que recojas del suelo, </w:t>
      </w:r>
      <w:r w:rsidR="00B9450D">
        <w:rPr>
          <w:lang w:val="es-MX"/>
        </w:rPr>
        <w:t>más</w:t>
      </w:r>
      <w:r>
        <w:rPr>
          <w:lang w:val="es-MX"/>
        </w:rPr>
        <w:t xml:space="preserve"> específicamente las armas, se pueden lanzar con la tecla q, haciendo daño a enemigos.</w:t>
      </w:r>
    </w:p>
    <w:p w14:paraId="11519C47" w14:textId="2254A65A" w:rsidR="00B10818" w:rsidRDefault="002E5668" w:rsidP="002E566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C228B70" wp14:editId="3C1547CD">
            <wp:extent cx="2866671" cy="1552575"/>
            <wp:effectExtent l="0" t="0" r="0" b="0"/>
            <wp:docPr id="4182425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71" cy="156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3778" w14:textId="385DE298" w:rsidR="00B10818" w:rsidRDefault="00B10818" w:rsidP="00B10818">
      <w:pPr>
        <w:pStyle w:val="Ttulo2"/>
        <w:rPr>
          <w:lang w:val="es-MX"/>
        </w:rPr>
      </w:pPr>
      <w:r>
        <w:rPr>
          <w:lang w:val="es-MX"/>
        </w:rPr>
        <w:lastRenderedPageBreak/>
        <w:t>Enemigos</w:t>
      </w:r>
    </w:p>
    <w:p w14:paraId="29C63CB1" w14:textId="207B7A04" w:rsidR="00B10818" w:rsidRPr="00B10818" w:rsidRDefault="00B10818" w:rsidP="00B10818">
      <w:pPr>
        <w:rPr>
          <w:lang w:val="es-MX"/>
        </w:rPr>
      </w:pPr>
      <w:r>
        <w:rPr>
          <w:lang w:val="es-MX"/>
        </w:rPr>
        <w:t>Los enemigos reaccionaran en cuanto vean al jugador, yendo hacia el a atacar y también pueden agarrar ítems del suelo.</w:t>
      </w:r>
    </w:p>
    <w:p w14:paraId="6CD3AA05" w14:textId="59A3D5E0" w:rsidR="00B10818" w:rsidRDefault="00B10818" w:rsidP="002E566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2A18C5" wp14:editId="13FFB86A">
            <wp:extent cx="4605020" cy="2466975"/>
            <wp:effectExtent l="0" t="0" r="5080" b="9525"/>
            <wp:docPr id="8563301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BBE0" w14:textId="77777777" w:rsidR="00B10818" w:rsidRDefault="00B10818" w:rsidP="002E5668">
      <w:pPr>
        <w:rPr>
          <w:lang w:val="es-MX"/>
        </w:rPr>
      </w:pPr>
    </w:p>
    <w:p w14:paraId="4F673F46" w14:textId="26208F28" w:rsidR="00B10818" w:rsidRPr="00B9450D" w:rsidRDefault="00B10818" w:rsidP="00B9450D">
      <w:pPr>
        <w:pStyle w:val="Ttulo1"/>
        <w:rPr>
          <w:lang w:val="es-MX"/>
        </w:rPr>
      </w:pPr>
      <w:r w:rsidRPr="00B9450D">
        <w:rPr>
          <w:lang w:val="es-MX"/>
        </w:rPr>
        <w:t>Movimientos especiales</w:t>
      </w:r>
    </w:p>
    <w:p w14:paraId="49054511" w14:textId="7C090E3F" w:rsidR="00B10818" w:rsidRDefault="00B10818" w:rsidP="002E5668">
      <w:pPr>
        <w:rPr>
          <w:lang w:val="es-MX"/>
        </w:rPr>
      </w:pPr>
      <w:r>
        <w:rPr>
          <w:lang w:val="es-MX"/>
        </w:rPr>
        <w:t xml:space="preserve">Mientras más combos acierte la barra en la parte inferior izquierda se </w:t>
      </w:r>
      <w:r w:rsidR="00B9450D">
        <w:rPr>
          <w:lang w:val="es-MX"/>
        </w:rPr>
        <w:t>llenará</w:t>
      </w:r>
      <w:r>
        <w:rPr>
          <w:lang w:val="es-MX"/>
        </w:rPr>
        <w:t xml:space="preserve"> y podrá ejecutar una habilidad especial. </w:t>
      </w:r>
    </w:p>
    <w:p w14:paraId="63559028" w14:textId="0A06DBCF" w:rsidR="00B10818" w:rsidRPr="002E5668" w:rsidRDefault="00B10818" w:rsidP="002E566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1FA786" wp14:editId="0F033B4E">
            <wp:extent cx="5600700" cy="3028950"/>
            <wp:effectExtent l="0" t="0" r="0" b="0"/>
            <wp:docPr id="12714295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818" w:rsidRPr="002E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EC"/>
    <w:rsid w:val="002B515D"/>
    <w:rsid w:val="002C2CA6"/>
    <w:rsid w:val="002E5668"/>
    <w:rsid w:val="00653168"/>
    <w:rsid w:val="009F2A3D"/>
    <w:rsid w:val="00AE0758"/>
    <w:rsid w:val="00B10818"/>
    <w:rsid w:val="00B9450D"/>
    <w:rsid w:val="00C521EC"/>
    <w:rsid w:val="00D21D75"/>
    <w:rsid w:val="00F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9AEB"/>
  <w15:chartTrackingRefBased/>
  <w15:docId w15:val="{5C38591E-C7D1-4066-B294-0C031B1F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1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1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1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2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1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1E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1E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1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1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1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1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1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1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1E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1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1E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1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Maldonado</dc:creator>
  <cp:keywords/>
  <dc:description/>
  <cp:lastModifiedBy>Bruno Maldonado</cp:lastModifiedBy>
  <cp:revision>4</cp:revision>
  <dcterms:created xsi:type="dcterms:W3CDTF">2024-10-09T15:51:00Z</dcterms:created>
  <dcterms:modified xsi:type="dcterms:W3CDTF">2024-10-17T14:42:00Z</dcterms:modified>
</cp:coreProperties>
</file>