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7A623610"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C693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1819EE13" w:rsidR="00A07A79" w:rsidRDefault="003412B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739794</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BD734D2"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782EB353"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FB0899">
              <w:rPr>
                <w:rFonts w:ascii="Times New Roman" w:eastAsia="Times New Roman" w:hAnsi="Times New Roman" w:cs="Times New Roman"/>
                <w:sz w:val="24"/>
                <w:szCs w:val="24"/>
              </w:rPr>
              <w:t>Cost required to acquire a customer for a convenience</w:t>
            </w:r>
            <w:r w:rsidR="00FB0899">
              <w:t xml:space="preserve"> </w:t>
            </w:r>
            <w:r w:rsidR="00FB0899">
              <w:rPr>
                <w:rFonts w:ascii="Times New Roman" w:eastAsia="Times New Roman" w:hAnsi="Times New Roman" w:cs="Times New Roman"/>
                <w:sz w:val="24"/>
                <w:szCs w:val="24"/>
              </w:rPr>
              <w:t>store or a supermarket.</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782C9FC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determines if the customer is or could have the potential to become a Regular customer.</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E07ADCA"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cost that will determine the permanent acquisition of a customer.</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0051978F"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number of customers on a daily basis which leads to increase in sales and profits quarterly.</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E578BE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of sales and customers through the dataset and run Machine Learning(ML) model to predict the cost of acquiring a new customer.</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7120D200"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ML model uses particular parameters, eg; store city, food category etc.. to determine new customer’s cost.</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725461D1"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29C1C7AB"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numpy,pandas,sklearn..</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Google Colab,Spyder</w:t>
            </w:r>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061" w14:textId="77777777" w:rsidR="00F56775" w:rsidRDefault="00F56775">
      <w:r>
        <w:separator/>
      </w:r>
    </w:p>
  </w:endnote>
  <w:endnote w:type="continuationSeparator" w:id="0">
    <w:p w14:paraId="1DAF0063" w14:textId="77777777" w:rsidR="00F56775" w:rsidRDefault="00F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005D" w14:textId="77777777" w:rsidR="00F56775" w:rsidRDefault="00F56775">
      <w:r>
        <w:separator/>
      </w:r>
    </w:p>
  </w:footnote>
  <w:footnote w:type="continuationSeparator" w:id="0">
    <w:p w14:paraId="1DAF005F" w14:textId="77777777" w:rsidR="00F56775" w:rsidRDefault="00F5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37F28"/>
    <w:rsid w:val="00094464"/>
    <w:rsid w:val="003412BD"/>
    <w:rsid w:val="003F2C93"/>
    <w:rsid w:val="006C6934"/>
    <w:rsid w:val="00703AA9"/>
    <w:rsid w:val="00742CF2"/>
    <w:rsid w:val="0099091D"/>
    <w:rsid w:val="00A07A79"/>
    <w:rsid w:val="00C23D82"/>
    <w:rsid w:val="00C4755D"/>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10</cp:revision>
  <dcterms:created xsi:type="dcterms:W3CDTF">2024-07-04T13:30:00Z</dcterms:created>
  <dcterms:modified xsi:type="dcterms:W3CDTF">2024-07-15T16:04:00Z</dcterms:modified>
</cp:coreProperties>
</file>