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17240A" w14:textId="345F5F1F" w:rsidR="005C68D9" w:rsidRPr="00935F6D" w:rsidRDefault="006673B3" w:rsidP="006673B3">
      <w:pPr>
        <w:spacing w:before="100" w:beforeAutospacing="1" w:after="100" w:afterAutospacing="1"/>
        <w:rPr>
          <w:rFonts w:ascii="Times New Roman" w:hAnsi="Times New Roman" w:cs="Times New Roman"/>
          <w:sz w:val="32"/>
          <w:szCs w:val="32"/>
          <w:lang w:val="en-US"/>
        </w:rPr>
      </w:pPr>
      <w:r w:rsidRPr="00935F6D">
        <w:rPr>
          <w:rFonts w:ascii="Times New Roman" w:hAnsi="Times New Roman" w:cs="Times New Roman"/>
          <w:lang w:val="en-US"/>
        </w:rPr>
        <w:t>O</w:t>
      </w:r>
      <w:r w:rsidR="00480503" w:rsidRPr="00935F6D">
        <w:rPr>
          <w:rFonts w:ascii="Times New Roman" w:hAnsi="Times New Roman" w:cs="Times New Roman"/>
          <w:lang w:val="en-US"/>
        </w:rPr>
        <w:t>UR SERVICES&gt;</w:t>
      </w:r>
      <w:r w:rsidR="002B62BC">
        <w:rPr>
          <w:rFonts w:ascii="Times New Roman" w:hAnsi="Times New Roman" w:cs="Times New Roman"/>
          <w:lang w:val="en-US"/>
        </w:rPr>
        <w:t>ANNOTATION</w:t>
      </w:r>
      <w:r w:rsidR="00480503" w:rsidRPr="00935F6D">
        <w:rPr>
          <w:rFonts w:ascii="Times New Roman" w:hAnsi="Times New Roman" w:cs="Times New Roman"/>
          <w:lang w:val="en-US"/>
        </w:rPr>
        <w:t xml:space="preserve"> SERVICES</w:t>
      </w:r>
      <w:r w:rsidRPr="00935F6D">
        <w:rPr>
          <w:rFonts w:ascii="Times New Roman" w:hAnsi="Times New Roman" w:cs="Times New Roman"/>
          <w:lang w:val="en-US"/>
        </w:rPr>
        <w:br/>
      </w:r>
      <w:r w:rsidRPr="00935F6D">
        <w:rPr>
          <w:rFonts w:ascii="Times New Roman" w:hAnsi="Times New Roman" w:cs="Times New Roman"/>
          <w:lang w:val="en-US"/>
        </w:rPr>
        <w:br/>
      </w:r>
      <w:r w:rsidR="00A70150" w:rsidRPr="00935F6D">
        <w:rPr>
          <w:rFonts w:ascii="Times New Roman" w:hAnsi="Times New Roman" w:cs="Times New Roman"/>
          <w:sz w:val="32"/>
          <w:szCs w:val="32"/>
          <w:lang w:val="en-US"/>
        </w:rPr>
        <w:t xml:space="preserve">     </w:t>
      </w:r>
      <w:r w:rsidR="00653523">
        <w:rPr>
          <w:rFonts w:ascii="Times New Roman" w:hAnsi="Times New Roman" w:cs="Times New Roman"/>
          <w:sz w:val="32"/>
          <w:szCs w:val="32"/>
          <w:lang w:val="en-US"/>
        </w:rPr>
        <w:t xml:space="preserve">               </w:t>
      </w:r>
      <w:r w:rsidR="00D118D9" w:rsidRPr="00653523">
        <w:rPr>
          <w:rFonts w:ascii="Times New Roman" w:hAnsi="Times New Roman" w:cs="Times New Roman"/>
          <w:b/>
          <w:sz w:val="32"/>
          <w:szCs w:val="32"/>
          <w:lang w:val="en-US"/>
        </w:rPr>
        <w:t>DATA ANNOTATION SERVICES</w:t>
      </w:r>
    </w:p>
    <w:p w14:paraId="27CE61EF" w14:textId="4F6A47A8" w:rsidR="005C68D9" w:rsidRPr="00C80547" w:rsidRDefault="005C68D9" w:rsidP="002747D2">
      <w:pPr>
        <w:pStyle w:val="ListParagraph"/>
        <w:numPr>
          <w:ilvl w:val="0"/>
          <w:numId w:val="2"/>
        </w:numPr>
        <w:spacing w:before="100" w:beforeAutospacing="1" w:after="100" w:afterAutospacing="1"/>
        <w:rPr>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5F6D">
        <w:rPr>
          <w:b/>
          <w:sz w:val="28"/>
          <w:szCs w:val="28"/>
        </w:rPr>
        <w:t>Introduction</w:t>
      </w:r>
      <w:r w:rsidR="00383274" w:rsidRPr="00935F6D">
        <w:rPr>
          <w:b/>
          <w:sz w:val="32"/>
          <w:szCs w:val="32"/>
        </w:rPr>
        <w:br/>
      </w:r>
      <w:r w:rsidR="006673B3" w:rsidRPr="00935F6D">
        <w:rPr>
          <w:sz w:val="32"/>
          <w:szCs w:val="32"/>
        </w:rPr>
        <w:br/>
      </w:r>
      <w:r w:rsidR="00653523">
        <w:rPr>
          <w:b/>
        </w:rPr>
        <w:t>DIGITAL NEST SOLUTIONS</w:t>
      </w:r>
      <w:r w:rsidR="00653523">
        <w:t xml:space="preserve"> </w:t>
      </w:r>
      <w:r w:rsidR="00653523">
        <w:rPr>
          <w:rStyle w:val="ui-provider"/>
        </w:rPr>
        <w:t>specializes in in all types of Data Annotation services.</w:t>
      </w:r>
      <w:r w:rsidR="00653523">
        <w:rPr>
          <w:rStyle w:val="ui-provider"/>
        </w:rPr>
        <w:br/>
        <w:t>We have the expertise, processes and a human-in-the-loop platform to meet the challenging AI projects and we do it all within your timeframe and budget.</w:t>
      </w:r>
      <w:r w:rsidR="00653523">
        <w:rPr>
          <w:rStyle w:val="ui-provider"/>
        </w:rPr>
        <w:br/>
      </w:r>
      <w:r w:rsidR="00653523">
        <w:rPr>
          <w:rStyle w:val="ui-provider"/>
        </w:rPr>
        <w:br/>
      </w:r>
      <w:r w:rsidR="00C80547">
        <w:br/>
      </w:r>
      <w:r w:rsidR="00C80547" w:rsidRPr="00C80547">
        <w:rPr>
          <w:b/>
        </w:rPr>
        <w:t>WHAT WE OFFER</w:t>
      </w:r>
      <w:r w:rsidR="00C80547">
        <w:rPr>
          <w:b/>
        </w:rPr>
        <w:br/>
      </w:r>
    </w:p>
    <w:p w14:paraId="18D061E4" w14:textId="364E7749" w:rsidR="00C80547" w:rsidRPr="003C10E5" w:rsidRDefault="00C80547" w:rsidP="00C80547">
      <w:pPr>
        <w:pStyle w:val="ListParagraph"/>
        <w:numPr>
          <w:ilvl w:val="0"/>
          <w:numId w:val="5"/>
        </w:numPr>
        <w:spacing w:before="100" w:beforeAutospacing="1" w:after="100" w:afterAutospacing="1"/>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547">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ANNOTATION</w:t>
      </w:r>
      <w:r w:rsidR="00E4592D">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E4592D" w:rsidRPr="00E4592D">
        <w:rPr>
          <w:rStyle w:val="ui-provider"/>
        </w:rPr>
        <w:t xml:space="preserve">Image annotation </w:t>
      </w:r>
      <w:proofErr w:type="gramStart"/>
      <w:r w:rsidR="00E4592D" w:rsidRPr="00E4592D">
        <w:rPr>
          <w:rStyle w:val="ui-provider"/>
        </w:rPr>
        <w:t>can be understood</w:t>
      </w:r>
      <w:proofErr w:type="gramEnd"/>
      <w:r w:rsidR="00E4592D" w:rsidRPr="00E4592D">
        <w:rPr>
          <w:rStyle w:val="ui-provider"/>
        </w:rPr>
        <w:t xml:space="preserve"> as the process of labeling images to outline the target characteristics of your data on a human level. The result is then used to train a model and, depending on the quality of your data, achieve the desired level of accuracy in computer vision tasks</w:t>
      </w:r>
    </w:p>
    <w:p w14:paraId="6144614D" w14:textId="0FC8DB83" w:rsidR="003C10E5" w:rsidRPr="00E4592D" w:rsidRDefault="00C84881" w:rsidP="003C10E5">
      <w:pPr>
        <w:pStyle w:val="ListParagraph"/>
        <w:numPr>
          <w:ilvl w:val="8"/>
          <w:numId w:val="2"/>
        </w:numPr>
        <w:spacing w:before="100" w:beforeAutospacing="1" w:after="100" w:afterAutospacing="1"/>
        <w:ind w:left="851" w:hanging="142"/>
        <w:rPr>
          <w:rStyle w:val="ui-provide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10E5">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Classification</w:t>
      </w:r>
      <w:r w:rsidR="003C10E5">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E4592D">
        <w:rPr>
          <w:rStyle w:val="ui-provider"/>
        </w:rPr>
        <w:t>Our experts process the AI job more accurate than machines. A</w:t>
      </w:r>
      <w:r w:rsidR="003C10E5" w:rsidRPr="003C10E5">
        <w:rPr>
          <w:rStyle w:val="ui-provider"/>
        </w:rPr>
        <w:t>ssigning a label</w:t>
      </w:r>
      <w:r w:rsidR="003C10E5">
        <w:rPr>
          <w:rStyle w:val="ui-provider"/>
        </w:rPr>
        <w:t xml:space="preserve"> or class to an entire</w:t>
      </w:r>
      <w:r w:rsidR="003C10E5" w:rsidRPr="003C10E5">
        <w:rPr>
          <w:rStyle w:val="ui-provider"/>
        </w:rPr>
        <w:t xml:space="preserve"> image</w:t>
      </w:r>
      <w:r w:rsidR="00BD3595">
        <w:rPr>
          <w:rStyle w:val="ui-provider"/>
        </w:rPr>
        <w:t xml:space="preserve"> and</w:t>
      </w:r>
      <w:r w:rsidR="00E4592D">
        <w:rPr>
          <w:rStyle w:val="ui-provider"/>
        </w:rPr>
        <w:t xml:space="preserve"> </w:t>
      </w:r>
      <w:r w:rsidR="003C10E5" w:rsidRPr="003C10E5">
        <w:rPr>
          <w:rStyle w:val="ui-provider"/>
        </w:rPr>
        <w:t>expected to have only one class for each image.</w:t>
      </w:r>
      <w:r w:rsidR="00E4592D">
        <w:rPr>
          <w:rStyle w:val="ui-provider"/>
        </w:rPr>
        <w:t xml:space="preserve"> Our expert team can process within a </w:t>
      </w:r>
      <w:r>
        <w:rPr>
          <w:rStyle w:val="ui-provider"/>
        </w:rPr>
        <w:t>period</w:t>
      </w:r>
      <w:r w:rsidR="00E4592D">
        <w:rPr>
          <w:rStyle w:val="ui-provider"/>
        </w:rPr>
        <w:t xml:space="preserve"> to meet the daily task.</w:t>
      </w:r>
      <w:r w:rsidR="003F0F3A">
        <w:rPr>
          <w:rStyle w:val="ui-provider"/>
        </w:rPr>
        <w:br/>
      </w:r>
      <w:r w:rsidR="003F0F3A">
        <w:rPr>
          <w:b/>
          <w:noProof/>
          <w:color w:val="4D5156"/>
          <w:sz w:val="23"/>
          <w:szCs w:val="23"/>
          <w:highlight w:val="white"/>
          <w:lang w:val="en-IN" w:eastAsia="en-IN"/>
        </w:rPr>
        <w:drawing>
          <wp:inline distT="114300" distB="114300" distL="114300" distR="114300" wp14:anchorId="44C74DCF" wp14:editId="351D29E0">
            <wp:extent cx="1912620" cy="1638300"/>
            <wp:effectExtent l="0" t="0" r="0" b="0"/>
            <wp:docPr id="1" name="image5.png" descr="image"/>
            <wp:cNvGraphicFramePr/>
            <a:graphic xmlns:a="http://schemas.openxmlformats.org/drawingml/2006/main">
              <a:graphicData uri="http://schemas.openxmlformats.org/drawingml/2006/picture">
                <pic:pic xmlns:pic="http://schemas.openxmlformats.org/drawingml/2006/picture">
                  <pic:nvPicPr>
                    <pic:cNvPr id="0" name="image5.png" descr="image"/>
                    <pic:cNvPicPr preferRelativeResize="0"/>
                  </pic:nvPicPr>
                  <pic:blipFill>
                    <a:blip r:embed="rId5"/>
                    <a:srcRect/>
                    <a:stretch>
                      <a:fillRect/>
                    </a:stretch>
                  </pic:blipFill>
                  <pic:spPr>
                    <a:xfrm>
                      <a:off x="0" y="0"/>
                      <a:ext cx="1912620" cy="1638300"/>
                    </a:xfrm>
                    <a:prstGeom prst="rect">
                      <a:avLst/>
                    </a:prstGeom>
                    <a:ln/>
                  </pic:spPr>
                </pic:pic>
              </a:graphicData>
            </a:graphic>
          </wp:inline>
        </w:drawing>
      </w:r>
      <w:r w:rsidR="003F0F3A">
        <w:rPr>
          <w:rStyle w:val="ui-provider"/>
        </w:rPr>
        <w:t xml:space="preserve"> </w:t>
      </w:r>
      <w:r w:rsidR="003F0F3A">
        <w:rPr>
          <w:noProof/>
          <w:lang w:val="en-IN" w:eastAsia="en-IN"/>
        </w:rPr>
        <w:drawing>
          <wp:inline distT="0" distB="0" distL="0" distR="0" wp14:anchorId="7F5F2031" wp14:editId="74CA4BCC">
            <wp:extent cx="2461260" cy="165281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fif"/>
                    <pic:cNvPicPr/>
                  </pic:nvPicPr>
                  <pic:blipFill>
                    <a:blip r:embed="rId6">
                      <a:extLst>
                        <a:ext uri="{28A0092B-C50C-407E-A947-70E740481C1C}">
                          <a14:useLocalDpi xmlns:a14="http://schemas.microsoft.com/office/drawing/2010/main" val="0"/>
                        </a:ext>
                      </a:extLst>
                    </a:blip>
                    <a:stretch>
                      <a:fillRect/>
                    </a:stretch>
                  </pic:blipFill>
                  <pic:spPr>
                    <a:xfrm>
                      <a:off x="0" y="0"/>
                      <a:ext cx="2471811" cy="1659902"/>
                    </a:xfrm>
                    <a:prstGeom prst="rect">
                      <a:avLst/>
                    </a:prstGeom>
                  </pic:spPr>
                </pic:pic>
              </a:graphicData>
            </a:graphic>
          </wp:inline>
        </w:drawing>
      </w:r>
      <w:r w:rsidR="00E4592D">
        <w:rPr>
          <w:rStyle w:val="ui-provider"/>
        </w:rPr>
        <w:br/>
      </w:r>
    </w:p>
    <w:p w14:paraId="5291C42B" w14:textId="77777777" w:rsidR="00DA4827" w:rsidRDefault="00C84881" w:rsidP="00C84881">
      <w:pPr>
        <w:pStyle w:val="ListParagraph"/>
        <w:numPr>
          <w:ilvl w:val="8"/>
          <w:numId w:val="2"/>
        </w:numPr>
        <w:spacing w:before="100" w:beforeAutospacing="1" w:after="100" w:afterAutospacing="1"/>
        <w:ind w:left="993" w:hanging="284"/>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Semantic Segmentation</w:t>
      </w: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D3595" w:rsidRPr="00CD404E">
        <w:rPr>
          <w:rStyle w:val="ui-provider"/>
        </w:rPr>
        <w:t> </w:t>
      </w:r>
      <w:r w:rsidR="00CD404E" w:rsidRPr="00CD404E">
        <w:rPr>
          <w:rStyle w:val="ui-provider"/>
        </w:rPr>
        <w:t>A</w:t>
      </w:r>
      <w:r w:rsidR="00CD404E">
        <w:rPr>
          <w:rFonts w:ascii="Arial" w:hAnsi="Arial" w:cs="Arial"/>
          <w:color w:val="040C28"/>
          <w:sz w:val="33"/>
          <w:szCs w:val="33"/>
        </w:rPr>
        <w:t xml:space="preserve"> </w:t>
      </w:r>
      <w:r w:rsidR="00BD3595" w:rsidRPr="00BD3595">
        <w:rPr>
          <w:rStyle w:val="ui-provider"/>
        </w:rPr>
        <w:t>deep learning algorithm that associates a label or category with every pixel in an image</w:t>
      </w:r>
      <w:r w:rsidR="00CD404E">
        <w:rPr>
          <w:rStyle w:val="ui-provider"/>
        </w:rPr>
        <w:t xml:space="preserve">. </w:t>
      </w:r>
      <w:r w:rsidR="004656CF" w:rsidRPr="004656CF">
        <w:rPr>
          <w:rStyle w:val="ui-provider"/>
        </w:rPr>
        <w:t xml:space="preserve">Each workflow is outlined to </w:t>
      </w:r>
      <w:proofErr w:type="spellStart"/>
      <w:r w:rsidR="004656CF" w:rsidRPr="004656CF">
        <w:rPr>
          <w:rStyle w:val="ui-provider"/>
        </w:rPr>
        <w:t>gurantee</w:t>
      </w:r>
      <w:proofErr w:type="spellEnd"/>
      <w:r w:rsidR="004656CF" w:rsidRPr="004656CF">
        <w:rPr>
          <w:rStyle w:val="ui-provider"/>
        </w:rPr>
        <w:t xml:space="preserve"> quality over each</w:t>
      </w:r>
      <w:r w:rsidR="004656CF">
        <w:rPr>
          <w:rStyle w:val="ui-provider"/>
        </w:rPr>
        <w:t xml:space="preserve"> pixel of </w:t>
      </w:r>
      <w:r w:rsidR="004656CF" w:rsidRPr="004656CF">
        <w:rPr>
          <w:rStyle w:val="ui-provider"/>
        </w:rPr>
        <w:t>given picture</w:t>
      </w:r>
      <w:r w:rsidR="004656CF">
        <w:rPr>
          <w:rStyle w:val="ui-provider"/>
        </w:rPr>
        <w:br/>
      </w:r>
      <w:r w:rsidR="004656CF">
        <w:rPr>
          <w:noProof/>
          <w:lang w:val="en-IN" w:eastAsia="en-IN"/>
        </w:rPr>
        <w:drawing>
          <wp:inline distT="0" distB="0" distL="0" distR="0" wp14:anchorId="6DC3125E" wp14:editId="718B00C2">
            <wp:extent cx="2301240" cy="1198717"/>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mantic segmentation 1.jfif"/>
                    <pic:cNvPicPr/>
                  </pic:nvPicPr>
                  <pic:blipFill>
                    <a:blip r:embed="rId7">
                      <a:extLst>
                        <a:ext uri="{28A0092B-C50C-407E-A947-70E740481C1C}">
                          <a14:useLocalDpi xmlns:a14="http://schemas.microsoft.com/office/drawing/2010/main" val="0"/>
                        </a:ext>
                      </a:extLst>
                    </a:blip>
                    <a:stretch>
                      <a:fillRect/>
                    </a:stretch>
                  </pic:blipFill>
                  <pic:spPr>
                    <a:xfrm>
                      <a:off x="0" y="0"/>
                      <a:ext cx="2320435" cy="1208716"/>
                    </a:xfrm>
                    <a:prstGeom prst="rect">
                      <a:avLst/>
                    </a:prstGeom>
                  </pic:spPr>
                </pic:pic>
              </a:graphicData>
            </a:graphic>
          </wp:inline>
        </w:drawing>
      </w:r>
      <w:r w:rsidR="000F1722">
        <w:rPr>
          <w:noProof/>
          <w:color w:val="1D1D1D"/>
          <w:sz w:val="26"/>
          <w:szCs w:val="26"/>
          <w:highlight w:val="white"/>
          <w:lang w:val="en-IN" w:eastAsia="en-IN"/>
        </w:rPr>
        <w:drawing>
          <wp:inline distT="114300" distB="114300" distL="114300" distR="114300" wp14:anchorId="647C4F32" wp14:editId="078C3732">
            <wp:extent cx="2392680" cy="1193800"/>
            <wp:effectExtent l="0" t="0" r="7620" b="6350"/>
            <wp:docPr id="10" name="image4.png" descr="image"/>
            <wp:cNvGraphicFramePr/>
            <a:graphic xmlns:a="http://schemas.openxmlformats.org/drawingml/2006/main">
              <a:graphicData uri="http://schemas.openxmlformats.org/drawingml/2006/picture">
                <pic:pic xmlns:pic="http://schemas.openxmlformats.org/drawingml/2006/picture">
                  <pic:nvPicPr>
                    <pic:cNvPr id="0" name="image4.png" descr="image"/>
                    <pic:cNvPicPr preferRelativeResize="0"/>
                  </pic:nvPicPr>
                  <pic:blipFill>
                    <a:blip r:embed="rId8"/>
                    <a:srcRect/>
                    <a:stretch>
                      <a:fillRect/>
                    </a:stretch>
                  </pic:blipFill>
                  <pic:spPr>
                    <a:xfrm>
                      <a:off x="0" y="0"/>
                      <a:ext cx="2403363" cy="1199130"/>
                    </a:xfrm>
                    <a:prstGeom prst="rect">
                      <a:avLst/>
                    </a:prstGeom>
                    <a:ln/>
                  </pic:spPr>
                </pic:pic>
              </a:graphicData>
            </a:graphic>
          </wp:inline>
        </w:drawing>
      </w:r>
      <w:r w:rsidR="00CD404E">
        <w:rPr>
          <w:rStyle w:val="ui-provider"/>
        </w:rPr>
        <w:br/>
      </w:r>
    </w:p>
    <w:p w14:paraId="60A527B2" w14:textId="0021271F" w:rsidR="00E4592D" w:rsidRDefault="00DA4827" w:rsidP="00DA4827">
      <w:pPr>
        <w:pStyle w:val="ListParagraph"/>
        <w:spacing w:before="100" w:beforeAutospacing="1" w:after="100" w:afterAutospacing="1"/>
        <w:ind w:left="993"/>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C84881">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2D2DC3A" w14:textId="16368F89" w:rsidR="000F1722" w:rsidRDefault="000F1722" w:rsidP="000F1722">
      <w:pPr>
        <w:pStyle w:val="ListParagraph"/>
        <w:numPr>
          <w:ilvl w:val="8"/>
          <w:numId w:val="2"/>
        </w:numPr>
        <w:spacing w:before="100" w:beforeAutospacing="1" w:after="100" w:afterAutospacing="1"/>
        <w:ind w:left="993" w:right="-46" w:hanging="284"/>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Instance segmentation</w:t>
      </w: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A4827">
        <w:rPr>
          <w:rStyle w:val="ui-provider"/>
        </w:rPr>
        <w:t>identifies</w:t>
      </w:r>
      <w:r w:rsidR="00DA4827" w:rsidRPr="00DA4827">
        <w:rPr>
          <w:rStyle w:val="ui-provider"/>
        </w:rPr>
        <w:t xml:space="preserve"> the presence, location, number, and size or shape of the objects within an image. Therefore, instance segmentation helps to label every single object’s presence within an image</w:t>
      </w: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454454">
        <w:rPr>
          <w:b/>
          <w:noProof/>
          <w:color w:val="000000" w:themeColor="text1"/>
          <w:sz w:val="22"/>
          <w:szCs w:val="22"/>
          <w:lang w:val="en-IN" w:eastAsia="en-IN"/>
        </w:rPr>
        <w:drawing>
          <wp:inline distT="0" distB="0" distL="0" distR="0" wp14:anchorId="0CA386CB" wp14:editId="5D6DB4D4">
            <wp:extent cx="3748193" cy="8686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stance segmentation1.jfif"/>
                    <pic:cNvPicPr/>
                  </pic:nvPicPr>
                  <pic:blipFill>
                    <a:blip r:embed="rId9">
                      <a:extLst>
                        <a:ext uri="{28A0092B-C50C-407E-A947-70E740481C1C}">
                          <a14:useLocalDpi xmlns:a14="http://schemas.microsoft.com/office/drawing/2010/main" val="0"/>
                        </a:ext>
                      </a:extLst>
                    </a:blip>
                    <a:stretch>
                      <a:fillRect/>
                    </a:stretch>
                  </pic:blipFill>
                  <pic:spPr>
                    <a:xfrm>
                      <a:off x="0" y="0"/>
                      <a:ext cx="3763888" cy="872317"/>
                    </a:xfrm>
                    <a:prstGeom prst="rect">
                      <a:avLst/>
                    </a:prstGeom>
                  </pic:spPr>
                </pic:pic>
              </a:graphicData>
            </a:graphic>
          </wp:inline>
        </w:drawing>
      </w: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424F">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E424F">
        <w:rPr>
          <w:b/>
          <w:noProof/>
          <w:color w:val="000000" w:themeColor="text1"/>
          <w:sz w:val="22"/>
          <w:szCs w:val="22"/>
          <w:lang w:val="en-IN" w:eastAsia="en-IN"/>
        </w:rPr>
        <w:drawing>
          <wp:inline distT="0" distB="0" distL="0" distR="0" wp14:anchorId="76C6AA06" wp14:editId="46F196BE">
            <wp:extent cx="1485900" cy="11288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stance segmentation 2.jfif"/>
                    <pic:cNvPicPr/>
                  </pic:nvPicPr>
                  <pic:blipFill>
                    <a:blip r:embed="rId10">
                      <a:extLst>
                        <a:ext uri="{28A0092B-C50C-407E-A947-70E740481C1C}">
                          <a14:useLocalDpi xmlns:a14="http://schemas.microsoft.com/office/drawing/2010/main" val="0"/>
                        </a:ext>
                      </a:extLst>
                    </a:blip>
                    <a:stretch>
                      <a:fillRect/>
                    </a:stretch>
                  </pic:blipFill>
                  <pic:spPr>
                    <a:xfrm>
                      <a:off x="0" y="0"/>
                      <a:ext cx="1513402" cy="1149716"/>
                    </a:xfrm>
                    <a:prstGeom prst="rect">
                      <a:avLst/>
                    </a:prstGeom>
                  </pic:spPr>
                </pic:pic>
              </a:graphicData>
            </a:graphic>
          </wp:inline>
        </w:drawing>
      </w: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424F">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E424F">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43D8E9" w14:textId="06FB2A75" w:rsidR="00BE424F" w:rsidRPr="00D5732F" w:rsidRDefault="00D5732F" w:rsidP="00BE424F">
      <w:pPr>
        <w:pStyle w:val="ListParagraph"/>
        <w:numPr>
          <w:ilvl w:val="8"/>
          <w:numId w:val="2"/>
        </w:numPr>
        <w:spacing w:before="100" w:beforeAutospacing="1" w:after="100" w:afterAutospacing="1"/>
        <w:ind w:left="993" w:right="-46" w:hanging="284"/>
        <w:rPr>
          <w:rStyle w:val="ui-provide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22"/>
          <w:szCs w:val="22"/>
          <w:lang w:val="en-IN" w:eastAsia="en-IN"/>
        </w:rPr>
        <w:drawing>
          <wp:anchor distT="0" distB="0" distL="114300" distR="114300" simplePos="0" relativeHeight="251660288" behindDoc="1" locked="0" layoutInCell="1" allowOverlap="1" wp14:anchorId="1CD18CE6" wp14:editId="51BBB206">
            <wp:simplePos x="0" y="0"/>
            <wp:positionH relativeFrom="column">
              <wp:posOffset>541020</wp:posOffset>
            </wp:positionH>
            <wp:positionV relativeFrom="paragraph">
              <wp:posOffset>1025525</wp:posOffset>
            </wp:positionV>
            <wp:extent cx="2533650" cy="1424940"/>
            <wp:effectExtent l="0" t="0" r="0" b="3810"/>
            <wp:wrapTight wrapText="bothSides">
              <wp:wrapPolygon edited="0">
                <wp:start x="0" y="0"/>
                <wp:lineTo x="0" y="21369"/>
                <wp:lineTo x="21438" y="21369"/>
                <wp:lineTo x="214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 detection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3650" cy="1424940"/>
                    </a:xfrm>
                    <a:prstGeom prst="rect">
                      <a:avLst/>
                    </a:prstGeom>
                  </pic:spPr>
                </pic:pic>
              </a:graphicData>
            </a:graphic>
          </wp:anchor>
        </w:drawing>
      </w:r>
      <w:r w:rsidR="00BE424F">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Detection</w:t>
      </w:r>
      <w:r w:rsidR="000F1722">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F5EF3" w:rsidRPr="008F5EF3">
        <w:rPr>
          <w:rStyle w:val="ui-provider"/>
        </w:rPr>
        <w:t>Object recognition/detection is a further version of image classification. It is the correct description of the numbers and exact positions of entities</w:t>
      </w:r>
      <w:r w:rsidR="008F5EF3">
        <w:rPr>
          <w:rStyle w:val="ui-provider"/>
        </w:rPr>
        <w:t xml:space="preserve"> in the image. While a label </w:t>
      </w:r>
      <w:r w:rsidR="008F5EF3" w:rsidRPr="008F5EF3">
        <w:rPr>
          <w:rStyle w:val="ui-provider"/>
        </w:rPr>
        <w:t xml:space="preserve">assigned to the entire image in image classification, object recognition labels entities separately. </w:t>
      </w:r>
    </w:p>
    <w:p w14:paraId="6F58B767" w14:textId="5F961EC1" w:rsidR="00D5732F" w:rsidRPr="00D5732F" w:rsidRDefault="00D5732F" w:rsidP="00D5732F">
      <w:pPr>
        <w:pStyle w:val="ListParagraph"/>
        <w:spacing w:before="100" w:beforeAutospacing="1" w:after="100" w:afterAutospacing="1"/>
        <w:ind w:left="993" w:right="-46"/>
        <w:rPr>
          <w:rStyle w:val="ui-provide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22"/>
          <w:szCs w:val="22"/>
          <w:lang w:val="en-IN" w:eastAsia="en-IN"/>
        </w:rPr>
        <w:drawing>
          <wp:anchor distT="0" distB="0" distL="114300" distR="114300" simplePos="0" relativeHeight="251659264" behindDoc="1" locked="0" layoutInCell="1" allowOverlap="1" wp14:anchorId="50EE401E" wp14:editId="011C74DD">
            <wp:simplePos x="0" y="0"/>
            <wp:positionH relativeFrom="column">
              <wp:posOffset>3208020</wp:posOffset>
            </wp:positionH>
            <wp:positionV relativeFrom="paragraph">
              <wp:posOffset>143510</wp:posOffset>
            </wp:positionV>
            <wp:extent cx="2758440" cy="1544320"/>
            <wp:effectExtent l="0" t="0" r="3810" b="0"/>
            <wp:wrapTight wrapText="bothSides">
              <wp:wrapPolygon edited="0">
                <wp:start x="0" y="0"/>
                <wp:lineTo x="0" y="21316"/>
                <wp:lineTo x="21481" y="21316"/>
                <wp:lineTo x="2148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ct detection 2.jfif"/>
                    <pic:cNvPicPr/>
                  </pic:nvPicPr>
                  <pic:blipFill>
                    <a:blip r:embed="rId12">
                      <a:extLst>
                        <a:ext uri="{28A0092B-C50C-407E-A947-70E740481C1C}">
                          <a14:useLocalDpi xmlns:a14="http://schemas.microsoft.com/office/drawing/2010/main" val="0"/>
                        </a:ext>
                      </a:extLst>
                    </a:blip>
                    <a:stretch>
                      <a:fillRect/>
                    </a:stretch>
                  </pic:blipFill>
                  <pic:spPr>
                    <a:xfrm>
                      <a:off x="0" y="0"/>
                      <a:ext cx="2758440" cy="1544320"/>
                    </a:xfrm>
                    <a:prstGeom prst="rect">
                      <a:avLst/>
                    </a:prstGeom>
                  </pic:spPr>
                </pic:pic>
              </a:graphicData>
            </a:graphic>
            <wp14:sizeRelH relativeFrom="margin">
              <wp14:pctWidth>0</wp14:pctWidth>
            </wp14:sizeRelH>
            <wp14:sizeRelV relativeFrom="margin">
              <wp14:pctHeight>0</wp14:pctHeight>
            </wp14:sizeRelV>
          </wp:anchor>
        </w:drawing>
      </w:r>
      <w:r>
        <w:rPr>
          <w:rStyle w:val="ui-provide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Style w:val="ui-provide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6B81E89" w14:textId="218573FB" w:rsidR="00D5732F" w:rsidRPr="00AF4A74" w:rsidRDefault="00AF4A74" w:rsidP="00AF4A74">
      <w:pPr>
        <w:pStyle w:val="ListParagraph"/>
        <w:numPr>
          <w:ilvl w:val="0"/>
          <w:numId w:val="5"/>
        </w:numPr>
        <w:spacing w:before="100" w:beforeAutospacing="1" w:after="100" w:afterAutospacing="1"/>
        <w:ind w:right="-46"/>
        <w:rPr>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4A74">
        <w:rPr>
          <w:b/>
        </w:rPr>
        <w:t>VIDEO ANNOTATION</w:t>
      </w:r>
      <w:r>
        <w:rPr>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123A6A" w:rsidRPr="00123A6A">
        <w:rPr>
          <w:rStyle w:val="ui-provider"/>
        </w:rPr>
        <w:t>R</w:t>
      </w:r>
      <w:r w:rsidR="00123A6A">
        <w:rPr>
          <w:rStyle w:val="ui-provider"/>
        </w:rPr>
        <w:t>esponsibility</w:t>
      </w:r>
      <w:r w:rsidR="00123A6A" w:rsidRPr="00123A6A">
        <w:rPr>
          <w:rStyle w:val="ui-provider"/>
        </w:rPr>
        <w:t xml:space="preserve"> for adding labels and tags to video footage.</w:t>
      </w:r>
      <w:r w:rsidR="00123A6A">
        <w:rPr>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23A6A" w:rsidRPr="00123A6A">
        <w:rPr>
          <w:rStyle w:val="ui-provider"/>
        </w:rPr>
        <w:t>Unlike image annotation, video annotation involves annotating objects on a frame-by-frame basis to make them recognizable for machine learning models</w:t>
      </w:r>
    </w:p>
    <w:p w14:paraId="69B85B0F" w14:textId="0E888CB5" w:rsidR="00935F6D" w:rsidRPr="00935F6D" w:rsidRDefault="003B2F2A" w:rsidP="00935F6D">
      <w:pPr>
        <w:pStyle w:val="ListParagraph"/>
        <w:rPr>
          <w:sz w:val="22"/>
          <w:szCs w:val="22"/>
        </w:rPr>
      </w:pPr>
      <w:r>
        <w:rPr>
          <w:noProof/>
          <w:sz w:val="22"/>
          <w:szCs w:val="22"/>
          <w:lang w:val="en-IN" w:eastAsia="en-IN"/>
        </w:rPr>
        <w:drawing>
          <wp:inline distT="0" distB="0" distL="0" distR="0" wp14:anchorId="17487C13" wp14:editId="07E5C123">
            <wp:extent cx="2847975" cy="1600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deo annotation 2.jfif"/>
                    <pic:cNvPicPr/>
                  </pic:nvPicPr>
                  <pic:blipFill>
                    <a:blip r:embed="rId13">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inline>
        </w:drawing>
      </w:r>
      <w:r>
        <w:rPr>
          <w:noProof/>
          <w:sz w:val="22"/>
          <w:szCs w:val="22"/>
          <w:lang w:val="en-IN" w:eastAsia="en-IN"/>
        </w:rPr>
        <w:drawing>
          <wp:inline distT="0" distB="0" distL="0" distR="0" wp14:anchorId="278AA8CA" wp14:editId="0AC6CE51">
            <wp:extent cx="2324100" cy="1962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ideo annotation 3.jfif"/>
                    <pic:cNvPicPr/>
                  </pic:nvPicPr>
                  <pic:blipFill>
                    <a:blip r:embed="rId14">
                      <a:extLst>
                        <a:ext uri="{28A0092B-C50C-407E-A947-70E740481C1C}">
                          <a14:useLocalDpi xmlns:a14="http://schemas.microsoft.com/office/drawing/2010/main" val="0"/>
                        </a:ext>
                      </a:extLst>
                    </a:blip>
                    <a:stretch>
                      <a:fillRect/>
                    </a:stretch>
                  </pic:blipFill>
                  <pic:spPr>
                    <a:xfrm>
                      <a:off x="0" y="0"/>
                      <a:ext cx="2324100" cy="1962150"/>
                    </a:xfrm>
                    <a:prstGeom prst="rect">
                      <a:avLst/>
                    </a:prstGeom>
                  </pic:spPr>
                </pic:pic>
              </a:graphicData>
            </a:graphic>
          </wp:inline>
        </w:drawing>
      </w:r>
      <w:r w:rsidR="008F5EF3">
        <w:rPr>
          <w:sz w:val="22"/>
          <w:szCs w:val="22"/>
        </w:rPr>
        <w:t xml:space="preserve">     </w:t>
      </w:r>
    </w:p>
    <w:p w14:paraId="097FB312" w14:textId="05AEBBE8" w:rsidR="003B1518" w:rsidRDefault="0020476E" w:rsidP="003B1518">
      <w:pPr>
        <w:pStyle w:val="Heading2"/>
        <w:numPr>
          <w:ilvl w:val="0"/>
          <w:numId w:val="5"/>
        </w:numPr>
        <w:shd w:val="clear" w:color="auto" w:fill="FFFFFF"/>
        <w:spacing w:before="75" w:after="300"/>
        <w:rPr>
          <w:rStyle w:val="ui-provider"/>
          <w:rFonts w:ascii="Times New Roman" w:eastAsiaTheme="minorHAnsi" w:hAnsi="Times New Roman" w:cs="Times New Roman"/>
          <w:color w:val="auto"/>
          <w:sz w:val="24"/>
          <w:szCs w:val="24"/>
          <w:lang w:val="en-US"/>
        </w:rPr>
      </w:pPr>
      <w:r>
        <w:rPr>
          <w:rFonts w:ascii="Times New Roman" w:eastAsiaTheme="minorHAnsi" w:hAnsi="Times New Roman" w:cs="Times New Roman"/>
          <w:noProof/>
          <w:color w:val="auto"/>
          <w:sz w:val="24"/>
          <w:szCs w:val="24"/>
          <w:lang w:eastAsia="en-IN"/>
        </w:rPr>
        <w:lastRenderedPageBreak/>
        <w:drawing>
          <wp:anchor distT="0" distB="0" distL="114300" distR="114300" simplePos="0" relativeHeight="251661312" behindDoc="1" locked="0" layoutInCell="1" allowOverlap="1" wp14:anchorId="517A13E3" wp14:editId="5B489C57">
            <wp:simplePos x="0" y="0"/>
            <wp:positionH relativeFrom="column">
              <wp:posOffset>502920</wp:posOffset>
            </wp:positionH>
            <wp:positionV relativeFrom="paragraph">
              <wp:posOffset>1775460</wp:posOffset>
            </wp:positionV>
            <wp:extent cx="2305685" cy="1468755"/>
            <wp:effectExtent l="0" t="0" r="0" b="0"/>
            <wp:wrapTight wrapText="bothSides">
              <wp:wrapPolygon edited="0">
                <wp:start x="0" y="0"/>
                <wp:lineTo x="0" y="21292"/>
                <wp:lineTo x="21416" y="21292"/>
                <wp:lineTo x="2141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olyline annotation 2.jfif"/>
                    <pic:cNvPicPr/>
                  </pic:nvPicPr>
                  <pic:blipFill>
                    <a:blip r:embed="rId15">
                      <a:extLst>
                        <a:ext uri="{28A0092B-C50C-407E-A947-70E740481C1C}">
                          <a14:useLocalDpi xmlns:a14="http://schemas.microsoft.com/office/drawing/2010/main" val="0"/>
                        </a:ext>
                      </a:extLst>
                    </a:blip>
                    <a:stretch>
                      <a:fillRect/>
                    </a:stretch>
                  </pic:blipFill>
                  <pic:spPr>
                    <a:xfrm>
                      <a:off x="0" y="0"/>
                      <a:ext cx="2305685" cy="1468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HAnsi" w:hAnsi="Times New Roman" w:cs="Times New Roman"/>
          <w:noProof/>
          <w:color w:val="auto"/>
          <w:sz w:val="24"/>
          <w:szCs w:val="24"/>
          <w:lang w:eastAsia="en-IN"/>
        </w:rPr>
        <w:drawing>
          <wp:anchor distT="0" distB="0" distL="114300" distR="114300" simplePos="0" relativeHeight="251662336" behindDoc="1" locked="0" layoutInCell="1" allowOverlap="1" wp14:anchorId="73E55054" wp14:editId="44C4101F">
            <wp:simplePos x="0" y="0"/>
            <wp:positionH relativeFrom="column">
              <wp:posOffset>3116580</wp:posOffset>
            </wp:positionH>
            <wp:positionV relativeFrom="paragraph">
              <wp:posOffset>1735455</wp:posOffset>
            </wp:positionV>
            <wp:extent cx="2246630" cy="1508760"/>
            <wp:effectExtent l="0" t="0" r="1270" b="0"/>
            <wp:wrapTight wrapText="bothSides">
              <wp:wrapPolygon edited="0">
                <wp:start x="0" y="0"/>
                <wp:lineTo x="0" y="21273"/>
                <wp:lineTo x="21429" y="21273"/>
                <wp:lineTo x="2142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olyline annotation 1.jfif"/>
                    <pic:cNvPicPr/>
                  </pic:nvPicPr>
                  <pic:blipFill>
                    <a:blip r:embed="rId16">
                      <a:extLst>
                        <a:ext uri="{28A0092B-C50C-407E-A947-70E740481C1C}">
                          <a14:useLocalDpi xmlns:a14="http://schemas.microsoft.com/office/drawing/2010/main" val="0"/>
                        </a:ext>
                      </a:extLst>
                    </a:blip>
                    <a:stretch>
                      <a:fillRect/>
                    </a:stretch>
                  </pic:blipFill>
                  <pic:spPr>
                    <a:xfrm>
                      <a:off x="0" y="0"/>
                      <a:ext cx="2246630" cy="1508760"/>
                    </a:xfrm>
                    <a:prstGeom prst="rect">
                      <a:avLst/>
                    </a:prstGeom>
                  </pic:spPr>
                </pic:pic>
              </a:graphicData>
            </a:graphic>
          </wp:anchor>
        </w:drawing>
      </w:r>
      <w:r w:rsidR="003B2F2A" w:rsidRPr="003B1518">
        <w:rPr>
          <w:rStyle w:val="ui-provider"/>
          <w:rFonts w:ascii="Times New Roman" w:eastAsiaTheme="minorHAnsi" w:hAnsi="Times New Roman" w:cs="Times New Roman"/>
          <w:b/>
          <w:color w:val="auto"/>
          <w:lang w:val="en-US"/>
        </w:rPr>
        <w:t>POLYLINE ANNOTATION</w:t>
      </w:r>
      <w:r w:rsidR="003B2F2A" w:rsidRPr="003B1518">
        <w:rPr>
          <w:rStyle w:val="ui-provider"/>
          <w:rFonts w:ascii="Times New Roman" w:eastAsiaTheme="minorHAnsi" w:hAnsi="Times New Roman" w:cs="Times New Roman"/>
          <w:color w:val="auto"/>
          <w:sz w:val="24"/>
          <w:szCs w:val="24"/>
          <w:lang w:val="en-US"/>
        </w:rPr>
        <w:br/>
      </w:r>
      <w:r w:rsidR="003B1518" w:rsidRPr="003B1518">
        <w:rPr>
          <w:rStyle w:val="ui-provider"/>
          <w:rFonts w:ascii="Times New Roman" w:eastAsiaTheme="minorHAnsi" w:hAnsi="Times New Roman" w:cs="Times New Roman"/>
          <w:color w:val="auto"/>
          <w:sz w:val="24"/>
          <w:szCs w:val="24"/>
          <w:lang w:val="en-US"/>
        </w:rPr>
        <w:t>Polylines comment is reasonable in path location for independent vehicles characterizing bike, bearings, disparity and inverse course activity to see the environment for </w:t>
      </w:r>
      <w:r w:rsidR="003B1518" w:rsidRPr="003B1518">
        <w:rPr>
          <w:rStyle w:val="ui-provider"/>
          <w:rFonts w:ascii="Times New Roman" w:eastAsiaTheme="minorHAnsi" w:hAnsi="Times New Roman" w:cs="Times New Roman"/>
          <w:color w:val="auto"/>
          <w:sz w:val="24"/>
          <w:szCs w:val="24"/>
          <w:lang w:val="en-US"/>
        </w:rPr>
        <w:br/>
        <w:t>secure and trouble-free driving of such vehicles supported with fruitful AI-models</w:t>
      </w:r>
      <w:r w:rsidR="003B1518" w:rsidRPr="003B1518">
        <w:rPr>
          <w:rStyle w:val="ui-provider"/>
          <w:rFonts w:ascii="Times New Roman" w:eastAsiaTheme="minorHAnsi" w:hAnsi="Times New Roman" w:cs="Times New Roman"/>
          <w:color w:val="auto"/>
          <w:sz w:val="24"/>
          <w:szCs w:val="24"/>
          <w:lang w:val="en-US"/>
        </w:rPr>
        <w:br/>
        <w:t xml:space="preserve">Provides </w:t>
      </w:r>
      <w:r w:rsidR="003B1518" w:rsidRPr="003B1518">
        <w:rPr>
          <w:rStyle w:val="ui-provider"/>
          <w:rFonts w:ascii="Times New Roman" w:eastAsiaTheme="minorHAnsi" w:hAnsi="Times New Roman" w:cs="Times New Roman"/>
          <w:color w:val="auto"/>
          <w:sz w:val="24"/>
          <w:szCs w:val="24"/>
          <w:lang w:val="en-US"/>
        </w:rPr>
        <w:br/>
        <w:t>1. Detect Lanes for Self-driving Vehicles</w:t>
      </w:r>
      <w:r w:rsidR="003B1518">
        <w:rPr>
          <w:rStyle w:val="ui-provider"/>
          <w:rFonts w:ascii="Times New Roman" w:eastAsiaTheme="minorHAnsi" w:hAnsi="Times New Roman" w:cs="Times New Roman"/>
          <w:color w:val="auto"/>
          <w:sz w:val="24"/>
          <w:szCs w:val="24"/>
          <w:lang w:val="en-US"/>
        </w:rPr>
        <w:br/>
        <w:t>2. Accurate Lane detection with polylines</w:t>
      </w:r>
      <w:r w:rsidR="003B1518">
        <w:rPr>
          <w:rStyle w:val="ui-provider"/>
          <w:rFonts w:ascii="Times New Roman" w:eastAsiaTheme="minorHAnsi" w:hAnsi="Times New Roman" w:cs="Times New Roman"/>
          <w:color w:val="auto"/>
          <w:sz w:val="24"/>
          <w:szCs w:val="24"/>
          <w:lang w:val="en-US"/>
        </w:rPr>
        <w:br/>
        <w:t>3. Precise Lane detection with analytics</w:t>
      </w:r>
      <w:r w:rsidR="003B1518">
        <w:rPr>
          <w:rStyle w:val="ui-provider"/>
          <w:rFonts w:ascii="Times New Roman" w:eastAsiaTheme="minorHAnsi" w:hAnsi="Times New Roman" w:cs="Times New Roman"/>
          <w:color w:val="auto"/>
          <w:sz w:val="24"/>
          <w:szCs w:val="24"/>
          <w:lang w:val="en-US"/>
        </w:rPr>
        <w:br/>
      </w:r>
    </w:p>
    <w:p w14:paraId="1B6B59A6" w14:textId="77777777" w:rsidR="0020476E" w:rsidRPr="0020476E" w:rsidRDefault="0020476E" w:rsidP="0020476E">
      <w:pPr>
        <w:rPr>
          <w:lang w:val="en-US"/>
        </w:rPr>
      </w:pPr>
    </w:p>
    <w:p w14:paraId="0466849C" w14:textId="2ACE5201" w:rsidR="0020476E" w:rsidRDefault="0020476E" w:rsidP="00B33CC9">
      <w:pPr>
        <w:pStyle w:val="ListParagraph"/>
        <w:numPr>
          <w:ilvl w:val="0"/>
          <w:numId w:val="5"/>
        </w:numPr>
        <w:spacing w:before="100" w:beforeAutospacing="1" w:after="100" w:afterAutospacing="1"/>
        <w:rPr>
          <w:b/>
        </w:rPr>
      </w:pPr>
      <w:r>
        <w:rPr>
          <w:b/>
        </w:rPr>
        <w:t>KEYPOINT ANNOTATION</w:t>
      </w:r>
      <w:r>
        <w:rPr>
          <w:b/>
        </w:rPr>
        <w:br/>
      </w:r>
      <w:proofErr w:type="spellStart"/>
      <w:r w:rsidR="00B33CC9" w:rsidRPr="00B33CC9">
        <w:rPr>
          <w:rStyle w:val="ui-provider"/>
        </w:rPr>
        <w:t>Keypoint</w:t>
      </w:r>
      <w:proofErr w:type="spellEnd"/>
      <w:r w:rsidR="00B33CC9" w:rsidRPr="00B33CC9">
        <w:rPr>
          <w:rStyle w:val="ui-provider"/>
        </w:rPr>
        <w:t xml:space="preserve"> annotation is a more detailed protocol for image annotation used to detect small objects and shape changes by marking </w:t>
      </w:r>
      <w:proofErr w:type="spellStart"/>
      <w:r w:rsidR="00B33CC9" w:rsidRPr="00B33CC9">
        <w:rPr>
          <w:rStyle w:val="ui-provider"/>
        </w:rPr>
        <w:t>keypoint</w:t>
      </w:r>
      <w:proofErr w:type="spellEnd"/>
      <w:r w:rsidR="00B33CC9" w:rsidRPr="00B33CC9">
        <w:rPr>
          <w:rStyle w:val="ui-provider"/>
        </w:rPr>
        <w:t xml:space="preserve"> locations</w:t>
      </w:r>
      <w:r w:rsidR="00B33CC9">
        <w:rPr>
          <w:rStyle w:val="ui-provider"/>
        </w:rPr>
        <w:t xml:space="preserve">. </w:t>
      </w:r>
      <w:proofErr w:type="spellStart"/>
      <w:r w:rsidR="00B33CC9" w:rsidRPr="00B33CC9">
        <w:rPr>
          <w:rStyle w:val="ui-provider"/>
        </w:rPr>
        <w:t>Keypoint</w:t>
      </w:r>
      <w:proofErr w:type="spellEnd"/>
      <w:r w:rsidR="00B33CC9" w:rsidRPr="00B33CC9">
        <w:rPr>
          <w:rStyle w:val="ui-provider"/>
        </w:rPr>
        <w:t xml:space="preserve"> annotation </w:t>
      </w:r>
      <w:proofErr w:type="gramStart"/>
      <w:r w:rsidR="00B33CC9" w:rsidRPr="00B33CC9">
        <w:rPr>
          <w:rStyle w:val="ui-provider"/>
        </w:rPr>
        <w:t>is used</w:t>
      </w:r>
      <w:proofErr w:type="gramEnd"/>
      <w:r w:rsidR="00B33CC9" w:rsidRPr="00B33CC9">
        <w:rPr>
          <w:rStyle w:val="ui-provider"/>
        </w:rPr>
        <w:t xml:space="preserve"> to mark a single pixel in an image to represent the shape of an object</w:t>
      </w:r>
      <w:r w:rsidR="00382FEC">
        <w:rPr>
          <w:rStyle w:val="ui-provider"/>
        </w:rPr>
        <w:t>.</w:t>
      </w:r>
      <w:r w:rsidR="00382FEC" w:rsidRPr="00382FEC">
        <w:rPr>
          <w:rStyle w:val="ui-provider"/>
        </w:rPr>
        <w:t xml:space="preserve"> The purpose of image annotation is to assign relevant, task-specific labels to images so that </w:t>
      </w:r>
      <w:proofErr w:type="gramStart"/>
      <w:r w:rsidR="00382FEC" w:rsidRPr="00382FEC">
        <w:rPr>
          <w:rStyle w:val="ui-provider"/>
        </w:rPr>
        <w:t>they can be easily understood by AI</w:t>
      </w:r>
      <w:proofErr w:type="gramEnd"/>
      <w:r w:rsidR="00382FEC" w:rsidRPr="00382FEC">
        <w:rPr>
          <w:rStyle w:val="ui-provider"/>
        </w:rPr>
        <w:t>.</w:t>
      </w:r>
      <w:r w:rsidR="00382FEC">
        <w:rPr>
          <w:rStyle w:val="ui-provider"/>
        </w:rPr>
        <w:br/>
      </w:r>
      <w:r w:rsidR="00461FE3">
        <w:rPr>
          <w:b/>
          <w:noProof/>
          <w:lang w:val="en-IN" w:eastAsia="en-IN"/>
        </w:rPr>
        <w:drawing>
          <wp:inline distT="0" distB="0" distL="0" distR="0" wp14:anchorId="2614FB91" wp14:editId="7A35B9D9">
            <wp:extent cx="2148840" cy="17907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eypoint annotation 1.jfif"/>
                    <pic:cNvPicPr/>
                  </pic:nvPicPr>
                  <pic:blipFill>
                    <a:blip r:embed="rId17">
                      <a:extLst>
                        <a:ext uri="{28A0092B-C50C-407E-A947-70E740481C1C}">
                          <a14:useLocalDpi xmlns:a14="http://schemas.microsoft.com/office/drawing/2010/main" val="0"/>
                        </a:ext>
                      </a:extLst>
                    </a:blip>
                    <a:stretch>
                      <a:fillRect/>
                    </a:stretch>
                  </pic:blipFill>
                  <pic:spPr>
                    <a:xfrm>
                      <a:off x="0" y="0"/>
                      <a:ext cx="2148840" cy="1790700"/>
                    </a:xfrm>
                    <a:prstGeom prst="rect">
                      <a:avLst/>
                    </a:prstGeom>
                  </pic:spPr>
                </pic:pic>
              </a:graphicData>
            </a:graphic>
          </wp:inline>
        </w:drawing>
      </w:r>
      <w:r w:rsidR="00461FE3">
        <w:rPr>
          <w:b/>
          <w:noProof/>
          <w:lang w:val="en-IN" w:eastAsia="en-IN"/>
        </w:rPr>
        <w:drawing>
          <wp:inline distT="0" distB="0" distL="0" distR="0" wp14:anchorId="0BC9BA38" wp14:editId="6FBC40D4">
            <wp:extent cx="2377984" cy="18135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eypoint annotation 2.jfif"/>
                    <pic:cNvPicPr/>
                  </pic:nvPicPr>
                  <pic:blipFill>
                    <a:blip r:embed="rId18">
                      <a:extLst>
                        <a:ext uri="{28A0092B-C50C-407E-A947-70E740481C1C}">
                          <a14:useLocalDpi xmlns:a14="http://schemas.microsoft.com/office/drawing/2010/main" val="0"/>
                        </a:ext>
                      </a:extLst>
                    </a:blip>
                    <a:stretch>
                      <a:fillRect/>
                    </a:stretch>
                  </pic:blipFill>
                  <pic:spPr>
                    <a:xfrm>
                      <a:off x="0" y="0"/>
                      <a:ext cx="2379144" cy="1814445"/>
                    </a:xfrm>
                    <a:prstGeom prst="rect">
                      <a:avLst/>
                    </a:prstGeom>
                  </pic:spPr>
                </pic:pic>
              </a:graphicData>
            </a:graphic>
          </wp:inline>
        </w:drawing>
      </w:r>
      <w:r>
        <w:rPr>
          <w:b/>
        </w:rPr>
        <w:br/>
      </w:r>
      <w:r>
        <w:rPr>
          <w:b/>
        </w:rPr>
        <w:br/>
      </w:r>
      <w:r>
        <w:rPr>
          <w:b/>
        </w:rPr>
        <w:br/>
      </w:r>
    </w:p>
    <w:p w14:paraId="6F60C755" w14:textId="15877477" w:rsidR="002A7F2B" w:rsidRDefault="008A7593" w:rsidP="00A403DC">
      <w:pPr>
        <w:pStyle w:val="Heading2"/>
        <w:numPr>
          <w:ilvl w:val="0"/>
          <w:numId w:val="5"/>
        </w:numPr>
        <w:shd w:val="clear" w:color="auto" w:fill="FFFFFF"/>
        <w:spacing w:before="75" w:after="300"/>
        <w:rPr>
          <w:rFonts w:ascii="Arial" w:hAnsi="Arial" w:cs="Arial"/>
          <w:color w:val="383838"/>
          <w:sz w:val="42"/>
          <w:szCs w:val="42"/>
        </w:rPr>
      </w:pPr>
      <w:r>
        <w:rPr>
          <w:rFonts w:ascii="Times New Roman" w:eastAsiaTheme="minorHAnsi" w:hAnsi="Times New Roman" w:cs="Times New Roman"/>
          <w:b/>
          <w:noProof/>
          <w:color w:val="auto"/>
          <w:sz w:val="24"/>
          <w:szCs w:val="24"/>
          <w:lang w:eastAsia="en-IN"/>
        </w:rPr>
        <w:lastRenderedPageBreak/>
        <w:drawing>
          <wp:anchor distT="0" distB="0" distL="114300" distR="114300" simplePos="0" relativeHeight="251666432" behindDoc="1" locked="0" layoutInCell="1" allowOverlap="1" wp14:anchorId="37009D53" wp14:editId="0B8CD371">
            <wp:simplePos x="0" y="0"/>
            <wp:positionH relativeFrom="column">
              <wp:posOffset>3108960</wp:posOffset>
            </wp:positionH>
            <wp:positionV relativeFrom="paragraph">
              <wp:posOffset>5882640</wp:posOffset>
            </wp:positionV>
            <wp:extent cx="1943100" cy="1276350"/>
            <wp:effectExtent l="0" t="0" r="0" b="0"/>
            <wp:wrapTight wrapText="bothSides">
              <wp:wrapPolygon edited="0">
                <wp:start x="0" y="0"/>
                <wp:lineTo x="0" y="21278"/>
                <wp:lineTo x="21388" y="21278"/>
                <wp:lineTo x="2138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ports anolytics 2.jfif"/>
                    <pic:cNvPicPr/>
                  </pic:nvPicPr>
                  <pic:blipFill>
                    <a:blip r:embed="rId19">
                      <a:extLst>
                        <a:ext uri="{28A0092B-C50C-407E-A947-70E740481C1C}">
                          <a14:useLocalDpi xmlns:a14="http://schemas.microsoft.com/office/drawing/2010/main" val="0"/>
                        </a:ext>
                      </a:extLst>
                    </a:blip>
                    <a:stretch>
                      <a:fillRect/>
                    </a:stretch>
                  </pic:blipFill>
                  <pic:spPr>
                    <a:xfrm>
                      <a:off x="0" y="0"/>
                      <a:ext cx="1943100" cy="1276350"/>
                    </a:xfrm>
                    <a:prstGeom prst="rect">
                      <a:avLst/>
                    </a:prstGeom>
                  </pic:spPr>
                </pic:pic>
              </a:graphicData>
            </a:graphic>
          </wp:anchor>
        </w:drawing>
      </w:r>
      <w:r>
        <w:rPr>
          <w:rFonts w:ascii="Times New Roman" w:eastAsiaTheme="minorHAnsi" w:hAnsi="Times New Roman" w:cs="Times New Roman"/>
          <w:b/>
          <w:noProof/>
          <w:color w:val="auto"/>
          <w:sz w:val="24"/>
          <w:szCs w:val="24"/>
          <w:lang w:eastAsia="en-IN"/>
        </w:rPr>
        <w:drawing>
          <wp:anchor distT="0" distB="0" distL="114300" distR="114300" simplePos="0" relativeHeight="251665408" behindDoc="1" locked="0" layoutInCell="1" allowOverlap="1" wp14:anchorId="4B8AF2C1" wp14:editId="34FBB035">
            <wp:simplePos x="0" y="0"/>
            <wp:positionH relativeFrom="column">
              <wp:posOffset>502920</wp:posOffset>
            </wp:positionH>
            <wp:positionV relativeFrom="paragraph">
              <wp:posOffset>5882640</wp:posOffset>
            </wp:positionV>
            <wp:extent cx="2514600" cy="1313815"/>
            <wp:effectExtent l="0" t="0" r="0" b="635"/>
            <wp:wrapTight wrapText="bothSides">
              <wp:wrapPolygon edited="0">
                <wp:start x="0" y="0"/>
                <wp:lineTo x="0" y="21297"/>
                <wp:lineTo x="21436" y="21297"/>
                <wp:lineTo x="2143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ports anolytics 1.jfif"/>
                    <pic:cNvPicPr/>
                  </pic:nvPicPr>
                  <pic:blipFill>
                    <a:blip r:embed="rId20">
                      <a:extLst>
                        <a:ext uri="{28A0092B-C50C-407E-A947-70E740481C1C}">
                          <a14:useLocalDpi xmlns:a14="http://schemas.microsoft.com/office/drawing/2010/main" val="0"/>
                        </a:ext>
                      </a:extLst>
                    </a:blip>
                    <a:stretch>
                      <a:fillRect/>
                    </a:stretch>
                  </pic:blipFill>
                  <pic:spPr>
                    <a:xfrm>
                      <a:off x="0" y="0"/>
                      <a:ext cx="2514600" cy="1313815"/>
                    </a:xfrm>
                    <a:prstGeom prst="rect">
                      <a:avLst/>
                    </a:prstGeom>
                  </pic:spPr>
                </pic:pic>
              </a:graphicData>
            </a:graphic>
          </wp:anchor>
        </w:drawing>
      </w:r>
      <w:r>
        <w:rPr>
          <w:rFonts w:ascii="Arial" w:hAnsi="Arial" w:cs="Arial"/>
          <w:noProof/>
          <w:color w:val="383838"/>
          <w:sz w:val="42"/>
          <w:szCs w:val="42"/>
          <w:lang w:eastAsia="en-IN"/>
        </w:rPr>
        <w:drawing>
          <wp:anchor distT="0" distB="0" distL="114300" distR="114300" simplePos="0" relativeHeight="251664384" behindDoc="1" locked="0" layoutInCell="1" allowOverlap="1" wp14:anchorId="67045CC7" wp14:editId="0A1F8EDC">
            <wp:simplePos x="0" y="0"/>
            <wp:positionH relativeFrom="column">
              <wp:posOffset>3017520</wp:posOffset>
            </wp:positionH>
            <wp:positionV relativeFrom="paragraph">
              <wp:posOffset>2514600</wp:posOffset>
            </wp:positionV>
            <wp:extent cx="2628900" cy="1733550"/>
            <wp:effectExtent l="0" t="0" r="0" b="0"/>
            <wp:wrapTight wrapText="bothSides">
              <wp:wrapPolygon edited="0">
                <wp:start x="0" y="0"/>
                <wp:lineTo x="0" y="21363"/>
                <wp:lineTo x="21443" y="21363"/>
                <wp:lineTo x="2144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ndmark facial.jfif"/>
                    <pic:cNvPicPr/>
                  </pic:nvPicPr>
                  <pic:blipFill>
                    <a:blip r:embed="rId21">
                      <a:extLst>
                        <a:ext uri="{28A0092B-C50C-407E-A947-70E740481C1C}">
                          <a14:useLocalDpi xmlns:a14="http://schemas.microsoft.com/office/drawing/2010/main" val="0"/>
                        </a:ext>
                      </a:extLst>
                    </a:blip>
                    <a:stretch>
                      <a:fillRect/>
                    </a:stretch>
                  </pic:blipFill>
                  <pic:spPr>
                    <a:xfrm>
                      <a:off x="0" y="0"/>
                      <a:ext cx="2628900" cy="1733550"/>
                    </a:xfrm>
                    <a:prstGeom prst="rect">
                      <a:avLst/>
                    </a:prstGeom>
                  </pic:spPr>
                </pic:pic>
              </a:graphicData>
            </a:graphic>
          </wp:anchor>
        </w:drawing>
      </w:r>
      <w:r>
        <w:rPr>
          <w:rFonts w:ascii="Arial" w:hAnsi="Arial" w:cs="Arial"/>
          <w:noProof/>
          <w:color w:val="383838"/>
          <w:sz w:val="42"/>
          <w:szCs w:val="42"/>
          <w:lang w:eastAsia="en-IN"/>
        </w:rPr>
        <w:drawing>
          <wp:anchor distT="0" distB="0" distL="114300" distR="114300" simplePos="0" relativeHeight="251663360" behindDoc="1" locked="0" layoutInCell="1" allowOverlap="1" wp14:anchorId="263CAFBA" wp14:editId="1C917DF3">
            <wp:simplePos x="0" y="0"/>
            <wp:positionH relativeFrom="column">
              <wp:posOffset>541020</wp:posOffset>
            </wp:positionH>
            <wp:positionV relativeFrom="paragraph">
              <wp:posOffset>2514600</wp:posOffset>
            </wp:positionV>
            <wp:extent cx="2385060" cy="1786255"/>
            <wp:effectExtent l="0" t="0" r="0" b="4445"/>
            <wp:wrapTight wrapText="bothSides">
              <wp:wrapPolygon edited="0">
                <wp:start x="0" y="0"/>
                <wp:lineTo x="0" y="21423"/>
                <wp:lineTo x="21393" y="21423"/>
                <wp:lineTo x="2139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andmark 2.jfif"/>
                    <pic:cNvPicPr/>
                  </pic:nvPicPr>
                  <pic:blipFill>
                    <a:blip r:embed="rId22">
                      <a:extLst>
                        <a:ext uri="{28A0092B-C50C-407E-A947-70E740481C1C}">
                          <a14:useLocalDpi xmlns:a14="http://schemas.microsoft.com/office/drawing/2010/main" val="0"/>
                        </a:ext>
                      </a:extLst>
                    </a:blip>
                    <a:stretch>
                      <a:fillRect/>
                    </a:stretch>
                  </pic:blipFill>
                  <pic:spPr>
                    <a:xfrm>
                      <a:off x="0" y="0"/>
                      <a:ext cx="2385060" cy="1786255"/>
                    </a:xfrm>
                    <a:prstGeom prst="rect">
                      <a:avLst/>
                    </a:prstGeom>
                  </pic:spPr>
                </pic:pic>
              </a:graphicData>
            </a:graphic>
          </wp:anchor>
        </w:drawing>
      </w:r>
      <w:r w:rsidR="002A7F2B" w:rsidRPr="002A7F2B">
        <w:rPr>
          <w:rFonts w:ascii="Times New Roman" w:eastAsiaTheme="minorHAnsi" w:hAnsi="Times New Roman" w:cs="Times New Roman"/>
          <w:b/>
          <w:color w:val="auto"/>
          <w:sz w:val="24"/>
          <w:szCs w:val="24"/>
          <w:lang w:val="en-US"/>
        </w:rPr>
        <w:t>LANDMARK ANNOTATION</w:t>
      </w:r>
      <w:r w:rsidR="002A7F2B">
        <w:rPr>
          <w:rFonts w:ascii="Times New Roman" w:eastAsiaTheme="minorHAnsi" w:hAnsi="Times New Roman" w:cs="Times New Roman"/>
          <w:b/>
          <w:color w:val="auto"/>
          <w:sz w:val="24"/>
          <w:szCs w:val="24"/>
          <w:lang w:val="en-US"/>
        </w:rPr>
        <w:br/>
      </w:r>
      <w:proofErr w:type="spellStart"/>
      <w:r w:rsidR="002A7F2B" w:rsidRPr="002A7F2B">
        <w:rPr>
          <w:rStyle w:val="ui-provider"/>
          <w:rFonts w:ascii="Times New Roman" w:eastAsiaTheme="minorHAnsi" w:hAnsi="Times New Roman" w:cs="Times New Roman"/>
          <w:color w:val="auto"/>
          <w:sz w:val="24"/>
          <w:szCs w:val="24"/>
          <w:lang w:val="en-US"/>
        </w:rPr>
        <w:t>Landmarking</w:t>
      </w:r>
      <w:proofErr w:type="spellEnd"/>
      <w:r w:rsidR="002A7F2B" w:rsidRPr="002A7F2B">
        <w:rPr>
          <w:rStyle w:val="ui-provider"/>
          <w:rFonts w:ascii="Times New Roman" w:eastAsiaTheme="minorHAnsi" w:hAnsi="Times New Roman" w:cs="Times New Roman"/>
          <w:color w:val="auto"/>
          <w:sz w:val="24"/>
          <w:szCs w:val="24"/>
          <w:lang w:val="en-US"/>
        </w:rPr>
        <w:t> is one of the important processes used in research to help machines recognize objects in their computer environment</w:t>
      </w:r>
      <w:r w:rsidR="002A7F2B">
        <w:rPr>
          <w:rStyle w:val="ui-provider"/>
          <w:rFonts w:ascii="Times New Roman" w:eastAsiaTheme="minorHAnsi" w:hAnsi="Times New Roman" w:cs="Times New Roman"/>
          <w:color w:val="auto"/>
          <w:sz w:val="24"/>
          <w:szCs w:val="24"/>
          <w:lang w:val="en-US"/>
        </w:rPr>
        <w:t>.</w:t>
      </w:r>
      <w:r w:rsidR="00A403DC" w:rsidRPr="00A403DC">
        <w:rPr>
          <w:rStyle w:val="ui-provider"/>
          <w:rFonts w:ascii="Times New Roman" w:eastAsiaTheme="minorHAnsi" w:hAnsi="Times New Roman" w:cs="Times New Roman"/>
          <w:color w:val="auto"/>
          <w:sz w:val="24"/>
          <w:szCs w:val="24"/>
          <w:lang w:val="en-US"/>
        </w:rPr>
        <w:t xml:space="preserve"> </w:t>
      </w:r>
      <w:r w:rsidR="00A403DC">
        <w:rPr>
          <w:rStyle w:val="ui-provider"/>
          <w:rFonts w:ascii="Times New Roman" w:eastAsiaTheme="minorHAnsi" w:hAnsi="Times New Roman" w:cs="Times New Roman"/>
          <w:color w:val="auto"/>
          <w:sz w:val="24"/>
          <w:szCs w:val="24"/>
          <w:lang w:val="en-US"/>
        </w:rPr>
        <w:t xml:space="preserve">Point of </w:t>
      </w:r>
      <w:r w:rsidR="00A403DC" w:rsidRPr="00A403DC">
        <w:rPr>
          <w:rStyle w:val="ui-provider"/>
          <w:rFonts w:ascii="Times New Roman" w:eastAsiaTheme="minorHAnsi" w:hAnsi="Times New Roman" w:cs="Times New Roman"/>
          <w:color w:val="auto"/>
          <w:sz w:val="24"/>
          <w:szCs w:val="24"/>
          <w:lang w:val="en-US"/>
        </w:rPr>
        <w:t>interest explanation frequently known as dab comment or posture estimation, creates points/dots all through </w:t>
      </w:r>
      <w:proofErr w:type="gramStart"/>
      <w:r w:rsidR="00A403DC" w:rsidRPr="00A403DC">
        <w:rPr>
          <w:rStyle w:val="ui-provider"/>
          <w:rFonts w:ascii="Times New Roman" w:eastAsiaTheme="minorHAnsi" w:hAnsi="Times New Roman" w:cs="Times New Roman"/>
          <w:color w:val="auto"/>
          <w:sz w:val="24"/>
          <w:szCs w:val="24"/>
          <w:lang w:val="en-US"/>
        </w:rPr>
        <w:t>an</w:t>
      </w:r>
      <w:proofErr w:type="gramEnd"/>
      <w:r w:rsidR="00A403DC" w:rsidRPr="00A403DC">
        <w:rPr>
          <w:rStyle w:val="ui-provider"/>
          <w:rFonts w:ascii="Times New Roman" w:eastAsiaTheme="minorHAnsi" w:hAnsi="Times New Roman" w:cs="Times New Roman"/>
          <w:color w:val="auto"/>
          <w:sz w:val="24"/>
          <w:szCs w:val="24"/>
          <w:lang w:val="en-US"/>
        </w:rPr>
        <w:t> picture</w:t>
      </w:r>
      <w:r w:rsidR="002A7F2B">
        <w:rPr>
          <w:rFonts w:ascii="Times New Roman" w:eastAsiaTheme="minorHAnsi" w:hAnsi="Times New Roman" w:cs="Times New Roman"/>
          <w:b/>
          <w:color w:val="auto"/>
          <w:sz w:val="24"/>
          <w:szCs w:val="24"/>
          <w:lang w:val="en-US"/>
        </w:rPr>
        <w:br/>
      </w:r>
      <w:r w:rsidR="002A7F2B">
        <w:rPr>
          <w:b/>
        </w:rPr>
        <w:br/>
      </w:r>
      <w:r w:rsidR="00A403DC" w:rsidRPr="00A403DC">
        <w:rPr>
          <w:rStyle w:val="ui-provider"/>
          <w:rFonts w:ascii="Times New Roman" w:eastAsiaTheme="minorHAnsi" w:hAnsi="Times New Roman" w:cs="Times New Roman"/>
          <w:b/>
          <w:color w:val="auto"/>
          <w:sz w:val="24"/>
          <w:szCs w:val="24"/>
          <w:lang w:val="en-US"/>
        </w:rPr>
        <w:t xml:space="preserve">a. </w:t>
      </w:r>
      <w:proofErr w:type="spellStart"/>
      <w:r w:rsidR="002A7F2B" w:rsidRPr="00A403DC">
        <w:rPr>
          <w:rStyle w:val="ui-provider"/>
          <w:rFonts w:ascii="Times New Roman" w:eastAsiaTheme="minorHAnsi" w:hAnsi="Times New Roman" w:cs="Times New Roman"/>
          <w:b/>
          <w:color w:val="auto"/>
          <w:sz w:val="24"/>
          <w:szCs w:val="24"/>
          <w:lang w:val="en-US"/>
        </w:rPr>
        <w:t>Landmarking</w:t>
      </w:r>
      <w:proofErr w:type="spellEnd"/>
      <w:r w:rsidR="002A7F2B" w:rsidRPr="00A403DC">
        <w:rPr>
          <w:rStyle w:val="ui-provider"/>
          <w:rFonts w:ascii="Times New Roman" w:eastAsiaTheme="minorHAnsi" w:hAnsi="Times New Roman" w:cs="Times New Roman"/>
          <w:b/>
          <w:color w:val="auto"/>
          <w:sz w:val="24"/>
          <w:szCs w:val="24"/>
          <w:lang w:val="en-US"/>
        </w:rPr>
        <w:t xml:space="preserve"> for Facial Gesture Recognition</w:t>
      </w:r>
      <w:r w:rsidR="00A403DC">
        <w:rPr>
          <w:rStyle w:val="ui-provider"/>
          <w:rFonts w:ascii="Times New Roman" w:eastAsiaTheme="minorHAnsi" w:hAnsi="Times New Roman" w:cs="Times New Roman"/>
          <w:b/>
          <w:color w:val="auto"/>
          <w:sz w:val="24"/>
          <w:szCs w:val="24"/>
          <w:lang w:val="en-US"/>
        </w:rPr>
        <w:br/>
      </w:r>
      <w:r w:rsidR="00A403DC" w:rsidRPr="00A403DC">
        <w:rPr>
          <w:rStyle w:val="ui-provider"/>
          <w:rFonts w:ascii="Times New Roman" w:eastAsiaTheme="minorHAnsi" w:hAnsi="Times New Roman" w:cs="Times New Roman"/>
          <w:color w:val="auto"/>
          <w:sz w:val="24"/>
          <w:szCs w:val="24"/>
          <w:lang w:val="en-US"/>
        </w:rPr>
        <w:t xml:space="preserve">Name with the key focuses at indicated areas to decide the signal or facial acknowledgment applications. It </w:t>
      </w:r>
      <w:proofErr w:type="gramStart"/>
      <w:r w:rsidR="00A403DC" w:rsidRPr="00A403DC">
        <w:rPr>
          <w:rStyle w:val="ui-provider"/>
          <w:rFonts w:ascii="Times New Roman" w:eastAsiaTheme="minorHAnsi" w:hAnsi="Times New Roman" w:cs="Times New Roman"/>
          <w:color w:val="auto"/>
          <w:sz w:val="24"/>
          <w:szCs w:val="24"/>
          <w:lang w:val="en-US"/>
        </w:rPr>
        <w:t>is primarily utilized</w:t>
      </w:r>
      <w:proofErr w:type="gramEnd"/>
      <w:r w:rsidR="00A403DC" w:rsidRPr="00A403DC">
        <w:rPr>
          <w:rStyle w:val="ui-provider"/>
          <w:rFonts w:ascii="Times New Roman" w:eastAsiaTheme="minorHAnsi" w:hAnsi="Times New Roman" w:cs="Times New Roman"/>
          <w:color w:val="auto"/>
          <w:sz w:val="24"/>
          <w:szCs w:val="24"/>
          <w:lang w:val="en-US"/>
        </w:rPr>
        <w:t> for tallying applications utilizing the point of interest focuses explanation to discover the genuine thickness of the protest inside a specific region. It makes a difference to superior get it the development direction of each point movement within the focused on protest.</w:t>
      </w:r>
      <w:r>
        <w:rPr>
          <w:rStyle w:val="ui-provider"/>
          <w:rFonts w:ascii="Times New Roman" w:eastAsiaTheme="minorHAnsi" w:hAnsi="Times New Roman" w:cs="Times New Roman"/>
          <w:color w:val="auto"/>
          <w:sz w:val="24"/>
          <w:szCs w:val="24"/>
          <w:lang w:val="en-US"/>
        </w:rPr>
        <w:br/>
      </w:r>
      <w:r>
        <w:rPr>
          <w:rFonts w:ascii="Arial" w:hAnsi="Arial" w:cs="Arial"/>
          <w:color w:val="383838"/>
          <w:sz w:val="42"/>
          <w:szCs w:val="42"/>
        </w:rPr>
        <w:br/>
      </w:r>
      <w:r w:rsidRPr="008A7593">
        <w:rPr>
          <w:rStyle w:val="ui-provider"/>
          <w:rFonts w:eastAsiaTheme="minorHAnsi"/>
          <w:b/>
          <w:color w:val="auto"/>
          <w:lang w:val="en-US"/>
        </w:rPr>
        <w:t xml:space="preserve">b. </w:t>
      </w:r>
      <w:r w:rsidRPr="008A7593">
        <w:rPr>
          <w:rStyle w:val="ui-provider"/>
          <w:rFonts w:ascii="Times New Roman" w:eastAsiaTheme="minorHAnsi" w:hAnsi="Times New Roman" w:cs="Times New Roman"/>
          <w:b/>
          <w:color w:val="auto"/>
          <w:sz w:val="24"/>
          <w:szCs w:val="24"/>
          <w:lang w:val="en-US"/>
        </w:rPr>
        <w:t>Annotation for Sports Analytics of Human Poses</w:t>
      </w:r>
      <w:r>
        <w:rPr>
          <w:rStyle w:val="ui-provider"/>
          <w:rFonts w:ascii="Times New Roman" w:eastAsiaTheme="minorHAnsi" w:hAnsi="Times New Roman" w:cs="Times New Roman"/>
          <w:b/>
          <w:color w:val="auto"/>
          <w:sz w:val="24"/>
          <w:szCs w:val="24"/>
          <w:lang w:val="en-US"/>
        </w:rPr>
        <w:br/>
      </w:r>
      <w:r w:rsidRPr="008A7593">
        <w:rPr>
          <w:rStyle w:val="ui-provider"/>
          <w:rFonts w:ascii="Times New Roman" w:eastAsiaTheme="minorHAnsi" w:hAnsi="Times New Roman" w:cs="Times New Roman"/>
          <w:color w:val="auto"/>
          <w:sz w:val="24"/>
          <w:szCs w:val="24"/>
          <w:lang w:val="en-US"/>
        </w:rPr>
        <w:t xml:space="preserve">Not as it were recognizing human facial expressions and feelings, picture point of interest comment is additionally utilized to distinguish the human figures and appraise their postures with right precision. Machine or </w:t>
      </w:r>
      <w:proofErr w:type="gramStart"/>
      <w:r w:rsidRPr="008A7593">
        <w:rPr>
          <w:rStyle w:val="ui-provider"/>
          <w:rFonts w:ascii="Times New Roman" w:eastAsiaTheme="minorHAnsi" w:hAnsi="Times New Roman" w:cs="Times New Roman"/>
          <w:color w:val="auto"/>
          <w:sz w:val="24"/>
          <w:szCs w:val="24"/>
          <w:lang w:val="en-US"/>
        </w:rPr>
        <w:t>computer vision can degree</w:t>
      </w:r>
      <w:proofErr w:type="gramEnd"/>
      <w:r w:rsidRPr="008A7593">
        <w:rPr>
          <w:rStyle w:val="ui-provider"/>
          <w:rFonts w:ascii="Times New Roman" w:eastAsiaTheme="minorHAnsi" w:hAnsi="Times New Roman" w:cs="Times New Roman"/>
          <w:color w:val="auto"/>
          <w:sz w:val="24"/>
          <w:szCs w:val="24"/>
          <w:lang w:val="en-US"/>
        </w:rPr>
        <w:t> the pose of games in gather or person sports individual performing an activity whereas playing a diversion on the field.</w:t>
      </w:r>
      <w:r>
        <w:rPr>
          <w:rStyle w:val="ui-provider"/>
          <w:rFonts w:ascii="Times New Roman" w:eastAsiaTheme="minorHAnsi" w:hAnsi="Times New Roman" w:cs="Times New Roman"/>
          <w:b/>
          <w:color w:val="auto"/>
          <w:sz w:val="24"/>
          <w:szCs w:val="24"/>
          <w:lang w:val="en-US"/>
        </w:rPr>
        <w:br/>
      </w:r>
      <w:r>
        <w:rPr>
          <w:rStyle w:val="ui-provider"/>
          <w:rFonts w:ascii="Times New Roman" w:eastAsiaTheme="minorHAnsi" w:hAnsi="Times New Roman" w:cs="Times New Roman"/>
          <w:b/>
          <w:color w:val="auto"/>
          <w:sz w:val="24"/>
          <w:szCs w:val="24"/>
          <w:lang w:val="en-US"/>
        </w:rPr>
        <w:br/>
      </w:r>
    </w:p>
    <w:p w14:paraId="32F2D4F0" w14:textId="1F1EC563" w:rsidR="009C3230" w:rsidRPr="008A7593" w:rsidRDefault="009C3230" w:rsidP="008A7593">
      <w:pPr>
        <w:spacing w:before="100" w:beforeAutospacing="1" w:after="100" w:afterAutospacing="1"/>
        <w:ind w:left="426"/>
        <w:rPr>
          <w:b/>
        </w:rPr>
      </w:pPr>
    </w:p>
    <w:p w14:paraId="6DD30C9C" w14:textId="69907174" w:rsidR="008A7593" w:rsidRDefault="008A7593" w:rsidP="008A7593">
      <w:pPr>
        <w:pStyle w:val="Heading2"/>
        <w:shd w:val="clear" w:color="auto" w:fill="FFFFFF"/>
        <w:spacing w:before="75" w:after="300"/>
        <w:rPr>
          <w:b/>
        </w:rPr>
      </w:pPr>
      <w:r>
        <w:rPr>
          <w:b/>
        </w:rPr>
        <w:t xml:space="preserve">             </w:t>
      </w:r>
      <w:r>
        <w:rPr>
          <w:b/>
        </w:rPr>
        <w:br/>
      </w:r>
    </w:p>
    <w:p w14:paraId="655D6201" w14:textId="77777777" w:rsidR="008A7593" w:rsidRPr="008A7593" w:rsidRDefault="008A7593" w:rsidP="008A7593">
      <w:pPr>
        <w:rPr>
          <w:lang w:val="en-US"/>
        </w:rPr>
      </w:pPr>
    </w:p>
    <w:p w14:paraId="590236BA" w14:textId="34BF1049" w:rsidR="008A7593" w:rsidRPr="008A7593" w:rsidRDefault="00BA5D4A" w:rsidP="00BA5D4A">
      <w:pPr>
        <w:pStyle w:val="Heading2"/>
        <w:shd w:val="clear" w:color="auto" w:fill="FFFFFF"/>
        <w:spacing w:before="75" w:after="300"/>
        <w:ind w:left="851" w:hanging="851"/>
        <w:rPr>
          <w:rStyle w:val="ui-provider"/>
          <w:rFonts w:ascii="Times New Roman" w:eastAsiaTheme="minorHAnsi" w:hAnsi="Times New Roman" w:cs="Times New Roman"/>
          <w:b/>
          <w:color w:val="auto"/>
          <w:sz w:val="24"/>
          <w:szCs w:val="24"/>
          <w:lang w:val="en-US"/>
        </w:rPr>
      </w:pPr>
      <w:r>
        <w:rPr>
          <w:rFonts w:ascii="Arial" w:hAnsi="Arial" w:cs="Arial"/>
          <w:noProof/>
          <w:color w:val="FFFFFF"/>
          <w:sz w:val="27"/>
          <w:szCs w:val="27"/>
          <w:shd w:val="clear" w:color="auto" w:fill="383A46"/>
          <w:lang w:eastAsia="en-IN"/>
        </w:rPr>
        <w:lastRenderedPageBreak/>
        <w:drawing>
          <wp:anchor distT="0" distB="0" distL="114300" distR="114300" simplePos="0" relativeHeight="251667456" behindDoc="1" locked="0" layoutInCell="1" allowOverlap="1" wp14:anchorId="4CB49F35" wp14:editId="70E6B9EA">
            <wp:simplePos x="0" y="0"/>
            <wp:positionH relativeFrom="column">
              <wp:posOffset>541020</wp:posOffset>
            </wp:positionH>
            <wp:positionV relativeFrom="paragraph">
              <wp:posOffset>1531620</wp:posOffset>
            </wp:positionV>
            <wp:extent cx="2559050" cy="1337310"/>
            <wp:effectExtent l="0" t="0" r="0" b="0"/>
            <wp:wrapTight wrapText="bothSides">
              <wp:wrapPolygon edited="0">
                <wp:start x="0" y="0"/>
                <wp:lineTo x="0" y="21231"/>
                <wp:lineTo x="21386" y="21231"/>
                <wp:lineTo x="2138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nd marking better accuracy 1.jfif"/>
                    <pic:cNvPicPr/>
                  </pic:nvPicPr>
                  <pic:blipFill>
                    <a:blip r:embed="rId23">
                      <a:extLst>
                        <a:ext uri="{28A0092B-C50C-407E-A947-70E740481C1C}">
                          <a14:useLocalDpi xmlns:a14="http://schemas.microsoft.com/office/drawing/2010/main" val="0"/>
                        </a:ext>
                      </a:extLst>
                    </a:blip>
                    <a:stretch>
                      <a:fillRect/>
                    </a:stretch>
                  </pic:blipFill>
                  <pic:spPr>
                    <a:xfrm>
                      <a:off x="0" y="0"/>
                      <a:ext cx="2559050" cy="1337310"/>
                    </a:xfrm>
                    <a:prstGeom prst="rect">
                      <a:avLst/>
                    </a:prstGeom>
                  </pic:spPr>
                </pic:pic>
              </a:graphicData>
            </a:graphic>
            <wp14:sizeRelH relativeFrom="margin">
              <wp14:pctWidth>0</wp14:pctWidth>
            </wp14:sizeRelH>
            <wp14:sizeRelV relativeFrom="margin">
              <wp14:pctHeight>0</wp14:pctHeight>
            </wp14:sizeRelV>
          </wp:anchor>
        </w:drawing>
      </w:r>
      <w:r w:rsidR="008A7593" w:rsidRPr="008A7593">
        <w:rPr>
          <w:rStyle w:val="ui-provider"/>
          <w:lang w:val="en-US"/>
        </w:rPr>
        <w:t xml:space="preserve">              </w:t>
      </w:r>
      <w:proofErr w:type="gramStart"/>
      <w:r w:rsidR="008A7593" w:rsidRPr="008A7593">
        <w:rPr>
          <w:rStyle w:val="ui-provider"/>
          <w:rFonts w:ascii="Times New Roman" w:eastAsiaTheme="minorHAnsi" w:hAnsi="Times New Roman" w:cs="Times New Roman"/>
          <w:b/>
          <w:color w:val="auto"/>
          <w:sz w:val="24"/>
          <w:szCs w:val="24"/>
          <w:lang w:val="en-US"/>
        </w:rPr>
        <w:t>C .</w:t>
      </w:r>
      <w:proofErr w:type="gramEnd"/>
      <w:r w:rsidR="008A7593" w:rsidRPr="008A7593">
        <w:rPr>
          <w:rStyle w:val="ui-provider"/>
          <w:rFonts w:ascii="Times New Roman" w:eastAsiaTheme="minorHAnsi" w:hAnsi="Times New Roman" w:cs="Times New Roman"/>
          <w:b/>
          <w:color w:val="auto"/>
          <w:sz w:val="24"/>
          <w:szCs w:val="24"/>
          <w:lang w:val="en-US"/>
        </w:rPr>
        <w:t xml:space="preserve"> </w:t>
      </w:r>
      <w:proofErr w:type="spellStart"/>
      <w:r w:rsidR="008A7593" w:rsidRPr="008A7593">
        <w:rPr>
          <w:rStyle w:val="ui-provider"/>
          <w:rFonts w:ascii="Times New Roman" w:eastAsiaTheme="minorHAnsi" w:hAnsi="Times New Roman" w:cs="Times New Roman"/>
          <w:b/>
          <w:color w:val="auto"/>
          <w:sz w:val="24"/>
          <w:szCs w:val="24"/>
          <w:lang w:val="en-US"/>
        </w:rPr>
        <w:t>Landmarking</w:t>
      </w:r>
      <w:proofErr w:type="spellEnd"/>
      <w:r w:rsidR="008A7593" w:rsidRPr="008A7593">
        <w:rPr>
          <w:rStyle w:val="ui-provider"/>
          <w:rFonts w:ascii="Times New Roman" w:eastAsiaTheme="minorHAnsi" w:hAnsi="Times New Roman" w:cs="Times New Roman"/>
          <w:b/>
          <w:color w:val="auto"/>
          <w:sz w:val="24"/>
          <w:szCs w:val="24"/>
          <w:lang w:val="en-US"/>
        </w:rPr>
        <w:t xml:space="preserve"> with </w:t>
      </w:r>
      <w:proofErr w:type="spellStart"/>
      <w:r w:rsidR="008A7593" w:rsidRPr="008A7593">
        <w:rPr>
          <w:rStyle w:val="ui-provider"/>
          <w:rFonts w:ascii="Times New Roman" w:eastAsiaTheme="minorHAnsi" w:hAnsi="Times New Roman" w:cs="Times New Roman"/>
          <w:b/>
          <w:color w:val="auto"/>
          <w:sz w:val="24"/>
          <w:szCs w:val="24"/>
          <w:lang w:val="en-US"/>
        </w:rPr>
        <w:t>Anolytics</w:t>
      </w:r>
      <w:proofErr w:type="spellEnd"/>
      <w:r w:rsidR="008A7593" w:rsidRPr="008A7593">
        <w:rPr>
          <w:rStyle w:val="ui-provider"/>
          <w:rFonts w:ascii="Times New Roman" w:eastAsiaTheme="minorHAnsi" w:hAnsi="Times New Roman" w:cs="Times New Roman"/>
          <w:b/>
          <w:color w:val="auto"/>
          <w:sz w:val="24"/>
          <w:szCs w:val="24"/>
          <w:lang w:val="en-US"/>
        </w:rPr>
        <w:t xml:space="preserve"> for Better Accuracy</w:t>
      </w:r>
      <w:r w:rsidR="008A7593">
        <w:rPr>
          <w:rStyle w:val="ui-provider"/>
          <w:rFonts w:ascii="Times New Roman" w:eastAsiaTheme="minorHAnsi" w:hAnsi="Times New Roman" w:cs="Times New Roman"/>
          <w:b/>
          <w:color w:val="auto"/>
          <w:sz w:val="24"/>
          <w:szCs w:val="24"/>
          <w:lang w:val="en-US"/>
        </w:rPr>
        <w:br/>
      </w:r>
      <w:r w:rsidR="008A7593" w:rsidRPr="00C41185">
        <w:rPr>
          <w:rStyle w:val="ui-provider"/>
          <w:rFonts w:ascii="Times New Roman" w:eastAsiaTheme="minorHAnsi" w:hAnsi="Times New Roman" w:cs="Times New Roman"/>
          <w:color w:val="auto"/>
          <w:sz w:val="24"/>
          <w:szCs w:val="24"/>
          <w:lang w:val="en-US"/>
        </w:rPr>
        <w:t xml:space="preserve"> </w:t>
      </w:r>
      <w:r w:rsidR="00C41185" w:rsidRPr="00C41185">
        <w:rPr>
          <w:rStyle w:val="ui-provider"/>
          <w:rFonts w:ascii="Times New Roman" w:eastAsiaTheme="minorHAnsi" w:hAnsi="Times New Roman" w:cs="Times New Roman"/>
          <w:color w:val="auto"/>
          <w:sz w:val="24"/>
          <w:szCs w:val="24"/>
          <w:lang w:val="en-US"/>
        </w:rPr>
        <w:t xml:space="preserve">Presently prepare your machine distinguish human figures and assess human postures in 2D pictures and recordings. Separated from facial acknowledgment, utilized for opinion investigation and forecast of the person on foot movement for the independent vehicles. </w:t>
      </w:r>
      <w:proofErr w:type="spellStart"/>
      <w:r w:rsidR="00C41185" w:rsidRPr="00C41185">
        <w:rPr>
          <w:rStyle w:val="ui-provider"/>
          <w:rFonts w:ascii="Times New Roman" w:eastAsiaTheme="minorHAnsi" w:hAnsi="Times New Roman" w:cs="Times New Roman"/>
          <w:color w:val="auto"/>
          <w:sz w:val="24"/>
          <w:szCs w:val="24"/>
          <w:lang w:val="en-US"/>
        </w:rPr>
        <w:t>Anolytics</w:t>
      </w:r>
      <w:proofErr w:type="spellEnd"/>
      <w:r w:rsidR="00C41185" w:rsidRPr="00C41185">
        <w:rPr>
          <w:rStyle w:val="ui-provider"/>
          <w:rFonts w:ascii="Times New Roman" w:eastAsiaTheme="minorHAnsi" w:hAnsi="Times New Roman" w:cs="Times New Roman"/>
          <w:color w:val="auto"/>
          <w:sz w:val="24"/>
          <w:szCs w:val="24"/>
          <w:lang w:val="en-US"/>
        </w:rPr>
        <w:t xml:space="preserve"> is competent to convert the crude information into points of interest on the objects of intrigued with best exactness.</w:t>
      </w:r>
      <w:r>
        <w:rPr>
          <w:rStyle w:val="ui-provider"/>
          <w:rFonts w:ascii="Times New Roman" w:eastAsiaTheme="minorHAnsi" w:hAnsi="Times New Roman" w:cs="Times New Roman"/>
          <w:color w:val="auto"/>
          <w:sz w:val="24"/>
          <w:szCs w:val="24"/>
          <w:lang w:val="en-US"/>
        </w:rPr>
        <w:br/>
      </w:r>
      <w:r>
        <w:rPr>
          <w:rFonts w:ascii="Arial" w:hAnsi="Arial" w:cs="Arial"/>
          <w:noProof/>
          <w:color w:val="FFFFFF"/>
          <w:sz w:val="27"/>
          <w:szCs w:val="27"/>
          <w:shd w:val="clear" w:color="auto" w:fill="383A46"/>
          <w:lang w:eastAsia="en-IN"/>
        </w:rPr>
        <w:drawing>
          <wp:inline distT="0" distB="0" distL="0" distR="0" wp14:anchorId="0ECAB8BF" wp14:editId="41F05741">
            <wp:extent cx="2025853" cy="16078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nd marking better accuracy 2.jfif"/>
                    <pic:cNvPicPr/>
                  </pic:nvPicPr>
                  <pic:blipFill>
                    <a:blip r:embed="rId24">
                      <a:extLst>
                        <a:ext uri="{28A0092B-C50C-407E-A947-70E740481C1C}">
                          <a14:useLocalDpi xmlns:a14="http://schemas.microsoft.com/office/drawing/2010/main" val="0"/>
                        </a:ext>
                      </a:extLst>
                    </a:blip>
                    <a:stretch>
                      <a:fillRect/>
                    </a:stretch>
                  </pic:blipFill>
                  <pic:spPr>
                    <a:xfrm>
                      <a:off x="0" y="0"/>
                      <a:ext cx="2032742" cy="1613287"/>
                    </a:xfrm>
                    <a:prstGeom prst="rect">
                      <a:avLst/>
                    </a:prstGeom>
                  </pic:spPr>
                </pic:pic>
              </a:graphicData>
            </a:graphic>
          </wp:inline>
        </w:drawing>
      </w:r>
    </w:p>
    <w:p w14:paraId="71031235" w14:textId="1DEA5F59" w:rsidR="008A7593" w:rsidRPr="00A25A97" w:rsidRDefault="005B7565" w:rsidP="00A25A97">
      <w:pPr>
        <w:pStyle w:val="ListParagraph"/>
        <w:numPr>
          <w:ilvl w:val="0"/>
          <w:numId w:val="5"/>
        </w:numPr>
        <w:spacing w:before="100" w:beforeAutospacing="1" w:after="100" w:afterAutospacing="1"/>
        <w:rPr>
          <w:b/>
        </w:rPr>
      </w:pPr>
      <w:r>
        <w:rPr>
          <w:noProof/>
          <w:lang w:val="en-IN" w:eastAsia="en-IN"/>
        </w:rPr>
        <w:drawing>
          <wp:anchor distT="0" distB="0" distL="114300" distR="114300" simplePos="0" relativeHeight="251668480" behindDoc="1" locked="0" layoutInCell="1" allowOverlap="1" wp14:anchorId="36CDB261" wp14:editId="118C013E">
            <wp:simplePos x="0" y="0"/>
            <wp:positionH relativeFrom="column">
              <wp:posOffset>3291840</wp:posOffset>
            </wp:positionH>
            <wp:positionV relativeFrom="paragraph">
              <wp:posOffset>1739900</wp:posOffset>
            </wp:positionV>
            <wp:extent cx="2346960" cy="1760220"/>
            <wp:effectExtent l="0" t="0" r="0" b="0"/>
            <wp:wrapTight wrapText="bothSides">
              <wp:wrapPolygon edited="0">
                <wp:start x="0" y="0"/>
                <wp:lineTo x="0" y="21273"/>
                <wp:lineTo x="21390" y="21273"/>
                <wp:lineTo x="21390"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idar annotation 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46960" cy="176022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9504" behindDoc="1" locked="0" layoutInCell="1" allowOverlap="1" wp14:anchorId="38CDFDBB" wp14:editId="0F6ECB88">
            <wp:simplePos x="0" y="0"/>
            <wp:positionH relativeFrom="column">
              <wp:posOffset>502920</wp:posOffset>
            </wp:positionH>
            <wp:positionV relativeFrom="paragraph">
              <wp:posOffset>1736725</wp:posOffset>
            </wp:positionV>
            <wp:extent cx="2705100" cy="1685925"/>
            <wp:effectExtent l="0" t="0" r="0" b="9525"/>
            <wp:wrapTight wrapText="bothSides">
              <wp:wrapPolygon edited="0">
                <wp:start x="0" y="0"/>
                <wp:lineTo x="0" y="21478"/>
                <wp:lineTo x="21448" y="21478"/>
                <wp:lineTo x="2144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idar annotation 1.jfif"/>
                    <pic:cNvPicPr/>
                  </pic:nvPicPr>
                  <pic:blipFill>
                    <a:blip r:embed="rId26">
                      <a:extLst>
                        <a:ext uri="{28A0092B-C50C-407E-A947-70E740481C1C}">
                          <a14:useLocalDpi xmlns:a14="http://schemas.microsoft.com/office/drawing/2010/main" val="0"/>
                        </a:ext>
                      </a:extLst>
                    </a:blip>
                    <a:stretch>
                      <a:fillRect/>
                    </a:stretch>
                  </pic:blipFill>
                  <pic:spPr>
                    <a:xfrm>
                      <a:off x="0" y="0"/>
                      <a:ext cx="2705100" cy="1685925"/>
                    </a:xfrm>
                    <a:prstGeom prst="rect">
                      <a:avLst/>
                    </a:prstGeom>
                  </pic:spPr>
                </pic:pic>
              </a:graphicData>
            </a:graphic>
          </wp:anchor>
        </w:drawing>
      </w:r>
      <w:r w:rsidR="00167AB7">
        <w:rPr>
          <w:b/>
        </w:rPr>
        <w:t xml:space="preserve">LIDAR ANNOTATION </w:t>
      </w:r>
      <w:r w:rsidR="00167AB7">
        <w:rPr>
          <w:b/>
        </w:rPr>
        <w:br/>
      </w:r>
      <w:r w:rsidR="00167AB7" w:rsidRPr="00167AB7">
        <w:rPr>
          <w:rStyle w:val="ui-provider"/>
        </w:rPr>
        <w:t xml:space="preserve">Lidar (Light Location &amp; Extending) information is </w:t>
      </w:r>
      <w:r w:rsidRPr="00167AB7">
        <w:rPr>
          <w:rStyle w:val="ui-provider"/>
        </w:rPr>
        <w:t>a</w:t>
      </w:r>
      <w:r w:rsidR="00167AB7" w:rsidRPr="00167AB7">
        <w:rPr>
          <w:rStyle w:val="ui-provider"/>
        </w:rPr>
        <w:t> basic sensor for geospatial innovation, independent innovation, and numerous other industry applications. Lidar utilizes lasers, scanners, and specialized GPS recipients to calculate separations to a given protest. Explaining Lidar information could be a challenging and time-consuming errand that requests an expert-level understanding of information comment. Lidar comment </w:t>
      </w:r>
      <w:proofErr w:type="gramStart"/>
      <w:r w:rsidR="00167AB7" w:rsidRPr="00167AB7">
        <w:rPr>
          <w:rStyle w:val="ui-provider"/>
        </w:rPr>
        <w:t>can be combined</w:t>
      </w:r>
      <w:proofErr w:type="gramEnd"/>
      <w:r w:rsidR="00167AB7" w:rsidRPr="00167AB7">
        <w:rPr>
          <w:rStyle w:val="ui-provider"/>
        </w:rPr>
        <w:t xml:space="preserve"> with picture explanation to prepare computer vision and other profound learning models to perform </w:t>
      </w:r>
      <w:r w:rsidRPr="00167AB7">
        <w:rPr>
          <w:rStyle w:val="ui-provider"/>
        </w:rPr>
        <w:t>an</w:t>
      </w:r>
      <w:r w:rsidR="00167AB7" w:rsidRPr="00167AB7">
        <w:rPr>
          <w:rStyle w:val="ui-provider"/>
        </w:rPr>
        <w:t> assortment of assignments.</w:t>
      </w:r>
      <w:r>
        <w:rPr>
          <w:rStyle w:val="ui-provider"/>
        </w:rPr>
        <w:br/>
      </w:r>
      <w:r w:rsidR="00F678F7">
        <w:rPr>
          <w:b/>
        </w:rPr>
        <w:br/>
      </w:r>
      <w:r w:rsidR="00F678F7">
        <w:rPr>
          <w:b/>
        </w:rPr>
        <w:br/>
      </w:r>
      <w:r w:rsidR="00F678F7">
        <w:rPr>
          <w:b/>
        </w:rPr>
        <w:br/>
      </w:r>
      <w:r w:rsidR="00F678F7">
        <w:rPr>
          <w:b/>
        </w:rPr>
        <w:br/>
      </w:r>
      <w:r w:rsidR="00F678F7">
        <w:rPr>
          <w:b/>
        </w:rPr>
        <w:br/>
      </w:r>
      <w:r w:rsidR="00F678F7">
        <w:rPr>
          <w:b/>
        </w:rPr>
        <w:br/>
      </w:r>
      <w:r w:rsidR="00F678F7">
        <w:rPr>
          <w:b/>
        </w:rPr>
        <w:br/>
      </w:r>
      <w:r w:rsidR="00F678F7">
        <w:rPr>
          <w:b/>
        </w:rPr>
        <w:br/>
      </w:r>
      <w:r w:rsidR="00F678F7">
        <w:rPr>
          <w:b/>
        </w:rPr>
        <w:br/>
      </w:r>
      <w:r w:rsidR="00F678F7">
        <w:rPr>
          <w:b/>
        </w:rPr>
        <w:br/>
      </w:r>
    </w:p>
    <w:p w14:paraId="790B5C73" w14:textId="7B9DAE22" w:rsidR="003B2F2A" w:rsidRPr="005B7565" w:rsidRDefault="00F678F7" w:rsidP="005B7565">
      <w:pPr>
        <w:pStyle w:val="ListParagraph"/>
        <w:numPr>
          <w:ilvl w:val="0"/>
          <w:numId w:val="5"/>
        </w:numPr>
        <w:spacing w:before="100" w:beforeAutospacing="1" w:after="100" w:afterAutospacing="1"/>
        <w:rPr>
          <w:b/>
        </w:rPr>
      </w:pPr>
      <w:r>
        <w:rPr>
          <w:rFonts w:ascii="Arial" w:hAnsi="Arial" w:cs="Arial"/>
          <w:noProof/>
          <w:color w:val="FFFFFF"/>
          <w:sz w:val="27"/>
          <w:szCs w:val="27"/>
          <w:shd w:val="clear" w:color="auto" w:fill="383A46"/>
          <w:lang w:val="en-IN" w:eastAsia="en-IN"/>
        </w:rPr>
        <w:lastRenderedPageBreak/>
        <w:drawing>
          <wp:anchor distT="0" distB="0" distL="114300" distR="114300" simplePos="0" relativeHeight="251671552" behindDoc="1" locked="0" layoutInCell="1" allowOverlap="1" wp14:anchorId="239E0044" wp14:editId="76E5D9AB">
            <wp:simplePos x="0" y="0"/>
            <wp:positionH relativeFrom="column">
              <wp:posOffset>3345180</wp:posOffset>
            </wp:positionH>
            <wp:positionV relativeFrom="paragraph">
              <wp:posOffset>1680210</wp:posOffset>
            </wp:positionV>
            <wp:extent cx="2646045" cy="1383030"/>
            <wp:effectExtent l="0" t="0" r="1905" b="7620"/>
            <wp:wrapTight wrapText="bothSides">
              <wp:wrapPolygon edited="0">
                <wp:start x="0" y="0"/>
                <wp:lineTo x="0" y="21421"/>
                <wp:lineTo x="21460" y="21421"/>
                <wp:lineTo x="21460"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ext annotation 1.jfif"/>
                    <pic:cNvPicPr/>
                  </pic:nvPicPr>
                  <pic:blipFill>
                    <a:blip r:embed="rId27">
                      <a:extLst>
                        <a:ext uri="{28A0092B-C50C-407E-A947-70E740481C1C}">
                          <a14:useLocalDpi xmlns:a14="http://schemas.microsoft.com/office/drawing/2010/main" val="0"/>
                        </a:ext>
                      </a:extLst>
                    </a:blip>
                    <a:stretch>
                      <a:fillRect/>
                    </a:stretch>
                  </pic:blipFill>
                  <pic:spPr>
                    <a:xfrm>
                      <a:off x="0" y="0"/>
                      <a:ext cx="2646045" cy="138303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FFFFFF"/>
          <w:sz w:val="27"/>
          <w:szCs w:val="27"/>
          <w:shd w:val="clear" w:color="auto" w:fill="383A46"/>
          <w:lang w:val="en-IN" w:eastAsia="en-IN"/>
        </w:rPr>
        <w:drawing>
          <wp:anchor distT="0" distB="0" distL="114300" distR="114300" simplePos="0" relativeHeight="251670528" behindDoc="1" locked="0" layoutInCell="1" allowOverlap="1" wp14:anchorId="1D02A180" wp14:editId="0E255E16">
            <wp:simplePos x="0" y="0"/>
            <wp:positionH relativeFrom="column">
              <wp:posOffset>502920</wp:posOffset>
            </wp:positionH>
            <wp:positionV relativeFrom="paragraph">
              <wp:posOffset>1790700</wp:posOffset>
            </wp:positionV>
            <wp:extent cx="2770505" cy="1272540"/>
            <wp:effectExtent l="0" t="0" r="0" b="3810"/>
            <wp:wrapTight wrapText="bothSides">
              <wp:wrapPolygon edited="0">
                <wp:start x="0" y="0"/>
                <wp:lineTo x="0" y="21341"/>
                <wp:lineTo x="21387" y="21341"/>
                <wp:lineTo x="21387"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ext annotation 2.png"/>
                    <pic:cNvPicPr/>
                  </pic:nvPicPr>
                  <pic:blipFill>
                    <a:blip r:embed="rId28">
                      <a:extLst>
                        <a:ext uri="{28A0092B-C50C-407E-A947-70E740481C1C}">
                          <a14:useLocalDpi xmlns:a14="http://schemas.microsoft.com/office/drawing/2010/main" val="0"/>
                        </a:ext>
                      </a:extLst>
                    </a:blip>
                    <a:stretch>
                      <a:fillRect/>
                    </a:stretch>
                  </pic:blipFill>
                  <pic:spPr>
                    <a:xfrm>
                      <a:off x="0" y="0"/>
                      <a:ext cx="2770505" cy="1272540"/>
                    </a:xfrm>
                    <a:prstGeom prst="rect">
                      <a:avLst/>
                    </a:prstGeom>
                  </pic:spPr>
                </pic:pic>
              </a:graphicData>
            </a:graphic>
          </wp:anchor>
        </w:drawing>
      </w:r>
      <w:r w:rsidR="005B7565" w:rsidRPr="005B7565">
        <w:rPr>
          <w:b/>
        </w:rPr>
        <w:t>TEXT ANNOTATION</w:t>
      </w:r>
      <w:r w:rsidR="005B7565">
        <w:rPr>
          <w:b/>
        </w:rPr>
        <w:br/>
      </w:r>
      <w:r w:rsidRPr="00F678F7">
        <w:rPr>
          <w:rStyle w:val="ui-provider"/>
        </w:rPr>
        <w:t>Content comment makes a difference machine learning models get it content information. Common workflows that utilize content explanation incorporate estimation and aim investigation, part-of-speech labeling, substance acknowledgment and classification. Amid the content comment prepare, the information </w:t>
      </w:r>
      <w:proofErr w:type="gramStart"/>
      <w:r w:rsidRPr="00F678F7">
        <w:rPr>
          <w:rStyle w:val="ui-provider"/>
        </w:rPr>
        <w:t>is parsed</w:t>
      </w:r>
      <w:proofErr w:type="gramEnd"/>
      <w:r w:rsidRPr="00F678F7">
        <w:rPr>
          <w:rStyle w:val="ui-provider"/>
        </w:rPr>
        <w:t xml:space="preserve"> into the specified categories counting expressions, sentences, and watchwords, based on the rules of the venture. The explained datasets train machines to communicate proficiently within the normal dialect of people.</w:t>
      </w:r>
      <w:r>
        <w:rPr>
          <w:rStyle w:val="ui-provider"/>
        </w:rPr>
        <w:br/>
      </w:r>
    </w:p>
    <w:p w14:paraId="2D1FAEFD" w14:textId="69C06E8A" w:rsidR="003B2F2A" w:rsidRDefault="003B2F2A" w:rsidP="003B2F2A">
      <w:pPr>
        <w:spacing w:before="100" w:beforeAutospacing="1" w:after="100" w:afterAutospacing="1"/>
        <w:rPr>
          <w:b/>
        </w:rPr>
      </w:pPr>
    </w:p>
    <w:p w14:paraId="2C470E7A" w14:textId="1A1F74B0" w:rsidR="003B2F2A" w:rsidRDefault="003B2F2A" w:rsidP="003B2F2A">
      <w:pPr>
        <w:spacing w:before="100" w:beforeAutospacing="1" w:after="100" w:afterAutospacing="1"/>
        <w:rPr>
          <w:b/>
        </w:rPr>
      </w:pPr>
    </w:p>
    <w:p w14:paraId="220A4B5C" w14:textId="0E118E41" w:rsidR="003B2F2A" w:rsidRDefault="003B2F2A" w:rsidP="003B2F2A">
      <w:pPr>
        <w:spacing w:before="100" w:beforeAutospacing="1" w:after="100" w:afterAutospacing="1"/>
        <w:rPr>
          <w:b/>
        </w:rPr>
      </w:pPr>
    </w:p>
    <w:p w14:paraId="58877A21" w14:textId="6311E6DC" w:rsidR="003B2F2A" w:rsidRPr="003B2F2A" w:rsidRDefault="00533C73" w:rsidP="003B2F2A">
      <w:pPr>
        <w:spacing w:before="100" w:beforeAutospacing="1" w:after="100" w:afterAutospacing="1"/>
        <w:rPr>
          <w:b/>
        </w:rPr>
      </w:pPr>
      <w:r>
        <w:rPr>
          <w:b/>
        </w:rPr>
        <w:br/>
      </w:r>
      <w:r>
        <w:rPr>
          <w:b/>
        </w:rPr>
        <w:br/>
      </w:r>
    </w:p>
    <w:p w14:paraId="562B6C8E" w14:textId="47A7AEFD" w:rsidR="003E15E0" w:rsidRPr="003E15E0" w:rsidRDefault="00C33179" w:rsidP="00701862">
      <w:pPr>
        <w:pStyle w:val="ListParagraph"/>
        <w:numPr>
          <w:ilvl w:val="0"/>
          <w:numId w:val="5"/>
        </w:numPr>
        <w:spacing w:before="100" w:beforeAutospacing="1" w:after="100" w:afterAutospacing="1"/>
        <w:rPr>
          <w:rStyle w:val="ui-provider"/>
          <w:b/>
          <w:sz w:val="32"/>
          <w:szCs w:val="32"/>
        </w:rPr>
      </w:pPr>
      <w:r>
        <w:rPr>
          <w:noProof/>
          <w:lang w:val="en-IN" w:eastAsia="en-IN"/>
        </w:rPr>
        <w:drawing>
          <wp:anchor distT="0" distB="0" distL="114300" distR="114300" simplePos="0" relativeHeight="251672576" behindDoc="1" locked="0" layoutInCell="1" allowOverlap="1" wp14:anchorId="3783CF67" wp14:editId="04FCDBB2">
            <wp:simplePos x="0" y="0"/>
            <wp:positionH relativeFrom="column">
              <wp:posOffset>3162300</wp:posOffset>
            </wp:positionH>
            <wp:positionV relativeFrom="paragraph">
              <wp:posOffset>955675</wp:posOffset>
            </wp:positionV>
            <wp:extent cx="2593975" cy="1503045"/>
            <wp:effectExtent l="0" t="0" r="0" b="1905"/>
            <wp:wrapTight wrapText="bothSides">
              <wp:wrapPolygon edited="0">
                <wp:start x="0" y="0"/>
                <wp:lineTo x="0" y="21354"/>
                <wp:lineTo x="21415" y="21354"/>
                <wp:lineTo x="2141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D cuboid 2.jfif"/>
                    <pic:cNvPicPr/>
                  </pic:nvPicPr>
                  <pic:blipFill>
                    <a:blip r:embed="rId29">
                      <a:extLst>
                        <a:ext uri="{28A0092B-C50C-407E-A947-70E740481C1C}">
                          <a14:useLocalDpi xmlns:a14="http://schemas.microsoft.com/office/drawing/2010/main" val="0"/>
                        </a:ext>
                      </a:extLst>
                    </a:blip>
                    <a:stretch>
                      <a:fillRect/>
                    </a:stretch>
                  </pic:blipFill>
                  <pic:spPr>
                    <a:xfrm>
                      <a:off x="0" y="0"/>
                      <a:ext cx="2593975" cy="1503045"/>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3600" behindDoc="1" locked="0" layoutInCell="1" allowOverlap="1" wp14:anchorId="090014AB" wp14:editId="2FBB55BD">
            <wp:simplePos x="0" y="0"/>
            <wp:positionH relativeFrom="column">
              <wp:posOffset>411480</wp:posOffset>
            </wp:positionH>
            <wp:positionV relativeFrom="paragraph">
              <wp:posOffset>894715</wp:posOffset>
            </wp:positionV>
            <wp:extent cx="2695575" cy="1695450"/>
            <wp:effectExtent l="0" t="0" r="9525" b="0"/>
            <wp:wrapTight wrapText="bothSides">
              <wp:wrapPolygon edited="0">
                <wp:start x="0" y="0"/>
                <wp:lineTo x="0" y="21357"/>
                <wp:lineTo x="21524" y="21357"/>
                <wp:lineTo x="2152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D cuboid 1.jfif"/>
                    <pic:cNvPicPr/>
                  </pic:nvPicPr>
                  <pic:blipFill>
                    <a:blip r:embed="rId30">
                      <a:extLst>
                        <a:ext uri="{28A0092B-C50C-407E-A947-70E740481C1C}">
                          <a14:useLocalDpi xmlns:a14="http://schemas.microsoft.com/office/drawing/2010/main" val="0"/>
                        </a:ext>
                      </a:extLst>
                    </a:blip>
                    <a:stretch>
                      <a:fillRect/>
                    </a:stretch>
                  </pic:blipFill>
                  <pic:spPr>
                    <a:xfrm>
                      <a:off x="0" y="0"/>
                      <a:ext cx="2695575" cy="1695450"/>
                    </a:xfrm>
                    <a:prstGeom prst="rect">
                      <a:avLst/>
                    </a:prstGeom>
                  </pic:spPr>
                </pic:pic>
              </a:graphicData>
            </a:graphic>
          </wp:anchor>
        </w:drawing>
      </w:r>
      <w:r w:rsidR="00701862" w:rsidRPr="00701862">
        <w:rPr>
          <w:b/>
        </w:rPr>
        <w:t>3D CUBOIDS ANNOTATION</w:t>
      </w:r>
      <w:r w:rsidR="00701862">
        <w:br/>
      </w:r>
      <w:r w:rsidR="00A029A4" w:rsidRPr="00A029A4">
        <w:rPr>
          <w:rStyle w:val="ui-provider"/>
        </w:rPr>
        <w:t>Cuboid </w:t>
      </w:r>
      <w:r w:rsidR="00A029A4">
        <w:rPr>
          <w:rStyle w:val="ui-provider"/>
        </w:rPr>
        <w:t>annotation</w:t>
      </w:r>
      <w:r w:rsidR="00A029A4" w:rsidRPr="00A029A4">
        <w:rPr>
          <w:rStyle w:val="ui-provider"/>
        </w:rPr>
        <w:t> is the assignment of labeling objects in 2D pictures with cuboids. The 3D cuboids offer assistance to decide the profundity of the focused on objects such as vehicles, people, buildings, etc.</w:t>
      </w:r>
      <w:r w:rsidR="00533C73">
        <w:br/>
      </w:r>
      <w:r w:rsidR="003E15E0">
        <w:rPr>
          <w:rStyle w:val="ui-provider"/>
        </w:rPr>
        <w:br/>
      </w:r>
      <w:r w:rsidR="003459F9">
        <w:rPr>
          <w:rStyle w:val="ui-provider"/>
          <w:b/>
          <w:sz w:val="32"/>
          <w:szCs w:val="32"/>
        </w:rPr>
        <w:br/>
      </w:r>
      <w:r w:rsidR="003459F9">
        <w:rPr>
          <w:rStyle w:val="ui-provider"/>
          <w:b/>
          <w:sz w:val="32"/>
          <w:szCs w:val="32"/>
        </w:rPr>
        <w:br/>
      </w:r>
      <w:r w:rsidR="003459F9">
        <w:rPr>
          <w:rStyle w:val="ui-provider"/>
          <w:b/>
          <w:sz w:val="32"/>
          <w:szCs w:val="32"/>
        </w:rPr>
        <w:br/>
      </w:r>
      <w:r w:rsidR="003459F9">
        <w:rPr>
          <w:rStyle w:val="ui-provider"/>
          <w:b/>
          <w:sz w:val="32"/>
          <w:szCs w:val="32"/>
        </w:rPr>
        <w:br/>
      </w:r>
      <w:r w:rsidR="003459F9">
        <w:rPr>
          <w:rStyle w:val="ui-provider"/>
          <w:b/>
          <w:sz w:val="32"/>
          <w:szCs w:val="32"/>
        </w:rPr>
        <w:br/>
      </w:r>
      <w:r w:rsidR="003459F9">
        <w:rPr>
          <w:rStyle w:val="ui-provider"/>
          <w:b/>
          <w:sz w:val="32"/>
          <w:szCs w:val="32"/>
        </w:rPr>
        <w:br/>
      </w:r>
      <w:r w:rsidR="003459F9">
        <w:rPr>
          <w:rStyle w:val="ui-provider"/>
          <w:b/>
          <w:sz w:val="32"/>
          <w:szCs w:val="32"/>
        </w:rPr>
        <w:br/>
      </w:r>
      <w:r w:rsidR="003459F9">
        <w:rPr>
          <w:rStyle w:val="ui-provider"/>
          <w:b/>
          <w:sz w:val="32"/>
          <w:szCs w:val="32"/>
        </w:rPr>
        <w:br/>
      </w:r>
      <w:r w:rsidR="003459F9">
        <w:rPr>
          <w:rStyle w:val="ui-provider"/>
          <w:b/>
          <w:sz w:val="32"/>
          <w:szCs w:val="32"/>
        </w:rPr>
        <w:br/>
      </w:r>
    </w:p>
    <w:p w14:paraId="47905769" w14:textId="53A4619F" w:rsidR="00BD7E28" w:rsidRPr="00BD7E28" w:rsidRDefault="00DB22C7" w:rsidP="00DB22C7">
      <w:pPr>
        <w:pStyle w:val="ListParagraph"/>
        <w:spacing w:before="100" w:beforeAutospacing="1" w:after="100" w:afterAutospacing="1"/>
        <w:ind w:left="786"/>
        <w:rPr>
          <w:rStyle w:val="ui-provider"/>
          <w:b/>
          <w:sz w:val="32"/>
          <w:szCs w:val="32"/>
        </w:rPr>
      </w:pPr>
      <w:r>
        <w:rPr>
          <w:b/>
          <w:noProof/>
          <w:lang w:val="en-IN" w:eastAsia="en-IN"/>
        </w:rPr>
        <w:lastRenderedPageBreak/>
        <w:t>Examples of AI</w:t>
      </w:r>
      <w:r>
        <w:rPr>
          <w:b/>
          <w:noProof/>
          <w:lang w:val="en-IN" w:eastAsia="en-IN"/>
        </w:rPr>
        <w:br/>
      </w:r>
      <w:bookmarkStart w:id="0" w:name="_GoBack"/>
      <w:bookmarkEnd w:id="0"/>
      <w:r>
        <w:rPr>
          <w:b/>
          <w:noProof/>
          <w:lang w:val="en-IN" w:eastAsia="en-IN"/>
        </w:rPr>
        <w:br/>
      </w:r>
      <w:r w:rsidR="00067CB9" w:rsidRPr="00067CB9">
        <w:rPr>
          <w:b/>
          <w:noProof/>
          <w:lang w:val="en-IN" w:eastAsia="en-IN"/>
        </w:rPr>
        <w:t>INTENT AND SENTIMENT ANALYSIS</w:t>
      </w:r>
      <w:r w:rsidR="00950B5E">
        <w:rPr>
          <w:rStyle w:val="ui-provider"/>
        </w:rPr>
        <w:br/>
      </w:r>
      <w:r w:rsidR="00067CB9" w:rsidRPr="00067CB9">
        <w:rPr>
          <w:rStyle w:val="ui-provider"/>
        </w:rPr>
        <w:t>Aim examination could be a step ahead of sentiment investigation. Whereas the last mentioned may be a common content classification instrument that investigations an approaching message and tells whether the basic assumption is positive, negative, or unbiased, expectation investigation tells you all almost the user's purposeful behind the message.</w:t>
      </w:r>
      <w:r w:rsidR="00950B5E">
        <w:rPr>
          <w:rStyle w:val="ui-provider"/>
        </w:rPr>
        <w:br/>
      </w:r>
      <w:r w:rsidR="003459F9">
        <w:rPr>
          <w:noProof/>
          <w:lang w:val="en-IN" w:eastAsia="en-IN"/>
        </w:rPr>
        <w:drawing>
          <wp:inline distT="0" distB="0" distL="0" distR="0" wp14:anchorId="59BAED25" wp14:editId="57690676">
            <wp:extent cx="1965960" cy="14725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entiment 2.png"/>
                    <pic:cNvPicPr/>
                  </pic:nvPicPr>
                  <pic:blipFill>
                    <a:blip r:embed="rId31">
                      <a:extLst>
                        <a:ext uri="{28A0092B-C50C-407E-A947-70E740481C1C}">
                          <a14:useLocalDpi xmlns:a14="http://schemas.microsoft.com/office/drawing/2010/main" val="0"/>
                        </a:ext>
                      </a:extLst>
                    </a:blip>
                    <a:stretch>
                      <a:fillRect/>
                    </a:stretch>
                  </pic:blipFill>
                  <pic:spPr>
                    <a:xfrm>
                      <a:off x="0" y="0"/>
                      <a:ext cx="2001693" cy="1499337"/>
                    </a:xfrm>
                    <a:prstGeom prst="rect">
                      <a:avLst/>
                    </a:prstGeom>
                  </pic:spPr>
                </pic:pic>
              </a:graphicData>
            </a:graphic>
          </wp:inline>
        </w:drawing>
      </w:r>
      <w:r w:rsidR="003459F9">
        <w:rPr>
          <w:noProof/>
          <w:lang w:val="en-IN" w:eastAsia="en-IN"/>
        </w:rPr>
        <w:drawing>
          <wp:inline distT="0" distB="0" distL="0" distR="0" wp14:anchorId="47B7F9AF" wp14:editId="32CADCBC">
            <wp:extent cx="1866480" cy="139806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entimental 1.jfif"/>
                    <pic:cNvPicPr/>
                  </pic:nvPicPr>
                  <pic:blipFill>
                    <a:blip r:embed="rId32">
                      <a:extLst>
                        <a:ext uri="{28A0092B-C50C-407E-A947-70E740481C1C}">
                          <a14:useLocalDpi xmlns:a14="http://schemas.microsoft.com/office/drawing/2010/main" val="0"/>
                        </a:ext>
                      </a:extLst>
                    </a:blip>
                    <a:stretch>
                      <a:fillRect/>
                    </a:stretch>
                  </pic:blipFill>
                  <pic:spPr>
                    <a:xfrm>
                      <a:off x="0" y="0"/>
                      <a:ext cx="1895355" cy="1419689"/>
                    </a:xfrm>
                    <a:prstGeom prst="rect">
                      <a:avLst/>
                    </a:prstGeom>
                  </pic:spPr>
                </pic:pic>
              </a:graphicData>
            </a:graphic>
          </wp:inline>
        </w:drawing>
      </w:r>
      <w:r w:rsidR="00950B5E">
        <w:rPr>
          <w:rStyle w:val="ui-provider"/>
        </w:rPr>
        <w:br/>
      </w:r>
    </w:p>
    <w:p w14:paraId="774ADCC6" w14:textId="2ECE1892" w:rsidR="00D5732F" w:rsidRDefault="004F3B97" w:rsidP="00701862">
      <w:pPr>
        <w:pStyle w:val="ListParagraph"/>
        <w:numPr>
          <w:ilvl w:val="0"/>
          <w:numId w:val="5"/>
        </w:numPr>
        <w:spacing w:before="100" w:beforeAutospacing="1" w:after="100" w:afterAutospacing="1"/>
        <w:rPr>
          <w:b/>
          <w:sz w:val="32"/>
          <w:szCs w:val="32"/>
        </w:rPr>
      </w:pPr>
      <w:r>
        <w:rPr>
          <w:b/>
          <w:noProof/>
          <w:lang w:val="en-IN" w:eastAsia="en-IN"/>
        </w:rPr>
        <w:t>LAYER ANNOTATION</w:t>
      </w:r>
      <w:r w:rsidR="00950B5E">
        <w:rPr>
          <w:rStyle w:val="ui-provider"/>
        </w:rPr>
        <w:br/>
      </w:r>
      <w:r w:rsidR="00533C73">
        <w:br/>
      </w:r>
      <w:r w:rsidR="00CE051D">
        <w:t>Couldn’t able to find only layer annotation</w:t>
      </w:r>
      <w:r w:rsidR="00533C73">
        <w:br/>
      </w:r>
      <w:r w:rsidR="007F3D09">
        <w:rPr>
          <w:rStyle w:val="ui-provider"/>
        </w:rPr>
        <w:br/>
      </w:r>
    </w:p>
    <w:p w14:paraId="26E63BF1" w14:textId="4DEE0590" w:rsidR="00D5732F" w:rsidRDefault="00D5732F" w:rsidP="009C3230">
      <w:pPr>
        <w:pStyle w:val="ListParagraph"/>
        <w:spacing w:before="100" w:beforeAutospacing="1" w:after="100" w:afterAutospacing="1"/>
        <w:ind w:left="360"/>
        <w:rPr>
          <w:b/>
          <w:sz w:val="32"/>
          <w:szCs w:val="32"/>
        </w:rPr>
      </w:pPr>
    </w:p>
    <w:p w14:paraId="5F010ABC" w14:textId="1D76E375" w:rsidR="003C10E5" w:rsidRDefault="008D5A32" w:rsidP="003C10E5">
      <w:pPr>
        <w:numPr>
          <w:ilvl w:val="0"/>
          <w:numId w:val="6"/>
        </w:numPr>
        <w:spacing w:after="0" w:line="240" w:lineRule="auto"/>
        <w:ind w:left="1440"/>
        <w:rPr>
          <w:b/>
          <w:highlight w:val="white"/>
        </w:rPr>
      </w:pPr>
      <w:r w:rsidRPr="00935F6D">
        <w:br/>
      </w:r>
      <w:r w:rsidRPr="00935F6D">
        <w:br/>
        <w:t>What we have done so far</w:t>
      </w:r>
      <w:r w:rsidRPr="00935F6D">
        <w:br/>
      </w:r>
      <w:r w:rsidR="00E7066B" w:rsidRPr="00935F6D">
        <w:t xml:space="preserve">    </w:t>
      </w:r>
      <w:r w:rsidR="005D3438" w:rsidRPr="00935F6D">
        <w:t xml:space="preserve">Provided </w:t>
      </w:r>
    </w:p>
    <w:p w14:paraId="2DDF89CC" w14:textId="050C744D" w:rsidR="005D2221" w:rsidRPr="00935F6D" w:rsidRDefault="008D5A32" w:rsidP="00383274">
      <w:pPr>
        <w:pStyle w:val="ListParagraph"/>
        <w:spacing w:before="100" w:beforeAutospacing="1" w:after="100" w:afterAutospacing="1"/>
        <w:rPr>
          <w:b/>
          <w:sz w:val="22"/>
          <w:szCs w:val="22"/>
        </w:rPr>
      </w:pPr>
      <w:r w:rsidRPr="00935F6D">
        <w:rPr>
          <w:sz w:val="22"/>
          <w:szCs w:val="22"/>
        </w:rPr>
        <w:br/>
      </w:r>
      <w:r w:rsidRPr="00935F6D">
        <w:rPr>
          <w:sz w:val="22"/>
          <w:szCs w:val="22"/>
        </w:rPr>
        <w:br/>
      </w:r>
      <w:r w:rsidRPr="00935F6D">
        <w:rPr>
          <w:sz w:val="22"/>
          <w:szCs w:val="22"/>
        </w:rPr>
        <w:br/>
      </w:r>
      <w:r w:rsidR="00B014F8" w:rsidRPr="00935F6D">
        <w:rPr>
          <w:sz w:val="22"/>
          <w:szCs w:val="22"/>
        </w:rPr>
        <w:t xml:space="preserve"> </w:t>
      </w:r>
      <w:r w:rsidRPr="00935F6D">
        <w:rPr>
          <w:sz w:val="22"/>
          <w:szCs w:val="22"/>
        </w:rPr>
        <w:br/>
        <w:t>Where we serve</w:t>
      </w:r>
      <w:r w:rsidR="005D3438" w:rsidRPr="00935F6D">
        <w:rPr>
          <w:sz w:val="22"/>
          <w:szCs w:val="22"/>
        </w:rPr>
        <w:br/>
        <w:t xml:space="preserve">   </w:t>
      </w:r>
      <w:proofErr w:type="gramStart"/>
      <w:r w:rsidR="005D3438" w:rsidRPr="00935F6D">
        <w:rPr>
          <w:sz w:val="22"/>
          <w:szCs w:val="22"/>
        </w:rPr>
        <w:t>Across</w:t>
      </w:r>
      <w:proofErr w:type="gramEnd"/>
      <w:r w:rsidR="005D3438" w:rsidRPr="00935F6D">
        <w:rPr>
          <w:sz w:val="22"/>
          <w:szCs w:val="22"/>
        </w:rPr>
        <w:t xml:space="preserve"> the world</w:t>
      </w:r>
      <w:r w:rsidR="005D3438" w:rsidRPr="00935F6D">
        <w:rPr>
          <w:sz w:val="22"/>
          <w:szCs w:val="22"/>
        </w:rPr>
        <w:br/>
      </w:r>
      <w:r w:rsidR="005D3438" w:rsidRPr="00935F6D">
        <w:rPr>
          <w:sz w:val="22"/>
          <w:szCs w:val="22"/>
        </w:rPr>
        <w:br/>
      </w:r>
      <w:r w:rsidR="005D3438" w:rsidRPr="00935F6D">
        <w:rPr>
          <w:sz w:val="22"/>
          <w:szCs w:val="22"/>
        </w:rPr>
        <w:br/>
      </w:r>
    </w:p>
    <w:sectPr w:rsidR="005D2221" w:rsidRPr="00935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52A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DEF22B4"/>
    <w:multiLevelType w:val="multilevel"/>
    <w:tmpl w:val="24CC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A71DEA"/>
    <w:multiLevelType w:val="multilevel"/>
    <w:tmpl w:val="B5F037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41A3620"/>
    <w:multiLevelType w:val="multilevel"/>
    <w:tmpl w:val="4009001D"/>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BA474B5"/>
    <w:multiLevelType w:val="hybridMultilevel"/>
    <w:tmpl w:val="0B7016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5BA6559"/>
    <w:multiLevelType w:val="hybridMultilevel"/>
    <w:tmpl w:val="CCC086C8"/>
    <w:lvl w:ilvl="0" w:tplc="351CB9FA">
      <w:start w:val="1"/>
      <w:numFmt w:val="upperLetter"/>
      <w:lvlText w:val="%1."/>
      <w:lvlJc w:val="left"/>
      <w:pPr>
        <w:ind w:left="786" w:hanging="360"/>
      </w:pPr>
      <w:rPr>
        <w:rFonts w:ascii="Times New Roman" w:hAnsi="Times New Roman" w:cs="Times New Roman"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447F80"/>
    <w:multiLevelType w:val="hybridMultilevel"/>
    <w:tmpl w:val="66F64B44"/>
    <w:lvl w:ilvl="0" w:tplc="40090013">
      <w:start w:val="1"/>
      <w:numFmt w:val="upperRoman"/>
      <w:lvlText w:val="%1."/>
      <w:lvlJc w:val="righ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D91"/>
    <w:rsid w:val="000006C3"/>
    <w:rsid w:val="00024DD9"/>
    <w:rsid w:val="0003095C"/>
    <w:rsid w:val="00057B48"/>
    <w:rsid w:val="00067CB9"/>
    <w:rsid w:val="00071983"/>
    <w:rsid w:val="00096C5A"/>
    <w:rsid w:val="000D4EB6"/>
    <w:rsid w:val="000F1722"/>
    <w:rsid w:val="00117854"/>
    <w:rsid w:val="00123A6A"/>
    <w:rsid w:val="00145ECD"/>
    <w:rsid w:val="00146809"/>
    <w:rsid w:val="00155D4A"/>
    <w:rsid w:val="00167AB7"/>
    <w:rsid w:val="00172FC2"/>
    <w:rsid w:val="001C6AB4"/>
    <w:rsid w:val="001C760E"/>
    <w:rsid w:val="001D6C97"/>
    <w:rsid w:val="002024DC"/>
    <w:rsid w:val="0020476E"/>
    <w:rsid w:val="002747D2"/>
    <w:rsid w:val="00294AAA"/>
    <w:rsid w:val="002A47E7"/>
    <w:rsid w:val="002A7F2B"/>
    <w:rsid w:val="002B62BC"/>
    <w:rsid w:val="002F1AD6"/>
    <w:rsid w:val="00303D9B"/>
    <w:rsid w:val="0031648B"/>
    <w:rsid w:val="003459F9"/>
    <w:rsid w:val="00355885"/>
    <w:rsid w:val="00382FEC"/>
    <w:rsid w:val="00383274"/>
    <w:rsid w:val="003B1518"/>
    <w:rsid w:val="003B2F2A"/>
    <w:rsid w:val="003C10E5"/>
    <w:rsid w:val="003E15E0"/>
    <w:rsid w:val="003F0F3A"/>
    <w:rsid w:val="003F39FD"/>
    <w:rsid w:val="004200C4"/>
    <w:rsid w:val="0043094D"/>
    <w:rsid w:val="00442F78"/>
    <w:rsid w:val="00454454"/>
    <w:rsid w:val="00461FE3"/>
    <w:rsid w:val="004656CF"/>
    <w:rsid w:val="00480503"/>
    <w:rsid w:val="004F3B97"/>
    <w:rsid w:val="00522E76"/>
    <w:rsid w:val="005300F8"/>
    <w:rsid w:val="00533C73"/>
    <w:rsid w:val="00575DEA"/>
    <w:rsid w:val="005B7565"/>
    <w:rsid w:val="005C68D9"/>
    <w:rsid w:val="005D2221"/>
    <w:rsid w:val="005D3438"/>
    <w:rsid w:val="00653523"/>
    <w:rsid w:val="00661A44"/>
    <w:rsid w:val="00661CA7"/>
    <w:rsid w:val="006673B3"/>
    <w:rsid w:val="006E075F"/>
    <w:rsid w:val="006F12D5"/>
    <w:rsid w:val="006F4F60"/>
    <w:rsid w:val="00701862"/>
    <w:rsid w:val="00712879"/>
    <w:rsid w:val="007377FA"/>
    <w:rsid w:val="007616A9"/>
    <w:rsid w:val="007953E4"/>
    <w:rsid w:val="007D16FF"/>
    <w:rsid w:val="007F3D09"/>
    <w:rsid w:val="00895D23"/>
    <w:rsid w:val="00897B4D"/>
    <w:rsid w:val="008A7593"/>
    <w:rsid w:val="008B7128"/>
    <w:rsid w:val="008D5A32"/>
    <w:rsid w:val="008F5EF3"/>
    <w:rsid w:val="00935F6D"/>
    <w:rsid w:val="00941BBF"/>
    <w:rsid w:val="00950B5E"/>
    <w:rsid w:val="009B3CEB"/>
    <w:rsid w:val="009C3230"/>
    <w:rsid w:val="009E4221"/>
    <w:rsid w:val="00A029A4"/>
    <w:rsid w:val="00A228D9"/>
    <w:rsid w:val="00A25A97"/>
    <w:rsid w:val="00A403DC"/>
    <w:rsid w:val="00A44222"/>
    <w:rsid w:val="00A52C49"/>
    <w:rsid w:val="00A70150"/>
    <w:rsid w:val="00AC68D8"/>
    <w:rsid w:val="00AF4A74"/>
    <w:rsid w:val="00AF6E1F"/>
    <w:rsid w:val="00B014F8"/>
    <w:rsid w:val="00B27664"/>
    <w:rsid w:val="00B33CC9"/>
    <w:rsid w:val="00B54F53"/>
    <w:rsid w:val="00B62D98"/>
    <w:rsid w:val="00B6709E"/>
    <w:rsid w:val="00B92CED"/>
    <w:rsid w:val="00BA5D4A"/>
    <w:rsid w:val="00BD3595"/>
    <w:rsid w:val="00BD7E28"/>
    <w:rsid w:val="00BE424F"/>
    <w:rsid w:val="00C33179"/>
    <w:rsid w:val="00C41185"/>
    <w:rsid w:val="00C80547"/>
    <w:rsid w:val="00C84881"/>
    <w:rsid w:val="00C975E3"/>
    <w:rsid w:val="00C97B4A"/>
    <w:rsid w:val="00CD404E"/>
    <w:rsid w:val="00CE051D"/>
    <w:rsid w:val="00CF09AC"/>
    <w:rsid w:val="00CF660B"/>
    <w:rsid w:val="00D110E9"/>
    <w:rsid w:val="00D118D9"/>
    <w:rsid w:val="00D41D91"/>
    <w:rsid w:val="00D5732F"/>
    <w:rsid w:val="00D93BCE"/>
    <w:rsid w:val="00DA4827"/>
    <w:rsid w:val="00DB22C7"/>
    <w:rsid w:val="00E060EE"/>
    <w:rsid w:val="00E13965"/>
    <w:rsid w:val="00E4592D"/>
    <w:rsid w:val="00E7066B"/>
    <w:rsid w:val="00E9117C"/>
    <w:rsid w:val="00EA5E81"/>
    <w:rsid w:val="00EB1F09"/>
    <w:rsid w:val="00F56302"/>
    <w:rsid w:val="00F67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5920"/>
  <w15:chartTrackingRefBased/>
  <w15:docId w15:val="{9EA3BC59-7F72-407B-9B06-908EB797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73B3"/>
  </w:style>
  <w:style w:type="paragraph" w:styleId="Heading2">
    <w:name w:val="heading 2"/>
    <w:basedOn w:val="Normal"/>
    <w:next w:val="Normal"/>
    <w:link w:val="Heading2Char"/>
    <w:uiPriority w:val="9"/>
    <w:unhideWhenUsed/>
    <w:qFormat/>
    <w:rsid w:val="00A442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3B3"/>
    <w:pPr>
      <w:spacing w:after="0" w:line="240" w:lineRule="auto"/>
      <w:ind w:left="720"/>
      <w:contextualSpacing/>
    </w:pPr>
    <w:rPr>
      <w:rFonts w:ascii="Times New Roman" w:hAnsi="Times New Roman" w:cs="Times New Roman"/>
      <w:sz w:val="24"/>
      <w:szCs w:val="24"/>
      <w:lang w:val="en-US"/>
    </w:rPr>
  </w:style>
  <w:style w:type="character" w:customStyle="1" w:styleId="sw">
    <w:name w:val="sw"/>
    <w:basedOn w:val="DefaultParagraphFont"/>
    <w:rsid w:val="005D2221"/>
  </w:style>
  <w:style w:type="character" w:customStyle="1" w:styleId="Heading2Char">
    <w:name w:val="Heading 2 Char"/>
    <w:basedOn w:val="DefaultParagraphFont"/>
    <w:link w:val="Heading2"/>
    <w:uiPriority w:val="9"/>
    <w:rsid w:val="00A44222"/>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A4422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44222"/>
    <w:rPr>
      <w:rFonts w:eastAsiaTheme="minorEastAsia"/>
      <w:color w:val="5A5A5A" w:themeColor="text1" w:themeTint="A5"/>
      <w:spacing w:val="15"/>
    </w:rPr>
  </w:style>
  <w:style w:type="character" w:styleId="SubtleEmphasis">
    <w:name w:val="Subtle Emphasis"/>
    <w:basedOn w:val="DefaultParagraphFont"/>
    <w:uiPriority w:val="19"/>
    <w:qFormat/>
    <w:rsid w:val="00A44222"/>
    <w:rPr>
      <w:i/>
      <w:iCs/>
      <w:color w:val="404040" w:themeColor="text1" w:themeTint="BF"/>
    </w:rPr>
  </w:style>
  <w:style w:type="character" w:customStyle="1" w:styleId="ui-provider">
    <w:name w:val="ui-provider"/>
    <w:basedOn w:val="DefaultParagraphFont"/>
    <w:rsid w:val="00653523"/>
  </w:style>
  <w:style w:type="character" w:customStyle="1" w:styleId="words">
    <w:name w:val="words"/>
    <w:basedOn w:val="DefaultParagraphFont"/>
    <w:rsid w:val="004656CF"/>
  </w:style>
  <w:style w:type="character" w:customStyle="1" w:styleId="changed">
    <w:name w:val="changed"/>
    <w:basedOn w:val="DefaultParagraphFont"/>
    <w:rsid w:val="002A7F2B"/>
  </w:style>
  <w:style w:type="paragraph" w:styleId="BalloonText">
    <w:name w:val="Balloon Text"/>
    <w:basedOn w:val="Normal"/>
    <w:link w:val="BalloonTextChar"/>
    <w:uiPriority w:val="99"/>
    <w:semiHidden/>
    <w:unhideWhenUsed/>
    <w:rsid w:val="008A75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5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730002">
      <w:bodyDiv w:val="1"/>
      <w:marLeft w:val="0"/>
      <w:marRight w:val="0"/>
      <w:marTop w:val="0"/>
      <w:marBottom w:val="0"/>
      <w:divBdr>
        <w:top w:val="none" w:sz="0" w:space="0" w:color="auto"/>
        <w:left w:val="none" w:sz="0" w:space="0" w:color="auto"/>
        <w:bottom w:val="none" w:sz="0" w:space="0" w:color="auto"/>
        <w:right w:val="none" w:sz="0" w:space="0" w:color="auto"/>
      </w:divBdr>
    </w:div>
    <w:div w:id="297030710">
      <w:bodyDiv w:val="1"/>
      <w:marLeft w:val="0"/>
      <w:marRight w:val="0"/>
      <w:marTop w:val="0"/>
      <w:marBottom w:val="0"/>
      <w:divBdr>
        <w:top w:val="none" w:sz="0" w:space="0" w:color="auto"/>
        <w:left w:val="none" w:sz="0" w:space="0" w:color="auto"/>
        <w:bottom w:val="none" w:sz="0" w:space="0" w:color="auto"/>
        <w:right w:val="none" w:sz="0" w:space="0" w:color="auto"/>
      </w:divBdr>
    </w:div>
    <w:div w:id="1324894984">
      <w:bodyDiv w:val="1"/>
      <w:marLeft w:val="0"/>
      <w:marRight w:val="0"/>
      <w:marTop w:val="0"/>
      <w:marBottom w:val="0"/>
      <w:divBdr>
        <w:top w:val="none" w:sz="0" w:space="0" w:color="auto"/>
        <w:left w:val="none" w:sz="0" w:space="0" w:color="auto"/>
        <w:bottom w:val="none" w:sz="0" w:space="0" w:color="auto"/>
        <w:right w:val="none" w:sz="0" w:space="0" w:color="auto"/>
      </w:divBdr>
    </w:div>
    <w:div w:id="1400247526">
      <w:bodyDiv w:val="1"/>
      <w:marLeft w:val="0"/>
      <w:marRight w:val="0"/>
      <w:marTop w:val="0"/>
      <w:marBottom w:val="0"/>
      <w:divBdr>
        <w:top w:val="none" w:sz="0" w:space="0" w:color="auto"/>
        <w:left w:val="none" w:sz="0" w:space="0" w:color="auto"/>
        <w:bottom w:val="none" w:sz="0" w:space="0" w:color="auto"/>
        <w:right w:val="none" w:sz="0" w:space="0" w:color="auto"/>
      </w:divBdr>
    </w:div>
    <w:div w:id="154300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fif"/><Relationship Id="rId18" Type="http://schemas.openxmlformats.org/officeDocument/2006/relationships/image" Target="media/image14.jfif"/><Relationship Id="rId26" Type="http://schemas.openxmlformats.org/officeDocument/2006/relationships/image" Target="media/image22.jfif"/><Relationship Id="rId3" Type="http://schemas.openxmlformats.org/officeDocument/2006/relationships/settings" Target="settings.xml"/><Relationship Id="rId21" Type="http://schemas.openxmlformats.org/officeDocument/2006/relationships/image" Target="media/image17.jfif"/><Relationship Id="rId34" Type="http://schemas.openxmlformats.org/officeDocument/2006/relationships/theme" Target="theme/theme1.xml"/><Relationship Id="rId7" Type="http://schemas.openxmlformats.org/officeDocument/2006/relationships/image" Target="media/image3.jfif"/><Relationship Id="rId12" Type="http://schemas.openxmlformats.org/officeDocument/2006/relationships/image" Target="media/image8.jfif"/><Relationship Id="rId17" Type="http://schemas.openxmlformats.org/officeDocument/2006/relationships/image" Target="media/image13.jfif"/><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fif"/><Relationship Id="rId20" Type="http://schemas.openxmlformats.org/officeDocument/2006/relationships/image" Target="media/image16.jfif"/><Relationship Id="rId29" Type="http://schemas.openxmlformats.org/officeDocument/2006/relationships/image" Target="media/image25.jfif"/><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image" Target="media/image7.png"/><Relationship Id="rId24" Type="http://schemas.openxmlformats.org/officeDocument/2006/relationships/image" Target="media/image20.jfif"/><Relationship Id="rId32" Type="http://schemas.openxmlformats.org/officeDocument/2006/relationships/image" Target="media/image28.jfif"/><Relationship Id="rId5" Type="http://schemas.openxmlformats.org/officeDocument/2006/relationships/image" Target="media/image1.png"/><Relationship Id="rId15" Type="http://schemas.openxmlformats.org/officeDocument/2006/relationships/image" Target="media/image11.jfif"/><Relationship Id="rId23" Type="http://schemas.openxmlformats.org/officeDocument/2006/relationships/image" Target="media/image19.jfif"/><Relationship Id="rId28" Type="http://schemas.openxmlformats.org/officeDocument/2006/relationships/image" Target="media/image24.png"/><Relationship Id="rId10" Type="http://schemas.openxmlformats.org/officeDocument/2006/relationships/image" Target="media/image6.jfif"/><Relationship Id="rId19" Type="http://schemas.openxmlformats.org/officeDocument/2006/relationships/image" Target="media/image15.jfif"/><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fif"/><Relationship Id="rId14" Type="http://schemas.openxmlformats.org/officeDocument/2006/relationships/image" Target="media/image10.jfif"/><Relationship Id="rId22" Type="http://schemas.openxmlformats.org/officeDocument/2006/relationships/image" Target="media/image18.jfif"/><Relationship Id="rId27" Type="http://schemas.openxmlformats.org/officeDocument/2006/relationships/image" Target="media/image23.jfif"/><Relationship Id="rId30" Type="http://schemas.openxmlformats.org/officeDocument/2006/relationships/image" Target="media/image26.jfif"/><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4751</TotalTime>
  <Pages>7</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77</cp:revision>
  <dcterms:created xsi:type="dcterms:W3CDTF">2023-03-03T06:44:00Z</dcterms:created>
  <dcterms:modified xsi:type="dcterms:W3CDTF">2023-03-29T10:26:00Z</dcterms:modified>
</cp:coreProperties>
</file>