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80F8D" w14:textId="77777777" w:rsidR="00B5713A" w:rsidRPr="00343E8C" w:rsidRDefault="00B5713A" w:rsidP="007A327A">
      <w:pPr>
        <w:pStyle w:val="NormalWeb"/>
        <w:shd w:val="clear" w:color="auto" w:fill="FFFFFF" w:themeFill="background1"/>
        <w:spacing w:before="0" w:beforeAutospacing="0" w:after="0" w:afterAutospacing="0"/>
        <w:rPr>
          <w:rFonts w:ascii="Cambria" w:hAnsi="Cambria"/>
          <w:sz w:val="28"/>
          <w:szCs w:val="28"/>
        </w:rPr>
      </w:pPr>
      <w:bookmarkStart w:id="0" w:name="_GoBack"/>
      <w:bookmarkEnd w:id="0"/>
      <w:r w:rsidRPr="00343E8C">
        <w:rPr>
          <w:rFonts w:ascii="Cambria" w:hAnsi="Cambria" w:cs="Arial"/>
          <w:color w:val="373A36"/>
          <w:sz w:val="28"/>
          <w:szCs w:val="28"/>
          <w:shd w:val="clear" w:color="auto" w:fill="FFFFFF"/>
        </w:rPr>
        <w:t>#DRILL: When to use surveys State whether a survey would be the best option for answering each of the following questions.</w:t>
      </w:r>
    </w:p>
    <w:p w14:paraId="12094C92" w14:textId="77777777" w:rsidR="00B5713A" w:rsidRPr="00343E8C" w:rsidRDefault="00B5713A" w:rsidP="007A327A">
      <w:pPr>
        <w:pStyle w:val="NormalWeb"/>
        <w:shd w:val="clear" w:color="auto" w:fill="FFFFFF" w:themeFill="background1"/>
        <w:spacing w:before="0" w:beforeAutospacing="0" w:after="0" w:afterAutospacing="0"/>
        <w:rPr>
          <w:rFonts w:ascii="Cambria" w:hAnsi="Cambria"/>
          <w:sz w:val="28"/>
          <w:szCs w:val="28"/>
        </w:rPr>
      </w:pPr>
      <w:r w:rsidRPr="00343E8C">
        <w:rPr>
          <w:rFonts w:ascii="Cambria" w:hAnsi="Cambria"/>
          <w:sz w:val="28"/>
          <w:szCs w:val="28"/>
        </w:rPr>
        <w:t> </w:t>
      </w:r>
    </w:p>
    <w:p w14:paraId="09CB474C" w14:textId="1D7FBB80" w:rsidR="00B5713A" w:rsidRPr="00343E8C" w:rsidRDefault="00B5713A" w:rsidP="007A327A">
      <w:pPr>
        <w:pStyle w:val="NormalWeb"/>
        <w:numPr>
          <w:ilvl w:val="0"/>
          <w:numId w:val="1"/>
        </w:numPr>
        <w:shd w:val="clear" w:color="auto" w:fill="FFFFFF" w:themeFill="background1"/>
        <w:spacing w:before="0" w:beforeAutospacing="0" w:after="0" w:afterAutospacing="0"/>
        <w:rPr>
          <w:rFonts w:ascii="Cambria" w:hAnsi="Cambria"/>
          <w:sz w:val="28"/>
          <w:szCs w:val="28"/>
        </w:rPr>
      </w:pPr>
      <w:r w:rsidRPr="00343E8C">
        <w:rPr>
          <w:rFonts w:ascii="Cambria" w:hAnsi="Cambria" w:cs="Arial"/>
          <w:color w:val="373A36"/>
          <w:sz w:val="28"/>
          <w:szCs w:val="28"/>
          <w:shd w:val="clear" w:color="auto" w:fill="FFFFFF"/>
        </w:rPr>
        <w:t xml:space="preserve">Popularity of various Uber drivers.    </w:t>
      </w:r>
    </w:p>
    <w:p w14:paraId="4848E62E" w14:textId="40E6B9EB" w:rsidR="00B5713A" w:rsidRDefault="00343E8C" w:rsidP="007A327A">
      <w:pPr>
        <w:pStyle w:val="NormalWeb"/>
        <w:shd w:val="clear" w:color="auto" w:fill="FFFFFF" w:themeFill="background1"/>
        <w:spacing w:before="0" w:beforeAutospacing="0" w:after="0" w:afterAutospacing="0"/>
        <w:rPr>
          <w:rFonts w:ascii="Cambria" w:hAnsi="Cambria" w:cs="Arial"/>
          <w:color w:val="373A36"/>
          <w:sz w:val="28"/>
          <w:szCs w:val="28"/>
          <w:shd w:val="clear" w:color="auto" w:fill="FFFFFF"/>
        </w:rPr>
      </w:pPr>
      <w:r>
        <w:rPr>
          <w:rFonts w:ascii="Cambria" w:hAnsi="Cambria" w:cs="Arial"/>
          <w:color w:val="373A36"/>
          <w:sz w:val="28"/>
          <w:szCs w:val="28"/>
          <w:shd w:val="clear" w:color="auto" w:fill="FFFFFF"/>
        </w:rPr>
        <w:t xml:space="preserve">No. </w:t>
      </w:r>
    </w:p>
    <w:p w14:paraId="6E773B7E" w14:textId="77777777" w:rsidR="00343E8C" w:rsidRPr="00343E8C" w:rsidRDefault="00343E8C" w:rsidP="007A327A">
      <w:pPr>
        <w:pStyle w:val="NormalWeb"/>
        <w:shd w:val="clear" w:color="auto" w:fill="FFFFFF" w:themeFill="background1"/>
        <w:spacing w:before="0" w:beforeAutospacing="0" w:after="0" w:afterAutospacing="0"/>
        <w:rPr>
          <w:rFonts w:ascii="Cambria" w:hAnsi="Cambria" w:cs="Arial"/>
          <w:color w:val="373A36"/>
          <w:sz w:val="28"/>
          <w:szCs w:val="28"/>
          <w:shd w:val="clear" w:color="auto" w:fill="FFFFFF"/>
        </w:rPr>
      </w:pPr>
    </w:p>
    <w:p w14:paraId="2C76B56F" w14:textId="0239AD1D" w:rsidR="00343E8C" w:rsidRPr="00343E8C" w:rsidRDefault="00343E8C" w:rsidP="007A327A">
      <w:pPr>
        <w:pStyle w:val="NormalWeb"/>
        <w:shd w:val="clear" w:color="auto" w:fill="FFFFFF" w:themeFill="background1"/>
        <w:spacing w:before="0" w:beforeAutospacing="0" w:after="0" w:afterAutospacing="0"/>
        <w:rPr>
          <w:rFonts w:ascii="Cambria" w:hAnsi="Cambria" w:cs="Arial"/>
          <w:color w:val="373A36"/>
          <w:sz w:val="28"/>
          <w:szCs w:val="28"/>
          <w:shd w:val="clear" w:color="auto" w:fill="FFFFFF"/>
        </w:rPr>
      </w:pPr>
      <w:r w:rsidRPr="00343E8C">
        <w:rPr>
          <w:rFonts w:ascii="Cambria" w:hAnsi="Cambria" w:cs="Arial"/>
          <w:color w:val="373A36"/>
          <w:sz w:val="28"/>
          <w:szCs w:val="28"/>
          <w:shd w:val="clear" w:color="auto" w:fill="FFFFFF"/>
        </w:rPr>
        <w:t xml:space="preserve">Since it would be impossible to know all the Uber drivers and assess their popularity. What they use is a rating system based on ride experience and driver. </w:t>
      </w:r>
    </w:p>
    <w:p w14:paraId="79B2D4C0" w14:textId="34433DE1" w:rsidR="00343E8C" w:rsidRPr="00343E8C" w:rsidRDefault="00343E8C" w:rsidP="007A327A">
      <w:pPr>
        <w:pStyle w:val="NormalWeb"/>
        <w:shd w:val="clear" w:color="auto" w:fill="FFFFFF" w:themeFill="background1"/>
        <w:spacing w:before="0" w:beforeAutospacing="0" w:after="0" w:afterAutospacing="0"/>
        <w:rPr>
          <w:rFonts w:ascii="Cambria" w:hAnsi="Cambria" w:cs="Arial"/>
          <w:color w:val="222222"/>
          <w:sz w:val="28"/>
          <w:szCs w:val="28"/>
          <w:shd w:val="clear" w:color="auto" w:fill="FFFFFF"/>
        </w:rPr>
      </w:pPr>
      <w:r w:rsidRPr="00343E8C">
        <w:rPr>
          <w:rFonts w:ascii="Cambria" w:hAnsi="Cambria" w:cs="Arial"/>
          <w:color w:val="373A36"/>
          <w:sz w:val="28"/>
          <w:szCs w:val="28"/>
          <w:shd w:val="clear" w:color="auto" w:fill="FFFFFF"/>
        </w:rPr>
        <w:t>“</w:t>
      </w:r>
      <w:r w:rsidRPr="00343E8C">
        <w:rPr>
          <w:rFonts w:ascii="Cambria" w:hAnsi="Cambria" w:cs="Arial"/>
          <w:color w:val="222222"/>
          <w:sz w:val="28"/>
          <w:szCs w:val="28"/>
          <w:shd w:val="clear" w:color="auto" w:fill="FFFFFF"/>
        </w:rPr>
        <w:t>Your overall driver-partner </w:t>
      </w:r>
      <w:r w:rsidRPr="00343E8C">
        <w:rPr>
          <w:rFonts w:ascii="Cambria" w:hAnsi="Cambria" w:cs="Arial"/>
          <w:b/>
          <w:bCs/>
          <w:color w:val="222222"/>
          <w:sz w:val="28"/>
          <w:szCs w:val="28"/>
          <w:shd w:val="clear" w:color="auto" w:fill="FFFFFF"/>
        </w:rPr>
        <w:t>rating</w:t>
      </w:r>
      <w:r w:rsidRPr="00343E8C">
        <w:rPr>
          <w:rFonts w:ascii="Cambria" w:hAnsi="Cambria" w:cs="Arial"/>
          <w:color w:val="222222"/>
          <w:sz w:val="28"/>
          <w:szCs w:val="28"/>
          <w:shd w:val="clear" w:color="auto" w:fill="FFFFFF"/>
        </w:rPr>
        <w:t> is an average of individual </w:t>
      </w:r>
      <w:r w:rsidRPr="00343E8C">
        <w:rPr>
          <w:rFonts w:ascii="Cambria" w:hAnsi="Cambria" w:cs="Arial"/>
          <w:b/>
          <w:bCs/>
          <w:color w:val="222222"/>
          <w:sz w:val="28"/>
          <w:szCs w:val="28"/>
          <w:shd w:val="clear" w:color="auto" w:fill="FFFFFF"/>
        </w:rPr>
        <w:t>ratings</w:t>
      </w:r>
      <w:r w:rsidRPr="00343E8C">
        <w:rPr>
          <w:rFonts w:ascii="Cambria" w:hAnsi="Cambria" w:cs="Arial"/>
          <w:color w:val="222222"/>
          <w:sz w:val="28"/>
          <w:szCs w:val="28"/>
          <w:shd w:val="clear" w:color="auto" w:fill="FFFFFF"/>
        </w:rPr>
        <w:t> provided by riders from your 500 or fewer most recent trips. This </w:t>
      </w:r>
      <w:r w:rsidRPr="00343E8C">
        <w:rPr>
          <w:rFonts w:ascii="Cambria" w:hAnsi="Cambria" w:cs="Arial"/>
          <w:b/>
          <w:bCs/>
          <w:color w:val="222222"/>
          <w:sz w:val="28"/>
          <w:szCs w:val="28"/>
          <w:shd w:val="clear" w:color="auto" w:fill="FFFFFF"/>
        </w:rPr>
        <w:t>rating is calculated</w:t>
      </w:r>
      <w:r w:rsidRPr="00343E8C">
        <w:rPr>
          <w:rFonts w:ascii="Cambria" w:hAnsi="Cambria" w:cs="Arial"/>
          <w:color w:val="222222"/>
          <w:sz w:val="28"/>
          <w:szCs w:val="28"/>
          <w:shd w:val="clear" w:color="auto" w:fill="FFFFFF"/>
        </w:rPr>
        <w:t> by adding your individual trip </w:t>
      </w:r>
      <w:r w:rsidRPr="00343E8C">
        <w:rPr>
          <w:rFonts w:ascii="Cambria" w:hAnsi="Cambria" w:cs="Arial"/>
          <w:b/>
          <w:bCs/>
          <w:color w:val="222222"/>
          <w:sz w:val="28"/>
          <w:szCs w:val="28"/>
          <w:shd w:val="clear" w:color="auto" w:fill="FFFFFF"/>
        </w:rPr>
        <w:t>ratings</w:t>
      </w:r>
      <w:r w:rsidRPr="00343E8C">
        <w:rPr>
          <w:rFonts w:ascii="Cambria" w:hAnsi="Cambria" w:cs="Arial"/>
          <w:color w:val="222222"/>
          <w:sz w:val="28"/>
          <w:szCs w:val="28"/>
          <w:shd w:val="clear" w:color="auto" w:fill="FFFFFF"/>
        </w:rPr>
        <w:t> (from 1 to 5 stars) together, and then dividing this value by the total number of </w:t>
      </w:r>
      <w:r w:rsidRPr="00343E8C">
        <w:rPr>
          <w:rFonts w:ascii="Cambria" w:hAnsi="Cambria" w:cs="Arial"/>
          <w:b/>
          <w:bCs/>
          <w:color w:val="222222"/>
          <w:sz w:val="28"/>
          <w:szCs w:val="28"/>
          <w:shd w:val="clear" w:color="auto" w:fill="FFFFFF"/>
        </w:rPr>
        <w:t>ratings</w:t>
      </w:r>
      <w:r w:rsidRPr="00343E8C">
        <w:rPr>
          <w:rFonts w:ascii="Cambria" w:hAnsi="Cambria" w:cs="Arial"/>
          <w:color w:val="222222"/>
          <w:sz w:val="28"/>
          <w:szCs w:val="28"/>
          <w:shd w:val="clear" w:color="auto" w:fill="FFFFFF"/>
        </w:rPr>
        <w:t xml:space="preserve"> you've received” (Uber). </w:t>
      </w:r>
    </w:p>
    <w:p w14:paraId="12A9A30E" w14:textId="10E0FA0D" w:rsidR="00343E8C" w:rsidRPr="00343E8C" w:rsidRDefault="00343E8C" w:rsidP="007A327A">
      <w:pPr>
        <w:pStyle w:val="NormalWeb"/>
        <w:shd w:val="clear" w:color="auto" w:fill="FFFFFF" w:themeFill="background1"/>
        <w:spacing w:before="0" w:beforeAutospacing="0" w:after="0" w:afterAutospacing="0"/>
        <w:rPr>
          <w:rFonts w:ascii="Cambria" w:hAnsi="Cambria" w:cs="Arial"/>
          <w:color w:val="222222"/>
          <w:sz w:val="28"/>
          <w:szCs w:val="28"/>
          <w:shd w:val="clear" w:color="auto" w:fill="FFFFFF"/>
        </w:rPr>
      </w:pPr>
    </w:p>
    <w:p w14:paraId="21E56D69" w14:textId="29CDA225" w:rsidR="00343E8C" w:rsidRPr="00343E8C" w:rsidRDefault="00343E8C" w:rsidP="007A327A">
      <w:pPr>
        <w:pStyle w:val="NormalWeb"/>
        <w:shd w:val="clear" w:color="auto" w:fill="FFFFFF" w:themeFill="background1"/>
        <w:spacing w:before="0" w:beforeAutospacing="0" w:after="0" w:afterAutospacing="0"/>
        <w:rPr>
          <w:rFonts w:ascii="Cambria" w:hAnsi="Cambria" w:cs="Arial"/>
          <w:color w:val="373A36"/>
          <w:sz w:val="28"/>
          <w:szCs w:val="28"/>
          <w:shd w:val="clear" w:color="auto" w:fill="FFFFFF"/>
        </w:rPr>
      </w:pPr>
      <w:r w:rsidRPr="00343E8C">
        <w:rPr>
          <w:rFonts w:ascii="Cambria" w:hAnsi="Cambria" w:cs="Arial"/>
          <w:color w:val="222222"/>
          <w:sz w:val="28"/>
          <w:szCs w:val="28"/>
          <w:shd w:val="clear" w:color="auto" w:fill="FFFFFF"/>
        </w:rPr>
        <w:t xml:space="preserve">Uber uses something more </w:t>
      </w:r>
      <w:r>
        <w:rPr>
          <w:rFonts w:ascii="Cambria" w:hAnsi="Cambria" w:cs="Arial"/>
          <w:color w:val="222222"/>
          <w:sz w:val="28"/>
          <w:szCs w:val="28"/>
          <w:shd w:val="clear" w:color="auto" w:fill="FFFFFF"/>
        </w:rPr>
        <w:t>like</w:t>
      </w:r>
      <w:r w:rsidRPr="00343E8C">
        <w:rPr>
          <w:rFonts w:ascii="Cambria" w:hAnsi="Cambria" w:cs="Arial"/>
          <w:color w:val="222222"/>
          <w:sz w:val="28"/>
          <w:szCs w:val="28"/>
          <w:shd w:val="clear" w:color="auto" w:fill="FFFFFF"/>
        </w:rPr>
        <w:t xml:space="preserve"> to a Likert scale of 1 to 5 to rate the drivers. Completing a survey does not make much sense since the Uber rides are selected randomly (based on driver proximity). </w:t>
      </w:r>
    </w:p>
    <w:p w14:paraId="0DA64239" w14:textId="77777777" w:rsidR="00B5713A" w:rsidRPr="00343E8C" w:rsidRDefault="00B5713A" w:rsidP="007A327A">
      <w:pPr>
        <w:pStyle w:val="NormalWeb"/>
        <w:shd w:val="clear" w:color="auto" w:fill="FFFFFF" w:themeFill="background1"/>
        <w:spacing w:before="0" w:beforeAutospacing="0" w:after="0" w:afterAutospacing="0"/>
        <w:rPr>
          <w:rFonts w:ascii="Cambria" w:hAnsi="Cambria"/>
          <w:sz w:val="28"/>
          <w:szCs w:val="28"/>
        </w:rPr>
      </w:pPr>
    </w:p>
    <w:p w14:paraId="567AE24F" w14:textId="77777777" w:rsidR="00B5713A" w:rsidRPr="00343E8C" w:rsidRDefault="00B5713A" w:rsidP="007A327A">
      <w:pPr>
        <w:pStyle w:val="NormalWeb"/>
        <w:shd w:val="clear" w:color="auto" w:fill="FFFFFF" w:themeFill="background1"/>
        <w:spacing w:before="0" w:beforeAutospacing="0" w:after="0" w:afterAutospacing="0"/>
        <w:rPr>
          <w:rFonts w:ascii="Cambria" w:hAnsi="Cambria"/>
          <w:sz w:val="28"/>
          <w:szCs w:val="28"/>
        </w:rPr>
      </w:pPr>
      <w:r w:rsidRPr="00343E8C">
        <w:rPr>
          <w:rFonts w:ascii="Cambria" w:hAnsi="Cambria"/>
          <w:sz w:val="28"/>
          <w:szCs w:val="28"/>
        </w:rPr>
        <w:t> </w:t>
      </w:r>
    </w:p>
    <w:p w14:paraId="4348D747" w14:textId="59771890" w:rsidR="00B5713A" w:rsidRPr="00343E8C" w:rsidRDefault="00B5713A" w:rsidP="007A327A">
      <w:pPr>
        <w:pStyle w:val="NormalWeb"/>
        <w:numPr>
          <w:ilvl w:val="0"/>
          <w:numId w:val="1"/>
        </w:numPr>
        <w:shd w:val="clear" w:color="auto" w:fill="FFFFFF" w:themeFill="background1"/>
        <w:spacing w:before="0" w:beforeAutospacing="0" w:after="0" w:afterAutospacing="0"/>
        <w:rPr>
          <w:rFonts w:ascii="Cambria" w:hAnsi="Cambria"/>
          <w:sz w:val="28"/>
          <w:szCs w:val="28"/>
        </w:rPr>
      </w:pPr>
      <w:r w:rsidRPr="00343E8C">
        <w:rPr>
          <w:rFonts w:ascii="Cambria" w:hAnsi="Cambria" w:cs="Arial"/>
          <w:color w:val="373A36"/>
          <w:sz w:val="28"/>
          <w:szCs w:val="28"/>
          <w:shd w:val="clear" w:color="auto" w:fill="FFFFFF"/>
        </w:rPr>
        <w:t xml:space="preserve"> </w:t>
      </w:r>
      <w:r w:rsidR="00343E8C" w:rsidRPr="00343E8C">
        <w:rPr>
          <w:rFonts w:ascii="Cambria" w:hAnsi="Cambria" w:cs="Arial"/>
          <w:color w:val="373A36"/>
          <w:sz w:val="28"/>
          <w:szCs w:val="28"/>
          <w:shd w:val="clear" w:color="auto" w:fill="FFFFFF"/>
        </w:rPr>
        <w:t xml:space="preserve">A </w:t>
      </w:r>
      <w:r w:rsidRPr="00343E8C">
        <w:rPr>
          <w:rFonts w:ascii="Cambria" w:hAnsi="Cambria" w:cs="Arial"/>
          <w:color w:val="373A36"/>
          <w:sz w:val="28"/>
          <w:szCs w:val="28"/>
          <w:shd w:val="clear" w:color="auto" w:fill="FFFFFF"/>
        </w:rPr>
        <w:t xml:space="preserve">grocery store wants to know how much people like strawberry, chocolate, and vanilla ice cream. </w:t>
      </w:r>
    </w:p>
    <w:p w14:paraId="48F638BC" w14:textId="28EB57C5" w:rsidR="00343E8C" w:rsidRPr="00343E8C" w:rsidRDefault="00343E8C" w:rsidP="007A327A">
      <w:pPr>
        <w:pStyle w:val="NormalWeb"/>
        <w:shd w:val="clear" w:color="auto" w:fill="FFFFFF" w:themeFill="background1"/>
        <w:spacing w:before="0" w:beforeAutospacing="0" w:after="0" w:afterAutospacing="0"/>
        <w:rPr>
          <w:rFonts w:ascii="Cambria" w:hAnsi="Cambria" w:cs="Arial"/>
          <w:color w:val="373A36"/>
          <w:sz w:val="28"/>
          <w:szCs w:val="28"/>
          <w:shd w:val="clear" w:color="auto" w:fill="FFFFFF"/>
        </w:rPr>
      </w:pPr>
    </w:p>
    <w:p w14:paraId="6792E161" w14:textId="2881D757" w:rsidR="00343E8C" w:rsidRDefault="00343E8C" w:rsidP="007A327A">
      <w:pPr>
        <w:pStyle w:val="NormalWeb"/>
        <w:shd w:val="clear" w:color="auto" w:fill="FFFFFF" w:themeFill="background1"/>
        <w:spacing w:before="0" w:beforeAutospacing="0" w:after="0" w:afterAutospacing="0"/>
        <w:rPr>
          <w:rFonts w:ascii="Cambria" w:hAnsi="Cambria"/>
          <w:sz w:val="28"/>
          <w:szCs w:val="28"/>
        </w:rPr>
      </w:pPr>
      <w:r w:rsidRPr="00343E8C">
        <w:rPr>
          <w:rFonts w:ascii="Cambria" w:hAnsi="Cambria"/>
          <w:sz w:val="28"/>
          <w:szCs w:val="28"/>
        </w:rPr>
        <w:t>Yes</w:t>
      </w:r>
      <w:r>
        <w:rPr>
          <w:rFonts w:ascii="Cambria" w:hAnsi="Cambria"/>
          <w:sz w:val="28"/>
          <w:szCs w:val="28"/>
        </w:rPr>
        <w:t xml:space="preserve">. </w:t>
      </w:r>
    </w:p>
    <w:p w14:paraId="182EFF0C" w14:textId="5DFB2C0D" w:rsidR="00343E8C" w:rsidRDefault="00343E8C" w:rsidP="007A327A">
      <w:pPr>
        <w:pStyle w:val="NormalWeb"/>
        <w:shd w:val="clear" w:color="auto" w:fill="FFFFFF" w:themeFill="background1"/>
        <w:spacing w:before="0" w:beforeAutospacing="0" w:after="0" w:afterAutospacing="0"/>
        <w:rPr>
          <w:rFonts w:ascii="Cambria" w:hAnsi="Cambria"/>
          <w:sz w:val="28"/>
          <w:szCs w:val="28"/>
        </w:rPr>
      </w:pPr>
    </w:p>
    <w:p w14:paraId="07D5CD83" w14:textId="1ED35475" w:rsidR="00343E8C" w:rsidRPr="00343E8C" w:rsidRDefault="00343E8C" w:rsidP="007A327A">
      <w:pPr>
        <w:pStyle w:val="NormalWeb"/>
        <w:shd w:val="clear" w:color="auto" w:fill="FFFFFF" w:themeFill="background1"/>
        <w:spacing w:before="0" w:beforeAutospacing="0" w:after="0" w:afterAutospacing="0"/>
        <w:rPr>
          <w:rFonts w:ascii="Cambria" w:hAnsi="Cambria"/>
          <w:sz w:val="28"/>
          <w:szCs w:val="28"/>
        </w:rPr>
      </w:pPr>
      <w:r>
        <w:rPr>
          <w:rFonts w:ascii="Cambria" w:hAnsi="Cambria"/>
          <w:sz w:val="28"/>
          <w:szCs w:val="28"/>
        </w:rPr>
        <w:t xml:space="preserve">You could be easy to set up a small three question survey at check-out to survey ice cream flavors. This information </w:t>
      </w:r>
      <w:r w:rsidR="00B45875">
        <w:rPr>
          <w:rFonts w:ascii="Cambria" w:hAnsi="Cambria"/>
          <w:sz w:val="28"/>
          <w:szCs w:val="28"/>
        </w:rPr>
        <w:t xml:space="preserve">from the survey could be useful for how much the store should stock of ice cream types. </w:t>
      </w:r>
    </w:p>
    <w:p w14:paraId="5C778BD1" w14:textId="77777777" w:rsidR="00B5713A" w:rsidRPr="00343E8C" w:rsidRDefault="00B5713A" w:rsidP="007A327A">
      <w:pPr>
        <w:pStyle w:val="NormalWeb"/>
        <w:shd w:val="clear" w:color="auto" w:fill="FFFFFF" w:themeFill="background1"/>
        <w:spacing w:before="0" w:beforeAutospacing="0" w:after="0" w:afterAutospacing="0"/>
        <w:rPr>
          <w:rFonts w:ascii="Cambria" w:hAnsi="Cambria"/>
          <w:sz w:val="28"/>
          <w:szCs w:val="28"/>
        </w:rPr>
      </w:pPr>
      <w:r w:rsidRPr="00343E8C">
        <w:rPr>
          <w:rFonts w:ascii="Cambria" w:hAnsi="Cambria"/>
          <w:sz w:val="28"/>
          <w:szCs w:val="28"/>
        </w:rPr>
        <w:t> </w:t>
      </w:r>
    </w:p>
    <w:p w14:paraId="713BC6A3" w14:textId="0EE55222" w:rsidR="00B5713A" w:rsidRPr="00343E8C" w:rsidRDefault="00B5713A" w:rsidP="007A327A">
      <w:pPr>
        <w:pStyle w:val="NormalWeb"/>
        <w:numPr>
          <w:ilvl w:val="0"/>
          <w:numId w:val="1"/>
        </w:numPr>
        <w:shd w:val="clear" w:color="auto" w:fill="FFFFFF" w:themeFill="background1"/>
        <w:spacing w:before="0" w:beforeAutospacing="0" w:after="0" w:afterAutospacing="0"/>
        <w:rPr>
          <w:rFonts w:ascii="Cambria" w:hAnsi="Cambria"/>
          <w:sz w:val="28"/>
          <w:szCs w:val="28"/>
        </w:rPr>
      </w:pPr>
      <w:r w:rsidRPr="00343E8C">
        <w:rPr>
          <w:rFonts w:ascii="Cambria" w:hAnsi="Cambria" w:cs="Arial"/>
          <w:color w:val="373A36"/>
          <w:sz w:val="28"/>
          <w:szCs w:val="28"/>
          <w:shd w:val="clear" w:color="auto" w:fill="FFFFFF"/>
        </w:rPr>
        <w:t xml:space="preserve">Trojan wants to know whether their condoms are more popular among straight people or gay people. </w:t>
      </w:r>
    </w:p>
    <w:p w14:paraId="1D4042C5" w14:textId="53327E33" w:rsidR="00B5713A" w:rsidRDefault="00B5713A" w:rsidP="007A327A">
      <w:pPr>
        <w:pStyle w:val="NormalWeb"/>
        <w:shd w:val="clear" w:color="auto" w:fill="FFFFFF" w:themeFill="background1"/>
        <w:spacing w:before="0" w:beforeAutospacing="0" w:after="0" w:afterAutospacing="0"/>
        <w:rPr>
          <w:rFonts w:ascii="Cambria" w:hAnsi="Cambria"/>
          <w:sz w:val="28"/>
          <w:szCs w:val="28"/>
        </w:rPr>
      </w:pPr>
      <w:r w:rsidRPr="00343E8C">
        <w:rPr>
          <w:rFonts w:ascii="Cambria" w:hAnsi="Cambria"/>
          <w:sz w:val="28"/>
          <w:szCs w:val="28"/>
        </w:rPr>
        <w:t> </w:t>
      </w:r>
    </w:p>
    <w:p w14:paraId="53205766" w14:textId="2D83DDB8" w:rsidR="00B45875" w:rsidRDefault="00B45875" w:rsidP="007A327A">
      <w:pPr>
        <w:pStyle w:val="NormalWeb"/>
        <w:shd w:val="clear" w:color="auto" w:fill="FFFFFF" w:themeFill="background1"/>
        <w:spacing w:before="0" w:beforeAutospacing="0" w:after="0" w:afterAutospacing="0"/>
        <w:rPr>
          <w:rFonts w:ascii="Cambria" w:hAnsi="Cambria"/>
          <w:sz w:val="28"/>
          <w:szCs w:val="28"/>
        </w:rPr>
      </w:pPr>
      <w:r>
        <w:rPr>
          <w:rFonts w:ascii="Cambria" w:hAnsi="Cambria"/>
          <w:sz w:val="28"/>
          <w:szCs w:val="28"/>
        </w:rPr>
        <w:t xml:space="preserve">Yes. </w:t>
      </w:r>
    </w:p>
    <w:p w14:paraId="36DDA8CC" w14:textId="70A1627D" w:rsidR="00B45875" w:rsidRDefault="00B45875" w:rsidP="007A327A">
      <w:pPr>
        <w:pStyle w:val="NormalWeb"/>
        <w:shd w:val="clear" w:color="auto" w:fill="FFFFFF" w:themeFill="background1"/>
        <w:spacing w:before="0" w:beforeAutospacing="0" w:after="0" w:afterAutospacing="0"/>
        <w:rPr>
          <w:rFonts w:ascii="Cambria" w:hAnsi="Cambria"/>
          <w:sz w:val="28"/>
          <w:szCs w:val="28"/>
        </w:rPr>
      </w:pPr>
    </w:p>
    <w:p w14:paraId="7A4C4114" w14:textId="69E3F46D" w:rsidR="00B45875" w:rsidRDefault="00B45875" w:rsidP="007A327A">
      <w:pPr>
        <w:pStyle w:val="NormalWeb"/>
        <w:shd w:val="clear" w:color="auto" w:fill="FFFFFF" w:themeFill="background1"/>
        <w:spacing w:before="0" w:beforeAutospacing="0" w:after="0" w:afterAutospacing="0"/>
        <w:rPr>
          <w:rFonts w:ascii="Cambria" w:hAnsi="Cambria"/>
          <w:sz w:val="28"/>
          <w:szCs w:val="28"/>
        </w:rPr>
      </w:pPr>
      <w:r>
        <w:rPr>
          <w:rFonts w:ascii="Cambria" w:hAnsi="Cambria"/>
          <w:sz w:val="28"/>
          <w:szCs w:val="28"/>
        </w:rPr>
        <w:t xml:space="preserve">This could be an online survey or in partnership with a health clinic. </w:t>
      </w:r>
    </w:p>
    <w:p w14:paraId="2EA2B0E9" w14:textId="77777777" w:rsidR="00B45875" w:rsidRPr="00343E8C" w:rsidRDefault="00B45875" w:rsidP="007A327A">
      <w:pPr>
        <w:pStyle w:val="NormalWeb"/>
        <w:shd w:val="clear" w:color="auto" w:fill="FFFFFF" w:themeFill="background1"/>
        <w:spacing w:before="0" w:beforeAutospacing="0" w:after="0" w:afterAutospacing="0"/>
        <w:rPr>
          <w:rFonts w:ascii="Cambria" w:hAnsi="Cambria"/>
          <w:sz w:val="28"/>
          <w:szCs w:val="28"/>
        </w:rPr>
      </w:pPr>
    </w:p>
    <w:p w14:paraId="454E343E" w14:textId="59864731" w:rsidR="00B5713A" w:rsidRPr="00343E8C" w:rsidRDefault="00B5713A" w:rsidP="007A327A">
      <w:pPr>
        <w:pStyle w:val="NormalWeb"/>
        <w:numPr>
          <w:ilvl w:val="0"/>
          <w:numId w:val="1"/>
        </w:numPr>
        <w:shd w:val="clear" w:color="auto" w:fill="FFFFFF" w:themeFill="background1"/>
        <w:spacing w:before="0" w:beforeAutospacing="0" w:after="0" w:afterAutospacing="0"/>
        <w:rPr>
          <w:rFonts w:ascii="Cambria" w:hAnsi="Cambria"/>
          <w:sz w:val="28"/>
          <w:szCs w:val="28"/>
        </w:rPr>
      </w:pPr>
      <w:r w:rsidRPr="00343E8C">
        <w:rPr>
          <w:rFonts w:ascii="Cambria" w:hAnsi="Cambria" w:cs="Arial"/>
          <w:color w:val="373A36"/>
          <w:sz w:val="28"/>
          <w:szCs w:val="28"/>
          <w:shd w:val="clear" w:color="auto" w:fill="FFFFFF"/>
        </w:rPr>
        <w:t xml:space="preserve">Recently, rental rates for </w:t>
      </w:r>
      <w:proofErr w:type="spellStart"/>
      <w:r w:rsidRPr="00343E8C">
        <w:rPr>
          <w:rFonts w:ascii="Cambria" w:hAnsi="Cambria" w:cs="Arial"/>
          <w:color w:val="373A36"/>
          <w:sz w:val="28"/>
          <w:szCs w:val="28"/>
          <w:shd w:val="clear" w:color="auto" w:fill="FFFFFF"/>
        </w:rPr>
        <w:t>HappyCars</w:t>
      </w:r>
      <w:proofErr w:type="spellEnd"/>
      <w:r w:rsidRPr="00343E8C">
        <w:rPr>
          <w:rFonts w:ascii="Cambria" w:hAnsi="Cambria" w:cs="Arial"/>
          <w:color w:val="373A36"/>
          <w:sz w:val="28"/>
          <w:szCs w:val="28"/>
          <w:shd w:val="clear" w:color="auto" w:fill="FFFFFF"/>
        </w:rPr>
        <w:t xml:space="preserve"> have increased by 30%, which is quite unusual. You want to find out why this is happening and how to keep the increase going. </w:t>
      </w:r>
    </w:p>
    <w:p w14:paraId="6436FC99" w14:textId="5BD40EA0" w:rsidR="00B5713A" w:rsidRDefault="00B5713A" w:rsidP="007A327A">
      <w:pPr>
        <w:pStyle w:val="NormalWeb"/>
        <w:shd w:val="clear" w:color="auto" w:fill="FFFFFF" w:themeFill="background1"/>
        <w:spacing w:before="0" w:beforeAutospacing="0" w:after="0" w:afterAutospacing="0"/>
        <w:rPr>
          <w:rFonts w:ascii="Cambria" w:hAnsi="Cambria"/>
          <w:sz w:val="28"/>
          <w:szCs w:val="28"/>
        </w:rPr>
      </w:pPr>
      <w:r w:rsidRPr="00343E8C">
        <w:rPr>
          <w:rFonts w:ascii="Cambria" w:hAnsi="Cambria"/>
          <w:sz w:val="28"/>
          <w:szCs w:val="28"/>
        </w:rPr>
        <w:t> </w:t>
      </w:r>
    </w:p>
    <w:p w14:paraId="7141EF82" w14:textId="10A0BDCF" w:rsidR="00B45875" w:rsidRDefault="00B45875" w:rsidP="007A327A">
      <w:pPr>
        <w:pStyle w:val="NormalWeb"/>
        <w:shd w:val="clear" w:color="auto" w:fill="FFFFFF" w:themeFill="background1"/>
        <w:spacing w:before="0" w:beforeAutospacing="0" w:after="0" w:afterAutospacing="0"/>
        <w:rPr>
          <w:rFonts w:ascii="Cambria" w:hAnsi="Cambria"/>
          <w:sz w:val="28"/>
          <w:szCs w:val="28"/>
        </w:rPr>
      </w:pPr>
      <w:r>
        <w:rPr>
          <w:rFonts w:ascii="Cambria" w:hAnsi="Cambria"/>
          <w:sz w:val="28"/>
          <w:szCs w:val="28"/>
        </w:rPr>
        <w:t xml:space="preserve">No. </w:t>
      </w:r>
    </w:p>
    <w:p w14:paraId="019E5577" w14:textId="3241709A" w:rsidR="00B45875" w:rsidRDefault="00B45875" w:rsidP="007A327A">
      <w:pPr>
        <w:pStyle w:val="NormalWeb"/>
        <w:shd w:val="clear" w:color="auto" w:fill="FFFFFF" w:themeFill="background1"/>
        <w:spacing w:before="0" w:beforeAutospacing="0" w:after="0" w:afterAutospacing="0"/>
        <w:rPr>
          <w:rFonts w:ascii="Cambria" w:hAnsi="Cambria"/>
          <w:sz w:val="28"/>
          <w:szCs w:val="28"/>
        </w:rPr>
      </w:pPr>
    </w:p>
    <w:p w14:paraId="13898A88" w14:textId="7C2447ED" w:rsidR="00B45875" w:rsidRDefault="00B45875" w:rsidP="007A327A">
      <w:pPr>
        <w:pStyle w:val="NormalWeb"/>
        <w:shd w:val="clear" w:color="auto" w:fill="FFFFFF" w:themeFill="background1"/>
        <w:spacing w:before="0" w:beforeAutospacing="0" w:after="0" w:afterAutospacing="0"/>
        <w:rPr>
          <w:rFonts w:ascii="Cambria" w:hAnsi="Cambria"/>
          <w:sz w:val="28"/>
          <w:szCs w:val="28"/>
        </w:rPr>
      </w:pPr>
      <w:r>
        <w:rPr>
          <w:rFonts w:ascii="Cambria" w:hAnsi="Cambria"/>
          <w:sz w:val="28"/>
          <w:szCs w:val="28"/>
        </w:rPr>
        <w:t xml:space="preserve">Surveying the customers is not going to led anywhere. It is possible that you could survey the company. Doing research would likely provide more information then conducting a survey. Perhaps the economy is driving the 30%, a new tax on rentals, whatever it maybe will not be answered through a survey. </w:t>
      </w:r>
    </w:p>
    <w:p w14:paraId="2EF436B8" w14:textId="77777777" w:rsidR="00B45875" w:rsidRPr="00343E8C" w:rsidRDefault="00B45875" w:rsidP="007A327A">
      <w:pPr>
        <w:pStyle w:val="NormalWeb"/>
        <w:shd w:val="clear" w:color="auto" w:fill="FFFFFF" w:themeFill="background1"/>
        <w:spacing w:before="0" w:beforeAutospacing="0" w:after="0" w:afterAutospacing="0"/>
        <w:rPr>
          <w:rFonts w:ascii="Cambria" w:hAnsi="Cambria"/>
          <w:sz w:val="28"/>
          <w:szCs w:val="28"/>
        </w:rPr>
      </w:pPr>
    </w:p>
    <w:p w14:paraId="2C855DC3" w14:textId="16E84184" w:rsidR="00B5713A" w:rsidRPr="00B45875" w:rsidRDefault="00B5713A" w:rsidP="007A327A">
      <w:pPr>
        <w:pStyle w:val="NormalWeb"/>
        <w:numPr>
          <w:ilvl w:val="0"/>
          <w:numId w:val="1"/>
        </w:numPr>
        <w:shd w:val="clear" w:color="auto" w:fill="FFFFFF" w:themeFill="background1"/>
        <w:spacing w:before="0" w:beforeAutospacing="0" w:after="0" w:afterAutospacing="0"/>
        <w:rPr>
          <w:rFonts w:ascii="Cambria" w:hAnsi="Cambria"/>
          <w:sz w:val="28"/>
          <w:szCs w:val="28"/>
        </w:rPr>
      </w:pPr>
      <w:r w:rsidRPr="00343E8C">
        <w:rPr>
          <w:rFonts w:ascii="Cambria" w:hAnsi="Cambria" w:cs="Arial"/>
          <w:color w:val="373A36"/>
          <w:sz w:val="28"/>
          <w:szCs w:val="28"/>
          <w:shd w:val="clear" w:color="auto" w:fill="FFFFFF"/>
        </w:rPr>
        <w:t xml:space="preserve">Assessing the success rate of a new advertising campaign. </w:t>
      </w:r>
    </w:p>
    <w:p w14:paraId="67262683" w14:textId="3DA06D52" w:rsidR="00B45875" w:rsidRDefault="00B45875" w:rsidP="007A327A">
      <w:pPr>
        <w:pStyle w:val="NormalWeb"/>
        <w:shd w:val="clear" w:color="auto" w:fill="FFFFFF" w:themeFill="background1"/>
        <w:spacing w:before="0" w:beforeAutospacing="0" w:after="0" w:afterAutospacing="0"/>
        <w:rPr>
          <w:rFonts w:ascii="Cambria" w:hAnsi="Cambria" w:cs="Arial"/>
          <w:color w:val="373A36"/>
          <w:sz w:val="28"/>
          <w:szCs w:val="28"/>
          <w:shd w:val="clear" w:color="auto" w:fill="FFFFFF"/>
        </w:rPr>
      </w:pPr>
    </w:p>
    <w:p w14:paraId="4E8EB4AF" w14:textId="2613B399" w:rsidR="00B45875" w:rsidRDefault="00B45875" w:rsidP="007A327A">
      <w:pPr>
        <w:pStyle w:val="NormalWeb"/>
        <w:shd w:val="clear" w:color="auto" w:fill="FFFFFF" w:themeFill="background1"/>
        <w:spacing w:before="0" w:beforeAutospacing="0" w:after="0" w:afterAutospacing="0"/>
        <w:rPr>
          <w:rFonts w:ascii="Cambria" w:hAnsi="Cambria" w:cs="Arial"/>
          <w:color w:val="373A36"/>
          <w:sz w:val="28"/>
          <w:szCs w:val="28"/>
          <w:shd w:val="clear" w:color="auto" w:fill="FFFFFF"/>
        </w:rPr>
      </w:pPr>
      <w:r>
        <w:rPr>
          <w:rFonts w:ascii="Cambria" w:hAnsi="Cambria" w:cs="Arial"/>
          <w:color w:val="373A36"/>
          <w:sz w:val="28"/>
          <w:szCs w:val="28"/>
          <w:shd w:val="clear" w:color="auto" w:fill="FFFFFF"/>
        </w:rPr>
        <w:t xml:space="preserve">Yes. </w:t>
      </w:r>
    </w:p>
    <w:p w14:paraId="5CDDBBC3" w14:textId="4179171C" w:rsidR="00B45875" w:rsidRDefault="00B45875" w:rsidP="007A327A">
      <w:pPr>
        <w:pStyle w:val="NormalWeb"/>
        <w:shd w:val="clear" w:color="auto" w:fill="FFFFFF" w:themeFill="background1"/>
        <w:spacing w:before="0" w:beforeAutospacing="0" w:after="0" w:afterAutospacing="0"/>
        <w:rPr>
          <w:rFonts w:ascii="Cambria" w:hAnsi="Cambria" w:cs="Arial"/>
          <w:color w:val="373A36"/>
          <w:sz w:val="28"/>
          <w:szCs w:val="28"/>
          <w:shd w:val="clear" w:color="auto" w:fill="FFFFFF"/>
        </w:rPr>
      </w:pPr>
    </w:p>
    <w:p w14:paraId="5D785CE5" w14:textId="67170F98" w:rsidR="00B45875" w:rsidRPr="00343E8C" w:rsidRDefault="00B45875" w:rsidP="007A327A">
      <w:pPr>
        <w:pStyle w:val="NormalWeb"/>
        <w:shd w:val="clear" w:color="auto" w:fill="FFFFFF" w:themeFill="background1"/>
        <w:spacing w:before="0" w:beforeAutospacing="0" w:after="0" w:afterAutospacing="0"/>
        <w:rPr>
          <w:rFonts w:ascii="Cambria" w:hAnsi="Cambria"/>
          <w:sz w:val="28"/>
          <w:szCs w:val="28"/>
        </w:rPr>
      </w:pPr>
      <w:r>
        <w:rPr>
          <w:rFonts w:ascii="Cambria" w:hAnsi="Cambria" w:cs="Arial"/>
          <w:color w:val="373A36"/>
          <w:sz w:val="28"/>
          <w:szCs w:val="28"/>
          <w:shd w:val="clear" w:color="auto" w:fill="FFFFFF"/>
        </w:rPr>
        <w:t xml:space="preserve">For online retail you could survey customers if the new advertising campaign led them to the site. </w:t>
      </w:r>
    </w:p>
    <w:p w14:paraId="136AD610" w14:textId="77777777" w:rsidR="00B5713A" w:rsidRPr="00343E8C" w:rsidRDefault="00B5713A" w:rsidP="007A327A">
      <w:pPr>
        <w:pStyle w:val="NormalWeb"/>
        <w:shd w:val="clear" w:color="auto" w:fill="FFFFFF" w:themeFill="background1"/>
        <w:spacing w:before="0" w:beforeAutospacing="0" w:after="0" w:afterAutospacing="0"/>
        <w:rPr>
          <w:rFonts w:ascii="Cambria" w:hAnsi="Cambria"/>
          <w:sz w:val="28"/>
          <w:szCs w:val="28"/>
        </w:rPr>
      </w:pPr>
      <w:r w:rsidRPr="00343E8C">
        <w:rPr>
          <w:rFonts w:ascii="Cambria" w:hAnsi="Cambria"/>
          <w:sz w:val="28"/>
          <w:szCs w:val="28"/>
        </w:rPr>
        <w:t> </w:t>
      </w:r>
    </w:p>
    <w:p w14:paraId="04A2DD96" w14:textId="1F88CCB6" w:rsidR="00B5713A" w:rsidRPr="00343E8C" w:rsidRDefault="00B5713A" w:rsidP="007A327A">
      <w:pPr>
        <w:pStyle w:val="NormalWeb"/>
        <w:numPr>
          <w:ilvl w:val="0"/>
          <w:numId w:val="1"/>
        </w:numPr>
        <w:spacing w:before="0" w:beforeAutospacing="0" w:after="0" w:afterAutospacing="0"/>
        <w:rPr>
          <w:rFonts w:ascii="Cambria" w:hAnsi="Cambria"/>
          <w:sz w:val="28"/>
          <w:szCs w:val="28"/>
        </w:rPr>
      </w:pPr>
      <w:r w:rsidRPr="00343E8C">
        <w:rPr>
          <w:rFonts w:ascii="Cambria" w:hAnsi="Cambria" w:cs="Arial"/>
          <w:color w:val="373A36"/>
          <w:sz w:val="28"/>
          <w:szCs w:val="28"/>
          <w:shd w:val="clear" w:color="auto" w:fill="FFFFFF"/>
        </w:rPr>
        <w:t>Measuring the effect of nurse/patient ratio on patient recovery rates in hospital wards.</w:t>
      </w:r>
    </w:p>
    <w:p w14:paraId="73B5249A" w14:textId="7ABE29B5" w:rsidR="00C90759" w:rsidRDefault="00C90759" w:rsidP="007A327A">
      <w:pPr>
        <w:spacing w:after="0" w:line="240" w:lineRule="auto"/>
        <w:rPr>
          <w:rFonts w:ascii="Cambria" w:hAnsi="Cambria"/>
          <w:sz w:val="28"/>
          <w:szCs w:val="28"/>
        </w:rPr>
      </w:pPr>
    </w:p>
    <w:p w14:paraId="7943F5C2" w14:textId="233EDA5A" w:rsidR="00D03445" w:rsidRDefault="00D03445" w:rsidP="007A327A">
      <w:pPr>
        <w:spacing w:after="0" w:line="240" w:lineRule="auto"/>
        <w:rPr>
          <w:rFonts w:ascii="Cambria" w:hAnsi="Cambria"/>
          <w:sz w:val="28"/>
          <w:szCs w:val="28"/>
        </w:rPr>
      </w:pPr>
      <w:r>
        <w:rPr>
          <w:rFonts w:ascii="Cambria" w:hAnsi="Cambria"/>
          <w:sz w:val="28"/>
          <w:szCs w:val="28"/>
        </w:rPr>
        <w:t xml:space="preserve">No. </w:t>
      </w:r>
    </w:p>
    <w:p w14:paraId="6304C6A7" w14:textId="18938271" w:rsidR="00D03445" w:rsidRPr="00343E8C" w:rsidRDefault="00D03445" w:rsidP="007A327A">
      <w:pPr>
        <w:spacing w:after="0" w:line="240" w:lineRule="auto"/>
        <w:rPr>
          <w:rFonts w:ascii="Cambria" w:hAnsi="Cambria"/>
          <w:sz w:val="28"/>
          <w:szCs w:val="28"/>
        </w:rPr>
      </w:pPr>
      <w:r>
        <w:rPr>
          <w:rFonts w:ascii="Cambria" w:hAnsi="Cambria"/>
          <w:sz w:val="28"/>
          <w:szCs w:val="28"/>
        </w:rPr>
        <w:t xml:space="preserve">Maybe if it is an internal survey by the hospital. There are likely several factors at play that could influence the patient recovery rates. Could survey the quality and care of individual nurses. </w:t>
      </w:r>
    </w:p>
    <w:sectPr w:rsidR="00D03445" w:rsidRPr="00343E8C" w:rsidSect="00B571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86B5E"/>
    <w:multiLevelType w:val="hybridMultilevel"/>
    <w:tmpl w:val="7CBA5340"/>
    <w:lvl w:ilvl="0" w:tplc="F9C47A7C">
      <w:start w:val="1"/>
      <w:numFmt w:val="decimal"/>
      <w:lvlText w:val="%1."/>
      <w:lvlJc w:val="left"/>
      <w:pPr>
        <w:ind w:left="720" w:hanging="360"/>
      </w:pPr>
      <w:rPr>
        <w:rFonts w:cs="Arial" w:hint="default"/>
        <w:color w:val="373A36"/>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3A"/>
    <w:rsid w:val="00343E8C"/>
    <w:rsid w:val="007A327A"/>
    <w:rsid w:val="00B45875"/>
    <w:rsid w:val="00B5713A"/>
    <w:rsid w:val="00C90759"/>
    <w:rsid w:val="00D03445"/>
    <w:rsid w:val="00E15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7E7D"/>
  <w15:chartTrackingRefBased/>
  <w15:docId w15:val="{2CE53B1D-04B7-4B93-84A2-1E951725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1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4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Miller</dc:creator>
  <cp:keywords/>
  <dc:description/>
  <cp:lastModifiedBy> </cp:lastModifiedBy>
  <cp:revision>2</cp:revision>
  <dcterms:created xsi:type="dcterms:W3CDTF">2019-09-18T19:09:00Z</dcterms:created>
  <dcterms:modified xsi:type="dcterms:W3CDTF">2019-09-18T19:09:00Z</dcterms:modified>
</cp:coreProperties>
</file>