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rPr>
          <w:rFonts w:ascii="Arial" w:cs="Arial" w:eastAsia="Arial" w:hAnsi="Arial"/>
          <w:b w:val="1"/>
          <w:bCs w:val="1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7"/>
          <w:szCs w:val="27"/>
          <w:rtl w:val="0"/>
        </w:rPr>
        <w:t xml:space="preserve">1.6.4-ALG checkPermissions() Algorithm</w:t>
      </w:r>
    </w:p>
    <w:p w:rsidR="00000000" w:rsidDel="00000000" w:rsidP="00000000" w:rsidRDefault="00000000" w:rsidRPr="00000000" w14:paraId="00000002">
      <w:pPr>
        <w:keepNext w:val="1"/>
        <w:spacing w:after="0" w:before="6" w:line="24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Purpose:</w:t>
      </w:r>
    </w:p>
    <w:p w:rsidR="00000000" w:rsidDel="00000000" w:rsidP="00000000" w:rsidRDefault="00000000" w:rsidRPr="00000000" w14:paraId="00000003">
      <w:pPr>
        <w:keepNext w:val="1"/>
        <w:spacing w:after="0" w:before="6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This is for any service looking for what kinds of permissions are available to a specific type of user, based off of the user object.</w:t>
      </w:r>
    </w:p>
    <w:p w:rsidR="00000000" w:rsidDel="00000000" w:rsidP="00000000" w:rsidRDefault="00000000" w:rsidRPr="00000000" w14:paraId="00000004">
      <w:pPr>
        <w:keepNext w:val="1"/>
        <w:spacing w:after="0" w:before="6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</w:rPr>
        <w:drawing>
          <wp:inline distB="114300" distT="114300" distL="114300" distR="114300">
            <wp:extent cx="5943600" cy="5130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3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1"/>
        <w:spacing w:after="0" w:before="6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1"/>
        <w:spacing w:after="0" w:before="6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1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1"/>
        <w:spacing w:after="0" w:before="6" w:line="24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Local Data:</w:t>
      </w:r>
    </w:p>
    <w:p w:rsidR="00000000" w:rsidDel="00000000" w:rsidP="00000000" w:rsidRDefault="00000000" w:rsidRPr="00000000" w14:paraId="00000009">
      <w:pPr>
        <w:keepNext w:val="1"/>
        <w:spacing w:after="0" w:before="6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user: User</w:t>
      </w:r>
    </w:p>
    <w:p w:rsidR="00000000" w:rsidDel="00000000" w:rsidP="00000000" w:rsidRDefault="00000000" w:rsidRPr="00000000" w14:paraId="0000000A">
      <w:pPr>
        <w:keepNext w:val="1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1"/>
        <w:spacing w:after="0" w:before="6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4aAtAU5TgLP+s3yy8c3/ffywdg==">CgMxLjA4AHIhMUQtdGtYNy1Ed25QbEpjd3JXS3U4cEZNeHNNdzI2d2p0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