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1E128F3" w14:textId="63DF2EDF" w:rsidR="00AB2268" w:rsidRDefault="008B731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aunque no me llamaba tanto la atención todo lo relacionado con liderazgo de proyectos, fue de lo que </w:t>
            </w:r>
            <w:r w:rsidR="00AB2268">
              <w:rPr>
                <w:rFonts w:eastAsiaTheme="majorEastAsia"/>
                <w:color w:val="767171" w:themeColor="background2" w:themeShade="80"/>
                <w:sz w:val="24"/>
                <w:szCs w:val="24"/>
              </w:rPr>
              <w:t>más me</w:t>
            </w:r>
            <w:r>
              <w:rPr>
                <w:rFonts w:eastAsiaTheme="majorEastAsia"/>
                <w:color w:val="767171" w:themeColor="background2" w:themeShade="80"/>
                <w:sz w:val="24"/>
                <w:szCs w:val="24"/>
              </w:rPr>
              <w:t xml:space="preserve"> gustó al final</w:t>
            </w:r>
            <w:r w:rsidR="00AB2268">
              <w:rPr>
                <w:rFonts w:eastAsiaTheme="majorEastAsia"/>
                <w:color w:val="767171" w:themeColor="background2" w:themeShade="80"/>
                <w:sz w:val="24"/>
                <w:szCs w:val="24"/>
              </w:rPr>
              <w:t>, me agrada que es demandante y desafiante a su manera, ya que hay que tener contacto con gente para poder darse a entender en distintos proyectos o subproyectos.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B4B6DA5" w:rsidR="4A61007E" w:rsidRDefault="00AB226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Por su puesto que todas las certificaciones que he obtenido a lo largo de la carrera tienen una importancia grande, ya sea por prestigio o por “validación” de conocimientos, ya que justamente me dictan como apto para realizar actividades que estén relacionadas.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6F718973" w14:textId="77777777" w:rsidR="00AB2268" w:rsidRPr="00AB2268" w:rsidRDefault="00AB2268" w:rsidP="00AB2268">
            <w:pPr>
              <w:tabs>
                <w:tab w:val="left" w:pos="454"/>
              </w:tabs>
              <w:jc w:val="both"/>
              <w:rPr>
                <w:rFonts w:eastAsiaTheme="majorEastAsia"/>
                <w:color w:val="767171" w:themeColor="background2" w:themeShade="80"/>
                <w:sz w:val="24"/>
                <w:szCs w:val="24"/>
              </w:rPr>
            </w:pPr>
            <w:r w:rsidRPr="00AB2268">
              <w:rPr>
                <w:rFonts w:eastAsiaTheme="majorEastAsia"/>
                <w:b/>
                <w:bCs/>
                <w:color w:val="767171" w:themeColor="background2" w:themeShade="80"/>
                <w:sz w:val="24"/>
                <w:szCs w:val="24"/>
              </w:rPr>
              <w:t>Fortalezas (Competencias más desarrolladas):</w:t>
            </w:r>
          </w:p>
          <w:p w14:paraId="71B2E900" w14:textId="77777777" w:rsidR="00AB2268" w:rsidRDefault="00AB2268" w:rsidP="00AB2268">
            <w:pPr>
              <w:numPr>
                <w:ilvl w:val="0"/>
                <w:numId w:val="41"/>
              </w:numPr>
              <w:tabs>
                <w:tab w:val="left" w:pos="454"/>
              </w:tabs>
              <w:jc w:val="both"/>
              <w:rPr>
                <w:rFonts w:eastAsiaTheme="majorEastAsia"/>
                <w:color w:val="767171" w:themeColor="background2" w:themeShade="80"/>
                <w:sz w:val="24"/>
                <w:szCs w:val="24"/>
              </w:rPr>
            </w:pPr>
            <w:r w:rsidRPr="00AB2268">
              <w:rPr>
                <w:rFonts w:eastAsiaTheme="majorEastAsia"/>
                <w:b/>
                <w:bCs/>
                <w:color w:val="767171" w:themeColor="background2" w:themeShade="80"/>
                <w:sz w:val="24"/>
                <w:szCs w:val="24"/>
              </w:rPr>
              <w:t>Desarrollo y Programación de Software:</w:t>
            </w:r>
            <w:r w:rsidRPr="00AB2268">
              <w:rPr>
                <w:rFonts w:eastAsiaTheme="majorEastAsia"/>
                <w:color w:val="767171" w:themeColor="background2" w:themeShade="80"/>
                <w:sz w:val="24"/>
                <w:szCs w:val="24"/>
              </w:rPr>
              <w:t xml:space="preserve"> Me siento completamente seguro construyendo aplicaciones, definiendo arquitecturas de código y programando soluciones eficientes. Manejo con solidez el ciclo de desarrollo desde la lógica de programación hasta el código en producción, aplicando buenas prácticas y estándares de la industria. </w:t>
            </w:r>
          </w:p>
          <w:p w14:paraId="200F142D" w14:textId="141176E9" w:rsidR="00AB2268" w:rsidRPr="00AB2268" w:rsidRDefault="00AB2268" w:rsidP="00AB2268">
            <w:pPr>
              <w:numPr>
                <w:ilvl w:val="0"/>
                <w:numId w:val="41"/>
              </w:numPr>
              <w:tabs>
                <w:tab w:val="left" w:pos="454"/>
              </w:tabs>
              <w:jc w:val="both"/>
              <w:rPr>
                <w:rFonts w:eastAsiaTheme="majorEastAsia"/>
                <w:color w:val="767171" w:themeColor="background2" w:themeShade="80"/>
                <w:sz w:val="24"/>
                <w:szCs w:val="24"/>
              </w:rPr>
            </w:pPr>
            <w:r w:rsidRPr="00AB2268">
              <w:rPr>
                <w:rFonts w:eastAsiaTheme="majorEastAsia"/>
                <w:b/>
                <w:bCs/>
                <w:color w:val="767171" w:themeColor="background2" w:themeShade="80"/>
                <w:sz w:val="24"/>
                <w:szCs w:val="24"/>
              </w:rPr>
              <w:t>Liderazgo y Gestión de Proyectos:</w:t>
            </w:r>
            <w:r w:rsidRPr="00AB2268">
              <w:rPr>
                <w:rFonts w:eastAsiaTheme="majorEastAsia"/>
                <w:color w:val="767171" w:themeColor="background2" w:themeShade="80"/>
                <w:sz w:val="24"/>
                <w:szCs w:val="24"/>
              </w:rPr>
              <w:t xml:space="preserve"> Tengo un dominio sobresaliente para coordinar equipos, organizar la entrega de valor, tomar decisiones estratégicas y aplicar metodologías ágiles como Scrum. Esta habilidad me permite no solo enfocarme en la parte técnica, sino también guiar el trabajo colaborativo hacia los objetivos de negocio.</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03415657" w14:textId="77777777" w:rsidR="00AB2268" w:rsidRPr="00AB2268" w:rsidRDefault="00AB2268" w:rsidP="00AB2268">
            <w:pPr>
              <w:tabs>
                <w:tab w:val="left" w:pos="454"/>
              </w:tabs>
              <w:jc w:val="both"/>
              <w:rPr>
                <w:rFonts w:eastAsiaTheme="majorEastAsia"/>
                <w:color w:val="767171" w:themeColor="background2" w:themeShade="80"/>
                <w:sz w:val="24"/>
                <w:szCs w:val="24"/>
              </w:rPr>
            </w:pPr>
            <w:r w:rsidRPr="00AB2268">
              <w:rPr>
                <w:rFonts w:eastAsiaTheme="majorEastAsia"/>
                <w:b/>
                <w:bCs/>
                <w:color w:val="767171" w:themeColor="background2" w:themeShade="80"/>
                <w:sz w:val="24"/>
                <w:szCs w:val="24"/>
              </w:rPr>
              <w:t>Oportunidades de Mejora (Competencias a fortalecer):</w:t>
            </w:r>
          </w:p>
          <w:p w14:paraId="7C9A0438" w14:textId="77777777" w:rsidR="00AB2268" w:rsidRPr="00AB2268" w:rsidRDefault="00AB2268" w:rsidP="00AB2268">
            <w:pPr>
              <w:numPr>
                <w:ilvl w:val="0"/>
                <w:numId w:val="42"/>
              </w:numPr>
              <w:tabs>
                <w:tab w:val="left" w:pos="454"/>
              </w:tabs>
              <w:jc w:val="both"/>
              <w:rPr>
                <w:rFonts w:eastAsiaTheme="majorEastAsia"/>
                <w:color w:val="767171" w:themeColor="background2" w:themeShade="80"/>
                <w:sz w:val="24"/>
                <w:szCs w:val="24"/>
              </w:rPr>
            </w:pPr>
            <w:r w:rsidRPr="00AB2268">
              <w:rPr>
                <w:rFonts w:eastAsiaTheme="majorEastAsia"/>
                <w:b/>
                <w:bCs/>
                <w:color w:val="767171" w:themeColor="background2" w:themeShade="80"/>
                <w:sz w:val="24"/>
                <w:szCs w:val="24"/>
              </w:rPr>
              <w:t>Ciberseguridad y Seguridad Aplicada:</w:t>
            </w:r>
            <w:r w:rsidRPr="00AB2268">
              <w:rPr>
                <w:rFonts w:eastAsiaTheme="majorEastAsia"/>
                <w:color w:val="767171" w:themeColor="background2" w:themeShade="80"/>
                <w:sz w:val="24"/>
                <w:szCs w:val="24"/>
              </w:rPr>
              <w:t xml:space="preserve"> Aunque comprendo las normas de seguridad exigidas y los conceptos clave para proteger aplicaciones, requiero profundizar la práctica en auditoría de vulnerabilidades y </w:t>
            </w:r>
            <w:proofErr w:type="spellStart"/>
            <w:r w:rsidRPr="00AB2268">
              <w:rPr>
                <w:rFonts w:eastAsiaTheme="majorEastAsia"/>
                <w:color w:val="767171" w:themeColor="background2" w:themeShade="80"/>
                <w:sz w:val="24"/>
                <w:szCs w:val="24"/>
              </w:rPr>
              <w:t>hardening</w:t>
            </w:r>
            <w:proofErr w:type="spellEnd"/>
            <w:r w:rsidRPr="00AB2268">
              <w:rPr>
                <w:rFonts w:eastAsiaTheme="majorEastAsia"/>
                <w:color w:val="767171" w:themeColor="background2" w:themeShade="80"/>
                <w:sz w:val="24"/>
                <w:szCs w:val="24"/>
              </w:rPr>
              <w:t xml:space="preserve"> de plataformas. </w:t>
            </w:r>
          </w:p>
          <w:p w14:paraId="19307E57" w14:textId="763AA7DE" w:rsidR="002C4FB7" w:rsidRPr="00AB2268" w:rsidRDefault="00AB2268" w:rsidP="2479F284">
            <w:pPr>
              <w:numPr>
                <w:ilvl w:val="0"/>
                <w:numId w:val="42"/>
              </w:numPr>
              <w:tabs>
                <w:tab w:val="left" w:pos="454"/>
              </w:tabs>
              <w:jc w:val="both"/>
              <w:rPr>
                <w:rFonts w:eastAsiaTheme="majorEastAsia"/>
                <w:color w:val="767171" w:themeColor="background2" w:themeShade="80"/>
                <w:sz w:val="24"/>
                <w:szCs w:val="24"/>
              </w:rPr>
            </w:pPr>
            <w:r w:rsidRPr="00AB2268">
              <w:rPr>
                <w:rFonts w:eastAsiaTheme="majorEastAsia"/>
                <w:b/>
                <w:bCs/>
                <w:color w:val="767171" w:themeColor="background2" w:themeShade="80"/>
                <w:sz w:val="24"/>
                <w:szCs w:val="24"/>
              </w:rPr>
              <w:t>Inteligencia de Negocios y Big Data:</w:t>
            </w:r>
            <w:r w:rsidRPr="00AB2268">
              <w:rPr>
                <w:rFonts w:eastAsiaTheme="majorEastAsia"/>
                <w:color w:val="767171" w:themeColor="background2" w:themeShade="80"/>
                <w:sz w:val="24"/>
                <w:szCs w:val="24"/>
              </w:rPr>
              <w:t xml:space="preserve"> Poseo una base funcional en bases de datos y consultas, pero me siento menos cómodo en el procesamiento masivo de datos, pipelines de ETL avanzados y análisis predictivo en grandes volúmenes de información. </w:t>
            </w: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9C78CA"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A9C277A" w14:textId="6AB6189A" w:rsidR="009C78CA" w:rsidRDefault="009C78CA" w:rsidP="009C78CA">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desarrollarme profesionalmente primero en el desarrollo de software y luego en el liderazgo de equipos, aunque realmente me gustaría mucho poder vivir del desarrollo de videojuegos, aunque es algo en lo que suele haber demasiada explotación laboral igualmente.</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1D6AE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714B267" w14:textId="3F360592" w:rsidR="001D6AE7" w:rsidRDefault="001D6AE7" w:rsidP="001D6AE7">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el desarrollo de software y la capacidad de liderazgo que me ofrece la línea de liderazgo y negocios me servirían muy bien para análisis de mercado en caso de seguir el</w:t>
            </w:r>
            <w:r w:rsidR="00254A00">
              <w:rPr>
                <w:rFonts w:eastAsiaTheme="majorEastAsia"/>
                <w:color w:val="767171" w:themeColor="background2" w:themeShade="80"/>
                <w:sz w:val="24"/>
                <w:szCs w:val="24"/>
              </w:rPr>
              <w:t xml:space="preserve"> camino del desarrollo de videojuegos, ya que me permitiría estudiar y parametrizar lo que es más jugado y quizás incluso innovar, buscando algo que no se haya visto nunca o algo que podría ser mejor dentro del mismo mercado.</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254A00"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A3B82A9" w14:textId="6B859F45" w:rsidR="00254A00" w:rsidRDefault="00254A00" w:rsidP="00254A00">
            <w:pPr>
              <w:pStyle w:val="Prrafodelista"/>
              <w:tabs>
                <w:tab w:val="left" w:pos="454"/>
              </w:tabs>
              <w:ind w:left="454"/>
              <w:jc w:val="both"/>
              <w:rPr>
                <w:rFonts w:eastAsiaTheme="majorEastAsia"/>
                <w:color w:val="767171" w:themeColor="background2" w:themeShade="80"/>
                <w:sz w:val="24"/>
                <w:szCs w:val="24"/>
              </w:rPr>
            </w:pPr>
            <w:r>
              <w:rPr>
                <w:rFonts w:eastAsiaTheme="majorEastAsia"/>
                <w:sz w:val="24"/>
                <w:szCs w:val="24"/>
              </w:rPr>
              <w:t>Principalmente me gustaría que fuera estable, ya que al menos con un inicio estable y luego tomar el riesgo de algo más osado, me ayudaría a establecer una base profesional que sería muy buena para mi carrera y mi futuro, aunque creo que tomar el riesgo para lo que realmente quiero terminar por hacer, que es algo dedicado a los videojuegos es justamente lo correcto para mi persona porque como es algo que me hace ilusión, probablemente me haga también feliz.</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7C4E95F9" w14:textId="130BEB6F" w:rsidR="00254A00" w:rsidRPr="00254A00" w:rsidRDefault="00C73CB5" w:rsidP="00254A00">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665A178" w14:textId="55AC5D38" w:rsidR="00254A00" w:rsidRDefault="00254A00" w:rsidP="00254A00">
            <w:pPr>
              <w:pStyle w:val="Prrafodelista"/>
              <w:tabs>
                <w:tab w:val="left" w:pos="454"/>
              </w:tabs>
              <w:ind w:left="454"/>
              <w:jc w:val="both"/>
              <w:rPr>
                <w:rFonts w:eastAsiaTheme="majorEastAsia"/>
                <w:color w:val="767171" w:themeColor="background2" w:themeShade="80"/>
                <w:sz w:val="24"/>
                <w:szCs w:val="24"/>
              </w:rPr>
            </w:pPr>
          </w:p>
          <w:p w14:paraId="0108E73C" w14:textId="77777777" w:rsidR="00254A00" w:rsidRDefault="00254A00" w:rsidP="00254A00">
            <w:pPr>
              <w:pStyle w:val="Prrafodelista"/>
              <w:tabs>
                <w:tab w:val="left" w:pos="454"/>
              </w:tabs>
              <w:ind w:left="454"/>
              <w:jc w:val="both"/>
              <w:rPr>
                <w:rFonts w:eastAsiaTheme="majorEastAsia"/>
                <w:color w:val="767171" w:themeColor="background2" w:themeShade="80"/>
                <w:sz w:val="24"/>
                <w:szCs w:val="24"/>
              </w:rPr>
            </w:pPr>
          </w:p>
          <w:p w14:paraId="633D5854" w14:textId="752F6ACE" w:rsidR="00254A00" w:rsidRPr="00254A00" w:rsidRDefault="00254A00" w:rsidP="00254A00">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Si y no. Si, porque tienen esa parte de análisis social que requiere el estudio de un mercado y del comportamiento humano alrededor de lo que se basaría el proyecto. Y No, porque no tenían mucho que ver con el desarrollo de videojuegos, pero SI con la meta que tiene un ingeniero, la cual es resolver conflictos de las personas, como lo serían la desinformación y falta de protección contra la ingeniería social y el desconocimiento en base a la ciberseguridad.</w:t>
            </w:r>
          </w:p>
          <w:p w14:paraId="1CA61C5E" w14:textId="77777777" w:rsidR="00254A00" w:rsidRDefault="00254A00" w:rsidP="00254A00">
            <w:pPr>
              <w:tabs>
                <w:tab w:val="left" w:pos="454"/>
              </w:tabs>
              <w:jc w:val="both"/>
              <w:rPr>
                <w:rFonts w:eastAsiaTheme="majorEastAsia"/>
                <w:color w:val="767171" w:themeColor="background2" w:themeShade="80"/>
                <w:sz w:val="24"/>
                <w:szCs w:val="24"/>
              </w:rPr>
            </w:pPr>
          </w:p>
          <w:p w14:paraId="340310D3" w14:textId="77777777" w:rsidR="00254A00" w:rsidRDefault="00254A00" w:rsidP="00254A00">
            <w:pPr>
              <w:tabs>
                <w:tab w:val="left" w:pos="454"/>
              </w:tabs>
              <w:jc w:val="both"/>
              <w:rPr>
                <w:rFonts w:eastAsiaTheme="majorEastAsia"/>
                <w:color w:val="767171" w:themeColor="background2" w:themeShade="80"/>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62105" w14:textId="77777777" w:rsidR="00E04993" w:rsidRDefault="00E04993" w:rsidP="00DF38AE">
      <w:pPr>
        <w:spacing w:after="0" w:line="240" w:lineRule="auto"/>
      </w:pPr>
      <w:r>
        <w:separator/>
      </w:r>
    </w:p>
  </w:endnote>
  <w:endnote w:type="continuationSeparator" w:id="0">
    <w:p w14:paraId="72029471" w14:textId="77777777" w:rsidR="00E04993" w:rsidRDefault="00E0499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E9BAF" w14:textId="77777777" w:rsidR="00E04993" w:rsidRDefault="00E04993" w:rsidP="00DF38AE">
      <w:pPr>
        <w:spacing w:after="0" w:line="240" w:lineRule="auto"/>
      </w:pPr>
      <w:r>
        <w:separator/>
      </w:r>
    </w:p>
  </w:footnote>
  <w:footnote w:type="continuationSeparator" w:id="0">
    <w:p w14:paraId="0C4E9E04" w14:textId="77777777" w:rsidR="00E04993" w:rsidRDefault="00E0499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0614141"/>
    <w:multiLevelType w:val="multilevel"/>
    <w:tmpl w:val="1A4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95714D"/>
    <w:multiLevelType w:val="multilevel"/>
    <w:tmpl w:val="F35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01362811">
    <w:abstractNumId w:val="3"/>
  </w:num>
  <w:num w:numId="2" w16cid:durableId="1990552934">
    <w:abstractNumId w:val="8"/>
  </w:num>
  <w:num w:numId="3" w16cid:durableId="763956527">
    <w:abstractNumId w:val="12"/>
  </w:num>
  <w:num w:numId="4" w16cid:durableId="757872521">
    <w:abstractNumId w:val="30"/>
  </w:num>
  <w:num w:numId="5" w16cid:durableId="1484660957">
    <w:abstractNumId w:val="32"/>
  </w:num>
  <w:num w:numId="6" w16cid:durableId="1821578819">
    <w:abstractNumId w:val="4"/>
  </w:num>
  <w:num w:numId="7" w16cid:durableId="1130169364">
    <w:abstractNumId w:val="11"/>
  </w:num>
  <w:num w:numId="8" w16cid:durableId="1823156003">
    <w:abstractNumId w:val="21"/>
  </w:num>
  <w:num w:numId="9" w16cid:durableId="1423182884">
    <w:abstractNumId w:val="15"/>
  </w:num>
  <w:num w:numId="10" w16cid:durableId="1780180172">
    <w:abstractNumId w:val="9"/>
  </w:num>
  <w:num w:numId="11" w16cid:durableId="21443100">
    <w:abstractNumId w:val="26"/>
  </w:num>
  <w:num w:numId="12" w16cid:durableId="35930095">
    <w:abstractNumId w:val="37"/>
  </w:num>
  <w:num w:numId="13" w16cid:durableId="1299608923">
    <w:abstractNumId w:val="31"/>
  </w:num>
  <w:num w:numId="14" w16cid:durableId="632641223">
    <w:abstractNumId w:val="1"/>
  </w:num>
  <w:num w:numId="15" w16cid:durableId="1360087086">
    <w:abstractNumId w:val="38"/>
  </w:num>
  <w:num w:numId="16" w16cid:durableId="137574809">
    <w:abstractNumId w:val="23"/>
  </w:num>
  <w:num w:numId="17" w16cid:durableId="561602478">
    <w:abstractNumId w:val="18"/>
  </w:num>
  <w:num w:numId="18" w16cid:durableId="672026134">
    <w:abstractNumId w:val="33"/>
  </w:num>
  <w:num w:numId="19" w16cid:durableId="12001257">
    <w:abstractNumId w:val="10"/>
  </w:num>
  <w:num w:numId="20" w16cid:durableId="1603609166">
    <w:abstractNumId w:val="41"/>
  </w:num>
  <w:num w:numId="21" w16cid:durableId="939067064">
    <w:abstractNumId w:val="36"/>
  </w:num>
  <w:num w:numId="22" w16cid:durableId="416292269">
    <w:abstractNumId w:val="13"/>
  </w:num>
  <w:num w:numId="23" w16cid:durableId="2076586988">
    <w:abstractNumId w:val="14"/>
  </w:num>
  <w:num w:numId="24" w16cid:durableId="1690108254">
    <w:abstractNumId w:val="5"/>
  </w:num>
  <w:num w:numId="25" w16cid:durableId="1666008319">
    <w:abstractNumId w:val="17"/>
  </w:num>
  <w:num w:numId="26" w16cid:durableId="941910999">
    <w:abstractNumId w:val="22"/>
  </w:num>
  <w:num w:numId="27" w16cid:durableId="1470905597">
    <w:abstractNumId w:val="25"/>
  </w:num>
  <w:num w:numId="28" w16cid:durableId="1131021342">
    <w:abstractNumId w:val="0"/>
  </w:num>
  <w:num w:numId="29" w16cid:durableId="356002702">
    <w:abstractNumId w:val="19"/>
  </w:num>
  <w:num w:numId="30" w16cid:durableId="149372006">
    <w:abstractNumId w:val="24"/>
  </w:num>
  <w:num w:numId="31" w16cid:durableId="747850972">
    <w:abstractNumId w:val="2"/>
  </w:num>
  <w:num w:numId="32" w16cid:durableId="220362756">
    <w:abstractNumId w:val="7"/>
  </w:num>
  <w:num w:numId="33" w16cid:durableId="1389261635">
    <w:abstractNumId w:val="34"/>
  </w:num>
  <w:num w:numId="34" w16cid:durableId="176386462">
    <w:abstractNumId w:val="40"/>
  </w:num>
  <w:num w:numId="35" w16cid:durableId="313725434">
    <w:abstractNumId w:val="6"/>
  </w:num>
  <w:num w:numId="36" w16cid:durableId="1193349540">
    <w:abstractNumId w:val="27"/>
  </w:num>
  <w:num w:numId="37" w16cid:durableId="274097246">
    <w:abstractNumId w:val="39"/>
  </w:num>
  <w:num w:numId="38" w16cid:durableId="2009675482">
    <w:abstractNumId w:val="29"/>
  </w:num>
  <w:num w:numId="39" w16cid:durableId="1422529974">
    <w:abstractNumId w:val="28"/>
  </w:num>
  <w:num w:numId="40" w16cid:durableId="1750156161">
    <w:abstractNumId w:val="35"/>
  </w:num>
  <w:num w:numId="41" w16cid:durableId="1030690550">
    <w:abstractNumId w:val="16"/>
  </w:num>
  <w:num w:numId="42" w16cid:durableId="1495754910">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D6AE7"/>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4A0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B7311"/>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8CA"/>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2268"/>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E7F54"/>
    <w:rsid w:val="00DF0E15"/>
    <w:rsid w:val="00DF1AD3"/>
    <w:rsid w:val="00DF1B6D"/>
    <w:rsid w:val="00DF2241"/>
    <w:rsid w:val="00DF34AD"/>
    <w:rsid w:val="00DF38AE"/>
    <w:rsid w:val="00DF48AE"/>
    <w:rsid w:val="00DF5C6C"/>
    <w:rsid w:val="00DF5DED"/>
    <w:rsid w:val="00E00031"/>
    <w:rsid w:val="00E0009F"/>
    <w:rsid w:val="00E01E6B"/>
    <w:rsid w:val="00E04993"/>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Pages>
  <Words>945</Words>
  <Characters>5202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IGNACIO VALDENEGRO GUTIERREZ</cp:lastModifiedBy>
  <cp:revision>42</cp:revision>
  <cp:lastPrinted>2019-12-16T20:10:00Z</cp:lastPrinted>
  <dcterms:created xsi:type="dcterms:W3CDTF">2021-12-31T12:50:00Z</dcterms:created>
  <dcterms:modified xsi:type="dcterms:W3CDTF">2026-09-05T04:18:00Z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