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5CF0" w14:textId="77777777" w:rsidR="00DD1A60" w:rsidRDefault="00DD1A60" w:rsidP="00DD1A60">
      <w:pPr>
        <w:jc w:val="center"/>
      </w:pPr>
    </w:p>
    <w:p w14:paraId="5E5C6E71" w14:textId="23E8493D" w:rsidR="00337844" w:rsidRDefault="00DD1A60" w:rsidP="00DD1A60">
      <w:pPr>
        <w:jc w:val="center"/>
      </w:pPr>
      <w:r>
        <w:rPr>
          <w:rFonts w:ascii="Arial" w:hAnsi="Arial" w:cs="Arial"/>
          <w:noProof/>
          <w:color w:val="000000"/>
          <w:bdr w:val="none" w:sz="0" w:space="0" w:color="auto" w:frame="1"/>
        </w:rPr>
        <w:drawing>
          <wp:inline distT="0" distB="0" distL="0" distR="0" wp14:anchorId="6538644B" wp14:editId="38A9D872">
            <wp:extent cx="933450" cy="504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504825"/>
                    </a:xfrm>
                    <a:prstGeom prst="rect">
                      <a:avLst/>
                    </a:prstGeom>
                    <a:noFill/>
                    <a:ln>
                      <a:noFill/>
                    </a:ln>
                  </pic:spPr>
                </pic:pic>
              </a:graphicData>
            </a:graphic>
          </wp:inline>
        </w:drawing>
      </w:r>
    </w:p>
    <w:p w14:paraId="116BEF2C" w14:textId="74C32BDF" w:rsidR="00DD1A60" w:rsidRPr="00DD1A60" w:rsidRDefault="00DD1A60" w:rsidP="00DD1A60">
      <w:pPr>
        <w:pStyle w:val="NormalWeb"/>
        <w:spacing w:before="0" w:beforeAutospacing="0" w:after="0" w:afterAutospacing="0"/>
        <w:ind w:right="73"/>
        <w:jc w:val="center"/>
        <w:rPr>
          <w:rFonts w:ascii="Arial" w:hAnsi="Arial" w:cs="Arial"/>
          <w:color w:val="000000"/>
        </w:rPr>
      </w:pPr>
      <w:r>
        <w:rPr>
          <w:rFonts w:ascii="Arial" w:hAnsi="Arial" w:cs="Arial"/>
          <w:color w:val="000000"/>
        </w:rPr>
        <w:t>QI FACULDADES E ESCOLA TÉCNICA</w:t>
      </w:r>
    </w:p>
    <w:p w14:paraId="2BBE57DB" w14:textId="7E76EF63" w:rsidR="00DD1A60" w:rsidRDefault="00DD1A60" w:rsidP="00DD1A60">
      <w:pPr>
        <w:pStyle w:val="NormalWeb"/>
        <w:spacing w:before="0" w:beforeAutospacing="0" w:after="0" w:afterAutospacing="0"/>
        <w:ind w:right="73"/>
        <w:jc w:val="center"/>
        <w:rPr>
          <w:rFonts w:ascii="Arial" w:hAnsi="Arial" w:cs="Arial"/>
          <w:color w:val="000000"/>
        </w:rPr>
      </w:pPr>
      <w:r>
        <w:rPr>
          <w:rFonts w:ascii="Arial" w:hAnsi="Arial" w:cs="Arial"/>
          <w:color w:val="000000"/>
        </w:rPr>
        <w:t>Curso Técnico de Informática</w:t>
      </w:r>
    </w:p>
    <w:p w14:paraId="33CAA007" w14:textId="7575C433" w:rsidR="00DD1A60" w:rsidRDefault="00DD1A60" w:rsidP="00DD1A60">
      <w:pPr>
        <w:pStyle w:val="NormalWeb"/>
        <w:spacing w:before="0" w:beforeAutospacing="0" w:after="0" w:afterAutospacing="0"/>
        <w:ind w:right="73"/>
        <w:jc w:val="center"/>
        <w:rPr>
          <w:rFonts w:ascii="Arial" w:hAnsi="Arial" w:cs="Arial"/>
          <w:color w:val="000000"/>
        </w:rPr>
      </w:pPr>
    </w:p>
    <w:p w14:paraId="41F4BFA1" w14:textId="77777777" w:rsidR="00DD1A60" w:rsidRDefault="00DD1A60" w:rsidP="00DD1A60">
      <w:pPr>
        <w:pStyle w:val="NormalWeb"/>
        <w:spacing w:before="0" w:beforeAutospacing="0" w:after="0" w:afterAutospacing="0"/>
        <w:ind w:right="73"/>
        <w:jc w:val="center"/>
        <w:rPr>
          <w:rFonts w:ascii="Arial" w:hAnsi="Arial" w:cs="Arial"/>
          <w:color w:val="000000"/>
        </w:rPr>
      </w:pPr>
    </w:p>
    <w:p w14:paraId="1F6187D9" w14:textId="7BA55297" w:rsidR="00DD1A60" w:rsidRDefault="00DD1A60" w:rsidP="00DD1A60">
      <w:pPr>
        <w:pStyle w:val="NormalWeb"/>
        <w:spacing w:before="0" w:beforeAutospacing="0" w:after="0" w:afterAutospacing="0"/>
        <w:ind w:right="73"/>
        <w:jc w:val="center"/>
        <w:rPr>
          <w:rFonts w:ascii="Arial" w:hAnsi="Arial" w:cs="Arial"/>
          <w:color w:val="000000"/>
        </w:rPr>
      </w:pPr>
    </w:p>
    <w:p w14:paraId="43467DF5" w14:textId="482A7B02" w:rsidR="00DD1A60" w:rsidRDefault="00DD1A60" w:rsidP="00DD1A60">
      <w:pPr>
        <w:spacing w:after="0" w:line="240" w:lineRule="auto"/>
        <w:jc w:val="center"/>
        <w:rPr>
          <w:rFonts w:ascii="Arial" w:eastAsia="Times New Roman" w:hAnsi="Arial" w:cs="Arial"/>
          <w:b/>
          <w:bCs/>
          <w:color w:val="000000"/>
          <w:sz w:val="24"/>
          <w:szCs w:val="24"/>
          <w:lang w:eastAsia="pt-BR"/>
        </w:rPr>
      </w:pPr>
      <w:r w:rsidRPr="00DD1A60">
        <w:rPr>
          <w:rFonts w:ascii="Arial" w:eastAsia="Times New Roman" w:hAnsi="Arial" w:cs="Arial"/>
          <w:b/>
          <w:bCs/>
          <w:color w:val="000000"/>
          <w:sz w:val="24"/>
          <w:szCs w:val="24"/>
          <w:lang w:eastAsia="pt-BR"/>
        </w:rPr>
        <w:t>DOCUMENTO DE ESTRUTURAÇÃO DO PROBLEMA ESCOLHIDO</w:t>
      </w:r>
    </w:p>
    <w:p w14:paraId="20BDDDA9" w14:textId="2EED5F62" w:rsidR="00172A8A" w:rsidRDefault="00172A8A" w:rsidP="00DD1A60">
      <w:pPr>
        <w:spacing w:after="0" w:line="240" w:lineRule="auto"/>
        <w:jc w:val="center"/>
        <w:rPr>
          <w:rFonts w:ascii="Arial" w:eastAsia="Times New Roman" w:hAnsi="Arial" w:cs="Arial"/>
          <w:b/>
          <w:bCs/>
          <w:color w:val="000000"/>
          <w:sz w:val="24"/>
          <w:szCs w:val="24"/>
          <w:lang w:eastAsia="pt-BR"/>
        </w:rPr>
      </w:pPr>
    </w:p>
    <w:p w14:paraId="6370F4E9" w14:textId="7F708554" w:rsidR="00172A8A" w:rsidRDefault="00172A8A" w:rsidP="00DD1A60">
      <w:pPr>
        <w:spacing w:after="0" w:line="240" w:lineRule="auto"/>
        <w:jc w:val="center"/>
        <w:rPr>
          <w:rFonts w:ascii="Arial" w:eastAsia="Times New Roman" w:hAnsi="Arial" w:cs="Arial"/>
          <w:b/>
          <w:bCs/>
          <w:color w:val="000000"/>
          <w:sz w:val="24"/>
          <w:szCs w:val="24"/>
          <w:lang w:eastAsia="pt-BR"/>
        </w:rPr>
      </w:pPr>
    </w:p>
    <w:p w14:paraId="1AB7DCEE" w14:textId="77777777" w:rsidR="00172A8A" w:rsidRPr="00DD1A60" w:rsidRDefault="00172A8A" w:rsidP="00DD1A60">
      <w:pPr>
        <w:spacing w:after="0" w:line="240" w:lineRule="auto"/>
        <w:jc w:val="center"/>
        <w:rPr>
          <w:rFonts w:ascii="Times New Roman" w:eastAsia="Times New Roman" w:hAnsi="Times New Roman" w:cs="Times New Roman"/>
          <w:sz w:val="24"/>
          <w:szCs w:val="24"/>
          <w:lang w:eastAsia="pt-BR"/>
        </w:rPr>
      </w:pPr>
    </w:p>
    <w:p w14:paraId="025B0264" w14:textId="77777777" w:rsidR="00DD1A60" w:rsidRPr="00DD1A60" w:rsidRDefault="00DD1A60" w:rsidP="00DD1A60">
      <w:pPr>
        <w:spacing w:after="0" w:line="240" w:lineRule="auto"/>
        <w:rPr>
          <w:rFonts w:ascii="Times New Roman" w:eastAsia="Times New Roman" w:hAnsi="Times New Roman" w:cs="Times New Roman"/>
          <w:sz w:val="24"/>
          <w:szCs w:val="24"/>
          <w:lang w:eastAsia="pt-BR"/>
        </w:rPr>
      </w:pPr>
    </w:p>
    <w:p w14:paraId="78775665" w14:textId="1AA36237" w:rsidR="00DD1A60" w:rsidRDefault="00DD1A60" w:rsidP="00534529">
      <w:pPr>
        <w:spacing w:after="0" w:line="276" w:lineRule="auto"/>
        <w:jc w:val="center"/>
        <w:rPr>
          <w:rFonts w:ascii="Arial" w:eastAsia="Times New Roman" w:hAnsi="Arial" w:cs="Arial"/>
          <w:b/>
          <w:bCs/>
          <w:color w:val="000000"/>
          <w:sz w:val="24"/>
          <w:szCs w:val="24"/>
          <w:lang w:eastAsia="pt-BR"/>
        </w:rPr>
      </w:pPr>
      <w:r w:rsidRPr="00DD1A60">
        <w:rPr>
          <w:rFonts w:ascii="Arial" w:eastAsia="Times New Roman" w:hAnsi="Arial" w:cs="Arial"/>
          <w:b/>
          <w:bCs/>
          <w:color w:val="000000"/>
          <w:sz w:val="24"/>
          <w:szCs w:val="24"/>
          <w:lang w:eastAsia="pt-BR"/>
        </w:rPr>
        <w:t>Projeto Final - N2</w:t>
      </w:r>
    </w:p>
    <w:p w14:paraId="08FBA3F6" w14:textId="6A4DB365" w:rsidR="00172A8A" w:rsidRPr="00534529" w:rsidRDefault="00534529" w:rsidP="00922051">
      <w:pPr>
        <w:spacing w:after="0" w:line="276" w:lineRule="auto"/>
        <w:jc w:val="center"/>
        <w:rPr>
          <w:rFonts w:ascii="Arial" w:eastAsia="Times New Roman" w:hAnsi="Arial" w:cs="Arial"/>
          <w:b/>
          <w:bCs/>
          <w:i/>
          <w:iCs/>
          <w:color w:val="000000"/>
          <w:sz w:val="24"/>
          <w:szCs w:val="24"/>
          <w:lang w:eastAsia="pt-BR"/>
        </w:rPr>
      </w:pPr>
      <w:r w:rsidRPr="00534529">
        <w:rPr>
          <w:rFonts w:ascii="Arial" w:eastAsia="Times New Roman" w:hAnsi="Arial" w:cs="Arial"/>
          <w:b/>
          <w:bCs/>
          <w:i/>
          <w:iCs/>
          <w:color w:val="000000"/>
          <w:sz w:val="24"/>
          <w:szCs w:val="24"/>
          <w:highlight w:val="yellow"/>
          <w:lang w:eastAsia="pt-BR"/>
        </w:rPr>
        <w:t>SEPADOR DE REMÉDIOS</w:t>
      </w:r>
    </w:p>
    <w:p w14:paraId="4A86AEFC" w14:textId="2BF3CF31" w:rsidR="00172A8A" w:rsidRDefault="00172A8A" w:rsidP="00DD1A60">
      <w:pPr>
        <w:spacing w:after="0" w:line="240" w:lineRule="auto"/>
        <w:jc w:val="center"/>
        <w:rPr>
          <w:rFonts w:ascii="Arial" w:eastAsia="Times New Roman" w:hAnsi="Arial" w:cs="Arial"/>
          <w:b/>
          <w:bCs/>
          <w:color w:val="000000"/>
          <w:sz w:val="24"/>
          <w:szCs w:val="24"/>
          <w:lang w:eastAsia="pt-BR"/>
        </w:rPr>
      </w:pPr>
    </w:p>
    <w:p w14:paraId="436055E1" w14:textId="77777777" w:rsidR="00172A8A" w:rsidRDefault="00172A8A" w:rsidP="00DD1A60">
      <w:pPr>
        <w:spacing w:after="0" w:line="240" w:lineRule="auto"/>
        <w:jc w:val="center"/>
        <w:rPr>
          <w:rFonts w:ascii="Arial" w:eastAsia="Times New Roman" w:hAnsi="Arial" w:cs="Arial"/>
          <w:b/>
          <w:bCs/>
          <w:color w:val="000000"/>
          <w:sz w:val="24"/>
          <w:szCs w:val="24"/>
          <w:lang w:eastAsia="pt-BR"/>
        </w:rPr>
      </w:pPr>
    </w:p>
    <w:p w14:paraId="78CA3621" w14:textId="008B92F8" w:rsidR="007C06C2" w:rsidRDefault="007C06C2" w:rsidP="00DD1A60">
      <w:pPr>
        <w:spacing w:after="0" w:line="240" w:lineRule="auto"/>
        <w:jc w:val="center"/>
        <w:rPr>
          <w:rFonts w:ascii="Arial" w:eastAsia="Times New Roman" w:hAnsi="Arial" w:cs="Arial"/>
          <w:b/>
          <w:bCs/>
          <w:color w:val="000000"/>
          <w:sz w:val="24"/>
          <w:szCs w:val="24"/>
          <w:lang w:eastAsia="pt-BR"/>
        </w:rPr>
      </w:pPr>
    </w:p>
    <w:p w14:paraId="0591D4B1" w14:textId="0978A96F" w:rsidR="007C06C2" w:rsidRDefault="007C06C2" w:rsidP="007C06C2">
      <w:pPr>
        <w:pStyle w:val="Cabealho"/>
        <w:jc w:val="center"/>
        <w:rPr>
          <w:rFonts w:ascii="Arial" w:hAnsi="Arial" w:cs="Arial"/>
          <w:b/>
          <w:bCs/>
          <w:i/>
          <w:iCs/>
          <w:sz w:val="24"/>
          <w:szCs w:val="24"/>
        </w:rPr>
      </w:pPr>
      <w:r w:rsidRPr="00534529">
        <w:rPr>
          <w:rFonts w:ascii="Arial" w:hAnsi="Arial" w:cs="Arial"/>
          <w:b/>
          <w:bCs/>
          <w:i/>
          <w:iCs/>
          <w:sz w:val="24"/>
          <w:szCs w:val="24"/>
        </w:rPr>
        <w:t xml:space="preserve">Professor Anderson </w:t>
      </w:r>
      <w:proofErr w:type="spellStart"/>
      <w:r w:rsidRPr="00534529">
        <w:rPr>
          <w:rFonts w:ascii="Arial" w:hAnsi="Arial" w:cs="Arial"/>
          <w:b/>
          <w:bCs/>
          <w:i/>
          <w:iCs/>
          <w:sz w:val="24"/>
          <w:szCs w:val="24"/>
        </w:rPr>
        <w:t>Zenker</w:t>
      </w:r>
      <w:proofErr w:type="spellEnd"/>
    </w:p>
    <w:p w14:paraId="7508B5ED" w14:textId="6A38448C" w:rsidR="005D2D1E" w:rsidRDefault="005D2D1E" w:rsidP="007C06C2">
      <w:pPr>
        <w:pStyle w:val="Cabealho"/>
        <w:jc w:val="center"/>
        <w:rPr>
          <w:rFonts w:ascii="Arial" w:hAnsi="Arial" w:cs="Arial"/>
          <w:b/>
          <w:bCs/>
          <w:i/>
          <w:iCs/>
          <w:sz w:val="24"/>
          <w:szCs w:val="24"/>
        </w:rPr>
      </w:pPr>
    </w:p>
    <w:p w14:paraId="0BAAAE04" w14:textId="2DE28C4C" w:rsidR="005D2D1E" w:rsidRDefault="005D2D1E" w:rsidP="007C06C2">
      <w:pPr>
        <w:pStyle w:val="Cabealho"/>
        <w:jc w:val="center"/>
        <w:rPr>
          <w:rFonts w:ascii="Arial" w:hAnsi="Arial" w:cs="Arial"/>
          <w:b/>
          <w:bCs/>
          <w:i/>
          <w:iCs/>
          <w:sz w:val="24"/>
          <w:szCs w:val="24"/>
        </w:rPr>
      </w:pPr>
    </w:p>
    <w:p w14:paraId="672D05F7" w14:textId="454AC413" w:rsidR="005D2D1E" w:rsidRDefault="005D2D1E" w:rsidP="007C06C2">
      <w:pPr>
        <w:pStyle w:val="Cabealho"/>
        <w:jc w:val="center"/>
        <w:rPr>
          <w:rFonts w:ascii="Arial" w:hAnsi="Arial" w:cs="Arial"/>
          <w:b/>
          <w:bCs/>
          <w:i/>
          <w:iCs/>
          <w:sz w:val="24"/>
          <w:szCs w:val="24"/>
        </w:rPr>
      </w:pPr>
    </w:p>
    <w:p w14:paraId="6050E398" w14:textId="1A381E21" w:rsidR="005D2D1E" w:rsidRDefault="005D2D1E" w:rsidP="007C06C2">
      <w:pPr>
        <w:pStyle w:val="Cabealho"/>
        <w:jc w:val="center"/>
        <w:rPr>
          <w:rFonts w:ascii="Arial" w:hAnsi="Arial" w:cs="Arial"/>
          <w:b/>
          <w:bCs/>
          <w:i/>
          <w:iCs/>
          <w:sz w:val="24"/>
          <w:szCs w:val="24"/>
        </w:rPr>
      </w:pPr>
    </w:p>
    <w:p w14:paraId="75E89EA5" w14:textId="2AD8B432" w:rsidR="005D2D1E" w:rsidRDefault="005D2D1E" w:rsidP="007C06C2">
      <w:pPr>
        <w:pStyle w:val="Cabealho"/>
        <w:jc w:val="center"/>
        <w:rPr>
          <w:rFonts w:ascii="Arial" w:hAnsi="Arial" w:cs="Arial"/>
          <w:b/>
          <w:bCs/>
          <w:i/>
          <w:iCs/>
          <w:sz w:val="24"/>
          <w:szCs w:val="24"/>
        </w:rPr>
      </w:pPr>
    </w:p>
    <w:p w14:paraId="5685B4BC" w14:textId="62737094" w:rsidR="00172A8A" w:rsidRDefault="00172A8A" w:rsidP="007C06C2">
      <w:pPr>
        <w:pStyle w:val="Cabealho"/>
        <w:jc w:val="center"/>
        <w:rPr>
          <w:rFonts w:ascii="Arial" w:hAnsi="Arial" w:cs="Arial"/>
          <w:b/>
          <w:bCs/>
          <w:i/>
          <w:iCs/>
          <w:sz w:val="24"/>
          <w:szCs w:val="24"/>
        </w:rPr>
      </w:pPr>
    </w:p>
    <w:p w14:paraId="01B2C745" w14:textId="42934BF4" w:rsidR="00172A8A" w:rsidRDefault="00172A8A" w:rsidP="007C06C2">
      <w:pPr>
        <w:pStyle w:val="Cabealho"/>
        <w:jc w:val="center"/>
        <w:rPr>
          <w:rFonts w:ascii="Arial" w:hAnsi="Arial" w:cs="Arial"/>
          <w:b/>
          <w:bCs/>
          <w:i/>
          <w:iCs/>
          <w:sz w:val="24"/>
          <w:szCs w:val="24"/>
        </w:rPr>
      </w:pPr>
    </w:p>
    <w:p w14:paraId="27D597BA" w14:textId="0E047B97" w:rsidR="00172A8A" w:rsidRPr="007C06C2" w:rsidRDefault="00D4340D" w:rsidP="00D4340D">
      <w:pPr>
        <w:pStyle w:val="Cabealho"/>
        <w:jc w:val="center"/>
        <w:rPr>
          <w:rFonts w:ascii="Arial" w:hAnsi="Arial" w:cs="Arial"/>
          <w:b/>
          <w:bCs/>
          <w:i/>
          <w:iCs/>
          <w:sz w:val="24"/>
          <w:szCs w:val="24"/>
        </w:rPr>
      </w:pPr>
      <w:r>
        <w:rPr>
          <w:rFonts w:ascii="Arial" w:hAnsi="Arial" w:cs="Arial"/>
          <w:b/>
          <w:bCs/>
          <w:i/>
          <w:iCs/>
          <w:sz w:val="24"/>
          <w:szCs w:val="24"/>
        </w:rPr>
        <w:tab/>
        <w:t>GRUPO 2:</w:t>
      </w:r>
    </w:p>
    <w:p w14:paraId="294DF139" w14:textId="66E0EC88" w:rsidR="00DD1A60" w:rsidRPr="00DD1A60" w:rsidRDefault="00DD1A60" w:rsidP="007C06C2">
      <w:pPr>
        <w:spacing w:after="0" w:line="240" w:lineRule="auto"/>
        <w:jc w:val="center"/>
        <w:rPr>
          <w:rFonts w:ascii="Times New Roman" w:eastAsia="Times New Roman" w:hAnsi="Times New Roman" w:cs="Times New Roman"/>
          <w:sz w:val="24"/>
          <w:szCs w:val="24"/>
          <w:lang w:eastAsia="pt-BR"/>
        </w:rPr>
      </w:pPr>
    </w:p>
    <w:p w14:paraId="22317839" w14:textId="56D6A97C" w:rsidR="004F73DD" w:rsidRPr="005D2D1E" w:rsidRDefault="00DD1A60" w:rsidP="00D4340D">
      <w:pPr>
        <w:spacing w:after="0" w:line="240" w:lineRule="auto"/>
        <w:ind w:right="393"/>
        <w:jc w:val="right"/>
        <w:rPr>
          <w:rFonts w:ascii="Arial" w:eastAsia="Times New Roman" w:hAnsi="Arial" w:cs="Arial"/>
          <w:color w:val="000000"/>
          <w:sz w:val="24"/>
          <w:szCs w:val="24"/>
          <w:lang w:eastAsia="pt-BR"/>
        </w:rPr>
      </w:pPr>
      <w:r w:rsidRPr="007C06C2">
        <w:rPr>
          <w:rFonts w:ascii="Arial" w:eastAsia="Times New Roman" w:hAnsi="Arial" w:cs="Arial"/>
          <w:color w:val="000000"/>
          <w:sz w:val="24"/>
          <w:szCs w:val="24"/>
          <w:lang w:eastAsia="pt-BR"/>
        </w:rPr>
        <w:t>João Cláudio Marques Filho (FL 06)</w:t>
      </w:r>
    </w:p>
    <w:p w14:paraId="7F493C6C" w14:textId="3FA43E70" w:rsidR="004F73DD" w:rsidRPr="005D2D1E" w:rsidRDefault="00DD1A60" w:rsidP="00D4340D">
      <w:pPr>
        <w:spacing w:after="0" w:line="240" w:lineRule="auto"/>
        <w:ind w:right="393"/>
        <w:jc w:val="right"/>
        <w:rPr>
          <w:rFonts w:ascii="Arial" w:eastAsia="Times New Roman" w:hAnsi="Arial" w:cs="Arial"/>
          <w:color w:val="000000"/>
          <w:sz w:val="24"/>
          <w:szCs w:val="24"/>
          <w:lang w:eastAsia="pt-BR"/>
        </w:rPr>
      </w:pPr>
      <w:r w:rsidRPr="007C06C2">
        <w:rPr>
          <w:rFonts w:ascii="Arial" w:eastAsia="Times New Roman" w:hAnsi="Arial" w:cs="Arial"/>
          <w:color w:val="000000"/>
          <w:sz w:val="24"/>
          <w:szCs w:val="24"/>
          <w:lang w:eastAsia="pt-BR"/>
        </w:rPr>
        <w:t>Andrei Guilherme da Silva (FL 06)</w:t>
      </w:r>
    </w:p>
    <w:p w14:paraId="11B40FE3" w14:textId="1AFC2289" w:rsidR="004F73DD" w:rsidRPr="005D2D1E" w:rsidRDefault="00DD1A60" w:rsidP="00D4340D">
      <w:pPr>
        <w:spacing w:after="0" w:line="240" w:lineRule="auto"/>
        <w:ind w:right="393"/>
        <w:jc w:val="right"/>
        <w:rPr>
          <w:rFonts w:ascii="Arial" w:eastAsia="Times New Roman" w:hAnsi="Arial" w:cs="Arial"/>
          <w:color w:val="000000"/>
          <w:sz w:val="24"/>
          <w:szCs w:val="24"/>
          <w:lang w:eastAsia="pt-BR"/>
        </w:rPr>
      </w:pPr>
      <w:r w:rsidRPr="007C06C2">
        <w:rPr>
          <w:rFonts w:ascii="Arial" w:eastAsia="Times New Roman" w:hAnsi="Arial" w:cs="Arial"/>
          <w:color w:val="000000"/>
          <w:sz w:val="24"/>
          <w:szCs w:val="24"/>
          <w:lang w:eastAsia="pt-BR"/>
        </w:rPr>
        <w:t>Isadora Diogo Soares (FL 06)</w:t>
      </w:r>
    </w:p>
    <w:p w14:paraId="6FC65CBB" w14:textId="55C59F0F" w:rsidR="004F73DD" w:rsidRPr="005D2D1E" w:rsidRDefault="00DD1A60" w:rsidP="00D4340D">
      <w:pPr>
        <w:spacing w:after="0" w:line="240" w:lineRule="auto"/>
        <w:ind w:right="393"/>
        <w:jc w:val="right"/>
        <w:rPr>
          <w:rFonts w:ascii="Arial" w:eastAsia="Times New Roman" w:hAnsi="Arial" w:cs="Arial"/>
          <w:color w:val="000000"/>
          <w:sz w:val="24"/>
          <w:szCs w:val="24"/>
          <w:lang w:eastAsia="pt-BR"/>
        </w:rPr>
      </w:pPr>
      <w:r w:rsidRPr="007C06C2">
        <w:rPr>
          <w:rFonts w:ascii="Arial" w:eastAsia="Times New Roman" w:hAnsi="Arial" w:cs="Arial"/>
          <w:color w:val="000000"/>
          <w:sz w:val="24"/>
          <w:szCs w:val="24"/>
          <w:lang w:eastAsia="pt-BR"/>
        </w:rPr>
        <w:t xml:space="preserve">Raul Gustavo da Silva </w:t>
      </w:r>
      <w:proofErr w:type="spellStart"/>
      <w:r w:rsidRPr="007C06C2">
        <w:rPr>
          <w:rFonts w:ascii="Arial" w:eastAsia="Times New Roman" w:hAnsi="Arial" w:cs="Arial"/>
          <w:color w:val="000000"/>
          <w:sz w:val="24"/>
          <w:szCs w:val="24"/>
          <w:lang w:eastAsia="pt-BR"/>
        </w:rPr>
        <w:t>Konrath</w:t>
      </w:r>
      <w:proofErr w:type="spellEnd"/>
      <w:r w:rsidRPr="007C06C2">
        <w:rPr>
          <w:rFonts w:ascii="Arial" w:eastAsia="Times New Roman" w:hAnsi="Arial" w:cs="Arial"/>
          <w:color w:val="000000"/>
          <w:sz w:val="24"/>
          <w:szCs w:val="24"/>
          <w:lang w:eastAsia="pt-BR"/>
        </w:rPr>
        <w:t xml:space="preserve"> (FL 06)</w:t>
      </w:r>
    </w:p>
    <w:p w14:paraId="65EF7842" w14:textId="1973F29F" w:rsidR="004F73DD" w:rsidRPr="005D2D1E" w:rsidRDefault="00DD1A60" w:rsidP="00D4340D">
      <w:pPr>
        <w:spacing w:after="0" w:line="240" w:lineRule="auto"/>
        <w:ind w:right="393"/>
        <w:jc w:val="right"/>
        <w:rPr>
          <w:rFonts w:ascii="Arial" w:eastAsia="Times New Roman" w:hAnsi="Arial" w:cs="Arial"/>
          <w:color w:val="000000"/>
          <w:sz w:val="24"/>
          <w:szCs w:val="24"/>
          <w:lang w:eastAsia="pt-BR"/>
        </w:rPr>
      </w:pPr>
      <w:r w:rsidRPr="007C06C2">
        <w:rPr>
          <w:rFonts w:ascii="Arial" w:eastAsia="Times New Roman" w:hAnsi="Arial" w:cs="Arial"/>
          <w:color w:val="000000"/>
          <w:sz w:val="24"/>
          <w:szCs w:val="24"/>
          <w:lang w:eastAsia="pt-BR"/>
        </w:rPr>
        <w:t>Guilherme da Silva Costa (FL 05)</w:t>
      </w:r>
    </w:p>
    <w:p w14:paraId="5C2E763D" w14:textId="77777777" w:rsidR="00DD1A60" w:rsidRPr="00DD1A60" w:rsidRDefault="00DD1A60" w:rsidP="00D4340D">
      <w:pPr>
        <w:spacing w:after="0" w:line="240" w:lineRule="auto"/>
        <w:ind w:right="393"/>
        <w:jc w:val="right"/>
        <w:rPr>
          <w:rFonts w:ascii="Times New Roman" w:eastAsia="Times New Roman" w:hAnsi="Times New Roman" w:cs="Times New Roman"/>
          <w:sz w:val="24"/>
          <w:szCs w:val="24"/>
          <w:lang w:eastAsia="pt-BR"/>
        </w:rPr>
      </w:pPr>
      <w:r w:rsidRPr="007C06C2">
        <w:rPr>
          <w:rFonts w:ascii="Arial" w:eastAsia="Times New Roman" w:hAnsi="Arial" w:cs="Arial"/>
          <w:color w:val="000000"/>
          <w:sz w:val="24"/>
          <w:szCs w:val="24"/>
          <w:lang w:eastAsia="pt-BR"/>
        </w:rPr>
        <w:t xml:space="preserve">José Ricardo </w:t>
      </w:r>
      <w:proofErr w:type="spellStart"/>
      <w:r w:rsidRPr="007C06C2">
        <w:rPr>
          <w:rFonts w:ascii="Arial" w:eastAsia="Times New Roman" w:hAnsi="Arial" w:cs="Arial"/>
          <w:color w:val="000000"/>
          <w:sz w:val="24"/>
          <w:szCs w:val="24"/>
          <w:lang w:eastAsia="pt-BR"/>
        </w:rPr>
        <w:t>Francisquet</w:t>
      </w:r>
      <w:proofErr w:type="spellEnd"/>
      <w:r w:rsidRPr="007C06C2">
        <w:rPr>
          <w:rFonts w:ascii="Arial" w:eastAsia="Times New Roman" w:hAnsi="Arial" w:cs="Arial"/>
          <w:color w:val="000000"/>
          <w:sz w:val="24"/>
          <w:szCs w:val="24"/>
          <w:lang w:eastAsia="pt-BR"/>
        </w:rPr>
        <w:t xml:space="preserve"> Alt (FL18)</w:t>
      </w:r>
    </w:p>
    <w:p w14:paraId="230252D7" w14:textId="77777777" w:rsidR="00EE2126" w:rsidRDefault="00EE2126" w:rsidP="00D4340D">
      <w:pPr>
        <w:spacing w:after="240" w:line="240" w:lineRule="auto"/>
        <w:jc w:val="right"/>
        <w:rPr>
          <w:rFonts w:ascii="Times New Roman" w:eastAsia="Times New Roman" w:hAnsi="Times New Roman" w:cs="Times New Roman"/>
          <w:sz w:val="24"/>
          <w:szCs w:val="24"/>
          <w:lang w:eastAsia="pt-BR"/>
        </w:rPr>
      </w:pPr>
    </w:p>
    <w:p w14:paraId="51967FA2" w14:textId="77777777" w:rsidR="00172A8A" w:rsidRDefault="00DD1A60" w:rsidP="00172A8A">
      <w:pPr>
        <w:spacing w:after="240" w:line="240" w:lineRule="auto"/>
        <w:jc w:val="center"/>
        <w:rPr>
          <w:rFonts w:ascii="Arial" w:eastAsia="Times New Roman" w:hAnsi="Arial" w:cs="Arial"/>
          <w:color w:val="000000"/>
          <w:sz w:val="24"/>
          <w:szCs w:val="24"/>
          <w:lang w:eastAsia="pt-BR"/>
        </w:rPr>
      </w:pP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Times New Roman" w:eastAsia="Times New Roman" w:hAnsi="Times New Roman" w:cs="Times New Roman"/>
          <w:sz w:val="24"/>
          <w:szCs w:val="24"/>
          <w:lang w:eastAsia="pt-BR"/>
        </w:rPr>
        <w:br/>
      </w:r>
      <w:r w:rsidRPr="00DD1A60">
        <w:rPr>
          <w:rFonts w:ascii="Arial" w:eastAsia="Times New Roman" w:hAnsi="Arial" w:cs="Arial"/>
          <w:color w:val="000000"/>
          <w:sz w:val="24"/>
          <w:szCs w:val="24"/>
          <w:lang w:eastAsia="pt-BR"/>
        </w:rPr>
        <w:t>São Leopold</w:t>
      </w:r>
      <w:r w:rsidR="007C06C2">
        <w:rPr>
          <w:rFonts w:ascii="Arial" w:eastAsia="Times New Roman" w:hAnsi="Arial" w:cs="Arial"/>
          <w:color w:val="000000"/>
          <w:sz w:val="24"/>
          <w:szCs w:val="24"/>
          <w:lang w:eastAsia="pt-BR"/>
        </w:rPr>
        <w:t>o</w:t>
      </w:r>
    </w:p>
    <w:p w14:paraId="069E7C54" w14:textId="09D87F40" w:rsidR="00DD1A60" w:rsidRPr="00172A8A" w:rsidRDefault="00DD1A60" w:rsidP="00172A8A">
      <w:pPr>
        <w:spacing w:after="240" w:line="240" w:lineRule="auto"/>
        <w:jc w:val="center"/>
        <w:rPr>
          <w:rFonts w:ascii="Times New Roman" w:eastAsia="Times New Roman" w:hAnsi="Times New Roman" w:cs="Times New Roman"/>
          <w:sz w:val="24"/>
          <w:szCs w:val="24"/>
          <w:lang w:eastAsia="pt-BR"/>
        </w:rPr>
      </w:pPr>
      <w:r w:rsidRPr="00DD1A60">
        <w:rPr>
          <w:rFonts w:ascii="Arial" w:eastAsia="Times New Roman" w:hAnsi="Arial" w:cs="Arial"/>
          <w:color w:val="000000"/>
          <w:sz w:val="24"/>
          <w:szCs w:val="24"/>
          <w:lang w:eastAsia="pt-BR"/>
        </w:rPr>
        <w:t>2021</w:t>
      </w:r>
    </w:p>
    <w:p w14:paraId="31D36DAB" w14:textId="17230ADF" w:rsidR="00DD1A60" w:rsidRDefault="00DD1A60" w:rsidP="00DD1A60">
      <w:pPr>
        <w:spacing w:after="0" w:line="240" w:lineRule="auto"/>
        <w:ind w:right="-32"/>
        <w:jc w:val="center"/>
        <w:rPr>
          <w:rFonts w:ascii="Arial" w:eastAsia="Times New Roman" w:hAnsi="Arial" w:cs="Arial"/>
          <w:color w:val="000000"/>
          <w:sz w:val="24"/>
          <w:szCs w:val="24"/>
          <w:lang w:eastAsia="pt-BR"/>
        </w:rPr>
      </w:pPr>
    </w:p>
    <w:p w14:paraId="3664C702" w14:textId="533361D4" w:rsidR="00DD1A60" w:rsidRDefault="00DD1A60" w:rsidP="00DD1A60">
      <w:pPr>
        <w:spacing w:after="0" w:line="240" w:lineRule="auto"/>
        <w:ind w:right="-32"/>
        <w:jc w:val="center"/>
        <w:rPr>
          <w:rFonts w:ascii="Arial" w:eastAsia="Times New Roman" w:hAnsi="Arial" w:cs="Arial"/>
          <w:color w:val="000000"/>
          <w:sz w:val="24"/>
          <w:szCs w:val="24"/>
          <w:lang w:eastAsia="pt-BR"/>
        </w:rPr>
      </w:pPr>
    </w:p>
    <w:p w14:paraId="4AE80CDE" w14:textId="77777777" w:rsidR="007C06C2" w:rsidRPr="007C06C2" w:rsidRDefault="00DD1A60" w:rsidP="00AA1145">
      <w:pPr>
        <w:pStyle w:val="NormalWeb"/>
        <w:spacing w:before="0" w:beforeAutospacing="0" w:after="0" w:afterAutospacing="0" w:line="360" w:lineRule="auto"/>
        <w:ind w:right="-40"/>
        <w:jc w:val="both"/>
      </w:pPr>
      <w:r w:rsidRPr="00DD1A60">
        <w:rPr>
          <w:rFonts w:ascii="Arial" w:hAnsi="Arial" w:cs="Arial"/>
          <w:b/>
          <w:bCs/>
          <w:color w:val="000000"/>
        </w:rPr>
        <w:t>Problema:</w:t>
      </w:r>
      <w:r>
        <w:rPr>
          <w:rFonts w:ascii="Arial" w:hAnsi="Arial" w:cs="Arial"/>
          <w:b/>
          <w:bCs/>
          <w:color w:val="000000"/>
        </w:rPr>
        <w:t xml:space="preserve"> </w:t>
      </w:r>
      <w:r w:rsidR="007C06C2" w:rsidRPr="007C06C2">
        <w:rPr>
          <w:rFonts w:ascii="Arial" w:hAnsi="Arial" w:cs="Arial"/>
          <w:color w:val="000000"/>
        </w:rPr>
        <w:t>No processo de escolha de um tema para o projeto final buscamos solucionar problemas que pessoas próximas a nós possuíssem, como familiares e amigos. No meio deste processo percebemos que se não todos, a maioria das pessoas que conhecemos tomam ou conhecem alguém que toma remédio diariamente ou até mesmo possuem um tratamento que consiste em tomar uma grande quantidade de remédios em horários intercalados. Devido muitas dessas pessoas já possuírem uma idade avançada ou terem algum problema físico/mental que o impeça de tomar seus medicamentos nos horários corretos, que no final acaba prejudicando seu tratamento.</w:t>
      </w:r>
    </w:p>
    <w:p w14:paraId="68242627" w14:textId="434270AC" w:rsidR="007C06C2" w:rsidRPr="007C06C2" w:rsidRDefault="007C06C2" w:rsidP="00AA1145">
      <w:pPr>
        <w:spacing w:after="0" w:line="276" w:lineRule="auto"/>
        <w:ind w:right="-32"/>
        <w:rPr>
          <w:rFonts w:ascii="Arial" w:eastAsia="Times New Roman" w:hAnsi="Arial" w:cs="Arial"/>
          <w:color w:val="000000"/>
          <w:sz w:val="24"/>
          <w:szCs w:val="24"/>
          <w:lang w:eastAsia="pt-BR"/>
        </w:rPr>
      </w:pPr>
    </w:p>
    <w:p w14:paraId="2AB46469" w14:textId="25B1BEB6" w:rsidR="007C06C2" w:rsidRDefault="00DD1A60" w:rsidP="00274A48">
      <w:pPr>
        <w:spacing w:after="0" w:line="360" w:lineRule="auto"/>
        <w:ind w:right="-32"/>
        <w:jc w:val="both"/>
        <w:rPr>
          <w:rFonts w:ascii="Arial" w:eastAsia="Times New Roman" w:hAnsi="Arial" w:cs="Arial"/>
          <w:color w:val="000000"/>
          <w:sz w:val="24"/>
          <w:szCs w:val="24"/>
          <w:lang w:eastAsia="pt-BR"/>
        </w:rPr>
      </w:pPr>
      <w:r w:rsidRPr="00DD1A60">
        <w:rPr>
          <w:rFonts w:ascii="Arial" w:eastAsia="Times New Roman" w:hAnsi="Arial" w:cs="Arial"/>
          <w:b/>
          <w:bCs/>
          <w:color w:val="000000"/>
          <w:sz w:val="24"/>
          <w:szCs w:val="24"/>
          <w:lang w:eastAsia="pt-BR"/>
        </w:rPr>
        <w:t>Motivação:</w:t>
      </w:r>
      <w:r w:rsidR="00AA1145">
        <w:rPr>
          <w:rFonts w:ascii="Arial" w:eastAsia="Times New Roman" w:hAnsi="Arial" w:cs="Arial"/>
          <w:b/>
          <w:bCs/>
          <w:color w:val="000000"/>
          <w:sz w:val="24"/>
          <w:szCs w:val="24"/>
          <w:lang w:eastAsia="pt-BR"/>
        </w:rPr>
        <w:t xml:space="preserve"> </w:t>
      </w:r>
      <w:r w:rsidR="00EE2126" w:rsidRPr="00EE2126">
        <w:rPr>
          <w:rFonts w:ascii="Arial" w:hAnsi="Arial" w:cs="Arial"/>
          <w:color w:val="000000"/>
          <w:sz w:val="24"/>
          <w:szCs w:val="24"/>
        </w:rPr>
        <w:t xml:space="preserve">Como já foi dito anteriormente, todos nós temos ou já tivemos alguém na família que precisa tomar muitos remédios em um mesmo dia. Muitas das vezes essa pessoa acaba não tomando o remédio no horário correto, ingerindo o errado ou simplesmente termina não consumindo seu medicamento. Basicamente, ele tem o propósito de ajudar pessoas principalmente com alguma dificuldade motora, </w:t>
      </w:r>
      <w:r w:rsidR="00274A48">
        <w:rPr>
          <w:rFonts w:ascii="Arial" w:hAnsi="Arial" w:cs="Arial"/>
          <w:color w:val="000000"/>
          <w:sz w:val="24"/>
          <w:szCs w:val="24"/>
        </w:rPr>
        <w:t>visual</w:t>
      </w:r>
      <w:r w:rsidR="00EE2126" w:rsidRPr="00EE2126">
        <w:rPr>
          <w:rFonts w:ascii="Arial" w:hAnsi="Arial" w:cs="Arial"/>
          <w:color w:val="000000"/>
          <w:sz w:val="24"/>
          <w:szCs w:val="24"/>
        </w:rPr>
        <w:t>, auditiv</w:t>
      </w:r>
      <w:r w:rsidR="00274A48">
        <w:rPr>
          <w:rFonts w:ascii="Arial" w:hAnsi="Arial" w:cs="Arial"/>
          <w:color w:val="000000"/>
          <w:sz w:val="24"/>
          <w:szCs w:val="24"/>
        </w:rPr>
        <w:t>o, até mesmo você que só é esquecido mesmo ou tem um dia muito corrido</w:t>
      </w:r>
      <w:r w:rsidR="00EE2126" w:rsidRPr="00EE2126">
        <w:rPr>
          <w:rFonts w:ascii="Arial" w:hAnsi="Arial" w:cs="Arial"/>
          <w:color w:val="000000"/>
          <w:sz w:val="24"/>
          <w:szCs w:val="24"/>
        </w:rPr>
        <w:t>. Em resumo é um projeto que é voltado para inclusão de pessoas em relação a um processo que é tão simples e banal para alguns</w:t>
      </w:r>
      <w:r w:rsidR="00274A48">
        <w:rPr>
          <w:rFonts w:ascii="Arial" w:hAnsi="Arial" w:cs="Arial"/>
          <w:color w:val="000000"/>
          <w:sz w:val="24"/>
          <w:szCs w:val="24"/>
        </w:rPr>
        <w:t>,</w:t>
      </w:r>
      <w:r w:rsidR="00EE2126" w:rsidRPr="00EE2126">
        <w:rPr>
          <w:rFonts w:ascii="Arial" w:hAnsi="Arial" w:cs="Arial"/>
          <w:color w:val="000000"/>
          <w:sz w:val="24"/>
          <w:szCs w:val="24"/>
        </w:rPr>
        <w:t xml:space="preserve"> mas </w:t>
      </w:r>
      <w:r w:rsidR="00487B64">
        <w:rPr>
          <w:rFonts w:ascii="Arial" w:hAnsi="Arial" w:cs="Arial"/>
          <w:color w:val="000000"/>
          <w:sz w:val="24"/>
          <w:szCs w:val="24"/>
        </w:rPr>
        <w:t xml:space="preserve">difícil </w:t>
      </w:r>
      <w:r w:rsidR="00922051">
        <w:rPr>
          <w:rFonts w:ascii="Arial" w:hAnsi="Arial" w:cs="Arial"/>
          <w:color w:val="000000"/>
          <w:sz w:val="24"/>
          <w:szCs w:val="24"/>
        </w:rPr>
        <w:t xml:space="preserve">para </w:t>
      </w:r>
      <w:r w:rsidR="00EE2126" w:rsidRPr="00EE2126">
        <w:rPr>
          <w:rFonts w:ascii="Arial" w:hAnsi="Arial" w:cs="Arial"/>
          <w:color w:val="000000"/>
          <w:sz w:val="24"/>
          <w:szCs w:val="24"/>
        </w:rPr>
        <w:t>muitos.</w:t>
      </w:r>
      <w:r w:rsidR="00274A48">
        <w:rPr>
          <w:rFonts w:ascii="Arial" w:hAnsi="Arial" w:cs="Arial"/>
          <w:color w:val="000000"/>
          <w:sz w:val="24"/>
          <w:szCs w:val="24"/>
        </w:rPr>
        <w:t xml:space="preserve"> </w:t>
      </w:r>
    </w:p>
    <w:p w14:paraId="52D54FCD" w14:textId="77777777" w:rsidR="00274A48" w:rsidRPr="00274A48" w:rsidRDefault="00274A48" w:rsidP="00274A48">
      <w:pPr>
        <w:spacing w:after="0" w:line="360" w:lineRule="auto"/>
        <w:ind w:right="-32"/>
        <w:rPr>
          <w:rFonts w:ascii="Arial" w:eastAsia="Times New Roman" w:hAnsi="Arial" w:cs="Arial"/>
          <w:color w:val="000000"/>
          <w:sz w:val="24"/>
          <w:szCs w:val="24"/>
          <w:lang w:eastAsia="pt-BR"/>
        </w:rPr>
      </w:pPr>
    </w:p>
    <w:p w14:paraId="2B51D01B" w14:textId="77777777" w:rsidR="00660BAF" w:rsidRPr="00660BAF" w:rsidRDefault="00DD1A60" w:rsidP="00660BAF">
      <w:pPr>
        <w:pStyle w:val="NormalWeb"/>
        <w:shd w:val="clear" w:color="auto" w:fill="FFFFFF"/>
        <w:spacing w:before="0" w:beforeAutospacing="0" w:after="150" w:afterAutospacing="0" w:line="360" w:lineRule="auto"/>
        <w:rPr>
          <w:rFonts w:ascii="Arial" w:hAnsi="Arial" w:cs="Arial"/>
          <w:color w:val="333333"/>
        </w:rPr>
      </w:pPr>
      <w:r w:rsidRPr="00DD1A60">
        <w:rPr>
          <w:rFonts w:ascii="Arial" w:hAnsi="Arial" w:cs="Arial"/>
          <w:b/>
          <w:bCs/>
          <w:color w:val="000000"/>
        </w:rPr>
        <w:t>Dados relevantes:</w:t>
      </w:r>
      <w:r w:rsidR="00274A48">
        <w:rPr>
          <w:rFonts w:ascii="Arial" w:hAnsi="Arial" w:cs="Arial"/>
          <w:b/>
          <w:bCs/>
          <w:color w:val="000000"/>
        </w:rPr>
        <w:t xml:space="preserve"> </w:t>
      </w:r>
      <w:r w:rsidR="00660BAF" w:rsidRPr="00660BAF">
        <w:rPr>
          <w:rFonts w:ascii="Arial" w:hAnsi="Arial" w:cs="Arial"/>
          <w:color w:val="333333"/>
        </w:rPr>
        <w:t>A maior parte dos erros na utilização de medicamentos é potencialmente evitável. De acordo com o Ministério da Saúde, em 2014, os erros de medicação de forma geral correspondiam a 30% dos erros em hospitais. Na atenção primária, é a principal causa de eventos adversos, principalmente em crianças e idosos.</w:t>
      </w:r>
    </w:p>
    <w:p w14:paraId="7CA95AAC" w14:textId="77777777" w:rsidR="00660BAF" w:rsidRPr="00660BAF" w:rsidRDefault="00660BAF" w:rsidP="00660BAF">
      <w:pPr>
        <w:shd w:val="clear" w:color="auto" w:fill="FFFFFF"/>
        <w:spacing w:after="150" w:line="360" w:lineRule="auto"/>
        <w:rPr>
          <w:rFonts w:ascii="Arial" w:eastAsia="Times New Roman" w:hAnsi="Arial" w:cs="Arial"/>
          <w:color w:val="333333"/>
          <w:sz w:val="24"/>
          <w:szCs w:val="24"/>
          <w:lang w:eastAsia="pt-BR"/>
        </w:rPr>
      </w:pPr>
      <w:r w:rsidRPr="00660BAF">
        <w:rPr>
          <w:rFonts w:ascii="Arial" w:eastAsia="Times New Roman" w:hAnsi="Arial" w:cs="Arial"/>
          <w:color w:val="333333"/>
          <w:sz w:val="24"/>
          <w:szCs w:val="24"/>
          <w:lang w:eastAsia="pt-BR"/>
        </w:rPr>
        <w:t>O assunto também é tema de preocupação da Organização Mundial da Saúde (OMS), que em 2017 lançou o desafio global pelo uso seguro de medicamentos. Segundo a OMS, mais de 50% de todos os medicamentos são incorretamente prescritos, dispensados e vendidos; e mais da metade dos pacientes que os utilizam o fazem incorretamente.</w:t>
      </w:r>
    </w:p>
    <w:p w14:paraId="4B58DFBD" w14:textId="0808618A" w:rsidR="00274A48" w:rsidRDefault="00274A48" w:rsidP="00274A48">
      <w:pPr>
        <w:spacing w:after="0" w:line="360" w:lineRule="auto"/>
        <w:ind w:right="-32"/>
        <w:rPr>
          <w:rFonts w:ascii="Arial" w:eastAsia="Times New Roman" w:hAnsi="Arial" w:cs="Arial"/>
          <w:b/>
          <w:bCs/>
          <w:color w:val="000000"/>
          <w:sz w:val="24"/>
          <w:szCs w:val="24"/>
          <w:lang w:eastAsia="pt-BR"/>
        </w:rPr>
      </w:pPr>
    </w:p>
    <w:p w14:paraId="0841D163" w14:textId="77777777" w:rsidR="00EE3A83" w:rsidRDefault="00EE3A83" w:rsidP="00274A48">
      <w:pPr>
        <w:spacing w:after="0" w:line="360" w:lineRule="auto"/>
        <w:ind w:right="-32"/>
        <w:rPr>
          <w:rFonts w:ascii="Arial" w:eastAsia="Times New Roman" w:hAnsi="Arial" w:cs="Arial"/>
          <w:b/>
          <w:bCs/>
          <w:color w:val="000000"/>
          <w:sz w:val="24"/>
          <w:szCs w:val="24"/>
          <w:lang w:eastAsia="pt-BR"/>
        </w:rPr>
      </w:pPr>
    </w:p>
    <w:p w14:paraId="09E7887B" w14:textId="126B7DB9" w:rsidR="000E4D82" w:rsidRDefault="005D2D1E" w:rsidP="00274A48">
      <w:pPr>
        <w:spacing w:after="0" w:line="360" w:lineRule="auto"/>
        <w:ind w:right="-32"/>
        <w:rPr>
          <w:rFonts w:ascii="Arial" w:eastAsia="Times New Roman" w:hAnsi="Arial" w:cs="Arial"/>
          <w:b/>
          <w:bCs/>
          <w:sz w:val="24"/>
          <w:szCs w:val="24"/>
          <w:lang w:eastAsia="pt-BR"/>
        </w:rPr>
      </w:pPr>
      <w:r w:rsidRPr="005D2D1E">
        <w:rPr>
          <w:rFonts w:ascii="Arial" w:eastAsia="Times New Roman" w:hAnsi="Arial" w:cs="Arial"/>
          <w:b/>
          <w:bCs/>
          <w:sz w:val="24"/>
          <w:szCs w:val="24"/>
          <w:lang w:eastAsia="pt-BR"/>
        </w:rPr>
        <w:lastRenderedPageBreak/>
        <w:t>3 links para entender o problema:</w:t>
      </w:r>
      <w:r w:rsidR="000E4D82">
        <w:rPr>
          <w:rFonts w:ascii="Arial" w:eastAsia="Times New Roman" w:hAnsi="Arial" w:cs="Arial"/>
          <w:b/>
          <w:bCs/>
          <w:sz w:val="24"/>
          <w:szCs w:val="24"/>
          <w:lang w:eastAsia="pt-BR"/>
        </w:rPr>
        <w:t xml:space="preserve"> </w:t>
      </w:r>
    </w:p>
    <w:p w14:paraId="1CB507B8" w14:textId="40C2EE09" w:rsidR="00DD1A60" w:rsidRDefault="00F237BC" w:rsidP="000E4D82">
      <w:pPr>
        <w:spacing w:after="0" w:line="360" w:lineRule="auto"/>
        <w:ind w:right="-32"/>
        <w:rPr>
          <w:rFonts w:ascii="Arial" w:eastAsia="Times New Roman" w:hAnsi="Arial" w:cs="Arial"/>
          <w:sz w:val="24"/>
          <w:szCs w:val="24"/>
          <w:lang w:eastAsia="pt-BR"/>
        </w:rPr>
      </w:pPr>
      <w:hyperlink r:id="rId8" w:history="1">
        <w:r w:rsidR="000E4D82" w:rsidRPr="00EA554B">
          <w:rPr>
            <w:rStyle w:val="Hyperlink"/>
            <w:rFonts w:ascii="Arial" w:eastAsia="Times New Roman" w:hAnsi="Arial" w:cs="Arial"/>
            <w:sz w:val="24"/>
            <w:szCs w:val="24"/>
            <w:lang w:eastAsia="pt-BR"/>
          </w:rPr>
          <w:t>https://oglobo.globo.com/sociedade/saude/as-dificuldades-dos-idosos-que-tomam-muitos-remedios-18380469</w:t>
        </w:r>
      </w:hyperlink>
      <w:r w:rsidR="000E4D82" w:rsidRPr="000E4D82">
        <w:rPr>
          <w:rFonts w:ascii="Arial" w:eastAsia="Times New Roman" w:hAnsi="Arial" w:cs="Arial"/>
          <w:sz w:val="24"/>
          <w:szCs w:val="24"/>
          <w:lang w:eastAsia="pt-BR"/>
        </w:rPr>
        <w:t>(As dificuldades dos idosos que</w:t>
      </w:r>
      <w:r w:rsidR="000E4D82">
        <w:rPr>
          <w:rFonts w:ascii="Arial" w:eastAsia="Times New Roman" w:hAnsi="Arial" w:cs="Arial"/>
          <w:sz w:val="24"/>
          <w:szCs w:val="24"/>
          <w:lang w:eastAsia="pt-BR"/>
        </w:rPr>
        <w:t xml:space="preserve"> </w:t>
      </w:r>
      <w:r w:rsidR="000E4D82" w:rsidRPr="000E4D82">
        <w:rPr>
          <w:rFonts w:ascii="Arial" w:eastAsia="Times New Roman" w:hAnsi="Arial" w:cs="Arial"/>
          <w:sz w:val="24"/>
          <w:szCs w:val="24"/>
          <w:lang w:eastAsia="pt-BR"/>
        </w:rPr>
        <w:t>tomam muitos remédios</w:t>
      </w:r>
      <w:r w:rsidR="000E4D82">
        <w:rPr>
          <w:rFonts w:ascii="Arial" w:eastAsia="Times New Roman" w:hAnsi="Arial" w:cs="Arial"/>
          <w:sz w:val="24"/>
          <w:szCs w:val="24"/>
          <w:lang w:eastAsia="pt-BR"/>
        </w:rPr>
        <w:t xml:space="preserve">. </w:t>
      </w:r>
      <w:r w:rsidR="000E4D82" w:rsidRPr="000E4D82">
        <w:rPr>
          <w:rFonts w:ascii="Arial" w:eastAsia="Times New Roman" w:hAnsi="Arial" w:cs="Arial"/>
          <w:sz w:val="24"/>
          <w:szCs w:val="24"/>
          <w:lang w:eastAsia="pt-BR"/>
        </w:rPr>
        <w:t>Pílulas demais em horários diversos confundem usuários)</w:t>
      </w:r>
    </w:p>
    <w:p w14:paraId="1132A238" w14:textId="5E85F4BD" w:rsidR="000E4D82" w:rsidRDefault="000E4D82" w:rsidP="000E4D82">
      <w:pPr>
        <w:spacing w:after="0" w:line="360" w:lineRule="auto"/>
        <w:ind w:right="-32"/>
        <w:rPr>
          <w:rFonts w:ascii="Arial" w:eastAsia="Times New Roman" w:hAnsi="Arial" w:cs="Arial"/>
          <w:sz w:val="24"/>
          <w:szCs w:val="24"/>
          <w:lang w:eastAsia="pt-BR"/>
        </w:rPr>
      </w:pPr>
    </w:p>
    <w:p w14:paraId="540AF1EB" w14:textId="543F157A" w:rsidR="000E4D82" w:rsidRPr="000E4D82" w:rsidRDefault="00F237BC" w:rsidP="00EA554B">
      <w:pPr>
        <w:spacing w:line="240" w:lineRule="auto"/>
        <w:rPr>
          <w:rFonts w:ascii="Arial" w:eastAsia="Times New Roman" w:hAnsi="Arial" w:cs="Arial"/>
          <w:sz w:val="24"/>
          <w:szCs w:val="24"/>
          <w:lang w:eastAsia="pt-BR"/>
        </w:rPr>
      </w:pPr>
      <w:hyperlink r:id="rId9" w:history="1">
        <w:r w:rsidR="000E4D82" w:rsidRPr="000C6E46">
          <w:rPr>
            <w:rStyle w:val="Hyperlink"/>
            <w:rFonts w:ascii="Arial" w:eastAsia="Times New Roman" w:hAnsi="Arial" w:cs="Arial"/>
            <w:sz w:val="24"/>
            <w:szCs w:val="24"/>
            <w:lang w:eastAsia="pt-BR"/>
          </w:rPr>
          <w:t>https://www.camara.leg.br/noticias/20315-deficiente-tomar-remedio-so-se-alguem-ajudar/%60materias.asp?pk=20964%60</w:t>
        </w:r>
      </w:hyperlink>
      <w:r w:rsidR="000E4D82" w:rsidRPr="000E4D82">
        <w:rPr>
          <w:rFonts w:ascii="Arial" w:eastAsia="Times New Roman" w:hAnsi="Arial" w:cs="Arial"/>
          <w:sz w:val="24"/>
          <w:szCs w:val="24"/>
          <w:lang w:eastAsia="pt-BR"/>
        </w:rPr>
        <w:t>(Deficiente/ Tomar remédio, só</w:t>
      </w:r>
      <w:r w:rsidR="00EA554B">
        <w:rPr>
          <w:rFonts w:ascii="Arial" w:eastAsia="Times New Roman" w:hAnsi="Arial" w:cs="Arial"/>
          <w:sz w:val="24"/>
          <w:szCs w:val="24"/>
          <w:lang w:eastAsia="pt-BR"/>
        </w:rPr>
        <w:t xml:space="preserve"> </w:t>
      </w:r>
      <w:r w:rsidR="000E4D82" w:rsidRPr="000E4D82">
        <w:rPr>
          <w:rFonts w:ascii="Arial" w:eastAsia="Times New Roman" w:hAnsi="Arial" w:cs="Arial"/>
          <w:sz w:val="24"/>
          <w:szCs w:val="24"/>
          <w:lang w:eastAsia="pt-BR"/>
        </w:rPr>
        <w:t>se alguém ajudar)</w:t>
      </w:r>
    </w:p>
    <w:p w14:paraId="47140341" w14:textId="13089E9F" w:rsidR="002A4170" w:rsidRDefault="00F237BC" w:rsidP="002A4170">
      <w:pPr>
        <w:pStyle w:val="Ttulo1"/>
        <w:shd w:val="clear" w:color="auto" w:fill="FFFFFF"/>
        <w:spacing w:before="0" w:beforeAutospacing="0" w:after="0" w:afterAutospacing="0"/>
        <w:rPr>
          <w:rFonts w:ascii="Arial" w:hAnsi="Arial" w:cs="Arial"/>
          <w:b w:val="0"/>
          <w:bCs w:val="0"/>
          <w:sz w:val="24"/>
          <w:szCs w:val="24"/>
        </w:rPr>
      </w:pPr>
      <w:hyperlink r:id="rId10" w:history="1">
        <w:r w:rsidR="002A4170" w:rsidRPr="002A4170">
          <w:rPr>
            <w:rStyle w:val="Hyperlink"/>
            <w:rFonts w:ascii="Arial" w:hAnsi="Arial" w:cs="Arial"/>
            <w:b w:val="0"/>
            <w:bCs w:val="0"/>
            <w:sz w:val="24"/>
            <w:szCs w:val="24"/>
          </w:rPr>
          <w:t>http://g1.globo.com/sao-paulo/sao-jose-do-rio-preto-aracatuba/noticia/2016/06/voluntaria-faz-caixas-que-ajudam-na-organizacao-de-remedios-pacientes.html</w:t>
        </w:r>
      </w:hyperlink>
      <w:r w:rsidR="002A4170" w:rsidRPr="002A4170">
        <w:rPr>
          <w:rFonts w:ascii="Arial" w:hAnsi="Arial" w:cs="Arial"/>
          <w:b w:val="0"/>
          <w:bCs w:val="0"/>
          <w:sz w:val="24"/>
          <w:szCs w:val="24"/>
        </w:rPr>
        <w:t>(</w:t>
      </w:r>
      <w:r w:rsidR="002A4170" w:rsidRPr="002A4170">
        <w:rPr>
          <w:rFonts w:ascii="Arial" w:hAnsi="Arial" w:cs="Arial"/>
          <w:b w:val="0"/>
          <w:bCs w:val="0"/>
          <w:color w:val="333333"/>
          <w:spacing w:val="-14"/>
          <w:sz w:val="24"/>
          <w:szCs w:val="24"/>
        </w:rPr>
        <w:t>Voluntária faz caixas que ajudam na organização de remédios a pacientes</w:t>
      </w:r>
      <w:r w:rsidR="002A4170" w:rsidRPr="002A4170">
        <w:rPr>
          <w:rFonts w:ascii="Arial" w:hAnsi="Arial" w:cs="Arial"/>
          <w:b w:val="0"/>
          <w:bCs w:val="0"/>
          <w:sz w:val="24"/>
          <w:szCs w:val="24"/>
        </w:rPr>
        <w:t>)</w:t>
      </w:r>
    </w:p>
    <w:p w14:paraId="4CB9F388" w14:textId="77777777" w:rsidR="004A044E" w:rsidRDefault="004A044E" w:rsidP="002A4170">
      <w:pPr>
        <w:pStyle w:val="Ttulo1"/>
        <w:shd w:val="clear" w:color="auto" w:fill="FFFFFF"/>
        <w:spacing w:before="0" w:beforeAutospacing="0" w:after="0" w:afterAutospacing="0"/>
        <w:rPr>
          <w:rFonts w:ascii="Arial" w:hAnsi="Arial" w:cs="Arial"/>
          <w:b w:val="0"/>
          <w:bCs w:val="0"/>
          <w:sz w:val="24"/>
          <w:szCs w:val="24"/>
        </w:rPr>
      </w:pPr>
    </w:p>
    <w:p w14:paraId="4C7B3A03" w14:textId="16B23BA8" w:rsidR="004A044E" w:rsidRDefault="00F237BC" w:rsidP="002A4170">
      <w:pPr>
        <w:pStyle w:val="Ttulo1"/>
        <w:shd w:val="clear" w:color="auto" w:fill="FFFFFF"/>
        <w:spacing w:before="0" w:beforeAutospacing="0" w:after="0" w:afterAutospacing="0"/>
        <w:rPr>
          <w:rFonts w:ascii="Arial" w:hAnsi="Arial" w:cs="Arial"/>
          <w:b w:val="0"/>
          <w:bCs w:val="0"/>
          <w:color w:val="333333"/>
          <w:spacing w:val="-14"/>
          <w:sz w:val="24"/>
          <w:szCs w:val="24"/>
        </w:rPr>
      </w:pPr>
      <w:hyperlink r:id="rId11" w:history="1">
        <w:r w:rsidR="004A044E" w:rsidRPr="00773D78">
          <w:rPr>
            <w:rStyle w:val="Hyperlink"/>
            <w:rFonts w:ascii="Arial" w:hAnsi="Arial" w:cs="Arial"/>
            <w:b w:val="0"/>
            <w:bCs w:val="0"/>
            <w:spacing w:val="-14"/>
            <w:sz w:val="24"/>
            <w:szCs w:val="24"/>
          </w:rPr>
          <w:t>https://www.uol.com.br/tilt/ultimas-noticias/redacao/2010/09/30/tomar-remedio-na-hora-errada-pode-diminuir-sua-eficacia.htm(Tomar</w:t>
        </w:r>
      </w:hyperlink>
      <w:r w:rsidR="004A044E">
        <w:rPr>
          <w:rFonts w:ascii="Arial" w:hAnsi="Arial" w:cs="Arial"/>
          <w:b w:val="0"/>
          <w:bCs w:val="0"/>
          <w:color w:val="333333"/>
          <w:spacing w:val="-14"/>
          <w:sz w:val="24"/>
          <w:szCs w:val="24"/>
        </w:rPr>
        <w:t xml:space="preserve"> remédio na hora errada pode diminuir sua eficácia)</w:t>
      </w:r>
    </w:p>
    <w:p w14:paraId="38939996" w14:textId="77777777" w:rsidR="004A044E" w:rsidRPr="004A044E" w:rsidRDefault="004A044E" w:rsidP="002A4170">
      <w:pPr>
        <w:pStyle w:val="Ttulo1"/>
        <w:shd w:val="clear" w:color="auto" w:fill="FFFFFF"/>
        <w:spacing w:before="0" w:beforeAutospacing="0" w:after="0" w:afterAutospacing="0"/>
        <w:rPr>
          <w:rFonts w:ascii="Arial" w:hAnsi="Arial" w:cs="Arial"/>
          <w:b w:val="0"/>
          <w:bCs w:val="0"/>
          <w:color w:val="333333"/>
          <w:spacing w:val="-14"/>
          <w:sz w:val="24"/>
          <w:szCs w:val="24"/>
        </w:rPr>
      </w:pPr>
    </w:p>
    <w:p w14:paraId="0004D122" w14:textId="0C99182C" w:rsidR="000E4D82" w:rsidRPr="002A4170" w:rsidRDefault="005D2D1E" w:rsidP="009E22DE">
      <w:pPr>
        <w:spacing w:before="240" w:after="0" w:line="360" w:lineRule="auto"/>
        <w:ind w:right="-32"/>
        <w:rPr>
          <w:rFonts w:ascii="Arial" w:eastAsia="Times New Roman" w:hAnsi="Arial" w:cs="Arial"/>
          <w:sz w:val="24"/>
          <w:szCs w:val="24"/>
          <w:lang w:eastAsia="pt-BR"/>
        </w:rPr>
      </w:pPr>
      <w:r w:rsidRPr="005D2D1E">
        <w:rPr>
          <w:rFonts w:ascii="Arial" w:eastAsia="Times New Roman" w:hAnsi="Arial" w:cs="Arial"/>
          <w:b/>
          <w:bCs/>
          <w:sz w:val="24"/>
          <w:szCs w:val="24"/>
          <w:lang w:eastAsia="pt-BR"/>
        </w:rPr>
        <w:t>3 vídeos para entender o problema:</w:t>
      </w:r>
      <w:r w:rsidR="009E22DE">
        <w:rPr>
          <w:rFonts w:ascii="Arial" w:eastAsia="Times New Roman" w:hAnsi="Arial" w:cs="Arial"/>
          <w:b/>
          <w:bCs/>
          <w:sz w:val="24"/>
          <w:szCs w:val="24"/>
          <w:lang w:eastAsia="pt-BR"/>
        </w:rPr>
        <w:t xml:space="preserve"> </w:t>
      </w:r>
      <w:hyperlink r:id="rId12" w:history="1">
        <w:r w:rsidR="009E22DE" w:rsidRPr="002A4170">
          <w:rPr>
            <w:rStyle w:val="Hyperlink"/>
            <w:rFonts w:ascii="Arial" w:eastAsia="Times New Roman" w:hAnsi="Arial" w:cs="Arial"/>
            <w:sz w:val="24"/>
            <w:szCs w:val="24"/>
            <w:lang w:eastAsia="pt-BR"/>
          </w:rPr>
          <w:t>https://www.youtube.com/watch?v=Z905v2Z_2yA</w:t>
        </w:r>
      </w:hyperlink>
      <w:r w:rsidR="009E22DE" w:rsidRPr="002A4170">
        <w:rPr>
          <w:rFonts w:ascii="Arial" w:eastAsia="Times New Roman" w:hAnsi="Arial" w:cs="Arial"/>
          <w:sz w:val="24"/>
          <w:szCs w:val="24"/>
          <w:lang w:eastAsia="pt-BR"/>
        </w:rPr>
        <w:t xml:space="preserve"> (Deficiente Visuais E O Problema Em Lhe Dar com Remédios)</w:t>
      </w:r>
    </w:p>
    <w:p w14:paraId="21C79D27" w14:textId="48C9B5E7" w:rsidR="002A4170" w:rsidRDefault="00F237BC" w:rsidP="002A4170">
      <w:pPr>
        <w:pStyle w:val="Ttulo1"/>
        <w:shd w:val="clear" w:color="auto" w:fill="FFFFFF"/>
        <w:spacing w:before="0" w:beforeAutospacing="0" w:after="0" w:afterAutospacing="0"/>
        <w:rPr>
          <w:rFonts w:ascii="Arial" w:hAnsi="Arial" w:cs="Arial"/>
          <w:b w:val="0"/>
          <w:bCs w:val="0"/>
          <w:sz w:val="24"/>
          <w:szCs w:val="24"/>
        </w:rPr>
      </w:pPr>
      <w:hyperlink r:id="rId13" w:history="1">
        <w:r w:rsidR="002A4170" w:rsidRPr="002A4170">
          <w:rPr>
            <w:rStyle w:val="Hyperlink"/>
            <w:rFonts w:ascii="Arial" w:hAnsi="Arial" w:cs="Arial"/>
            <w:b w:val="0"/>
            <w:bCs w:val="0"/>
            <w:sz w:val="24"/>
            <w:szCs w:val="24"/>
          </w:rPr>
          <w:t>http://g1.globo.com/sao-paulo/sao-jose-do-rio-preto-aracatuba/noticia/2016/06/voluntaria-faz-caixas-que-ajudam-na-organizacao-de-remedios-pacientes.html</w:t>
        </w:r>
      </w:hyperlink>
      <w:r w:rsidR="002A4170" w:rsidRPr="002A4170">
        <w:rPr>
          <w:rFonts w:ascii="Arial" w:hAnsi="Arial" w:cs="Arial"/>
          <w:b w:val="0"/>
          <w:bCs w:val="0"/>
          <w:sz w:val="24"/>
          <w:szCs w:val="24"/>
        </w:rPr>
        <w:t>(</w:t>
      </w:r>
      <w:r w:rsidR="002A4170" w:rsidRPr="002A4170">
        <w:rPr>
          <w:rFonts w:ascii="Arial" w:hAnsi="Arial" w:cs="Arial"/>
          <w:b w:val="0"/>
          <w:bCs w:val="0"/>
          <w:color w:val="333333"/>
          <w:spacing w:val="-14"/>
          <w:sz w:val="24"/>
          <w:szCs w:val="24"/>
        </w:rPr>
        <w:t>Voluntária faz caixas que ajudam na organização de remédios a pacientes</w:t>
      </w:r>
      <w:r w:rsidR="002A4170" w:rsidRPr="002A4170">
        <w:rPr>
          <w:rFonts w:ascii="Arial" w:hAnsi="Arial" w:cs="Arial"/>
          <w:b w:val="0"/>
          <w:bCs w:val="0"/>
          <w:sz w:val="24"/>
          <w:szCs w:val="24"/>
        </w:rPr>
        <w:t>)</w:t>
      </w:r>
    </w:p>
    <w:p w14:paraId="7D543622" w14:textId="77777777" w:rsidR="00104C24" w:rsidRDefault="00104C24" w:rsidP="002A4170">
      <w:pPr>
        <w:pStyle w:val="Ttulo1"/>
        <w:shd w:val="clear" w:color="auto" w:fill="FFFFFF"/>
        <w:spacing w:before="0" w:beforeAutospacing="0" w:after="0" w:afterAutospacing="0"/>
        <w:rPr>
          <w:rFonts w:ascii="Arial" w:hAnsi="Arial" w:cs="Arial"/>
          <w:b w:val="0"/>
          <w:bCs w:val="0"/>
          <w:sz w:val="24"/>
          <w:szCs w:val="24"/>
        </w:rPr>
      </w:pPr>
    </w:p>
    <w:p w14:paraId="68410772" w14:textId="5BC68CF5" w:rsidR="002A4170" w:rsidRPr="00EE3A83" w:rsidRDefault="00F237BC" w:rsidP="00EE3A83">
      <w:pPr>
        <w:pStyle w:val="Ttulo1"/>
        <w:shd w:val="clear" w:color="auto" w:fill="FFFFFF"/>
        <w:spacing w:before="0" w:beforeAutospacing="0" w:after="0" w:afterAutospacing="0"/>
        <w:rPr>
          <w:rFonts w:ascii="Arial" w:hAnsi="Arial" w:cs="Arial"/>
          <w:b w:val="0"/>
          <w:bCs w:val="0"/>
          <w:color w:val="333333"/>
          <w:spacing w:val="-14"/>
          <w:sz w:val="24"/>
          <w:szCs w:val="24"/>
        </w:rPr>
      </w:pPr>
      <w:hyperlink r:id="rId14" w:history="1">
        <w:r w:rsidR="00EE3A83" w:rsidRPr="000C6E46">
          <w:rPr>
            <w:rStyle w:val="Hyperlink"/>
            <w:rFonts w:ascii="Arial" w:hAnsi="Arial" w:cs="Arial"/>
            <w:b w:val="0"/>
            <w:bCs w:val="0"/>
            <w:spacing w:val="-14"/>
            <w:sz w:val="24"/>
            <w:szCs w:val="24"/>
          </w:rPr>
          <w:t>https://www.youtube.com/watch?v=WIkd8aQcWbc</w:t>
        </w:r>
      </w:hyperlink>
      <w:r w:rsidR="00EE3A83">
        <w:rPr>
          <w:rFonts w:ascii="Arial" w:hAnsi="Arial" w:cs="Arial"/>
          <w:b w:val="0"/>
          <w:bCs w:val="0"/>
          <w:color w:val="333333"/>
          <w:spacing w:val="-14"/>
          <w:sz w:val="24"/>
          <w:szCs w:val="24"/>
        </w:rPr>
        <w:t>(Alunos do Sesi criam robô que lembra idosos de tomar remédio)</w:t>
      </w:r>
    </w:p>
    <w:p w14:paraId="39315169" w14:textId="77777777" w:rsidR="009E22DE" w:rsidRDefault="009E22DE" w:rsidP="00274A48">
      <w:pPr>
        <w:spacing w:after="0" w:line="360" w:lineRule="auto"/>
        <w:ind w:right="-32"/>
      </w:pPr>
    </w:p>
    <w:p w14:paraId="21C1F680" w14:textId="5856BC16" w:rsidR="005D2D1E" w:rsidRDefault="005D2D1E" w:rsidP="00274A48">
      <w:pPr>
        <w:spacing w:after="0" w:line="360" w:lineRule="auto"/>
        <w:ind w:right="-32"/>
        <w:rPr>
          <w:rFonts w:ascii="Arial" w:eastAsia="Times New Roman" w:hAnsi="Arial" w:cs="Arial"/>
          <w:b/>
          <w:bCs/>
          <w:sz w:val="24"/>
          <w:szCs w:val="24"/>
          <w:lang w:eastAsia="pt-BR"/>
        </w:rPr>
      </w:pPr>
      <w:r w:rsidRPr="005D2D1E">
        <w:rPr>
          <w:rFonts w:ascii="Arial" w:eastAsia="Times New Roman" w:hAnsi="Arial" w:cs="Arial"/>
          <w:b/>
          <w:bCs/>
          <w:sz w:val="24"/>
          <w:szCs w:val="24"/>
          <w:lang w:eastAsia="pt-BR"/>
        </w:rPr>
        <w:t>10 aspectos relevantes sobre o problema:</w:t>
      </w:r>
      <w:r w:rsidR="009E22DE">
        <w:rPr>
          <w:rFonts w:ascii="Arial" w:eastAsia="Times New Roman" w:hAnsi="Arial" w:cs="Arial"/>
          <w:b/>
          <w:bCs/>
          <w:sz w:val="24"/>
          <w:szCs w:val="24"/>
          <w:lang w:eastAsia="pt-BR"/>
        </w:rPr>
        <w:t xml:space="preserve"> </w:t>
      </w:r>
    </w:p>
    <w:p w14:paraId="127A7C1A" w14:textId="0019CDE1" w:rsidR="00660BAF" w:rsidRPr="00660BAF" w:rsidRDefault="00660BAF" w:rsidP="00660BAF">
      <w:pPr>
        <w:pStyle w:val="PargrafodaLista"/>
        <w:numPr>
          <w:ilvl w:val="0"/>
          <w:numId w:val="1"/>
        </w:numPr>
        <w:spacing w:after="0" w:line="360" w:lineRule="auto"/>
        <w:ind w:right="-32"/>
        <w:rPr>
          <w:rFonts w:ascii="Arial" w:eastAsia="Times New Roman" w:hAnsi="Arial" w:cs="Arial"/>
          <w:b/>
          <w:bCs/>
          <w:sz w:val="24"/>
          <w:szCs w:val="24"/>
          <w:lang w:eastAsia="pt-BR"/>
        </w:rPr>
      </w:pPr>
      <w:r w:rsidRPr="00660BAF">
        <w:rPr>
          <w:rFonts w:ascii="Arial" w:hAnsi="Arial" w:cs="Arial"/>
          <w:color w:val="666666"/>
          <w:sz w:val="24"/>
          <w:szCs w:val="24"/>
          <w:shd w:val="clear" w:color="auto" w:fill="FFFFFF"/>
        </w:rPr>
        <w:t>É muito comum acontecer de, na hora que passa o incômodo gerado pela doença, a pessoa praticamente se esquece ou resolve parar por conta própria de tomar o medicamento que seguia um planejamento. Não seguir a prescrição é deixar de atender ao objetivo específico que aquele medicamento estava destinado a fazer.</w:t>
      </w:r>
    </w:p>
    <w:p w14:paraId="78FBDF0A" w14:textId="3FC143DC" w:rsidR="00660BAF" w:rsidRPr="00660BAF" w:rsidRDefault="00660BAF" w:rsidP="00660BAF">
      <w:pPr>
        <w:pStyle w:val="PargrafodaLista"/>
        <w:numPr>
          <w:ilvl w:val="0"/>
          <w:numId w:val="1"/>
        </w:numPr>
        <w:spacing w:after="0" w:line="360" w:lineRule="auto"/>
        <w:ind w:right="-32"/>
        <w:rPr>
          <w:rFonts w:ascii="Arial" w:eastAsia="Times New Roman" w:hAnsi="Arial" w:cs="Arial"/>
          <w:b/>
          <w:bCs/>
          <w:sz w:val="24"/>
          <w:szCs w:val="24"/>
          <w:lang w:eastAsia="pt-BR"/>
        </w:rPr>
      </w:pPr>
      <w:r w:rsidRPr="00660BAF">
        <w:rPr>
          <w:rFonts w:ascii="Arial" w:hAnsi="Arial" w:cs="Arial"/>
          <w:color w:val="666666"/>
          <w:sz w:val="24"/>
          <w:szCs w:val="24"/>
          <w:shd w:val="clear" w:color="auto" w:fill="FFFFFF"/>
        </w:rPr>
        <w:t xml:space="preserve">Outra ação errada em relação aos remédios é não </w:t>
      </w:r>
      <w:proofErr w:type="gramStart"/>
      <w:r w:rsidRPr="00660BAF">
        <w:rPr>
          <w:rFonts w:ascii="Arial" w:hAnsi="Arial" w:cs="Arial"/>
          <w:color w:val="666666"/>
          <w:sz w:val="24"/>
          <w:szCs w:val="24"/>
          <w:shd w:val="clear" w:color="auto" w:fill="FFFFFF"/>
        </w:rPr>
        <w:t>tomá-los</w:t>
      </w:r>
      <w:proofErr w:type="gramEnd"/>
      <w:r w:rsidRPr="00660BAF">
        <w:rPr>
          <w:rFonts w:ascii="Arial" w:hAnsi="Arial" w:cs="Arial"/>
          <w:color w:val="666666"/>
          <w:sz w:val="24"/>
          <w:szCs w:val="24"/>
          <w:shd w:val="clear" w:color="auto" w:fill="FFFFFF"/>
        </w:rPr>
        <w:t xml:space="preserve"> nos horários corretos e, isso também pode caracterizar a ineficácia do efeito das substâncias. Com a interrupção, os agentes causadores do problema não serão eliminados totalmente do organismo.</w:t>
      </w:r>
    </w:p>
    <w:p w14:paraId="00C55FE0" w14:textId="34B0CAB6" w:rsidR="00534529" w:rsidRPr="00534529" w:rsidRDefault="00660BAF" w:rsidP="00534529">
      <w:pPr>
        <w:pStyle w:val="PargrafodaLista"/>
        <w:numPr>
          <w:ilvl w:val="0"/>
          <w:numId w:val="1"/>
        </w:numPr>
        <w:spacing w:after="0" w:line="360" w:lineRule="auto"/>
        <w:ind w:right="-32"/>
        <w:rPr>
          <w:rFonts w:ascii="Arial" w:eastAsia="Times New Roman" w:hAnsi="Arial" w:cs="Arial"/>
          <w:b/>
          <w:bCs/>
          <w:sz w:val="24"/>
          <w:szCs w:val="24"/>
          <w:lang w:eastAsia="pt-BR"/>
        </w:rPr>
      </w:pPr>
      <w:r w:rsidRPr="00660BAF">
        <w:rPr>
          <w:rFonts w:ascii="Arial" w:hAnsi="Arial" w:cs="Arial"/>
          <w:color w:val="353535"/>
          <w:sz w:val="24"/>
          <w:szCs w:val="24"/>
          <w:shd w:val="clear" w:color="auto" w:fill="FFFFFF"/>
        </w:rPr>
        <w:lastRenderedPageBreak/>
        <w:t>Se esquecer de tomar o remédio no horário correto </w:t>
      </w:r>
      <w:r w:rsidRPr="00660BAF">
        <w:rPr>
          <w:rStyle w:val="Forte"/>
          <w:rFonts w:ascii="Arial" w:hAnsi="Arial" w:cs="Arial"/>
          <w:color w:val="353535"/>
          <w:sz w:val="24"/>
          <w:szCs w:val="24"/>
          <w:shd w:val="clear" w:color="auto" w:fill="FFFFFF"/>
        </w:rPr>
        <w:t>não tome duas doses</w:t>
      </w:r>
      <w:r w:rsidRPr="00660BAF">
        <w:rPr>
          <w:rFonts w:ascii="Arial" w:hAnsi="Arial" w:cs="Arial"/>
          <w:color w:val="353535"/>
          <w:sz w:val="24"/>
          <w:szCs w:val="24"/>
          <w:shd w:val="clear" w:color="auto" w:fill="FFFFFF"/>
        </w:rPr>
        <w:t> quando se lembrar. É melhor reajustar o horário para que o medicamento faça efeito dentro do prazo desejado;</w:t>
      </w:r>
    </w:p>
    <w:p w14:paraId="4F2D5543" w14:textId="7D5D87F2" w:rsidR="00660BAF" w:rsidRPr="00534529" w:rsidRDefault="00534529" w:rsidP="00660BAF">
      <w:pPr>
        <w:pStyle w:val="PargrafodaLista"/>
        <w:numPr>
          <w:ilvl w:val="0"/>
          <w:numId w:val="1"/>
        </w:numPr>
        <w:spacing w:after="0" w:line="360" w:lineRule="auto"/>
        <w:ind w:right="-32"/>
        <w:rPr>
          <w:rFonts w:ascii="Arial" w:eastAsia="Times New Roman" w:hAnsi="Arial" w:cs="Arial"/>
          <w:b/>
          <w:bCs/>
          <w:sz w:val="24"/>
          <w:szCs w:val="24"/>
          <w:lang w:eastAsia="pt-BR"/>
        </w:rPr>
      </w:pPr>
      <w:r w:rsidRPr="00534529">
        <w:rPr>
          <w:rFonts w:ascii="Arial" w:hAnsi="Arial" w:cs="Arial"/>
          <w:color w:val="353535"/>
          <w:sz w:val="24"/>
          <w:szCs w:val="24"/>
          <w:shd w:val="clear" w:color="auto" w:fill="FFFFFF"/>
        </w:rPr>
        <w:t>Pacientes idosos estão mais propensos também a interações medicamentosas: quando há o consumo de dois ou mais remédios ao mesmo tempo, e um deles pode alterar o efeito do outro.</w:t>
      </w:r>
    </w:p>
    <w:p w14:paraId="08355B55" w14:textId="0F11E626" w:rsidR="00534529" w:rsidRPr="00534529" w:rsidRDefault="00534529" w:rsidP="00660BAF">
      <w:pPr>
        <w:pStyle w:val="PargrafodaLista"/>
        <w:numPr>
          <w:ilvl w:val="0"/>
          <w:numId w:val="1"/>
        </w:numPr>
        <w:spacing w:after="0" w:line="360" w:lineRule="auto"/>
        <w:ind w:right="-32"/>
        <w:rPr>
          <w:rFonts w:ascii="Arial" w:eastAsia="Times New Roman" w:hAnsi="Arial" w:cs="Arial"/>
          <w:b/>
          <w:bCs/>
          <w:sz w:val="24"/>
          <w:szCs w:val="24"/>
          <w:lang w:eastAsia="pt-BR"/>
        </w:rPr>
      </w:pPr>
      <w:r w:rsidRPr="00534529">
        <w:rPr>
          <w:rFonts w:ascii="Lato" w:hAnsi="Lato" w:cs="Lato"/>
          <w:color w:val="353535"/>
          <w:sz w:val="24"/>
          <w:szCs w:val="24"/>
          <w:shd w:val="clear" w:color="auto" w:fill="FFFFFF"/>
        </w:rPr>
        <w:t>Qualquer alteração na rotina, tanto dos medicamentos quanto da alimentação, deve ser comunicada ao médico, que irá verificar a necessidade de ajuste na medicação.</w:t>
      </w:r>
    </w:p>
    <w:p w14:paraId="3CB6F0E2" w14:textId="5B4D028B" w:rsidR="00534529" w:rsidRPr="00534529" w:rsidRDefault="00534529" w:rsidP="00660BAF">
      <w:pPr>
        <w:pStyle w:val="PargrafodaLista"/>
        <w:numPr>
          <w:ilvl w:val="0"/>
          <w:numId w:val="1"/>
        </w:numPr>
        <w:spacing w:after="0" w:line="360" w:lineRule="auto"/>
        <w:ind w:right="-32"/>
        <w:rPr>
          <w:rFonts w:ascii="Arial" w:eastAsia="Times New Roman" w:hAnsi="Arial" w:cs="Arial"/>
          <w:b/>
          <w:bCs/>
          <w:sz w:val="24"/>
          <w:szCs w:val="24"/>
          <w:lang w:eastAsia="pt-BR"/>
        </w:rPr>
      </w:pPr>
      <w:r w:rsidRPr="00534529">
        <w:rPr>
          <w:rStyle w:val="Forte"/>
          <w:rFonts w:ascii="Arial" w:hAnsi="Arial" w:cs="Arial"/>
          <w:color w:val="353535"/>
          <w:sz w:val="24"/>
          <w:szCs w:val="24"/>
          <w:shd w:val="clear" w:color="auto" w:fill="FFFFFF"/>
        </w:rPr>
        <w:t>Não interrompa a medicação</w:t>
      </w:r>
      <w:r w:rsidRPr="00534529">
        <w:rPr>
          <w:rFonts w:ascii="Arial" w:hAnsi="Arial" w:cs="Arial"/>
          <w:color w:val="353535"/>
          <w:sz w:val="24"/>
          <w:szCs w:val="24"/>
          <w:shd w:val="clear" w:color="auto" w:fill="FFFFFF"/>
        </w:rPr>
        <w:t> se achar que já está se sentindo melhor / ou que o medicamento não está fazendo efeito. Cada um tem um tempo certo de ação, e a interrupção pode atrapalhar o tratamento;</w:t>
      </w:r>
    </w:p>
    <w:p w14:paraId="29D26913" w14:textId="6204CC37" w:rsidR="00534529" w:rsidRDefault="00534529" w:rsidP="00534529">
      <w:pPr>
        <w:pStyle w:val="PargrafodaLista"/>
        <w:numPr>
          <w:ilvl w:val="0"/>
          <w:numId w:val="1"/>
        </w:numPr>
        <w:spacing w:after="0" w:line="360" w:lineRule="auto"/>
        <w:ind w:right="-32"/>
        <w:rPr>
          <w:rFonts w:ascii="Arial" w:eastAsia="Times New Roman" w:hAnsi="Arial" w:cs="Arial"/>
          <w:sz w:val="24"/>
          <w:szCs w:val="24"/>
          <w:lang w:eastAsia="pt-BR"/>
        </w:rPr>
      </w:pPr>
      <w:r w:rsidRPr="00534529">
        <w:rPr>
          <w:rFonts w:ascii="Arial" w:eastAsia="Times New Roman" w:hAnsi="Arial" w:cs="Arial"/>
          <w:sz w:val="24"/>
          <w:szCs w:val="24"/>
          <w:lang w:eastAsia="pt-BR"/>
        </w:rPr>
        <w:t xml:space="preserve">O ideal é sempre respeitar o tempo prescrito. Se você esquecer, tome assim que lembrar. Caso tenham se passado muitas horas, comece a contar um novo intervalo a partir dali </w:t>
      </w:r>
    </w:p>
    <w:p w14:paraId="0815B607" w14:textId="2A3D8D1A" w:rsidR="00534529" w:rsidRDefault="00534529" w:rsidP="00534529">
      <w:pPr>
        <w:pStyle w:val="PargrafodaLista"/>
        <w:numPr>
          <w:ilvl w:val="0"/>
          <w:numId w:val="1"/>
        </w:numPr>
        <w:spacing w:after="0" w:line="360" w:lineRule="auto"/>
        <w:ind w:right="-32"/>
        <w:rPr>
          <w:rFonts w:ascii="Arial" w:eastAsia="Times New Roman" w:hAnsi="Arial" w:cs="Arial"/>
          <w:sz w:val="24"/>
          <w:szCs w:val="24"/>
          <w:lang w:eastAsia="pt-BR"/>
        </w:rPr>
      </w:pPr>
      <w:r>
        <w:rPr>
          <w:rFonts w:ascii="Arial" w:eastAsia="Times New Roman" w:hAnsi="Arial" w:cs="Arial"/>
          <w:sz w:val="24"/>
          <w:szCs w:val="24"/>
          <w:lang w:eastAsia="pt-BR"/>
        </w:rPr>
        <w:t xml:space="preserve">Nunca abrir as capsulas. </w:t>
      </w:r>
      <w:r w:rsidRPr="00534529">
        <w:rPr>
          <w:rFonts w:ascii="Arial" w:eastAsia="Times New Roman" w:hAnsi="Arial" w:cs="Arial"/>
          <w:sz w:val="24"/>
          <w:szCs w:val="24"/>
          <w:lang w:eastAsia="pt-BR"/>
        </w:rPr>
        <w:t xml:space="preserve">A capinha serve para evitar que a droga seja atacada pelo suco gástrico. Se você tem dificuldades de deglutir, veja se não há outras apresentações do mesmo princípio ativo. </w:t>
      </w:r>
    </w:p>
    <w:p w14:paraId="165ADC30" w14:textId="6D82F85E" w:rsidR="00534529" w:rsidRPr="00534529" w:rsidRDefault="00534529" w:rsidP="00534529">
      <w:pPr>
        <w:pStyle w:val="PargrafodaLista"/>
        <w:numPr>
          <w:ilvl w:val="0"/>
          <w:numId w:val="1"/>
        </w:numPr>
        <w:spacing w:after="0" w:line="360" w:lineRule="auto"/>
        <w:ind w:right="-32"/>
        <w:rPr>
          <w:rFonts w:ascii="Arial" w:eastAsia="Times New Roman" w:hAnsi="Arial" w:cs="Arial"/>
          <w:sz w:val="24"/>
          <w:szCs w:val="24"/>
          <w:lang w:eastAsia="pt-BR"/>
        </w:rPr>
      </w:pPr>
      <w:r w:rsidRPr="00534529">
        <w:rPr>
          <w:rFonts w:ascii="Arial" w:hAnsi="Arial" w:cs="Arial"/>
          <w:color w:val="353535"/>
          <w:sz w:val="24"/>
          <w:szCs w:val="24"/>
          <w:shd w:val="clear" w:color="auto" w:fill="FFFFFF"/>
        </w:rPr>
        <w:t>A recomendação do horário ideal e intervalo para medicamentos de uso contínuo varia de acordo com a especialidade. O médico pode informar durante a consulta;</w:t>
      </w:r>
    </w:p>
    <w:p w14:paraId="547F2CED" w14:textId="0C82EB67" w:rsidR="00534529" w:rsidRPr="00534529" w:rsidRDefault="00534529" w:rsidP="00534529">
      <w:pPr>
        <w:pStyle w:val="PargrafodaLista"/>
        <w:numPr>
          <w:ilvl w:val="0"/>
          <w:numId w:val="1"/>
        </w:numPr>
        <w:spacing w:after="0" w:line="360" w:lineRule="auto"/>
        <w:ind w:right="-32"/>
        <w:rPr>
          <w:rFonts w:ascii="Arial" w:eastAsia="Times New Roman" w:hAnsi="Arial" w:cs="Arial"/>
          <w:sz w:val="24"/>
          <w:szCs w:val="24"/>
          <w:lang w:eastAsia="pt-BR"/>
        </w:rPr>
      </w:pPr>
      <w:r w:rsidRPr="00534529">
        <w:rPr>
          <w:rFonts w:ascii="Arial" w:hAnsi="Arial" w:cs="Arial"/>
          <w:color w:val="353535"/>
          <w:sz w:val="24"/>
          <w:szCs w:val="24"/>
          <w:shd w:val="clear" w:color="auto" w:fill="FFFFFF"/>
        </w:rPr>
        <w:t>Pacientes idosos estão mais propensos também a interações medicamentosas: quando há o consumo de dois ou mais remédios ao mesmo tempo, e um deles pode alterar o efeito do outro. </w:t>
      </w:r>
    </w:p>
    <w:p w14:paraId="1B8E1175" w14:textId="4228063E" w:rsidR="00DD1A60" w:rsidRDefault="00DD1A60" w:rsidP="005D2D1E"/>
    <w:p w14:paraId="1484506B" w14:textId="7998CAC3" w:rsidR="005D2D1E" w:rsidRPr="005D2D1E" w:rsidRDefault="005D2D1E" w:rsidP="005D2D1E">
      <w:pPr>
        <w:rPr>
          <w:rFonts w:ascii="Arial" w:hAnsi="Arial" w:cs="Arial"/>
          <w:b/>
          <w:bCs/>
          <w:sz w:val="24"/>
          <w:szCs w:val="24"/>
        </w:rPr>
      </w:pPr>
    </w:p>
    <w:sectPr w:rsidR="005D2D1E" w:rsidRPr="005D2D1E">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5BFC" w14:textId="77777777" w:rsidR="00F237BC" w:rsidRDefault="00F237BC" w:rsidP="00DD1A60">
      <w:pPr>
        <w:spacing w:after="0" w:line="240" w:lineRule="auto"/>
      </w:pPr>
      <w:r>
        <w:separator/>
      </w:r>
    </w:p>
  </w:endnote>
  <w:endnote w:type="continuationSeparator" w:id="0">
    <w:p w14:paraId="1700249E" w14:textId="77777777" w:rsidR="00F237BC" w:rsidRDefault="00F237BC" w:rsidP="00DD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2FDE" w14:textId="77777777" w:rsidR="00F237BC" w:rsidRDefault="00F237BC" w:rsidP="00DD1A60">
      <w:pPr>
        <w:spacing w:after="0" w:line="240" w:lineRule="auto"/>
      </w:pPr>
      <w:r>
        <w:separator/>
      </w:r>
    </w:p>
  </w:footnote>
  <w:footnote w:type="continuationSeparator" w:id="0">
    <w:p w14:paraId="1011720D" w14:textId="77777777" w:rsidR="00F237BC" w:rsidRDefault="00F237BC" w:rsidP="00DD1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D501" w14:textId="15742626" w:rsidR="00DD1A60" w:rsidRPr="00DD1A60" w:rsidRDefault="00DD1A60" w:rsidP="00DD1A60">
    <w:pPr>
      <w:pStyle w:val="Cabealho"/>
      <w:jc w:val="center"/>
      <w:rPr>
        <w:rFonts w:ascii="Arial" w:hAnsi="Arial" w:cs="Arial"/>
        <w:sz w:val="24"/>
        <w:szCs w:val="24"/>
      </w:rPr>
    </w:pPr>
    <w:r>
      <w:rPr>
        <w:rFonts w:ascii="Arial" w:hAnsi="Arial" w:cs="Arial"/>
        <w:sz w:val="24"/>
        <w:szCs w:val="24"/>
      </w:rPr>
      <w:t xml:space="preserve">Disciplina de </w:t>
    </w:r>
    <w:proofErr w:type="spellStart"/>
    <w:r>
      <w:rPr>
        <w:rFonts w:ascii="Arial" w:hAnsi="Arial" w:cs="Arial"/>
        <w:sz w:val="24"/>
        <w:szCs w:val="24"/>
      </w:rPr>
      <w:t>IoT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5619"/>
    <w:multiLevelType w:val="hybridMultilevel"/>
    <w:tmpl w:val="72B87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60"/>
    <w:rsid w:val="0002004D"/>
    <w:rsid w:val="000E4D82"/>
    <w:rsid w:val="00104C24"/>
    <w:rsid w:val="001415C8"/>
    <w:rsid w:val="00172A8A"/>
    <w:rsid w:val="00274A48"/>
    <w:rsid w:val="002A4170"/>
    <w:rsid w:val="002B0E66"/>
    <w:rsid w:val="00310619"/>
    <w:rsid w:val="00337844"/>
    <w:rsid w:val="00487B64"/>
    <w:rsid w:val="004A044E"/>
    <w:rsid w:val="004F73DD"/>
    <w:rsid w:val="00534529"/>
    <w:rsid w:val="005D2D1E"/>
    <w:rsid w:val="00660BAF"/>
    <w:rsid w:val="00716CFD"/>
    <w:rsid w:val="007C06C2"/>
    <w:rsid w:val="008630EC"/>
    <w:rsid w:val="00922051"/>
    <w:rsid w:val="009E22DE"/>
    <w:rsid w:val="00AA1145"/>
    <w:rsid w:val="00AF472E"/>
    <w:rsid w:val="00C1580C"/>
    <w:rsid w:val="00C72724"/>
    <w:rsid w:val="00D4340D"/>
    <w:rsid w:val="00DD1A60"/>
    <w:rsid w:val="00E24A57"/>
    <w:rsid w:val="00EA554B"/>
    <w:rsid w:val="00EE2126"/>
    <w:rsid w:val="00EE3A83"/>
    <w:rsid w:val="00F23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97C4"/>
  <w15:chartTrackingRefBased/>
  <w15:docId w15:val="{4F7C4D7C-86A9-459D-84C0-4D68E776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A4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D1A6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DD1A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1A60"/>
  </w:style>
  <w:style w:type="paragraph" w:styleId="Rodap">
    <w:name w:val="footer"/>
    <w:basedOn w:val="Normal"/>
    <w:link w:val="RodapChar"/>
    <w:uiPriority w:val="99"/>
    <w:unhideWhenUsed/>
    <w:rsid w:val="00DD1A60"/>
    <w:pPr>
      <w:tabs>
        <w:tab w:val="center" w:pos="4252"/>
        <w:tab w:val="right" w:pos="8504"/>
      </w:tabs>
      <w:spacing w:after="0" w:line="240" w:lineRule="auto"/>
    </w:pPr>
  </w:style>
  <w:style w:type="character" w:customStyle="1" w:styleId="RodapChar">
    <w:name w:val="Rodapé Char"/>
    <w:basedOn w:val="Fontepargpadro"/>
    <w:link w:val="Rodap"/>
    <w:uiPriority w:val="99"/>
    <w:rsid w:val="00DD1A60"/>
  </w:style>
  <w:style w:type="character" w:styleId="Hyperlink">
    <w:name w:val="Hyperlink"/>
    <w:basedOn w:val="Fontepargpadro"/>
    <w:uiPriority w:val="99"/>
    <w:unhideWhenUsed/>
    <w:rsid w:val="009E22DE"/>
    <w:rPr>
      <w:color w:val="0000FF"/>
      <w:u w:val="single"/>
    </w:rPr>
  </w:style>
  <w:style w:type="character" w:styleId="HiperlinkVisitado">
    <w:name w:val="FollowedHyperlink"/>
    <w:basedOn w:val="Fontepargpadro"/>
    <w:uiPriority w:val="99"/>
    <w:semiHidden/>
    <w:unhideWhenUsed/>
    <w:rsid w:val="009E22DE"/>
    <w:rPr>
      <w:color w:val="954F72" w:themeColor="followedHyperlink"/>
      <w:u w:val="single"/>
    </w:rPr>
  </w:style>
  <w:style w:type="character" w:styleId="MenoPendente">
    <w:name w:val="Unresolved Mention"/>
    <w:basedOn w:val="Fontepargpadro"/>
    <w:uiPriority w:val="99"/>
    <w:semiHidden/>
    <w:unhideWhenUsed/>
    <w:rsid w:val="009E22DE"/>
    <w:rPr>
      <w:color w:val="605E5C"/>
      <w:shd w:val="clear" w:color="auto" w:fill="E1DFDD"/>
    </w:rPr>
  </w:style>
  <w:style w:type="character" w:customStyle="1" w:styleId="Ttulo1Char">
    <w:name w:val="Título 1 Char"/>
    <w:basedOn w:val="Fontepargpadro"/>
    <w:link w:val="Ttulo1"/>
    <w:uiPriority w:val="9"/>
    <w:rsid w:val="002A4170"/>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660BAF"/>
    <w:pPr>
      <w:ind w:left="720"/>
      <w:contextualSpacing/>
    </w:pPr>
  </w:style>
  <w:style w:type="character" w:styleId="Forte">
    <w:name w:val="Strong"/>
    <w:basedOn w:val="Fontepargpadro"/>
    <w:uiPriority w:val="22"/>
    <w:qFormat/>
    <w:rsid w:val="00660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1885">
      <w:bodyDiv w:val="1"/>
      <w:marLeft w:val="0"/>
      <w:marRight w:val="0"/>
      <w:marTop w:val="0"/>
      <w:marBottom w:val="0"/>
      <w:divBdr>
        <w:top w:val="none" w:sz="0" w:space="0" w:color="auto"/>
        <w:left w:val="none" w:sz="0" w:space="0" w:color="auto"/>
        <w:bottom w:val="none" w:sz="0" w:space="0" w:color="auto"/>
        <w:right w:val="none" w:sz="0" w:space="0" w:color="auto"/>
      </w:divBdr>
    </w:div>
    <w:div w:id="620914429">
      <w:bodyDiv w:val="1"/>
      <w:marLeft w:val="0"/>
      <w:marRight w:val="0"/>
      <w:marTop w:val="0"/>
      <w:marBottom w:val="0"/>
      <w:divBdr>
        <w:top w:val="none" w:sz="0" w:space="0" w:color="auto"/>
        <w:left w:val="none" w:sz="0" w:space="0" w:color="auto"/>
        <w:bottom w:val="none" w:sz="0" w:space="0" w:color="auto"/>
        <w:right w:val="none" w:sz="0" w:space="0" w:color="auto"/>
      </w:divBdr>
    </w:div>
    <w:div w:id="696540139">
      <w:bodyDiv w:val="1"/>
      <w:marLeft w:val="0"/>
      <w:marRight w:val="0"/>
      <w:marTop w:val="0"/>
      <w:marBottom w:val="0"/>
      <w:divBdr>
        <w:top w:val="none" w:sz="0" w:space="0" w:color="auto"/>
        <w:left w:val="none" w:sz="0" w:space="0" w:color="auto"/>
        <w:bottom w:val="none" w:sz="0" w:space="0" w:color="auto"/>
        <w:right w:val="none" w:sz="0" w:space="0" w:color="auto"/>
      </w:divBdr>
    </w:div>
    <w:div w:id="772677147">
      <w:bodyDiv w:val="1"/>
      <w:marLeft w:val="0"/>
      <w:marRight w:val="0"/>
      <w:marTop w:val="0"/>
      <w:marBottom w:val="0"/>
      <w:divBdr>
        <w:top w:val="none" w:sz="0" w:space="0" w:color="auto"/>
        <w:left w:val="none" w:sz="0" w:space="0" w:color="auto"/>
        <w:bottom w:val="none" w:sz="0" w:space="0" w:color="auto"/>
        <w:right w:val="none" w:sz="0" w:space="0" w:color="auto"/>
      </w:divBdr>
    </w:div>
    <w:div w:id="778910097">
      <w:bodyDiv w:val="1"/>
      <w:marLeft w:val="0"/>
      <w:marRight w:val="0"/>
      <w:marTop w:val="0"/>
      <w:marBottom w:val="0"/>
      <w:divBdr>
        <w:top w:val="none" w:sz="0" w:space="0" w:color="auto"/>
        <w:left w:val="none" w:sz="0" w:space="0" w:color="auto"/>
        <w:bottom w:val="none" w:sz="0" w:space="0" w:color="auto"/>
        <w:right w:val="none" w:sz="0" w:space="0" w:color="auto"/>
      </w:divBdr>
    </w:div>
    <w:div w:id="947741564">
      <w:bodyDiv w:val="1"/>
      <w:marLeft w:val="0"/>
      <w:marRight w:val="0"/>
      <w:marTop w:val="0"/>
      <w:marBottom w:val="0"/>
      <w:divBdr>
        <w:top w:val="none" w:sz="0" w:space="0" w:color="auto"/>
        <w:left w:val="none" w:sz="0" w:space="0" w:color="auto"/>
        <w:bottom w:val="none" w:sz="0" w:space="0" w:color="auto"/>
        <w:right w:val="none" w:sz="0" w:space="0" w:color="auto"/>
      </w:divBdr>
    </w:div>
    <w:div w:id="1333338088">
      <w:bodyDiv w:val="1"/>
      <w:marLeft w:val="0"/>
      <w:marRight w:val="0"/>
      <w:marTop w:val="0"/>
      <w:marBottom w:val="0"/>
      <w:divBdr>
        <w:top w:val="none" w:sz="0" w:space="0" w:color="auto"/>
        <w:left w:val="none" w:sz="0" w:space="0" w:color="auto"/>
        <w:bottom w:val="none" w:sz="0" w:space="0" w:color="auto"/>
        <w:right w:val="none" w:sz="0" w:space="0" w:color="auto"/>
      </w:divBdr>
    </w:div>
    <w:div w:id="1601404835">
      <w:bodyDiv w:val="1"/>
      <w:marLeft w:val="0"/>
      <w:marRight w:val="0"/>
      <w:marTop w:val="0"/>
      <w:marBottom w:val="0"/>
      <w:divBdr>
        <w:top w:val="none" w:sz="0" w:space="0" w:color="auto"/>
        <w:left w:val="none" w:sz="0" w:space="0" w:color="auto"/>
        <w:bottom w:val="none" w:sz="0" w:space="0" w:color="auto"/>
        <w:right w:val="none" w:sz="0" w:space="0" w:color="auto"/>
      </w:divBdr>
    </w:div>
    <w:div w:id="18164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globo.globo.com/sociedade/saude/as-dificuldades-dos-idosos-que-tomam-muitos-remedios-18380469" TargetMode="External"/><Relationship Id="rId13" Type="http://schemas.openxmlformats.org/officeDocument/2006/relationships/hyperlink" Target="http://g1.globo.com/sao-paulo/sao-jose-do-rio-preto-aracatuba/noticia/2016/06/voluntaria-faz-caixas-que-ajudam-na-organizacao-de-remedios-pacient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905v2Z_2y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ol.com.br/tilt/ultimas-noticias/redacao/2010/09/30/tomar-remedio-na-hora-errada-pode-diminuir-sua-eficacia.htm(Toma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g1.globo.com/sao-paulo/sao-jose-do-rio-preto-aracatuba/noticia/2016/06/voluntaria-faz-caixas-que-ajudam-na-organizacao-de-remedios-pacientes.html" TargetMode="External"/><Relationship Id="rId4" Type="http://schemas.openxmlformats.org/officeDocument/2006/relationships/webSettings" Target="webSettings.xml"/><Relationship Id="rId9" Type="http://schemas.openxmlformats.org/officeDocument/2006/relationships/hyperlink" Target="https://www.camara.leg.br/noticias/20315-deficiente-tomar-remedio-so-se-alguem-ajudar/%60materias.asp?pk=20964%60" TargetMode="External"/><Relationship Id="rId14" Type="http://schemas.openxmlformats.org/officeDocument/2006/relationships/hyperlink" Target="https://www.youtube.com/watch?v=WIkd8aQcWb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1020</Words>
  <Characters>5511</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claudio</dc:creator>
  <cp:keywords/>
  <dc:description/>
  <cp:lastModifiedBy>joao claudio</cp:lastModifiedBy>
  <cp:revision>6</cp:revision>
  <dcterms:created xsi:type="dcterms:W3CDTF">2021-06-14T04:52:00Z</dcterms:created>
  <dcterms:modified xsi:type="dcterms:W3CDTF">2021-06-19T09:18:00Z</dcterms:modified>
</cp:coreProperties>
</file>