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center"/>
        <w:rPr>
          <w:b w:val="1"/>
          <w:u w:val="single"/>
        </w:rPr>
      </w:pPr>
      <w:r w:rsidDel="00000000" w:rsidR="00000000" w:rsidRPr="00000000">
        <w:rPr>
          <w:rtl w:val="0"/>
        </w:rPr>
      </w:r>
    </w:p>
    <w:p w:rsidR="00000000" w:rsidDel="00000000" w:rsidP="00000000" w:rsidRDefault="00000000" w:rsidRPr="00000000" w14:paraId="00000002">
      <w:pPr>
        <w:pStyle w:val="Title"/>
        <w:jc w:val="center"/>
        <w:rPr>
          <w:b w:val="1"/>
          <w:u w:val="single"/>
        </w:rPr>
      </w:pPr>
      <w:bookmarkStart w:colFirst="0" w:colLast="0" w:name="_pqqe0r2l1nzr" w:id="0"/>
      <w:bookmarkEnd w:id="0"/>
      <w:r w:rsidDel="00000000" w:rsidR="00000000" w:rsidRPr="00000000">
        <w:rPr>
          <w:b w:val="1"/>
          <w:u w:val="single"/>
          <w:rtl w:val="0"/>
        </w:rPr>
        <w:t xml:space="preserve">Client Organization Objective List</w:t>
      </w:r>
    </w:p>
    <w:p w:rsidR="00000000" w:rsidDel="00000000" w:rsidP="00000000" w:rsidRDefault="00000000" w:rsidRPr="00000000" w14:paraId="00000003">
      <w:pPr>
        <w:pStyle w:val="Heading1"/>
        <w:spacing w:line="480" w:lineRule="auto"/>
        <w:rPr>
          <w:sz w:val="24"/>
          <w:szCs w:val="24"/>
          <w:u w:val="single"/>
        </w:rPr>
      </w:pPr>
      <w:bookmarkStart w:colFirst="0" w:colLast="0" w:name="_gdsvi748pdxn" w:id="1"/>
      <w:bookmarkEnd w:id="1"/>
      <w:r w:rsidDel="00000000" w:rsidR="00000000" w:rsidRPr="00000000">
        <w:rPr>
          <w:sz w:val="24"/>
          <w:szCs w:val="24"/>
          <w:u w:val="single"/>
          <w:rtl w:val="0"/>
        </w:rPr>
        <w:t xml:space="preserve">Main Objectives</w:t>
      </w:r>
    </w:p>
    <w:p w:rsidR="00000000" w:rsidDel="00000000" w:rsidP="00000000" w:rsidRDefault="00000000" w:rsidRPr="00000000" w14:paraId="00000004">
      <w:pPr>
        <w:numPr>
          <w:ilvl w:val="0"/>
          <w:numId w:val="1"/>
        </w:numPr>
        <w:spacing w:line="480" w:lineRule="auto"/>
        <w:ind w:left="720" w:hanging="360"/>
        <w:rPr>
          <w:sz w:val="24"/>
          <w:szCs w:val="24"/>
        </w:rPr>
      </w:pPr>
      <w:r w:rsidDel="00000000" w:rsidR="00000000" w:rsidRPr="00000000">
        <w:rPr>
          <w:sz w:val="24"/>
          <w:szCs w:val="24"/>
          <w:rtl w:val="0"/>
        </w:rPr>
        <w:t xml:space="preserve">To design and offer a graphical user interface application with an SQL database system for Klaus Brewing Co. </w:t>
      </w:r>
    </w:p>
    <w:p w:rsidR="00000000" w:rsidDel="00000000" w:rsidP="00000000" w:rsidRDefault="00000000" w:rsidRPr="00000000" w14:paraId="00000005">
      <w:pPr>
        <w:numPr>
          <w:ilvl w:val="0"/>
          <w:numId w:val="1"/>
        </w:numPr>
        <w:spacing w:line="480" w:lineRule="auto"/>
        <w:ind w:left="720" w:hanging="360"/>
        <w:rPr>
          <w:sz w:val="24"/>
          <w:szCs w:val="24"/>
        </w:rPr>
      </w:pPr>
      <w:r w:rsidDel="00000000" w:rsidR="00000000" w:rsidRPr="00000000">
        <w:rPr>
          <w:sz w:val="24"/>
          <w:szCs w:val="24"/>
          <w:rtl w:val="0"/>
        </w:rPr>
        <w:t xml:space="preserve">To develop a customer loyalty program that is more pleasing to ownership and new customers. </w:t>
      </w:r>
    </w:p>
    <w:p w:rsidR="00000000" w:rsidDel="00000000" w:rsidP="00000000" w:rsidRDefault="00000000" w:rsidRPr="00000000" w14:paraId="00000006">
      <w:pPr>
        <w:numPr>
          <w:ilvl w:val="0"/>
          <w:numId w:val="1"/>
        </w:numPr>
        <w:spacing w:line="480" w:lineRule="auto"/>
        <w:ind w:left="720" w:hanging="360"/>
        <w:rPr>
          <w:sz w:val="24"/>
          <w:szCs w:val="24"/>
        </w:rPr>
      </w:pPr>
      <w:r w:rsidDel="00000000" w:rsidR="00000000" w:rsidRPr="00000000">
        <w:rPr>
          <w:sz w:val="24"/>
          <w:szCs w:val="24"/>
          <w:rtl w:val="0"/>
        </w:rPr>
        <w:t xml:space="preserve">To allow more customer interaction with incentives discovered through the system. </w:t>
      </w:r>
    </w:p>
    <w:p w:rsidR="00000000" w:rsidDel="00000000" w:rsidP="00000000" w:rsidRDefault="00000000" w:rsidRPr="00000000" w14:paraId="00000007">
      <w:pPr>
        <w:pStyle w:val="Heading1"/>
        <w:spacing w:line="480" w:lineRule="auto"/>
        <w:rPr>
          <w:sz w:val="24"/>
          <w:szCs w:val="24"/>
          <w:u w:val="single"/>
        </w:rPr>
      </w:pPr>
      <w:bookmarkStart w:colFirst="0" w:colLast="0" w:name="_li466mvjgldw" w:id="2"/>
      <w:bookmarkEnd w:id="2"/>
      <w:r w:rsidDel="00000000" w:rsidR="00000000" w:rsidRPr="00000000">
        <w:rPr>
          <w:sz w:val="24"/>
          <w:szCs w:val="24"/>
          <w:u w:val="single"/>
          <w:rtl w:val="0"/>
        </w:rPr>
        <w:t xml:space="preserve">Financial Objectives</w:t>
      </w:r>
    </w:p>
    <w:p w:rsidR="00000000" w:rsidDel="00000000" w:rsidP="00000000" w:rsidRDefault="00000000" w:rsidRPr="00000000" w14:paraId="00000008">
      <w:pPr>
        <w:numPr>
          <w:ilvl w:val="0"/>
          <w:numId w:val="3"/>
        </w:numPr>
        <w:spacing w:line="480" w:lineRule="auto"/>
        <w:ind w:left="720" w:hanging="360"/>
        <w:rPr>
          <w:sz w:val="24"/>
          <w:szCs w:val="24"/>
        </w:rPr>
      </w:pPr>
      <w:r w:rsidDel="00000000" w:rsidR="00000000" w:rsidRPr="00000000">
        <w:rPr>
          <w:sz w:val="24"/>
          <w:szCs w:val="24"/>
          <w:rtl w:val="0"/>
        </w:rPr>
        <w:t xml:space="preserve">To raise revenue through the new system and efficient practices. </w:t>
      </w:r>
    </w:p>
    <w:p w:rsidR="00000000" w:rsidDel="00000000" w:rsidP="00000000" w:rsidRDefault="00000000" w:rsidRPr="00000000" w14:paraId="00000009">
      <w:pPr>
        <w:numPr>
          <w:ilvl w:val="0"/>
          <w:numId w:val="3"/>
        </w:numPr>
        <w:spacing w:line="480" w:lineRule="auto"/>
        <w:ind w:left="720" w:hanging="360"/>
        <w:rPr>
          <w:sz w:val="24"/>
          <w:szCs w:val="24"/>
        </w:rPr>
      </w:pPr>
      <w:r w:rsidDel="00000000" w:rsidR="00000000" w:rsidRPr="00000000">
        <w:rPr>
          <w:sz w:val="24"/>
          <w:szCs w:val="24"/>
          <w:rtl w:val="0"/>
        </w:rPr>
        <w:t xml:space="preserve">To enhance client presence by use of the business application. </w:t>
      </w:r>
    </w:p>
    <w:p w:rsidR="00000000" w:rsidDel="00000000" w:rsidP="00000000" w:rsidRDefault="00000000" w:rsidRPr="00000000" w14:paraId="0000000A">
      <w:pPr>
        <w:pStyle w:val="Heading1"/>
        <w:spacing w:line="480" w:lineRule="auto"/>
        <w:rPr>
          <w:sz w:val="24"/>
          <w:szCs w:val="24"/>
          <w:u w:val="single"/>
        </w:rPr>
      </w:pPr>
      <w:bookmarkStart w:colFirst="0" w:colLast="0" w:name="_uaddvm6gxha8" w:id="3"/>
      <w:bookmarkEnd w:id="3"/>
      <w:r w:rsidDel="00000000" w:rsidR="00000000" w:rsidRPr="00000000">
        <w:rPr>
          <w:sz w:val="24"/>
          <w:szCs w:val="24"/>
          <w:u w:val="single"/>
          <w:rtl w:val="0"/>
        </w:rPr>
        <w:t xml:space="preserve">Client Services Objectives</w:t>
      </w:r>
    </w:p>
    <w:p w:rsidR="00000000" w:rsidDel="00000000" w:rsidP="00000000" w:rsidRDefault="00000000" w:rsidRPr="00000000" w14:paraId="0000000B">
      <w:pPr>
        <w:numPr>
          <w:ilvl w:val="0"/>
          <w:numId w:val="2"/>
        </w:numPr>
        <w:spacing w:line="480" w:lineRule="auto"/>
        <w:ind w:left="720" w:hanging="360"/>
        <w:rPr>
          <w:sz w:val="24"/>
          <w:szCs w:val="24"/>
        </w:rPr>
      </w:pPr>
      <w:r w:rsidDel="00000000" w:rsidR="00000000" w:rsidRPr="00000000">
        <w:rPr>
          <w:sz w:val="24"/>
          <w:szCs w:val="24"/>
          <w:rtl w:val="0"/>
        </w:rPr>
        <w:t xml:space="preserve">To reduce time spent on tasks by refining the data capturing, storing, and retrieving methods through the implementation of an SQL database system so business information can be handled easily, effectively, and safely.</w:t>
      </w:r>
    </w:p>
    <w:p w:rsidR="00000000" w:rsidDel="00000000" w:rsidP="00000000" w:rsidRDefault="00000000" w:rsidRPr="00000000" w14:paraId="0000000C">
      <w:pPr>
        <w:numPr>
          <w:ilvl w:val="0"/>
          <w:numId w:val="2"/>
        </w:numPr>
        <w:spacing w:line="480" w:lineRule="auto"/>
        <w:ind w:left="720" w:hanging="360"/>
        <w:rPr>
          <w:sz w:val="24"/>
          <w:szCs w:val="24"/>
        </w:rPr>
      </w:pPr>
      <w:r w:rsidDel="00000000" w:rsidR="00000000" w:rsidRPr="00000000">
        <w:rPr>
          <w:sz w:val="24"/>
          <w:szCs w:val="24"/>
          <w:rtl w:val="0"/>
        </w:rPr>
        <w:t xml:space="preserve">To improve the organization's current filing and storage system to handle: procurement, order_shipping, order_procurment, and other tasks of that nature. </w:t>
      </w:r>
    </w:p>
    <w:p w:rsidR="00000000" w:rsidDel="00000000" w:rsidP="00000000" w:rsidRDefault="00000000" w:rsidRPr="00000000" w14:paraId="0000000D">
      <w:pPr>
        <w:numPr>
          <w:ilvl w:val="0"/>
          <w:numId w:val="2"/>
        </w:numPr>
        <w:spacing w:line="480" w:lineRule="auto"/>
        <w:ind w:left="720" w:hanging="360"/>
        <w:rPr>
          <w:sz w:val="24"/>
          <w:szCs w:val="24"/>
        </w:rPr>
      </w:pPr>
      <w:r w:rsidDel="00000000" w:rsidR="00000000" w:rsidRPr="00000000">
        <w:rPr>
          <w:sz w:val="24"/>
          <w:szCs w:val="24"/>
          <w:rtl w:val="0"/>
        </w:rPr>
        <w:t xml:space="preserve">To improve customer turnout and engagement with the use of the system to notify of recurring customers and given client discounts. </w:t>
      </w:r>
    </w:p>
    <w:p w:rsidR="00000000" w:rsidDel="00000000" w:rsidP="00000000" w:rsidRDefault="00000000" w:rsidRPr="00000000" w14:paraId="0000000E">
      <w:pPr>
        <w:numPr>
          <w:ilvl w:val="0"/>
          <w:numId w:val="2"/>
        </w:numPr>
        <w:spacing w:line="480" w:lineRule="auto"/>
        <w:ind w:left="720" w:hanging="360"/>
        <w:rPr>
          <w:sz w:val="24"/>
          <w:szCs w:val="24"/>
        </w:rPr>
      </w:pPr>
      <w:r w:rsidDel="00000000" w:rsidR="00000000" w:rsidRPr="00000000">
        <w:rPr>
          <w:sz w:val="24"/>
          <w:szCs w:val="24"/>
          <w:rtl w:val="0"/>
        </w:rPr>
        <w:t xml:space="preserve">To improve the scalability of the current Klaus Brewing Co., from building size, systems capability, and customer base size.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before="60" w:line="240" w:lineRule="auto"/>
      <w:ind w:left="360" w:firstLine="0"/>
      <w:jc w:val="right"/>
      <w:rPr/>
    </w:pPr>
    <w:r w:rsidDel="00000000" w:rsidR="00000000" w:rsidRPr="00000000">
      <w:rPr>
        <w:b w:val="1"/>
        <w:sz w:val="24"/>
        <w:szCs w:val="24"/>
      </w:rPr>
      <w:drawing>
        <wp:inline distB="114300" distT="114300" distL="114300" distR="114300">
          <wp:extent cx="871538" cy="8715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71538" cy="871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