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005" w:rsidRDefault="000C5A1C">
      <w:r>
        <w:t xml:space="preserve">An attempt to do the following </w:t>
      </w:r>
      <w:r w:rsidR="00275F22">
        <w:t>algorithm</w:t>
      </w:r>
      <w:r>
        <w:t xml:space="preserve"> using mermaid </w:t>
      </w:r>
    </w:p>
    <w:p w:rsidR="000C5A1C" w:rsidRDefault="000C5A1C"/>
    <w:p w:rsidR="000C5A1C" w:rsidRDefault="000C5A1C">
      <w:r>
        <w:rPr>
          <w:noProof/>
          <w:lang w:eastAsia="en-GB"/>
        </w:rPr>
        <w:drawing>
          <wp:inline distT="0" distB="0" distL="0" distR="0" wp14:anchorId="47363B27" wp14:editId="06882B33">
            <wp:extent cx="5274310" cy="4710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1C" w:rsidRDefault="000C5A1C"/>
    <w:p w:rsidR="00DA189F" w:rsidRDefault="00DA189F"/>
    <w:p w:rsidR="00DA189F" w:rsidRPr="00DA189F" w:rsidRDefault="00DA189F" w:rsidP="00DA189F">
      <w:bookmarkStart w:id="0" w:name="_GoBack"/>
      <w:r w:rsidRPr="00DA189F">
        <w:rPr>
          <w:color w:val="0000FF"/>
          <w:highlight w:val="yellow"/>
        </w:rPr>
        <w:t>{</w:t>
      </w:r>
      <w:proofErr w:type="gramStart"/>
      <w:r w:rsidRPr="00DA189F">
        <w:rPr>
          <w:color w:val="0000FF"/>
          <w:highlight w:val="yellow"/>
        </w:rPr>
        <w:t>article:</w:t>
      </w:r>
      <w:proofErr w:type="gramEnd"/>
      <w:r w:rsidRPr="00DA189F">
        <w:rPr>
          <w:color w:val="0000FF"/>
          <w:highlight w:val="yellow"/>
        </w:rPr>
        <w:t>{s,enteruniqueid}}</w:t>
      </w:r>
      <w:r w:rsidRPr="00DA189F">
        <w:rPr>
          <w:vanish/>
          <w:color w:val="FF0000"/>
          <w:highlight w:val="darkGreen"/>
        </w:rPr>
        <w:t>{"id":"enteruniqueid","title":"","type":"article","purpose":"article","scope":"","lastupdate":"2016-10-27T10:48:07.000Z","popularity":"3","cluster":["nofile"],"clusters":[{"cluster":"nofile","priority":9999}],"author":"","owner":"","expert":"Pickerill, John","sensitivity":"normal","master":{"where":"Word","filename":"Document1"},"items":[],"keywords":[],"facets":[],"kmlinks":[],"extlinks":[],"content":"","markup":"","class":"","sdlt":"","fees":""}</w:t>
      </w:r>
      <w:r w:rsidRPr="00DA189F">
        <w:rPr>
          <w:color w:val="0000FF"/>
          <w:highlight w:val="yellow"/>
        </w:rPr>
        <w:t>&lt;</w:t>
      </w:r>
      <w:r w:rsidRPr="00DA189F">
        <w:t>--</w:t>
      </w:r>
    </w:p>
    <w:p w:rsidR="00DA189F" w:rsidRDefault="00DA189F"/>
    <w:p w:rsidR="00A52BAB" w:rsidRDefault="00A52BAB">
      <w:r>
        <w:t>This is an example of what could be done</w:t>
      </w:r>
      <w:r w:rsidR="00E652E8">
        <w:t xml:space="preserve"> using the language approach</w:t>
      </w:r>
    </w:p>
    <w:p w:rsidR="00A52BAB" w:rsidRDefault="00E652E8">
      <w:r>
        <w:t>We could embed diagrams like this in items or snippets or could surface these in articles or as associated tabs or potentially in some other way e.g. slide out panels.</w:t>
      </w:r>
    </w:p>
    <w:p w:rsidR="00A52BAB" w:rsidRDefault="00E652E8">
      <w:r>
        <w:t xml:space="preserve">I think we could also display these as thumbnails and click to expand </w:t>
      </w:r>
    </w:p>
    <w:p w:rsidR="00E652E8" w:rsidRDefault="00E652E8">
      <w:r>
        <w:t>With a bit of work we could do the hover overs and the screen reader stuff</w:t>
      </w:r>
      <w:r w:rsidR="00275F22">
        <w:t xml:space="preserve"> based on </w:t>
      </w:r>
      <w:proofErr w:type="gramStart"/>
      <w:r w:rsidR="00275F22">
        <w:t>the  metadata</w:t>
      </w:r>
      <w:proofErr w:type="gramEnd"/>
      <w:r w:rsidR="00275F22">
        <w:t xml:space="preserve"> associated with the link</w:t>
      </w:r>
    </w:p>
    <w:p w:rsidR="00A52BAB" w:rsidRDefault="00A52BAB"/>
    <w:p w:rsidR="00D87C82" w:rsidRPr="00D87C82" w:rsidRDefault="00D87C82" w:rsidP="00D87C82">
      <w:r w:rsidRPr="00D87C82">
        <w:t>-</w:t>
      </w:r>
      <w:proofErr w:type="gramStart"/>
      <w:r w:rsidRPr="00D87C82">
        <w:rPr>
          <w:highlight w:val="yellow"/>
        </w:rPr>
        <w:t>&lt;:</w:t>
      </w:r>
      <w:proofErr w:type="gramEnd"/>
      <w:r w:rsidRPr="00D87C82">
        <w:rPr>
          <w:highlight w:val="yellow"/>
        </w:rPr>
        <w:t>&lt;{{drop!_</w:t>
      </w:r>
      <w:proofErr w:type="spellStart"/>
      <w:r w:rsidRPr="00D87C82">
        <w:rPr>
          <w:highlight w:val="yellow"/>
        </w:rPr>
        <w:t>enteruniqueid</w:t>
      </w:r>
      <w:proofErr w:type="spellEnd"/>
      <w:r w:rsidRPr="00D87C82">
        <w:rPr>
          <w:highlight w:val="yellow"/>
        </w:rPr>
        <w:t>_:&gt;:&gt;</w:t>
      </w:r>
      <w:r w:rsidRPr="00D87C82">
        <w:t>-</w:t>
      </w:r>
    </w:p>
    <w:p w:rsidR="00275F22" w:rsidRDefault="00275F22">
      <w:r>
        <w:t xml:space="preserve">I've styled clickable boxes in pink </w:t>
      </w:r>
    </w:p>
    <w:p w:rsidR="00275F22" w:rsidRDefault="00275F22"/>
    <w:p w:rsidR="00275F22" w:rsidRDefault="00275F22">
      <w:r>
        <w:lastRenderedPageBreak/>
        <w:t xml:space="preserve">Note: tooltips are appearing at the bottom left - this needs some </w:t>
      </w:r>
      <w:proofErr w:type="spellStart"/>
      <w:r>
        <w:t>css</w:t>
      </w:r>
      <w:proofErr w:type="spellEnd"/>
      <w:r>
        <w:t xml:space="preserve"> styling to put them in a more obvious place. Also styling of circles appears to not be working.</w:t>
      </w:r>
    </w:p>
    <w:p w:rsidR="00D87C82" w:rsidRPr="00D87C82" w:rsidRDefault="00D87C82" w:rsidP="00D87C82">
      <w:r w:rsidRPr="00D87C82">
        <w:t>-</w:t>
      </w:r>
      <w:r w:rsidRPr="00D87C82">
        <w:rPr>
          <w:highlight w:val="yellow"/>
        </w:rPr>
        <w:t>&lt;+&lt;drop</w:t>
      </w:r>
      <w:proofErr w:type="gramStart"/>
      <w:r w:rsidRPr="00D87C82">
        <w:rPr>
          <w:highlight w:val="yellow"/>
        </w:rPr>
        <w:t>!_</w:t>
      </w:r>
      <w:proofErr w:type="spellStart"/>
      <w:proofErr w:type="gramEnd"/>
      <w:r w:rsidRPr="00D87C82">
        <w:rPr>
          <w:highlight w:val="yellow"/>
        </w:rPr>
        <w:t>enteruniqueid</w:t>
      </w:r>
      <w:proofErr w:type="spellEnd"/>
      <w:r w:rsidRPr="00D87C82">
        <w:rPr>
          <w:highlight w:val="yellow"/>
        </w:rPr>
        <w:t>_}}&gt;:&gt;</w:t>
      </w:r>
      <w:r w:rsidRPr="00D87C82">
        <w:t>-</w:t>
      </w:r>
    </w:p>
    <w:p w:rsidR="00275F22" w:rsidRDefault="00275F22"/>
    <w:p w:rsidR="00275F22" w:rsidRPr="00D87C82" w:rsidRDefault="00D87C82">
      <w:r w:rsidRPr="00D87C82">
        <w:t>-</w:t>
      </w:r>
      <w:r w:rsidRPr="00D87C82">
        <w:rPr>
          <w:highlight w:val="yellow"/>
        </w:rPr>
        <w:t>&lt;+&lt;</w:t>
      </w:r>
      <w:r w:rsidR="00955379">
        <w:rPr>
          <w:highlight w:val="yellow"/>
        </w:rPr>
        <w:t>[[@cre:bx</w:t>
      </w:r>
      <w:r w:rsidRPr="00D87C82">
        <w:rPr>
          <w:highlight w:val="yellow"/>
        </w:rPr>
        <w:t>900]]&gt;:&gt;</w:t>
      </w:r>
      <w:r w:rsidRPr="00D87C82">
        <w:t>-</w:t>
      </w:r>
    </w:p>
    <w:p w:rsidR="00275F22" w:rsidRDefault="00275F22"/>
    <w:p w:rsidR="00837DC6" w:rsidRDefault="007F7A18">
      <w:r>
        <w:t>{{</w:t>
      </w:r>
      <w:proofErr w:type="gramStart"/>
      <w:r>
        <w:t>graph</w:t>
      </w:r>
      <w:proofErr w:type="gramEnd"/>
      <w:r>
        <w:t>:</w:t>
      </w:r>
    </w:p>
    <w:p w:rsidR="00275F22" w:rsidRDefault="00275F22"/>
    <w:p w:rsidR="00275F22" w:rsidRDefault="00275F22">
      <w:r>
        <w:t xml:space="preserve">%% there are several ways of constructing the chart. I've chosen to split the definition into three sections the first defining the nodes, the second describing the arcs and the </w:t>
      </w:r>
      <w:proofErr w:type="spellStart"/>
      <w:r>
        <w:t>thirs</w:t>
      </w:r>
      <w:proofErr w:type="spellEnd"/>
      <w:r>
        <w:t xml:space="preserve"> defining the links.</w:t>
      </w:r>
    </w:p>
    <w:p w:rsidR="00275F22" w:rsidRDefault="00275F22"/>
    <w:p w:rsidR="00275F22" w:rsidRDefault="00275F22">
      <w:r>
        <w:t>%%Nodes</w:t>
      </w:r>
    </w:p>
    <w:p w:rsidR="0096426B" w:rsidRDefault="000C5A1C">
      <w:proofErr w:type="gramStart"/>
      <w:r>
        <w:t>Query</w:t>
      </w:r>
      <w:r w:rsidR="0096426B">
        <w:t>00</w:t>
      </w:r>
      <w:r w:rsidR="00ED36FA">
        <w:t>(</w:t>
      </w:r>
      <w:proofErr w:type="gramEnd"/>
      <w:r w:rsidR="00FC1AC9">
        <w:t>Does the interest &lt;</w:t>
      </w:r>
      <w:proofErr w:type="spellStart"/>
      <w:r w:rsidR="00FC1AC9">
        <w:t>br</w:t>
      </w:r>
      <w:proofErr w:type="spellEnd"/>
      <w:r w:rsidR="00FC1AC9">
        <w:t>&gt; affect the registered &lt;</w:t>
      </w:r>
      <w:proofErr w:type="spellStart"/>
      <w:r w:rsidR="00FC1AC9">
        <w:t>br</w:t>
      </w:r>
      <w:proofErr w:type="spellEnd"/>
      <w:r w:rsidR="00FC1AC9">
        <w:t>&gt; estate or charge)</w:t>
      </w:r>
      <w:r w:rsidR="0096426B">
        <w:t xml:space="preserve"> </w:t>
      </w:r>
    </w:p>
    <w:p w:rsidR="00275F22" w:rsidRDefault="00275F22"/>
    <w:p w:rsidR="00FC1AC9" w:rsidRDefault="000C5A1C">
      <w:proofErr w:type="gramStart"/>
      <w:r>
        <w:t>Query</w:t>
      </w:r>
      <w:r w:rsidR="0096426B">
        <w:t>0</w:t>
      </w:r>
      <w:r w:rsidR="00FC1AC9">
        <w:t>1</w:t>
      </w:r>
      <w:r w:rsidR="0096426B">
        <w:t>(</w:t>
      </w:r>
      <w:proofErr w:type="gramEnd"/>
      <w:r w:rsidR="00FC1AC9">
        <w:t>Can the interest be noted</w:t>
      </w:r>
      <w:r w:rsidR="0096426B">
        <w:t xml:space="preserve"> ?</w:t>
      </w:r>
      <w:r w:rsidR="00044F89">
        <w:t xml:space="preserve"> &lt;</w:t>
      </w:r>
      <w:proofErr w:type="spellStart"/>
      <w:proofErr w:type="gramStart"/>
      <w:r w:rsidR="00044F89">
        <w:t>br</w:t>
      </w:r>
      <w:proofErr w:type="spellEnd"/>
      <w:proofErr w:type="gramEnd"/>
      <w:r w:rsidR="00044F89">
        <w:t>&gt; Click here</w:t>
      </w:r>
      <w:r w:rsidR="0096426B">
        <w:t>)</w:t>
      </w:r>
    </w:p>
    <w:p w:rsidR="00275F22" w:rsidRDefault="00275F22"/>
    <w:p w:rsidR="0096426B" w:rsidRDefault="000C5A1C">
      <w:proofErr w:type="gramStart"/>
      <w:r>
        <w:t>Query</w:t>
      </w:r>
      <w:r w:rsidR="0096426B">
        <w:t>02(</w:t>
      </w:r>
      <w:proofErr w:type="gramEnd"/>
      <w:r w:rsidR="0096426B">
        <w:t>"Has the application been made by the &lt;</w:t>
      </w:r>
      <w:proofErr w:type="spellStart"/>
      <w:r w:rsidR="0096426B">
        <w:t>br</w:t>
      </w:r>
      <w:proofErr w:type="spellEnd"/>
      <w:r w:rsidR="0096426B">
        <w:t>&gt; registered proprietors or the person &lt;</w:t>
      </w:r>
      <w:proofErr w:type="spellStart"/>
      <w:r w:rsidR="0096426B">
        <w:t>br</w:t>
      </w:r>
      <w:proofErr w:type="spellEnd"/>
      <w:r w:rsidR="0096426B">
        <w:t>&gt; entitled to be registered as proprietors(s)?")</w:t>
      </w:r>
    </w:p>
    <w:p w:rsidR="00275F22" w:rsidRDefault="00275F22" w:rsidP="007F7A18"/>
    <w:p w:rsidR="0096426B" w:rsidRDefault="000C5A1C" w:rsidP="007F7A18">
      <w:proofErr w:type="gramStart"/>
      <w:r>
        <w:t>Query</w:t>
      </w:r>
      <w:r w:rsidR="0096426B">
        <w:t>03(</w:t>
      </w:r>
      <w:proofErr w:type="gramEnd"/>
      <w:r w:rsidR="0096426B">
        <w:t>"Has the application been made</w:t>
      </w:r>
      <w:r w:rsidR="004C0DE6">
        <w:t xml:space="preserve"> &lt;</w:t>
      </w:r>
      <w:proofErr w:type="spellStart"/>
      <w:r w:rsidR="004C0DE6">
        <w:t>br</w:t>
      </w:r>
      <w:proofErr w:type="spellEnd"/>
      <w:r w:rsidR="004C0DE6">
        <w:t>&gt;</w:t>
      </w:r>
      <w:r w:rsidR="0096426B">
        <w:t xml:space="preserve"> with the consent of the registered proprietor(s) or </w:t>
      </w:r>
      <w:r w:rsidR="004C0DE6">
        <w:t>&lt;</w:t>
      </w:r>
      <w:proofErr w:type="spellStart"/>
      <w:r w:rsidR="004C0DE6">
        <w:t>br</w:t>
      </w:r>
      <w:proofErr w:type="spellEnd"/>
      <w:r w:rsidR="004C0DE6">
        <w:t>&gt;</w:t>
      </w:r>
      <w:r w:rsidR="0096426B">
        <w:t xml:space="preserve">the </w:t>
      </w:r>
      <w:proofErr w:type="spellStart"/>
      <w:r w:rsidR="0096426B">
        <w:t>persones</w:t>
      </w:r>
      <w:proofErr w:type="spellEnd"/>
      <w:r w:rsidR="0096426B">
        <w:t xml:space="preserve"> entitled to be registered as proprietors(s)") </w:t>
      </w:r>
    </w:p>
    <w:p w:rsidR="00275F22" w:rsidRDefault="00275F22" w:rsidP="007F7A18"/>
    <w:p w:rsidR="0096426B" w:rsidRDefault="004C0DE6" w:rsidP="007F7A18">
      <w:proofErr w:type="spellStart"/>
      <w:r>
        <w:t>Cancel_</w:t>
      </w:r>
      <w:proofErr w:type="gramStart"/>
      <w:r>
        <w:t>App</w:t>
      </w:r>
      <w:proofErr w:type="spellEnd"/>
      <w:r w:rsidR="00E652E8">
        <w:t>[</w:t>
      </w:r>
      <w:proofErr w:type="gramEnd"/>
      <w:r>
        <w:t>Cancel the &lt;</w:t>
      </w:r>
      <w:proofErr w:type="spellStart"/>
      <w:r>
        <w:t>br</w:t>
      </w:r>
      <w:proofErr w:type="spellEnd"/>
      <w:r>
        <w:t xml:space="preserve">&gt; </w:t>
      </w:r>
      <w:r w:rsidR="00E652E8">
        <w:t>Application</w:t>
      </w:r>
      <w:r w:rsidR="00275F22">
        <w:t xml:space="preserve"> &lt;</w:t>
      </w:r>
      <w:proofErr w:type="spellStart"/>
      <w:r w:rsidR="00275F22">
        <w:t>br</w:t>
      </w:r>
      <w:proofErr w:type="spellEnd"/>
      <w:r w:rsidR="00275F22">
        <w:t>&gt; Click Here</w:t>
      </w:r>
      <w:r w:rsidR="00E652E8">
        <w:t>]</w:t>
      </w:r>
    </w:p>
    <w:p w:rsidR="00275F22" w:rsidRDefault="00275F22" w:rsidP="007F7A18"/>
    <w:p w:rsidR="004C0DE6" w:rsidRDefault="004C0DE6" w:rsidP="007F7A18">
      <w:proofErr w:type="spellStart"/>
      <w:r>
        <w:t>Note_</w:t>
      </w:r>
      <w:proofErr w:type="gramStart"/>
      <w:r w:rsidR="000C5A1C">
        <w:t>By</w:t>
      </w:r>
      <w:proofErr w:type="spellEnd"/>
      <w:r w:rsidR="00E652E8">
        <w:t>[</w:t>
      </w:r>
      <w:proofErr w:type="gramEnd"/>
      <w:r>
        <w:t>The interest &lt;</w:t>
      </w:r>
      <w:proofErr w:type="spellStart"/>
      <w:r>
        <w:t>br</w:t>
      </w:r>
      <w:proofErr w:type="spellEnd"/>
      <w:r>
        <w:t>&gt; c</w:t>
      </w:r>
      <w:r w:rsidR="00E652E8">
        <w:t>an be noted</w:t>
      </w:r>
      <w:r w:rsidR="00275F22">
        <w:t xml:space="preserve"> </w:t>
      </w:r>
      <w:r w:rsidR="00275F22">
        <w:t>&lt;</w:t>
      </w:r>
      <w:proofErr w:type="spellStart"/>
      <w:r w:rsidR="00275F22">
        <w:t>br</w:t>
      </w:r>
      <w:proofErr w:type="spellEnd"/>
      <w:r w:rsidR="00275F22">
        <w:t>&gt; Click Here</w:t>
      </w:r>
      <w:r w:rsidR="00E652E8">
        <w:t>]</w:t>
      </w:r>
    </w:p>
    <w:p w:rsidR="00275F22" w:rsidRDefault="00275F22" w:rsidP="000C5A1C"/>
    <w:p w:rsidR="000C5A1C" w:rsidRDefault="000C5A1C" w:rsidP="000C5A1C">
      <w:proofErr w:type="spellStart"/>
      <w:r>
        <w:t>Note_</w:t>
      </w:r>
      <w:proofErr w:type="gramStart"/>
      <w:r>
        <w:t>Consent</w:t>
      </w:r>
      <w:proofErr w:type="spellEnd"/>
      <w:r w:rsidR="00E652E8">
        <w:t>[</w:t>
      </w:r>
      <w:proofErr w:type="gramEnd"/>
      <w:r>
        <w:t>The interest &lt;</w:t>
      </w:r>
      <w:proofErr w:type="spellStart"/>
      <w:r>
        <w:t>br</w:t>
      </w:r>
      <w:proofErr w:type="spellEnd"/>
      <w:r>
        <w:t>&gt; c</w:t>
      </w:r>
      <w:r w:rsidR="00E652E8">
        <w:t>an be noted</w:t>
      </w:r>
      <w:r w:rsidR="00275F22">
        <w:t xml:space="preserve"> </w:t>
      </w:r>
      <w:r w:rsidR="00275F22">
        <w:t>&lt;</w:t>
      </w:r>
      <w:proofErr w:type="spellStart"/>
      <w:r w:rsidR="00275F22">
        <w:t>br</w:t>
      </w:r>
      <w:proofErr w:type="spellEnd"/>
      <w:r w:rsidR="00275F22">
        <w:t>&gt; Click Here</w:t>
      </w:r>
      <w:r w:rsidR="00E652E8">
        <w:t>]</w:t>
      </w:r>
    </w:p>
    <w:p w:rsidR="004C0DE6" w:rsidRDefault="004C0DE6" w:rsidP="007F7A18"/>
    <w:p w:rsidR="0096426B" w:rsidRDefault="0096426B" w:rsidP="007F7A18"/>
    <w:p w:rsidR="00275F22" w:rsidRDefault="00275F22" w:rsidP="007F7A18">
      <w:r>
        <w:t>%% Arcs</w:t>
      </w:r>
    </w:p>
    <w:p w:rsidR="004C0DE6" w:rsidRDefault="000C5A1C" w:rsidP="004C0DE6">
      <w:r>
        <w:t>Query</w:t>
      </w:r>
      <w:r w:rsidR="004C0DE6">
        <w:t>00</w:t>
      </w:r>
      <w:r w:rsidR="004C0DE6">
        <w:t xml:space="preserve">--&gt; |Yes| </w:t>
      </w:r>
      <w:r>
        <w:t>Query</w:t>
      </w:r>
      <w:r w:rsidR="004C0DE6">
        <w:t>01</w:t>
      </w:r>
    </w:p>
    <w:p w:rsidR="004C0DE6" w:rsidRDefault="000C5A1C" w:rsidP="004C0DE6">
      <w:r>
        <w:t>Query</w:t>
      </w:r>
      <w:r w:rsidR="004C0DE6">
        <w:t xml:space="preserve">00 --&gt;|No| </w:t>
      </w:r>
      <w:proofErr w:type="spellStart"/>
      <w:r w:rsidR="004C0DE6">
        <w:t>Cancel_App</w:t>
      </w:r>
      <w:proofErr w:type="spellEnd"/>
    </w:p>
    <w:p w:rsidR="004C0DE6" w:rsidRDefault="000C5A1C" w:rsidP="004C0DE6">
      <w:r>
        <w:t>Query</w:t>
      </w:r>
      <w:r w:rsidR="004C0DE6">
        <w:t>01-</w:t>
      </w:r>
      <w:r w:rsidR="004C0DE6">
        <w:t xml:space="preserve">-&gt;|Yes| </w:t>
      </w:r>
      <w:r>
        <w:t>Query</w:t>
      </w:r>
      <w:r w:rsidR="004C0DE6">
        <w:t>02</w:t>
      </w:r>
    </w:p>
    <w:p w:rsidR="004C0DE6" w:rsidRDefault="000C5A1C" w:rsidP="004C0DE6">
      <w:r>
        <w:t>Query</w:t>
      </w:r>
      <w:r w:rsidR="004C0DE6">
        <w:t>01</w:t>
      </w:r>
      <w:r w:rsidR="004C0DE6">
        <w:t xml:space="preserve"> --&gt;|No| </w:t>
      </w:r>
      <w:proofErr w:type="spellStart"/>
      <w:r w:rsidR="004C0DE6">
        <w:t>Cancel_App</w:t>
      </w:r>
      <w:proofErr w:type="spellEnd"/>
    </w:p>
    <w:p w:rsidR="004C0DE6" w:rsidRDefault="000C5A1C" w:rsidP="004C0DE6">
      <w:r>
        <w:t>Query</w:t>
      </w:r>
      <w:r w:rsidR="004C0DE6">
        <w:t>02</w:t>
      </w:r>
      <w:r w:rsidR="004C0DE6">
        <w:t>--&gt;|</w:t>
      </w:r>
      <w:r>
        <w:t>No</w:t>
      </w:r>
      <w:r w:rsidR="004C0DE6">
        <w:t>|</w:t>
      </w:r>
      <w:r w:rsidR="004C0DE6">
        <w:t xml:space="preserve"> </w:t>
      </w:r>
      <w:r>
        <w:t>Query</w:t>
      </w:r>
      <w:r w:rsidR="004C0DE6">
        <w:t>03</w:t>
      </w:r>
    </w:p>
    <w:p w:rsidR="004C0DE6" w:rsidRDefault="000C5A1C" w:rsidP="004C0DE6">
      <w:r>
        <w:t>Query</w:t>
      </w:r>
      <w:r w:rsidR="004C0DE6">
        <w:t>02</w:t>
      </w:r>
      <w:r>
        <w:t xml:space="preserve"> --&gt;|Yes</w:t>
      </w:r>
      <w:r w:rsidR="004C0DE6">
        <w:t xml:space="preserve">| </w:t>
      </w:r>
      <w:proofErr w:type="spellStart"/>
      <w:r>
        <w:t>Note_By</w:t>
      </w:r>
      <w:proofErr w:type="spellEnd"/>
    </w:p>
    <w:p w:rsidR="004C0DE6" w:rsidRDefault="000C5A1C" w:rsidP="004C0DE6">
      <w:r>
        <w:t>Query</w:t>
      </w:r>
      <w:r w:rsidR="00ED36FA">
        <w:t>03</w:t>
      </w:r>
      <w:r>
        <w:t xml:space="preserve"> --&gt;|Yes</w:t>
      </w:r>
      <w:r w:rsidR="004C0DE6">
        <w:t xml:space="preserve">| </w:t>
      </w:r>
      <w:proofErr w:type="spellStart"/>
      <w:r w:rsidR="00ED36FA">
        <w:t>Note_Cons</w:t>
      </w:r>
      <w:r>
        <w:t>ent</w:t>
      </w:r>
      <w:proofErr w:type="spellEnd"/>
    </w:p>
    <w:p w:rsidR="0096426B" w:rsidRDefault="0096426B" w:rsidP="007F7A18"/>
    <w:p w:rsidR="00275F22" w:rsidRDefault="00275F22" w:rsidP="007F7A18">
      <w:r>
        <w:t xml:space="preserve">%% Links and </w:t>
      </w:r>
      <w:proofErr w:type="spellStart"/>
      <w:r>
        <w:t>callbacks</w:t>
      </w:r>
      <w:proofErr w:type="spellEnd"/>
    </w:p>
    <w:p w:rsidR="008D5D89" w:rsidRDefault="008D5D89" w:rsidP="007F7A18">
      <w:proofErr w:type="spellStart"/>
      <w:proofErr w:type="gramStart"/>
      <w:r w:rsidRPr="008D5D89">
        <w:t>classDef</w:t>
      </w:r>
      <w:proofErr w:type="spellEnd"/>
      <w:proofErr w:type="gramEnd"/>
      <w:r w:rsidRPr="008D5D89">
        <w:t xml:space="preserve"> clickable fill:#f9f</w:t>
      </w:r>
    </w:p>
    <w:p w:rsidR="008D5D89" w:rsidRDefault="008D5D89" w:rsidP="008D5D89">
      <w:proofErr w:type="gramStart"/>
      <w:r w:rsidRPr="008D5D89">
        <w:t>class</w:t>
      </w:r>
      <w:proofErr w:type="gramEnd"/>
      <w:r w:rsidRPr="008D5D89">
        <w:t xml:space="preserve"> </w:t>
      </w:r>
      <w:r>
        <w:t>Query01</w:t>
      </w:r>
      <w:r w:rsidR="00E652E8">
        <w:t>,Cancel_App,Note_By,Note_Consent</w:t>
      </w:r>
      <w:r>
        <w:t xml:space="preserve"> </w:t>
      </w:r>
      <w:r w:rsidRPr="008D5D89">
        <w:t>clickable</w:t>
      </w:r>
      <w:r w:rsidR="00E652E8">
        <w:t>;</w:t>
      </w:r>
    </w:p>
    <w:p w:rsidR="00E652E8" w:rsidRDefault="00E652E8" w:rsidP="008D5D89"/>
    <w:p w:rsidR="008D5D89" w:rsidRDefault="008D5D89" w:rsidP="008D5D89">
      <w:proofErr w:type="gramStart"/>
      <w:r>
        <w:t>click</w:t>
      </w:r>
      <w:proofErr w:type="gramEnd"/>
      <w:r>
        <w:t xml:space="preserve"> </w:t>
      </w:r>
      <w:r>
        <w:t>Query01</w:t>
      </w:r>
      <w:r>
        <w:t xml:space="preserve"> "article/banks"</w:t>
      </w:r>
      <w:r w:rsidR="00E652E8">
        <w:t xml:space="preserve"> "link to banks article"</w:t>
      </w:r>
    </w:p>
    <w:p w:rsidR="0096426B" w:rsidRDefault="00ED36FA" w:rsidP="007F7A18">
      <w:proofErr w:type="gramStart"/>
      <w:r>
        <w:t>click</w:t>
      </w:r>
      <w:proofErr w:type="gramEnd"/>
      <w:r>
        <w:t xml:space="preserve"> </w:t>
      </w:r>
      <w:proofErr w:type="spellStart"/>
      <w:r>
        <w:t>Cancel_App</w:t>
      </w:r>
      <w:proofErr w:type="spellEnd"/>
      <w:r>
        <w:t xml:space="preserve"> "</w:t>
      </w:r>
      <w:r w:rsidR="008D5D89">
        <w:t>article/</w:t>
      </w:r>
      <w:proofErr w:type="spellStart"/>
      <w:r w:rsidR="008D5D89">
        <w:t>co_osea_evidence</w:t>
      </w:r>
      <w:proofErr w:type="spellEnd"/>
      <w:r>
        <w:t>"</w:t>
      </w:r>
      <w:r w:rsidR="00E652E8">
        <w:t xml:space="preserve"> "link to evidence article"</w:t>
      </w:r>
    </w:p>
    <w:p w:rsidR="00ED36FA" w:rsidRDefault="00ED36FA" w:rsidP="00ED36FA">
      <w:proofErr w:type="gramStart"/>
      <w:r>
        <w:t>click</w:t>
      </w:r>
      <w:proofErr w:type="gramEnd"/>
      <w:r>
        <w:t xml:space="preserve"> </w:t>
      </w:r>
      <w:proofErr w:type="spellStart"/>
      <w:r>
        <w:t>Note_By</w:t>
      </w:r>
      <w:proofErr w:type="spellEnd"/>
      <w:r>
        <w:t xml:space="preserve"> </w:t>
      </w:r>
      <w:r>
        <w:t>"</w:t>
      </w:r>
      <w:r w:rsidR="008D5D89">
        <w:t>article/</w:t>
      </w:r>
      <w:proofErr w:type="spellStart"/>
      <w:r w:rsidR="008D5D89">
        <w:t>co_osea_ident</w:t>
      </w:r>
      <w:proofErr w:type="spellEnd"/>
      <w:r>
        <w:t>"</w:t>
      </w:r>
      <w:r w:rsidR="00044F89">
        <w:t xml:space="preserve"> "link to ident article"</w:t>
      </w:r>
    </w:p>
    <w:p w:rsidR="00ED36FA" w:rsidRDefault="00ED36FA" w:rsidP="00ED36FA">
      <w:proofErr w:type="gramStart"/>
      <w:r>
        <w:t>click</w:t>
      </w:r>
      <w:proofErr w:type="gramEnd"/>
      <w:r>
        <w:t xml:space="preserve"> </w:t>
      </w:r>
      <w:proofErr w:type="spellStart"/>
      <w:r>
        <w:t>Note_Consent</w:t>
      </w:r>
      <w:proofErr w:type="spellEnd"/>
      <w:r>
        <w:t xml:space="preserve"> </w:t>
      </w:r>
      <w:r>
        <w:t>"</w:t>
      </w:r>
      <w:r w:rsidR="008D5D89">
        <w:t>article/</w:t>
      </w:r>
      <w:proofErr w:type="spellStart"/>
      <w:r w:rsidR="008D5D89">
        <w:t>co_protect</w:t>
      </w:r>
      <w:proofErr w:type="spellEnd"/>
      <w:r w:rsidR="00044F89">
        <w:t>" "link to protect article"</w:t>
      </w:r>
    </w:p>
    <w:p w:rsidR="000C5A1C" w:rsidRDefault="000C5A1C" w:rsidP="007F7A18"/>
    <w:p w:rsidR="00DA189F" w:rsidRDefault="00DA189F" w:rsidP="007F7A18">
      <w:proofErr w:type="gramStart"/>
      <w:r>
        <w:t>graph</w:t>
      </w:r>
      <w:proofErr w:type="gramEnd"/>
      <w:r>
        <w:t>}}</w:t>
      </w:r>
    </w:p>
    <w:p w:rsidR="0096426B" w:rsidRDefault="0096426B" w:rsidP="007F7A18"/>
    <w:p w:rsidR="0096426B" w:rsidRDefault="0096426B" w:rsidP="007F7A18"/>
    <w:p w:rsidR="00DA189F" w:rsidRPr="00DA189F" w:rsidRDefault="00DA189F" w:rsidP="00DA189F">
      <w:r w:rsidRPr="00DA189F">
        <w:rPr>
          <w:color w:val="0000FF"/>
          <w:highlight w:val="yellow"/>
        </w:rPr>
        <w:t>{</w:t>
      </w:r>
      <w:proofErr w:type="gramStart"/>
      <w:r w:rsidRPr="00DA189F">
        <w:rPr>
          <w:color w:val="0000FF"/>
          <w:highlight w:val="yellow"/>
        </w:rPr>
        <w:t>article:</w:t>
      </w:r>
      <w:proofErr w:type="gramEnd"/>
      <w:r w:rsidRPr="00DA189F">
        <w:rPr>
          <w:color w:val="0000FF"/>
          <w:highlight w:val="yellow"/>
        </w:rPr>
        <w:t>{</w:t>
      </w:r>
      <w:proofErr w:type="spellStart"/>
      <w:r w:rsidRPr="00DA189F">
        <w:rPr>
          <w:color w:val="0000FF"/>
          <w:highlight w:val="yellow"/>
        </w:rPr>
        <w:t>f,enteruniqueid</w:t>
      </w:r>
      <w:proofErr w:type="spellEnd"/>
      <w:r w:rsidRPr="00DA189F">
        <w:rPr>
          <w:color w:val="0000FF"/>
          <w:highlight w:val="yellow"/>
        </w:rPr>
        <w:t>}}</w:t>
      </w:r>
      <w:r w:rsidRPr="00DA189F">
        <w:rPr>
          <w:vanish/>
          <w:color w:val="FF0000"/>
          <w:highlight w:val="darkGreen"/>
        </w:rPr>
        <w:t>{"id":"</w:t>
      </w:r>
      <w:proofErr w:type="spellStart"/>
      <w:r w:rsidRPr="00DA189F">
        <w:rPr>
          <w:vanish/>
          <w:color w:val="FF0000"/>
          <w:highlight w:val="darkGreen"/>
        </w:rPr>
        <w:t>enteruniqueid</w:t>
      </w:r>
      <w:proofErr w:type="spellEnd"/>
      <w:r w:rsidRPr="00DA189F">
        <w:rPr>
          <w:vanish/>
          <w:color w:val="FF0000"/>
          <w:highlight w:val="darkGreen"/>
        </w:rPr>
        <w:t>"}</w:t>
      </w:r>
      <w:r w:rsidRPr="00DA189F">
        <w:rPr>
          <w:color w:val="0000FF"/>
          <w:highlight w:val="yellow"/>
        </w:rPr>
        <w:t>&lt;</w:t>
      </w:r>
      <w:r w:rsidRPr="00DA189F">
        <w:t>--</w:t>
      </w:r>
    </w:p>
    <w:bookmarkEnd w:id="0"/>
    <w:p w:rsidR="00DA189F" w:rsidRDefault="00DA189F"/>
    <w:sectPr w:rsidR="00DA189F" w:rsidSect="00C010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1769E"/>
    <w:multiLevelType w:val="hybridMultilevel"/>
    <w:tmpl w:val="948661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9F"/>
    <w:rsid w:val="00044F89"/>
    <w:rsid w:val="000C5A1C"/>
    <w:rsid w:val="0011097C"/>
    <w:rsid w:val="00275F22"/>
    <w:rsid w:val="002F3CE9"/>
    <w:rsid w:val="00300A7F"/>
    <w:rsid w:val="004C0DE6"/>
    <w:rsid w:val="006809BF"/>
    <w:rsid w:val="00685AE3"/>
    <w:rsid w:val="006B7CD2"/>
    <w:rsid w:val="007F7A18"/>
    <w:rsid w:val="00803686"/>
    <w:rsid w:val="00837DC6"/>
    <w:rsid w:val="00877705"/>
    <w:rsid w:val="008D5D89"/>
    <w:rsid w:val="00955379"/>
    <w:rsid w:val="0096426B"/>
    <w:rsid w:val="00A52BAB"/>
    <w:rsid w:val="00B13342"/>
    <w:rsid w:val="00B43B4D"/>
    <w:rsid w:val="00B44BE3"/>
    <w:rsid w:val="00C01005"/>
    <w:rsid w:val="00D87C82"/>
    <w:rsid w:val="00DA189F"/>
    <w:rsid w:val="00DD190A"/>
    <w:rsid w:val="00E652E8"/>
    <w:rsid w:val="00ED36FA"/>
    <w:rsid w:val="00F429BE"/>
    <w:rsid w:val="00FC1AC9"/>
    <w:rsid w:val="00FE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DA715-C442-42D7-B24E-273E43E6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00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494</Words>
  <Characters>2226</Characters>
  <Application>Microsoft Office Word</Application>
  <DocSecurity>0</DocSecurity>
  <Lines>742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Pickerill, John</dc:creator>
  <cp:keywords/>
  <dc:description/>
  <cp:lastModifiedBy>Pickerill, John</cp:lastModifiedBy>
  <cp:revision>3</cp:revision>
  <dcterms:created xsi:type="dcterms:W3CDTF">2016-10-27T09:47:00Z</dcterms:created>
  <dcterms:modified xsi:type="dcterms:W3CDTF">2016-10-27T16:58:00Z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m_cluster">
    <vt:lpwstr>nofile</vt:lpwstr>
  </property>
  <property fmtid="{D5CDD505-2E9C-101B-9397-08002B2CF9AE}" pid="3" name="km_type">
    <vt:lpwstr>article</vt:lpwstr>
  </property>
  <property fmtid="{D5CDD505-2E9C-101B-9397-08002B2CF9AE}" pid="4" name="km_purpose">
    <vt:lpwstr>article</vt:lpwstr>
  </property>
</Properties>
</file>