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C065" w14:textId="2EBDD51F" w:rsidR="00975641" w:rsidRDefault="00975641" w:rsidP="00975641">
      <w:pPr>
        <w:pStyle w:val="Heading1"/>
      </w:pPr>
      <w:r>
        <w:rPr>
          <w:rFonts w:hint="eastAsia"/>
        </w:rPr>
        <w:t>游戏界面内剧情U</w:t>
      </w:r>
      <w:r>
        <w:t>I</w:t>
      </w:r>
    </w:p>
    <w:p w14:paraId="43A5D53C" w14:textId="14F8C837" w:rsidR="00975641" w:rsidRDefault="00975641" w:rsidP="00975641">
      <w:pPr>
        <w:rPr>
          <w:lang w:val="en-US"/>
        </w:rPr>
      </w:pPr>
    </w:p>
    <w:p w14:paraId="3D3C4491" w14:textId="2EA4F96A" w:rsidR="00E74242" w:rsidRDefault="00E74242" w:rsidP="00917FFE">
      <w:pPr>
        <w:pStyle w:val="Heading2"/>
        <w:rPr>
          <w:rStyle w:val="Heading2Char"/>
        </w:rPr>
      </w:pPr>
      <w:r>
        <w:rPr>
          <w:rFonts w:hint="eastAsia"/>
          <w:lang w:val="en-US"/>
        </w:rPr>
        <w:t>游戏</w:t>
      </w:r>
      <w:r w:rsidRPr="00917FFE">
        <w:rPr>
          <w:rStyle w:val="Heading2Char"/>
        </w:rPr>
        <w:t>内</w:t>
      </w:r>
      <w:r w:rsidR="00917FFE">
        <w:rPr>
          <w:rStyle w:val="Heading2Char"/>
          <w:rFonts w:hint="eastAsia"/>
        </w:rPr>
        <w:t>三个</w:t>
      </w:r>
      <w:r w:rsidRPr="00917FFE">
        <w:rPr>
          <w:rStyle w:val="Heading2Char"/>
        </w:rPr>
        <w:t>场景</w:t>
      </w:r>
      <w:r w:rsidR="00917FFE">
        <w:rPr>
          <w:rStyle w:val="Heading2Char"/>
          <w:rFonts w:hint="eastAsia"/>
        </w:rPr>
        <w:t>分别</w:t>
      </w:r>
      <w:r w:rsidR="00FB11F2" w:rsidRPr="00917FFE">
        <w:rPr>
          <w:rStyle w:val="Heading2Char"/>
          <w:rFonts w:hint="eastAsia"/>
        </w:rPr>
        <w:t>显示</w:t>
      </w:r>
      <w:r w:rsidRPr="00917FFE">
        <w:rPr>
          <w:rStyle w:val="Heading2Char"/>
          <w:rFonts w:hint="eastAsia"/>
        </w:rPr>
        <w:t>场景名称：</w:t>
      </w:r>
      <w:r w:rsidR="001D3131">
        <w:rPr>
          <w:rStyle w:val="Heading2Char"/>
          <w:rFonts w:hint="eastAsia"/>
        </w:rPr>
        <w:t>（由</w:t>
      </w:r>
      <w:r w:rsidR="001D3131">
        <w:rPr>
          <w:rStyle w:val="Heading2Char"/>
          <w:rFonts w:hint="eastAsia"/>
        </w:rPr>
        <w:t>R</w:t>
      </w:r>
      <w:r w:rsidR="001D3131">
        <w:rPr>
          <w:rStyle w:val="Heading2Char"/>
        </w:rPr>
        <w:t>bt</w:t>
      </w:r>
      <w:r w:rsidR="001D3131">
        <w:rPr>
          <w:rStyle w:val="Heading2Char"/>
          <w:rFonts w:hint="eastAsia"/>
        </w:rPr>
        <w:t>完成图片制作）</w:t>
      </w:r>
    </w:p>
    <w:p w14:paraId="6579D018" w14:textId="77777777" w:rsidR="00917FFE" w:rsidRPr="00917FFE" w:rsidRDefault="00917FFE" w:rsidP="00917FFE"/>
    <w:p w14:paraId="6245E3C0" w14:textId="35B188D4" w:rsidR="00E74242" w:rsidRDefault="00FB11F2" w:rsidP="00975641">
      <w:pPr>
        <w:rPr>
          <w:lang w:val="en-US"/>
        </w:rPr>
      </w:pPr>
      <w:r>
        <w:rPr>
          <w:rFonts w:hint="eastAsia"/>
          <w:lang w:val="en-US"/>
        </w:rPr>
        <w:t>例如下图‘将军府’三字</w:t>
      </w:r>
      <w:r w:rsidR="004410D4">
        <w:rPr>
          <w:noProof/>
        </w:rPr>
        <w:drawing>
          <wp:inline distT="0" distB="0" distL="0" distR="0" wp14:anchorId="76DAFA6A" wp14:editId="4D7B5D3D">
            <wp:extent cx="5274310" cy="2346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45FE" w14:textId="47ED5210" w:rsidR="004410D4" w:rsidRDefault="004410D4" w:rsidP="00975641">
      <w:pPr>
        <w:rPr>
          <w:lang w:val="en-US"/>
        </w:rPr>
      </w:pPr>
      <w:r>
        <w:rPr>
          <w:rFonts w:hint="eastAsia"/>
          <w:lang w:val="en-US"/>
        </w:rPr>
        <w:t>具体场景名称：</w:t>
      </w:r>
    </w:p>
    <w:p w14:paraId="6B5EAEA8" w14:textId="1D31B1CF" w:rsidR="004410D4" w:rsidRDefault="004410D4" w:rsidP="00975641">
      <w:pPr>
        <w:rPr>
          <w:lang w:val="en-US"/>
        </w:rPr>
      </w:pPr>
      <w:r>
        <w:rPr>
          <w:rFonts w:hint="eastAsia"/>
          <w:lang w:val="en-US"/>
        </w:rPr>
        <w:t>初遇场景：天地熔炉</w:t>
      </w:r>
    </w:p>
    <w:p w14:paraId="50B7E37D" w14:textId="53E3329A" w:rsidR="004410D4" w:rsidRDefault="004410D4" w:rsidP="00975641">
      <w:pPr>
        <w:rPr>
          <w:lang w:val="en-US"/>
        </w:rPr>
      </w:pPr>
      <w:r>
        <w:rPr>
          <w:lang w:val="en-US"/>
        </w:rPr>
        <w:t>Main level</w:t>
      </w:r>
      <w:r>
        <w:rPr>
          <w:rFonts w:hint="eastAsia"/>
          <w:lang w:val="en-US"/>
        </w:rPr>
        <w:t>：涿鹿山</w:t>
      </w:r>
    </w:p>
    <w:p w14:paraId="457879F2" w14:textId="0D312720" w:rsidR="004410D4" w:rsidRDefault="004410D4" w:rsidP="00975641">
      <w:pPr>
        <w:rPr>
          <w:lang w:val="en-US"/>
        </w:rPr>
      </w:pPr>
      <w:r>
        <w:rPr>
          <w:lang w:val="en-US"/>
        </w:rPr>
        <w:t>Boss</w:t>
      </w:r>
      <w:r>
        <w:rPr>
          <w:rFonts w:hint="eastAsia"/>
          <w:lang w:val="en-US"/>
        </w:rPr>
        <w:t>最终场景：</w:t>
      </w:r>
      <w:r w:rsidR="00917FFE">
        <w:rPr>
          <w:rFonts w:hint="eastAsia"/>
          <w:lang w:val="en-US"/>
        </w:rPr>
        <w:t>灵刃返乡</w:t>
      </w:r>
    </w:p>
    <w:p w14:paraId="134003B8" w14:textId="5E468CAA" w:rsidR="00917FFE" w:rsidRDefault="00917FFE" w:rsidP="00975641">
      <w:pPr>
        <w:rPr>
          <w:lang w:val="en-US"/>
        </w:rPr>
      </w:pPr>
    </w:p>
    <w:p w14:paraId="6E88A7B5" w14:textId="4B05D67E" w:rsidR="00917FFE" w:rsidRDefault="007808B5" w:rsidP="00917FFE">
      <w:pPr>
        <w:pStyle w:val="Heading2"/>
        <w:rPr>
          <w:lang w:val="en-US"/>
        </w:rPr>
      </w:pPr>
      <w:r>
        <w:rPr>
          <w:rFonts w:hint="eastAsia"/>
          <w:lang w:val="en-US"/>
        </w:rPr>
        <w:t>初遇</w:t>
      </w:r>
      <w:r w:rsidR="00917FFE">
        <w:rPr>
          <w:rFonts w:hint="eastAsia"/>
          <w:lang w:val="en-US"/>
        </w:rPr>
        <w:t>场景</w:t>
      </w:r>
      <w:r w:rsidR="00917FFE">
        <w:rPr>
          <w:rFonts w:hint="eastAsia"/>
          <w:lang w:val="en-US"/>
        </w:rPr>
        <w:t>UI</w:t>
      </w:r>
      <w:r w:rsidR="00917FFE">
        <w:rPr>
          <w:rFonts w:hint="eastAsia"/>
          <w:lang w:val="en-US"/>
        </w:rPr>
        <w:t>显示流程</w:t>
      </w:r>
    </w:p>
    <w:p w14:paraId="165EEDED" w14:textId="14D19C14" w:rsidR="00917FFE" w:rsidRDefault="00917FFE" w:rsidP="00917FFE">
      <w:pPr>
        <w:rPr>
          <w:lang w:val="en-US"/>
        </w:rPr>
      </w:pPr>
      <w:r>
        <w:rPr>
          <w:rFonts w:hint="eastAsia"/>
          <w:lang w:val="en-US"/>
        </w:rPr>
        <w:t>步骤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：</w:t>
      </w:r>
    </w:p>
    <w:p w14:paraId="5434577C" w14:textId="061C9D35" w:rsidR="00917FFE" w:rsidRDefault="00983095" w:rsidP="00917FFE">
      <w:pPr>
        <w:rPr>
          <w:lang w:val="en-US"/>
        </w:rPr>
      </w:pPr>
      <w:r>
        <w:rPr>
          <w:rFonts w:hint="eastAsia"/>
          <w:lang w:val="en-US"/>
        </w:rPr>
        <w:t>初遇场景分为两个阶段：教学阶段以及</w:t>
      </w:r>
      <w:r>
        <w:rPr>
          <w:rFonts w:hint="eastAsia"/>
          <w:lang w:val="en-US"/>
        </w:rPr>
        <w:t>Bos</w:t>
      </w:r>
      <w:r>
        <w:rPr>
          <w:lang w:val="en-US"/>
        </w:rPr>
        <w:t>s</w:t>
      </w:r>
      <w:r>
        <w:rPr>
          <w:rFonts w:hint="eastAsia"/>
          <w:lang w:val="en-US"/>
        </w:rPr>
        <w:t>阶段</w:t>
      </w:r>
    </w:p>
    <w:p w14:paraId="75D9B0C1" w14:textId="77777777" w:rsidR="00983095" w:rsidRDefault="00983095" w:rsidP="00917FFE">
      <w:pPr>
        <w:rPr>
          <w:lang w:val="en-US"/>
        </w:rPr>
      </w:pPr>
      <w:r>
        <w:rPr>
          <w:rFonts w:hint="eastAsia"/>
          <w:lang w:val="en-US"/>
        </w:rPr>
        <w:t>场景名称的</w:t>
      </w:r>
      <w:r>
        <w:rPr>
          <w:rFonts w:hint="eastAsia"/>
          <w:lang w:val="en-US"/>
        </w:rPr>
        <w:t>U</w:t>
      </w:r>
      <w:r>
        <w:rPr>
          <w:lang w:val="en-US"/>
        </w:rPr>
        <w:t>I</w:t>
      </w:r>
      <w:r>
        <w:rPr>
          <w:rFonts w:hint="eastAsia"/>
          <w:lang w:val="en-US"/>
        </w:rPr>
        <w:t>显示</w:t>
      </w:r>
    </w:p>
    <w:p w14:paraId="12C7AB2F" w14:textId="09326AA9" w:rsidR="00983095" w:rsidRDefault="00983095" w:rsidP="00917FFE">
      <w:pPr>
        <w:rPr>
          <w:lang w:val="en-US"/>
        </w:rPr>
      </w:pPr>
      <w:r>
        <w:rPr>
          <w:rFonts w:hint="eastAsia"/>
          <w:lang w:val="en-US"/>
        </w:rPr>
        <w:lastRenderedPageBreak/>
        <w:t>起始时间开始在：推开石门后进入</w:t>
      </w:r>
      <w:r>
        <w:rPr>
          <w:rFonts w:hint="eastAsia"/>
          <w:lang w:val="en-US"/>
        </w:rPr>
        <w:t>B</w:t>
      </w:r>
      <w:r>
        <w:rPr>
          <w:lang w:val="en-US"/>
        </w:rPr>
        <w:t>oss</w:t>
      </w:r>
      <w:r>
        <w:rPr>
          <w:rFonts w:hint="eastAsia"/>
          <w:lang w:val="en-US"/>
        </w:rPr>
        <w:t>场景时显示（要求程序上，场景</w:t>
      </w:r>
      <w:r>
        <w:rPr>
          <w:rFonts w:hint="eastAsia"/>
          <w:lang w:val="en-US"/>
        </w:rPr>
        <w:t>U</w:t>
      </w:r>
      <w:r>
        <w:rPr>
          <w:lang w:val="en-US"/>
        </w:rPr>
        <w:t>I</w:t>
      </w:r>
      <w:r>
        <w:rPr>
          <w:rFonts w:hint="eastAsia"/>
          <w:lang w:val="en-US"/>
        </w:rPr>
        <w:t>显示的起始时间要在石门音效播放完成后再开始）</w:t>
      </w:r>
    </w:p>
    <w:p w14:paraId="29A50AFA" w14:textId="208D01D8" w:rsidR="00983095" w:rsidRDefault="00983095" w:rsidP="00917FFE">
      <w:pPr>
        <w:rPr>
          <w:lang w:val="en-US"/>
        </w:rPr>
      </w:pPr>
      <w:r>
        <w:rPr>
          <w:rFonts w:hint="eastAsia"/>
          <w:lang w:val="en-US"/>
        </w:rPr>
        <w:t>持续时长：</w:t>
      </w:r>
      <w:r>
        <w:rPr>
          <w:lang w:val="en-US"/>
        </w:rPr>
        <w:t xml:space="preserve">1.5s – 2s </w:t>
      </w:r>
      <w:r>
        <w:rPr>
          <w:rFonts w:hint="eastAsia"/>
          <w:lang w:val="en-US"/>
        </w:rPr>
        <w:t>（要求程序上可以调整</w:t>
      </w:r>
      <w:r>
        <w:rPr>
          <w:rFonts w:hint="eastAsia"/>
          <w:lang w:val="en-US"/>
        </w:rPr>
        <w:t>U</w:t>
      </w:r>
      <w:r>
        <w:rPr>
          <w:lang w:val="en-US"/>
        </w:rPr>
        <w:t>I</w:t>
      </w:r>
      <w:r>
        <w:rPr>
          <w:rFonts w:hint="eastAsia"/>
          <w:lang w:val="en-US"/>
        </w:rPr>
        <w:t>显示的时间用以调试）</w:t>
      </w:r>
    </w:p>
    <w:p w14:paraId="5C8C813A" w14:textId="0CF9BA90" w:rsidR="00DF5FB6" w:rsidRDefault="00DF5FB6" w:rsidP="00917FFE">
      <w:pPr>
        <w:rPr>
          <w:b/>
          <w:bCs/>
          <w:lang w:val="en-US"/>
        </w:rPr>
      </w:pPr>
      <w:r>
        <w:rPr>
          <w:rFonts w:hint="eastAsia"/>
          <w:lang w:val="en-US"/>
        </w:rPr>
        <w:t>出现方式：</w:t>
      </w:r>
      <w:r w:rsidRPr="00DF5FB6">
        <w:rPr>
          <w:rFonts w:hint="eastAsia"/>
          <w:b/>
          <w:bCs/>
          <w:lang w:val="en-US"/>
        </w:rPr>
        <w:t>淡入</w:t>
      </w:r>
    </w:p>
    <w:p w14:paraId="6376F0DD" w14:textId="0E278916" w:rsidR="001D3131" w:rsidRPr="001D3131" w:rsidRDefault="001D3131" w:rsidP="001D3131">
      <w:pPr>
        <w:tabs>
          <w:tab w:val="left" w:pos="3540"/>
        </w:tabs>
        <w:rPr>
          <w:rFonts w:hint="eastAsia"/>
          <w:lang w:val="en-US"/>
        </w:rPr>
      </w:pPr>
      <w:r w:rsidRPr="001D3131">
        <w:rPr>
          <w:rFonts w:hint="eastAsia"/>
          <w:lang w:val="en-US"/>
        </w:rPr>
        <w:t>镜头</w:t>
      </w:r>
      <w:r>
        <w:rPr>
          <w:rFonts w:hint="eastAsia"/>
          <w:lang w:val="en-US"/>
        </w:rPr>
        <w:t>：此时镜头依旧绑定角色周围</w:t>
      </w:r>
    </w:p>
    <w:p w14:paraId="7CAF94E4" w14:textId="1117A90C" w:rsidR="00983095" w:rsidRDefault="00983095" w:rsidP="00917FFE">
      <w:pPr>
        <w:rPr>
          <w:lang w:val="en-US"/>
        </w:rPr>
      </w:pPr>
      <w:r>
        <w:rPr>
          <w:rFonts w:hint="eastAsia"/>
          <w:lang w:val="en-US"/>
        </w:rPr>
        <w:t>显示场景</w:t>
      </w:r>
      <w:r>
        <w:rPr>
          <w:rFonts w:hint="eastAsia"/>
          <w:lang w:val="en-US"/>
        </w:rPr>
        <w:t>U</w:t>
      </w:r>
      <w:r>
        <w:rPr>
          <w:lang w:val="en-US"/>
        </w:rPr>
        <w:t>I</w:t>
      </w:r>
      <w:r>
        <w:rPr>
          <w:rFonts w:hint="eastAsia"/>
          <w:lang w:val="en-US"/>
        </w:rPr>
        <w:t>时，屏幕正下方不显示</w:t>
      </w:r>
      <w:r>
        <w:rPr>
          <w:lang w:val="en-US"/>
        </w:rPr>
        <w:t>Boss</w:t>
      </w:r>
      <w:r>
        <w:rPr>
          <w:rFonts w:hint="eastAsia"/>
          <w:lang w:val="en-US"/>
        </w:rPr>
        <w:t>血条或者剧情字幕</w:t>
      </w:r>
    </w:p>
    <w:p w14:paraId="21A4F57D" w14:textId="20856D27" w:rsidR="00983095" w:rsidRDefault="00983095" w:rsidP="00983095">
      <w:pPr>
        <w:jc w:val="center"/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7A58622F" wp14:editId="55CF545E">
            <wp:extent cx="5274310" cy="3286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5E95" w14:textId="0B5783DE" w:rsidR="002E2115" w:rsidRDefault="002E2115" w:rsidP="00975641">
      <w:pPr>
        <w:rPr>
          <w:lang w:val="en-US"/>
        </w:rPr>
      </w:pPr>
    </w:p>
    <w:p w14:paraId="4AAC5294" w14:textId="77777777" w:rsidR="007808B5" w:rsidRDefault="007808B5" w:rsidP="00975641">
      <w:pPr>
        <w:rPr>
          <w:lang w:val="en-US"/>
        </w:rPr>
      </w:pPr>
    </w:p>
    <w:p w14:paraId="3278D093" w14:textId="77777777" w:rsidR="007808B5" w:rsidRDefault="007808B5" w:rsidP="00975641">
      <w:pPr>
        <w:rPr>
          <w:lang w:val="en-US"/>
        </w:rPr>
      </w:pPr>
    </w:p>
    <w:p w14:paraId="269BC8CF" w14:textId="77777777" w:rsidR="007808B5" w:rsidRDefault="007808B5" w:rsidP="00975641">
      <w:pPr>
        <w:rPr>
          <w:lang w:val="en-US"/>
        </w:rPr>
      </w:pPr>
    </w:p>
    <w:p w14:paraId="0624D26C" w14:textId="77777777" w:rsidR="007808B5" w:rsidRDefault="007808B5" w:rsidP="00975641">
      <w:pPr>
        <w:rPr>
          <w:lang w:val="en-US"/>
        </w:rPr>
      </w:pPr>
    </w:p>
    <w:p w14:paraId="70331C1F" w14:textId="77777777" w:rsidR="007808B5" w:rsidRDefault="007808B5" w:rsidP="00975641">
      <w:pPr>
        <w:rPr>
          <w:lang w:val="en-US"/>
        </w:rPr>
      </w:pPr>
    </w:p>
    <w:p w14:paraId="42F8A043" w14:textId="77777777" w:rsidR="007808B5" w:rsidRDefault="007808B5" w:rsidP="00975641">
      <w:pPr>
        <w:rPr>
          <w:lang w:val="en-US"/>
        </w:rPr>
      </w:pPr>
    </w:p>
    <w:p w14:paraId="5AA0B53F" w14:textId="77777777" w:rsidR="007808B5" w:rsidRDefault="007808B5" w:rsidP="00975641">
      <w:pPr>
        <w:rPr>
          <w:lang w:val="en-US"/>
        </w:rPr>
      </w:pPr>
    </w:p>
    <w:p w14:paraId="1A1DEF78" w14:textId="77777777" w:rsidR="007808B5" w:rsidRDefault="007808B5" w:rsidP="00975641">
      <w:pPr>
        <w:rPr>
          <w:lang w:val="en-US"/>
        </w:rPr>
      </w:pPr>
    </w:p>
    <w:p w14:paraId="46AEBA65" w14:textId="62560C2C" w:rsidR="00983095" w:rsidRDefault="00983095" w:rsidP="00975641">
      <w:pPr>
        <w:rPr>
          <w:lang w:val="en-US"/>
        </w:rPr>
      </w:pPr>
      <w:r>
        <w:rPr>
          <w:rFonts w:hint="eastAsia"/>
          <w:lang w:val="en-US"/>
        </w:rPr>
        <w:lastRenderedPageBreak/>
        <w:t>步骤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：</w:t>
      </w:r>
    </w:p>
    <w:p w14:paraId="1427E603" w14:textId="40966B4E" w:rsidR="00983095" w:rsidRDefault="00983095" w:rsidP="00975641">
      <w:pPr>
        <w:rPr>
          <w:lang w:val="en-US"/>
        </w:rPr>
      </w:pPr>
      <w:r>
        <w:rPr>
          <w:rFonts w:hint="eastAsia"/>
          <w:lang w:val="en-US"/>
        </w:rPr>
        <w:t>场景名称显示结束后：</w:t>
      </w:r>
    </w:p>
    <w:p w14:paraId="79830FC4" w14:textId="0D6C0A03" w:rsidR="001D3131" w:rsidRDefault="00DF5FB6" w:rsidP="00975641">
      <w:pPr>
        <w:rPr>
          <w:lang w:val="en-US"/>
        </w:rPr>
      </w:pPr>
      <w:r>
        <w:rPr>
          <w:rFonts w:hint="eastAsia"/>
          <w:lang w:val="en-US"/>
        </w:rPr>
        <w:t>场景名称</w:t>
      </w:r>
      <w:r w:rsidRPr="00DF5FB6">
        <w:rPr>
          <w:rFonts w:hint="eastAsia"/>
          <w:b/>
          <w:bCs/>
          <w:lang w:val="en-US"/>
        </w:rPr>
        <w:t>淡出</w:t>
      </w:r>
      <w:r>
        <w:rPr>
          <w:rFonts w:hint="eastAsia"/>
          <w:lang w:val="en-US"/>
        </w:rPr>
        <w:t>，同时播放场景</w:t>
      </w:r>
      <w:r>
        <w:rPr>
          <w:rFonts w:hint="eastAsia"/>
          <w:lang w:val="en-US"/>
        </w:rPr>
        <w:t>B</w:t>
      </w:r>
      <w:r>
        <w:rPr>
          <w:lang w:val="en-US"/>
        </w:rPr>
        <w:t>GM</w:t>
      </w:r>
      <w:r w:rsidR="001D3131">
        <w:rPr>
          <w:rFonts w:hint="eastAsia"/>
          <w:lang w:val="en-US"/>
        </w:rPr>
        <w:t>，镜头锁定解除</w:t>
      </w:r>
      <w:r w:rsidR="007808B5">
        <w:rPr>
          <w:rFonts w:hint="eastAsia"/>
          <w:lang w:val="en-US"/>
        </w:rPr>
        <w:t>，</w:t>
      </w:r>
      <w:r w:rsidR="001D3131">
        <w:rPr>
          <w:rFonts w:hint="eastAsia"/>
          <w:lang w:val="en-US"/>
        </w:rPr>
        <w:t>向右平移至</w:t>
      </w:r>
      <w:r w:rsidR="001D3131">
        <w:rPr>
          <w:rFonts w:hint="eastAsia"/>
          <w:lang w:val="en-US"/>
        </w:rPr>
        <w:t>B</w:t>
      </w:r>
      <w:r w:rsidR="001D3131">
        <w:rPr>
          <w:lang w:val="en-US"/>
        </w:rPr>
        <w:t>oss</w:t>
      </w:r>
      <w:r w:rsidR="007808B5">
        <w:rPr>
          <w:rFonts w:hint="eastAsia"/>
          <w:lang w:val="en-US"/>
        </w:rPr>
        <w:t>位置接近</w:t>
      </w:r>
      <w:r w:rsidR="001D3131">
        <w:rPr>
          <w:rFonts w:hint="eastAsia"/>
          <w:lang w:val="en-US"/>
        </w:rPr>
        <w:t>屏幕中心。</w:t>
      </w:r>
    </w:p>
    <w:p w14:paraId="61E2AE48" w14:textId="444B2E59" w:rsidR="007808B5" w:rsidRDefault="007808B5" w:rsidP="00975641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133DE01B" wp14:editId="2014C7BC">
            <wp:extent cx="5274310" cy="3131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0A9D" w14:textId="6EA27443" w:rsidR="001D3131" w:rsidRDefault="001D3131" w:rsidP="00975641">
      <w:pPr>
        <w:rPr>
          <w:lang w:val="en-US"/>
        </w:rPr>
      </w:pPr>
      <w:r>
        <w:rPr>
          <w:rFonts w:hint="eastAsia"/>
          <w:lang w:val="en-US"/>
        </w:rPr>
        <w:t>屏幕正下方出现字幕</w:t>
      </w:r>
      <w:r w:rsidR="007808B5">
        <w:rPr>
          <w:rFonts w:hint="eastAsia"/>
          <w:lang w:val="en-US"/>
        </w:rPr>
        <w:t>，字幕淡入，持续</w:t>
      </w:r>
      <w:r w:rsidR="007808B5">
        <w:rPr>
          <w:rFonts w:hint="eastAsia"/>
          <w:lang w:val="en-US"/>
        </w:rPr>
        <w:t>2</w:t>
      </w:r>
      <w:r w:rsidR="007808B5">
        <w:rPr>
          <w:lang w:val="en-US"/>
        </w:rPr>
        <w:t>s</w:t>
      </w:r>
      <w:r w:rsidR="007808B5">
        <w:rPr>
          <w:rFonts w:hint="eastAsia"/>
          <w:lang w:val="en-US"/>
        </w:rPr>
        <w:t>，淡出。</w:t>
      </w:r>
    </w:p>
    <w:p w14:paraId="69532A32" w14:textId="45AA29A6" w:rsidR="007808B5" w:rsidRDefault="007808B5" w:rsidP="00975641">
      <w:p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amera</w:t>
      </w:r>
      <w:r>
        <w:rPr>
          <w:rFonts w:hint="eastAsia"/>
          <w:lang w:val="en-US"/>
        </w:rPr>
        <w:t>拉伸至战斗距离，同时显示</w:t>
      </w:r>
      <w:r>
        <w:rPr>
          <w:rFonts w:hint="eastAsia"/>
          <w:lang w:val="en-US"/>
        </w:rPr>
        <w:t>B</w:t>
      </w:r>
      <w:r>
        <w:rPr>
          <w:lang w:val="en-US"/>
        </w:rPr>
        <w:t>oss</w:t>
      </w:r>
      <w:r>
        <w:rPr>
          <w:rFonts w:hint="eastAsia"/>
          <w:lang w:val="en-US"/>
        </w:rPr>
        <w:t>血量</w:t>
      </w:r>
      <w:r>
        <w:rPr>
          <w:rFonts w:hint="eastAsia"/>
          <w:lang w:val="en-US"/>
        </w:rPr>
        <w:t>UI</w:t>
      </w:r>
    </w:p>
    <w:p w14:paraId="6A15EC3E" w14:textId="77D45571" w:rsidR="007808B5" w:rsidRDefault="007808B5" w:rsidP="00975641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27DED44D" wp14:editId="7CE038E4">
            <wp:extent cx="5274310" cy="3184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BDA8" w14:textId="5A3CE061" w:rsidR="001D3131" w:rsidRDefault="001D3131" w:rsidP="00975641">
      <w:pPr>
        <w:rPr>
          <w:lang w:val="en-US"/>
        </w:rPr>
      </w:pPr>
    </w:p>
    <w:p w14:paraId="62206507" w14:textId="68763008" w:rsidR="001D3131" w:rsidRDefault="001D3131" w:rsidP="00975641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字幕内容：</w:t>
      </w:r>
    </w:p>
    <w:p w14:paraId="4F9848A5" w14:textId="18C4FF7E" w:rsidR="00983095" w:rsidRPr="00975641" w:rsidRDefault="007808B5" w:rsidP="00975641">
      <w:pPr>
        <w:rPr>
          <w:rFonts w:hint="eastAsia"/>
          <w:lang w:val="en-US"/>
        </w:rPr>
      </w:pPr>
      <w:r>
        <w:rPr>
          <w:rFonts w:hint="eastAsia"/>
          <w:lang w:val="en-US"/>
        </w:rPr>
        <w:t>得</w:t>
      </w:r>
      <w:r>
        <w:rPr>
          <w:lang w:val="en-US"/>
        </w:rPr>
        <w:tab/>
      </w:r>
      <w:r>
        <w:rPr>
          <w:rFonts w:hint="eastAsia"/>
          <w:lang w:val="en-US"/>
        </w:rPr>
        <w:t>灵刃者当为</w:t>
      </w:r>
      <w:bookmarkStart w:id="0" w:name="_GoBack"/>
      <w:bookmarkEnd w:id="0"/>
      <w:r>
        <w:rPr>
          <w:rFonts w:hint="eastAsia"/>
          <w:lang w:val="en-US"/>
        </w:rPr>
        <w:t>天下共主！</w:t>
      </w:r>
    </w:p>
    <w:sectPr w:rsidR="00983095" w:rsidRPr="009756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49"/>
    <w:rsid w:val="00072D80"/>
    <w:rsid w:val="001D3131"/>
    <w:rsid w:val="002E2115"/>
    <w:rsid w:val="004410D4"/>
    <w:rsid w:val="007808B5"/>
    <w:rsid w:val="00917FFE"/>
    <w:rsid w:val="00943749"/>
    <w:rsid w:val="00975641"/>
    <w:rsid w:val="00983095"/>
    <w:rsid w:val="00DF5FB6"/>
    <w:rsid w:val="00E74242"/>
    <w:rsid w:val="00EB560B"/>
    <w:rsid w:val="00FB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8329"/>
  <w15:chartTrackingRefBased/>
  <w15:docId w15:val="{B89B3E6F-35F5-406E-AE94-3CD78C3E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8B5"/>
    <w:rPr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975641"/>
    <w:pPr>
      <w:tabs>
        <w:tab w:val="left" w:pos="2055"/>
      </w:tabs>
      <w:spacing w:before="600" w:after="600"/>
      <w:ind w:firstLine="360"/>
      <w:jc w:val="center"/>
      <w:outlineLvl w:val="0"/>
    </w:pPr>
    <w:rPr>
      <w:rFonts w:ascii="微软雅黑" w:eastAsia="微软雅黑" w:hAnsi="微软雅黑"/>
      <w:color w:val="7030A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41"/>
    <w:rPr>
      <w:rFonts w:ascii="微软雅黑" w:eastAsia="微软雅黑" w:hAnsi="微软雅黑" w:cstheme="majorBidi"/>
      <w:color w:val="7030A0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5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08B5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志鹏 杨</dc:creator>
  <cp:keywords/>
  <dc:description/>
  <cp:lastModifiedBy>志鹏 杨</cp:lastModifiedBy>
  <cp:revision>3</cp:revision>
  <dcterms:created xsi:type="dcterms:W3CDTF">2019-07-24T13:25:00Z</dcterms:created>
  <dcterms:modified xsi:type="dcterms:W3CDTF">2019-07-25T14:57:00Z</dcterms:modified>
</cp:coreProperties>
</file>