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0D9" w:rsidRDefault="00AE50D9" w:rsidP="00AE50D9">
      <w:pPr>
        <w:jc w:val="center"/>
        <w:rPr>
          <w:rFonts w:ascii="Arial" w:hAnsi="Arial" w:cs="Arial"/>
          <w:b/>
          <w:sz w:val="40"/>
          <w:szCs w:val="40"/>
        </w:rPr>
      </w:pPr>
      <w:r w:rsidRPr="00355361">
        <w:rPr>
          <w:rFonts w:ascii="Arial" w:hAnsi="Arial" w:cs="Arial"/>
          <w:b/>
          <w:sz w:val="40"/>
          <w:szCs w:val="40"/>
        </w:rPr>
        <w:t>STAT 462 – Applied Regression Analysis</w:t>
      </w:r>
    </w:p>
    <w:p w:rsidR="00AE50D9" w:rsidRPr="00355361" w:rsidRDefault="00AE50D9" w:rsidP="00AE50D9">
      <w:pPr>
        <w:jc w:val="center"/>
        <w:rPr>
          <w:rFonts w:ascii="Arial" w:hAnsi="Arial" w:cs="Arial"/>
          <w:b/>
          <w:sz w:val="32"/>
          <w:szCs w:val="32"/>
        </w:rPr>
      </w:pPr>
      <w:r w:rsidRPr="00355361">
        <w:rPr>
          <w:rFonts w:ascii="Arial" w:hAnsi="Arial" w:cs="Arial"/>
          <w:b/>
          <w:sz w:val="32"/>
          <w:szCs w:val="32"/>
        </w:rPr>
        <w:t xml:space="preserve">Fall 2017, </w:t>
      </w:r>
      <w:r>
        <w:rPr>
          <w:rFonts w:ascii="Arial" w:hAnsi="Arial" w:cs="Arial"/>
          <w:b/>
          <w:sz w:val="32"/>
          <w:szCs w:val="32"/>
        </w:rPr>
        <w:t>Lab</w:t>
      </w:r>
      <w:r w:rsidRPr="00355361">
        <w:rPr>
          <w:rFonts w:ascii="Arial" w:hAnsi="Arial" w:cs="Arial"/>
          <w:b/>
          <w:sz w:val="32"/>
          <w:szCs w:val="32"/>
        </w:rPr>
        <w:t xml:space="preserve"> </w:t>
      </w:r>
      <w:r w:rsidR="00A97EBB">
        <w:rPr>
          <w:rFonts w:ascii="Arial" w:hAnsi="Arial" w:cs="Arial"/>
          <w:b/>
          <w:sz w:val="32"/>
          <w:szCs w:val="32"/>
        </w:rPr>
        <w:t>2</w:t>
      </w:r>
    </w:p>
    <w:p w:rsidR="002F10E5" w:rsidRPr="00AE50D9" w:rsidRDefault="002F10E5">
      <w:pPr>
        <w:rPr>
          <w:rFonts w:ascii="Arial" w:hAnsi="Arial" w:cs="Arial"/>
        </w:rPr>
      </w:pPr>
    </w:p>
    <w:p w:rsidR="00AE50D9" w:rsidRPr="00F6400D" w:rsidRDefault="00F6400D" w:rsidP="00F6400D">
      <w:pPr>
        <w:jc w:val="both"/>
        <w:rPr>
          <w:rFonts w:ascii="Arial" w:hAnsi="Arial" w:cs="Arial"/>
        </w:rPr>
      </w:pPr>
      <w:r w:rsidRPr="00F6400D">
        <w:rPr>
          <w:rFonts w:ascii="Arial" w:hAnsi="Arial" w:cs="Arial"/>
        </w:rPr>
        <w:t xml:space="preserve">Prepare a short report with relevant output, your comments, and answers to the questions (this does not need to be exhaustive or polished, but should contain enough to show that you completed all tasks and analyses). </w:t>
      </w:r>
    </w:p>
    <w:p w:rsidR="00F6400D" w:rsidRDefault="00F6400D">
      <w:pPr>
        <w:rPr>
          <w:rFonts w:ascii="Arial" w:hAnsi="Arial" w:cs="Arial"/>
        </w:rPr>
      </w:pPr>
      <w:r>
        <w:rPr>
          <w:rFonts w:ascii="Arial" w:hAnsi="Arial" w:cs="Arial"/>
        </w:rPr>
        <w:t>Submit the report at the end of the lab session.</w:t>
      </w:r>
    </w:p>
    <w:p w:rsidR="00F6400D" w:rsidRDefault="00F6400D">
      <w:pPr>
        <w:rPr>
          <w:rFonts w:ascii="Arial" w:hAnsi="Arial" w:cs="Arial"/>
        </w:rPr>
      </w:pPr>
    </w:p>
    <w:p w:rsidR="00F6400D" w:rsidRPr="00AE50D9" w:rsidRDefault="00F6400D">
      <w:pPr>
        <w:rPr>
          <w:rFonts w:ascii="Arial" w:hAnsi="Arial" w:cs="Arial"/>
        </w:rPr>
      </w:pPr>
    </w:p>
    <w:p w:rsidR="00AE50D9" w:rsidRPr="00AE50D9" w:rsidRDefault="00AE50D9">
      <w:pPr>
        <w:rPr>
          <w:rFonts w:ascii="Arial" w:hAnsi="Arial" w:cs="Arial"/>
        </w:rPr>
      </w:pPr>
    </w:p>
    <w:p w:rsidR="00AE50D9" w:rsidRPr="00AE50D9" w:rsidRDefault="00AE50D9">
      <w:pPr>
        <w:rPr>
          <w:rFonts w:ascii="Arial" w:hAnsi="Arial" w:cs="Arial"/>
        </w:rPr>
      </w:pPr>
    </w:p>
    <w:p w:rsidR="00F91B6D" w:rsidRDefault="00AE50D9" w:rsidP="00F91B6D">
      <w:pPr>
        <w:spacing w:line="276" w:lineRule="auto"/>
        <w:jc w:val="both"/>
        <w:rPr>
          <w:rFonts w:ascii="Arial" w:hAnsi="Arial" w:cs="Arial"/>
        </w:rPr>
      </w:pPr>
      <w:r>
        <w:rPr>
          <w:rFonts w:ascii="Arial" w:hAnsi="Arial" w:cs="Arial"/>
        </w:rPr>
        <w:t>The</w:t>
      </w:r>
      <w:r w:rsidRPr="00AE50D9">
        <w:rPr>
          <w:rFonts w:ascii="Arial" w:hAnsi="Arial" w:cs="Arial"/>
        </w:rPr>
        <w:t xml:space="preserve"> dataset</w:t>
      </w:r>
      <w:r>
        <w:rPr>
          <w:rFonts w:ascii="Arial" w:hAnsi="Arial" w:cs="Arial"/>
        </w:rPr>
        <w:t xml:space="preserve"> </w:t>
      </w:r>
      <w:r w:rsidR="008C6ABF">
        <w:rPr>
          <w:rFonts w:ascii="Arial" w:hAnsi="Arial" w:cs="Arial"/>
          <w:i/>
        </w:rPr>
        <w:t>spaghetti</w:t>
      </w:r>
      <w:r w:rsidRPr="00AE50D9">
        <w:rPr>
          <w:rFonts w:ascii="Arial" w:hAnsi="Arial" w:cs="Arial"/>
          <w:i/>
        </w:rPr>
        <w:t>.txt</w:t>
      </w:r>
      <w:r>
        <w:rPr>
          <w:rFonts w:ascii="Arial" w:hAnsi="Arial" w:cs="Arial"/>
        </w:rPr>
        <w:t xml:space="preserve"> </w:t>
      </w:r>
      <w:r w:rsidR="00F91B6D" w:rsidRPr="00F91B6D">
        <w:rPr>
          <w:rFonts w:ascii="Arial" w:hAnsi="Arial" w:cs="Arial"/>
        </w:rPr>
        <w:t xml:space="preserve">contains </w:t>
      </w:r>
      <w:r w:rsidR="008C6ABF">
        <w:rPr>
          <w:rFonts w:ascii="Arial" w:hAnsi="Arial" w:cs="Arial"/>
        </w:rPr>
        <w:t xml:space="preserve">the weight </w:t>
      </w:r>
      <w:r w:rsidR="008E50F7">
        <w:rPr>
          <w:rFonts w:ascii="Arial" w:hAnsi="Arial" w:cs="Arial"/>
        </w:rPr>
        <w:t xml:space="preserve">(in </w:t>
      </w:r>
      <w:proofErr w:type="spellStart"/>
      <w:r w:rsidR="008E50F7">
        <w:rPr>
          <w:rFonts w:ascii="Arial" w:hAnsi="Arial" w:cs="Arial"/>
        </w:rPr>
        <w:t>oz</w:t>
      </w:r>
      <w:proofErr w:type="spellEnd"/>
      <w:r w:rsidR="008E50F7">
        <w:rPr>
          <w:rFonts w:ascii="Arial" w:hAnsi="Arial" w:cs="Arial"/>
        </w:rPr>
        <w:t xml:space="preserve">) </w:t>
      </w:r>
      <w:r w:rsidR="008C6ABF">
        <w:rPr>
          <w:rFonts w:ascii="Arial" w:hAnsi="Arial" w:cs="Arial"/>
        </w:rPr>
        <w:t xml:space="preserve">of 20 spaghetti </w:t>
      </w:r>
      <w:r w:rsidR="008E50F7">
        <w:rPr>
          <w:rFonts w:ascii="Arial" w:hAnsi="Arial" w:cs="Arial"/>
        </w:rPr>
        <w:t xml:space="preserve">boxes </w:t>
      </w:r>
      <w:r w:rsidR="008C6ABF">
        <w:rPr>
          <w:rFonts w:ascii="Arial" w:hAnsi="Arial" w:cs="Arial"/>
        </w:rPr>
        <w:t xml:space="preserve">of a famous pasta brand. </w:t>
      </w:r>
    </w:p>
    <w:p w:rsidR="008D1147" w:rsidRPr="00AE50D9" w:rsidRDefault="008D1147" w:rsidP="00F91B6D">
      <w:pPr>
        <w:spacing w:line="276" w:lineRule="auto"/>
        <w:jc w:val="both"/>
        <w:rPr>
          <w:rFonts w:ascii="Arial" w:hAnsi="Arial" w:cs="Arial"/>
        </w:rPr>
      </w:pPr>
    </w:p>
    <w:p w:rsidR="00AE50D9" w:rsidRPr="008E50F7" w:rsidRDefault="00AE50D9" w:rsidP="00F91B6D">
      <w:pPr>
        <w:pStyle w:val="ListParagraph"/>
        <w:numPr>
          <w:ilvl w:val="0"/>
          <w:numId w:val="6"/>
        </w:numPr>
        <w:spacing w:line="276" w:lineRule="auto"/>
        <w:ind w:left="426"/>
        <w:rPr>
          <w:rFonts w:ascii="Arial" w:hAnsi="Arial" w:cs="Arial"/>
        </w:rPr>
      </w:pPr>
      <w:r w:rsidRPr="00F91B6D">
        <w:rPr>
          <w:rFonts w:ascii="Arial" w:hAnsi="Arial" w:cs="Arial"/>
        </w:rPr>
        <w:t xml:space="preserve">Load the dataset </w:t>
      </w:r>
      <w:r w:rsidR="008E50F7">
        <w:rPr>
          <w:rFonts w:ascii="Arial" w:hAnsi="Arial" w:cs="Arial"/>
          <w:i/>
        </w:rPr>
        <w:t>spaghetti</w:t>
      </w:r>
      <w:r w:rsidR="00F91B6D">
        <w:rPr>
          <w:rFonts w:ascii="Arial" w:hAnsi="Arial" w:cs="Arial"/>
          <w:i/>
        </w:rPr>
        <w:t>.</w:t>
      </w:r>
      <w:r w:rsidRPr="00F91B6D">
        <w:rPr>
          <w:rFonts w:ascii="Arial" w:hAnsi="Arial" w:cs="Arial"/>
          <w:i/>
        </w:rPr>
        <w:t>txt</w:t>
      </w:r>
      <w:r w:rsidRPr="00F91B6D">
        <w:rPr>
          <w:rFonts w:ascii="Arial" w:hAnsi="Arial" w:cs="Arial"/>
        </w:rPr>
        <w:t xml:space="preserve"> in R, using the function </w:t>
      </w:r>
      <w:proofErr w:type="spellStart"/>
      <w:r w:rsidR="002064FB">
        <w:rPr>
          <w:rFonts w:ascii="Arial" w:hAnsi="Arial" w:cs="Arial"/>
          <w:i/>
        </w:rPr>
        <w:t>read</w:t>
      </w:r>
      <w:r w:rsidRPr="00F91B6D">
        <w:rPr>
          <w:rFonts w:ascii="Arial" w:hAnsi="Arial" w:cs="Arial"/>
          <w:i/>
        </w:rPr>
        <w:t>.table</w:t>
      </w:r>
      <w:proofErr w:type="spellEnd"/>
      <w:r w:rsidR="00917621">
        <w:rPr>
          <w:rFonts w:ascii="Arial" w:hAnsi="Arial" w:cs="Arial"/>
          <w:i/>
        </w:rPr>
        <w:t>.</w:t>
      </w:r>
    </w:p>
    <w:p w:rsidR="00562895" w:rsidRDefault="00562895" w:rsidP="00562895">
      <w:pPr>
        <w:spacing w:line="276" w:lineRule="auto"/>
        <w:jc w:val="both"/>
        <w:rPr>
          <w:rFonts w:ascii="Arial" w:hAnsi="Arial" w:cs="Arial"/>
        </w:rPr>
      </w:pPr>
    </w:p>
    <w:p w:rsidR="00451C2F" w:rsidRDefault="00451C2F" w:rsidP="00451C2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spaghetti=</w:t>
      </w:r>
      <w:proofErr w:type="spellStart"/>
      <w:proofErr w:type="gramEnd"/>
      <w:r>
        <w:rPr>
          <w:rStyle w:val="gghfmyibcob"/>
          <w:rFonts w:ascii="Lucida Console" w:hAnsi="Lucida Console"/>
          <w:color w:val="0000FF"/>
        </w:rPr>
        <w:t>read.table</w:t>
      </w:r>
      <w:proofErr w:type="spellEnd"/>
      <w:r>
        <w:rPr>
          <w:rStyle w:val="gghfmyibcob"/>
          <w:rFonts w:ascii="Lucida Console" w:hAnsi="Lucida Console"/>
          <w:color w:val="0000FF"/>
        </w:rPr>
        <w:t>("</w:t>
      </w:r>
      <w:proofErr w:type="spellStart"/>
      <w:r>
        <w:rPr>
          <w:rStyle w:val="gghfmyibcob"/>
          <w:rFonts w:ascii="Lucida Console" w:hAnsi="Lucida Console"/>
          <w:color w:val="0000FF"/>
        </w:rPr>
        <w:t>spaghetti.txt",header</w:t>
      </w:r>
      <w:proofErr w:type="spellEnd"/>
      <w:r>
        <w:rPr>
          <w:rStyle w:val="gghfmyibcob"/>
          <w:rFonts w:ascii="Lucida Console" w:hAnsi="Lucida Console"/>
          <w:color w:val="0000FF"/>
        </w:rPr>
        <w:t>=TRUE)</w:t>
      </w:r>
    </w:p>
    <w:p w:rsidR="00451C2F" w:rsidRDefault="00451C2F" w:rsidP="00451C2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spaghetti</w:t>
      </w:r>
      <w:proofErr w:type="gramEnd"/>
    </w:p>
    <w:p w:rsidR="00451C2F" w:rsidRDefault="00451C2F" w:rsidP="00451C2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spaghetti</w:t>
      </w:r>
      <w:proofErr w:type="gramEnd"/>
    </w:p>
    <w:p w:rsidR="00451C2F" w:rsidRDefault="00451C2F" w:rsidP="00451C2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1   15.31335</w:t>
      </w:r>
    </w:p>
    <w:p w:rsidR="00451C2F" w:rsidRDefault="00451C2F" w:rsidP="00451C2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2   15.28379</w:t>
      </w:r>
    </w:p>
    <w:p w:rsidR="00451C2F" w:rsidRDefault="00451C2F" w:rsidP="00451C2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3   15.90502</w:t>
      </w:r>
    </w:p>
    <w:p w:rsidR="00451C2F" w:rsidRDefault="00451C2F" w:rsidP="00451C2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4   16.75127</w:t>
      </w:r>
    </w:p>
    <w:p w:rsidR="00451C2F" w:rsidRDefault="00451C2F" w:rsidP="00451C2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5   15.89350</w:t>
      </w:r>
    </w:p>
    <w:p w:rsidR="00451C2F" w:rsidRDefault="00451C2F" w:rsidP="00451C2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6   14.04193</w:t>
      </w:r>
    </w:p>
    <w:p w:rsidR="00451C2F" w:rsidRDefault="00451C2F" w:rsidP="00451C2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7   16.95084</w:t>
      </w:r>
    </w:p>
    <w:p w:rsidR="00451C2F" w:rsidRDefault="00451C2F" w:rsidP="00451C2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8   14.99399</w:t>
      </w:r>
    </w:p>
    <w:p w:rsidR="00451C2F" w:rsidRDefault="00451C2F" w:rsidP="00451C2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9   15.02057</w:t>
      </w:r>
    </w:p>
    <w:p w:rsidR="00451C2F" w:rsidRDefault="00451C2F" w:rsidP="00451C2F">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10  16.19778</w:t>
      </w:r>
      <w:proofErr w:type="gramEnd"/>
    </w:p>
    <w:p w:rsidR="00451C2F" w:rsidRDefault="00451C2F" w:rsidP="00451C2F">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11  14.95565</w:t>
      </w:r>
      <w:proofErr w:type="gramEnd"/>
    </w:p>
    <w:p w:rsidR="00451C2F" w:rsidRDefault="00451C2F" w:rsidP="00451C2F">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12  16.61717</w:t>
      </w:r>
      <w:proofErr w:type="gramEnd"/>
    </w:p>
    <w:p w:rsidR="00451C2F" w:rsidRDefault="00451C2F" w:rsidP="00451C2F">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13  14.45850</w:t>
      </w:r>
      <w:proofErr w:type="gramEnd"/>
    </w:p>
    <w:p w:rsidR="00451C2F" w:rsidRDefault="00451C2F" w:rsidP="00451C2F">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14  16.12587</w:t>
      </w:r>
      <w:proofErr w:type="gramEnd"/>
    </w:p>
    <w:p w:rsidR="00451C2F" w:rsidRDefault="00451C2F" w:rsidP="00451C2F">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15  15.60412</w:t>
      </w:r>
      <w:proofErr w:type="gramEnd"/>
    </w:p>
    <w:p w:rsidR="00451C2F" w:rsidRDefault="00451C2F" w:rsidP="00451C2F">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16  14.60336</w:t>
      </w:r>
      <w:proofErr w:type="gramEnd"/>
    </w:p>
    <w:p w:rsidR="00451C2F" w:rsidRDefault="00451C2F" w:rsidP="00451C2F">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17  14.16071</w:t>
      </w:r>
      <w:proofErr w:type="gramEnd"/>
    </w:p>
    <w:p w:rsidR="00451C2F" w:rsidRDefault="00451C2F" w:rsidP="00451C2F">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18  16.40069</w:t>
      </w:r>
      <w:proofErr w:type="gramEnd"/>
    </w:p>
    <w:p w:rsidR="00451C2F" w:rsidRDefault="00451C2F" w:rsidP="00451C2F">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19  15.98820</w:t>
      </w:r>
      <w:proofErr w:type="gramEnd"/>
    </w:p>
    <w:p w:rsidR="00451C2F" w:rsidRDefault="00451C2F" w:rsidP="00451C2F">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20  14.53060</w:t>
      </w:r>
      <w:proofErr w:type="gramEnd"/>
    </w:p>
    <w:p w:rsidR="00451C2F" w:rsidRDefault="00451C2F" w:rsidP="00562895">
      <w:pPr>
        <w:spacing w:line="276" w:lineRule="auto"/>
        <w:jc w:val="both"/>
        <w:rPr>
          <w:rFonts w:ascii="Arial" w:hAnsi="Arial" w:cs="Arial"/>
        </w:rPr>
      </w:pPr>
    </w:p>
    <w:p w:rsidR="00451C2F" w:rsidRDefault="00451C2F" w:rsidP="00562895">
      <w:pPr>
        <w:spacing w:line="276" w:lineRule="auto"/>
        <w:jc w:val="both"/>
        <w:rPr>
          <w:rFonts w:ascii="Arial" w:hAnsi="Arial" w:cs="Arial"/>
        </w:rPr>
      </w:pPr>
    </w:p>
    <w:p w:rsidR="00562895" w:rsidRDefault="00562895" w:rsidP="00562895">
      <w:pPr>
        <w:spacing w:line="276" w:lineRule="auto"/>
        <w:jc w:val="both"/>
        <w:rPr>
          <w:rFonts w:ascii="Arial" w:hAnsi="Arial" w:cs="Arial"/>
        </w:rPr>
      </w:pPr>
      <w:r>
        <w:rPr>
          <w:rFonts w:ascii="Arial" w:hAnsi="Arial" w:cs="Arial"/>
        </w:rPr>
        <w:t xml:space="preserve">The company that produces pasta wants to check if the mean box weight is the nominal one (16 </w:t>
      </w:r>
      <w:proofErr w:type="spellStart"/>
      <w:r>
        <w:rPr>
          <w:rFonts w:ascii="Arial" w:hAnsi="Arial" w:cs="Arial"/>
        </w:rPr>
        <w:t>oz</w:t>
      </w:r>
      <w:proofErr w:type="spellEnd"/>
      <w:r>
        <w:rPr>
          <w:rFonts w:ascii="Arial" w:hAnsi="Arial" w:cs="Arial"/>
        </w:rPr>
        <w:t xml:space="preserve">) </w:t>
      </w:r>
      <w:r w:rsidRPr="008E50F7">
        <w:rPr>
          <w:rFonts w:ascii="Arial" w:hAnsi="Arial" w:cs="Arial"/>
        </w:rPr>
        <w:t>or if they need to inspect the packing machine</w:t>
      </w:r>
      <w:r>
        <w:rPr>
          <w:rFonts w:ascii="Arial" w:hAnsi="Arial" w:cs="Arial"/>
        </w:rPr>
        <w:t xml:space="preserve">. Assume the </w:t>
      </w:r>
      <w:r w:rsidRPr="00562895">
        <w:rPr>
          <w:rFonts w:ascii="Arial" w:hAnsi="Arial" w:cs="Arial"/>
          <w:u w:val="single"/>
        </w:rPr>
        <w:t>box weight</w:t>
      </w:r>
      <w:r>
        <w:rPr>
          <w:rFonts w:ascii="Arial" w:hAnsi="Arial" w:cs="Arial"/>
        </w:rPr>
        <w:t xml:space="preserve"> is </w:t>
      </w:r>
      <w:r w:rsidRPr="00562895">
        <w:rPr>
          <w:rFonts w:ascii="Arial" w:hAnsi="Arial" w:cs="Arial"/>
          <w:u w:val="single"/>
        </w:rPr>
        <w:t>normally distributed</w:t>
      </w:r>
      <w:r>
        <w:rPr>
          <w:rFonts w:ascii="Arial" w:hAnsi="Arial" w:cs="Arial"/>
        </w:rPr>
        <w:t>.</w:t>
      </w:r>
    </w:p>
    <w:tbl>
      <w:tblPr>
        <w:tblW w:w="18075" w:type="dxa"/>
        <w:tblCellSpacing w:w="0" w:type="dxa"/>
        <w:shd w:val="clear" w:color="auto" w:fill="FFFFFF"/>
        <w:tblCellMar>
          <w:left w:w="90" w:type="dxa"/>
          <w:bottom w:w="120" w:type="dxa"/>
          <w:right w:w="0" w:type="dxa"/>
        </w:tblCellMar>
        <w:tblLook w:val="04A0" w:firstRow="1" w:lastRow="0" w:firstColumn="1" w:lastColumn="0" w:noHBand="0" w:noVBand="1"/>
      </w:tblPr>
      <w:tblGrid>
        <w:gridCol w:w="18075"/>
      </w:tblGrid>
      <w:tr w:rsidR="00EC3486" w:rsidTr="00EC3486">
        <w:trPr>
          <w:tblCellSpacing w:w="0" w:type="dxa"/>
        </w:trPr>
        <w:tc>
          <w:tcPr>
            <w:tcW w:w="0" w:type="auto"/>
            <w:shd w:val="clear" w:color="auto" w:fill="FFFFFF"/>
            <w:hideMark/>
          </w:tcPr>
          <w:tbl>
            <w:tblPr>
              <w:tblW w:w="17985" w:type="dxa"/>
              <w:tblCellSpacing w:w="0" w:type="dxa"/>
              <w:tblCellMar>
                <w:left w:w="0" w:type="dxa"/>
                <w:right w:w="0" w:type="dxa"/>
              </w:tblCellMar>
              <w:tblLook w:val="04A0" w:firstRow="1" w:lastRow="0" w:firstColumn="1" w:lastColumn="0" w:noHBand="0" w:noVBand="1"/>
            </w:tblPr>
            <w:tblGrid>
              <w:gridCol w:w="17985"/>
            </w:tblGrid>
            <w:tr w:rsidR="00EC3486">
              <w:trPr>
                <w:tblCellSpacing w:w="0" w:type="dxa"/>
              </w:trPr>
              <w:tc>
                <w:tcPr>
                  <w:tcW w:w="15" w:type="dxa"/>
                  <w:hideMark/>
                </w:tcPr>
                <w:p w:rsidR="00EC3486" w:rsidRDefault="00EC3486">
                  <w:pPr>
                    <w:rPr>
                      <w:rFonts w:ascii="Lucida Console" w:hAnsi="Lucida Console"/>
                      <w:sz w:val="1"/>
                    </w:rPr>
                  </w:pPr>
                </w:p>
              </w:tc>
            </w:tr>
          </w:tbl>
          <w:p w:rsidR="00EC3486" w:rsidRDefault="00EC3486">
            <w:pPr>
              <w:rPr>
                <w:rFonts w:ascii="Lucida Console" w:hAnsi="Lucida Console"/>
                <w:color w:val="000000"/>
              </w:rPr>
            </w:pPr>
          </w:p>
        </w:tc>
      </w:tr>
    </w:tbl>
    <w:p w:rsidR="00562895" w:rsidRDefault="00562895" w:rsidP="00F6400D">
      <w:pPr>
        <w:pStyle w:val="ListParagraph"/>
        <w:numPr>
          <w:ilvl w:val="0"/>
          <w:numId w:val="7"/>
        </w:numPr>
        <w:spacing w:line="276" w:lineRule="auto"/>
        <w:ind w:left="426"/>
        <w:rPr>
          <w:rFonts w:ascii="Arial" w:hAnsi="Arial" w:cs="Arial"/>
        </w:rPr>
      </w:pPr>
      <w:r>
        <w:rPr>
          <w:rFonts w:ascii="Arial" w:hAnsi="Arial" w:cs="Arial"/>
        </w:rPr>
        <w:t xml:space="preserve">Compute the sample mean </w:t>
      </w:r>
      <w:r w:rsidR="00447F7F">
        <w:rPr>
          <w:rFonts w:ascii="Arial" w:hAnsi="Arial" w:cs="Arial"/>
        </w:rPr>
        <w:t xml:space="preserve">and the standard deviation </w:t>
      </w:r>
      <w:r>
        <w:rPr>
          <w:rFonts w:ascii="Arial" w:hAnsi="Arial" w:cs="Arial"/>
        </w:rPr>
        <w:t>of the box weight.</w:t>
      </w:r>
    </w:p>
    <w:p w:rsidR="00451C2F" w:rsidRDefault="00451C2F" w:rsidP="00451C2F">
      <w:pPr>
        <w:spacing w:line="276" w:lineRule="auto"/>
        <w:rPr>
          <w:rFonts w:ascii="Arial" w:hAnsi="Arial" w:cs="Arial"/>
        </w:rPr>
      </w:pPr>
    </w:p>
    <w:p w:rsidR="00451C2F" w:rsidRDefault="00451C2F" w:rsidP="00451C2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spaghetti=</w:t>
      </w:r>
      <w:proofErr w:type="spellStart"/>
      <w:proofErr w:type="gramEnd"/>
      <w:r>
        <w:rPr>
          <w:rStyle w:val="gghfmyibcob"/>
          <w:rFonts w:ascii="Lucida Console" w:hAnsi="Lucida Console"/>
          <w:color w:val="0000FF"/>
        </w:rPr>
        <w:t>as.matrix</w:t>
      </w:r>
      <w:proofErr w:type="spellEnd"/>
      <w:r>
        <w:rPr>
          <w:rStyle w:val="gghfmyibcob"/>
          <w:rFonts w:ascii="Lucida Console" w:hAnsi="Lucida Console"/>
          <w:color w:val="0000FF"/>
        </w:rPr>
        <w:t>(spaghetti)</w:t>
      </w:r>
    </w:p>
    <w:p w:rsidR="00451C2F" w:rsidRDefault="00451C2F" w:rsidP="00451C2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mean(</w:t>
      </w:r>
      <w:proofErr w:type="gramEnd"/>
      <w:r>
        <w:rPr>
          <w:rStyle w:val="gghfmyibcob"/>
          <w:rFonts w:ascii="Lucida Console" w:hAnsi="Lucida Console"/>
          <w:color w:val="0000FF"/>
        </w:rPr>
        <w:t>spaghetti)</w:t>
      </w:r>
    </w:p>
    <w:p w:rsidR="00451C2F" w:rsidRDefault="00451C2F" w:rsidP="00451C2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15.48985</w:t>
      </w:r>
    </w:p>
    <w:p w:rsidR="00451C2F" w:rsidRDefault="00451C2F" w:rsidP="00451C2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sd</w:t>
      </w:r>
      <w:proofErr w:type="spellEnd"/>
      <w:r>
        <w:rPr>
          <w:rStyle w:val="gghfmyibcob"/>
          <w:rFonts w:ascii="Lucida Console" w:hAnsi="Lucida Console"/>
          <w:color w:val="0000FF"/>
        </w:rPr>
        <w:t>(</w:t>
      </w:r>
      <w:proofErr w:type="gramEnd"/>
      <w:r>
        <w:rPr>
          <w:rStyle w:val="gghfmyibcob"/>
          <w:rFonts w:ascii="Lucida Console" w:hAnsi="Lucida Console"/>
          <w:color w:val="0000FF"/>
        </w:rPr>
        <w:t>spaghetti)</w:t>
      </w:r>
    </w:p>
    <w:p w:rsidR="00451C2F" w:rsidRDefault="00451C2F" w:rsidP="00451C2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0.8821747</w:t>
      </w:r>
    </w:p>
    <w:p w:rsidR="00451C2F" w:rsidRDefault="00451C2F" w:rsidP="00451C2F">
      <w:pPr>
        <w:spacing w:line="276" w:lineRule="auto"/>
        <w:rPr>
          <w:rFonts w:ascii="Arial" w:hAnsi="Arial" w:cs="Arial"/>
        </w:rPr>
      </w:pPr>
    </w:p>
    <w:p w:rsidR="00451C2F" w:rsidRPr="00C2700B" w:rsidRDefault="00451C2F" w:rsidP="00451C2F">
      <w:pPr>
        <w:spacing w:line="276" w:lineRule="auto"/>
        <w:rPr>
          <w:rFonts w:ascii="Arial" w:hAnsi="Arial" w:cs="Arial"/>
          <w:b/>
        </w:rPr>
      </w:pPr>
      <w:r w:rsidRPr="00C2700B">
        <w:rPr>
          <w:rFonts w:ascii="Arial" w:hAnsi="Arial" w:cs="Arial"/>
          <w:b/>
        </w:rPr>
        <w:t xml:space="preserve">Thus, the mean is 15.48985 </w:t>
      </w:r>
      <w:proofErr w:type="spellStart"/>
      <w:r w:rsidRPr="00C2700B">
        <w:rPr>
          <w:rFonts w:ascii="Arial" w:hAnsi="Arial" w:cs="Arial"/>
          <w:b/>
        </w:rPr>
        <w:t>oz</w:t>
      </w:r>
      <w:proofErr w:type="spellEnd"/>
      <w:r w:rsidRPr="00C2700B">
        <w:rPr>
          <w:rFonts w:ascii="Arial" w:hAnsi="Arial" w:cs="Arial"/>
          <w:b/>
        </w:rPr>
        <w:t>, standard deviation is 0.8821747 oz.</w:t>
      </w:r>
    </w:p>
    <w:p w:rsidR="00451C2F" w:rsidRPr="00451C2F" w:rsidRDefault="00451C2F" w:rsidP="00451C2F">
      <w:pPr>
        <w:spacing w:line="276" w:lineRule="auto"/>
        <w:rPr>
          <w:rFonts w:ascii="Arial" w:hAnsi="Arial" w:cs="Arial"/>
        </w:rPr>
      </w:pPr>
    </w:p>
    <w:p w:rsidR="00562895" w:rsidRDefault="00562895" w:rsidP="00447F7F">
      <w:pPr>
        <w:pStyle w:val="ListParagraph"/>
        <w:numPr>
          <w:ilvl w:val="0"/>
          <w:numId w:val="7"/>
        </w:numPr>
        <w:spacing w:line="276" w:lineRule="auto"/>
        <w:ind w:left="426"/>
        <w:rPr>
          <w:rFonts w:ascii="Arial" w:hAnsi="Arial" w:cs="Arial"/>
        </w:rPr>
      </w:pPr>
      <w:r>
        <w:rPr>
          <w:rFonts w:ascii="Arial" w:hAnsi="Arial" w:cs="Arial"/>
        </w:rPr>
        <w:t xml:space="preserve">Perform a suitable test to verify if the mean of the box weight is </w:t>
      </w:r>
      <w:r w:rsidR="00447F7F">
        <w:rPr>
          <w:rFonts w:ascii="Arial" w:hAnsi="Arial" w:cs="Arial"/>
        </w:rPr>
        <w:t xml:space="preserve">equal </w:t>
      </w:r>
      <w:r w:rsidR="00CF21F0">
        <w:rPr>
          <w:rFonts w:ascii="Arial" w:hAnsi="Arial" w:cs="Arial"/>
        </w:rPr>
        <w:t xml:space="preserve">to </w:t>
      </w:r>
      <w:r w:rsidR="00447F7F">
        <w:rPr>
          <w:rFonts w:ascii="Arial" w:hAnsi="Arial" w:cs="Arial"/>
        </w:rPr>
        <w:t xml:space="preserve">the nominal one (16 </w:t>
      </w:r>
      <w:proofErr w:type="spellStart"/>
      <w:r w:rsidR="00447F7F">
        <w:rPr>
          <w:rFonts w:ascii="Arial" w:hAnsi="Arial" w:cs="Arial"/>
        </w:rPr>
        <w:t>oz</w:t>
      </w:r>
      <w:proofErr w:type="spellEnd"/>
      <w:r w:rsidR="00447F7F">
        <w:rPr>
          <w:rFonts w:ascii="Arial" w:hAnsi="Arial" w:cs="Arial"/>
        </w:rPr>
        <w:t xml:space="preserve">) or not. </w:t>
      </w:r>
    </w:p>
    <w:p w:rsidR="00451C2F" w:rsidRDefault="00562895" w:rsidP="00451C2F">
      <w:pPr>
        <w:pStyle w:val="ListParagraph"/>
        <w:numPr>
          <w:ilvl w:val="0"/>
          <w:numId w:val="8"/>
        </w:numPr>
        <w:spacing w:line="276" w:lineRule="auto"/>
        <w:ind w:left="993" w:hanging="426"/>
        <w:rPr>
          <w:rFonts w:ascii="Arial" w:hAnsi="Arial" w:cs="Arial"/>
        </w:rPr>
      </w:pPr>
      <w:r>
        <w:rPr>
          <w:rFonts w:ascii="Arial" w:hAnsi="Arial" w:cs="Arial"/>
        </w:rPr>
        <w:t>What is your null hypothesis H0?</w:t>
      </w:r>
    </w:p>
    <w:p w:rsidR="00451C2F" w:rsidRDefault="00451C2F" w:rsidP="00451C2F">
      <w:pPr>
        <w:pStyle w:val="ListParagraph"/>
        <w:spacing w:line="276" w:lineRule="auto"/>
        <w:ind w:left="993"/>
        <w:rPr>
          <w:rFonts w:ascii="Arial" w:hAnsi="Arial" w:cs="Arial"/>
        </w:rPr>
      </w:pPr>
    </w:p>
    <w:p w:rsidR="00451C2F" w:rsidRPr="00DF4DE9" w:rsidRDefault="00451C2F" w:rsidP="00451C2F">
      <w:pPr>
        <w:pStyle w:val="ListParagraph"/>
        <w:spacing w:line="276" w:lineRule="auto"/>
        <w:ind w:left="993"/>
        <w:rPr>
          <w:rFonts w:ascii="Arial" w:hAnsi="Arial" w:cs="Arial"/>
          <w:b/>
        </w:rPr>
      </w:pPr>
      <w:r w:rsidRPr="00DF4DE9">
        <w:rPr>
          <w:rFonts w:ascii="Arial" w:hAnsi="Arial" w:cs="Arial"/>
          <w:b/>
        </w:rPr>
        <w:t>H0: the mean of the box weight is equal to 16 oz.</w:t>
      </w:r>
    </w:p>
    <w:p w:rsidR="00451C2F" w:rsidRPr="00451C2F" w:rsidRDefault="00451C2F" w:rsidP="00451C2F">
      <w:pPr>
        <w:pStyle w:val="ListParagraph"/>
        <w:spacing w:line="276" w:lineRule="auto"/>
        <w:ind w:left="993"/>
        <w:rPr>
          <w:rFonts w:ascii="Arial" w:hAnsi="Arial" w:cs="Arial"/>
        </w:rPr>
      </w:pPr>
    </w:p>
    <w:p w:rsidR="00447F7F" w:rsidRDefault="00447F7F" w:rsidP="00562895">
      <w:pPr>
        <w:pStyle w:val="ListParagraph"/>
        <w:numPr>
          <w:ilvl w:val="0"/>
          <w:numId w:val="8"/>
        </w:numPr>
        <w:spacing w:line="276" w:lineRule="auto"/>
        <w:ind w:left="993" w:hanging="426"/>
        <w:rPr>
          <w:rFonts w:ascii="Arial" w:hAnsi="Arial" w:cs="Arial"/>
        </w:rPr>
      </w:pPr>
      <w:r>
        <w:rPr>
          <w:rFonts w:ascii="Arial" w:hAnsi="Arial" w:cs="Arial"/>
        </w:rPr>
        <w:t>What is your alternative hypothesis H1?</w:t>
      </w:r>
    </w:p>
    <w:p w:rsidR="00451C2F" w:rsidRDefault="00451C2F" w:rsidP="00451C2F">
      <w:pPr>
        <w:pStyle w:val="ListParagraph"/>
        <w:spacing w:line="276" w:lineRule="auto"/>
        <w:ind w:left="993"/>
        <w:rPr>
          <w:rFonts w:ascii="Arial" w:hAnsi="Arial" w:cs="Arial"/>
        </w:rPr>
      </w:pPr>
      <w:bookmarkStart w:id="0" w:name="_GoBack"/>
      <w:bookmarkEnd w:id="0"/>
    </w:p>
    <w:p w:rsidR="00451C2F" w:rsidRPr="00DF4DE9" w:rsidRDefault="00451C2F" w:rsidP="00451C2F">
      <w:pPr>
        <w:pStyle w:val="ListParagraph"/>
        <w:spacing w:line="276" w:lineRule="auto"/>
        <w:ind w:left="993"/>
        <w:rPr>
          <w:rFonts w:ascii="Arial" w:hAnsi="Arial" w:cs="Arial"/>
          <w:b/>
        </w:rPr>
      </w:pPr>
      <w:r w:rsidRPr="00DF4DE9">
        <w:rPr>
          <w:rFonts w:ascii="Arial" w:hAnsi="Arial" w:cs="Arial"/>
          <w:b/>
        </w:rPr>
        <w:t>H1: the mean of the box weight is not equal to 16 oz.</w:t>
      </w:r>
    </w:p>
    <w:p w:rsidR="00451C2F" w:rsidRDefault="00451C2F" w:rsidP="00451C2F">
      <w:pPr>
        <w:pStyle w:val="ListParagraph"/>
        <w:spacing w:line="276" w:lineRule="auto"/>
        <w:ind w:left="993"/>
        <w:rPr>
          <w:rFonts w:ascii="Arial" w:hAnsi="Arial" w:cs="Arial"/>
        </w:rPr>
      </w:pPr>
    </w:p>
    <w:p w:rsidR="00447F7F" w:rsidRDefault="00447F7F" w:rsidP="00562895">
      <w:pPr>
        <w:pStyle w:val="ListParagraph"/>
        <w:numPr>
          <w:ilvl w:val="0"/>
          <w:numId w:val="8"/>
        </w:numPr>
        <w:spacing w:line="276" w:lineRule="auto"/>
        <w:ind w:left="993" w:hanging="426"/>
        <w:rPr>
          <w:rFonts w:ascii="Arial" w:hAnsi="Arial" w:cs="Arial"/>
        </w:rPr>
      </w:pPr>
      <w:r>
        <w:rPr>
          <w:rFonts w:ascii="Arial" w:hAnsi="Arial" w:cs="Arial"/>
        </w:rPr>
        <w:t>What distribution can you assume</w:t>
      </w:r>
      <w:r w:rsidR="002C3E2B">
        <w:rPr>
          <w:rFonts w:ascii="Arial" w:hAnsi="Arial" w:cs="Arial"/>
        </w:rPr>
        <w:t xml:space="preserve"> for the test statistic (type of distribution and parameters)</w:t>
      </w:r>
      <w:r>
        <w:rPr>
          <w:rFonts w:ascii="Arial" w:hAnsi="Arial" w:cs="Arial"/>
        </w:rPr>
        <w:t>, and why?</w:t>
      </w:r>
    </w:p>
    <w:p w:rsidR="00451C2F" w:rsidRDefault="00451C2F" w:rsidP="00451C2F">
      <w:pPr>
        <w:pStyle w:val="ListParagraph"/>
        <w:spacing w:line="276" w:lineRule="auto"/>
        <w:ind w:left="993"/>
        <w:rPr>
          <w:rFonts w:ascii="Arial" w:hAnsi="Arial" w:cs="Arial"/>
        </w:rPr>
      </w:pPr>
    </w:p>
    <w:p w:rsidR="00451C2F" w:rsidRPr="00DF4DE9" w:rsidRDefault="00451C2F" w:rsidP="00451C2F">
      <w:pPr>
        <w:pStyle w:val="ListParagraph"/>
        <w:spacing w:line="276" w:lineRule="auto"/>
        <w:ind w:left="993"/>
        <w:rPr>
          <w:rFonts w:ascii="Arial" w:hAnsi="Arial" w:cs="Arial"/>
          <w:b/>
        </w:rPr>
      </w:pPr>
      <w:r w:rsidRPr="00DF4DE9">
        <w:rPr>
          <w:rFonts w:ascii="Arial" w:hAnsi="Arial" w:cs="Arial"/>
          <w:b/>
        </w:rPr>
        <w:t xml:space="preserve">I will assume the distribution of the test statistic is </w:t>
      </w:r>
      <w:r w:rsidRPr="00C2700B">
        <w:rPr>
          <w:rFonts w:ascii="Arial" w:hAnsi="Arial" w:cs="Arial"/>
          <w:b/>
          <w:u w:val="single"/>
        </w:rPr>
        <w:t>t-distribution</w:t>
      </w:r>
      <w:r w:rsidR="00C2700B">
        <w:rPr>
          <w:rFonts w:ascii="Arial" w:hAnsi="Arial" w:cs="Arial"/>
          <w:b/>
        </w:rPr>
        <w:t xml:space="preserve"> with </w:t>
      </w:r>
      <w:r w:rsidR="00C2700B" w:rsidRPr="00C2700B">
        <w:rPr>
          <w:rFonts w:ascii="Arial" w:hAnsi="Arial" w:cs="Arial"/>
          <w:b/>
          <w:u w:val="single"/>
        </w:rPr>
        <w:t>19 degree of freedom</w:t>
      </w:r>
      <w:r w:rsidRPr="00DF4DE9">
        <w:rPr>
          <w:rFonts w:ascii="Arial" w:hAnsi="Arial" w:cs="Arial"/>
          <w:b/>
        </w:rPr>
        <w:t xml:space="preserve">, because we assume the box weight is normally distributed and the </w:t>
      </w:r>
      <w:r w:rsidR="001A3CEE" w:rsidRPr="00DF4DE9">
        <w:rPr>
          <w:rFonts w:ascii="Arial" w:hAnsi="Arial" w:cs="Arial"/>
          <w:b/>
        </w:rPr>
        <w:t>sample size is smaller than 30, which is not large enough to assume normal distribution for the test statistic.</w:t>
      </w:r>
    </w:p>
    <w:p w:rsidR="00451C2F" w:rsidRDefault="00451C2F" w:rsidP="00451C2F">
      <w:pPr>
        <w:pStyle w:val="ListParagraph"/>
        <w:spacing w:line="276" w:lineRule="auto"/>
        <w:ind w:left="993"/>
        <w:rPr>
          <w:rFonts w:ascii="Arial" w:hAnsi="Arial" w:cs="Arial"/>
        </w:rPr>
      </w:pPr>
    </w:p>
    <w:p w:rsidR="00447F7F" w:rsidRDefault="0073522B" w:rsidP="00562895">
      <w:pPr>
        <w:pStyle w:val="ListParagraph"/>
        <w:numPr>
          <w:ilvl w:val="0"/>
          <w:numId w:val="8"/>
        </w:numPr>
        <w:spacing w:line="276" w:lineRule="auto"/>
        <w:ind w:left="993" w:hanging="426"/>
        <w:rPr>
          <w:rFonts w:ascii="Arial" w:hAnsi="Arial" w:cs="Arial"/>
        </w:rPr>
      </w:pPr>
      <w:r>
        <w:rPr>
          <w:rFonts w:ascii="Arial" w:hAnsi="Arial" w:cs="Arial"/>
        </w:rPr>
        <w:t>Compute the test statistic.</w:t>
      </w:r>
    </w:p>
    <w:p w:rsidR="001A3CEE" w:rsidRDefault="001A3CEE" w:rsidP="001A3CEE">
      <w:pPr>
        <w:pStyle w:val="ListParagraph"/>
        <w:spacing w:line="276" w:lineRule="auto"/>
        <w:ind w:left="993"/>
        <w:rPr>
          <w:rFonts w:ascii="Arial" w:hAnsi="Arial" w:cs="Arial"/>
        </w:rPr>
      </w:pPr>
    </w:p>
    <w:p w:rsidR="00A7295D" w:rsidRDefault="00A7295D" w:rsidP="00A7295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w:t>
      </w:r>
      <w:proofErr w:type="gramStart"/>
      <w:r>
        <w:rPr>
          <w:rStyle w:val="gghfmyibcob"/>
          <w:rFonts w:ascii="Lucida Console" w:hAnsi="Lucida Console"/>
          <w:color w:val="0000FF"/>
        </w:rPr>
        <w:t>=(</w:t>
      </w:r>
      <w:proofErr w:type="gramEnd"/>
      <w:r>
        <w:rPr>
          <w:rStyle w:val="gghfmyibcob"/>
          <w:rFonts w:ascii="Lucida Console" w:hAnsi="Lucida Console"/>
          <w:color w:val="0000FF"/>
        </w:rPr>
        <w:t>mean(spaghetti)-16)/(</w:t>
      </w:r>
      <w:proofErr w:type="spellStart"/>
      <w:r>
        <w:rPr>
          <w:rStyle w:val="gghfmyibcob"/>
          <w:rFonts w:ascii="Lucida Console" w:hAnsi="Lucida Console"/>
          <w:color w:val="0000FF"/>
        </w:rPr>
        <w:t>sd</w:t>
      </w:r>
      <w:proofErr w:type="spellEnd"/>
      <w:r>
        <w:rPr>
          <w:rStyle w:val="gghfmyibcob"/>
          <w:rFonts w:ascii="Lucida Console" w:hAnsi="Lucida Console"/>
          <w:color w:val="0000FF"/>
        </w:rPr>
        <w:t>(spaghetti)/</w:t>
      </w:r>
      <w:proofErr w:type="spellStart"/>
      <w:r>
        <w:rPr>
          <w:rStyle w:val="gghfmyibcob"/>
          <w:rFonts w:ascii="Lucida Console" w:hAnsi="Lucida Console"/>
          <w:color w:val="0000FF"/>
        </w:rPr>
        <w:t>sqrt</w:t>
      </w:r>
      <w:proofErr w:type="spellEnd"/>
      <w:r>
        <w:rPr>
          <w:rStyle w:val="gghfmyibcob"/>
          <w:rFonts w:ascii="Lucida Console" w:hAnsi="Lucida Console"/>
          <w:color w:val="0000FF"/>
        </w:rPr>
        <w:t>(20))</w:t>
      </w:r>
    </w:p>
    <w:p w:rsidR="00A7295D" w:rsidRDefault="00A7295D" w:rsidP="00A7295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t</w:t>
      </w:r>
      <w:proofErr w:type="gramEnd"/>
    </w:p>
    <w:p w:rsidR="00A7295D" w:rsidRDefault="00A7295D" w:rsidP="00A7295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-2.586199</w:t>
      </w:r>
    </w:p>
    <w:p w:rsidR="00A7295D" w:rsidRDefault="00A7295D" w:rsidP="001A3CEE">
      <w:pPr>
        <w:pStyle w:val="ListParagraph"/>
        <w:spacing w:line="276" w:lineRule="auto"/>
        <w:ind w:left="993"/>
        <w:rPr>
          <w:rFonts w:ascii="Arial" w:hAnsi="Arial" w:cs="Arial"/>
        </w:rPr>
      </w:pPr>
    </w:p>
    <w:p w:rsidR="001A3CEE" w:rsidRPr="00DF4DE9" w:rsidRDefault="00A7295D" w:rsidP="001A3CEE">
      <w:pPr>
        <w:pStyle w:val="ListParagraph"/>
        <w:spacing w:line="276" w:lineRule="auto"/>
        <w:ind w:left="993"/>
        <w:rPr>
          <w:rFonts w:ascii="Arial" w:hAnsi="Arial" w:cs="Arial"/>
          <w:b/>
        </w:rPr>
      </w:pPr>
      <w:r w:rsidRPr="00DF4DE9">
        <w:rPr>
          <w:rFonts w:ascii="Arial" w:hAnsi="Arial" w:cs="Arial"/>
          <w:b/>
        </w:rPr>
        <w:t>T</w:t>
      </w:r>
      <w:r w:rsidR="001A3CEE" w:rsidRPr="00DF4DE9">
        <w:rPr>
          <w:rFonts w:ascii="Arial" w:hAnsi="Arial" w:cs="Arial"/>
          <w:b/>
        </w:rPr>
        <w:t>est</w:t>
      </w:r>
      <w:r w:rsidRPr="00DF4DE9">
        <w:rPr>
          <w:rFonts w:ascii="Arial" w:hAnsi="Arial" w:cs="Arial"/>
          <w:b/>
        </w:rPr>
        <w:t xml:space="preserve"> statistic = -2.586199</w:t>
      </w:r>
    </w:p>
    <w:p w:rsidR="001A3CEE" w:rsidRDefault="001A3CEE" w:rsidP="001A3CEE">
      <w:pPr>
        <w:pStyle w:val="ListParagraph"/>
        <w:spacing w:line="276" w:lineRule="auto"/>
        <w:ind w:left="993"/>
        <w:rPr>
          <w:rFonts w:ascii="Arial" w:hAnsi="Arial" w:cs="Arial"/>
        </w:rPr>
      </w:pPr>
    </w:p>
    <w:p w:rsidR="001A3CEE" w:rsidRDefault="0073522B" w:rsidP="001A3CEE">
      <w:pPr>
        <w:pStyle w:val="ListParagraph"/>
        <w:numPr>
          <w:ilvl w:val="0"/>
          <w:numId w:val="8"/>
        </w:numPr>
        <w:spacing w:line="276" w:lineRule="auto"/>
        <w:ind w:left="993" w:hanging="426"/>
        <w:rPr>
          <w:rFonts w:ascii="Arial" w:hAnsi="Arial" w:cs="Arial"/>
        </w:rPr>
      </w:pPr>
      <w:r>
        <w:rPr>
          <w:rFonts w:ascii="Arial" w:hAnsi="Arial" w:cs="Arial"/>
        </w:rPr>
        <w:t>Compute the test p-value.</w:t>
      </w:r>
    </w:p>
    <w:p w:rsidR="001A3CEE" w:rsidRDefault="001A3CEE" w:rsidP="001A3CEE">
      <w:pPr>
        <w:pStyle w:val="ListParagraph"/>
        <w:rPr>
          <w:rFonts w:ascii="Arial" w:hAnsi="Arial" w:cs="Arial"/>
        </w:rPr>
      </w:pPr>
    </w:p>
    <w:p w:rsidR="00A7295D" w:rsidRDefault="00A7295D" w:rsidP="00A7295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2*</w:t>
      </w:r>
      <w:proofErr w:type="spellStart"/>
      <w:proofErr w:type="gramStart"/>
      <w:r>
        <w:rPr>
          <w:rStyle w:val="gghfmyibcob"/>
          <w:rFonts w:ascii="Lucida Console" w:hAnsi="Lucida Console"/>
          <w:color w:val="0000FF"/>
        </w:rPr>
        <w:t>pt</w:t>
      </w:r>
      <w:proofErr w:type="spellEnd"/>
      <w:r>
        <w:rPr>
          <w:rStyle w:val="gghfmyibcob"/>
          <w:rFonts w:ascii="Lucida Console" w:hAnsi="Lucida Console"/>
          <w:color w:val="0000FF"/>
        </w:rPr>
        <w:t>(</w:t>
      </w:r>
      <w:proofErr w:type="gramEnd"/>
      <w:r>
        <w:rPr>
          <w:rStyle w:val="gghfmyibcob"/>
          <w:rFonts w:ascii="Lucida Console" w:hAnsi="Lucida Console"/>
          <w:color w:val="0000FF"/>
        </w:rPr>
        <w:t>-abs(t),19)</w:t>
      </w:r>
    </w:p>
    <w:p w:rsidR="00A7295D" w:rsidRDefault="00A7295D" w:rsidP="00A7295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0.01811035</w:t>
      </w:r>
    </w:p>
    <w:p w:rsidR="00A7295D" w:rsidRDefault="00A7295D" w:rsidP="001A3CEE">
      <w:pPr>
        <w:pStyle w:val="ListParagraph"/>
        <w:rPr>
          <w:rFonts w:ascii="Arial" w:hAnsi="Arial" w:cs="Arial"/>
        </w:rPr>
      </w:pPr>
    </w:p>
    <w:p w:rsidR="00A7295D" w:rsidRPr="00DF4DE9" w:rsidRDefault="00A7295D" w:rsidP="001A3CEE">
      <w:pPr>
        <w:pStyle w:val="ListParagraph"/>
        <w:rPr>
          <w:rFonts w:ascii="Arial" w:hAnsi="Arial" w:cs="Arial"/>
          <w:b/>
        </w:rPr>
      </w:pPr>
      <w:r w:rsidRPr="00DF4DE9">
        <w:rPr>
          <w:rFonts w:ascii="Arial" w:hAnsi="Arial" w:cs="Arial"/>
          <w:b/>
        </w:rPr>
        <w:t>Thus, p-value = 0.01811035</w:t>
      </w:r>
    </w:p>
    <w:p w:rsidR="001A3CEE" w:rsidRPr="001A3CEE" w:rsidRDefault="001A3CEE" w:rsidP="001A3CEE">
      <w:pPr>
        <w:pStyle w:val="ListParagraph"/>
        <w:spacing w:line="276" w:lineRule="auto"/>
        <w:ind w:left="993"/>
        <w:rPr>
          <w:rFonts w:ascii="Arial" w:hAnsi="Arial" w:cs="Arial"/>
        </w:rPr>
      </w:pPr>
    </w:p>
    <w:p w:rsidR="0073522B" w:rsidRDefault="0073522B" w:rsidP="0073522B">
      <w:pPr>
        <w:pStyle w:val="ListParagraph"/>
        <w:numPr>
          <w:ilvl w:val="0"/>
          <w:numId w:val="8"/>
        </w:numPr>
        <w:spacing w:line="276" w:lineRule="auto"/>
        <w:ind w:left="993" w:hanging="426"/>
        <w:rPr>
          <w:rFonts w:ascii="Arial" w:hAnsi="Arial" w:cs="Arial"/>
        </w:rPr>
      </w:pPr>
      <w:r>
        <w:rPr>
          <w:rFonts w:ascii="Arial" w:hAnsi="Arial" w:cs="Arial"/>
        </w:rPr>
        <w:t xml:space="preserve">Do you reject the null hypothesis, at significance level </w:t>
      </w:r>
      <w:r w:rsidR="00CF21F0">
        <w:rPr>
          <w:rFonts w:ascii="Arial" w:hAnsi="Arial" w:cs="Arial"/>
        </w:rPr>
        <w:t>5</w:t>
      </w:r>
      <w:r>
        <w:rPr>
          <w:rFonts w:ascii="Arial" w:hAnsi="Arial" w:cs="Arial"/>
        </w:rPr>
        <w:t>%?</w:t>
      </w:r>
    </w:p>
    <w:p w:rsidR="00A7295D" w:rsidRDefault="00A7295D" w:rsidP="00A7295D">
      <w:pPr>
        <w:pStyle w:val="ListParagraph"/>
        <w:spacing w:line="276" w:lineRule="auto"/>
        <w:ind w:left="993"/>
        <w:rPr>
          <w:rFonts w:ascii="Arial" w:hAnsi="Arial" w:cs="Arial"/>
        </w:rPr>
      </w:pPr>
    </w:p>
    <w:p w:rsidR="00A7295D" w:rsidRPr="00DF4DE9" w:rsidRDefault="00A7295D" w:rsidP="00A7295D">
      <w:pPr>
        <w:pStyle w:val="ListParagraph"/>
        <w:rPr>
          <w:rFonts w:ascii="Arial" w:hAnsi="Arial" w:cs="Arial"/>
          <w:b/>
        </w:rPr>
      </w:pPr>
      <w:r w:rsidRPr="00DF4DE9">
        <w:rPr>
          <w:rFonts w:ascii="Arial" w:hAnsi="Arial" w:cs="Arial"/>
          <w:b/>
        </w:rPr>
        <w:t>Since 0.01811035 &lt; 0.05, we reject H0.</w:t>
      </w:r>
    </w:p>
    <w:p w:rsidR="006405F3" w:rsidRPr="00DF4DE9" w:rsidRDefault="006405F3" w:rsidP="00A7295D">
      <w:pPr>
        <w:pStyle w:val="ListParagraph"/>
        <w:rPr>
          <w:rFonts w:ascii="Arial" w:hAnsi="Arial" w:cs="Arial"/>
          <w:b/>
        </w:rPr>
      </w:pPr>
      <w:r w:rsidRPr="00DF4DE9">
        <w:rPr>
          <w:rFonts w:ascii="Arial" w:hAnsi="Arial" w:cs="Arial"/>
          <w:b/>
        </w:rPr>
        <w:t>Thus, we reject H0 at significance level of 5%.</w:t>
      </w:r>
    </w:p>
    <w:p w:rsidR="00A7295D" w:rsidRDefault="00A7295D" w:rsidP="00A7295D">
      <w:pPr>
        <w:pStyle w:val="ListParagraph"/>
        <w:spacing w:line="276" w:lineRule="auto"/>
        <w:ind w:left="993"/>
        <w:rPr>
          <w:rFonts w:ascii="Arial" w:hAnsi="Arial" w:cs="Arial"/>
        </w:rPr>
      </w:pPr>
    </w:p>
    <w:p w:rsidR="00E06AC7" w:rsidRDefault="00E06AC7" w:rsidP="00E06AC7">
      <w:pPr>
        <w:spacing w:line="276" w:lineRule="auto"/>
        <w:rPr>
          <w:rFonts w:ascii="Arial" w:hAnsi="Arial" w:cs="Arial"/>
        </w:rPr>
      </w:pPr>
    </w:p>
    <w:p w:rsidR="00904941" w:rsidRDefault="00904941" w:rsidP="00904941">
      <w:pPr>
        <w:rPr>
          <w:rFonts w:ascii="Arial" w:hAnsi="Arial" w:cs="Arial"/>
        </w:rPr>
      </w:pPr>
      <w:r>
        <w:rPr>
          <w:rFonts w:ascii="Arial" w:hAnsi="Arial" w:cs="Arial"/>
        </w:rPr>
        <w:t>R code:</w:t>
      </w:r>
    </w:p>
    <w:p w:rsidR="00904941" w:rsidRPr="00904941" w:rsidRDefault="00904941" w:rsidP="00904941">
      <w:pPr>
        <w:shd w:val="clear" w:color="auto" w:fill="EEECE1" w:themeFill="background2"/>
        <w:rPr>
          <w:rFonts w:ascii="Arial" w:hAnsi="Arial" w:cs="Arial"/>
        </w:rPr>
      </w:pPr>
      <w:proofErr w:type="spellStart"/>
      <w:proofErr w:type="gramStart"/>
      <w:r w:rsidRPr="00904941">
        <w:rPr>
          <w:rFonts w:ascii="Arial" w:hAnsi="Arial" w:cs="Arial"/>
        </w:rPr>
        <w:t>setwd</w:t>
      </w:r>
      <w:proofErr w:type="spellEnd"/>
      <w:r w:rsidRPr="00904941">
        <w:rPr>
          <w:rFonts w:ascii="Arial" w:hAnsi="Arial" w:cs="Arial"/>
        </w:rPr>
        <w:t>(</w:t>
      </w:r>
      <w:proofErr w:type="gramEnd"/>
      <w:r w:rsidRPr="00904941">
        <w:rPr>
          <w:rFonts w:ascii="Arial" w:hAnsi="Arial" w:cs="Arial"/>
        </w:rPr>
        <w:t>"//udrive.win.psu.edu/Users/j/q/jql5883/Desktop/math462")</w:t>
      </w:r>
    </w:p>
    <w:p w:rsidR="00904941" w:rsidRPr="00904941" w:rsidRDefault="00904941" w:rsidP="00904941">
      <w:pPr>
        <w:shd w:val="clear" w:color="auto" w:fill="EEECE1" w:themeFill="background2"/>
        <w:rPr>
          <w:rFonts w:ascii="Arial" w:hAnsi="Arial" w:cs="Arial"/>
        </w:rPr>
      </w:pPr>
      <w:proofErr w:type="spellStart"/>
      <w:proofErr w:type="gramStart"/>
      <w:r w:rsidRPr="00904941">
        <w:rPr>
          <w:rFonts w:ascii="Arial" w:hAnsi="Arial" w:cs="Arial"/>
        </w:rPr>
        <w:t>getwd</w:t>
      </w:r>
      <w:proofErr w:type="spellEnd"/>
      <w:r w:rsidRPr="00904941">
        <w:rPr>
          <w:rFonts w:ascii="Arial" w:hAnsi="Arial" w:cs="Arial"/>
        </w:rPr>
        <w:t>()</w:t>
      </w:r>
      <w:proofErr w:type="gramEnd"/>
    </w:p>
    <w:p w:rsidR="00904941" w:rsidRPr="00904941" w:rsidRDefault="00904941" w:rsidP="00904941">
      <w:pPr>
        <w:shd w:val="clear" w:color="auto" w:fill="EEECE1" w:themeFill="background2"/>
        <w:rPr>
          <w:rFonts w:ascii="Arial" w:hAnsi="Arial" w:cs="Arial"/>
        </w:rPr>
      </w:pPr>
    </w:p>
    <w:p w:rsidR="00904941" w:rsidRPr="00904941" w:rsidRDefault="00904941" w:rsidP="00904941">
      <w:pPr>
        <w:shd w:val="clear" w:color="auto" w:fill="EEECE1" w:themeFill="background2"/>
        <w:rPr>
          <w:rFonts w:ascii="Arial" w:hAnsi="Arial" w:cs="Arial"/>
        </w:rPr>
      </w:pPr>
      <w:proofErr w:type="gramStart"/>
      <w:r w:rsidRPr="00904941">
        <w:rPr>
          <w:rFonts w:ascii="Arial" w:hAnsi="Arial" w:cs="Arial"/>
        </w:rPr>
        <w:t>spaghetti=</w:t>
      </w:r>
      <w:proofErr w:type="spellStart"/>
      <w:proofErr w:type="gramEnd"/>
      <w:r w:rsidRPr="00904941">
        <w:rPr>
          <w:rFonts w:ascii="Arial" w:hAnsi="Arial" w:cs="Arial"/>
        </w:rPr>
        <w:t>read.table</w:t>
      </w:r>
      <w:proofErr w:type="spellEnd"/>
      <w:r w:rsidRPr="00904941">
        <w:rPr>
          <w:rFonts w:ascii="Arial" w:hAnsi="Arial" w:cs="Arial"/>
        </w:rPr>
        <w:t>("</w:t>
      </w:r>
      <w:proofErr w:type="spellStart"/>
      <w:r w:rsidRPr="00904941">
        <w:rPr>
          <w:rFonts w:ascii="Arial" w:hAnsi="Arial" w:cs="Arial"/>
        </w:rPr>
        <w:t>spaghetti.txt",header</w:t>
      </w:r>
      <w:proofErr w:type="spellEnd"/>
      <w:r w:rsidRPr="00904941">
        <w:rPr>
          <w:rFonts w:ascii="Arial" w:hAnsi="Arial" w:cs="Arial"/>
        </w:rPr>
        <w:t>=TRUE)</w:t>
      </w:r>
    </w:p>
    <w:p w:rsidR="00904941" w:rsidRPr="00904941" w:rsidRDefault="00904941" w:rsidP="00904941">
      <w:pPr>
        <w:shd w:val="clear" w:color="auto" w:fill="EEECE1" w:themeFill="background2"/>
        <w:rPr>
          <w:rFonts w:ascii="Arial" w:hAnsi="Arial" w:cs="Arial"/>
        </w:rPr>
      </w:pPr>
      <w:proofErr w:type="gramStart"/>
      <w:r w:rsidRPr="00904941">
        <w:rPr>
          <w:rFonts w:ascii="Arial" w:hAnsi="Arial" w:cs="Arial"/>
        </w:rPr>
        <w:t>spaghetti</w:t>
      </w:r>
      <w:proofErr w:type="gramEnd"/>
    </w:p>
    <w:p w:rsidR="00904941" w:rsidRPr="00904941" w:rsidRDefault="00904941" w:rsidP="00904941">
      <w:pPr>
        <w:shd w:val="clear" w:color="auto" w:fill="EEECE1" w:themeFill="background2"/>
        <w:rPr>
          <w:rFonts w:ascii="Arial" w:hAnsi="Arial" w:cs="Arial"/>
        </w:rPr>
      </w:pPr>
    </w:p>
    <w:p w:rsidR="00904941" w:rsidRPr="00904941" w:rsidRDefault="00904941" w:rsidP="00904941">
      <w:pPr>
        <w:shd w:val="clear" w:color="auto" w:fill="EEECE1" w:themeFill="background2"/>
        <w:rPr>
          <w:rFonts w:ascii="Arial" w:hAnsi="Arial" w:cs="Arial"/>
        </w:rPr>
      </w:pPr>
      <w:proofErr w:type="gramStart"/>
      <w:r w:rsidRPr="00904941">
        <w:rPr>
          <w:rFonts w:ascii="Arial" w:hAnsi="Arial" w:cs="Arial"/>
        </w:rPr>
        <w:t>spaghetti=</w:t>
      </w:r>
      <w:proofErr w:type="spellStart"/>
      <w:proofErr w:type="gramEnd"/>
      <w:r w:rsidRPr="00904941">
        <w:rPr>
          <w:rFonts w:ascii="Arial" w:hAnsi="Arial" w:cs="Arial"/>
        </w:rPr>
        <w:t>as.matrix</w:t>
      </w:r>
      <w:proofErr w:type="spellEnd"/>
      <w:r w:rsidRPr="00904941">
        <w:rPr>
          <w:rFonts w:ascii="Arial" w:hAnsi="Arial" w:cs="Arial"/>
        </w:rPr>
        <w:t>(spaghetti)</w:t>
      </w:r>
    </w:p>
    <w:p w:rsidR="00904941" w:rsidRPr="00904941" w:rsidRDefault="00904941" w:rsidP="00904941">
      <w:pPr>
        <w:shd w:val="clear" w:color="auto" w:fill="EEECE1" w:themeFill="background2"/>
        <w:rPr>
          <w:rFonts w:ascii="Arial" w:hAnsi="Arial" w:cs="Arial"/>
        </w:rPr>
      </w:pPr>
      <w:proofErr w:type="gramStart"/>
      <w:r w:rsidRPr="00904941">
        <w:rPr>
          <w:rFonts w:ascii="Arial" w:hAnsi="Arial" w:cs="Arial"/>
        </w:rPr>
        <w:t>mean(</w:t>
      </w:r>
      <w:proofErr w:type="gramEnd"/>
      <w:r w:rsidRPr="00904941">
        <w:rPr>
          <w:rFonts w:ascii="Arial" w:hAnsi="Arial" w:cs="Arial"/>
        </w:rPr>
        <w:t>spaghetti)</w:t>
      </w:r>
    </w:p>
    <w:p w:rsidR="00904941" w:rsidRPr="00904941" w:rsidRDefault="00904941" w:rsidP="00904941">
      <w:pPr>
        <w:shd w:val="clear" w:color="auto" w:fill="EEECE1" w:themeFill="background2"/>
        <w:rPr>
          <w:rFonts w:ascii="Arial" w:hAnsi="Arial" w:cs="Arial"/>
        </w:rPr>
      </w:pPr>
      <w:proofErr w:type="spellStart"/>
      <w:proofErr w:type="gramStart"/>
      <w:r w:rsidRPr="00904941">
        <w:rPr>
          <w:rFonts w:ascii="Arial" w:hAnsi="Arial" w:cs="Arial"/>
        </w:rPr>
        <w:t>sd</w:t>
      </w:r>
      <w:proofErr w:type="spellEnd"/>
      <w:r w:rsidRPr="00904941">
        <w:rPr>
          <w:rFonts w:ascii="Arial" w:hAnsi="Arial" w:cs="Arial"/>
        </w:rPr>
        <w:t>(</w:t>
      </w:r>
      <w:proofErr w:type="gramEnd"/>
      <w:r w:rsidRPr="00904941">
        <w:rPr>
          <w:rFonts w:ascii="Arial" w:hAnsi="Arial" w:cs="Arial"/>
        </w:rPr>
        <w:t>spaghetti)</w:t>
      </w:r>
    </w:p>
    <w:p w:rsidR="00904941" w:rsidRPr="00904941" w:rsidRDefault="00904941" w:rsidP="00904941">
      <w:pPr>
        <w:shd w:val="clear" w:color="auto" w:fill="EEECE1" w:themeFill="background2"/>
        <w:rPr>
          <w:rFonts w:ascii="Arial" w:hAnsi="Arial" w:cs="Arial"/>
        </w:rPr>
      </w:pPr>
    </w:p>
    <w:p w:rsidR="00904941" w:rsidRPr="00904941" w:rsidRDefault="00904941" w:rsidP="00904941">
      <w:pPr>
        <w:shd w:val="clear" w:color="auto" w:fill="EEECE1" w:themeFill="background2"/>
        <w:rPr>
          <w:rFonts w:ascii="Arial" w:hAnsi="Arial" w:cs="Arial"/>
        </w:rPr>
      </w:pPr>
      <w:r w:rsidRPr="00904941">
        <w:rPr>
          <w:rFonts w:ascii="Arial" w:hAnsi="Arial" w:cs="Arial"/>
        </w:rPr>
        <w:t>t</w:t>
      </w:r>
      <w:proofErr w:type="gramStart"/>
      <w:r w:rsidRPr="00904941">
        <w:rPr>
          <w:rFonts w:ascii="Arial" w:hAnsi="Arial" w:cs="Arial"/>
        </w:rPr>
        <w:t>=(</w:t>
      </w:r>
      <w:proofErr w:type="gramEnd"/>
      <w:r w:rsidRPr="00904941">
        <w:rPr>
          <w:rFonts w:ascii="Arial" w:hAnsi="Arial" w:cs="Arial"/>
        </w:rPr>
        <w:t>mean(spaghetti)-16)/(</w:t>
      </w:r>
      <w:proofErr w:type="spellStart"/>
      <w:r w:rsidRPr="00904941">
        <w:rPr>
          <w:rFonts w:ascii="Arial" w:hAnsi="Arial" w:cs="Arial"/>
        </w:rPr>
        <w:t>sd</w:t>
      </w:r>
      <w:proofErr w:type="spellEnd"/>
      <w:r w:rsidRPr="00904941">
        <w:rPr>
          <w:rFonts w:ascii="Arial" w:hAnsi="Arial" w:cs="Arial"/>
        </w:rPr>
        <w:t>(spaghetti)/</w:t>
      </w:r>
      <w:proofErr w:type="spellStart"/>
      <w:r w:rsidRPr="00904941">
        <w:rPr>
          <w:rFonts w:ascii="Arial" w:hAnsi="Arial" w:cs="Arial"/>
        </w:rPr>
        <w:t>sqrt</w:t>
      </w:r>
      <w:proofErr w:type="spellEnd"/>
      <w:r w:rsidRPr="00904941">
        <w:rPr>
          <w:rFonts w:ascii="Arial" w:hAnsi="Arial" w:cs="Arial"/>
        </w:rPr>
        <w:t>(20))</w:t>
      </w:r>
    </w:p>
    <w:p w:rsidR="00904941" w:rsidRPr="00904941" w:rsidRDefault="00904941" w:rsidP="00904941">
      <w:pPr>
        <w:shd w:val="clear" w:color="auto" w:fill="EEECE1" w:themeFill="background2"/>
        <w:rPr>
          <w:rFonts w:ascii="Arial" w:hAnsi="Arial" w:cs="Arial"/>
        </w:rPr>
      </w:pPr>
      <w:proofErr w:type="gramStart"/>
      <w:r w:rsidRPr="00904941">
        <w:rPr>
          <w:rFonts w:ascii="Arial" w:hAnsi="Arial" w:cs="Arial"/>
        </w:rPr>
        <w:t>t</w:t>
      </w:r>
      <w:proofErr w:type="gramEnd"/>
    </w:p>
    <w:p w:rsidR="00904941" w:rsidRPr="00904941" w:rsidRDefault="00904941" w:rsidP="00904941">
      <w:pPr>
        <w:shd w:val="clear" w:color="auto" w:fill="EEECE1" w:themeFill="background2"/>
        <w:rPr>
          <w:rFonts w:ascii="Arial" w:hAnsi="Arial" w:cs="Arial"/>
        </w:rPr>
      </w:pPr>
    </w:p>
    <w:p w:rsidR="00904941" w:rsidRDefault="00904941" w:rsidP="00904941">
      <w:pPr>
        <w:shd w:val="clear" w:color="auto" w:fill="EEECE1" w:themeFill="background2"/>
        <w:rPr>
          <w:rFonts w:ascii="Arial" w:hAnsi="Arial" w:cs="Arial"/>
        </w:rPr>
      </w:pPr>
      <w:r w:rsidRPr="00904941">
        <w:rPr>
          <w:rFonts w:ascii="Arial" w:hAnsi="Arial" w:cs="Arial"/>
        </w:rPr>
        <w:t>2*</w:t>
      </w:r>
      <w:proofErr w:type="spellStart"/>
      <w:proofErr w:type="gramStart"/>
      <w:r w:rsidRPr="00904941">
        <w:rPr>
          <w:rFonts w:ascii="Arial" w:hAnsi="Arial" w:cs="Arial"/>
        </w:rPr>
        <w:t>pt</w:t>
      </w:r>
      <w:proofErr w:type="spellEnd"/>
      <w:r w:rsidRPr="00904941">
        <w:rPr>
          <w:rFonts w:ascii="Arial" w:hAnsi="Arial" w:cs="Arial"/>
        </w:rPr>
        <w:t>(</w:t>
      </w:r>
      <w:proofErr w:type="gramEnd"/>
      <w:r w:rsidRPr="00904941">
        <w:rPr>
          <w:rFonts w:ascii="Arial" w:hAnsi="Arial" w:cs="Arial"/>
        </w:rPr>
        <w:t>-abs(t),19)</w:t>
      </w:r>
    </w:p>
    <w:p w:rsidR="00904941" w:rsidRDefault="00904941" w:rsidP="00904941">
      <w:pPr>
        <w:shd w:val="clear" w:color="auto" w:fill="EEECE1" w:themeFill="background2"/>
        <w:rPr>
          <w:rFonts w:ascii="Arial" w:hAnsi="Arial" w:cs="Arial"/>
        </w:rPr>
      </w:pPr>
    </w:p>
    <w:p w:rsidR="00904941" w:rsidRDefault="00904941" w:rsidP="00904941">
      <w:pPr>
        <w:shd w:val="clear" w:color="auto" w:fill="FFFFFF" w:themeFill="background1"/>
        <w:rPr>
          <w:rFonts w:ascii="Arial" w:hAnsi="Arial" w:cs="Arial"/>
        </w:rPr>
      </w:pPr>
      <w:r>
        <w:rPr>
          <w:rFonts w:ascii="Arial" w:hAnsi="Arial" w:cs="Arial"/>
        </w:rPr>
        <w:t>After run:</w:t>
      </w:r>
    </w:p>
    <w:p w:rsidR="00904941" w:rsidRDefault="00904941" w:rsidP="00904941">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setwd</w:t>
      </w:r>
      <w:proofErr w:type="spellEnd"/>
      <w:r>
        <w:rPr>
          <w:rStyle w:val="gghfmyibcob"/>
          <w:rFonts w:ascii="Lucida Console" w:hAnsi="Lucida Console"/>
          <w:color w:val="0000FF"/>
        </w:rPr>
        <w:t>(</w:t>
      </w:r>
      <w:proofErr w:type="gramEnd"/>
      <w:r>
        <w:rPr>
          <w:rStyle w:val="gghfmyibcob"/>
          <w:rFonts w:ascii="Lucida Console" w:hAnsi="Lucida Console"/>
          <w:color w:val="0000FF"/>
        </w:rPr>
        <w:t>"//udrive.win.psu.edu/Users/j/q/jql5883/Desktop/math462")</w:t>
      </w:r>
    </w:p>
    <w:p w:rsidR="00904941" w:rsidRDefault="00904941" w:rsidP="00904941">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getwd</w:t>
      </w:r>
      <w:proofErr w:type="spellEnd"/>
      <w:r>
        <w:rPr>
          <w:rStyle w:val="gghfmyibcob"/>
          <w:rFonts w:ascii="Lucida Console" w:hAnsi="Lucida Console"/>
          <w:color w:val="0000FF"/>
        </w:rPr>
        <w:t>()</w:t>
      </w:r>
      <w:proofErr w:type="gramEnd"/>
    </w:p>
    <w:p w:rsidR="00904941" w:rsidRDefault="00904941" w:rsidP="00904941">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[1] "\\\\udrive.win.psu.edu/Users/j/q/jql5883/Desktop/math462"</w:t>
      </w:r>
    </w:p>
    <w:p w:rsidR="00904941" w:rsidRDefault="00904941" w:rsidP="00904941">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904941" w:rsidRDefault="00904941" w:rsidP="00904941">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spaghetti=</w:t>
      </w:r>
      <w:proofErr w:type="spellStart"/>
      <w:proofErr w:type="gramEnd"/>
      <w:r>
        <w:rPr>
          <w:rStyle w:val="gghfmyibcob"/>
          <w:rFonts w:ascii="Lucida Console" w:hAnsi="Lucida Console"/>
          <w:color w:val="0000FF"/>
        </w:rPr>
        <w:t>read.table</w:t>
      </w:r>
      <w:proofErr w:type="spellEnd"/>
      <w:r>
        <w:rPr>
          <w:rStyle w:val="gghfmyibcob"/>
          <w:rFonts w:ascii="Lucida Console" w:hAnsi="Lucida Console"/>
          <w:color w:val="0000FF"/>
        </w:rPr>
        <w:t>("</w:t>
      </w:r>
      <w:proofErr w:type="spellStart"/>
      <w:r>
        <w:rPr>
          <w:rStyle w:val="gghfmyibcob"/>
          <w:rFonts w:ascii="Lucida Console" w:hAnsi="Lucida Console"/>
          <w:color w:val="0000FF"/>
        </w:rPr>
        <w:t>spaghetti.txt",header</w:t>
      </w:r>
      <w:proofErr w:type="spellEnd"/>
      <w:r>
        <w:rPr>
          <w:rStyle w:val="gghfmyibcob"/>
          <w:rFonts w:ascii="Lucida Console" w:hAnsi="Lucida Console"/>
          <w:color w:val="0000FF"/>
        </w:rPr>
        <w:t>=TRUE)</w:t>
      </w:r>
    </w:p>
    <w:p w:rsidR="00904941" w:rsidRDefault="00904941" w:rsidP="00904941">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spaghetti</w:t>
      </w:r>
      <w:proofErr w:type="gramEnd"/>
    </w:p>
    <w:p w:rsidR="00904941" w:rsidRDefault="00904941" w:rsidP="00904941">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spaghetti</w:t>
      </w:r>
      <w:proofErr w:type="gramEnd"/>
    </w:p>
    <w:p w:rsidR="00904941" w:rsidRDefault="00904941" w:rsidP="00904941">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1   15.31335</w:t>
      </w:r>
    </w:p>
    <w:p w:rsidR="00904941" w:rsidRDefault="00904941" w:rsidP="00904941">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2   15.28379</w:t>
      </w:r>
    </w:p>
    <w:p w:rsidR="00904941" w:rsidRDefault="00904941" w:rsidP="00904941">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3   15.90502</w:t>
      </w:r>
    </w:p>
    <w:p w:rsidR="00904941" w:rsidRDefault="00904941" w:rsidP="00904941">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4   16.75127</w:t>
      </w:r>
    </w:p>
    <w:p w:rsidR="00904941" w:rsidRDefault="00904941" w:rsidP="00904941">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5   15.89350</w:t>
      </w:r>
    </w:p>
    <w:p w:rsidR="00904941" w:rsidRDefault="00904941" w:rsidP="00904941">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6   14.04193</w:t>
      </w:r>
    </w:p>
    <w:p w:rsidR="00904941" w:rsidRDefault="00904941" w:rsidP="00904941">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7   16.95084</w:t>
      </w:r>
    </w:p>
    <w:p w:rsidR="00904941" w:rsidRDefault="00904941" w:rsidP="00904941">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8   14.99399</w:t>
      </w:r>
    </w:p>
    <w:p w:rsidR="00904941" w:rsidRDefault="00904941" w:rsidP="00904941">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9   15.02057</w:t>
      </w:r>
    </w:p>
    <w:p w:rsidR="00904941" w:rsidRDefault="00904941" w:rsidP="00904941">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10  16.19778</w:t>
      </w:r>
      <w:proofErr w:type="gramEnd"/>
    </w:p>
    <w:p w:rsidR="00904941" w:rsidRDefault="00904941" w:rsidP="00904941">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11  14.95565</w:t>
      </w:r>
      <w:proofErr w:type="gramEnd"/>
    </w:p>
    <w:p w:rsidR="00904941" w:rsidRDefault="00904941" w:rsidP="00904941">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12  16.61717</w:t>
      </w:r>
      <w:proofErr w:type="gramEnd"/>
    </w:p>
    <w:p w:rsidR="00904941" w:rsidRDefault="00904941" w:rsidP="00904941">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13  14.45850</w:t>
      </w:r>
      <w:proofErr w:type="gramEnd"/>
    </w:p>
    <w:p w:rsidR="00904941" w:rsidRDefault="00904941" w:rsidP="00904941">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14  16.12587</w:t>
      </w:r>
      <w:proofErr w:type="gramEnd"/>
    </w:p>
    <w:p w:rsidR="00904941" w:rsidRDefault="00904941" w:rsidP="00904941">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15  15.60412</w:t>
      </w:r>
      <w:proofErr w:type="gramEnd"/>
    </w:p>
    <w:p w:rsidR="00904941" w:rsidRDefault="00904941" w:rsidP="00904941">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16  14.60336</w:t>
      </w:r>
      <w:proofErr w:type="gramEnd"/>
    </w:p>
    <w:p w:rsidR="00904941" w:rsidRDefault="00904941" w:rsidP="00904941">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17  14.16071</w:t>
      </w:r>
      <w:proofErr w:type="gramEnd"/>
    </w:p>
    <w:p w:rsidR="00904941" w:rsidRDefault="00904941" w:rsidP="00904941">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18  16.40069</w:t>
      </w:r>
      <w:proofErr w:type="gramEnd"/>
    </w:p>
    <w:p w:rsidR="00904941" w:rsidRDefault="00904941" w:rsidP="00904941">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19  15.98820</w:t>
      </w:r>
      <w:proofErr w:type="gramEnd"/>
    </w:p>
    <w:p w:rsidR="00904941" w:rsidRDefault="00904941" w:rsidP="00904941">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20  14.53060</w:t>
      </w:r>
      <w:proofErr w:type="gramEnd"/>
    </w:p>
    <w:p w:rsidR="00904941" w:rsidRDefault="00904941" w:rsidP="00904941">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904941" w:rsidRDefault="00904941" w:rsidP="00904941">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spaghetti=</w:t>
      </w:r>
      <w:proofErr w:type="spellStart"/>
      <w:proofErr w:type="gramEnd"/>
      <w:r>
        <w:rPr>
          <w:rStyle w:val="gghfmyibcob"/>
          <w:rFonts w:ascii="Lucida Console" w:hAnsi="Lucida Console"/>
          <w:color w:val="0000FF"/>
        </w:rPr>
        <w:t>as.matrix</w:t>
      </w:r>
      <w:proofErr w:type="spellEnd"/>
      <w:r>
        <w:rPr>
          <w:rStyle w:val="gghfmyibcob"/>
          <w:rFonts w:ascii="Lucida Console" w:hAnsi="Lucida Console"/>
          <w:color w:val="0000FF"/>
        </w:rPr>
        <w:t>(spaghetti)</w:t>
      </w:r>
    </w:p>
    <w:p w:rsidR="00904941" w:rsidRDefault="00904941" w:rsidP="00904941">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mean(</w:t>
      </w:r>
      <w:proofErr w:type="gramEnd"/>
      <w:r>
        <w:rPr>
          <w:rStyle w:val="gghfmyibcob"/>
          <w:rFonts w:ascii="Lucida Console" w:hAnsi="Lucida Console"/>
          <w:color w:val="0000FF"/>
        </w:rPr>
        <w:t>spaghetti)</w:t>
      </w:r>
    </w:p>
    <w:p w:rsidR="00904941" w:rsidRDefault="00904941" w:rsidP="00904941">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[1] 15.48985</w:t>
      </w:r>
    </w:p>
    <w:p w:rsidR="00904941" w:rsidRDefault="00904941" w:rsidP="00904941">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sd</w:t>
      </w:r>
      <w:proofErr w:type="spellEnd"/>
      <w:r>
        <w:rPr>
          <w:rStyle w:val="gghfmyibcob"/>
          <w:rFonts w:ascii="Lucida Console" w:hAnsi="Lucida Console"/>
          <w:color w:val="0000FF"/>
        </w:rPr>
        <w:t>(</w:t>
      </w:r>
      <w:proofErr w:type="gramEnd"/>
      <w:r>
        <w:rPr>
          <w:rStyle w:val="gghfmyibcob"/>
          <w:rFonts w:ascii="Lucida Console" w:hAnsi="Lucida Console"/>
          <w:color w:val="0000FF"/>
        </w:rPr>
        <w:t>spaghetti)</w:t>
      </w:r>
    </w:p>
    <w:p w:rsidR="00904941" w:rsidRDefault="00904941" w:rsidP="00904941">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[1] 0.8821747</w:t>
      </w:r>
    </w:p>
    <w:p w:rsidR="00904941" w:rsidRDefault="00904941" w:rsidP="00904941">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904941" w:rsidRDefault="00904941" w:rsidP="00904941">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w:t>
      </w:r>
      <w:proofErr w:type="gramStart"/>
      <w:r>
        <w:rPr>
          <w:rStyle w:val="gghfmyibcob"/>
          <w:rFonts w:ascii="Lucida Console" w:hAnsi="Lucida Console"/>
          <w:color w:val="0000FF"/>
        </w:rPr>
        <w:t>=(</w:t>
      </w:r>
      <w:proofErr w:type="gramEnd"/>
      <w:r>
        <w:rPr>
          <w:rStyle w:val="gghfmyibcob"/>
          <w:rFonts w:ascii="Lucida Console" w:hAnsi="Lucida Console"/>
          <w:color w:val="0000FF"/>
        </w:rPr>
        <w:t>mean(spaghetti)-16)/(</w:t>
      </w:r>
      <w:proofErr w:type="spellStart"/>
      <w:r>
        <w:rPr>
          <w:rStyle w:val="gghfmyibcob"/>
          <w:rFonts w:ascii="Lucida Console" w:hAnsi="Lucida Console"/>
          <w:color w:val="0000FF"/>
        </w:rPr>
        <w:t>sd</w:t>
      </w:r>
      <w:proofErr w:type="spellEnd"/>
      <w:r>
        <w:rPr>
          <w:rStyle w:val="gghfmyibcob"/>
          <w:rFonts w:ascii="Lucida Console" w:hAnsi="Lucida Console"/>
          <w:color w:val="0000FF"/>
        </w:rPr>
        <w:t>(spaghetti)/</w:t>
      </w:r>
      <w:proofErr w:type="spellStart"/>
      <w:r>
        <w:rPr>
          <w:rStyle w:val="gghfmyibcob"/>
          <w:rFonts w:ascii="Lucida Console" w:hAnsi="Lucida Console"/>
          <w:color w:val="0000FF"/>
        </w:rPr>
        <w:t>sqrt</w:t>
      </w:r>
      <w:proofErr w:type="spellEnd"/>
      <w:r>
        <w:rPr>
          <w:rStyle w:val="gghfmyibcob"/>
          <w:rFonts w:ascii="Lucida Console" w:hAnsi="Lucida Console"/>
          <w:color w:val="0000FF"/>
        </w:rPr>
        <w:t>(20))</w:t>
      </w:r>
    </w:p>
    <w:p w:rsidR="00904941" w:rsidRDefault="00904941" w:rsidP="00904941">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t</w:t>
      </w:r>
      <w:proofErr w:type="gramEnd"/>
    </w:p>
    <w:p w:rsidR="00686A8E" w:rsidRPr="00904941" w:rsidRDefault="00904941" w:rsidP="00904941">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[1] -2.586199</w:t>
      </w:r>
      <w:r>
        <w:rPr>
          <w:rFonts w:ascii="Arial" w:hAnsi="Arial" w:cs="Arial"/>
        </w:rPr>
        <w:br w:type="page"/>
      </w:r>
    </w:p>
    <w:p w:rsidR="00686A8E" w:rsidRDefault="00686A8E" w:rsidP="00E06AC7">
      <w:pPr>
        <w:spacing w:line="276" w:lineRule="auto"/>
        <w:rPr>
          <w:rFonts w:ascii="Arial" w:hAnsi="Arial" w:cs="Arial"/>
        </w:rPr>
      </w:pPr>
    </w:p>
    <w:p w:rsidR="00686A8E" w:rsidRDefault="00686A8E" w:rsidP="00E06AC7">
      <w:pPr>
        <w:spacing w:line="276" w:lineRule="auto"/>
        <w:rPr>
          <w:rFonts w:ascii="Arial" w:hAnsi="Arial" w:cs="Arial"/>
        </w:rPr>
      </w:pPr>
    </w:p>
    <w:p w:rsidR="00E06AC7" w:rsidRPr="00B6171B" w:rsidRDefault="00E06AC7" w:rsidP="00E06AC7">
      <w:pPr>
        <w:spacing w:line="276" w:lineRule="auto"/>
        <w:rPr>
          <w:rFonts w:ascii="Arial" w:hAnsi="Arial" w:cs="Arial"/>
          <w:u w:val="single"/>
        </w:rPr>
      </w:pPr>
      <w:r w:rsidRPr="00B6171B">
        <w:rPr>
          <w:rFonts w:ascii="Arial" w:hAnsi="Arial" w:cs="Arial"/>
          <w:u w:val="single"/>
        </w:rPr>
        <w:lastRenderedPageBreak/>
        <w:t>The following part will NOT be consider</w:t>
      </w:r>
      <w:r w:rsidR="00801FAF" w:rsidRPr="00B6171B">
        <w:rPr>
          <w:rFonts w:ascii="Arial" w:hAnsi="Arial" w:cs="Arial"/>
          <w:u w:val="single"/>
        </w:rPr>
        <w:t>ed</w:t>
      </w:r>
      <w:r w:rsidRPr="00B6171B">
        <w:rPr>
          <w:rFonts w:ascii="Arial" w:hAnsi="Arial" w:cs="Arial"/>
          <w:u w:val="single"/>
        </w:rPr>
        <w:t xml:space="preserve"> in</w:t>
      </w:r>
      <w:r w:rsidR="00801FAF" w:rsidRPr="00B6171B">
        <w:rPr>
          <w:rFonts w:ascii="Arial" w:hAnsi="Arial" w:cs="Arial"/>
          <w:u w:val="single"/>
        </w:rPr>
        <w:t xml:space="preserve"> grading the lab report</w:t>
      </w:r>
      <w:r w:rsidRPr="00B6171B">
        <w:rPr>
          <w:rFonts w:ascii="Arial" w:hAnsi="Arial" w:cs="Arial"/>
          <w:u w:val="single"/>
        </w:rPr>
        <w:t>.</w:t>
      </w:r>
      <w:r w:rsidR="00801FAF" w:rsidRPr="00B6171B">
        <w:rPr>
          <w:rFonts w:ascii="Arial" w:hAnsi="Arial" w:cs="Arial"/>
          <w:u w:val="single"/>
        </w:rPr>
        <w:t xml:space="preserve"> </w:t>
      </w:r>
    </w:p>
    <w:p w:rsidR="00BB6E46" w:rsidRPr="00BB6E46" w:rsidRDefault="00562895" w:rsidP="00BB6E46">
      <w:pPr>
        <w:pStyle w:val="ListParagraph"/>
        <w:numPr>
          <w:ilvl w:val="0"/>
          <w:numId w:val="7"/>
        </w:numPr>
        <w:spacing w:line="276" w:lineRule="auto"/>
        <w:ind w:left="426"/>
        <w:rPr>
          <w:rFonts w:ascii="Arial" w:hAnsi="Arial" w:cs="Arial"/>
        </w:rPr>
      </w:pPr>
      <w:r>
        <w:rPr>
          <w:rFonts w:ascii="Arial" w:hAnsi="Arial" w:cs="Arial"/>
        </w:rPr>
        <w:t>Compute the</w:t>
      </w:r>
      <w:r w:rsidR="00F6400D" w:rsidRPr="00F6400D">
        <w:rPr>
          <w:rFonts w:ascii="Arial" w:hAnsi="Arial" w:cs="Arial"/>
        </w:rPr>
        <w:t xml:space="preserve"> 9</w:t>
      </w:r>
      <w:r>
        <w:rPr>
          <w:rFonts w:ascii="Arial" w:hAnsi="Arial" w:cs="Arial"/>
        </w:rPr>
        <w:t>9</w:t>
      </w:r>
      <w:r w:rsidR="00F6400D" w:rsidRPr="00F6400D">
        <w:rPr>
          <w:rFonts w:ascii="Arial" w:hAnsi="Arial" w:cs="Arial"/>
        </w:rPr>
        <w:t xml:space="preserve">% </w:t>
      </w:r>
      <w:r w:rsidR="003A1FDE">
        <w:rPr>
          <w:rFonts w:ascii="Arial" w:hAnsi="Arial" w:cs="Arial"/>
        </w:rPr>
        <w:t xml:space="preserve">two-sided </w:t>
      </w:r>
      <w:r w:rsidR="00F6400D" w:rsidRPr="00F6400D">
        <w:rPr>
          <w:rFonts w:ascii="Arial" w:hAnsi="Arial" w:cs="Arial"/>
        </w:rPr>
        <w:t xml:space="preserve">confidence interval for the mean </w:t>
      </w:r>
      <w:r>
        <w:rPr>
          <w:rFonts w:ascii="Arial" w:hAnsi="Arial" w:cs="Arial"/>
        </w:rPr>
        <w:t>of the box weight</w:t>
      </w:r>
      <w:r w:rsidR="00F6400D">
        <w:rPr>
          <w:rFonts w:ascii="Arial" w:hAnsi="Arial" w:cs="Arial"/>
        </w:rPr>
        <w:t xml:space="preserve">. </w:t>
      </w:r>
    </w:p>
    <w:p w:rsidR="00CF21F0" w:rsidRPr="004731F5" w:rsidRDefault="00CF21F0" w:rsidP="004731F5">
      <w:pPr>
        <w:pStyle w:val="ListParagraph"/>
        <w:numPr>
          <w:ilvl w:val="0"/>
          <w:numId w:val="9"/>
        </w:numPr>
        <w:spacing w:line="276" w:lineRule="auto"/>
        <w:ind w:left="426"/>
        <w:rPr>
          <w:rFonts w:ascii="Arial" w:hAnsi="Arial" w:cs="Arial"/>
        </w:rPr>
      </w:pPr>
      <w:r w:rsidRPr="004731F5">
        <w:rPr>
          <w:rFonts w:ascii="Arial" w:hAnsi="Arial" w:cs="Arial"/>
        </w:rPr>
        <w:t xml:space="preserve">Do you reject the null hypothesis H0: mu=16 </w:t>
      </w:r>
      <w:proofErr w:type="spellStart"/>
      <w:r w:rsidRPr="004731F5">
        <w:rPr>
          <w:rFonts w:ascii="Arial" w:hAnsi="Arial" w:cs="Arial"/>
        </w:rPr>
        <w:t>oz</w:t>
      </w:r>
      <w:proofErr w:type="spellEnd"/>
      <w:r w:rsidRPr="004731F5">
        <w:rPr>
          <w:rFonts w:ascii="Arial" w:hAnsi="Arial" w:cs="Arial"/>
        </w:rPr>
        <w:t xml:space="preserve"> in favor of H1: mu</w:t>
      </w:r>
      <w:proofErr w:type="gramStart"/>
      <w:r w:rsidRPr="004731F5">
        <w:rPr>
          <w:rFonts w:ascii="Arial" w:hAnsi="Arial" w:cs="Arial"/>
        </w:rPr>
        <w:t>!=</w:t>
      </w:r>
      <w:proofErr w:type="gramEnd"/>
      <w:r w:rsidRPr="004731F5">
        <w:rPr>
          <w:rFonts w:ascii="Arial" w:hAnsi="Arial" w:cs="Arial"/>
        </w:rPr>
        <w:t xml:space="preserve">16 </w:t>
      </w:r>
      <w:proofErr w:type="spellStart"/>
      <w:r w:rsidRPr="004731F5">
        <w:rPr>
          <w:rFonts w:ascii="Arial" w:hAnsi="Arial" w:cs="Arial"/>
        </w:rPr>
        <w:t>oz</w:t>
      </w:r>
      <w:proofErr w:type="spellEnd"/>
      <w:r w:rsidRPr="004731F5">
        <w:rPr>
          <w:rFonts w:ascii="Arial" w:hAnsi="Arial" w:cs="Arial"/>
        </w:rPr>
        <w:t xml:space="preserve"> at significance level 1%?</w:t>
      </w:r>
    </w:p>
    <w:p w:rsidR="00BB6E46" w:rsidRPr="00CF21F0" w:rsidRDefault="00BB6E46" w:rsidP="00CF21F0">
      <w:pPr>
        <w:spacing w:line="276" w:lineRule="auto"/>
        <w:ind w:left="66"/>
        <w:rPr>
          <w:rFonts w:ascii="Arial" w:hAnsi="Arial" w:cs="Arial"/>
        </w:rPr>
      </w:pPr>
    </w:p>
    <w:p w:rsidR="004731F5" w:rsidRDefault="00CF21F0" w:rsidP="004731F5">
      <w:pPr>
        <w:spacing w:line="276" w:lineRule="auto"/>
        <w:jc w:val="both"/>
        <w:rPr>
          <w:rFonts w:ascii="Arial" w:hAnsi="Arial" w:cs="Arial"/>
        </w:rPr>
      </w:pPr>
      <w:r w:rsidRPr="00CF21F0">
        <w:rPr>
          <w:rFonts w:ascii="Arial" w:hAnsi="Arial" w:cs="Arial"/>
        </w:rPr>
        <w:t>A consumers</w:t>
      </w:r>
      <w:r w:rsidR="004731F5">
        <w:rPr>
          <w:rFonts w:ascii="Arial" w:hAnsi="Arial" w:cs="Arial"/>
        </w:rPr>
        <w:t>’</w:t>
      </w:r>
      <w:r w:rsidRPr="00CF21F0">
        <w:rPr>
          <w:rFonts w:ascii="Arial" w:hAnsi="Arial" w:cs="Arial"/>
        </w:rPr>
        <w:t xml:space="preserve"> association </w:t>
      </w:r>
      <w:r>
        <w:rPr>
          <w:rFonts w:ascii="Arial" w:hAnsi="Arial" w:cs="Arial"/>
        </w:rPr>
        <w:t xml:space="preserve">would like to sue the company, affirming that </w:t>
      </w:r>
      <w:r w:rsidRPr="00CF21F0">
        <w:rPr>
          <w:rFonts w:ascii="Arial" w:hAnsi="Arial" w:cs="Arial"/>
        </w:rPr>
        <w:t xml:space="preserve">the </w:t>
      </w:r>
      <w:r>
        <w:rPr>
          <w:rFonts w:ascii="Arial" w:hAnsi="Arial" w:cs="Arial"/>
        </w:rPr>
        <w:t>mean box</w:t>
      </w:r>
      <w:r w:rsidRPr="00CF21F0">
        <w:rPr>
          <w:rFonts w:ascii="Arial" w:hAnsi="Arial" w:cs="Arial"/>
        </w:rPr>
        <w:t xml:space="preserve"> weight is lower than the nominal one</w:t>
      </w:r>
      <w:r>
        <w:rPr>
          <w:rFonts w:ascii="Arial" w:hAnsi="Arial" w:cs="Arial"/>
        </w:rPr>
        <w:t xml:space="preserve"> (16 </w:t>
      </w:r>
      <w:proofErr w:type="spellStart"/>
      <w:r>
        <w:rPr>
          <w:rFonts w:ascii="Arial" w:hAnsi="Arial" w:cs="Arial"/>
        </w:rPr>
        <w:t>oz</w:t>
      </w:r>
      <w:proofErr w:type="spellEnd"/>
      <w:r>
        <w:rPr>
          <w:rFonts w:ascii="Arial" w:hAnsi="Arial" w:cs="Arial"/>
        </w:rPr>
        <w:t>)</w:t>
      </w:r>
      <w:r w:rsidRPr="00CF21F0">
        <w:rPr>
          <w:rFonts w:ascii="Arial" w:hAnsi="Arial" w:cs="Arial"/>
        </w:rPr>
        <w:t xml:space="preserve">. </w:t>
      </w:r>
      <w:r>
        <w:rPr>
          <w:rFonts w:ascii="Arial" w:hAnsi="Arial" w:cs="Arial"/>
        </w:rPr>
        <w:t xml:space="preserve">To be sure about their statement, they ask you to perform </w:t>
      </w:r>
      <w:r w:rsidRPr="00CF21F0">
        <w:rPr>
          <w:rFonts w:ascii="Arial" w:hAnsi="Arial" w:cs="Arial"/>
        </w:rPr>
        <w:t xml:space="preserve">a suitable test with level </w:t>
      </w:r>
      <w:r w:rsidR="004731F5">
        <w:rPr>
          <w:rFonts w:ascii="Arial" w:hAnsi="Arial" w:cs="Arial"/>
        </w:rPr>
        <w:t>1</w:t>
      </w:r>
      <w:r>
        <w:rPr>
          <w:rFonts w:ascii="Arial" w:hAnsi="Arial" w:cs="Arial"/>
        </w:rPr>
        <w:t>%</w:t>
      </w:r>
      <w:r w:rsidRPr="00CF21F0">
        <w:rPr>
          <w:rFonts w:ascii="Arial" w:hAnsi="Arial" w:cs="Arial"/>
        </w:rPr>
        <w:t>.</w:t>
      </w:r>
      <w:r>
        <w:rPr>
          <w:rFonts w:ascii="Arial" w:hAnsi="Arial" w:cs="Arial"/>
        </w:rPr>
        <w:t xml:space="preserve"> </w:t>
      </w:r>
    </w:p>
    <w:p w:rsidR="004731F5" w:rsidRPr="004731F5" w:rsidRDefault="004731F5" w:rsidP="004731F5">
      <w:pPr>
        <w:pStyle w:val="ListParagraph"/>
        <w:numPr>
          <w:ilvl w:val="0"/>
          <w:numId w:val="9"/>
        </w:numPr>
        <w:spacing w:line="276" w:lineRule="auto"/>
        <w:ind w:left="426"/>
        <w:jc w:val="both"/>
        <w:rPr>
          <w:rFonts w:ascii="Arial" w:hAnsi="Arial" w:cs="Arial"/>
        </w:rPr>
      </w:pPr>
      <w:r w:rsidRPr="004731F5">
        <w:rPr>
          <w:rFonts w:ascii="Arial" w:hAnsi="Arial" w:cs="Arial"/>
        </w:rPr>
        <w:t xml:space="preserve">Perform </w:t>
      </w:r>
      <w:r>
        <w:rPr>
          <w:rFonts w:ascii="Arial" w:hAnsi="Arial" w:cs="Arial"/>
        </w:rPr>
        <w:t>the</w:t>
      </w:r>
      <w:r w:rsidRPr="004731F5">
        <w:rPr>
          <w:rFonts w:ascii="Arial" w:hAnsi="Arial" w:cs="Arial"/>
        </w:rPr>
        <w:t xml:space="preserve"> test </w:t>
      </w:r>
      <w:r>
        <w:rPr>
          <w:rFonts w:ascii="Arial" w:hAnsi="Arial" w:cs="Arial"/>
        </w:rPr>
        <w:t>for the consumers’ association.</w:t>
      </w:r>
    </w:p>
    <w:p w:rsidR="004731F5" w:rsidRDefault="004731F5" w:rsidP="004731F5">
      <w:pPr>
        <w:pStyle w:val="ListParagraph"/>
        <w:numPr>
          <w:ilvl w:val="0"/>
          <w:numId w:val="8"/>
        </w:numPr>
        <w:spacing w:line="276" w:lineRule="auto"/>
        <w:ind w:left="993" w:hanging="426"/>
        <w:rPr>
          <w:rFonts w:ascii="Arial" w:hAnsi="Arial" w:cs="Arial"/>
        </w:rPr>
      </w:pPr>
      <w:r>
        <w:rPr>
          <w:rFonts w:ascii="Arial" w:hAnsi="Arial" w:cs="Arial"/>
        </w:rPr>
        <w:t>What is your null hypothesis H0?</w:t>
      </w:r>
    </w:p>
    <w:p w:rsidR="004731F5" w:rsidRDefault="004731F5" w:rsidP="004731F5">
      <w:pPr>
        <w:pStyle w:val="ListParagraph"/>
        <w:numPr>
          <w:ilvl w:val="0"/>
          <w:numId w:val="8"/>
        </w:numPr>
        <w:spacing w:line="276" w:lineRule="auto"/>
        <w:ind w:left="993" w:hanging="426"/>
        <w:rPr>
          <w:rFonts w:ascii="Arial" w:hAnsi="Arial" w:cs="Arial"/>
        </w:rPr>
      </w:pPr>
      <w:r>
        <w:rPr>
          <w:rFonts w:ascii="Arial" w:hAnsi="Arial" w:cs="Arial"/>
        </w:rPr>
        <w:t>What is your alternative hypothesis H1?</w:t>
      </w:r>
    </w:p>
    <w:p w:rsidR="004731F5" w:rsidRDefault="004731F5" w:rsidP="004731F5">
      <w:pPr>
        <w:pStyle w:val="ListParagraph"/>
        <w:numPr>
          <w:ilvl w:val="0"/>
          <w:numId w:val="8"/>
        </w:numPr>
        <w:spacing w:line="276" w:lineRule="auto"/>
        <w:ind w:left="993" w:hanging="426"/>
        <w:rPr>
          <w:rFonts w:ascii="Arial" w:hAnsi="Arial" w:cs="Arial"/>
        </w:rPr>
      </w:pPr>
      <w:r>
        <w:rPr>
          <w:rFonts w:ascii="Arial" w:hAnsi="Arial" w:cs="Arial"/>
        </w:rPr>
        <w:t>What distribution can you assume for the test statistic (type of distribution and parameters), and why?</w:t>
      </w:r>
    </w:p>
    <w:p w:rsidR="004731F5" w:rsidRDefault="004731F5" w:rsidP="004731F5">
      <w:pPr>
        <w:pStyle w:val="ListParagraph"/>
        <w:numPr>
          <w:ilvl w:val="0"/>
          <w:numId w:val="8"/>
        </w:numPr>
        <w:spacing w:line="276" w:lineRule="auto"/>
        <w:ind w:left="993" w:hanging="426"/>
        <w:rPr>
          <w:rFonts w:ascii="Arial" w:hAnsi="Arial" w:cs="Arial"/>
        </w:rPr>
      </w:pPr>
      <w:r>
        <w:rPr>
          <w:rFonts w:ascii="Arial" w:hAnsi="Arial" w:cs="Arial"/>
        </w:rPr>
        <w:t>Compute the test statistic.</w:t>
      </w:r>
    </w:p>
    <w:p w:rsidR="004731F5" w:rsidRDefault="004731F5" w:rsidP="004731F5">
      <w:pPr>
        <w:pStyle w:val="ListParagraph"/>
        <w:numPr>
          <w:ilvl w:val="0"/>
          <w:numId w:val="8"/>
        </w:numPr>
        <w:spacing w:line="276" w:lineRule="auto"/>
        <w:ind w:left="993" w:hanging="426"/>
        <w:rPr>
          <w:rFonts w:ascii="Arial" w:hAnsi="Arial" w:cs="Arial"/>
        </w:rPr>
      </w:pPr>
      <w:r>
        <w:rPr>
          <w:rFonts w:ascii="Arial" w:hAnsi="Arial" w:cs="Arial"/>
        </w:rPr>
        <w:t>Compute the test p-value.</w:t>
      </w:r>
    </w:p>
    <w:p w:rsidR="004731F5" w:rsidRDefault="004731F5" w:rsidP="004731F5">
      <w:pPr>
        <w:pStyle w:val="ListParagraph"/>
        <w:numPr>
          <w:ilvl w:val="0"/>
          <w:numId w:val="8"/>
        </w:numPr>
        <w:spacing w:line="276" w:lineRule="auto"/>
        <w:ind w:left="993" w:hanging="426"/>
        <w:rPr>
          <w:rFonts w:ascii="Arial" w:hAnsi="Arial" w:cs="Arial"/>
        </w:rPr>
      </w:pPr>
      <w:r>
        <w:rPr>
          <w:rFonts w:ascii="Arial" w:hAnsi="Arial" w:cs="Arial"/>
        </w:rPr>
        <w:t xml:space="preserve">Do you reject the null hypothesis, at significance level </w:t>
      </w:r>
      <w:r w:rsidR="00EA1D6E">
        <w:rPr>
          <w:rFonts w:ascii="Arial" w:hAnsi="Arial" w:cs="Arial"/>
        </w:rPr>
        <w:t>1</w:t>
      </w:r>
      <w:r>
        <w:rPr>
          <w:rFonts w:ascii="Arial" w:hAnsi="Arial" w:cs="Arial"/>
        </w:rPr>
        <w:t>%?</w:t>
      </w:r>
    </w:p>
    <w:p w:rsidR="00BB6E46" w:rsidRDefault="00BB6E46" w:rsidP="00BB6E46">
      <w:pPr>
        <w:spacing w:line="276" w:lineRule="auto"/>
        <w:rPr>
          <w:rFonts w:ascii="Arial" w:hAnsi="Arial" w:cs="Arial"/>
        </w:rPr>
      </w:pPr>
    </w:p>
    <w:p w:rsidR="00BB6E46" w:rsidRDefault="00BB6E46" w:rsidP="00BB6E46">
      <w:pPr>
        <w:spacing w:line="276" w:lineRule="auto"/>
        <w:rPr>
          <w:rFonts w:ascii="Arial" w:hAnsi="Arial" w:cs="Arial"/>
        </w:rPr>
      </w:pPr>
    </w:p>
    <w:p w:rsidR="00B6171B" w:rsidRDefault="00B6171B" w:rsidP="00BB6E46">
      <w:pPr>
        <w:spacing w:line="276" w:lineRule="auto"/>
        <w:rPr>
          <w:rFonts w:ascii="Arial" w:hAnsi="Arial" w:cs="Arial"/>
        </w:rPr>
      </w:pPr>
    </w:p>
    <w:p w:rsidR="00B6171B" w:rsidRDefault="00B6171B" w:rsidP="00BB6E46">
      <w:pPr>
        <w:spacing w:line="276" w:lineRule="auto"/>
        <w:rPr>
          <w:rFonts w:ascii="Arial" w:hAnsi="Arial" w:cs="Arial"/>
        </w:rPr>
      </w:pPr>
    </w:p>
    <w:p w:rsidR="00B6171B" w:rsidRDefault="00B6171B" w:rsidP="00BB6E46">
      <w:pPr>
        <w:spacing w:line="276" w:lineRule="auto"/>
        <w:rPr>
          <w:rFonts w:ascii="Arial" w:hAnsi="Arial" w:cs="Arial"/>
        </w:rPr>
      </w:pPr>
    </w:p>
    <w:p w:rsidR="00B6171B" w:rsidRPr="00B6171B" w:rsidRDefault="00B6171B" w:rsidP="00B6171B">
      <w:pPr>
        <w:spacing w:line="276" w:lineRule="auto"/>
        <w:rPr>
          <w:rFonts w:ascii="Arial" w:hAnsi="Arial" w:cs="Arial"/>
          <w:u w:val="single"/>
        </w:rPr>
      </w:pPr>
      <w:r w:rsidRPr="00B6171B">
        <w:rPr>
          <w:rFonts w:ascii="Arial" w:hAnsi="Arial" w:cs="Arial"/>
          <w:u w:val="single"/>
        </w:rPr>
        <w:t xml:space="preserve">The following part will NOT be considered in grading the lab report. </w:t>
      </w:r>
    </w:p>
    <w:p w:rsidR="00B6171B" w:rsidRPr="00AE50D9" w:rsidRDefault="00B6171B" w:rsidP="00B6171B">
      <w:pPr>
        <w:spacing w:line="276" w:lineRule="auto"/>
        <w:jc w:val="both"/>
        <w:rPr>
          <w:rFonts w:ascii="Arial" w:hAnsi="Arial" w:cs="Arial"/>
        </w:rPr>
      </w:pPr>
      <w:r>
        <w:rPr>
          <w:rFonts w:ascii="Arial" w:hAnsi="Arial" w:cs="Arial"/>
        </w:rPr>
        <w:t>Consider again the</w:t>
      </w:r>
      <w:r w:rsidRPr="00AE50D9">
        <w:rPr>
          <w:rFonts w:ascii="Arial" w:hAnsi="Arial" w:cs="Arial"/>
        </w:rPr>
        <w:t xml:space="preserve"> dataset</w:t>
      </w:r>
      <w:r>
        <w:rPr>
          <w:rFonts w:ascii="Arial" w:hAnsi="Arial" w:cs="Arial"/>
        </w:rPr>
        <w:t xml:space="preserve"> </w:t>
      </w:r>
      <w:r>
        <w:rPr>
          <w:rFonts w:ascii="Arial" w:hAnsi="Arial" w:cs="Arial"/>
          <w:i/>
        </w:rPr>
        <w:t>record</w:t>
      </w:r>
      <w:r w:rsidRPr="00AE50D9">
        <w:rPr>
          <w:rFonts w:ascii="Arial" w:hAnsi="Arial" w:cs="Arial"/>
          <w:i/>
        </w:rPr>
        <w:t>.txt</w:t>
      </w:r>
      <w:r>
        <w:rPr>
          <w:rFonts w:ascii="Arial" w:hAnsi="Arial" w:cs="Arial"/>
        </w:rPr>
        <w:t xml:space="preserve"> of Lab1, that </w:t>
      </w:r>
      <w:r w:rsidRPr="00F91B6D">
        <w:rPr>
          <w:rFonts w:ascii="Arial" w:hAnsi="Arial" w:cs="Arial"/>
        </w:rPr>
        <w:t xml:space="preserve">contains running records obtained from athletes from different countries in various types of athletics events </w:t>
      </w:r>
      <w:r>
        <w:rPr>
          <w:rFonts w:ascii="Arial" w:hAnsi="Arial" w:cs="Arial"/>
        </w:rPr>
        <w:t xml:space="preserve">(sprints and middle-distance). </w:t>
      </w:r>
    </w:p>
    <w:p w:rsidR="00B6171B" w:rsidRPr="00F91B6D" w:rsidRDefault="00B6171B" w:rsidP="00B6171B">
      <w:pPr>
        <w:pStyle w:val="ListParagraph"/>
        <w:numPr>
          <w:ilvl w:val="0"/>
          <w:numId w:val="6"/>
        </w:numPr>
        <w:spacing w:line="276" w:lineRule="auto"/>
        <w:ind w:left="426"/>
        <w:rPr>
          <w:rFonts w:ascii="Arial" w:hAnsi="Arial" w:cs="Arial"/>
        </w:rPr>
      </w:pPr>
      <w:r w:rsidRPr="00F91B6D">
        <w:rPr>
          <w:rFonts w:ascii="Arial" w:hAnsi="Arial" w:cs="Arial"/>
        </w:rPr>
        <w:t xml:space="preserve">Load the dataset </w:t>
      </w:r>
      <w:r>
        <w:rPr>
          <w:rFonts w:ascii="Arial" w:hAnsi="Arial" w:cs="Arial"/>
          <w:i/>
        </w:rPr>
        <w:t>record.</w:t>
      </w:r>
      <w:r w:rsidRPr="00F91B6D">
        <w:rPr>
          <w:rFonts w:ascii="Arial" w:hAnsi="Arial" w:cs="Arial"/>
          <w:i/>
        </w:rPr>
        <w:t>txt</w:t>
      </w:r>
      <w:r w:rsidRPr="00F91B6D">
        <w:rPr>
          <w:rFonts w:ascii="Arial" w:hAnsi="Arial" w:cs="Arial"/>
        </w:rPr>
        <w:t xml:space="preserve"> in R, using the function </w:t>
      </w:r>
      <w:proofErr w:type="spellStart"/>
      <w:r>
        <w:rPr>
          <w:rFonts w:ascii="Arial" w:hAnsi="Arial" w:cs="Arial"/>
          <w:i/>
        </w:rPr>
        <w:t>read</w:t>
      </w:r>
      <w:r w:rsidRPr="00F91B6D">
        <w:rPr>
          <w:rFonts w:ascii="Arial" w:hAnsi="Arial" w:cs="Arial"/>
          <w:i/>
        </w:rPr>
        <w:t>.table</w:t>
      </w:r>
      <w:proofErr w:type="spellEnd"/>
      <w:r w:rsidR="00C32F98">
        <w:rPr>
          <w:rFonts w:ascii="Arial" w:hAnsi="Arial" w:cs="Arial"/>
          <w:i/>
        </w:rPr>
        <w:t>.</w:t>
      </w:r>
    </w:p>
    <w:p w:rsidR="00BB6E46" w:rsidRDefault="00B6171B" w:rsidP="00BB6E46">
      <w:pPr>
        <w:pStyle w:val="ListParagraph"/>
        <w:numPr>
          <w:ilvl w:val="0"/>
          <w:numId w:val="9"/>
        </w:numPr>
        <w:spacing w:line="276" w:lineRule="auto"/>
        <w:ind w:left="426"/>
        <w:jc w:val="both"/>
        <w:rPr>
          <w:rFonts w:ascii="Arial" w:hAnsi="Arial" w:cs="Arial"/>
        </w:rPr>
      </w:pPr>
      <w:r>
        <w:rPr>
          <w:rFonts w:ascii="Arial" w:hAnsi="Arial" w:cs="Arial"/>
        </w:rPr>
        <w:t>Draw a scatterplot for the variable x=m400 and the variable y=m800.</w:t>
      </w:r>
    </w:p>
    <w:p w:rsidR="00686A8E" w:rsidRDefault="00686A8E" w:rsidP="00BB6E46">
      <w:pPr>
        <w:pStyle w:val="ListParagraph"/>
        <w:numPr>
          <w:ilvl w:val="0"/>
          <w:numId w:val="9"/>
        </w:numPr>
        <w:spacing w:line="276" w:lineRule="auto"/>
        <w:ind w:left="426"/>
        <w:jc w:val="both"/>
        <w:rPr>
          <w:rFonts w:ascii="Arial" w:hAnsi="Arial" w:cs="Arial"/>
        </w:rPr>
      </w:pPr>
      <w:r w:rsidRPr="00686A8E">
        <w:rPr>
          <w:rFonts w:ascii="Arial" w:hAnsi="Arial" w:cs="Arial"/>
        </w:rPr>
        <w:t>Compute the correlation between m400 and m800</w:t>
      </w:r>
      <w:r>
        <w:rPr>
          <w:rFonts w:ascii="Arial" w:hAnsi="Arial" w:cs="Arial"/>
        </w:rPr>
        <w:t>.</w:t>
      </w:r>
    </w:p>
    <w:tbl>
      <w:tblPr>
        <w:tblW w:w="18165" w:type="dxa"/>
        <w:tblCellSpacing w:w="0" w:type="dxa"/>
        <w:shd w:val="clear" w:color="auto" w:fill="FFFFFF"/>
        <w:tblCellMar>
          <w:left w:w="90" w:type="dxa"/>
          <w:bottom w:w="120" w:type="dxa"/>
          <w:right w:w="0" w:type="dxa"/>
        </w:tblCellMar>
        <w:tblLook w:val="04A0" w:firstRow="1" w:lastRow="0" w:firstColumn="1" w:lastColumn="0" w:noHBand="0" w:noVBand="1"/>
      </w:tblPr>
      <w:tblGrid>
        <w:gridCol w:w="18165"/>
      </w:tblGrid>
      <w:tr w:rsidR="00EC3486" w:rsidTr="00562895">
        <w:trPr>
          <w:tblCellSpacing w:w="0" w:type="dxa"/>
        </w:trPr>
        <w:tc>
          <w:tcPr>
            <w:tcW w:w="0" w:type="auto"/>
            <w:shd w:val="clear" w:color="auto" w:fill="FFFFFF"/>
            <w:hideMark/>
          </w:tcPr>
          <w:tbl>
            <w:tblPr>
              <w:tblW w:w="17985" w:type="dxa"/>
              <w:tblCellSpacing w:w="0" w:type="dxa"/>
              <w:tblCellMar>
                <w:left w:w="0" w:type="dxa"/>
                <w:right w:w="0" w:type="dxa"/>
              </w:tblCellMar>
              <w:tblLook w:val="04A0" w:firstRow="1" w:lastRow="0" w:firstColumn="1" w:lastColumn="0" w:noHBand="0" w:noVBand="1"/>
            </w:tblPr>
            <w:tblGrid>
              <w:gridCol w:w="17985"/>
            </w:tblGrid>
            <w:tr w:rsidR="00EC3486">
              <w:trPr>
                <w:tblCellSpacing w:w="0" w:type="dxa"/>
              </w:trPr>
              <w:tc>
                <w:tcPr>
                  <w:tcW w:w="15" w:type="dxa"/>
                  <w:hideMark/>
                </w:tcPr>
                <w:p w:rsidR="00EC3486" w:rsidRDefault="00EC3486">
                  <w:pPr>
                    <w:rPr>
                      <w:rFonts w:ascii="Lucida Console" w:hAnsi="Lucida Console"/>
                      <w:sz w:val="1"/>
                    </w:rPr>
                  </w:pPr>
                </w:p>
              </w:tc>
            </w:tr>
          </w:tbl>
          <w:p w:rsidR="00EC3486" w:rsidRDefault="00EC3486">
            <w:pPr>
              <w:rPr>
                <w:rFonts w:ascii="Lucida Console" w:hAnsi="Lucida Console"/>
                <w:color w:val="000000"/>
              </w:rPr>
            </w:pPr>
          </w:p>
        </w:tc>
      </w:tr>
    </w:tbl>
    <w:p w:rsidR="00527BD3" w:rsidRPr="00AE50D9" w:rsidRDefault="00527BD3" w:rsidP="00686A8E">
      <w:pPr>
        <w:spacing w:line="276" w:lineRule="auto"/>
        <w:jc w:val="both"/>
        <w:rPr>
          <w:rFonts w:ascii="Arial" w:hAnsi="Arial" w:cs="Arial"/>
        </w:rPr>
      </w:pPr>
    </w:p>
    <w:sectPr w:rsidR="00527BD3" w:rsidRPr="00AE50D9">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20" w:legacyIndent="480"/>
      <w:lvlJc w:val="left"/>
      <w:pPr>
        <w:ind w:left="482" w:hanging="480"/>
      </w:pPr>
    </w:lvl>
    <w:lvl w:ilvl="1">
      <w:start w:val="1"/>
      <w:numFmt w:val="decimal"/>
      <w:lvlText w:val="%1.%2."/>
      <w:legacy w:legacy="1" w:legacySpace="120" w:legacyIndent="720"/>
      <w:lvlJc w:val="left"/>
      <w:pPr>
        <w:ind w:left="1202" w:hanging="720"/>
      </w:pPr>
    </w:lvl>
    <w:lvl w:ilvl="2">
      <w:start w:val="1"/>
      <w:numFmt w:val="decimal"/>
      <w:lvlText w:val="%1.%2.%3."/>
      <w:legacy w:legacy="1" w:legacySpace="120" w:legacyIndent="720"/>
      <w:lvlJc w:val="left"/>
      <w:pPr>
        <w:ind w:left="1984" w:hanging="720"/>
      </w:pPr>
    </w:lvl>
    <w:lvl w:ilvl="3">
      <w:start w:val="1"/>
      <w:numFmt w:val="decimal"/>
      <w:lvlText w:val="%1.%2.%3.%4."/>
      <w:legacy w:legacy="1" w:legacySpace="120" w:legacyIndent="720"/>
      <w:lvlJc w:val="left"/>
      <w:pPr>
        <w:ind w:left="1984" w:hanging="720"/>
      </w:pPr>
    </w:lvl>
    <w:lvl w:ilvl="4">
      <w:numFmt w:val="none"/>
      <w:lvlText w:val=""/>
      <w:lvlJc w:val="left"/>
      <w:pPr>
        <w:ind w:left="0" w:firstLine="0"/>
      </w:pPr>
    </w:lvl>
    <w:lvl w:ilvl="5">
      <w:numFmt w:val="none"/>
      <w:lvlText w:val=""/>
      <w:lvlJc w:val="left"/>
      <w:pPr>
        <w:ind w:left="0" w:firstLine="0"/>
      </w:pPr>
    </w:lvl>
    <w:lvl w:ilvl="6">
      <w:numFmt w:val="none"/>
      <w:pStyle w:val="Heading7"/>
      <w:lvlText w:val=""/>
      <w:lvlJc w:val="left"/>
      <w:pPr>
        <w:ind w:left="0" w:firstLine="0"/>
      </w:pPr>
    </w:lvl>
    <w:lvl w:ilvl="7">
      <w:numFmt w:val="none"/>
      <w:pStyle w:val="Heading8"/>
      <w:lvlText w:val=""/>
      <w:lvlJc w:val="left"/>
      <w:pPr>
        <w:ind w:left="0" w:firstLine="0"/>
      </w:pPr>
    </w:lvl>
    <w:lvl w:ilvl="8">
      <w:numFmt w:val="none"/>
      <w:pStyle w:val="Heading9"/>
      <w:lvlText w:val=""/>
      <w:lvlJc w:val="left"/>
      <w:pPr>
        <w:ind w:left="0" w:firstLine="0"/>
      </w:pPr>
    </w:lvl>
  </w:abstractNum>
  <w:abstractNum w:abstractNumId="1" w15:restartNumberingAfterBreak="0">
    <w:nsid w:val="256C6172"/>
    <w:multiLevelType w:val="hybridMultilevel"/>
    <w:tmpl w:val="2162F09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9002F"/>
    <w:multiLevelType w:val="hybridMultilevel"/>
    <w:tmpl w:val="84CE6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670CE"/>
    <w:multiLevelType w:val="hybridMultilevel"/>
    <w:tmpl w:val="702A8148"/>
    <w:lvl w:ilvl="0" w:tplc="0410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3A0C1C8C"/>
    <w:multiLevelType w:val="hybridMultilevel"/>
    <w:tmpl w:val="B2A60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2405D0"/>
    <w:multiLevelType w:val="hybridMultilevel"/>
    <w:tmpl w:val="49C6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2E6E0B"/>
    <w:multiLevelType w:val="hybridMultilevel"/>
    <w:tmpl w:val="E65E5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14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
    <w:abstractNumId w:val="2"/>
  </w:num>
  <w:num w:numId="5">
    <w:abstractNumId w:val="4"/>
  </w:num>
  <w:num w:numId="6">
    <w:abstractNumId w:val="6"/>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0D9"/>
    <w:rsid w:val="001A3CEE"/>
    <w:rsid w:val="001C2BB9"/>
    <w:rsid w:val="002064FB"/>
    <w:rsid w:val="002C3E2B"/>
    <w:rsid w:val="002E3CCD"/>
    <w:rsid w:val="002F10E5"/>
    <w:rsid w:val="00312694"/>
    <w:rsid w:val="003A1FDE"/>
    <w:rsid w:val="00447F7F"/>
    <w:rsid w:val="00451C2F"/>
    <w:rsid w:val="004731F5"/>
    <w:rsid w:val="004947EB"/>
    <w:rsid w:val="00527BD3"/>
    <w:rsid w:val="00562895"/>
    <w:rsid w:val="00602C0D"/>
    <w:rsid w:val="006405F3"/>
    <w:rsid w:val="00686A8E"/>
    <w:rsid w:val="0069556B"/>
    <w:rsid w:val="0073522B"/>
    <w:rsid w:val="00801FAF"/>
    <w:rsid w:val="008A3BF6"/>
    <w:rsid w:val="008C6ABF"/>
    <w:rsid w:val="008D1147"/>
    <w:rsid w:val="008E50F7"/>
    <w:rsid w:val="00904941"/>
    <w:rsid w:val="00917621"/>
    <w:rsid w:val="00A7295D"/>
    <w:rsid w:val="00A97EBB"/>
    <w:rsid w:val="00AE50D9"/>
    <w:rsid w:val="00B6171B"/>
    <w:rsid w:val="00BB6E46"/>
    <w:rsid w:val="00C218A6"/>
    <w:rsid w:val="00C2700B"/>
    <w:rsid w:val="00C32F98"/>
    <w:rsid w:val="00CF21F0"/>
    <w:rsid w:val="00DF4DE9"/>
    <w:rsid w:val="00E06AC7"/>
    <w:rsid w:val="00E800D6"/>
    <w:rsid w:val="00EA1D6E"/>
    <w:rsid w:val="00EC3486"/>
    <w:rsid w:val="00F134C8"/>
    <w:rsid w:val="00F6400D"/>
    <w:rsid w:val="00F91B6D"/>
    <w:rsid w:val="00FF645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0816"/>
  <w15:docId w15:val="{5D5FA731-2E2E-4C31-8A70-E1928D158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0D9"/>
    <w:rPr>
      <w:sz w:val="24"/>
      <w:szCs w:val="24"/>
    </w:rPr>
  </w:style>
  <w:style w:type="paragraph" w:styleId="Heading1">
    <w:name w:val="heading 1"/>
    <w:basedOn w:val="Normal"/>
    <w:next w:val="Normal"/>
    <w:link w:val="Heading1Char"/>
    <w:qFormat/>
    <w:rsid w:val="00602C0D"/>
    <w:pPr>
      <w:keepNext/>
      <w:spacing w:after="120"/>
      <w:jc w:val="both"/>
      <w:outlineLvl w:val="0"/>
    </w:pPr>
    <w:rPr>
      <w:rFonts w:ascii="Verdana" w:hAnsi="Verdana" w:cs="Arial"/>
      <w:b/>
      <w:kern w:val="28"/>
      <w:sz w:val="28"/>
      <w:szCs w:val="20"/>
    </w:rPr>
  </w:style>
  <w:style w:type="paragraph" w:styleId="Heading2">
    <w:name w:val="heading 2"/>
    <w:aliases w:val="Heading 2 Char,Heading 2 Char1 Char,Heading 2 Char Char Char,Heading 2 Char1 Char Char Char,Heading 2 Char Char Char Char Char,Heading 2 Char Char1 Char"/>
    <w:basedOn w:val="Normal"/>
    <w:next w:val="Normal"/>
    <w:link w:val="Heading2Char1"/>
    <w:autoRedefine/>
    <w:qFormat/>
    <w:rsid w:val="00602C0D"/>
    <w:pPr>
      <w:keepNext/>
      <w:tabs>
        <w:tab w:val="left" w:pos="709"/>
      </w:tabs>
      <w:spacing w:before="120" w:after="120"/>
      <w:ind w:left="709" w:hanging="709"/>
      <w:jc w:val="both"/>
      <w:outlineLvl w:val="1"/>
    </w:pPr>
    <w:rPr>
      <w:rFonts w:ascii="Verdana" w:hAnsi="Verdana" w:cs="Arial"/>
      <w:b/>
      <w:color w:val="000000"/>
      <w:kern w:val="28"/>
    </w:rPr>
  </w:style>
  <w:style w:type="paragraph" w:styleId="Heading3">
    <w:name w:val="heading 3"/>
    <w:basedOn w:val="Normal"/>
    <w:next w:val="Normal"/>
    <w:link w:val="Heading3Char"/>
    <w:qFormat/>
    <w:rsid w:val="00602C0D"/>
    <w:pPr>
      <w:keepNext/>
      <w:spacing w:before="120" w:after="120"/>
      <w:jc w:val="both"/>
      <w:outlineLvl w:val="2"/>
    </w:pPr>
    <w:rPr>
      <w:b/>
      <w:i/>
      <w:sz w:val="22"/>
      <w:szCs w:val="20"/>
      <w:lang w:val="en-GB" w:eastAsia="en-GB"/>
    </w:rPr>
  </w:style>
  <w:style w:type="paragraph" w:styleId="Heading4">
    <w:name w:val="heading 4"/>
    <w:basedOn w:val="Normal"/>
    <w:next w:val="Normal"/>
    <w:link w:val="Heading4Char"/>
    <w:qFormat/>
    <w:rsid w:val="00602C0D"/>
    <w:pPr>
      <w:keepNext/>
      <w:spacing w:before="120" w:after="120"/>
      <w:jc w:val="both"/>
      <w:outlineLvl w:val="3"/>
    </w:pPr>
    <w:rPr>
      <w:i/>
      <w:sz w:val="22"/>
      <w:szCs w:val="20"/>
    </w:rPr>
  </w:style>
  <w:style w:type="paragraph" w:styleId="Heading5">
    <w:name w:val="heading 5"/>
    <w:basedOn w:val="Normal"/>
    <w:next w:val="Normal"/>
    <w:link w:val="Heading5Char"/>
    <w:qFormat/>
    <w:rsid w:val="00602C0D"/>
    <w:pPr>
      <w:spacing w:before="240" w:after="60"/>
      <w:jc w:val="both"/>
      <w:outlineLvl w:val="4"/>
    </w:pPr>
    <w:rPr>
      <w:sz w:val="22"/>
      <w:szCs w:val="20"/>
    </w:rPr>
  </w:style>
  <w:style w:type="paragraph" w:styleId="Heading6">
    <w:name w:val="heading 6"/>
    <w:basedOn w:val="Normal"/>
    <w:next w:val="Normal"/>
    <w:link w:val="Heading6Char"/>
    <w:qFormat/>
    <w:rsid w:val="00602C0D"/>
    <w:pPr>
      <w:spacing w:before="240" w:after="60"/>
      <w:jc w:val="both"/>
      <w:outlineLvl w:val="5"/>
    </w:pPr>
    <w:rPr>
      <w:i/>
      <w:sz w:val="22"/>
      <w:szCs w:val="20"/>
    </w:rPr>
  </w:style>
  <w:style w:type="paragraph" w:styleId="Heading7">
    <w:name w:val="heading 7"/>
    <w:basedOn w:val="Normal"/>
    <w:next w:val="Normal"/>
    <w:link w:val="Heading7Char"/>
    <w:qFormat/>
    <w:rsid w:val="00602C0D"/>
    <w:pPr>
      <w:numPr>
        <w:ilvl w:val="6"/>
        <w:numId w:val="3"/>
      </w:numPr>
      <w:spacing w:before="240" w:after="60"/>
      <w:jc w:val="both"/>
      <w:outlineLvl w:val="6"/>
    </w:pPr>
    <w:rPr>
      <w:rFonts w:ascii="Arial" w:hAnsi="Arial"/>
      <w:sz w:val="20"/>
      <w:szCs w:val="20"/>
    </w:rPr>
  </w:style>
  <w:style w:type="paragraph" w:styleId="Heading8">
    <w:name w:val="heading 8"/>
    <w:basedOn w:val="Normal"/>
    <w:next w:val="Normal"/>
    <w:link w:val="Heading8Char"/>
    <w:qFormat/>
    <w:rsid w:val="00602C0D"/>
    <w:pPr>
      <w:numPr>
        <w:ilvl w:val="7"/>
        <w:numId w:val="3"/>
      </w:numPr>
      <w:spacing w:before="240" w:after="60"/>
      <w:jc w:val="both"/>
      <w:outlineLvl w:val="7"/>
    </w:pPr>
    <w:rPr>
      <w:rFonts w:ascii="Arial" w:hAnsi="Arial"/>
      <w:i/>
      <w:sz w:val="20"/>
      <w:szCs w:val="20"/>
    </w:rPr>
  </w:style>
  <w:style w:type="paragraph" w:styleId="Heading9">
    <w:name w:val="heading 9"/>
    <w:basedOn w:val="Normal"/>
    <w:next w:val="Normal"/>
    <w:link w:val="Heading9Char"/>
    <w:qFormat/>
    <w:rsid w:val="00602C0D"/>
    <w:pPr>
      <w:numPr>
        <w:ilvl w:val="8"/>
        <w:numId w:val="3"/>
      </w:numPr>
      <w:spacing w:before="240" w:after="60"/>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Value">
    <w:name w:val="TextValue"/>
    <w:basedOn w:val="Normal"/>
    <w:link w:val="TextValueChar"/>
    <w:qFormat/>
    <w:rsid w:val="00602C0D"/>
    <w:pPr>
      <w:spacing w:after="200" w:line="276" w:lineRule="auto"/>
      <w:jc w:val="both"/>
    </w:pPr>
  </w:style>
  <w:style w:type="character" w:customStyle="1" w:styleId="TextValueChar">
    <w:name w:val="TextValue Char"/>
    <w:link w:val="TextValue"/>
    <w:rsid w:val="00602C0D"/>
    <w:rPr>
      <w:sz w:val="24"/>
      <w:szCs w:val="24"/>
    </w:rPr>
  </w:style>
  <w:style w:type="character" w:customStyle="1" w:styleId="Heading1Char">
    <w:name w:val="Heading 1 Char"/>
    <w:basedOn w:val="DefaultParagraphFont"/>
    <w:link w:val="Heading1"/>
    <w:rsid w:val="00602C0D"/>
    <w:rPr>
      <w:rFonts w:ascii="Verdana" w:hAnsi="Verdana" w:cs="Arial"/>
      <w:b/>
      <w:kern w:val="28"/>
      <w:sz w:val="28"/>
    </w:rPr>
  </w:style>
  <w:style w:type="character" w:customStyle="1" w:styleId="Heading2Char1">
    <w:name w:val="Heading 2 Char1"/>
    <w:aliases w:val="Heading 2 Char Char,Heading 2 Char1 Char Char,Heading 2 Char Char Char Char,Heading 2 Char1 Char Char Char Char,Heading 2 Char Char Char Char Char Char,Heading 2 Char Char1 Char Char"/>
    <w:link w:val="Heading2"/>
    <w:rsid w:val="00602C0D"/>
    <w:rPr>
      <w:rFonts w:ascii="Verdana" w:hAnsi="Verdana" w:cs="Arial"/>
      <w:b/>
      <w:color w:val="000000"/>
      <w:kern w:val="28"/>
      <w:sz w:val="24"/>
      <w:szCs w:val="24"/>
    </w:rPr>
  </w:style>
  <w:style w:type="character" w:customStyle="1" w:styleId="Heading3Char">
    <w:name w:val="Heading 3 Char"/>
    <w:link w:val="Heading3"/>
    <w:rsid w:val="00602C0D"/>
    <w:rPr>
      <w:b/>
      <w:i/>
      <w:sz w:val="22"/>
      <w:lang w:val="en-GB" w:eastAsia="en-GB"/>
    </w:rPr>
  </w:style>
  <w:style w:type="character" w:customStyle="1" w:styleId="Heading4Char">
    <w:name w:val="Heading 4 Char"/>
    <w:basedOn w:val="DefaultParagraphFont"/>
    <w:link w:val="Heading4"/>
    <w:rsid w:val="00602C0D"/>
    <w:rPr>
      <w:i/>
      <w:sz w:val="22"/>
    </w:rPr>
  </w:style>
  <w:style w:type="character" w:customStyle="1" w:styleId="Heading5Char">
    <w:name w:val="Heading 5 Char"/>
    <w:basedOn w:val="DefaultParagraphFont"/>
    <w:link w:val="Heading5"/>
    <w:rsid w:val="00602C0D"/>
    <w:rPr>
      <w:sz w:val="22"/>
    </w:rPr>
  </w:style>
  <w:style w:type="character" w:customStyle="1" w:styleId="Heading6Char">
    <w:name w:val="Heading 6 Char"/>
    <w:basedOn w:val="DefaultParagraphFont"/>
    <w:link w:val="Heading6"/>
    <w:rsid w:val="00602C0D"/>
    <w:rPr>
      <w:i/>
      <w:sz w:val="22"/>
    </w:rPr>
  </w:style>
  <w:style w:type="character" w:customStyle="1" w:styleId="Heading7Char">
    <w:name w:val="Heading 7 Char"/>
    <w:basedOn w:val="DefaultParagraphFont"/>
    <w:link w:val="Heading7"/>
    <w:rsid w:val="00602C0D"/>
    <w:rPr>
      <w:rFonts w:ascii="Arial" w:hAnsi="Arial"/>
    </w:rPr>
  </w:style>
  <w:style w:type="character" w:customStyle="1" w:styleId="Heading8Char">
    <w:name w:val="Heading 8 Char"/>
    <w:basedOn w:val="DefaultParagraphFont"/>
    <w:link w:val="Heading8"/>
    <w:rsid w:val="00602C0D"/>
    <w:rPr>
      <w:rFonts w:ascii="Arial" w:hAnsi="Arial"/>
      <w:i/>
    </w:rPr>
  </w:style>
  <w:style w:type="character" w:customStyle="1" w:styleId="Heading9Char">
    <w:name w:val="Heading 9 Char"/>
    <w:basedOn w:val="DefaultParagraphFont"/>
    <w:link w:val="Heading9"/>
    <w:rsid w:val="00602C0D"/>
    <w:rPr>
      <w:rFonts w:ascii="Arial" w:hAnsi="Arial"/>
      <w:i/>
      <w:sz w:val="18"/>
    </w:rPr>
  </w:style>
  <w:style w:type="paragraph" w:styleId="TOC1">
    <w:name w:val="toc 1"/>
    <w:basedOn w:val="Normal"/>
    <w:next w:val="Normal"/>
    <w:autoRedefine/>
    <w:uiPriority w:val="39"/>
    <w:qFormat/>
    <w:rsid w:val="00602C0D"/>
    <w:pPr>
      <w:spacing w:before="120" w:after="120"/>
    </w:pPr>
    <w:rPr>
      <w:rFonts w:asciiTheme="minorHAnsi" w:hAnsiTheme="minorHAnsi"/>
      <w:b/>
      <w:bCs/>
      <w:caps/>
      <w:sz w:val="20"/>
      <w:szCs w:val="20"/>
    </w:rPr>
  </w:style>
  <w:style w:type="paragraph" w:styleId="TOC2">
    <w:name w:val="toc 2"/>
    <w:basedOn w:val="Normal"/>
    <w:next w:val="Normal"/>
    <w:autoRedefine/>
    <w:uiPriority w:val="39"/>
    <w:qFormat/>
    <w:rsid w:val="00602C0D"/>
    <w:pPr>
      <w:ind w:left="240"/>
    </w:pPr>
    <w:rPr>
      <w:rFonts w:asciiTheme="minorHAnsi" w:hAnsiTheme="minorHAnsi"/>
      <w:smallCaps/>
      <w:sz w:val="20"/>
      <w:szCs w:val="20"/>
    </w:rPr>
  </w:style>
  <w:style w:type="paragraph" w:styleId="TOC3">
    <w:name w:val="toc 3"/>
    <w:basedOn w:val="Normal"/>
    <w:next w:val="Normal"/>
    <w:autoRedefine/>
    <w:uiPriority w:val="39"/>
    <w:qFormat/>
    <w:rsid w:val="00602C0D"/>
    <w:pPr>
      <w:ind w:left="480"/>
    </w:pPr>
    <w:rPr>
      <w:rFonts w:asciiTheme="minorHAnsi" w:hAnsiTheme="minorHAnsi"/>
      <w:i/>
      <w:iCs/>
      <w:sz w:val="20"/>
      <w:szCs w:val="20"/>
    </w:rPr>
  </w:style>
  <w:style w:type="paragraph" w:styleId="Title">
    <w:name w:val="Title"/>
    <w:basedOn w:val="Normal"/>
    <w:next w:val="Normal"/>
    <w:link w:val="TitleChar"/>
    <w:qFormat/>
    <w:rsid w:val="00602C0D"/>
    <w:pPr>
      <w:spacing w:after="480"/>
      <w:jc w:val="center"/>
    </w:pPr>
    <w:rPr>
      <w:rFonts w:ascii="Arial" w:hAnsi="Arial"/>
      <w:b/>
      <w:sz w:val="48"/>
      <w:szCs w:val="20"/>
      <w:lang w:val="en-GB" w:eastAsia="en-GB"/>
    </w:rPr>
  </w:style>
  <w:style w:type="character" w:customStyle="1" w:styleId="TitleChar">
    <w:name w:val="Title Char"/>
    <w:link w:val="Title"/>
    <w:rsid w:val="00602C0D"/>
    <w:rPr>
      <w:rFonts w:ascii="Arial" w:hAnsi="Arial"/>
      <w:b/>
      <w:sz w:val="48"/>
      <w:lang w:val="en-GB" w:eastAsia="en-GB"/>
    </w:rPr>
  </w:style>
  <w:style w:type="character" w:styleId="Strong">
    <w:name w:val="Strong"/>
    <w:uiPriority w:val="22"/>
    <w:qFormat/>
    <w:rsid w:val="00602C0D"/>
    <w:rPr>
      <w:b/>
      <w:bCs/>
    </w:rPr>
  </w:style>
  <w:style w:type="paragraph" w:styleId="ListParagraph">
    <w:name w:val="List Paragraph"/>
    <w:basedOn w:val="Normal"/>
    <w:uiPriority w:val="34"/>
    <w:qFormat/>
    <w:rsid w:val="00602C0D"/>
    <w:pPr>
      <w:ind w:left="720"/>
    </w:pPr>
  </w:style>
  <w:style w:type="paragraph" w:styleId="TOCHeading">
    <w:name w:val="TOC Heading"/>
    <w:basedOn w:val="Heading1"/>
    <w:next w:val="Normal"/>
    <w:uiPriority w:val="39"/>
    <w:unhideWhenUsed/>
    <w:qFormat/>
    <w:rsid w:val="00602C0D"/>
    <w:pPr>
      <w:keepLines/>
      <w:spacing w:before="480" w:after="0" w:line="276" w:lineRule="auto"/>
      <w:jc w:val="left"/>
      <w:outlineLvl w:val="9"/>
    </w:pPr>
    <w:rPr>
      <w:rFonts w:ascii="Cambria" w:eastAsia="MS Gothic" w:hAnsi="Cambria"/>
      <w:bCs/>
      <w:color w:val="365F91"/>
      <w:kern w:val="0"/>
      <w:szCs w:val="28"/>
      <w:lang w:eastAsia="ja-JP"/>
    </w:rPr>
  </w:style>
  <w:style w:type="paragraph" w:styleId="HTMLPreformatted">
    <w:name w:val="HTML Preformatted"/>
    <w:basedOn w:val="Normal"/>
    <w:link w:val="HTMLPreformattedChar"/>
    <w:uiPriority w:val="99"/>
    <w:unhideWhenUsed/>
    <w:rsid w:val="008D1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D1147"/>
    <w:rPr>
      <w:rFonts w:ascii="Courier New" w:hAnsi="Courier New" w:cs="Courier New"/>
    </w:rPr>
  </w:style>
  <w:style w:type="character" w:customStyle="1" w:styleId="gghfmyibcpb">
    <w:name w:val="gghfmyibcpb"/>
    <w:basedOn w:val="DefaultParagraphFont"/>
    <w:rsid w:val="008D1147"/>
  </w:style>
  <w:style w:type="character" w:customStyle="1" w:styleId="gghfmyibcob">
    <w:name w:val="gghfmyibcob"/>
    <w:basedOn w:val="DefaultParagraphFont"/>
    <w:rsid w:val="008D1147"/>
  </w:style>
  <w:style w:type="paragraph" w:styleId="BalloonText">
    <w:name w:val="Balloon Text"/>
    <w:basedOn w:val="Normal"/>
    <w:link w:val="BalloonTextChar"/>
    <w:uiPriority w:val="99"/>
    <w:semiHidden/>
    <w:unhideWhenUsed/>
    <w:rsid w:val="008D1147"/>
    <w:rPr>
      <w:rFonts w:ascii="Tahoma" w:hAnsi="Tahoma" w:cs="Tahoma"/>
      <w:sz w:val="16"/>
      <w:szCs w:val="16"/>
    </w:rPr>
  </w:style>
  <w:style w:type="character" w:customStyle="1" w:styleId="BalloonTextChar">
    <w:name w:val="Balloon Text Char"/>
    <w:basedOn w:val="DefaultParagraphFont"/>
    <w:link w:val="BalloonText"/>
    <w:uiPriority w:val="99"/>
    <w:semiHidden/>
    <w:rsid w:val="008D11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53267">
      <w:bodyDiv w:val="1"/>
      <w:marLeft w:val="0"/>
      <w:marRight w:val="0"/>
      <w:marTop w:val="0"/>
      <w:marBottom w:val="0"/>
      <w:divBdr>
        <w:top w:val="none" w:sz="0" w:space="0" w:color="auto"/>
        <w:left w:val="none" w:sz="0" w:space="0" w:color="auto"/>
        <w:bottom w:val="none" w:sz="0" w:space="0" w:color="auto"/>
        <w:right w:val="none" w:sz="0" w:space="0" w:color="auto"/>
      </w:divBdr>
    </w:div>
    <w:div w:id="116027286">
      <w:bodyDiv w:val="1"/>
      <w:marLeft w:val="0"/>
      <w:marRight w:val="0"/>
      <w:marTop w:val="0"/>
      <w:marBottom w:val="0"/>
      <w:divBdr>
        <w:top w:val="none" w:sz="0" w:space="0" w:color="auto"/>
        <w:left w:val="none" w:sz="0" w:space="0" w:color="auto"/>
        <w:bottom w:val="none" w:sz="0" w:space="0" w:color="auto"/>
        <w:right w:val="none" w:sz="0" w:space="0" w:color="auto"/>
      </w:divBdr>
    </w:div>
    <w:div w:id="118497103">
      <w:bodyDiv w:val="1"/>
      <w:marLeft w:val="0"/>
      <w:marRight w:val="0"/>
      <w:marTop w:val="0"/>
      <w:marBottom w:val="0"/>
      <w:divBdr>
        <w:top w:val="none" w:sz="0" w:space="0" w:color="auto"/>
        <w:left w:val="none" w:sz="0" w:space="0" w:color="auto"/>
        <w:bottom w:val="none" w:sz="0" w:space="0" w:color="auto"/>
        <w:right w:val="none" w:sz="0" w:space="0" w:color="auto"/>
      </w:divBdr>
    </w:div>
    <w:div w:id="138764880">
      <w:bodyDiv w:val="1"/>
      <w:marLeft w:val="0"/>
      <w:marRight w:val="0"/>
      <w:marTop w:val="0"/>
      <w:marBottom w:val="0"/>
      <w:divBdr>
        <w:top w:val="none" w:sz="0" w:space="0" w:color="auto"/>
        <w:left w:val="none" w:sz="0" w:space="0" w:color="auto"/>
        <w:bottom w:val="none" w:sz="0" w:space="0" w:color="auto"/>
        <w:right w:val="none" w:sz="0" w:space="0" w:color="auto"/>
      </w:divBdr>
    </w:div>
    <w:div w:id="202866646">
      <w:bodyDiv w:val="1"/>
      <w:marLeft w:val="0"/>
      <w:marRight w:val="0"/>
      <w:marTop w:val="0"/>
      <w:marBottom w:val="0"/>
      <w:divBdr>
        <w:top w:val="none" w:sz="0" w:space="0" w:color="auto"/>
        <w:left w:val="none" w:sz="0" w:space="0" w:color="auto"/>
        <w:bottom w:val="none" w:sz="0" w:space="0" w:color="auto"/>
        <w:right w:val="none" w:sz="0" w:space="0" w:color="auto"/>
      </w:divBdr>
    </w:div>
    <w:div w:id="217400643">
      <w:bodyDiv w:val="1"/>
      <w:marLeft w:val="0"/>
      <w:marRight w:val="0"/>
      <w:marTop w:val="0"/>
      <w:marBottom w:val="0"/>
      <w:divBdr>
        <w:top w:val="none" w:sz="0" w:space="0" w:color="auto"/>
        <w:left w:val="none" w:sz="0" w:space="0" w:color="auto"/>
        <w:bottom w:val="none" w:sz="0" w:space="0" w:color="auto"/>
        <w:right w:val="none" w:sz="0" w:space="0" w:color="auto"/>
      </w:divBdr>
    </w:div>
    <w:div w:id="275063304">
      <w:bodyDiv w:val="1"/>
      <w:marLeft w:val="0"/>
      <w:marRight w:val="0"/>
      <w:marTop w:val="0"/>
      <w:marBottom w:val="0"/>
      <w:divBdr>
        <w:top w:val="none" w:sz="0" w:space="0" w:color="auto"/>
        <w:left w:val="none" w:sz="0" w:space="0" w:color="auto"/>
        <w:bottom w:val="none" w:sz="0" w:space="0" w:color="auto"/>
        <w:right w:val="none" w:sz="0" w:space="0" w:color="auto"/>
      </w:divBdr>
    </w:div>
    <w:div w:id="283733303">
      <w:bodyDiv w:val="1"/>
      <w:marLeft w:val="0"/>
      <w:marRight w:val="0"/>
      <w:marTop w:val="0"/>
      <w:marBottom w:val="0"/>
      <w:divBdr>
        <w:top w:val="none" w:sz="0" w:space="0" w:color="auto"/>
        <w:left w:val="none" w:sz="0" w:space="0" w:color="auto"/>
        <w:bottom w:val="none" w:sz="0" w:space="0" w:color="auto"/>
        <w:right w:val="none" w:sz="0" w:space="0" w:color="auto"/>
      </w:divBdr>
    </w:div>
    <w:div w:id="436216313">
      <w:bodyDiv w:val="1"/>
      <w:marLeft w:val="0"/>
      <w:marRight w:val="0"/>
      <w:marTop w:val="0"/>
      <w:marBottom w:val="0"/>
      <w:divBdr>
        <w:top w:val="none" w:sz="0" w:space="0" w:color="auto"/>
        <w:left w:val="none" w:sz="0" w:space="0" w:color="auto"/>
        <w:bottom w:val="none" w:sz="0" w:space="0" w:color="auto"/>
        <w:right w:val="none" w:sz="0" w:space="0" w:color="auto"/>
      </w:divBdr>
    </w:div>
    <w:div w:id="444808495">
      <w:bodyDiv w:val="1"/>
      <w:marLeft w:val="0"/>
      <w:marRight w:val="0"/>
      <w:marTop w:val="0"/>
      <w:marBottom w:val="0"/>
      <w:divBdr>
        <w:top w:val="none" w:sz="0" w:space="0" w:color="auto"/>
        <w:left w:val="none" w:sz="0" w:space="0" w:color="auto"/>
        <w:bottom w:val="none" w:sz="0" w:space="0" w:color="auto"/>
        <w:right w:val="none" w:sz="0" w:space="0" w:color="auto"/>
      </w:divBdr>
    </w:div>
    <w:div w:id="454367469">
      <w:bodyDiv w:val="1"/>
      <w:marLeft w:val="0"/>
      <w:marRight w:val="0"/>
      <w:marTop w:val="0"/>
      <w:marBottom w:val="0"/>
      <w:divBdr>
        <w:top w:val="none" w:sz="0" w:space="0" w:color="auto"/>
        <w:left w:val="none" w:sz="0" w:space="0" w:color="auto"/>
        <w:bottom w:val="none" w:sz="0" w:space="0" w:color="auto"/>
        <w:right w:val="none" w:sz="0" w:space="0" w:color="auto"/>
      </w:divBdr>
    </w:div>
    <w:div w:id="482548220">
      <w:bodyDiv w:val="1"/>
      <w:marLeft w:val="0"/>
      <w:marRight w:val="0"/>
      <w:marTop w:val="0"/>
      <w:marBottom w:val="0"/>
      <w:divBdr>
        <w:top w:val="none" w:sz="0" w:space="0" w:color="auto"/>
        <w:left w:val="none" w:sz="0" w:space="0" w:color="auto"/>
        <w:bottom w:val="none" w:sz="0" w:space="0" w:color="auto"/>
        <w:right w:val="none" w:sz="0" w:space="0" w:color="auto"/>
      </w:divBdr>
    </w:div>
    <w:div w:id="551966604">
      <w:bodyDiv w:val="1"/>
      <w:marLeft w:val="0"/>
      <w:marRight w:val="0"/>
      <w:marTop w:val="0"/>
      <w:marBottom w:val="0"/>
      <w:divBdr>
        <w:top w:val="none" w:sz="0" w:space="0" w:color="auto"/>
        <w:left w:val="none" w:sz="0" w:space="0" w:color="auto"/>
        <w:bottom w:val="none" w:sz="0" w:space="0" w:color="auto"/>
        <w:right w:val="none" w:sz="0" w:space="0" w:color="auto"/>
      </w:divBdr>
    </w:div>
    <w:div w:id="572473538">
      <w:bodyDiv w:val="1"/>
      <w:marLeft w:val="0"/>
      <w:marRight w:val="0"/>
      <w:marTop w:val="0"/>
      <w:marBottom w:val="0"/>
      <w:divBdr>
        <w:top w:val="none" w:sz="0" w:space="0" w:color="auto"/>
        <w:left w:val="none" w:sz="0" w:space="0" w:color="auto"/>
        <w:bottom w:val="none" w:sz="0" w:space="0" w:color="auto"/>
        <w:right w:val="none" w:sz="0" w:space="0" w:color="auto"/>
      </w:divBdr>
    </w:div>
    <w:div w:id="595330972">
      <w:bodyDiv w:val="1"/>
      <w:marLeft w:val="0"/>
      <w:marRight w:val="0"/>
      <w:marTop w:val="0"/>
      <w:marBottom w:val="0"/>
      <w:divBdr>
        <w:top w:val="none" w:sz="0" w:space="0" w:color="auto"/>
        <w:left w:val="none" w:sz="0" w:space="0" w:color="auto"/>
        <w:bottom w:val="none" w:sz="0" w:space="0" w:color="auto"/>
        <w:right w:val="none" w:sz="0" w:space="0" w:color="auto"/>
      </w:divBdr>
    </w:div>
    <w:div w:id="756828408">
      <w:bodyDiv w:val="1"/>
      <w:marLeft w:val="0"/>
      <w:marRight w:val="0"/>
      <w:marTop w:val="0"/>
      <w:marBottom w:val="0"/>
      <w:divBdr>
        <w:top w:val="none" w:sz="0" w:space="0" w:color="auto"/>
        <w:left w:val="none" w:sz="0" w:space="0" w:color="auto"/>
        <w:bottom w:val="none" w:sz="0" w:space="0" w:color="auto"/>
        <w:right w:val="none" w:sz="0" w:space="0" w:color="auto"/>
      </w:divBdr>
    </w:div>
    <w:div w:id="809640629">
      <w:bodyDiv w:val="1"/>
      <w:marLeft w:val="0"/>
      <w:marRight w:val="0"/>
      <w:marTop w:val="0"/>
      <w:marBottom w:val="0"/>
      <w:divBdr>
        <w:top w:val="none" w:sz="0" w:space="0" w:color="auto"/>
        <w:left w:val="none" w:sz="0" w:space="0" w:color="auto"/>
        <w:bottom w:val="none" w:sz="0" w:space="0" w:color="auto"/>
        <w:right w:val="none" w:sz="0" w:space="0" w:color="auto"/>
      </w:divBdr>
    </w:div>
    <w:div w:id="818957735">
      <w:bodyDiv w:val="1"/>
      <w:marLeft w:val="0"/>
      <w:marRight w:val="0"/>
      <w:marTop w:val="0"/>
      <w:marBottom w:val="0"/>
      <w:divBdr>
        <w:top w:val="none" w:sz="0" w:space="0" w:color="auto"/>
        <w:left w:val="none" w:sz="0" w:space="0" w:color="auto"/>
        <w:bottom w:val="none" w:sz="0" w:space="0" w:color="auto"/>
        <w:right w:val="none" w:sz="0" w:space="0" w:color="auto"/>
      </w:divBdr>
    </w:div>
    <w:div w:id="976253720">
      <w:bodyDiv w:val="1"/>
      <w:marLeft w:val="0"/>
      <w:marRight w:val="0"/>
      <w:marTop w:val="0"/>
      <w:marBottom w:val="0"/>
      <w:divBdr>
        <w:top w:val="none" w:sz="0" w:space="0" w:color="auto"/>
        <w:left w:val="none" w:sz="0" w:space="0" w:color="auto"/>
        <w:bottom w:val="none" w:sz="0" w:space="0" w:color="auto"/>
        <w:right w:val="none" w:sz="0" w:space="0" w:color="auto"/>
      </w:divBdr>
    </w:div>
    <w:div w:id="1090732708">
      <w:bodyDiv w:val="1"/>
      <w:marLeft w:val="0"/>
      <w:marRight w:val="0"/>
      <w:marTop w:val="0"/>
      <w:marBottom w:val="0"/>
      <w:divBdr>
        <w:top w:val="none" w:sz="0" w:space="0" w:color="auto"/>
        <w:left w:val="none" w:sz="0" w:space="0" w:color="auto"/>
        <w:bottom w:val="none" w:sz="0" w:space="0" w:color="auto"/>
        <w:right w:val="none" w:sz="0" w:space="0" w:color="auto"/>
      </w:divBdr>
    </w:div>
    <w:div w:id="1133206989">
      <w:bodyDiv w:val="1"/>
      <w:marLeft w:val="0"/>
      <w:marRight w:val="0"/>
      <w:marTop w:val="0"/>
      <w:marBottom w:val="0"/>
      <w:divBdr>
        <w:top w:val="none" w:sz="0" w:space="0" w:color="auto"/>
        <w:left w:val="none" w:sz="0" w:space="0" w:color="auto"/>
        <w:bottom w:val="none" w:sz="0" w:space="0" w:color="auto"/>
        <w:right w:val="none" w:sz="0" w:space="0" w:color="auto"/>
      </w:divBdr>
    </w:div>
    <w:div w:id="1136145722">
      <w:bodyDiv w:val="1"/>
      <w:marLeft w:val="0"/>
      <w:marRight w:val="0"/>
      <w:marTop w:val="0"/>
      <w:marBottom w:val="0"/>
      <w:divBdr>
        <w:top w:val="none" w:sz="0" w:space="0" w:color="auto"/>
        <w:left w:val="none" w:sz="0" w:space="0" w:color="auto"/>
        <w:bottom w:val="none" w:sz="0" w:space="0" w:color="auto"/>
        <w:right w:val="none" w:sz="0" w:space="0" w:color="auto"/>
      </w:divBdr>
    </w:div>
    <w:div w:id="1165903056">
      <w:bodyDiv w:val="1"/>
      <w:marLeft w:val="0"/>
      <w:marRight w:val="0"/>
      <w:marTop w:val="0"/>
      <w:marBottom w:val="0"/>
      <w:divBdr>
        <w:top w:val="none" w:sz="0" w:space="0" w:color="auto"/>
        <w:left w:val="none" w:sz="0" w:space="0" w:color="auto"/>
        <w:bottom w:val="none" w:sz="0" w:space="0" w:color="auto"/>
        <w:right w:val="none" w:sz="0" w:space="0" w:color="auto"/>
      </w:divBdr>
    </w:div>
    <w:div w:id="1172715834">
      <w:bodyDiv w:val="1"/>
      <w:marLeft w:val="0"/>
      <w:marRight w:val="0"/>
      <w:marTop w:val="0"/>
      <w:marBottom w:val="0"/>
      <w:divBdr>
        <w:top w:val="none" w:sz="0" w:space="0" w:color="auto"/>
        <w:left w:val="none" w:sz="0" w:space="0" w:color="auto"/>
        <w:bottom w:val="none" w:sz="0" w:space="0" w:color="auto"/>
        <w:right w:val="none" w:sz="0" w:space="0" w:color="auto"/>
      </w:divBdr>
    </w:div>
    <w:div w:id="1233345259">
      <w:bodyDiv w:val="1"/>
      <w:marLeft w:val="0"/>
      <w:marRight w:val="0"/>
      <w:marTop w:val="0"/>
      <w:marBottom w:val="0"/>
      <w:divBdr>
        <w:top w:val="none" w:sz="0" w:space="0" w:color="auto"/>
        <w:left w:val="none" w:sz="0" w:space="0" w:color="auto"/>
        <w:bottom w:val="none" w:sz="0" w:space="0" w:color="auto"/>
        <w:right w:val="none" w:sz="0" w:space="0" w:color="auto"/>
      </w:divBdr>
    </w:div>
    <w:div w:id="1253200453">
      <w:bodyDiv w:val="1"/>
      <w:marLeft w:val="0"/>
      <w:marRight w:val="0"/>
      <w:marTop w:val="0"/>
      <w:marBottom w:val="0"/>
      <w:divBdr>
        <w:top w:val="none" w:sz="0" w:space="0" w:color="auto"/>
        <w:left w:val="none" w:sz="0" w:space="0" w:color="auto"/>
        <w:bottom w:val="none" w:sz="0" w:space="0" w:color="auto"/>
        <w:right w:val="none" w:sz="0" w:space="0" w:color="auto"/>
      </w:divBdr>
    </w:div>
    <w:div w:id="1268390962">
      <w:bodyDiv w:val="1"/>
      <w:marLeft w:val="0"/>
      <w:marRight w:val="0"/>
      <w:marTop w:val="0"/>
      <w:marBottom w:val="0"/>
      <w:divBdr>
        <w:top w:val="none" w:sz="0" w:space="0" w:color="auto"/>
        <w:left w:val="none" w:sz="0" w:space="0" w:color="auto"/>
        <w:bottom w:val="none" w:sz="0" w:space="0" w:color="auto"/>
        <w:right w:val="none" w:sz="0" w:space="0" w:color="auto"/>
      </w:divBdr>
    </w:div>
    <w:div w:id="1430270949">
      <w:bodyDiv w:val="1"/>
      <w:marLeft w:val="0"/>
      <w:marRight w:val="0"/>
      <w:marTop w:val="0"/>
      <w:marBottom w:val="0"/>
      <w:divBdr>
        <w:top w:val="none" w:sz="0" w:space="0" w:color="auto"/>
        <w:left w:val="none" w:sz="0" w:space="0" w:color="auto"/>
        <w:bottom w:val="none" w:sz="0" w:space="0" w:color="auto"/>
        <w:right w:val="none" w:sz="0" w:space="0" w:color="auto"/>
      </w:divBdr>
    </w:div>
    <w:div w:id="1473057828">
      <w:bodyDiv w:val="1"/>
      <w:marLeft w:val="0"/>
      <w:marRight w:val="0"/>
      <w:marTop w:val="0"/>
      <w:marBottom w:val="0"/>
      <w:divBdr>
        <w:top w:val="none" w:sz="0" w:space="0" w:color="auto"/>
        <w:left w:val="none" w:sz="0" w:space="0" w:color="auto"/>
        <w:bottom w:val="none" w:sz="0" w:space="0" w:color="auto"/>
        <w:right w:val="none" w:sz="0" w:space="0" w:color="auto"/>
      </w:divBdr>
    </w:div>
    <w:div w:id="1504932145">
      <w:bodyDiv w:val="1"/>
      <w:marLeft w:val="0"/>
      <w:marRight w:val="0"/>
      <w:marTop w:val="0"/>
      <w:marBottom w:val="0"/>
      <w:divBdr>
        <w:top w:val="none" w:sz="0" w:space="0" w:color="auto"/>
        <w:left w:val="none" w:sz="0" w:space="0" w:color="auto"/>
        <w:bottom w:val="none" w:sz="0" w:space="0" w:color="auto"/>
        <w:right w:val="none" w:sz="0" w:space="0" w:color="auto"/>
      </w:divBdr>
    </w:div>
    <w:div w:id="1577745482">
      <w:bodyDiv w:val="1"/>
      <w:marLeft w:val="0"/>
      <w:marRight w:val="0"/>
      <w:marTop w:val="0"/>
      <w:marBottom w:val="0"/>
      <w:divBdr>
        <w:top w:val="none" w:sz="0" w:space="0" w:color="auto"/>
        <w:left w:val="none" w:sz="0" w:space="0" w:color="auto"/>
        <w:bottom w:val="none" w:sz="0" w:space="0" w:color="auto"/>
        <w:right w:val="none" w:sz="0" w:space="0" w:color="auto"/>
      </w:divBdr>
    </w:div>
    <w:div w:id="1601136504">
      <w:bodyDiv w:val="1"/>
      <w:marLeft w:val="0"/>
      <w:marRight w:val="0"/>
      <w:marTop w:val="0"/>
      <w:marBottom w:val="0"/>
      <w:divBdr>
        <w:top w:val="none" w:sz="0" w:space="0" w:color="auto"/>
        <w:left w:val="none" w:sz="0" w:space="0" w:color="auto"/>
        <w:bottom w:val="none" w:sz="0" w:space="0" w:color="auto"/>
        <w:right w:val="none" w:sz="0" w:space="0" w:color="auto"/>
      </w:divBdr>
    </w:div>
    <w:div w:id="1655797699">
      <w:bodyDiv w:val="1"/>
      <w:marLeft w:val="0"/>
      <w:marRight w:val="0"/>
      <w:marTop w:val="0"/>
      <w:marBottom w:val="0"/>
      <w:divBdr>
        <w:top w:val="none" w:sz="0" w:space="0" w:color="auto"/>
        <w:left w:val="none" w:sz="0" w:space="0" w:color="auto"/>
        <w:bottom w:val="none" w:sz="0" w:space="0" w:color="auto"/>
        <w:right w:val="none" w:sz="0" w:space="0" w:color="auto"/>
      </w:divBdr>
    </w:div>
    <w:div w:id="1678917569">
      <w:bodyDiv w:val="1"/>
      <w:marLeft w:val="0"/>
      <w:marRight w:val="0"/>
      <w:marTop w:val="0"/>
      <w:marBottom w:val="0"/>
      <w:divBdr>
        <w:top w:val="none" w:sz="0" w:space="0" w:color="auto"/>
        <w:left w:val="none" w:sz="0" w:space="0" w:color="auto"/>
        <w:bottom w:val="none" w:sz="0" w:space="0" w:color="auto"/>
        <w:right w:val="none" w:sz="0" w:space="0" w:color="auto"/>
      </w:divBdr>
    </w:div>
    <w:div w:id="1807314287">
      <w:bodyDiv w:val="1"/>
      <w:marLeft w:val="0"/>
      <w:marRight w:val="0"/>
      <w:marTop w:val="0"/>
      <w:marBottom w:val="0"/>
      <w:divBdr>
        <w:top w:val="none" w:sz="0" w:space="0" w:color="auto"/>
        <w:left w:val="none" w:sz="0" w:space="0" w:color="auto"/>
        <w:bottom w:val="none" w:sz="0" w:space="0" w:color="auto"/>
        <w:right w:val="none" w:sz="0" w:space="0" w:color="auto"/>
      </w:divBdr>
    </w:div>
    <w:div w:id="1845633064">
      <w:bodyDiv w:val="1"/>
      <w:marLeft w:val="0"/>
      <w:marRight w:val="0"/>
      <w:marTop w:val="0"/>
      <w:marBottom w:val="0"/>
      <w:divBdr>
        <w:top w:val="none" w:sz="0" w:space="0" w:color="auto"/>
        <w:left w:val="none" w:sz="0" w:space="0" w:color="auto"/>
        <w:bottom w:val="none" w:sz="0" w:space="0" w:color="auto"/>
        <w:right w:val="none" w:sz="0" w:space="0" w:color="auto"/>
      </w:divBdr>
    </w:div>
    <w:div w:id="1915578942">
      <w:bodyDiv w:val="1"/>
      <w:marLeft w:val="0"/>
      <w:marRight w:val="0"/>
      <w:marTop w:val="0"/>
      <w:marBottom w:val="0"/>
      <w:divBdr>
        <w:top w:val="none" w:sz="0" w:space="0" w:color="auto"/>
        <w:left w:val="none" w:sz="0" w:space="0" w:color="auto"/>
        <w:bottom w:val="none" w:sz="0" w:space="0" w:color="auto"/>
        <w:right w:val="none" w:sz="0" w:space="0" w:color="auto"/>
      </w:divBdr>
    </w:div>
    <w:div w:id="1927837321">
      <w:bodyDiv w:val="1"/>
      <w:marLeft w:val="0"/>
      <w:marRight w:val="0"/>
      <w:marTop w:val="0"/>
      <w:marBottom w:val="0"/>
      <w:divBdr>
        <w:top w:val="none" w:sz="0" w:space="0" w:color="auto"/>
        <w:left w:val="none" w:sz="0" w:space="0" w:color="auto"/>
        <w:bottom w:val="none" w:sz="0" w:space="0" w:color="auto"/>
        <w:right w:val="none" w:sz="0" w:space="0" w:color="auto"/>
      </w:divBdr>
    </w:div>
    <w:div w:id="19627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tr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0BC1A-C446-47C1-9018-01FC925DD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672</Words>
  <Characters>3833</Characters>
  <Application>Microsoft Office Word</Application>
  <DocSecurity>0</DocSecurity>
  <Lines>31</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Marzia Angela Cremona</dc:creator>
  <cp:lastModifiedBy>Jiaqi Li</cp:lastModifiedBy>
  <cp:revision>30</cp:revision>
  <dcterms:created xsi:type="dcterms:W3CDTF">2017-08-29T19:08:00Z</dcterms:created>
  <dcterms:modified xsi:type="dcterms:W3CDTF">2017-08-30T21:26:00Z</dcterms:modified>
</cp:coreProperties>
</file>