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BE8B" w14:textId="7D0C4896" w:rsidR="005C2036" w:rsidRDefault="005C2036" w:rsidP="005C2036">
      <w:pPr>
        <w:pStyle w:val="Title"/>
      </w:pPr>
      <w:r>
        <w:t>Things we think we know about pigeons</w:t>
      </w:r>
    </w:p>
    <w:p w14:paraId="5B498D90" w14:textId="2FC8BCE2" w:rsidR="005C2036" w:rsidRDefault="005C2036" w:rsidP="005C2036"/>
    <w:p w14:paraId="4302EF56" w14:textId="5BE3D883" w:rsidR="005C2036" w:rsidRDefault="005C2036" w:rsidP="005C2036">
      <w:pPr>
        <w:pStyle w:val="Heading1"/>
      </w:pPr>
      <w:r>
        <w:t>Introduction</w:t>
      </w:r>
    </w:p>
    <w:p w14:paraId="4EF60BEE" w14:textId="77919AA3" w:rsidR="005C2036" w:rsidRDefault="005C2036" w:rsidP="005C2036">
      <w:r>
        <w:t xml:space="preserve">It’s important to know about pigeons. </w:t>
      </w:r>
    </w:p>
    <w:p w14:paraId="27E661D1" w14:textId="4C43597B" w:rsidR="005C2036" w:rsidRDefault="005C2036" w:rsidP="005C2036"/>
    <w:p w14:paraId="4ECC9342" w14:textId="790E1365" w:rsidR="005C2036" w:rsidRDefault="005C2036" w:rsidP="005C2036">
      <w:pPr>
        <w:pStyle w:val="Heading2"/>
      </w:pPr>
      <w:r>
        <w:t>Some pigeon facts</w:t>
      </w:r>
    </w:p>
    <w:p w14:paraId="306C7CB5" w14:textId="24986651" w:rsidR="005C2036" w:rsidRDefault="005C2036" w:rsidP="005C2036">
      <w:pPr>
        <w:pStyle w:val="ListParagraph"/>
        <w:numPr>
          <w:ilvl w:val="0"/>
          <w:numId w:val="1"/>
        </w:numPr>
      </w:pPr>
      <w:r>
        <w:t>Pigeons like to deface statues.</w:t>
      </w:r>
    </w:p>
    <w:p w14:paraId="0599ECD9" w14:textId="3C6CCB7E" w:rsidR="005C2036" w:rsidRDefault="005C2036" w:rsidP="005C2036">
      <w:pPr>
        <w:pStyle w:val="ListParagraph"/>
        <w:numPr>
          <w:ilvl w:val="0"/>
          <w:numId w:val="1"/>
        </w:numPr>
      </w:pPr>
      <w:r>
        <w:t>Pigeons are birds.</w:t>
      </w:r>
    </w:p>
    <w:p w14:paraId="34C7778B" w14:textId="5763AA7F" w:rsidR="005C2036" w:rsidRDefault="00C508EA" w:rsidP="005C2036">
      <w:pPr>
        <w:pStyle w:val="ListParagraph"/>
        <w:numPr>
          <w:ilvl w:val="0"/>
          <w:numId w:val="1"/>
        </w:numPr>
      </w:pPr>
      <w:r>
        <w:t>Not all birds fly</w:t>
      </w:r>
    </w:p>
    <w:p w14:paraId="2590BE34" w14:textId="38B1766E" w:rsidR="00C508EA" w:rsidRDefault="00C508EA" w:rsidP="00C508EA">
      <w:pPr>
        <w:pStyle w:val="ListParagraph"/>
        <w:numPr>
          <w:ilvl w:val="1"/>
          <w:numId w:val="1"/>
        </w:numPr>
      </w:pPr>
      <w:r>
        <w:t>But most birds fly</w:t>
      </w:r>
    </w:p>
    <w:p w14:paraId="0B192485" w14:textId="3C9B656D" w:rsidR="00C508EA" w:rsidRPr="005C2036" w:rsidRDefault="00C508EA" w:rsidP="00C508EA">
      <w:pPr>
        <w:pStyle w:val="ListParagraph"/>
        <w:numPr>
          <w:ilvl w:val="1"/>
          <w:numId w:val="1"/>
        </w:numPr>
      </w:pPr>
      <w:r>
        <w:t>And pigeons are in the category of flying birds</w:t>
      </w:r>
    </w:p>
    <w:sectPr w:rsidR="00C508EA" w:rsidRPr="005C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9469B"/>
    <w:multiLevelType w:val="hybridMultilevel"/>
    <w:tmpl w:val="B2DE6680"/>
    <w:lvl w:ilvl="0" w:tplc="769A4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36"/>
    <w:rsid w:val="005C2036"/>
    <w:rsid w:val="00C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4597"/>
  <w15:chartTrackingRefBased/>
  <w15:docId w15:val="{B1A7B2C0-74F8-4375-9D70-6E7D80B7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2020-06-18T08:10:00Z</dcterms:created>
  <dcterms:modified xsi:type="dcterms:W3CDTF">2020-06-18T08:18:00Z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1089891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