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AD2D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0F400783" w:rsidR="00AA6572" w:rsidRDefault="000B1871" w:rsidP="00F91BE6">
            <w:r>
              <w:t>Re</w:t>
            </w:r>
            <w:r w:rsidR="00F91BE6">
              <w:t>alizar pagamento</w:t>
            </w:r>
          </w:p>
        </w:tc>
      </w:tr>
      <w:tr w:rsidR="00AA6572" w14:paraId="2552AAAE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391F0662" w:rsidR="00AA6572" w:rsidRDefault="00F91BE6">
            <w:r>
              <w:t>Cliente</w:t>
            </w:r>
          </w:p>
        </w:tc>
      </w:tr>
      <w:tr w:rsidR="00AA6572" w14:paraId="573707F4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56EA60A8" w:rsidR="00AA6572" w:rsidRDefault="00F91BE6">
            <w:r>
              <w:t>Cadastro aprovado no sistema</w:t>
            </w:r>
          </w:p>
        </w:tc>
      </w:tr>
      <w:tr w:rsidR="00AA6572" w14:paraId="1AC15A95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00696D" w14:paraId="3328513A" w14:textId="77777777" w:rsidTr="0000696D">
        <w:tc>
          <w:tcPr>
            <w:tcW w:w="4322" w:type="dxa"/>
            <w:gridSpan w:val="2"/>
            <w:shd w:val="clear" w:color="auto" w:fill="BFBFBF" w:themeFill="background1" w:themeFillShade="BF"/>
          </w:tcPr>
          <w:p w14:paraId="725052CE" w14:textId="77777777" w:rsidR="00613F04" w:rsidRPr="0000696D" w:rsidRDefault="00613F04" w:rsidP="00243309">
            <w:pPr>
              <w:jc w:val="center"/>
              <w:rPr>
                <w:b/>
              </w:rPr>
            </w:pPr>
            <w:r w:rsidRPr="0000696D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BFBFBF" w:themeFill="background1" w:themeFillShade="BF"/>
          </w:tcPr>
          <w:p w14:paraId="3844AB51" w14:textId="77777777" w:rsidR="00613F04" w:rsidRPr="0000696D" w:rsidRDefault="00613F04" w:rsidP="00243309">
            <w:pPr>
              <w:jc w:val="center"/>
              <w:rPr>
                <w:b/>
              </w:rPr>
            </w:pPr>
            <w:r w:rsidRPr="0000696D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7AAC80EB" w14:textId="77777777" w:rsidR="00AA6572" w:rsidRPr="0000696D" w:rsidRDefault="00AA6572" w:rsidP="00AA6572">
            <w:pPr>
              <w:jc w:val="center"/>
              <w:rPr>
                <w:b/>
              </w:rPr>
            </w:pPr>
            <w:r w:rsidRPr="0000696D">
              <w:rPr>
                <w:b/>
              </w:rPr>
              <w:t>Fluxo principal</w:t>
            </w:r>
          </w:p>
        </w:tc>
      </w:tr>
      <w:tr w:rsidR="003D2E83" w14:paraId="4E3DD8D9" w14:textId="77777777" w:rsidTr="0000696D">
        <w:tc>
          <w:tcPr>
            <w:tcW w:w="4322" w:type="dxa"/>
            <w:gridSpan w:val="2"/>
          </w:tcPr>
          <w:p w14:paraId="42ED7A30" w14:textId="4A19D3C1" w:rsidR="003D2E83" w:rsidRDefault="00F91BE6" w:rsidP="00AA6572">
            <w:pPr>
              <w:pStyle w:val="PargrafodaLista"/>
              <w:numPr>
                <w:ilvl w:val="0"/>
                <w:numId w:val="2"/>
              </w:numPr>
            </w:pPr>
            <w:r>
              <w:t>Escolhe a opção “Pagamento”</w:t>
            </w:r>
            <w:r w:rsidR="00295635">
              <w:t xml:space="preserve"> </w:t>
            </w:r>
            <w:r>
              <w:t>no cadastro do cliente</w:t>
            </w:r>
          </w:p>
        </w:tc>
        <w:tc>
          <w:tcPr>
            <w:tcW w:w="4322" w:type="dxa"/>
          </w:tcPr>
          <w:p w14:paraId="2B754DFE" w14:textId="4A8CADAB" w:rsidR="003D2E83" w:rsidRDefault="00F91BE6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com as opções de pagamento.</w:t>
            </w:r>
          </w:p>
        </w:tc>
      </w:tr>
      <w:tr w:rsidR="003D2E83" w14:paraId="7FE16762" w14:textId="77777777" w:rsidTr="0000696D">
        <w:tc>
          <w:tcPr>
            <w:tcW w:w="4322" w:type="dxa"/>
            <w:gridSpan w:val="2"/>
          </w:tcPr>
          <w:p w14:paraId="35B4D2ED" w14:textId="6761E101" w:rsidR="00BC2DAE" w:rsidRDefault="00F91BE6" w:rsidP="00AA6572">
            <w:pPr>
              <w:pStyle w:val="PargrafodaLista"/>
              <w:numPr>
                <w:ilvl w:val="0"/>
                <w:numId w:val="2"/>
              </w:numPr>
            </w:pPr>
            <w:r>
              <w:t>Escolhe a opção desejada e clica em “Avançar”</w:t>
            </w:r>
          </w:p>
        </w:tc>
        <w:tc>
          <w:tcPr>
            <w:tcW w:w="4322" w:type="dxa"/>
          </w:tcPr>
          <w:p w14:paraId="750C9C9F" w14:textId="73B60165" w:rsidR="003D2E83" w:rsidRDefault="00F91BE6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formulário com os campos para os dados do pagamento</w:t>
            </w:r>
          </w:p>
        </w:tc>
      </w:tr>
      <w:tr w:rsidR="00F91BE6" w14:paraId="5E416777" w14:textId="77777777" w:rsidTr="00F8505A">
        <w:tc>
          <w:tcPr>
            <w:tcW w:w="4322" w:type="dxa"/>
            <w:gridSpan w:val="2"/>
          </w:tcPr>
          <w:p w14:paraId="30E741F1" w14:textId="77777777" w:rsidR="00F91BE6" w:rsidRDefault="00F91BE6" w:rsidP="00F8505A">
            <w:pPr>
              <w:pStyle w:val="PargrafodaLista"/>
              <w:numPr>
                <w:ilvl w:val="0"/>
                <w:numId w:val="2"/>
              </w:numPr>
            </w:pPr>
            <w:r>
              <w:t>Preenche o formulário com os dados bancários do cliente</w:t>
            </w:r>
          </w:p>
        </w:tc>
        <w:tc>
          <w:tcPr>
            <w:tcW w:w="4322" w:type="dxa"/>
          </w:tcPr>
          <w:p w14:paraId="32D987F4" w14:textId="77777777" w:rsidR="00F91BE6" w:rsidRDefault="00F91BE6" w:rsidP="00F8505A">
            <w:pPr>
              <w:pStyle w:val="PargrafodaLista"/>
              <w:numPr>
                <w:ilvl w:val="0"/>
                <w:numId w:val="2"/>
              </w:numPr>
            </w:pPr>
            <w:r>
              <w:t>Apresenta uma mensagem de “Aprovado” e libera o veiculo</w:t>
            </w:r>
          </w:p>
        </w:tc>
      </w:tr>
      <w:tr w:rsidR="003D2E83" w14:paraId="42A53AAE" w14:textId="77777777" w:rsidTr="0000696D">
        <w:tc>
          <w:tcPr>
            <w:tcW w:w="4322" w:type="dxa"/>
            <w:gridSpan w:val="2"/>
          </w:tcPr>
          <w:p w14:paraId="054822E6" w14:textId="00DF0917" w:rsidR="003D2E83" w:rsidRDefault="00F91BE6" w:rsidP="00AA6572">
            <w:pPr>
              <w:pStyle w:val="PargrafodaLista"/>
              <w:numPr>
                <w:ilvl w:val="0"/>
                <w:numId w:val="2"/>
              </w:numPr>
            </w:pPr>
            <w:r>
              <w:t>Fecha a janela</w:t>
            </w:r>
          </w:p>
        </w:tc>
        <w:tc>
          <w:tcPr>
            <w:tcW w:w="4322" w:type="dxa"/>
          </w:tcPr>
          <w:p w14:paraId="3B6F949E" w14:textId="6F1C0E0D" w:rsidR="00F91BE6" w:rsidRDefault="00F91BE6" w:rsidP="00F91BE6">
            <w:pPr>
              <w:pStyle w:val="PargrafodaLista"/>
              <w:numPr>
                <w:ilvl w:val="0"/>
                <w:numId w:val="2"/>
              </w:numPr>
            </w:pPr>
            <w:r>
              <w:t xml:space="preserve">Volta </w:t>
            </w:r>
            <w:bookmarkStart w:id="0" w:name="_GoBack"/>
            <w:bookmarkEnd w:id="0"/>
            <w:r w:rsidR="00AD2D63">
              <w:t>à</w:t>
            </w:r>
            <w:r>
              <w:t xml:space="preserve"> tela principal.</w:t>
            </w:r>
          </w:p>
        </w:tc>
      </w:tr>
      <w:tr w:rsidR="00AA6572" w:rsidRPr="00AA6572" w14:paraId="1AC46F4D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0F6134A3" w14:textId="45E469A6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0000696D">
        <w:tc>
          <w:tcPr>
            <w:tcW w:w="4322" w:type="dxa"/>
            <w:gridSpan w:val="2"/>
          </w:tcPr>
          <w:p w14:paraId="0073A0DF" w14:textId="77777777" w:rsidR="0000696D" w:rsidRDefault="00F91BE6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>
              <w:t xml:space="preserve"> informa dados incorretos</w:t>
            </w:r>
          </w:p>
          <w:p w14:paraId="2722A445" w14:textId="60F96864" w:rsidR="00F91BE6" w:rsidRDefault="00F91BE6" w:rsidP="00AA6572">
            <w:pPr>
              <w:pStyle w:val="PargrafodaLista"/>
              <w:numPr>
                <w:ilvl w:val="0"/>
                <w:numId w:val="3"/>
              </w:numPr>
            </w:pPr>
            <w:r>
              <w:t>Clica em “Concluir”</w:t>
            </w:r>
          </w:p>
        </w:tc>
        <w:tc>
          <w:tcPr>
            <w:tcW w:w="4322" w:type="dxa"/>
          </w:tcPr>
          <w:p w14:paraId="7704A163" w14:textId="0808917B" w:rsidR="0000696D" w:rsidRDefault="00F91BE6" w:rsidP="00FE1AC4">
            <w:pPr>
              <w:pStyle w:val="PargrafodaLista"/>
              <w:numPr>
                <w:ilvl w:val="0"/>
                <w:numId w:val="3"/>
              </w:numPr>
            </w:pPr>
            <w:r>
              <w:t>Apresenta uma mensagem informando que o pagamento foi negado</w:t>
            </w:r>
          </w:p>
        </w:tc>
      </w:tr>
      <w:tr w:rsidR="003D2E83" w14:paraId="41A3A333" w14:textId="77777777" w:rsidTr="0000696D">
        <w:tc>
          <w:tcPr>
            <w:tcW w:w="4322" w:type="dxa"/>
            <w:gridSpan w:val="2"/>
          </w:tcPr>
          <w:p w14:paraId="10AA5EDC" w14:textId="09F367F9" w:rsidR="003D2E83" w:rsidRDefault="00FE1AC4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</w:t>
            </w:r>
          </w:p>
        </w:tc>
        <w:tc>
          <w:tcPr>
            <w:tcW w:w="4322" w:type="dxa"/>
          </w:tcPr>
          <w:p w14:paraId="7305D404" w14:textId="65C4E319" w:rsidR="003D2E83" w:rsidRDefault="00F91BE6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Volta ao item </w:t>
            </w:r>
            <w:proofErr w:type="gramStart"/>
            <w:r>
              <w:t>4</w:t>
            </w:r>
            <w:proofErr w:type="gramEnd"/>
            <w:r>
              <w:t xml:space="preserve"> do Fluxo principal.</w:t>
            </w:r>
          </w:p>
        </w:tc>
      </w:tr>
    </w:tbl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99B42C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0696D"/>
    <w:rsid w:val="00064C93"/>
    <w:rsid w:val="00074B28"/>
    <w:rsid w:val="000B1871"/>
    <w:rsid w:val="00243309"/>
    <w:rsid w:val="00295635"/>
    <w:rsid w:val="00315E23"/>
    <w:rsid w:val="003D2E83"/>
    <w:rsid w:val="005A6887"/>
    <w:rsid w:val="005F7960"/>
    <w:rsid w:val="00613F04"/>
    <w:rsid w:val="00AA6572"/>
    <w:rsid w:val="00AD2D63"/>
    <w:rsid w:val="00BC2DAE"/>
    <w:rsid w:val="00C121F0"/>
    <w:rsid w:val="00DB5A02"/>
    <w:rsid w:val="00F91BE6"/>
    <w:rsid w:val="00FD74DC"/>
    <w:rsid w:val="00FE1AC4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aluno0413</cp:lastModifiedBy>
  <cp:revision>4</cp:revision>
  <dcterms:created xsi:type="dcterms:W3CDTF">2017-10-03T00:24:00Z</dcterms:created>
  <dcterms:modified xsi:type="dcterms:W3CDTF">2017-10-03T00:24:00Z</dcterms:modified>
</cp:coreProperties>
</file>