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4CD9F" w14:textId="66156F45" w:rsidR="002C6C6C" w:rsidRPr="0084177A" w:rsidRDefault="000045E8" w:rsidP="0084177A">
      <w:pPr>
        <w:pStyle w:val="Sinespaciado"/>
        <w:jc w:val="center"/>
        <w:rPr>
          <w:b/>
          <w:bCs/>
          <w:i/>
          <w:iCs/>
          <w:sz w:val="30"/>
          <w:szCs w:val="30"/>
          <w:u w:val="single"/>
        </w:rPr>
      </w:pPr>
      <w:proofErr w:type="spellStart"/>
      <w:r w:rsidRPr="0084177A">
        <w:rPr>
          <w:b/>
          <w:bCs/>
          <w:i/>
          <w:iCs/>
          <w:sz w:val="30"/>
          <w:szCs w:val="30"/>
          <w:u w:val="single"/>
        </w:rPr>
        <w:t>Solucion</w:t>
      </w:r>
      <w:proofErr w:type="spellEnd"/>
      <w:r w:rsidRPr="0084177A">
        <w:rPr>
          <w:b/>
          <w:bCs/>
          <w:i/>
          <w:iCs/>
          <w:sz w:val="30"/>
          <w:szCs w:val="30"/>
          <w:u w:val="single"/>
        </w:rPr>
        <w:t xml:space="preserve"> tarea 10</w:t>
      </w:r>
    </w:p>
    <w:p w14:paraId="333D5682" w14:textId="77777777" w:rsidR="000045E8" w:rsidRDefault="000045E8" w:rsidP="000045E8">
      <w:pPr>
        <w:pStyle w:val="Sinespaciado"/>
      </w:pPr>
    </w:p>
    <w:p w14:paraId="7F31D95B" w14:textId="6523454E" w:rsidR="00F7385D" w:rsidRPr="0084177A" w:rsidRDefault="00F7385D" w:rsidP="000045E8">
      <w:pPr>
        <w:pStyle w:val="Sinespaciado"/>
        <w:rPr>
          <w:b/>
          <w:bCs/>
        </w:rPr>
      </w:pPr>
      <w:r w:rsidRPr="0084177A">
        <w:rPr>
          <w:b/>
          <w:bCs/>
        </w:rPr>
        <w:t>1. Instalamos las librerías necesarias.</w:t>
      </w:r>
    </w:p>
    <w:p w14:paraId="0915713E" w14:textId="310650C5" w:rsidR="00F7385D" w:rsidRDefault="00F7385D" w:rsidP="000045E8">
      <w:pPr>
        <w:pStyle w:val="Sinespaciado"/>
      </w:pPr>
      <w:r>
        <w:t xml:space="preserve">En mi caso solo vamos a instalar </w:t>
      </w:r>
      <w:proofErr w:type="spellStart"/>
      <w:r w:rsidR="00BF6CB8">
        <w:t>G</w:t>
      </w:r>
      <w:r>
        <w:t>radio</w:t>
      </w:r>
      <w:proofErr w:type="spellEnd"/>
      <w:r>
        <w:t xml:space="preserve"> puesto que no tengo ninguna API </w:t>
      </w:r>
      <w:r w:rsidR="00BF6CB8">
        <w:t>de IA pagada, por ello utilizaremos OLLAMA.</w:t>
      </w:r>
    </w:p>
    <w:p w14:paraId="246B3FEA" w14:textId="05DF79B2" w:rsidR="00BF6CB8" w:rsidRDefault="00BF6CB8" w:rsidP="000045E8">
      <w:pPr>
        <w:pStyle w:val="Sinespaciado"/>
      </w:pPr>
      <w:r>
        <w:t xml:space="preserve">Esta respuesta se debe a que ya había instalado </w:t>
      </w:r>
      <w:proofErr w:type="spellStart"/>
      <w:r>
        <w:t>Gradio</w:t>
      </w:r>
      <w:proofErr w:type="spellEnd"/>
      <w:r>
        <w:t xml:space="preserve"> anteriormente en el entorno virtual.</w:t>
      </w:r>
    </w:p>
    <w:p w14:paraId="15B9751C" w14:textId="739C061C" w:rsidR="00BF6CB8" w:rsidRDefault="00BF6CB8" w:rsidP="000045E8">
      <w:pPr>
        <w:pStyle w:val="Sinespaciado"/>
      </w:pPr>
      <w:r w:rsidRPr="00BF6CB8">
        <w:drawing>
          <wp:inline distT="0" distB="0" distL="0" distR="0" wp14:anchorId="43A34FF7" wp14:editId="44B4509D">
            <wp:extent cx="5400040" cy="1092200"/>
            <wp:effectExtent l="0" t="0" r="0" b="0"/>
            <wp:docPr id="9312935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2935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3F041" w14:textId="77777777" w:rsidR="00BF6CB8" w:rsidRDefault="00BF6CB8" w:rsidP="000045E8">
      <w:pPr>
        <w:pStyle w:val="Sinespaciado"/>
      </w:pPr>
    </w:p>
    <w:p w14:paraId="2F975448" w14:textId="46A64182" w:rsidR="00BF6CB8" w:rsidRPr="0084177A" w:rsidRDefault="00BF6CB8" w:rsidP="000045E8">
      <w:pPr>
        <w:pStyle w:val="Sinespaciado"/>
        <w:rPr>
          <w:b/>
          <w:bCs/>
        </w:rPr>
      </w:pPr>
      <w:r w:rsidRPr="0084177A">
        <w:rPr>
          <w:b/>
          <w:bCs/>
        </w:rPr>
        <w:t xml:space="preserve">2. </w:t>
      </w:r>
      <w:r w:rsidR="0084177A" w:rsidRPr="0084177A">
        <w:rPr>
          <w:b/>
          <w:bCs/>
        </w:rPr>
        <w:t>Función</w:t>
      </w:r>
      <w:r w:rsidR="00917DB1" w:rsidRPr="0084177A">
        <w:rPr>
          <w:b/>
          <w:bCs/>
        </w:rPr>
        <w:t xml:space="preserve"> gritar</w:t>
      </w:r>
    </w:p>
    <w:p w14:paraId="652DDC14" w14:textId="2369BCC3" w:rsidR="00917DB1" w:rsidRDefault="00917DB1" w:rsidP="000045E8">
      <w:pPr>
        <w:pStyle w:val="Sinespaciado"/>
      </w:pPr>
      <w:r>
        <w:t xml:space="preserve">Para realizar el segundo paso hemos creado una función llamada </w:t>
      </w:r>
      <w:proofErr w:type="spellStart"/>
      <w:r>
        <w:t>shout</w:t>
      </w:r>
      <w:proofErr w:type="spellEnd"/>
      <w:r>
        <w:t>, la cual t devuelve un texto escrito en mayúsculas</w:t>
      </w:r>
    </w:p>
    <w:p w14:paraId="541AC5DF" w14:textId="51D44A3B" w:rsidR="00917DB1" w:rsidRDefault="00917DB1" w:rsidP="000045E8">
      <w:pPr>
        <w:pStyle w:val="Sinespaciado"/>
      </w:pPr>
      <w:r w:rsidRPr="00917DB1">
        <w:drawing>
          <wp:inline distT="0" distB="0" distL="0" distR="0" wp14:anchorId="58309F8F" wp14:editId="5C6620E4">
            <wp:extent cx="3400900" cy="771633"/>
            <wp:effectExtent l="0" t="0" r="0" b="9525"/>
            <wp:docPr id="4853994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3994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29177" w14:textId="567EEC1C" w:rsidR="00917DB1" w:rsidRDefault="00917DB1" w:rsidP="000045E8">
      <w:pPr>
        <w:pStyle w:val="Sinespaciado"/>
      </w:pPr>
      <w:r>
        <w:t xml:space="preserve">Posteriormente hemos creado una ventana (muy simple) con la librería de </w:t>
      </w:r>
      <w:proofErr w:type="spellStart"/>
      <w:r>
        <w:t>gradio</w:t>
      </w:r>
      <w:proofErr w:type="spellEnd"/>
      <w:r w:rsidR="00916B9D">
        <w:t>.</w:t>
      </w:r>
    </w:p>
    <w:p w14:paraId="36535200" w14:textId="4F7B4DAA" w:rsidR="00916B9D" w:rsidRDefault="00916B9D" w:rsidP="000045E8">
      <w:pPr>
        <w:pStyle w:val="Sinespaciado"/>
      </w:pPr>
      <w:r>
        <w:t xml:space="preserve">Esta ventana contiene un </w:t>
      </w:r>
      <w:proofErr w:type="spellStart"/>
      <w:r>
        <w:t>texbox</w:t>
      </w:r>
      <w:proofErr w:type="spellEnd"/>
      <w:r>
        <w:t xml:space="preserve"> para que el usuario pueda escribir el texto que quiera poner en mayúsculas (inputs) y otra segunda donde el programa va a devolver el texto </w:t>
      </w:r>
      <w:r w:rsidR="00B57B40">
        <w:t xml:space="preserve">en mayúsculas “gritando” </w:t>
      </w:r>
      <w:r>
        <w:t>(outputs)</w:t>
      </w:r>
      <w:r w:rsidR="00B57B40">
        <w:t>.</w:t>
      </w:r>
    </w:p>
    <w:p w14:paraId="58865FD6" w14:textId="123E3790" w:rsidR="00916B9D" w:rsidRDefault="00916B9D" w:rsidP="000045E8">
      <w:pPr>
        <w:pStyle w:val="Sinespaciado"/>
      </w:pPr>
      <w:r w:rsidRPr="00916B9D">
        <w:drawing>
          <wp:inline distT="0" distB="0" distL="0" distR="0" wp14:anchorId="77E65598" wp14:editId="25700BBC">
            <wp:extent cx="5400040" cy="495935"/>
            <wp:effectExtent l="0" t="0" r="0" b="0"/>
            <wp:docPr id="3757110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7110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E1BB1" w14:textId="52585928" w:rsidR="00F45DCF" w:rsidRDefault="00F45DCF" w:rsidP="000045E8">
      <w:pPr>
        <w:pStyle w:val="Sinespaciado"/>
      </w:pPr>
      <w:r>
        <w:t>La solución que hemos conseguido es la siguiente:</w:t>
      </w:r>
    </w:p>
    <w:p w14:paraId="75D47A95" w14:textId="7EAB0845" w:rsidR="00F45DCF" w:rsidRDefault="00F45DCF" w:rsidP="000045E8">
      <w:pPr>
        <w:pStyle w:val="Sinespaciado"/>
      </w:pPr>
      <w:r>
        <w:t>El input he alternado entre mayúsculas y minúsculas para ver que da igual como sea el input que siempre lo va a devolver en mayúsculas</w:t>
      </w:r>
      <w:r w:rsidR="005C47D2">
        <w:t>.</w:t>
      </w:r>
    </w:p>
    <w:p w14:paraId="053BC582" w14:textId="0F06112E" w:rsidR="00F45DCF" w:rsidRDefault="00F45DCF" w:rsidP="000045E8">
      <w:pPr>
        <w:pStyle w:val="Sinespaciado"/>
      </w:pPr>
      <w:r w:rsidRPr="00F45DCF">
        <w:drawing>
          <wp:inline distT="0" distB="0" distL="0" distR="0" wp14:anchorId="76CDDCA3" wp14:editId="35A4A01A">
            <wp:extent cx="5400040" cy="600075"/>
            <wp:effectExtent l="0" t="0" r="0" b="9525"/>
            <wp:docPr id="9399062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9062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8F612" w14:textId="77777777" w:rsidR="006D0BF3" w:rsidRDefault="006D0BF3" w:rsidP="000045E8">
      <w:pPr>
        <w:pStyle w:val="Sinespaciado"/>
      </w:pPr>
    </w:p>
    <w:p w14:paraId="681AF0C5" w14:textId="77777777" w:rsidR="0084177A" w:rsidRDefault="0084177A">
      <w:pPr>
        <w:rPr>
          <w:b/>
          <w:bCs/>
        </w:rPr>
      </w:pPr>
      <w:r>
        <w:rPr>
          <w:b/>
          <w:bCs/>
        </w:rPr>
        <w:br w:type="page"/>
      </w:r>
    </w:p>
    <w:p w14:paraId="3EFFB506" w14:textId="1320B05F" w:rsidR="006D0BF3" w:rsidRPr="0084177A" w:rsidRDefault="006D0BF3" w:rsidP="000045E8">
      <w:pPr>
        <w:pStyle w:val="Sinespaciado"/>
        <w:rPr>
          <w:b/>
          <w:bCs/>
        </w:rPr>
      </w:pPr>
      <w:r w:rsidRPr="0084177A">
        <w:rPr>
          <w:b/>
          <w:bCs/>
        </w:rPr>
        <w:lastRenderedPageBreak/>
        <w:t xml:space="preserve">3. </w:t>
      </w:r>
      <w:r w:rsidR="006C63FF" w:rsidRPr="0084177A">
        <w:rPr>
          <w:b/>
          <w:bCs/>
        </w:rPr>
        <w:t>Personalizamos la experiencia</w:t>
      </w:r>
    </w:p>
    <w:p w14:paraId="122CD857" w14:textId="4C95AA47" w:rsidR="006C63FF" w:rsidRDefault="006C63FF" w:rsidP="000045E8">
      <w:pPr>
        <w:pStyle w:val="Sinespaciado"/>
      </w:pPr>
      <w:r>
        <w:t>Para ello, en la foto anterior vemos que aparece el botón Flag, mejorando el código podemos quitarlo.</w:t>
      </w:r>
    </w:p>
    <w:p w14:paraId="50748DD5" w14:textId="0CFB5BF2" w:rsidR="006C63FF" w:rsidRDefault="006C63FF" w:rsidP="000045E8">
      <w:pPr>
        <w:pStyle w:val="Sinespaciado"/>
      </w:pPr>
      <w:r>
        <w:t>El código quedaría tal que así:</w:t>
      </w:r>
    </w:p>
    <w:p w14:paraId="6B18A4FA" w14:textId="44F4EEC4" w:rsidR="006C63FF" w:rsidRDefault="004200BF" w:rsidP="000045E8">
      <w:pPr>
        <w:pStyle w:val="Sinespaciado"/>
      </w:pPr>
      <w:r w:rsidRPr="004200BF">
        <w:drawing>
          <wp:inline distT="0" distB="0" distL="0" distR="0" wp14:anchorId="03789FB0" wp14:editId="755939D2">
            <wp:extent cx="5400040" cy="2884805"/>
            <wp:effectExtent l="0" t="0" r="0" b="0"/>
            <wp:docPr id="16545635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5635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AB163" w14:textId="160DE812" w:rsidR="006C63FF" w:rsidRDefault="004200BF" w:rsidP="000045E8">
      <w:pPr>
        <w:pStyle w:val="Sinespaciado"/>
      </w:pPr>
      <w:r>
        <w:t xml:space="preserve"> Y el código con solución quedaría así:</w:t>
      </w:r>
    </w:p>
    <w:p w14:paraId="6A40EFFB" w14:textId="02611050" w:rsidR="004200BF" w:rsidRDefault="00A22CE8" w:rsidP="000045E8">
      <w:pPr>
        <w:pStyle w:val="Sinespaciado"/>
      </w:pPr>
      <w:r w:rsidRPr="00A22CE8">
        <w:drawing>
          <wp:inline distT="0" distB="0" distL="0" distR="0" wp14:anchorId="60BB742C" wp14:editId="4FBE5B73">
            <wp:extent cx="5400040" cy="932180"/>
            <wp:effectExtent l="0" t="0" r="0" b="1270"/>
            <wp:docPr id="19469829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9829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8F11D" w14:textId="77777777" w:rsidR="002B6C18" w:rsidRDefault="002B6C18" w:rsidP="000045E8">
      <w:pPr>
        <w:pStyle w:val="Sinespaciado"/>
      </w:pPr>
    </w:p>
    <w:p w14:paraId="241189EE" w14:textId="13D68EDF" w:rsidR="002B6C18" w:rsidRPr="0084177A" w:rsidRDefault="0089798E" w:rsidP="000045E8">
      <w:pPr>
        <w:pStyle w:val="Sinespaciado"/>
        <w:rPr>
          <w:b/>
          <w:bCs/>
        </w:rPr>
      </w:pPr>
      <w:r w:rsidRPr="0084177A">
        <w:rPr>
          <w:b/>
          <w:bCs/>
        </w:rPr>
        <w:t>4. Por último presento el Generador De Ex</w:t>
      </w:r>
      <w:r w:rsidR="00525217" w:rsidRPr="0084177A">
        <w:rPr>
          <w:b/>
          <w:bCs/>
        </w:rPr>
        <w:t>cusas con IA</w:t>
      </w:r>
    </w:p>
    <w:p w14:paraId="417A3BBE" w14:textId="6229EE24" w:rsidR="00525217" w:rsidRDefault="00525217" w:rsidP="000045E8">
      <w:pPr>
        <w:pStyle w:val="Sinespaciado"/>
      </w:pPr>
      <w:r>
        <w:t>Como proyecto “ingenioso” he creado un generador de excusas con inteligencia artificial (Ollama)</w:t>
      </w:r>
      <w:r w:rsidR="00593C27">
        <w:t>.</w:t>
      </w:r>
    </w:p>
    <w:p w14:paraId="44D0B18E" w14:textId="5DE022FB" w:rsidR="00593C27" w:rsidRDefault="00593C27" w:rsidP="000045E8">
      <w:pPr>
        <w:pStyle w:val="Sinespaciado"/>
      </w:pPr>
      <w:r>
        <w:t xml:space="preserve">En esta primera parte del código llamamos a Ollama con el </w:t>
      </w:r>
      <w:proofErr w:type="spellStart"/>
      <w:r>
        <w:t>prompt</w:t>
      </w:r>
      <w:proofErr w:type="spellEnd"/>
      <w:r>
        <w:t xml:space="preserve"> perfecto para que te genere excusas sobre el tema que </w:t>
      </w:r>
      <w:proofErr w:type="spellStart"/>
      <w:r>
        <w:t>tu</w:t>
      </w:r>
      <w:proofErr w:type="spellEnd"/>
      <w:r>
        <w:t xml:space="preserve"> le indiques</w:t>
      </w:r>
    </w:p>
    <w:p w14:paraId="19ABC34A" w14:textId="4395100F" w:rsidR="00593C27" w:rsidRDefault="00593C27" w:rsidP="000045E8">
      <w:pPr>
        <w:pStyle w:val="Sinespaciado"/>
      </w:pPr>
      <w:r w:rsidRPr="00593C27">
        <w:drawing>
          <wp:inline distT="0" distB="0" distL="0" distR="0" wp14:anchorId="4895DD00" wp14:editId="204069DC">
            <wp:extent cx="5400040" cy="2367280"/>
            <wp:effectExtent l="0" t="0" r="0" b="0"/>
            <wp:docPr id="1438132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1328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A657B" w14:textId="056CFDE0" w:rsidR="0013202E" w:rsidRDefault="0013202E" w:rsidP="000045E8">
      <w:pPr>
        <w:pStyle w:val="Sinespaciado"/>
      </w:pPr>
      <w:r>
        <w:t>En esta segunda imagen podemos ver como queda la ventana gráfica que tiene un input (para pedirle la excusa) y un output (</w:t>
      </w:r>
      <w:r w:rsidR="00B97BCD">
        <w:t>para mostrar esa escusa</w:t>
      </w:r>
      <w:r>
        <w:t>)</w:t>
      </w:r>
    </w:p>
    <w:p w14:paraId="34C3EB64" w14:textId="2955FAF2" w:rsidR="0013202E" w:rsidRDefault="0013202E" w:rsidP="000045E8">
      <w:pPr>
        <w:pStyle w:val="Sinespaciado"/>
      </w:pPr>
      <w:r w:rsidRPr="0013202E">
        <w:lastRenderedPageBreak/>
        <w:drawing>
          <wp:inline distT="0" distB="0" distL="0" distR="0" wp14:anchorId="6288D287" wp14:editId="509D78E9">
            <wp:extent cx="5400040" cy="1685925"/>
            <wp:effectExtent l="0" t="0" r="0" b="9525"/>
            <wp:docPr id="20384223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4223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E7589" w14:textId="1F96CC15" w:rsidR="00B97BCD" w:rsidRDefault="006F0AC2" w:rsidP="000045E8">
      <w:pPr>
        <w:pStyle w:val="Sinespaciado"/>
      </w:pPr>
      <w:r>
        <w:t>Una posible solución sería la siguiente.</w:t>
      </w:r>
    </w:p>
    <w:p w14:paraId="69A78AEC" w14:textId="4E695A3E" w:rsidR="006F0AC2" w:rsidRDefault="006F0AC2" w:rsidP="000045E8">
      <w:pPr>
        <w:pStyle w:val="Sinespaciado"/>
      </w:pPr>
      <w:r w:rsidRPr="006F0AC2">
        <w:drawing>
          <wp:inline distT="0" distB="0" distL="0" distR="0" wp14:anchorId="3AB7E86C" wp14:editId="3374B18E">
            <wp:extent cx="5400040" cy="958850"/>
            <wp:effectExtent l="0" t="0" r="0" b="0"/>
            <wp:docPr id="9163974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974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0A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C6C"/>
    <w:rsid w:val="000045E8"/>
    <w:rsid w:val="0013202E"/>
    <w:rsid w:val="002B6C18"/>
    <w:rsid w:val="002C6C6C"/>
    <w:rsid w:val="004200BF"/>
    <w:rsid w:val="00525217"/>
    <w:rsid w:val="00593C27"/>
    <w:rsid w:val="005C47D2"/>
    <w:rsid w:val="006C63FF"/>
    <w:rsid w:val="006D0BF3"/>
    <w:rsid w:val="006F0AC2"/>
    <w:rsid w:val="0084177A"/>
    <w:rsid w:val="0089798E"/>
    <w:rsid w:val="00916B9D"/>
    <w:rsid w:val="00917DB1"/>
    <w:rsid w:val="00976F50"/>
    <w:rsid w:val="00A22CE8"/>
    <w:rsid w:val="00B57B40"/>
    <w:rsid w:val="00B97BCD"/>
    <w:rsid w:val="00BF6CB8"/>
    <w:rsid w:val="00F45DCF"/>
    <w:rsid w:val="00F73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3D261"/>
  <w15:chartTrackingRefBased/>
  <w15:docId w15:val="{C9A16277-67E2-43F9-B21C-979D2E791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6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6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6C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6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6C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6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6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6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6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6C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6C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6C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6C6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6C6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6C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6C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6C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6C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6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6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6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6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6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6C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6C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6C6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6C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6C6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6C6C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0045E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243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Herrera Martin</dc:creator>
  <cp:keywords/>
  <dc:description/>
  <cp:lastModifiedBy>Jorge Herrera Martin</cp:lastModifiedBy>
  <cp:revision>6</cp:revision>
  <dcterms:created xsi:type="dcterms:W3CDTF">2026-01-20T15:59:00Z</dcterms:created>
  <dcterms:modified xsi:type="dcterms:W3CDTF">2026-01-20T16:40:00Z</dcterms:modified>
</cp:coreProperties>
</file>