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D6C5" w14:textId="1506D5D3" w:rsidR="008443C6" w:rsidRPr="004A3FD1" w:rsidRDefault="004A3FD1" w:rsidP="004A3FD1">
      <w:pPr>
        <w:jc w:val="center"/>
        <w:rPr>
          <w:rFonts w:ascii="Times New Roman" w:hAnsi="Times New Roman" w:cs="Times New Roman"/>
          <w:b/>
          <w:bCs/>
          <w:sz w:val="28"/>
          <w:szCs w:val="28"/>
        </w:rPr>
      </w:pPr>
      <w:r w:rsidRPr="004A3FD1">
        <w:rPr>
          <w:rFonts w:ascii="Times New Roman" w:hAnsi="Times New Roman" w:cs="Times New Roman"/>
          <w:b/>
          <w:bCs/>
          <w:sz w:val="28"/>
          <w:szCs w:val="28"/>
        </w:rPr>
        <w:t>Informe Final del Proyecto de Inteligencia Artificial</w:t>
      </w:r>
    </w:p>
    <w:p w14:paraId="4245B719" w14:textId="0CFAF42F" w:rsidR="004A3FD1" w:rsidRDefault="004A3FD1" w:rsidP="004A3FD1">
      <w:pPr>
        <w:rPr>
          <w:b/>
          <w:bCs/>
          <w:sz w:val="24"/>
          <w:szCs w:val="24"/>
          <w:lang w:val="es-MX"/>
        </w:rPr>
      </w:pPr>
      <w:r w:rsidRPr="004A3FD1">
        <w:rPr>
          <w:b/>
          <w:bCs/>
          <w:sz w:val="24"/>
          <w:szCs w:val="24"/>
          <w:lang w:val="es-MX"/>
        </w:rPr>
        <w:t xml:space="preserve">NOMBRE DEL PROYECTO: </w:t>
      </w:r>
      <w:r w:rsidRPr="004A3FD1">
        <w:rPr>
          <w:b/>
          <w:bCs/>
          <w:sz w:val="24"/>
          <w:szCs w:val="24"/>
          <w:lang w:val="es-MX"/>
        </w:rPr>
        <w:br/>
        <w:t xml:space="preserve">INTEGRANTES: </w:t>
      </w:r>
      <w:r w:rsidR="00951D2F">
        <w:rPr>
          <w:b/>
          <w:bCs/>
          <w:sz w:val="24"/>
          <w:szCs w:val="24"/>
          <w:lang w:val="es-MX"/>
        </w:rPr>
        <w:t>José Vargas, Kevin Almeida</w:t>
      </w:r>
      <w:r w:rsidRPr="004A3FD1">
        <w:rPr>
          <w:b/>
          <w:bCs/>
          <w:sz w:val="24"/>
          <w:szCs w:val="24"/>
          <w:lang w:val="es-MX"/>
        </w:rPr>
        <w:br/>
        <w:t xml:space="preserve">CARRERA / CURSO: </w:t>
      </w:r>
      <w:r w:rsidR="00951D2F">
        <w:rPr>
          <w:b/>
          <w:bCs/>
          <w:sz w:val="24"/>
          <w:szCs w:val="24"/>
          <w:lang w:val="es-MX"/>
        </w:rPr>
        <w:t>Desarrollo de software/G2</w:t>
      </w:r>
      <w:r w:rsidRPr="004A3FD1">
        <w:rPr>
          <w:b/>
          <w:bCs/>
          <w:sz w:val="24"/>
          <w:szCs w:val="24"/>
          <w:lang w:val="es-MX"/>
        </w:rPr>
        <w:br/>
        <w:t xml:space="preserve">DOCENTE: </w:t>
      </w:r>
      <w:r w:rsidR="00951D2F">
        <w:rPr>
          <w:b/>
          <w:bCs/>
          <w:sz w:val="24"/>
          <w:szCs w:val="24"/>
          <w:lang w:val="es-MX"/>
        </w:rPr>
        <w:t>YADIRA FRANCO</w:t>
      </w:r>
      <w:r w:rsidRPr="004A3FD1">
        <w:rPr>
          <w:b/>
          <w:bCs/>
          <w:sz w:val="24"/>
          <w:szCs w:val="24"/>
          <w:lang w:val="es-MX"/>
        </w:rPr>
        <w:br/>
        <w:t xml:space="preserve">FECHA: </w:t>
      </w:r>
      <w:r w:rsidR="00951D2F">
        <w:rPr>
          <w:b/>
          <w:bCs/>
          <w:sz w:val="24"/>
          <w:szCs w:val="24"/>
          <w:lang w:val="es-MX"/>
        </w:rPr>
        <w:t>26/07/2025</w:t>
      </w:r>
    </w:p>
    <w:p w14:paraId="78C36946" w14:textId="7BAAA134" w:rsidR="004A3FD1" w:rsidRDefault="004A3FD1" w:rsidP="004A3FD1">
      <w:pPr>
        <w:rPr>
          <w:b/>
          <w:bCs/>
          <w:sz w:val="24"/>
          <w:szCs w:val="24"/>
          <w:lang w:val="es-MX"/>
        </w:rPr>
      </w:pPr>
    </w:p>
    <w:p w14:paraId="5BF754FB" w14:textId="0CFF3877" w:rsidR="004A3FD1" w:rsidRDefault="004A3FD1" w:rsidP="004A3FD1">
      <w:pPr>
        <w:rPr>
          <w:rFonts w:ascii="Times New Roman" w:hAnsi="Times New Roman" w:cs="Times New Roman"/>
          <w:b/>
          <w:bCs/>
          <w:sz w:val="28"/>
          <w:szCs w:val="28"/>
        </w:rPr>
      </w:pPr>
      <w:r w:rsidRPr="004A3FD1">
        <w:rPr>
          <w:rFonts w:ascii="Times New Roman" w:hAnsi="Times New Roman" w:cs="Times New Roman"/>
          <w:b/>
          <w:bCs/>
          <w:sz w:val="28"/>
          <w:szCs w:val="28"/>
        </w:rPr>
        <w:t>Índice</w:t>
      </w:r>
    </w:p>
    <w:p w14:paraId="59717C79"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Introducción</w:t>
      </w:r>
    </w:p>
    <w:p w14:paraId="4F98917C"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Objetivos</w:t>
      </w:r>
    </w:p>
    <w:p w14:paraId="7F5D335E"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Motivación</w:t>
      </w:r>
    </w:p>
    <w:p w14:paraId="0F7B9EC3"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Estado del Arte</w:t>
      </w:r>
    </w:p>
    <w:p w14:paraId="35DCBA94"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Alcance del Proyecto</w:t>
      </w:r>
    </w:p>
    <w:p w14:paraId="78C8CD6A"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Arquitectura del Sistema</w:t>
      </w:r>
    </w:p>
    <w:p w14:paraId="68877641"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Desarrollo del Modelo</w:t>
      </w:r>
    </w:p>
    <w:p w14:paraId="4CAFEF2B"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Integración del Sistema</w:t>
      </w:r>
    </w:p>
    <w:p w14:paraId="61142AB4"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Funcionalidad y Validación</w:t>
      </w:r>
    </w:p>
    <w:p w14:paraId="12237BAA"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Trabajo Colaborativo en GitHub</w:t>
      </w:r>
    </w:p>
    <w:p w14:paraId="60460F15"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Conclusiones</w:t>
      </w:r>
    </w:p>
    <w:p w14:paraId="62140450" w14:textId="77777777" w:rsidR="004A3FD1" w:rsidRP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Recomendaciones y Trabajos Futuros</w:t>
      </w:r>
    </w:p>
    <w:p w14:paraId="2F85187C" w14:textId="195BABCE" w:rsidR="004A3FD1" w:rsidRDefault="004A3FD1" w:rsidP="004A3FD1">
      <w:pPr>
        <w:pStyle w:val="Prrafodelista"/>
        <w:numPr>
          <w:ilvl w:val="0"/>
          <w:numId w:val="1"/>
        </w:numPr>
        <w:spacing w:after="0" w:line="276" w:lineRule="auto"/>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Anexos</w:t>
      </w:r>
    </w:p>
    <w:p w14:paraId="6CDAAFBC" w14:textId="49BF4D0E" w:rsidR="004A3FD1" w:rsidRDefault="004A3FD1" w:rsidP="004A3FD1">
      <w:pPr>
        <w:spacing w:after="0" w:line="276" w:lineRule="auto"/>
        <w:rPr>
          <w:rFonts w:eastAsia="MS Mincho" w:cstheme="minorHAnsi"/>
          <w:kern w:val="0"/>
          <w:sz w:val="24"/>
          <w:szCs w:val="24"/>
          <w:lang w:val="es-MX"/>
          <w14:ligatures w14:val="none"/>
        </w:rPr>
      </w:pPr>
    </w:p>
    <w:p w14:paraId="4AFBE661" w14:textId="3CC1FE57" w:rsidR="004A3FD1" w:rsidRDefault="004A3FD1" w:rsidP="004A3FD1">
      <w:pPr>
        <w:spacing w:after="0" w:line="276" w:lineRule="auto"/>
        <w:rPr>
          <w:rFonts w:eastAsia="MS Mincho" w:cstheme="minorHAnsi"/>
          <w:kern w:val="0"/>
          <w:sz w:val="24"/>
          <w:szCs w:val="24"/>
          <w:lang w:val="es-MX"/>
          <w14:ligatures w14:val="none"/>
        </w:rPr>
      </w:pPr>
    </w:p>
    <w:p w14:paraId="7947270B" w14:textId="39B1D03A" w:rsidR="004A3FD1" w:rsidRDefault="004A3FD1" w:rsidP="004A3FD1">
      <w:pPr>
        <w:spacing w:after="0" w:line="276" w:lineRule="auto"/>
        <w:rPr>
          <w:rFonts w:eastAsia="MS Mincho" w:cstheme="minorHAnsi"/>
          <w:kern w:val="0"/>
          <w:sz w:val="24"/>
          <w:szCs w:val="24"/>
          <w:lang w:val="es-MX"/>
          <w14:ligatures w14:val="none"/>
        </w:rPr>
      </w:pPr>
    </w:p>
    <w:p w14:paraId="758E0507" w14:textId="6463D414" w:rsidR="004A3FD1" w:rsidRDefault="004A3FD1" w:rsidP="004A3FD1">
      <w:pPr>
        <w:spacing w:after="0" w:line="276" w:lineRule="auto"/>
        <w:rPr>
          <w:rFonts w:eastAsia="MS Mincho" w:cstheme="minorHAnsi"/>
          <w:kern w:val="0"/>
          <w:sz w:val="24"/>
          <w:szCs w:val="24"/>
          <w:lang w:val="es-MX"/>
          <w14:ligatures w14:val="none"/>
        </w:rPr>
      </w:pPr>
    </w:p>
    <w:p w14:paraId="64CBEAE4" w14:textId="7DFF0EAE" w:rsidR="004A3FD1" w:rsidRDefault="004A3FD1" w:rsidP="004A3FD1">
      <w:pPr>
        <w:spacing w:after="0" w:line="276" w:lineRule="auto"/>
        <w:rPr>
          <w:rFonts w:eastAsia="MS Mincho" w:cstheme="minorHAnsi"/>
          <w:kern w:val="0"/>
          <w:sz w:val="24"/>
          <w:szCs w:val="24"/>
          <w:lang w:val="es-MX"/>
          <w14:ligatures w14:val="none"/>
        </w:rPr>
      </w:pPr>
    </w:p>
    <w:p w14:paraId="3CE331F5" w14:textId="73004A82" w:rsidR="004A3FD1" w:rsidRDefault="004A3FD1" w:rsidP="004A3FD1">
      <w:pPr>
        <w:spacing w:after="0" w:line="276" w:lineRule="auto"/>
        <w:rPr>
          <w:rFonts w:eastAsia="MS Mincho" w:cstheme="minorHAnsi"/>
          <w:kern w:val="0"/>
          <w:sz w:val="24"/>
          <w:szCs w:val="24"/>
          <w:lang w:val="es-MX"/>
          <w14:ligatures w14:val="none"/>
        </w:rPr>
      </w:pPr>
    </w:p>
    <w:p w14:paraId="6D375A81" w14:textId="7F97FBAC" w:rsidR="004A3FD1" w:rsidRDefault="004A3FD1" w:rsidP="004A3FD1">
      <w:pPr>
        <w:spacing w:after="0" w:line="276" w:lineRule="auto"/>
        <w:rPr>
          <w:rFonts w:eastAsia="MS Mincho" w:cstheme="minorHAnsi"/>
          <w:kern w:val="0"/>
          <w:sz w:val="24"/>
          <w:szCs w:val="24"/>
          <w:lang w:val="es-MX"/>
          <w14:ligatures w14:val="none"/>
        </w:rPr>
      </w:pPr>
    </w:p>
    <w:p w14:paraId="049EFC96" w14:textId="624CA6C9" w:rsidR="004A3FD1" w:rsidRDefault="004A3FD1" w:rsidP="004A3FD1">
      <w:pPr>
        <w:spacing w:after="0" w:line="276" w:lineRule="auto"/>
        <w:rPr>
          <w:rFonts w:eastAsia="MS Mincho" w:cstheme="minorHAnsi"/>
          <w:kern w:val="0"/>
          <w:sz w:val="24"/>
          <w:szCs w:val="24"/>
          <w:lang w:val="es-MX"/>
          <w14:ligatures w14:val="none"/>
        </w:rPr>
      </w:pPr>
    </w:p>
    <w:p w14:paraId="31A751E0" w14:textId="7AFCC494" w:rsidR="004A3FD1" w:rsidRDefault="004A3FD1" w:rsidP="004A3FD1">
      <w:pPr>
        <w:spacing w:after="0" w:line="276" w:lineRule="auto"/>
        <w:rPr>
          <w:rFonts w:eastAsia="MS Mincho" w:cstheme="minorHAnsi"/>
          <w:kern w:val="0"/>
          <w:sz w:val="24"/>
          <w:szCs w:val="24"/>
          <w:lang w:val="es-MX"/>
          <w14:ligatures w14:val="none"/>
        </w:rPr>
      </w:pPr>
    </w:p>
    <w:p w14:paraId="4E0E6989" w14:textId="19F38BB5" w:rsidR="004A3FD1" w:rsidRDefault="004A3FD1" w:rsidP="004A3FD1">
      <w:pPr>
        <w:spacing w:after="0" w:line="276" w:lineRule="auto"/>
        <w:rPr>
          <w:rFonts w:eastAsia="MS Mincho" w:cstheme="minorHAnsi"/>
          <w:kern w:val="0"/>
          <w:sz w:val="24"/>
          <w:szCs w:val="24"/>
          <w:lang w:val="es-MX"/>
          <w14:ligatures w14:val="none"/>
        </w:rPr>
      </w:pPr>
    </w:p>
    <w:p w14:paraId="2F43578D" w14:textId="458289EC" w:rsidR="004A3FD1" w:rsidRDefault="004A3FD1" w:rsidP="004A3FD1">
      <w:pPr>
        <w:spacing w:after="0" w:line="276" w:lineRule="auto"/>
        <w:rPr>
          <w:rFonts w:eastAsia="MS Mincho" w:cstheme="minorHAnsi"/>
          <w:kern w:val="0"/>
          <w:sz w:val="24"/>
          <w:szCs w:val="24"/>
          <w:lang w:val="es-MX"/>
          <w14:ligatures w14:val="none"/>
        </w:rPr>
      </w:pPr>
    </w:p>
    <w:p w14:paraId="3BF20A70" w14:textId="4F872D26" w:rsidR="004A3FD1" w:rsidRDefault="004A3FD1" w:rsidP="004A3FD1">
      <w:pPr>
        <w:spacing w:after="0" w:line="276" w:lineRule="auto"/>
        <w:rPr>
          <w:rFonts w:eastAsia="MS Mincho" w:cstheme="minorHAnsi"/>
          <w:kern w:val="0"/>
          <w:sz w:val="24"/>
          <w:szCs w:val="24"/>
          <w:lang w:val="es-MX"/>
          <w14:ligatures w14:val="none"/>
        </w:rPr>
      </w:pPr>
    </w:p>
    <w:p w14:paraId="0FDBE911" w14:textId="0288F7FD" w:rsidR="004A3FD1" w:rsidRDefault="004A3FD1" w:rsidP="004A3FD1">
      <w:pPr>
        <w:spacing w:after="0" w:line="276" w:lineRule="auto"/>
        <w:rPr>
          <w:rFonts w:eastAsia="MS Mincho" w:cstheme="minorHAnsi"/>
          <w:kern w:val="0"/>
          <w:sz w:val="24"/>
          <w:szCs w:val="24"/>
          <w:lang w:val="es-MX"/>
          <w14:ligatures w14:val="none"/>
        </w:rPr>
      </w:pPr>
    </w:p>
    <w:p w14:paraId="5B9E4AF9" w14:textId="62AF16C9" w:rsidR="004A3FD1" w:rsidRDefault="004A3FD1" w:rsidP="004A3FD1">
      <w:pPr>
        <w:spacing w:after="0" w:line="276" w:lineRule="auto"/>
        <w:rPr>
          <w:rFonts w:eastAsia="MS Mincho" w:cstheme="minorHAnsi"/>
          <w:kern w:val="0"/>
          <w:sz w:val="24"/>
          <w:szCs w:val="24"/>
          <w:lang w:val="es-MX"/>
          <w14:ligatures w14:val="none"/>
        </w:rPr>
      </w:pPr>
    </w:p>
    <w:p w14:paraId="720A162D" w14:textId="0801B18A" w:rsidR="004A3FD1" w:rsidRDefault="004A3FD1" w:rsidP="004A3FD1">
      <w:pPr>
        <w:spacing w:after="0" w:line="276" w:lineRule="auto"/>
        <w:rPr>
          <w:rFonts w:eastAsia="MS Mincho" w:cstheme="minorHAnsi"/>
          <w:kern w:val="0"/>
          <w:sz w:val="24"/>
          <w:szCs w:val="24"/>
          <w:lang w:val="es-MX"/>
          <w14:ligatures w14:val="none"/>
        </w:rPr>
      </w:pPr>
    </w:p>
    <w:p w14:paraId="4404B1E8" w14:textId="0329E2A8" w:rsidR="004A3FD1" w:rsidRDefault="004A3FD1" w:rsidP="004A3FD1">
      <w:pPr>
        <w:spacing w:after="0" w:line="276" w:lineRule="auto"/>
        <w:rPr>
          <w:rFonts w:eastAsia="MS Mincho" w:cstheme="minorHAnsi"/>
          <w:kern w:val="0"/>
          <w:sz w:val="24"/>
          <w:szCs w:val="24"/>
          <w:lang w:val="es-MX"/>
          <w14:ligatures w14:val="none"/>
        </w:rPr>
      </w:pPr>
    </w:p>
    <w:p w14:paraId="78E9048B" w14:textId="1E604D93" w:rsidR="004A3FD1" w:rsidRDefault="004A3FD1" w:rsidP="004A3FD1">
      <w:pPr>
        <w:spacing w:after="0" w:line="276" w:lineRule="auto"/>
        <w:rPr>
          <w:rFonts w:eastAsia="MS Mincho" w:cstheme="minorHAnsi"/>
          <w:kern w:val="0"/>
          <w:sz w:val="24"/>
          <w:szCs w:val="24"/>
          <w:lang w:val="es-MX"/>
          <w14:ligatures w14:val="none"/>
        </w:rPr>
      </w:pPr>
    </w:p>
    <w:p w14:paraId="6F8CBB5E" w14:textId="04FD037B" w:rsidR="004A3FD1" w:rsidRDefault="004A3FD1" w:rsidP="004A3FD1">
      <w:pPr>
        <w:spacing w:after="0" w:line="276" w:lineRule="auto"/>
        <w:rPr>
          <w:rFonts w:eastAsia="MS Mincho" w:cstheme="minorHAnsi"/>
          <w:kern w:val="0"/>
          <w:sz w:val="24"/>
          <w:szCs w:val="24"/>
          <w:lang w:val="es-MX"/>
          <w14:ligatures w14:val="none"/>
        </w:rPr>
      </w:pPr>
    </w:p>
    <w:p w14:paraId="797B42BF" w14:textId="08BC9B04" w:rsidR="004A3FD1" w:rsidRDefault="004A3FD1" w:rsidP="004A3FD1">
      <w:pPr>
        <w:spacing w:after="0" w:line="276" w:lineRule="auto"/>
        <w:rPr>
          <w:rFonts w:eastAsia="MS Mincho" w:cstheme="minorHAnsi"/>
          <w:kern w:val="0"/>
          <w:sz w:val="24"/>
          <w:szCs w:val="24"/>
          <w:lang w:val="es-MX"/>
          <w14:ligatures w14:val="none"/>
        </w:rPr>
      </w:pPr>
    </w:p>
    <w:p w14:paraId="48E1A67B" w14:textId="3953887D" w:rsidR="004A3FD1" w:rsidRPr="0074566E" w:rsidRDefault="004A3FD1" w:rsidP="004A3FD1">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74566E">
        <w:rPr>
          <w:rFonts w:eastAsia="MS Mincho" w:cstheme="minorHAnsi"/>
          <w:b/>
          <w:bCs/>
          <w:kern w:val="0"/>
          <w:sz w:val="28"/>
          <w:szCs w:val="28"/>
          <w:lang w:val="es-MX"/>
          <w14:ligatures w14:val="none"/>
        </w:rPr>
        <w:lastRenderedPageBreak/>
        <w:t>Introducción</w:t>
      </w:r>
    </w:p>
    <w:p w14:paraId="18C0CB26" w14:textId="77777777" w:rsidR="0074566E" w:rsidRPr="0074566E" w:rsidRDefault="0074566E" w:rsidP="0074566E">
      <w:pPr>
        <w:spacing w:after="0" w:line="240" w:lineRule="auto"/>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En la actualidad, la inteligencia artificial (IA) ha dejado de ser una tecnología exclusiva de grandes corporaciones para convertirse en una herramienta accesible y con múltiples aplicaciones cotidianas. Dentro de sus ramas, el reconocimiento de voz y la clasificación de imágenes han demostrado un enorme potencial, especialmente en el desarrollo de soluciones inclusivas.</w:t>
      </w:r>
    </w:p>
    <w:p w14:paraId="373E275A" w14:textId="77777777" w:rsidR="0074566E" w:rsidRPr="0074566E" w:rsidRDefault="0074566E" w:rsidP="0074566E">
      <w:pPr>
        <w:spacing w:after="0" w:line="240" w:lineRule="auto"/>
        <w:jc w:val="both"/>
        <w:rPr>
          <w:rFonts w:eastAsia="MS Mincho" w:cstheme="minorHAnsi"/>
          <w:kern w:val="0"/>
          <w:sz w:val="24"/>
          <w:szCs w:val="24"/>
          <w:lang w:val="es-MX"/>
          <w14:ligatures w14:val="none"/>
        </w:rPr>
      </w:pPr>
    </w:p>
    <w:p w14:paraId="66788A86" w14:textId="77777777" w:rsidR="0074566E" w:rsidRPr="0074566E" w:rsidRDefault="0074566E" w:rsidP="0074566E">
      <w:pPr>
        <w:spacing w:after="0" w:line="240" w:lineRule="auto"/>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Este proyecto nace con la intención de explorar y aplicar estas dos capacidades en una sola aplicación, orientada a brindar apoyo a personas con discapacidades sensoriales. A través del uso de modelos entrenados en Python, se busca construir un asistente que pueda reconocer objetos en imágenes y responder a comandos de voz básicos, permitiendo una interacción más amigable con el entorno. El desarrollo se enfoca en ser funcional, ligero y accesible, respetando los principios de diseño centrado en el usuario.</w:t>
      </w:r>
    </w:p>
    <w:p w14:paraId="396726EC" w14:textId="77777777" w:rsidR="0074566E" w:rsidRPr="0074566E" w:rsidRDefault="0074566E" w:rsidP="0074566E">
      <w:pPr>
        <w:spacing w:after="0" w:line="240" w:lineRule="auto"/>
        <w:jc w:val="both"/>
        <w:rPr>
          <w:rFonts w:eastAsia="MS Mincho" w:cstheme="minorHAnsi"/>
          <w:kern w:val="0"/>
          <w:sz w:val="24"/>
          <w:szCs w:val="24"/>
          <w:lang w:val="es-MX"/>
          <w14:ligatures w14:val="none"/>
        </w:rPr>
      </w:pPr>
    </w:p>
    <w:p w14:paraId="13BC878A" w14:textId="454D0952" w:rsidR="004A3FD1" w:rsidRPr="004A3FD1" w:rsidRDefault="0074566E" w:rsidP="0074566E">
      <w:pPr>
        <w:spacing w:after="0" w:line="240" w:lineRule="auto"/>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Además de cumplir con los requisitos académicos de la asignatura, este proyecto tiene como propósito demostrar cómo el uso responsable y bien dirigido de la IA puede generar impactos positivos en la vida de las personas.</w:t>
      </w:r>
    </w:p>
    <w:p w14:paraId="42A87E38" w14:textId="77777777" w:rsidR="004A3FD1" w:rsidRPr="004A3FD1" w:rsidRDefault="004A3FD1" w:rsidP="0074566E">
      <w:pPr>
        <w:spacing w:after="0" w:line="240" w:lineRule="auto"/>
        <w:jc w:val="both"/>
        <w:rPr>
          <w:rFonts w:eastAsia="MS Mincho" w:cstheme="minorHAnsi"/>
          <w:kern w:val="0"/>
          <w:sz w:val="24"/>
          <w:szCs w:val="24"/>
          <w:lang w:val="es-MX"/>
          <w14:ligatures w14:val="none"/>
        </w:rPr>
      </w:pPr>
    </w:p>
    <w:p w14:paraId="13F2DA4D" w14:textId="50006A91" w:rsidR="004A3FD1" w:rsidRPr="00561C62" w:rsidRDefault="004A3FD1" w:rsidP="0074566E">
      <w:pPr>
        <w:pStyle w:val="Prrafodelista"/>
        <w:numPr>
          <w:ilvl w:val="0"/>
          <w:numId w:val="2"/>
        </w:numPr>
        <w:spacing w:after="0" w:line="240" w:lineRule="auto"/>
        <w:ind w:left="284" w:hanging="284"/>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Objetivos</w:t>
      </w:r>
    </w:p>
    <w:p w14:paraId="065AE29D" w14:textId="67B45482" w:rsidR="004A3FD1" w:rsidRPr="00561C62" w:rsidRDefault="004A3FD1" w:rsidP="00CA2BC9">
      <w:pPr>
        <w:pStyle w:val="Prrafodelista"/>
        <w:numPr>
          <w:ilvl w:val="1"/>
          <w:numId w:val="2"/>
        </w:numPr>
        <w:spacing w:after="0" w:line="240" w:lineRule="auto"/>
        <w:ind w:left="284" w:hanging="142"/>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Objetivo General</w:t>
      </w:r>
    </w:p>
    <w:p w14:paraId="0C1AF744" w14:textId="79813267" w:rsidR="004A3FD1" w:rsidRDefault="0074566E" w:rsidP="0074566E">
      <w:pPr>
        <w:spacing w:after="0" w:line="240" w:lineRule="auto"/>
        <w:ind w:left="1"/>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Diseñar y desarrollar una aplicación en Python que integre modelos de clasificación de imágenes y reconocimiento de voz, con el fin de brindar asistencia básica a personas con discapacidades visuales o auditivas, a través de una interfaz gráfica interactiva.</w:t>
      </w:r>
    </w:p>
    <w:p w14:paraId="6C778DDB" w14:textId="77777777" w:rsidR="0074566E" w:rsidRPr="0074566E" w:rsidRDefault="0074566E" w:rsidP="0074566E">
      <w:pPr>
        <w:spacing w:after="0" w:line="240" w:lineRule="auto"/>
        <w:ind w:left="1"/>
        <w:jc w:val="both"/>
        <w:rPr>
          <w:rFonts w:eastAsia="MS Mincho" w:cstheme="minorHAnsi"/>
          <w:kern w:val="0"/>
          <w:sz w:val="24"/>
          <w:szCs w:val="24"/>
          <w:lang w:val="es-MX"/>
          <w14:ligatures w14:val="none"/>
        </w:rPr>
      </w:pPr>
    </w:p>
    <w:p w14:paraId="4AA5B147" w14:textId="29FF8E0C" w:rsidR="00561C62" w:rsidRPr="00561C62"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Objetivos Específicos</w:t>
      </w:r>
    </w:p>
    <w:p w14:paraId="6FF4A405" w14:textId="0BB19BC7" w:rsidR="00561C62"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Implementar un modelo capaz de identificar objetos a partir de imágenes capturadas.</w:t>
      </w:r>
    </w:p>
    <w:p w14:paraId="55AA441F" w14:textId="1943FB02" w:rsidR="00561C62"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Incorporar un sistema de reconocimiento de voz que interprete comandos simples.</w:t>
      </w:r>
    </w:p>
    <w:p w14:paraId="3B406898" w14:textId="706DEF10" w:rsidR="00561C62"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Desarrollar una interfaz gráfica amigable que conecte al usuario con los modelos de IA.</w:t>
      </w:r>
    </w:p>
    <w:p w14:paraId="6977388B" w14:textId="712AD9E8" w:rsidR="00561C62"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Exponer las funcionalidades de la aplicación mediante una API interna.</w:t>
      </w:r>
    </w:p>
    <w:p w14:paraId="14F9B66E" w14:textId="1B304BAD" w:rsidR="00561C62"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Evaluar el rendimiento del sistema utilizando métricas adecuadas para cada modelo.</w:t>
      </w:r>
    </w:p>
    <w:p w14:paraId="791DA505" w14:textId="4AD84EC9" w:rsidR="004A3FD1" w:rsidRPr="00561C62" w:rsidRDefault="00561C62" w:rsidP="00561C62">
      <w:pPr>
        <w:pStyle w:val="Prrafodelista"/>
        <w:numPr>
          <w:ilvl w:val="0"/>
          <w:numId w:val="6"/>
        </w:numPr>
        <w:spacing w:after="0" w:line="240" w:lineRule="auto"/>
        <w:ind w:left="993"/>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Documentar el proceso de desarrollo y promover el trabajo colaborativo mediante GitHub.</w:t>
      </w:r>
    </w:p>
    <w:p w14:paraId="0150B0B9" w14:textId="77777777" w:rsidR="004A3FD1" w:rsidRPr="004A3FD1" w:rsidRDefault="004A3FD1" w:rsidP="00561C62">
      <w:pPr>
        <w:spacing w:after="0" w:line="276" w:lineRule="auto"/>
        <w:ind w:left="993"/>
        <w:jc w:val="both"/>
        <w:rPr>
          <w:rFonts w:eastAsia="MS Mincho" w:cstheme="minorHAnsi"/>
          <w:kern w:val="0"/>
          <w:sz w:val="24"/>
          <w:szCs w:val="24"/>
          <w:lang w:val="es-MX"/>
          <w14:ligatures w14:val="none"/>
        </w:rPr>
      </w:pPr>
    </w:p>
    <w:p w14:paraId="0F985F15" w14:textId="28D0EDDE" w:rsidR="004A3FD1" w:rsidRPr="00561C62" w:rsidRDefault="004A3FD1" w:rsidP="004A3FD1">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Motivación</w:t>
      </w:r>
    </w:p>
    <w:p w14:paraId="6C2222CB" w14:textId="45A4A814"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El diseño de tecnologías accesibles es una necesidad urgente en el desarrollo de software moderno. Muchas personas con discapacidades sensoriales enfrentan diariamente barreras en la interacción con su entorno, limitando su autonomía. A pesar de los avances tecnológicos, las soluciones integradas y de bajo costo que combinen capacidades visuales y auditivas siguen siendo escasas, especialmente en contextos educativos o de bajo acceso a recursos digitales.</w:t>
      </w:r>
    </w:p>
    <w:p w14:paraId="749DBBAE"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p>
    <w:p w14:paraId="6235FED1"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lastRenderedPageBreak/>
        <w:t>La motivación de este proyecto surge precisamente de esa realidad. Se propone una herramienta que, mediante la inteligencia artificial, pueda interpretar imágenes y comandos de voz para ofrecer asistencia básica. El proyecto busca generar un impacto tangible al facilitar tareas simples como identificar un objeto o ejecutar una acción mediante la voz.</w:t>
      </w:r>
    </w:p>
    <w:p w14:paraId="4C7D7476"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p>
    <w:p w14:paraId="6384731B" w14:textId="03E9B939" w:rsidR="004A3FD1" w:rsidRPr="004A3FD1"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Además, este trabajo representa una oportunidad para aplicar de forma práctica los conocimientos adquiridos en la asignatura de Fundamentos de Inteligencia Artificial, fortaleciendo habilidades en programación, procesamiento de datos y diseño de soluciones centradas en el usuario.</w:t>
      </w:r>
    </w:p>
    <w:p w14:paraId="6B40CD47"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301005B2" w14:textId="726E02A5" w:rsidR="004A3FD1" w:rsidRPr="00561C62" w:rsidRDefault="004A3FD1" w:rsidP="004A3FD1">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Estado del Arte</w:t>
      </w:r>
    </w:p>
    <w:p w14:paraId="4BEBAECB" w14:textId="183C196C"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En los últimos años, la combinación de visión por computadora y reconocimiento de voz ha ganado atención en aplicaciones inclusivas. Existen diversas herramientas que permiten reconocer objetos mediante cámaras, así como asistentes de voz que ejecutan comandos. Sin embargo, la mayoría de estas soluciones son comerciales, de alto costo o requieren conexión constante a internet.</w:t>
      </w:r>
    </w:p>
    <w:p w14:paraId="2B9D6C74"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p>
    <w:p w14:paraId="5156554A"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Por ejemplo, aplicaciones como Seeing AI (Microsoft) permiten describir el entorno a usuarios con discapacidad visual, mientras que sistemas como Alexa o Google Assistant reconocen la voz y responden con información útil. No obstante, pocos proyectos integran ambas tecnologías en una sola herramienta enfocada en la accesibilidad educativa y cotidiana en contextos de bajo recurso tecnológico.</w:t>
      </w:r>
    </w:p>
    <w:p w14:paraId="7812C5BB" w14:textId="77777777" w:rsidR="00561C62" w:rsidRPr="00561C62" w:rsidRDefault="00561C62" w:rsidP="00561C62">
      <w:pPr>
        <w:spacing w:after="0" w:line="240" w:lineRule="auto"/>
        <w:jc w:val="both"/>
        <w:rPr>
          <w:rFonts w:eastAsia="MS Mincho" w:cstheme="minorHAnsi"/>
          <w:kern w:val="0"/>
          <w:sz w:val="24"/>
          <w:szCs w:val="24"/>
          <w:lang w:val="es-MX"/>
          <w14:ligatures w14:val="none"/>
        </w:rPr>
      </w:pPr>
    </w:p>
    <w:p w14:paraId="71B73C87" w14:textId="03388C93" w:rsidR="004A3FD1"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El presente proyecto se inspira en estos avances, pero propone una solución ligera, gratuita y de código abierto que puede ejecutarse localmente, sin requerir dispositivos costosos ni infraestructura especializada.</w:t>
      </w:r>
    </w:p>
    <w:p w14:paraId="1D99F018"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359C95AC" w14:textId="44FD297F" w:rsidR="004A3FD1" w:rsidRPr="00561C62" w:rsidRDefault="004A3FD1" w:rsidP="004A3FD1">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561C62">
        <w:rPr>
          <w:rFonts w:eastAsia="MS Mincho" w:cstheme="minorHAnsi"/>
          <w:b/>
          <w:bCs/>
          <w:kern w:val="0"/>
          <w:sz w:val="28"/>
          <w:szCs w:val="28"/>
          <w:lang w:val="es-MX"/>
          <w14:ligatures w14:val="none"/>
        </w:rPr>
        <w:t>Alcance del Proyecto</w:t>
      </w:r>
    </w:p>
    <w:p w14:paraId="4F62EDDF" w14:textId="59BCA2D2"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El sistema desarrollado estará orientado a personas con discapacidades sensoriales, permitiendo:</w:t>
      </w:r>
    </w:p>
    <w:p w14:paraId="0861645A" w14:textId="77777777" w:rsidR="00561C62" w:rsidRDefault="00561C62" w:rsidP="00561C62">
      <w:pPr>
        <w:pStyle w:val="Prrafodelista"/>
        <w:numPr>
          <w:ilvl w:val="0"/>
          <w:numId w:val="7"/>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Identificar objetos simples mediante imágenes captadas por cámara.</w:t>
      </w:r>
    </w:p>
    <w:p w14:paraId="2BA640FC" w14:textId="77777777" w:rsidR="00561C62" w:rsidRDefault="00561C62" w:rsidP="00561C62">
      <w:pPr>
        <w:pStyle w:val="Prrafodelista"/>
        <w:numPr>
          <w:ilvl w:val="0"/>
          <w:numId w:val="7"/>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Interpretar comandos de voz básicos, como “identifica”, “guardar”, “cerrar”.</w:t>
      </w:r>
    </w:p>
    <w:p w14:paraId="449E6B05" w14:textId="77777777" w:rsidR="00561C62" w:rsidRDefault="00561C62" w:rsidP="00561C62">
      <w:pPr>
        <w:pStyle w:val="Prrafodelista"/>
        <w:numPr>
          <w:ilvl w:val="0"/>
          <w:numId w:val="7"/>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Operar desde una interfaz gráfica intuitiva construida en Python.</w:t>
      </w:r>
    </w:p>
    <w:p w14:paraId="5326AFDD" w14:textId="375FB8A2" w:rsidR="004A3FD1" w:rsidRDefault="00561C62" w:rsidP="00561C62">
      <w:pPr>
        <w:pStyle w:val="Prrafodelista"/>
        <w:numPr>
          <w:ilvl w:val="0"/>
          <w:numId w:val="7"/>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Funcionar sin conexión a internet, utilizando modelos preentrenados livianos.</w:t>
      </w:r>
    </w:p>
    <w:p w14:paraId="5302471D" w14:textId="77777777" w:rsidR="00561C62" w:rsidRDefault="00561C62" w:rsidP="00561C62">
      <w:pPr>
        <w:spacing w:after="0" w:line="240" w:lineRule="auto"/>
        <w:jc w:val="both"/>
        <w:rPr>
          <w:rFonts w:eastAsia="MS Mincho" w:cstheme="minorHAnsi"/>
          <w:kern w:val="0"/>
          <w:sz w:val="24"/>
          <w:szCs w:val="24"/>
          <w:lang w:val="es-MX"/>
          <w14:ligatures w14:val="none"/>
        </w:rPr>
      </w:pPr>
    </w:p>
    <w:p w14:paraId="4917941C" w14:textId="196F173A"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No se incluye:</w:t>
      </w:r>
    </w:p>
    <w:p w14:paraId="1788E23B" w14:textId="77777777" w:rsidR="00561C62" w:rsidRDefault="00561C62" w:rsidP="00561C62">
      <w:pPr>
        <w:pStyle w:val="Prrafodelista"/>
        <w:numPr>
          <w:ilvl w:val="0"/>
          <w:numId w:val="8"/>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Reconocimiento facial ni emociones.</w:t>
      </w:r>
    </w:p>
    <w:p w14:paraId="483CE3CC" w14:textId="77777777" w:rsidR="00561C62" w:rsidRDefault="00561C62" w:rsidP="00561C62">
      <w:pPr>
        <w:pStyle w:val="Prrafodelista"/>
        <w:numPr>
          <w:ilvl w:val="0"/>
          <w:numId w:val="8"/>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Traducción o síntesis avanzada de lenguaje natural.</w:t>
      </w:r>
    </w:p>
    <w:p w14:paraId="77EAC054" w14:textId="001F34E5" w:rsidR="00561C62" w:rsidRPr="00561C62" w:rsidRDefault="00561C62" w:rsidP="00561C62">
      <w:pPr>
        <w:pStyle w:val="Prrafodelista"/>
        <w:numPr>
          <w:ilvl w:val="0"/>
          <w:numId w:val="8"/>
        </w:num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Soporte para múltiples idiomas o comandos personalizados complejos.</w:t>
      </w:r>
    </w:p>
    <w:p w14:paraId="03E14710" w14:textId="77777777" w:rsidR="00561C62" w:rsidRPr="00561C62" w:rsidRDefault="00561C62" w:rsidP="00561C62">
      <w:pPr>
        <w:spacing w:after="0" w:line="240" w:lineRule="auto"/>
        <w:jc w:val="both"/>
        <w:rPr>
          <w:rFonts w:eastAsia="MS Mincho" w:cstheme="minorHAnsi"/>
          <w:kern w:val="0"/>
          <w:sz w:val="16"/>
          <w:szCs w:val="16"/>
          <w:lang w:val="es-MX"/>
          <w14:ligatures w14:val="none"/>
        </w:rPr>
      </w:pPr>
    </w:p>
    <w:p w14:paraId="6E3AE069" w14:textId="746FDDB1" w:rsidR="00561C62" w:rsidRPr="00561C62" w:rsidRDefault="00561C62" w:rsidP="00561C62">
      <w:pPr>
        <w:spacing w:after="0" w:line="240" w:lineRule="auto"/>
        <w:jc w:val="both"/>
        <w:rPr>
          <w:rFonts w:eastAsia="MS Mincho" w:cstheme="minorHAnsi"/>
          <w:kern w:val="0"/>
          <w:sz w:val="24"/>
          <w:szCs w:val="24"/>
          <w:lang w:val="es-MX"/>
          <w14:ligatures w14:val="none"/>
        </w:rPr>
      </w:pPr>
      <w:r w:rsidRPr="00561C62">
        <w:rPr>
          <w:rFonts w:eastAsia="MS Mincho" w:cstheme="minorHAnsi"/>
          <w:kern w:val="0"/>
          <w:sz w:val="24"/>
          <w:szCs w:val="24"/>
          <w:lang w:val="es-MX"/>
          <w14:ligatures w14:val="none"/>
        </w:rPr>
        <w:t>El enfoque está en construir un prototipo funcional y replicable con fines educativos y de accesibilidad.</w:t>
      </w:r>
    </w:p>
    <w:p w14:paraId="0E359CF6" w14:textId="49DBE8EE" w:rsidR="004A3FD1" w:rsidRDefault="004A3FD1" w:rsidP="004A3FD1">
      <w:pPr>
        <w:spacing w:after="0" w:line="276" w:lineRule="auto"/>
        <w:jc w:val="both"/>
        <w:rPr>
          <w:rFonts w:eastAsia="MS Mincho" w:cstheme="minorHAnsi"/>
          <w:kern w:val="0"/>
          <w:sz w:val="24"/>
          <w:szCs w:val="24"/>
          <w:lang w:val="es-MX"/>
          <w14:ligatures w14:val="none"/>
        </w:rPr>
      </w:pPr>
    </w:p>
    <w:p w14:paraId="1483CB67" w14:textId="1F1EF933" w:rsidR="00561C62" w:rsidRDefault="00561C62" w:rsidP="004A3FD1">
      <w:pPr>
        <w:spacing w:after="0" w:line="276" w:lineRule="auto"/>
        <w:jc w:val="both"/>
        <w:rPr>
          <w:rFonts w:eastAsia="MS Mincho" w:cstheme="minorHAnsi"/>
          <w:kern w:val="0"/>
          <w:sz w:val="24"/>
          <w:szCs w:val="24"/>
          <w:lang w:val="es-MX"/>
          <w14:ligatures w14:val="none"/>
        </w:rPr>
      </w:pPr>
    </w:p>
    <w:p w14:paraId="024AD7A6" w14:textId="77777777" w:rsidR="00561C62" w:rsidRPr="004A3FD1" w:rsidRDefault="00561C62" w:rsidP="004A3FD1">
      <w:pPr>
        <w:spacing w:after="0" w:line="276" w:lineRule="auto"/>
        <w:jc w:val="both"/>
        <w:rPr>
          <w:rFonts w:eastAsia="MS Mincho" w:cstheme="minorHAnsi"/>
          <w:kern w:val="0"/>
          <w:sz w:val="24"/>
          <w:szCs w:val="24"/>
          <w:lang w:val="es-MX"/>
          <w14:ligatures w14:val="none"/>
        </w:rPr>
      </w:pPr>
    </w:p>
    <w:p w14:paraId="77EBDAF9" w14:textId="1B2FB569" w:rsidR="004A3FD1" w:rsidRPr="00F3012A" w:rsidRDefault="004A3FD1" w:rsidP="004A3FD1">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F3012A">
        <w:rPr>
          <w:rFonts w:eastAsia="MS Mincho" w:cstheme="minorHAnsi"/>
          <w:b/>
          <w:bCs/>
          <w:kern w:val="0"/>
          <w:sz w:val="28"/>
          <w:szCs w:val="28"/>
          <w:lang w:val="es-MX"/>
          <w14:ligatures w14:val="none"/>
        </w:rPr>
        <w:lastRenderedPageBreak/>
        <w:t>Arquitectura del Sistema</w:t>
      </w:r>
    </w:p>
    <w:p w14:paraId="310952B6" w14:textId="104F3A4A" w:rsidR="0074566E" w:rsidRPr="00F3012A"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F3012A">
        <w:rPr>
          <w:rFonts w:eastAsia="MS Mincho" w:cstheme="minorHAnsi"/>
          <w:b/>
          <w:bCs/>
          <w:kern w:val="0"/>
          <w:sz w:val="28"/>
          <w:szCs w:val="28"/>
          <w:lang w:val="es-MX"/>
          <w14:ligatures w14:val="none"/>
        </w:rPr>
        <w:t>Estructura general</w:t>
      </w:r>
    </w:p>
    <w:p w14:paraId="11F15FC5" w14:textId="77777777" w:rsidR="00F3012A" w:rsidRPr="00F3012A" w:rsidRDefault="00F3012A" w:rsidP="00F3012A">
      <w:p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El sistema se organiza en tres componentes principales:</w:t>
      </w:r>
    </w:p>
    <w:p w14:paraId="56B0FF9B" w14:textId="77777777" w:rsidR="00F3012A" w:rsidRDefault="00F3012A" w:rsidP="00F3012A">
      <w:pPr>
        <w:pStyle w:val="Prrafodelista"/>
        <w:numPr>
          <w:ilvl w:val="0"/>
          <w:numId w:val="9"/>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Clasificador de imágenes: Un modelo de red neuronal convolucional (CNN) entrenado para reconocer categorías simples.</w:t>
      </w:r>
    </w:p>
    <w:p w14:paraId="60DF9B11" w14:textId="77777777" w:rsidR="00F3012A" w:rsidRDefault="00F3012A" w:rsidP="00F3012A">
      <w:pPr>
        <w:pStyle w:val="Prrafodelista"/>
        <w:numPr>
          <w:ilvl w:val="0"/>
          <w:numId w:val="9"/>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Reconocimiento de voz: Un sistema local que transcribe comandos hablados en texto.</w:t>
      </w:r>
    </w:p>
    <w:p w14:paraId="2C3E30FA" w14:textId="013B740C" w:rsidR="00F3012A" w:rsidRPr="00F3012A" w:rsidRDefault="00F3012A" w:rsidP="00F3012A">
      <w:pPr>
        <w:pStyle w:val="Prrafodelista"/>
        <w:numPr>
          <w:ilvl w:val="0"/>
          <w:numId w:val="9"/>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Interfaz gráfica (GUI): Punto de interacción con el usuario, que muestra resultados y permite iniciar acciones.</w:t>
      </w:r>
    </w:p>
    <w:p w14:paraId="68E9C1DB" w14:textId="77777777" w:rsidR="00F3012A" w:rsidRPr="00F3012A" w:rsidRDefault="00F3012A" w:rsidP="00F3012A">
      <w:pPr>
        <w:spacing w:after="0" w:line="240" w:lineRule="auto"/>
        <w:jc w:val="both"/>
        <w:rPr>
          <w:rFonts w:eastAsia="MS Mincho" w:cstheme="minorHAnsi"/>
          <w:kern w:val="0"/>
          <w:sz w:val="16"/>
          <w:szCs w:val="16"/>
          <w:lang w:val="es-MX"/>
          <w14:ligatures w14:val="none"/>
        </w:rPr>
      </w:pPr>
    </w:p>
    <w:p w14:paraId="4A7BE4C0" w14:textId="7D4CC98B" w:rsidR="00F3012A" w:rsidRDefault="00F3012A" w:rsidP="00F3012A">
      <w:p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Estos módulos se comunican mediante una API interna, facilitando la escalabilidad o integración futura con una aplicación web o móvil.</w:t>
      </w:r>
    </w:p>
    <w:p w14:paraId="05DCD428" w14:textId="77777777" w:rsidR="00F3012A" w:rsidRPr="00F3012A" w:rsidRDefault="00F3012A" w:rsidP="00F3012A">
      <w:pPr>
        <w:spacing w:after="0" w:line="240" w:lineRule="auto"/>
        <w:jc w:val="both"/>
        <w:rPr>
          <w:rFonts w:eastAsia="MS Mincho" w:cstheme="minorHAnsi"/>
          <w:kern w:val="0"/>
          <w:sz w:val="24"/>
          <w:szCs w:val="24"/>
          <w:lang w:val="es-MX"/>
          <w14:ligatures w14:val="none"/>
        </w:rPr>
      </w:pPr>
    </w:p>
    <w:p w14:paraId="096EDB23" w14:textId="5FBD1287" w:rsidR="004A3FD1" w:rsidRPr="00F3012A" w:rsidRDefault="004A3FD1" w:rsidP="00CA2BC9">
      <w:pPr>
        <w:pStyle w:val="Prrafodelista"/>
        <w:numPr>
          <w:ilvl w:val="1"/>
          <w:numId w:val="2"/>
        </w:numPr>
        <w:spacing w:after="0" w:line="240" w:lineRule="auto"/>
        <w:ind w:left="426" w:hanging="284"/>
        <w:jc w:val="both"/>
        <w:rPr>
          <w:rFonts w:eastAsia="MS Mincho" w:cstheme="minorHAnsi"/>
          <w:b/>
          <w:bCs/>
          <w:kern w:val="0"/>
          <w:sz w:val="28"/>
          <w:szCs w:val="28"/>
          <w:lang w:val="es-MX"/>
          <w14:ligatures w14:val="none"/>
        </w:rPr>
      </w:pPr>
      <w:r w:rsidRPr="00F3012A">
        <w:rPr>
          <w:rFonts w:eastAsia="MS Mincho" w:cstheme="minorHAnsi"/>
          <w:b/>
          <w:bCs/>
          <w:kern w:val="0"/>
          <w:sz w:val="28"/>
          <w:szCs w:val="28"/>
          <w:lang w:val="es-MX"/>
          <w14:ligatures w14:val="none"/>
        </w:rPr>
        <w:t>Tecnologías utilizadas</w:t>
      </w:r>
    </w:p>
    <w:p w14:paraId="7CD9962B" w14:textId="5C968E55" w:rsidR="004A3FD1" w:rsidRDefault="004A3FD1" w:rsidP="004A3FD1">
      <w:pPr>
        <w:spacing w:after="0" w:line="276" w:lineRule="auto"/>
        <w:jc w:val="both"/>
        <w:rPr>
          <w:rFonts w:eastAsia="MS Mincho" w:cstheme="minorHAnsi"/>
          <w:kern w:val="0"/>
          <w:sz w:val="24"/>
          <w:szCs w:val="24"/>
          <w:lang w:val="es-MX"/>
          <w14:ligatures w14:val="none"/>
        </w:rPr>
      </w:pPr>
    </w:p>
    <w:tbl>
      <w:tblPr>
        <w:tblStyle w:val="Tablaconcuadrcula"/>
        <w:tblW w:w="8500" w:type="dxa"/>
        <w:jc w:val="center"/>
        <w:tblLook w:val="04A0" w:firstRow="1" w:lastRow="0" w:firstColumn="1" w:lastColumn="0" w:noHBand="0" w:noVBand="1"/>
      </w:tblPr>
      <w:tblGrid>
        <w:gridCol w:w="3115"/>
        <w:gridCol w:w="5385"/>
      </w:tblGrid>
      <w:tr w:rsidR="00F3012A" w:rsidRPr="00F3012A" w14:paraId="23CF64FB" w14:textId="77777777" w:rsidTr="00F3012A">
        <w:trPr>
          <w:jc w:val="center"/>
        </w:trPr>
        <w:tc>
          <w:tcPr>
            <w:tcW w:w="0" w:type="auto"/>
            <w:shd w:val="clear" w:color="auto" w:fill="FFC000" w:themeFill="accent4"/>
            <w:hideMark/>
          </w:tcPr>
          <w:p w14:paraId="33C076B4" w14:textId="77777777" w:rsidR="00F3012A" w:rsidRPr="00F3012A" w:rsidRDefault="00F3012A" w:rsidP="00F3012A">
            <w:pPr>
              <w:jc w:val="center"/>
              <w:rPr>
                <w:rFonts w:ascii="Times New Roman" w:eastAsia="Times New Roman" w:hAnsi="Times New Roman" w:cs="Times New Roman"/>
                <w:b/>
                <w:bCs/>
                <w:kern w:val="0"/>
                <w:sz w:val="24"/>
                <w:szCs w:val="24"/>
                <w:lang w:eastAsia="es-EC"/>
                <w14:ligatures w14:val="none"/>
              </w:rPr>
            </w:pPr>
            <w:r w:rsidRPr="00F3012A">
              <w:rPr>
                <w:rFonts w:ascii="Times New Roman" w:eastAsia="Times New Roman" w:hAnsi="Times New Roman" w:cs="Times New Roman"/>
                <w:b/>
                <w:bCs/>
                <w:kern w:val="0"/>
                <w:sz w:val="24"/>
                <w:szCs w:val="24"/>
                <w:lang w:eastAsia="es-EC"/>
                <w14:ligatures w14:val="none"/>
              </w:rPr>
              <w:t>Componente</w:t>
            </w:r>
          </w:p>
        </w:tc>
        <w:tc>
          <w:tcPr>
            <w:tcW w:w="5385" w:type="dxa"/>
            <w:shd w:val="clear" w:color="auto" w:fill="FFC000" w:themeFill="accent4"/>
            <w:hideMark/>
          </w:tcPr>
          <w:p w14:paraId="7996A89C" w14:textId="77777777" w:rsidR="00F3012A" w:rsidRPr="00F3012A" w:rsidRDefault="00F3012A" w:rsidP="00F3012A">
            <w:pPr>
              <w:jc w:val="center"/>
              <w:rPr>
                <w:rFonts w:ascii="Times New Roman" w:eastAsia="Times New Roman" w:hAnsi="Times New Roman" w:cs="Times New Roman"/>
                <w:b/>
                <w:bCs/>
                <w:kern w:val="0"/>
                <w:sz w:val="24"/>
                <w:szCs w:val="24"/>
                <w:lang w:eastAsia="es-EC"/>
                <w14:ligatures w14:val="none"/>
              </w:rPr>
            </w:pPr>
            <w:r w:rsidRPr="00F3012A">
              <w:rPr>
                <w:rFonts w:ascii="Times New Roman" w:eastAsia="Times New Roman" w:hAnsi="Times New Roman" w:cs="Times New Roman"/>
                <w:b/>
                <w:bCs/>
                <w:kern w:val="0"/>
                <w:sz w:val="24"/>
                <w:szCs w:val="24"/>
                <w:lang w:eastAsia="es-EC"/>
                <w14:ligatures w14:val="none"/>
              </w:rPr>
              <w:t>Herramienta / Tecnología</w:t>
            </w:r>
          </w:p>
        </w:tc>
      </w:tr>
      <w:tr w:rsidR="00F3012A" w:rsidRPr="00F3012A" w14:paraId="468F6752" w14:textId="77777777" w:rsidTr="00F3012A">
        <w:trPr>
          <w:jc w:val="center"/>
        </w:trPr>
        <w:tc>
          <w:tcPr>
            <w:tcW w:w="0" w:type="auto"/>
            <w:shd w:val="clear" w:color="auto" w:fill="FFE599" w:themeFill="accent4" w:themeFillTint="66"/>
            <w:hideMark/>
          </w:tcPr>
          <w:p w14:paraId="6661B1D8"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Lenguaje principal</w:t>
            </w:r>
          </w:p>
        </w:tc>
        <w:tc>
          <w:tcPr>
            <w:tcW w:w="5385" w:type="dxa"/>
            <w:shd w:val="clear" w:color="auto" w:fill="BDD6EE" w:themeFill="accent5" w:themeFillTint="66"/>
            <w:hideMark/>
          </w:tcPr>
          <w:p w14:paraId="4CF0A24E"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Python 3.11</w:t>
            </w:r>
          </w:p>
        </w:tc>
      </w:tr>
      <w:tr w:rsidR="00F3012A" w:rsidRPr="00F3012A" w14:paraId="74D980FE" w14:textId="77777777" w:rsidTr="00F3012A">
        <w:trPr>
          <w:jc w:val="center"/>
        </w:trPr>
        <w:tc>
          <w:tcPr>
            <w:tcW w:w="0" w:type="auto"/>
            <w:shd w:val="clear" w:color="auto" w:fill="FFE599" w:themeFill="accent4" w:themeFillTint="66"/>
            <w:hideMark/>
          </w:tcPr>
          <w:p w14:paraId="067B9E97"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IA: Clasificación de imágenes</w:t>
            </w:r>
          </w:p>
        </w:tc>
        <w:tc>
          <w:tcPr>
            <w:tcW w:w="5385" w:type="dxa"/>
            <w:shd w:val="clear" w:color="auto" w:fill="BDD6EE" w:themeFill="accent5" w:themeFillTint="66"/>
            <w:hideMark/>
          </w:tcPr>
          <w:p w14:paraId="4F7FCC9D"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TensorFlow / Keras</w:t>
            </w:r>
          </w:p>
        </w:tc>
      </w:tr>
      <w:tr w:rsidR="00F3012A" w:rsidRPr="00F3012A" w14:paraId="2A03C700" w14:textId="77777777" w:rsidTr="00F3012A">
        <w:trPr>
          <w:jc w:val="center"/>
        </w:trPr>
        <w:tc>
          <w:tcPr>
            <w:tcW w:w="0" w:type="auto"/>
            <w:shd w:val="clear" w:color="auto" w:fill="FFE599" w:themeFill="accent4" w:themeFillTint="66"/>
            <w:hideMark/>
          </w:tcPr>
          <w:p w14:paraId="573687EF"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IA: Reconocimiento de voz</w:t>
            </w:r>
          </w:p>
        </w:tc>
        <w:tc>
          <w:tcPr>
            <w:tcW w:w="5385" w:type="dxa"/>
            <w:shd w:val="clear" w:color="auto" w:fill="BDD6EE" w:themeFill="accent5" w:themeFillTint="66"/>
            <w:hideMark/>
          </w:tcPr>
          <w:p w14:paraId="6209B8CF"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Vosk / SpeechRecognition</w:t>
            </w:r>
          </w:p>
        </w:tc>
      </w:tr>
      <w:tr w:rsidR="00F3012A" w:rsidRPr="00F3012A" w14:paraId="22FC5A23" w14:textId="77777777" w:rsidTr="00F3012A">
        <w:trPr>
          <w:jc w:val="center"/>
        </w:trPr>
        <w:tc>
          <w:tcPr>
            <w:tcW w:w="0" w:type="auto"/>
            <w:shd w:val="clear" w:color="auto" w:fill="FFE599" w:themeFill="accent4" w:themeFillTint="66"/>
            <w:hideMark/>
          </w:tcPr>
          <w:p w14:paraId="6DF610C1"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Interfaz gráfica</w:t>
            </w:r>
          </w:p>
        </w:tc>
        <w:tc>
          <w:tcPr>
            <w:tcW w:w="5385" w:type="dxa"/>
            <w:shd w:val="clear" w:color="auto" w:fill="BDD6EE" w:themeFill="accent5" w:themeFillTint="66"/>
            <w:hideMark/>
          </w:tcPr>
          <w:p w14:paraId="13EDC071"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Tkinter</w:t>
            </w:r>
          </w:p>
        </w:tc>
      </w:tr>
      <w:tr w:rsidR="00F3012A" w:rsidRPr="00F3012A" w14:paraId="49F68987" w14:textId="77777777" w:rsidTr="00F3012A">
        <w:trPr>
          <w:jc w:val="center"/>
        </w:trPr>
        <w:tc>
          <w:tcPr>
            <w:tcW w:w="0" w:type="auto"/>
            <w:shd w:val="clear" w:color="auto" w:fill="FFE599" w:themeFill="accent4" w:themeFillTint="66"/>
            <w:hideMark/>
          </w:tcPr>
          <w:p w14:paraId="461AB533"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Backend API</w:t>
            </w:r>
          </w:p>
        </w:tc>
        <w:tc>
          <w:tcPr>
            <w:tcW w:w="5385" w:type="dxa"/>
            <w:shd w:val="clear" w:color="auto" w:fill="BDD6EE" w:themeFill="accent5" w:themeFillTint="66"/>
            <w:hideMark/>
          </w:tcPr>
          <w:p w14:paraId="09A6401F"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FastAPI</w:t>
            </w:r>
          </w:p>
        </w:tc>
      </w:tr>
      <w:tr w:rsidR="00F3012A" w:rsidRPr="00F3012A" w14:paraId="11954622" w14:textId="77777777" w:rsidTr="00F3012A">
        <w:trPr>
          <w:jc w:val="center"/>
        </w:trPr>
        <w:tc>
          <w:tcPr>
            <w:tcW w:w="0" w:type="auto"/>
            <w:shd w:val="clear" w:color="auto" w:fill="FFE599" w:themeFill="accent4" w:themeFillTint="66"/>
            <w:hideMark/>
          </w:tcPr>
          <w:p w14:paraId="1206D697"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Control de versiones</w:t>
            </w:r>
          </w:p>
        </w:tc>
        <w:tc>
          <w:tcPr>
            <w:tcW w:w="5385" w:type="dxa"/>
            <w:shd w:val="clear" w:color="auto" w:fill="BDD6EE" w:themeFill="accent5" w:themeFillTint="66"/>
            <w:hideMark/>
          </w:tcPr>
          <w:p w14:paraId="2B630A77"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Git y GitHub</w:t>
            </w:r>
          </w:p>
        </w:tc>
      </w:tr>
      <w:tr w:rsidR="00F3012A" w:rsidRPr="00F3012A" w14:paraId="1DBE235A" w14:textId="77777777" w:rsidTr="00F3012A">
        <w:trPr>
          <w:jc w:val="center"/>
        </w:trPr>
        <w:tc>
          <w:tcPr>
            <w:tcW w:w="0" w:type="auto"/>
            <w:shd w:val="clear" w:color="auto" w:fill="FFE599" w:themeFill="accent4" w:themeFillTint="66"/>
            <w:hideMark/>
          </w:tcPr>
          <w:p w14:paraId="26B04418"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Dataset imágenes</w:t>
            </w:r>
          </w:p>
        </w:tc>
        <w:tc>
          <w:tcPr>
            <w:tcW w:w="5385" w:type="dxa"/>
            <w:shd w:val="clear" w:color="auto" w:fill="BDD6EE" w:themeFill="accent5" w:themeFillTint="66"/>
            <w:hideMark/>
          </w:tcPr>
          <w:p w14:paraId="533119F8"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Fruits 360 de Kaggle</w:t>
            </w:r>
          </w:p>
        </w:tc>
      </w:tr>
      <w:tr w:rsidR="00F3012A" w:rsidRPr="00F3012A" w14:paraId="79CAFC73" w14:textId="77777777" w:rsidTr="00F3012A">
        <w:trPr>
          <w:jc w:val="center"/>
        </w:trPr>
        <w:tc>
          <w:tcPr>
            <w:tcW w:w="0" w:type="auto"/>
            <w:shd w:val="clear" w:color="auto" w:fill="FFE599" w:themeFill="accent4" w:themeFillTint="66"/>
            <w:hideMark/>
          </w:tcPr>
          <w:p w14:paraId="225EE886" w14:textId="77777777" w:rsidR="00F3012A" w:rsidRPr="00F3012A" w:rsidRDefault="00F3012A" w:rsidP="00F3012A">
            <w:pP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Dataset voz</w:t>
            </w:r>
          </w:p>
        </w:tc>
        <w:tc>
          <w:tcPr>
            <w:tcW w:w="5385" w:type="dxa"/>
            <w:shd w:val="clear" w:color="auto" w:fill="BDD6EE" w:themeFill="accent5" w:themeFillTint="66"/>
            <w:hideMark/>
          </w:tcPr>
          <w:p w14:paraId="2E0B1254" w14:textId="77777777" w:rsidR="00F3012A" w:rsidRPr="00F3012A" w:rsidRDefault="00F3012A" w:rsidP="00F3012A">
            <w:pPr>
              <w:jc w:val="center"/>
              <w:rPr>
                <w:rFonts w:ascii="Times New Roman" w:eastAsia="Times New Roman" w:hAnsi="Times New Roman" w:cs="Times New Roman"/>
                <w:kern w:val="0"/>
                <w:sz w:val="24"/>
                <w:szCs w:val="24"/>
                <w:lang w:eastAsia="es-EC"/>
                <w14:ligatures w14:val="none"/>
              </w:rPr>
            </w:pPr>
            <w:r w:rsidRPr="00F3012A">
              <w:rPr>
                <w:rFonts w:ascii="Times New Roman" w:eastAsia="Times New Roman" w:hAnsi="Times New Roman" w:cs="Times New Roman"/>
                <w:kern w:val="0"/>
                <w:sz w:val="24"/>
                <w:szCs w:val="24"/>
                <w:lang w:eastAsia="es-EC"/>
                <w14:ligatures w14:val="none"/>
              </w:rPr>
              <w:t>Google Speech Commands</w:t>
            </w:r>
          </w:p>
        </w:tc>
      </w:tr>
    </w:tbl>
    <w:p w14:paraId="4262E243"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69555D3A" w14:textId="5649DF3F" w:rsidR="0074566E" w:rsidRDefault="004A3FD1" w:rsidP="0074566E">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F3012A">
        <w:rPr>
          <w:rFonts w:eastAsia="MS Mincho" w:cstheme="minorHAnsi"/>
          <w:b/>
          <w:bCs/>
          <w:kern w:val="0"/>
          <w:sz w:val="28"/>
          <w:szCs w:val="28"/>
          <w:lang w:val="es-MX"/>
          <w14:ligatures w14:val="none"/>
        </w:rPr>
        <w:t>Desarrollo del Modelo</w:t>
      </w:r>
    </w:p>
    <w:p w14:paraId="47900AD4" w14:textId="1EDBA0D6" w:rsidR="0074566E" w:rsidRPr="00CA2BC9"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Dataset usado</w:t>
      </w:r>
    </w:p>
    <w:p w14:paraId="6AB600B7" w14:textId="07F556DC" w:rsidR="00F3012A" w:rsidRDefault="00F3012A" w:rsidP="00F3012A">
      <w:pPr>
        <w:spacing w:after="0" w:line="240" w:lineRule="auto"/>
        <w:jc w:val="both"/>
        <w:rPr>
          <w:sz w:val="24"/>
          <w:szCs w:val="24"/>
        </w:rPr>
      </w:pPr>
      <w:r w:rsidRPr="00F3012A">
        <w:rPr>
          <w:sz w:val="24"/>
          <w:szCs w:val="24"/>
        </w:rPr>
        <w:t xml:space="preserve">Para la clasificación de imágenes, se emplea el conjunto “Fruits 360”, que contiene más de 70 clases de frutas en diversas posiciones, con imágenes limpias y bien etiquetadas. Para voz, se utiliza el dataset de comandos de voz en inglés de Google, adaptado solo para las palabras clave necesarias. </w:t>
      </w:r>
    </w:p>
    <w:p w14:paraId="6A11E234" w14:textId="77777777" w:rsidR="00F3012A" w:rsidRPr="00F3012A" w:rsidRDefault="00F3012A" w:rsidP="00F3012A">
      <w:pPr>
        <w:spacing w:after="0" w:line="240" w:lineRule="auto"/>
        <w:jc w:val="both"/>
        <w:rPr>
          <w:rFonts w:eastAsia="MS Mincho" w:cstheme="minorHAnsi"/>
          <w:kern w:val="0"/>
          <w:sz w:val="28"/>
          <w:szCs w:val="28"/>
          <w:lang w:val="es-MX"/>
          <w14:ligatures w14:val="none"/>
        </w:rPr>
      </w:pPr>
    </w:p>
    <w:p w14:paraId="3AFC9964" w14:textId="4B1FCC24" w:rsidR="0074566E" w:rsidRPr="00F3012A"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F3012A">
        <w:rPr>
          <w:rFonts w:eastAsia="MS Mincho" w:cstheme="minorHAnsi"/>
          <w:b/>
          <w:bCs/>
          <w:kern w:val="0"/>
          <w:sz w:val="28"/>
          <w:szCs w:val="28"/>
          <w:lang w:val="es-MX"/>
          <w14:ligatures w14:val="none"/>
        </w:rPr>
        <w:t>Preprocesamiento</w:t>
      </w:r>
    </w:p>
    <w:p w14:paraId="7F94A470" w14:textId="0E9C183F" w:rsidR="00F3012A" w:rsidRPr="00F3012A" w:rsidRDefault="00F3012A" w:rsidP="00F3012A">
      <w:p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En imágenes:</w:t>
      </w:r>
    </w:p>
    <w:p w14:paraId="0020D13D" w14:textId="77777777" w:rsidR="00F3012A" w:rsidRDefault="00F3012A" w:rsidP="00F3012A">
      <w:pPr>
        <w:pStyle w:val="Prrafodelista"/>
        <w:numPr>
          <w:ilvl w:val="0"/>
          <w:numId w:val="10"/>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Reducción de tamaño a 100x100 píxeles.</w:t>
      </w:r>
    </w:p>
    <w:p w14:paraId="41296ADE" w14:textId="77777777" w:rsidR="00F3012A" w:rsidRDefault="00F3012A" w:rsidP="00F3012A">
      <w:pPr>
        <w:pStyle w:val="Prrafodelista"/>
        <w:numPr>
          <w:ilvl w:val="0"/>
          <w:numId w:val="10"/>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Normalización de valores RGB.</w:t>
      </w:r>
    </w:p>
    <w:p w14:paraId="18A4EBC0" w14:textId="23C11403" w:rsidR="00F3012A" w:rsidRPr="00F3012A" w:rsidRDefault="00F3012A" w:rsidP="00F3012A">
      <w:pPr>
        <w:pStyle w:val="Prrafodelista"/>
        <w:numPr>
          <w:ilvl w:val="0"/>
          <w:numId w:val="10"/>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División 80/20 para entrenamiento y prueba.</w:t>
      </w:r>
    </w:p>
    <w:p w14:paraId="25082966" w14:textId="77777777" w:rsidR="00F3012A" w:rsidRDefault="00F3012A" w:rsidP="00F3012A">
      <w:pPr>
        <w:spacing w:after="0" w:line="240" w:lineRule="auto"/>
        <w:jc w:val="both"/>
        <w:rPr>
          <w:rFonts w:eastAsia="MS Mincho" w:cstheme="minorHAnsi"/>
          <w:kern w:val="0"/>
          <w:sz w:val="24"/>
          <w:szCs w:val="24"/>
          <w:lang w:val="es-MX"/>
          <w14:ligatures w14:val="none"/>
        </w:rPr>
      </w:pPr>
    </w:p>
    <w:p w14:paraId="33E81FE9" w14:textId="77777777" w:rsidR="00F3012A" w:rsidRDefault="00F3012A" w:rsidP="00F3012A">
      <w:p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En audio:</w:t>
      </w:r>
    </w:p>
    <w:p w14:paraId="09C3BC3F" w14:textId="77777777" w:rsidR="00F3012A" w:rsidRDefault="00F3012A" w:rsidP="00F3012A">
      <w:pPr>
        <w:pStyle w:val="Prrafodelista"/>
        <w:numPr>
          <w:ilvl w:val="0"/>
          <w:numId w:val="11"/>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Conversión de audio a espectrogramas.</w:t>
      </w:r>
    </w:p>
    <w:p w14:paraId="08EA2670" w14:textId="77777777" w:rsidR="00F3012A" w:rsidRDefault="00F3012A" w:rsidP="00F3012A">
      <w:pPr>
        <w:pStyle w:val="Prrafodelista"/>
        <w:numPr>
          <w:ilvl w:val="0"/>
          <w:numId w:val="11"/>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Limpieza de ruidos de fondo.</w:t>
      </w:r>
    </w:p>
    <w:p w14:paraId="1DE76675" w14:textId="19D14598" w:rsidR="00F3012A" w:rsidRDefault="00F3012A" w:rsidP="00F3012A">
      <w:pPr>
        <w:pStyle w:val="Prrafodelista"/>
        <w:numPr>
          <w:ilvl w:val="0"/>
          <w:numId w:val="11"/>
        </w:num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Extracción de MFCC para análisis.</w:t>
      </w:r>
    </w:p>
    <w:p w14:paraId="0C67A6D2" w14:textId="7F778E84" w:rsidR="00F3012A" w:rsidRDefault="00F3012A" w:rsidP="00F3012A">
      <w:pPr>
        <w:pStyle w:val="Prrafodelista"/>
        <w:spacing w:after="0" w:line="240" w:lineRule="auto"/>
        <w:jc w:val="both"/>
        <w:rPr>
          <w:rFonts w:eastAsia="MS Mincho" w:cstheme="minorHAnsi"/>
          <w:kern w:val="0"/>
          <w:sz w:val="24"/>
          <w:szCs w:val="24"/>
          <w:lang w:val="es-MX"/>
          <w14:ligatures w14:val="none"/>
        </w:rPr>
      </w:pPr>
    </w:p>
    <w:p w14:paraId="48C56477" w14:textId="14578009" w:rsidR="00F3012A" w:rsidRDefault="00F3012A" w:rsidP="00F3012A">
      <w:pPr>
        <w:spacing w:after="0" w:line="240" w:lineRule="auto"/>
        <w:jc w:val="both"/>
        <w:rPr>
          <w:rFonts w:eastAsia="MS Mincho" w:cstheme="minorHAnsi"/>
          <w:kern w:val="0"/>
          <w:sz w:val="24"/>
          <w:szCs w:val="24"/>
          <w:lang w:val="es-MX"/>
          <w14:ligatures w14:val="none"/>
        </w:rPr>
      </w:pPr>
    </w:p>
    <w:p w14:paraId="7BD78CAB" w14:textId="77777777" w:rsidR="00F3012A" w:rsidRPr="00F3012A" w:rsidRDefault="00F3012A" w:rsidP="00F3012A">
      <w:pPr>
        <w:spacing w:after="0" w:line="240" w:lineRule="auto"/>
        <w:jc w:val="both"/>
        <w:rPr>
          <w:rFonts w:eastAsia="MS Mincho" w:cstheme="minorHAnsi"/>
          <w:kern w:val="0"/>
          <w:sz w:val="24"/>
          <w:szCs w:val="24"/>
          <w:lang w:val="es-MX"/>
          <w14:ligatures w14:val="none"/>
        </w:rPr>
      </w:pPr>
    </w:p>
    <w:p w14:paraId="286FBA70" w14:textId="173C6D31" w:rsidR="0074566E" w:rsidRPr="00D65F4A"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D65F4A">
        <w:rPr>
          <w:rFonts w:eastAsia="MS Mincho" w:cstheme="minorHAnsi"/>
          <w:b/>
          <w:bCs/>
          <w:kern w:val="0"/>
          <w:sz w:val="28"/>
          <w:szCs w:val="28"/>
          <w:lang w:val="es-MX"/>
          <w14:ligatures w14:val="none"/>
        </w:rPr>
        <w:lastRenderedPageBreak/>
        <w:t>Creación y entrenamiento del modelo</w:t>
      </w:r>
    </w:p>
    <w:p w14:paraId="0435A807" w14:textId="4529E904" w:rsidR="00F3012A" w:rsidRDefault="00F3012A" w:rsidP="00F3012A">
      <w:pPr>
        <w:spacing w:after="0" w:line="240" w:lineRule="auto"/>
        <w:jc w:val="both"/>
        <w:rPr>
          <w:rFonts w:eastAsia="MS Mincho" w:cstheme="minorHAnsi"/>
          <w:kern w:val="0"/>
          <w:sz w:val="24"/>
          <w:szCs w:val="24"/>
          <w:lang w:val="es-MX"/>
          <w14:ligatures w14:val="none"/>
        </w:rPr>
      </w:pPr>
      <w:r w:rsidRPr="00F3012A">
        <w:rPr>
          <w:rFonts w:eastAsia="MS Mincho" w:cstheme="minorHAnsi"/>
          <w:kern w:val="0"/>
          <w:sz w:val="24"/>
          <w:szCs w:val="24"/>
          <w:lang w:val="es-MX"/>
          <w14:ligatures w14:val="none"/>
        </w:rPr>
        <w:t>Se entrenó una red CNN con capas convolucionales, de activación ReLU y softmax en la salida. Para voz, se utilizó Vosk como motor local basado en modelos acústicos preentrenados.</w:t>
      </w:r>
    </w:p>
    <w:p w14:paraId="73DD1AFD" w14:textId="77777777" w:rsidR="00F3012A" w:rsidRPr="00F3012A" w:rsidRDefault="00F3012A" w:rsidP="00F3012A">
      <w:pPr>
        <w:spacing w:after="0" w:line="276" w:lineRule="auto"/>
        <w:jc w:val="both"/>
        <w:rPr>
          <w:rFonts w:eastAsia="MS Mincho" w:cstheme="minorHAnsi"/>
          <w:kern w:val="0"/>
          <w:sz w:val="24"/>
          <w:szCs w:val="24"/>
          <w:lang w:val="es-MX"/>
          <w14:ligatures w14:val="none"/>
        </w:rPr>
      </w:pPr>
    </w:p>
    <w:p w14:paraId="481C7B1E" w14:textId="4A8D43D2" w:rsidR="004A3FD1" w:rsidRPr="00D65F4A"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D65F4A">
        <w:rPr>
          <w:rFonts w:eastAsia="MS Mincho" w:cstheme="minorHAnsi"/>
          <w:b/>
          <w:bCs/>
          <w:kern w:val="0"/>
          <w:sz w:val="28"/>
          <w:szCs w:val="28"/>
          <w:lang w:val="es-MX"/>
          <w14:ligatures w14:val="none"/>
        </w:rPr>
        <w:t>Métricas de evaluación</w:t>
      </w:r>
    </w:p>
    <w:p w14:paraId="4F52308E" w14:textId="77777777" w:rsidR="00D65F4A" w:rsidRDefault="00D65F4A" w:rsidP="00D65F4A">
      <w:pPr>
        <w:pStyle w:val="Prrafodelista"/>
        <w:numPr>
          <w:ilvl w:val="0"/>
          <w:numId w:val="12"/>
        </w:numPr>
        <w:spacing w:after="0" w:line="240" w:lineRule="auto"/>
        <w:jc w:val="both"/>
        <w:rPr>
          <w:rFonts w:eastAsia="MS Mincho" w:cstheme="minorHAnsi"/>
          <w:kern w:val="0"/>
          <w:sz w:val="24"/>
          <w:szCs w:val="24"/>
          <w:lang w:val="es-MX"/>
          <w14:ligatures w14:val="none"/>
        </w:rPr>
      </w:pPr>
      <w:r w:rsidRPr="00D65F4A">
        <w:rPr>
          <w:rFonts w:eastAsia="MS Mincho" w:cstheme="minorHAnsi"/>
          <w:kern w:val="0"/>
          <w:sz w:val="24"/>
          <w:szCs w:val="24"/>
          <w:lang w:val="es-MX"/>
          <w14:ligatures w14:val="none"/>
        </w:rPr>
        <w:t>Precisión del clasificador: 91% en el set de prueba.</w:t>
      </w:r>
    </w:p>
    <w:p w14:paraId="530752A9" w14:textId="77777777" w:rsidR="00D65F4A" w:rsidRDefault="00D65F4A" w:rsidP="00D65F4A">
      <w:pPr>
        <w:pStyle w:val="Prrafodelista"/>
        <w:numPr>
          <w:ilvl w:val="0"/>
          <w:numId w:val="12"/>
        </w:numPr>
        <w:spacing w:after="0" w:line="240" w:lineRule="auto"/>
        <w:jc w:val="both"/>
        <w:rPr>
          <w:rFonts w:eastAsia="MS Mincho" w:cstheme="minorHAnsi"/>
          <w:kern w:val="0"/>
          <w:sz w:val="24"/>
          <w:szCs w:val="24"/>
          <w:lang w:val="es-MX"/>
          <w14:ligatures w14:val="none"/>
        </w:rPr>
      </w:pPr>
      <w:r w:rsidRPr="00D65F4A">
        <w:rPr>
          <w:rFonts w:eastAsia="MS Mincho" w:cstheme="minorHAnsi"/>
          <w:kern w:val="0"/>
          <w:sz w:val="24"/>
          <w:szCs w:val="24"/>
          <w:lang w:val="es-MX"/>
          <w14:ligatures w14:val="none"/>
        </w:rPr>
        <w:t>Tasa de reconocimiento de comandos: 88% en pruebas individuales.</w:t>
      </w:r>
    </w:p>
    <w:p w14:paraId="07AC1B86" w14:textId="7A16AD67" w:rsidR="004A3FD1" w:rsidRPr="00D65F4A" w:rsidRDefault="00D65F4A" w:rsidP="00D65F4A">
      <w:pPr>
        <w:pStyle w:val="Prrafodelista"/>
        <w:numPr>
          <w:ilvl w:val="0"/>
          <w:numId w:val="12"/>
        </w:numPr>
        <w:spacing w:after="0" w:line="240" w:lineRule="auto"/>
        <w:jc w:val="both"/>
        <w:rPr>
          <w:rFonts w:eastAsia="MS Mincho" w:cstheme="minorHAnsi"/>
          <w:kern w:val="0"/>
          <w:sz w:val="24"/>
          <w:szCs w:val="24"/>
          <w:lang w:val="es-MX"/>
          <w14:ligatures w14:val="none"/>
        </w:rPr>
      </w:pPr>
      <w:r w:rsidRPr="00D65F4A">
        <w:rPr>
          <w:rFonts w:eastAsia="MS Mincho" w:cstheme="minorHAnsi"/>
          <w:kern w:val="0"/>
          <w:sz w:val="24"/>
          <w:szCs w:val="24"/>
          <w:lang w:val="es-MX"/>
          <w14:ligatures w14:val="none"/>
        </w:rPr>
        <w:t>Tiempo de respuesta promedio: 0.8 segundos.</w:t>
      </w:r>
    </w:p>
    <w:p w14:paraId="70A88D30"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0D3D5C68" w14:textId="4F792BEA" w:rsidR="004A3FD1" w:rsidRPr="0074632A" w:rsidRDefault="004A3FD1" w:rsidP="0074566E">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74632A">
        <w:rPr>
          <w:rFonts w:eastAsia="MS Mincho" w:cstheme="minorHAnsi"/>
          <w:b/>
          <w:bCs/>
          <w:kern w:val="0"/>
          <w:sz w:val="28"/>
          <w:szCs w:val="28"/>
          <w:lang w:val="es-MX"/>
          <w14:ligatures w14:val="none"/>
        </w:rPr>
        <w:t>Integración del Sistema</w:t>
      </w:r>
    </w:p>
    <w:p w14:paraId="0829A638" w14:textId="5AFAFC2D" w:rsidR="0074566E" w:rsidRPr="0074632A" w:rsidRDefault="004A3FD1" w:rsidP="0074632A">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74632A">
        <w:rPr>
          <w:rFonts w:eastAsia="MS Mincho" w:cstheme="minorHAnsi"/>
          <w:b/>
          <w:bCs/>
          <w:kern w:val="0"/>
          <w:sz w:val="28"/>
          <w:szCs w:val="28"/>
          <w:lang w:val="es-MX"/>
          <w14:ligatures w14:val="none"/>
        </w:rPr>
        <w:t>Interfaz gráfica (GUI)</w:t>
      </w:r>
    </w:p>
    <w:p w14:paraId="69A941EE" w14:textId="7DDDDFBA" w:rsidR="00D65F4A" w:rsidRDefault="00D65F4A" w:rsidP="00CA2BC9">
      <w:pPr>
        <w:spacing w:after="0" w:line="240" w:lineRule="auto"/>
        <w:jc w:val="both"/>
        <w:rPr>
          <w:rFonts w:eastAsia="MS Mincho" w:cstheme="minorHAnsi"/>
          <w:kern w:val="0"/>
          <w:sz w:val="24"/>
          <w:szCs w:val="24"/>
          <w:lang w:val="es-MX"/>
          <w14:ligatures w14:val="none"/>
        </w:rPr>
      </w:pPr>
      <w:r w:rsidRPr="00D65F4A">
        <w:rPr>
          <w:rFonts w:eastAsia="MS Mincho" w:cstheme="minorHAnsi"/>
          <w:kern w:val="0"/>
          <w:sz w:val="24"/>
          <w:szCs w:val="24"/>
          <w:lang w:val="es-MX"/>
          <w14:ligatures w14:val="none"/>
        </w:rPr>
        <w:t>La GUI se desarrolló en Tkinter con botones grandes, contrastes altos y etiquetas en español. El diseño es simple para facilitar la navegación a personas con baja visión o motricidad limitada.</w:t>
      </w:r>
    </w:p>
    <w:p w14:paraId="6261F062" w14:textId="77777777" w:rsidR="00951D2F" w:rsidRDefault="00951D2F" w:rsidP="00CA2BC9">
      <w:pPr>
        <w:spacing w:after="0" w:line="240" w:lineRule="auto"/>
        <w:jc w:val="both"/>
        <w:rPr>
          <w:rFonts w:eastAsia="MS Mincho" w:cstheme="minorHAnsi"/>
          <w:kern w:val="0"/>
          <w:sz w:val="24"/>
          <w:szCs w:val="24"/>
          <w:lang w:val="es-MX"/>
          <w14:ligatures w14:val="none"/>
        </w:rPr>
      </w:pPr>
    </w:p>
    <w:p w14:paraId="2CA5DAE1" w14:textId="739BFEF7" w:rsidR="00951D2F" w:rsidRDefault="00951D2F" w:rsidP="00CA2BC9">
      <w:pPr>
        <w:spacing w:after="0" w:line="240" w:lineRule="auto"/>
        <w:jc w:val="both"/>
        <w:rPr>
          <w:rFonts w:eastAsia="MS Mincho" w:cstheme="minorHAnsi"/>
          <w:kern w:val="0"/>
          <w:sz w:val="24"/>
          <w:szCs w:val="24"/>
          <w:lang w:val="es-MX"/>
          <w14:ligatures w14:val="none"/>
        </w:rPr>
      </w:pPr>
      <w:r w:rsidRPr="00951D2F">
        <w:rPr>
          <w:rFonts w:eastAsia="MS Mincho" w:cstheme="minorHAnsi"/>
          <w:kern w:val="0"/>
          <w:sz w:val="24"/>
          <w:szCs w:val="24"/>
          <w:lang w:val="es-MX"/>
          <w14:ligatures w14:val="none"/>
        </w:rPr>
        <w:drawing>
          <wp:inline distT="0" distB="0" distL="0" distR="0" wp14:anchorId="42912DFC" wp14:editId="50D0FCC9">
            <wp:extent cx="5400040" cy="2433320"/>
            <wp:effectExtent l="0" t="0" r="0" b="5080"/>
            <wp:docPr id="9075217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1719" name="Imagen 1" descr="Interfaz de usuario gráfica&#10;&#10;El contenido generado por IA puede ser incorrecto."/>
                    <pic:cNvPicPr/>
                  </pic:nvPicPr>
                  <pic:blipFill>
                    <a:blip r:embed="rId5"/>
                    <a:stretch>
                      <a:fillRect/>
                    </a:stretch>
                  </pic:blipFill>
                  <pic:spPr>
                    <a:xfrm>
                      <a:off x="0" y="0"/>
                      <a:ext cx="5400040" cy="2433320"/>
                    </a:xfrm>
                    <a:prstGeom prst="rect">
                      <a:avLst/>
                    </a:prstGeom>
                  </pic:spPr>
                </pic:pic>
              </a:graphicData>
            </a:graphic>
          </wp:inline>
        </w:drawing>
      </w:r>
    </w:p>
    <w:p w14:paraId="43DCED6A" w14:textId="77777777" w:rsidR="00D65F4A" w:rsidRPr="00D65F4A" w:rsidRDefault="00D65F4A" w:rsidP="00CA2BC9">
      <w:pPr>
        <w:spacing w:after="0" w:line="240" w:lineRule="auto"/>
        <w:jc w:val="both"/>
        <w:rPr>
          <w:rFonts w:eastAsia="MS Mincho" w:cstheme="minorHAnsi"/>
          <w:kern w:val="0"/>
          <w:sz w:val="24"/>
          <w:szCs w:val="24"/>
          <w:lang w:val="es-MX"/>
          <w14:ligatures w14:val="none"/>
        </w:rPr>
      </w:pPr>
    </w:p>
    <w:p w14:paraId="42116F47" w14:textId="31B79A21" w:rsidR="0074566E" w:rsidRPr="00CA2BC9" w:rsidRDefault="0074632A" w:rsidP="00CA2BC9">
      <w:pPr>
        <w:pStyle w:val="Prrafodelista"/>
        <w:numPr>
          <w:ilvl w:val="1"/>
          <w:numId w:val="2"/>
        </w:numPr>
        <w:spacing w:after="0" w:line="240" w:lineRule="auto"/>
        <w:ind w:left="426" w:hanging="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API cread</w:t>
      </w:r>
      <w:r w:rsidR="00CA2BC9">
        <w:rPr>
          <w:rFonts w:eastAsia="MS Mincho" w:cstheme="minorHAnsi"/>
          <w:b/>
          <w:bCs/>
          <w:kern w:val="0"/>
          <w:sz w:val="28"/>
          <w:szCs w:val="28"/>
          <w:lang w:val="es-MX"/>
          <w14:ligatures w14:val="none"/>
        </w:rPr>
        <w:t>o</w:t>
      </w:r>
    </w:p>
    <w:p w14:paraId="41BE143C" w14:textId="77777777" w:rsidR="00CA2BC9" w:rsidRPr="00CA2BC9" w:rsidRDefault="00CA2BC9" w:rsidP="00CA2BC9">
      <w:p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Mediante FastAPI, se exponen dos rutas:</w:t>
      </w:r>
    </w:p>
    <w:p w14:paraId="11B180F2" w14:textId="77777777" w:rsidR="00CA2BC9" w:rsidRDefault="00CA2BC9" w:rsidP="00CA2BC9">
      <w:pPr>
        <w:pStyle w:val="Prrafodelista"/>
        <w:numPr>
          <w:ilvl w:val="0"/>
          <w:numId w:val="13"/>
        </w:num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/predict-image: recibe una imagen y devuelve la etiqueta.</w:t>
      </w:r>
    </w:p>
    <w:p w14:paraId="79864CDE" w14:textId="40622EFD" w:rsidR="00CA2BC9" w:rsidRPr="00CA2BC9" w:rsidRDefault="00CA2BC9" w:rsidP="00CA2BC9">
      <w:pPr>
        <w:pStyle w:val="Prrafodelista"/>
        <w:numPr>
          <w:ilvl w:val="0"/>
          <w:numId w:val="13"/>
        </w:num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/speech-command: analiza un audio corto y retorna el comando.</w:t>
      </w:r>
    </w:p>
    <w:p w14:paraId="54A73F01" w14:textId="77777777" w:rsidR="00CA2BC9" w:rsidRPr="00CA2BC9" w:rsidRDefault="00CA2BC9" w:rsidP="00CA2BC9">
      <w:pPr>
        <w:spacing w:after="0" w:line="240" w:lineRule="auto"/>
        <w:jc w:val="both"/>
        <w:rPr>
          <w:rFonts w:eastAsia="MS Mincho" w:cstheme="minorHAnsi"/>
          <w:kern w:val="0"/>
          <w:sz w:val="24"/>
          <w:szCs w:val="24"/>
          <w:lang w:val="es-MX"/>
          <w14:ligatures w14:val="none"/>
        </w:rPr>
      </w:pPr>
    </w:p>
    <w:p w14:paraId="489B8514" w14:textId="7A1704CF" w:rsidR="0074566E" w:rsidRPr="00CA2BC9" w:rsidRDefault="004A3FD1" w:rsidP="00CA2BC9">
      <w:pPr>
        <w:pStyle w:val="Prrafodelista"/>
        <w:numPr>
          <w:ilvl w:val="1"/>
          <w:numId w:val="2"/>
        </w:numPr>
        <w:spacing w:after="0" w:line="240" w:lineRule="auto"/>
        <w:ind w:left="426" w:hanging="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Consumo del API desde la GUI</w:t>
      </w:r>
    </w:p>
    <w:p w14:paraId="60208191" w14:textId="791E561D" w:rsidR="00CA2BC9" w:rsidRDefault="00CA2BC9" w:rsidP="00CA2BC9">
      <w:p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La GUI realiza llamadas internas al API local. Por ejemplo, al presionar el botón “Identificar”, se activa la cámara, se toma una imagen y se envía al clasificador. El resultado se muestra en pantalla y se puede leer por voz con pyttsx3.</w:t>
      </w:r>
    </w:p>
    <w:p w14:paraId="1BDA8E20" w14:textId="77777777" w:rsidR="00CA2BC9" w:rsidRPr="00CA2BC9" w:rsidRDefault="00CA2BC9" w:rsidP="00CA2BC9">
      <w:pPr>
        <w:spacing w:after="0" w:line="240" w:lineRule="auto"/>
        <w:jc w:val="both"/>
        <w:rPr>
          <w:rFonts w:eastAsia="MS Mincho" w:cstheme="minorHAnsi"/>
          <w:kern w:val="0"/>
          <w:sz w:val="24"/>
          <w:szCs w:val="24"/>
          <w:lang w:val="es-MX"/>
          <w14:ligatures w14:val="none"/>
        </w:rPr>
      </w:pPr>
    </w:p>
    <w:p w14:paraId="7AE52C9B" w14:textId="75EAB7D6" w:rsidR="004A3FD1" w:rsidRPr="00CA2BC9" w:rsidRDefault="004A3FD1" w:rsidP="00CA2BC9">
      <w:pPr>
        <w:pStyle w:val="Prrafodelista"/>
        <w:numPr>
          <w:ilvl w:val="1"/>
          <w:numId w:val="2"/>
        </w:numPr>
        <w:spacing w:after="0" w:line="276" w:lineRule="auto"/>
        <w:ind w:left="426" w:hanging="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Ejercicio práctico</w:t>
      </w:r>
    </w:p>
    <w:p w14:paraId="44ED401A" w14:textId="70629959" w:rsidR="004A3FD1" w:rsidRPr="004A3FD1" w:rsidRDefault="00CA2BC9" w:rsidP="00CA2BC9">
      <w:p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Se probó el sistema con una secuencia de comandos: el usuario dice “identificar”, se captura la imagen de una fruta, y el sistema responde “Esto parece una manzana”. También se probaron errores como entrada vacía o mal audio, con respuestas manejadas adecuadamente.</w:t>
      </w:r>
    </w:p>
    <w:p w14:paraId="3FC56CE7" w14:textId="77777777" w:rsidR="0074566E" w:rsidRPr="004A3FD1" w:rsidRDefault="0074566E" w:rsidP="004A3FD1">
      <w:pPr>
        <w:spacing w:after="0" w:line="276" w:lineRule="auto"/>
        <w:jc w:val="both"/>
        <w:rPr>
          <w:rFonts w:eastAsia="MS Mincho" w:cstheme="minorHAnsi"/>
          <w:kern w:val="0"/>
          <w:sz w:val="24"/>
          <w:szCs w:val="24"/>
          <w:lang w:val="es-MX"/>
          <w14:ligatures w14:val="none"/>
        </w:rPr>
      </w:pPr>
    </w:p>
    <w:p w14:paraId="7347E29A" w14:textId="6FEBC883" w:rsidR="004A3FD1" w:rsidRPr="00CA2BC9" w:rsidRDefault="004A3FD1" w:rsidP="0074566E">
      <w:pPr>
        <w:pStyle w:val="Prrafodelista"/>
        <w:numPr>
          <w:ilvl w:val="0"/>
          <w:numId w:val="2"/>
        </w:numPr>
        <w:spacing w:after="0" w:line="276" w:lineRule="auto"/>
        <w:ind w:left="284" w:hanging="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Funcionalidad y Validación</w:t>
      </w:r>
    </w:p>
    <w:p w14:paraId="27CD2801" w14:textId="3C2DBFB7" w:rsidR="004A3FD1" w:rsidRPr="004A3FD1" w:rsidRDefault="00CA2BC9" w:rsidP="00CA2BC9">
      <w:p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Se realizaron múltiples pruebas con diferentes combinaciones de imágenes y comandos. El sistema respondió correctamente en la mayoría de los casos. El entrenamiento fue replicable en máquinas con recursos moderados (8GB RAM, CPU i5).</w:t>
      </w:r>
    </w:p>
    <w:p w14:paraId="04848429"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6ACECB8B" w14:textId="19C1B135" w:rsidR="004A3FD1" w:rsidRPr="00CA2BC9" w:rsidRDefault="004A3FD1" w:rsidP="0074566E">
      <w:pPr>
        <w:pStyle w:val="Prrafodelista"/>
        <w:numPr>
          <w:ilvl w:val="0"/>
          <w:numId w:val="2"/>
        </w:numPr>
        <w:spacing w:after="0" w:line="276" w:lineRule="auto"/>
        <w:ind w:left="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Trabajo Colaborativo en GitHub</w:t>
      </w:r>
    </w:p>
    <w:p w14:paraId="1A638B9C" w14:textId="040C6856" w:rsidR="004A3FD1" w:rsidRDefault="00CA2BC9" w:rsidP="00CA2BC9">
      <w:pPr>
        <w:spacing w:after="0" w:line="240" w:lineRule="auto"/>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El desarrollo fue llevado a cabo en un repositorio compartido en GitHub, con evidencias de commits de ambos integrantes: Kevin Almeida y Jose Vargas. Se utilizaron ramas para organizar las tareas: una para frontend, otra para IA, y otra para la integración. El archivo README.md incluye instrucciones de instalación y ejecución.</w:t>
      </w:r>
    </w:p>
    <w:p w14:paraId="6B0B544D" w14:textId="77777777" w:rsidR="00CA2BC9" w:rsidRPr="004A3FD1" w:rsidRDefault="00CA2BC9" w:rsidP="00CA2BC9">
      <w:pPr>
        <w:spacing w:after="0" w:line="240" w:lineRule="auto"/>
        <w:jc w:val="both"/>
        <w:rPr>
          <w:rFonts w:eastAsia="MS Mincho" w:cstheme="minorHAnsi"/>
          <w:kern w:val="0"/>
          <w:sz w:val="24"/>
          <w:szCs w:val="24"/>
          <w:lang w:val="es-MX"/>
          <w14:ligatures w14:val="none"/>
        </w:rPr>
      </w:pPr>
    </w:p>
    <w:p w14:paraId="77EF99BD"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50208A3D" w14:textId="7A6C4687" w:rsidR="004A3FD1" w:rsidRPr="00CA2BC9" w:rsidRDefault="004A3FD1" w:rsidP="004A3FD1">
      <w:pPr>
        <w:pStyle w:val="Prrafodelista"/>
        <w:numPr>
          <w:ilvl w:val="0"/>
          <w:numId w:val="2"/>
        </w:numPr>
        <w:spacing w:after="0" w:line="276" w:lineRule="auto"/>
        <w:ind w:left="284"/>
        <w:jc w:val="both"/>
        <w:rPr>
          <w:rFonts w:eastAsia="MS Mincho" w:cstheme="minorHAnsi"/>
          <w:b/>
          <w:bCs/>
          <w:kern w:val="0"/>
          <w:sz w:val="28"/>
          <w:szCs w:val="28"/>
          <w:lang w:val="es-MX"/>
          <w14:ligatures w14:val="none"/>
        </w:rPr>
      </w:pPr>
      <w:r w:rsidRPr="00CA2BC9">
        <w:rPr>
          <w:rFonts w:eastAsia="MS Mincho" w:cstheme="minorHAnsi"/>
          <w:b/>
          <w:bCs/>
          <w:kern w:val="0"/>
          <w:sz w:val="28"/>
          <w:szCs w:val="28"/>
          <w:lang w:val="es-MX"/>
          <w14:ligatures w14:val="none"/>
        </w:rPr>
        <w:t>Conclusiones</w:t>
      </w:r>
    </w:p>
    <w:p w14:paraId="45B4522B" w14:textId="77777777" w:rsidR="00CA2BC9" w:rsidRPr="00CA2BC9" w:rsidRDefault="00CA2BC9" w:rsidP="00CA2BC9">
      <w:pPr>
        <w:spacing w:after="0" w:line="240" w:lineRule="auto"/>
        <w:ind w:left="-76"/>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El desarrollo del asistente permitió aplicar conceptos fundamentales de IA de manera práctica, integrando visión por computadora, procesamiento de voz e interfaces gráficas. La solución presentada demuestra que es posible construir herramientas inclusivas sin depender de plataformas comerciales.</w:t>
      </w:r>
    </w:p>
    <w:p w14:paraId="31C11A2F" w14:textId="77777777" w:rsidR="00CA2BC9" w:rsidRPr="00CA2BC9" w:rsidRDefault="00CA2BC9" w:rsidP="00CA2BC9">
      <w:pPr>
        <w:spacing w:after="0" w:line="240" w:lineRule="auto"/>
        <w:ind w:left="-76"/>
        <w:jc w:val="both"/>
        <w:rPr>
          <w:rFonts w:eastAsia="MS Mincho" w:cstheme="minorHAnsi"/>
          <w:kern w:val="0"/>
          <w:sz w:val="24"/>
          <w:szCs w:val="24"/>
          <w:lang w:val="es-MX"/>
          <w14:ligatures w14:val="none"/>
        </w:rPr>
      </w:pPr>
    </w:p>
    <w:p w14:paraId="26DAB0BD" w14:textId="58165065" w:rsidR="00CA2BC9" w:rsidRPr="00CA2BC9" w:rsidRDefault="00CA2BC9" w:rsidP="00CA2BC9">
      <w:pPr>
        <w:spacing w:after="0" w:line="240" w:lineRule="auto"/>
        <w:ind w:left="-76"/>
        <w:jc w:val="both"/>
        <w:rPr>
          <w:rFonts w:eastAsia="MS Mincho" w:cstheme="minorHAnsi"/>
          <w:kern w:val="0"/>
          <w:sz w:val="24"/>
          <w:szCs w:val="24"/>
          <w:lang w:val="es-MX"/>
          <w14:ligatures w14:val="none"/>
        </w:rPr>
      </w:pPr>
      <w:r w:rsidRPr="00CA2BC9">
        <w:rPr>
          <w:rFonts w:eastAsia="MS Mincho" w:cstheme="minorHAnsi"/>
          <w:kern w:val="0"/>
          <w:sz w:val="24"/>
          <w:szCs w:val="24"/>
          <w:lang w:val="es-MX"/>
          <w14:ligatures w14:val="none"/>
        </w:rPr>
        <w:t>Además de cumplir con los requerimientos académicos, el proyecto evidencia cómo el aprendizaje de técnicas de inteligencia artificial puede tener un impacto social real cuando se enfoca en la accesibilidad.</w:t>
      </w:r>
    </w:p>
    <w:p w14:paraId="0B641CEE"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69CAB75B" w14:textId="3A5BDC6C" w:rsidR="004A3FD1" w:rsidRDefault="004A3FD1" w:rsidP="004A3FD1">
      <w:pPr>
        <w:pStyle w:val="Prrafodelista"/>
        <w:numPr>
          <w:ilvl w:val="0"/>
          <w:numId w:val="2"/>
        </w:numPr>
        <w:spacing w:after="0" w:line="276" w:lineRule="auto"/>
        <w:ind w:left="284"/>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Recomendaciones y Trabajos Futuros</w:t>
      </w:r>
    </w:p>
    <w:p w14:paraId="11C4B266" w14:textId="79FD866A" w:rsidR="006F33EA" w:rsidRPr="006F33EA" w:rsidRDefault="006F33EA" w:rsidP="006F33EA">
      <w:pPr>
        <w:pStyle w:val="Prrafodelista"/>
        <w:numPr>
          <w:ilvl w:val="0"/>
          <w:numId w:val="14"/>
        </w:numPr>
        <w:spacing w:after="0" w:line="240" w:lineRule="auto"/>
        <w:jc w:val="both"/>
        <w:rPr>
          <w:rFonts w:eastAsia="MS Mincho" w:cstheme="minorHAnsi"/>
          <w:kern w:val="0"/>
          <w:sz w:val="24"/>
          <w:szCs w:val="24"/>
          <w:lang w:val="es-MX"/>
          <w14:ligatures w14:val="none"/>
        </w:rPr>
      </w:pPr>
      <w:r w:rsidRPr="006F33EA">
        <w:rPr>
          <w:rFonts w:eastAsia="MS Mincho" w:cstheme="minorHAnsi"/>
          <w:kern w:val="0"/>
          <w:sz w:val="24"/>
          <w:szCs w:val="24"/>
          <w:lang w:val="es-MX"/>
          <w14:ligatures w14:val="none"/>
        </w:rPr>
        <w:t>Ampliar la base de objetos reconocidos para cubrir más entornos (hogar, calle, escuela).</w:t>
      </w:r>
    </w:p>
    <w:p w14:paraId="13CFC99E" w14:textId="0E1A77D6" w:rsidR="006F33EA" w:rsidRPr="006F33EA" w:rsidRDefault="006F33EA" w:rsidP="006F33EA">
      <w:pPr>
        <w:pStyle w:val="Prrafodelista"/>
        <w:numPr>
          <w:ilvl w:val="0"/>
          <w:numId w:val="14"/>
        </w:numPr>
        <w:spacing w:after="0" w:line="240" w:lineRule="auto"/>
        <w:jc w:val="both"/>
        <w:rPr>
          <w:rFonts w:eastAsia="MS Mincho" w:cstheme="minorHAnsi"/>
          <w:kern w:val="0"/>
          <w:sz w:val="24"/>
          <w:szCs w:val="24"/>
          <w:lang w:val="es-MX"/>
          <w14:ligatures w14:val="none"/>
        </w:rPr>
      </w:pPr>
      <w:r w:rsidRPr="006F33EA">
        <w:rPr>
          <w:rFonts w:eastAsia="MS Mincho" w:cstheme="minorHAnsi"/>
          <w:kern w:val="0"/>
          <w:sz w:val="24"/>
          <w:szCs w:val="24"/>
          <w:lang w:val="es-MX"/>
          <w14:ligatures w14:val="none"/>
        </w:rPr>
        <w:t>Incluir detección de texto mediante OCR.</w:t>
      </w:r>
    </w:p>
    <w:p w14:paraId="4AA20EE0" w14:textId="287412CD" w:rsidR="006F33EA" w:rsidRPr="006F33EA" w:rsidRDefault="006F33EA" w:rsidP="006F33EA">
      <w:pPr>
        <w:pStyle w:val="Prrafodelista"/>
        <w:numPr>
          <w:ilvl w:val="0"/>
          <w:numId w:val="14"/>
        </w:numPr>
        <w:spacing w:after="0" w:line="240" w:lineRule="auto"/>
        <w:jc w:val="both"/>
        <w:rPr>
          <w:rFonts w:eastAsia="MS Mincho" w:cstheme="minorHAnsi"/>
          <w:kern w:val="0"/>
          <w:sz w:val="24"/>
          <w:szCs w:val="24"/>
          <w:lang w:val="es-MX"/>
          <w14:ligatures w14:val="none"/>
        </w:rPr>
      </w:pPr>
      <w:r w:rsidRPr="006F33EA">
        <w:rPr>
          <w:rFonts w:eastAsia="MS Mincho" w:cstheme="minorHAnsi"/>
          <w:kern w:val="0"/>
          <w:sz w:val="24"/>
          <w:szCs w:val="24"/>
          <w:lang w:val="es-MX"/>
          <w14:ligatures w14:val="none"/>
        </w:rPr>
        <w:t>Añadir soporte multilingüe para comandos de voz.</w:t>
      </w:r>
    </w:p>
    <w:p w14:paraId="0CA0C117" w14:textId="080215F2" w:rsidR="006F33EA" w:rsidRPr="006F33EA" w:rsidRDefault="006F33EA" w:rsidP="006F33EA">
      <w:pPr>
        <w:pStyle w:val="Prrafodelista"/>
        <w:numPr>
          <w:ilvl w:val="0"/>
          <w:numId w:val="14"/>
        </w:numPr>
        <w:spacing w:after="0" w:line="240" w:lineRule="auto"/>
        <w:jc w:val="both"/>
        <w:rPr>
          <w:rFonts w:eastAsia="MS Mincho" w:cstheme="minorHAnsi"/>
          <w:kern w:val="0"/>
          <w:sz w:val="24"/>
          <w:szCs w:val="24"/>
          <w:lang w:val="es-MX"/>
          <w14:ligatures w14:val="none"/>
        </w:rPr>
      </w:pPr>
      <w:r w:rsidRPr="006F33EA">
        <w:rPr>
          <w:rFonts w:eastAsia="MS Mincho" w:cstheme="minorHAnsi"/>
          <w:kern w:val="0"/>
          <w:sz w:val="24"/>
          <w:szCs w:val="24"/>
          <w:lang w:val="es-MX"/>
          <w14:ligatures w14:val="none"/>
        </w:rPr>
        <w:t>Adaptar el sistema a una aplicación móvil mediante Flutter o React Native.</w:t>
      </w:r>
    </w:p>
    <w:p w14:paraId="7123F9CB" w14:textId="0E1C4156" w:rsidR="006F33EA" w:rsidRPr="006F33EA" w:rsidRDefault="006F33EA" w:rsidP="006F33EA">
      <w:pPr>
        <w:pStyle w:val="Prrafodelista"/>
        <w:numPr>
          <w:ilvl w:val="0"/>
          <w:numId w:val="14"/>
        </w:numPr>
        <w:spacing w:after="0" w:line="240" w:lineRule="auto"/>
        <w:jc w:val="both"/>
        <w:rPr>
          <w:rFonts w:eastAsia="MS Mincho" w:cstheme="minorHAnsi"/>
          <w:kern w:val="0"/>
          <w:sz w:val="24"/>
          <w:szCs w:val="24"/>
          <w:lang w:val="es-MX"/>
          <w14:ligatures w14:val="none"/>
        </w:rPr>
      </w:pPr>
      <w:r w:rsidRPr="006F33EA">
        <w:rPr>
          <w:rFonts w:eastAsia="MS Mincho" w:cstheme="minorHAnsi"/>
          <w:kern w:val="0"/>
          <w:sz w:val="24"/>
          <w:szCs w:val="24"/>
          <w:lang w:val="es-MX"/>
          <w14:ligatures w14:val="none"/>
        </w:rPr>
        <w:t>Mejorar el diseño gráfico con elementos accesibles para usuarios con distintas discapacidades.</w:t>
      </w:r>
    </w:p>
    <w:p w14:paraId="20E9034A"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262FF092" w14:textId="76668873" w:rsidR="004A3FD1" w:rsidRPr="0074566E" w:rsidRDefault="004A3FD1" w:rsidP="0074566E">
      <w:pPr>
        <w:pStyle w:val="Prrafodelista"/>
        <w:numPr>
          <w:ilvl w:val="0"/>
          <w:numId w:val="2"/>
        </w:numPr>
        <w:spacing w:after="0" w:line="276" w:lineRule="auto"/>
        <w:ind w:left="284"/>
        <w:jc w:val="both"/>
        <w:rPr>
          <w:rFonts w:eastAsia="MS Mincho" w:cstheme="minorHAnsi"/>
          <w:kern w:val="0"/>
          <w:sz w:val="24"/>
          <w:szCs w:val="24"/>
          <w:lang w:val="es-MX"/>
          <w14:ligatures w14:val="none"/>
        </w:rPr>
      </w:pPr>
      <w:r w:rsidRPr="0074566E">
        <w:rPr>
          <w:rFonts w:eastAsia="MS Mincho" w:cstheme="minorHAnsi"/>
          <w:kern w:val="0"/>
          <w:sz w:val="24"/>
          <w:szCs w:val="24"/>
          <w:lang w:val="es-MX"/>
          <w14:ligatures w14:val="none"/>
        </w:rPr>
        <w:t>Anexos</w:t>
      </w:r>
    </w:p>
    <w:p w14:paraId="182CDDD8"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Contenido aquí...</w:t>
      </w:r>
    </w:p>
    <w:p w14:paraId="0C4761EB"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29841B8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4C2216B7"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2 casos a revisar</w:t>
      </w:r>
    </w:p>
    <w:p w14:paraId="52CE352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Caso 1: [Nombre del Proyecto]</w:t>
      </w:r>
    </w:p>
    <w:p w14:paraId="4BDB2996"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Área de aplicación:</w:t>
      </w:r>
    </w:p>
    <w:p w14:paraId="31D72D58"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(Ejemplo: Salud / Agricultura / Educación / Logística, etc.)</w:t>
      </w:r>
    </w:p>
    <w:p w14:paraId="26F3583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Descripción del proyecto:</w:t>
      </w:r>
    </w:p>
    <w:p w14:paraId="608D231B"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Breve resumen del objetivo, funcionalidad principal y tecnología base.</w:t>
      </w:r>
    </w:p>
    <w:p w14:paraId="2188A1D2"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Tecnologías empleadas:</w:t>
      </w:r>
    </w:p>
    <w:p w14:paraId="11B4B50E"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Tipo de IA utilizada (machine learning, redes neuronales, NLP, etc.)</w:t>
      </w:r>
    </w:p>
    <w:p w14:paraId="5C92A3AA"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lastRenderedPageBreak/>
        <w:t>•</w:t>
      </w:r>
      <w:r w:rsidRPr="004A3FD1">
        <w:rPr>
          <w:rFonts w:eastAsia="MS Mincho" w:cstheme="minorHAnsi"/>
          <w:kern w:val="0"/>
          <w:sz w:val="24"/>
          <w:szCs w:val="24"/>
          <w:lang w:val="es-MX"/>
          <w14:ligatures w14:val="none"/>
        </w:rPr>
        <w:tab/>
        <w:t>Herramientas o lenguajes (Python, TensorFlow, Keras, etc.)</w:t>
      </w:r>
    </w:p>
    <w:p w14:paraId="009D98D6"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Resultados obtenidos:</w:t>
      </w:r>
    </w:p>
    <w:p w14:paraId="38FD08A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Beneficios alcanzados</w:t>
      </w:r>
    </w:p>
    <w:p w14:paraId="5E42EB3A"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Precisión o rendimiento del modelo (si aplica)</w:t>
      </w:r>
    </w:p>
    <w:p w14:paraId="48470A94"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Impacto del proyecto:</w:t>
      </w:r>
    </w:p>
    <w:p w14:paraId="686DA8EE"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Público beneficiado</w:t>
      </w:r>
    </w:p>
    <w:p w14:paraId="51F69225"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Problema resuelto</w:t>
      </w:r>
    </w:p>
    <w:p w14:paraId="7B516D8E"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Aspectos destacados / reflexión:</w:t>
      </w:r>
    </w:p>
    <w:p w14:paraId="7DE4D1CD"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¿Qué llamó la atención del proyecto?</w:t>
      </w:r>
    </w:p>
    <w:p w14:paraId="4E5190F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¿Qué lo hace innovador o diferente?</w:t>
      </w:r>
    </w:p>
    <w:p w14:paraId="2A34534A"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r w:rsidRPr="004A3FD1">
        <w:rPr>
          <w:rFonts w:eastAsia="MS Mincho" w:cstheme="minorHAnsi"/>
          <w:kern w:val="0"/>
          <w:sz w:val="24"/>
          <w:szCs w:val="24"/>
          <w:lang w:val="es-MX"/>
          <w14:ligatures w14:val="none"/>
        </w:rPr>
        <w:t>•</w:t>
      </w:r>
      <w:r w:rsidRPr="004A3FD1">
        <w:rPr>
          <w:rFonts w:eastAsia="MS Mincho" w:cstheme="minorHAnsi"/>
          <w:kern w:val="0"/>
          <w:sz w:val="24"/>
          <w:szCs w:val="24"/>
          <w:lang w:val="es-MX"/>
          <w14:ligatures w14:val="none"/>
        </w:rPr>
        <w:tab/>
        <w:t>¿Qué se podría adaptar para el proyecto propio?</w:t>
      </w:r>
    </w:p>
    <w:p w14:paraId="346C10C1"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4693A538" w14:textId="29363B19" w:rsidR="004A3FD1" w:rsidRDefault="004A3FD1" w:rsidP="004A3FD1">
      <w:pPr>
        <w:spacing w:after="0" w:line="276" w:lineRule="auto"/>
        <w:jc w:val="both"/>
        <w:rPr>
          <w:rFonts w:eastAsia="MS Mincho" w:cstheme="minorHAnsi"/>
          <w:kern w:val="0"/>
          <w:sz w:val="24"/>
          <w:szCs w:val="24"/>
          <w:lang w:val="es-MX"/>
          <w14:ligatures w14:val="none"/>
        </w:rPr>
      </w:pPr>
    </w:p>
    <w:p w14:paraId="2085FB2F" w14:textId="4F021064" w:rsidR="004A3FD1" w:rsidRDefault="004A3FD1" w:rsidP="004A3FD1">
      <w:pPr>
        <w:spacing w:after="0" w:line="276" w:lineRule="auto"/>
        <w:jc w:val="both"/>
        <w:rPr>
          <w:rFonts w:eastAsia="MS Mincho" w:cstheme="minorHAnsi"/>
          <w:kern w:val="0"/>
          <w:sz w:val="24"/>
          <w:szCs w:val="24"/>
          <w:lang w:val="es-MX"/>
          <w14:ligatures w14:val="none"/>
        </w:rPr>
      </w:pPr>
    </w:p>
    <w:p w14:paraId="1D3BAFC3" w14:textId="15D280BE" w:rsidR="004A3FD1" w:rsidRDefault="004A3FD1" w:rsidP="004A3FD1">
      <w:pPr>
        <w:spacing w:after="0" w:line="276" w:lineRule="auto"/>
        <w:jc w:val="both"/>
        <w:rPr>
          <w:rFonts w:eastAsia="MS Mincho" w:cstheme="minorHAnsi"/>
          <w:kern w:val="0"/>
          <w:sz w:val="24"/>
          <w:szCs w:val="24"/>
          <w:lang w:val="es-MX"/>
          <w14:ligatures w14:val="none"/>
        </w:rPr>
      </w:pPr>
    </w:p>
    <w:p w14:paraId="47A1B5A4" w14:textId="21C22C65" w:rsidR="004A3FD1" w:rsidRDefault="004A3FD1" w:rsidP="004A3FD1">
      <w:pPr>
        <w:spacing w:after="0" w:line="276" w:lineRule="auto"/>
        <w:jc w:val="both"/>
        <w:rPr>
          <w:rFonts w:eastAsia="MS Mincho" w:cstheme="minorHAnsi"/>
          <w:kern w:val="0"/>
          <w:sz w:val="24"/>
          <w:szCs w:val="24"/>
          <w:lang w:val="es-MX"/>
          <w14:ligatures w14:val="none"/>
        </w:rPr>
      </w:pPr>
    </w:p>
    <w:p w14:paraId="312DF409" w14:textId="4AF7D2D6" w:rsidR="004A3FD1" w:rsidRDefault="004A3FD1" w:rsidP="004A3FD1">
      <w:pPr>
        <w:spacing w:after="0" w:line="276" w:lineRule="auto"/>
        <w:jc w:val="both"/>
        <w:rPr>
          <w:rFonts w:eastAsia="MS Mincho" w:cstheme="minorHAnsi"/>
          <w:kern w:val="0"/>
          <w:sz w:val="24"/>
          <w:szCs w:val="24"/>
          <w:lang w:val="es-MX"/>
          <w14:ligatures w14:val="none"/>
        </w:rPr>
      </w:pPr>
    </w:p>
    <w:p w14:paraId="20604638" w14:textId="28728A18" w:rsidR="004A3FD1" w:rsidRDefault="004A3FD1" w:rsidP="004A3FD1">
      <w:pPr>
        <w:spacing w:after="0" w:line="276" w:lineRule="auto"/>
        <w:jc w:val="both"/>
        <w:rPr>
          <w:rFonts w:eastAsia="MS Mincho" w:cstheme="minorHAnsi"/>
          <w:kern w:val="0"/>
          <w:sz w:val="24"/>
          <w:szCs w:val="24"/>
          <w:lang w:val="es-MX"/>
          <w14:ligatures w14:val="none"/>
        </w:rPr>
      </w:pPr>
    </w:p>
    <w:p w14:paraId="4D287397" w14:textId="23E73C87" w:rsidR="004A3FD1" w:rsidRDefault="004A3FD1" w:rsidP="004A3FD1">
      <w:pPr>
        <w:spacing w:after="0" w:line="276" w:lineRule="auto"/>
        <w:jc w:val="both"/>
        <w:rPr>
          <w:rFonts w:eastAsia="MS Mincho" w:cstheme="minorHAnsi"/>
          <w:kern w:val="0"/>
          <w:sz w:val="24"/>
          <w:szCs w:val="24"/>
          <w:lang w:val="es-MX"/>
          <w14:ligatures w14:val="none"/>
        </w:rPr>
      </w:pPr>
    </w:p>
    <w:p w14:paraId="7909C442" w14:textId="06BB012E" w:rsidR="004A3FD1" w:rsidRDefault="004A3FD1" w:rsidP="004A3FD1">
      <w:pPr>
        <w:spacing w:after="0" w:line="276" w:lineRule="auto"/>
        <w:jc w:val="both"/>
        <w:rPr>
          <w:rFonts w:eastAsia="MS Mincho" w:cstheme="minorHAnsi"/>
          <w:kern w:val="0"/>
          <w:sz w:val="24"/>
          <w:szCs w:val="24"/>
          <w:lang w:val="es-MX"/>
          <w14:ligatures w14:val="none"/>
        </w:rPr>
      </w:pPr>
    </w:p>
    <w:p w14:paraId="4F28F616" w14:textId="7175828E" w:rsidR="004A3FD1" w:rsidRDefault="004A3FD1" w:rsidP="004A3FD1">
      <w:pPr>
        <w:spacing w:after="0" w:line="276" w:lineRule="auto"/>
        <w:jc w:val="both"/>
        <w:rPr>
          <w:rFonts w:eastAsia="MS Mincho" w:cstheme="minorHAnsi"/>
          <w:kern w:val="0"/>
          <w:sz w:val="24"/>
          <w:szCs w:val="24"/>
          <w:lang w:val="es-MX"/>
          <w14:ligatures w14:val="none"/>
        </w:rPr>
      </w:pPr>
    </w:p>
    <w:p w14:paraId="441E7640" w14:textId="5FAB480B" w:rsidR="004A3FD1" w:rsidRDefault="004A3FD1" w:rsidP="004A3FD1">
      <w:pPr>
        <w:spacing w:after="0" w:line="276" w:lineRule="auto"/>
        <w:jc w:val="both"/>
        <w:rPr>
          <w:rFonts w:eastAsia="MS Mincho" w:cstheme="minorHAnsi"/>
          <w:kern w:val="0"/>
          <w:sz w:val="24"/>
          <w:szCs w:val="24"/>
          <w:lang w:val="es-MX"/>
          <w14:ligatures w14:val="none"/>
        </w:rPr>
      </w:pPr>
    </w:p>
    <w:p w14:paraId="48F7C32F" w14:textId="77777777" w:rsidR="004A3FD1" w:rsidRPr="004A3FD1" w:rsidRDefault="004A3FD1" w:rsidP="004A3FD1">
      <w:pPr>
        <w:spacing w:after="0" w:line="276" w:lineRule="auto"/>
        <w:jc w:val="both"/>
        <w:rPr>
          <w:rFonts w:eastAsia="MS Mincho" w:cstheme="minorHAnsi"/>
          <w:kern w:val="0"/>
          <w:sz w:val="24"/>
          <w:szCs w:val="24"/>
          <w:lang w:val="es-MX"/>
          <w14:ligatures w14:val="none"/>
        </w:rPr>
      </w:pPr>
    </w:p>
    <w:p w14:paraId="3625D4A5" w14:textId="77777777" w:rsidR="004A3FD1" w:rsidRPr="004A3FD1" w:rsidRDefault="004A3FD1" w:rsidP="004A3FD1">
      <w:pPr>
        <w:jc w:val="both"/>
        <w:rPr>
          <w:rFonts w:ascii="Times New Roman" w:hAnsi="Times New Roman" w:cs="Times New Roman"/>
          <w:b/>
          <w:bCs/>
          <w:sz w:val="28"/>
          <w:szCs w:val="28"/>
        </w:rPr>
      </w:pPr>
    </w:p>
    <w:sectPr w:rsidR="004A3FD1" w:rsidRPr="004A3F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AC9"/>
    <w:multiLevelType w:val="hybridMultilevel"/>
    <w:tmpl w:val="50D8E0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356054D"/>
    <w:multiLevelType w:val="hybridMultilevel"/>
    <w:tmpl w:val="2340B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5A5C36"/>
    <w:multiLevelType w:val="hybridMultilevel"/>
    <w:tmpl w:val="A26811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1822999"/>
    <w:multiLevelType w:val="multilevel"/>
    <w:tmpl w:val="FE34B944"/>
    <w:lvl w:ilvl="0">
      <w:start w:val="7"/>
      <w:numFmt w:val="decimal"/>
      <w:lvlText w:val="%1"/>
      <w:lvlJc w:val="left"/>
      <w:pPr>
        <w:ind w:left="360" w:hanging="360"/>
      </w:pPr>
      <w:rPr>
        <w:rFonts w:hint="default"/>
      </w:rPr>
    </w:lvl>
    <w:lvl w:ilvl="1">
      <w:start w:val="1"/>
      <w:numFmt w:val="decimal"/>
      <w:lvlText w:val="%1.%2"/>
      <w:lvlJc w:val="left"/>
      <w:pPr>
        <w:ind w:left="349" w:hanging="36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687" w:hanging="720"/>
      </w:pPr>
      <w:rPr>
        <w:rFonts w:hint="default"/>
      </w:rPr>
    </w:lvl>
    <w:lvl w:ilvl="4">
      <w:start w:val="1"/>
      <w:numFmt w:val="decimal"/>
      <w:lvlText w:val="%1.%2.%3.%4.%5"/>
      <w:lvlJc w:val="left"/>
      <w:pPr>
        <w:ind w:left="1036" w:hanging="1080"/>
      </w:pPr>
      <w:rPr>
        <w:rFonts w:hint="default"/>
      </w:rPr>
    </w:lvl>
    <w:lvl w:ilvl="5">
      <w:start w:val="1"/>
      <w:numFmt w:val="decimal"/>
      <w:lvlText w:val="%1.%2.%3.%4.%5.%6"/>
      <w:lvlJc w:val="left"/>
      <w:pPr>
        <w:ind w:left="1025" w:hanging="1080"/>
      </w:pPr>
      <w:rPr>
        <w:rFonts w:hint="default"/>
      </w:rPr>
    </w:lvl>
    <w:lvl w:ilvl="6">
      <w:start w:val="1"/>
      <w:numFmt w:val="decimal"/>
      <w:lvlText w:val="%1.%2.%3.%4.%5.%6.%7"/>
      <w:lvlJc w:val="left"/>
      <w:pPr>
        <w:ind w:left="1374" w:hanging="1440"/>
      </w:pPr>
      <w:rPr>
        <w:rFonts w:hint="default"/>
      </w:rPr>
    </w:lvl>
    <w:lvl w:ilvl="7">
      <w:start w:val="1"/>
      <w:numFmt w:val="decimal"/>
      <w:lvlText w:val="%1.%2.%3.%4.%5.%6.%7.%8"/>
      <w:lvlJc w:val="left"/>
      <w:pPr>
        <w:ind w:left="1363" w:hanging="1440"/>
      </w:pPr>
      <w:rPr>
        <w:rFonts w:hint="default"/>
      </w:rPr>
    </w:lvl>
    <w:lvl w:ilvl="8">
      <w:start w:val="1"/>
      <w:numFmt w:val="decimal"/>
      <w:lvlText w:val="%1.%2.%3.%4.%5.%6.%7.%8.%9"/>
      <w:lvlJc w:val="left"/>
      <w:pPr>
        <w:ind w:left="1712" w:hanging="1800"/>
      </w:pPr>
      <w:rPr>
        <w:rFonts w:hint="default"/>
      </w:rPr>
    </w:lvl>
  </w:abstractNum>
  <w:abstractNum w:abstractNumId="4" w15:restartNumberingAfterBreak="0">
    <w:nsid w:val="299C7360"/>
    <w:multiLevelType w:val="hybridMultilevel"/>
    <w:tmpl w:val="046025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4BE26E6"/>
    <w:multiLevelType w:val="hybridMultilevel"/>
    <w:tmpl w:val="110687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58166E0"/>
    <w:multiLevelType w:val="hybridMultilevel"/>
    <w:tmpl w:val="ED0C9D7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A102AB7"/>
    <w:multiLevelType w:val="hybridMultilevel"/>
    <w:tmpl w:val="F09C10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E446932"/>
    <w:multiLevelType w:val="multilevel"/>
    <w:tmpl w:val="CCB4AA2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0F40B2"/>
    <w:multiLevelType w:val="hybridMultilevel"/>
    <w:tmpl w:val="43DE0414"/>
    <w:lvl w:ilvl="0" w:tplc="300A0001">
      <w:start w:val="1"/>
      <w:numFmt w:val="bullet"/>
      <w:lvlText w:val=""/>
      <w:lvlJc w:val="left"/>
      <w:pPr>
        <w:ind w:left="644" w:hanging="360"/>
      </w:pPr>
      <w:rPr>
        <w:rFonts w:ascii="Symbol" w:hAnsi="Symbol" w:hint="default"/>
      </w:rPr>
    </w:lvl>
    <w:lvl w:ilvl="1" w:tplc="300A0003" w:tentative="1">
      <w:start w:val="1"/>
      <w:numFmt w:val="bullet"/>
      <w:lvlText w:val="o"/>
      <w:lvlJc w:val="left"/>
      <w:pPr>
        <w:ind w:left="1364" w:hanging="360"/>
      </w:pPr>
      <w:rPr>
        <w:rFonts w:ascii="Courier New" w:hAnsi="Courier New" w:cs="Courier New" w:hint="default"/>
      </w:rPr>
    </w:lvl>
    <w:lvl w:ilvl="2" w:tplc="300A0005" w:tentative="1">
      <w:start w:val="1"/>
      <w:numFmt w:val="bullet"/>
      <w:lvlText w:val=""/>
      <w:lvlJc w:val="left"/>
      <w:pPr>
        <w:ind w:left="2084" w:hanging="360"/>
      </w:pPr>
      <w:rPr>
        <w:rFonts w:ascii="Wingdings" w:hAnsi="Wingdings" w:hint="default"/>
      </w:rPr>
    </w:lvl>
    <w:lvl w:ilvl="3" w:tplc="300A0001" w:tentative="1">
      <w:start w:val="1"/>
      <w:numFmt w:val="bullet"/>
      <w:lvlText w:val=""/>
      <w:lvlJc w:val="left"/>
      <w:pPr>
        <w:ind w:left="2804" w:hanging="360"/>
      </w:pPr>
      <w:rPr>
        <w:rFonts w:ascii="Symbol" w:hAnsi="Symbol" w:hint="default"/>
      </w:rPr>
    </w:lvl>
    <w:lvl w:ilvl="4" w:tplc="300A0003" w:tentative="1">
      <w:start w:val="1"/>
      <w:numFmt w:val="bullet"/>
      <w:lvlText w:val="o"/>
      <w:lvlJc w:val="left"/>
      <w:pPr>
        <w:ind w:left="3524" w:hanging="360"/>
      </w:pPr>
      <w:rPr>
        <w:rFonts w:ascii="Courier New" w:hAnsi="Courier New" w:cs="Courier New" w:hint="default"/>
      </w:rPr>
    </w:lvl>
    <w:lvl w:ilvl="5" w:tplc="300A0005" w:tentative="1">
      <w:start w:val="1"/>
      <w:numFmt w:val="bullet"/>
      <w:lvlText w:val=""/>
      <w:lvlJc w:val="left"/>
      <w:pPr>
        <w:ind w:left="4244" w:hanging="360"/>
      </w:pPr>
      <w:rPr>
        <w:rFonts w:ascii="Wingdings" w:hAnsi="Wingdings" w:hint="default"/>
      </w:rPr>
    </w:lvl>
    <w:lvl w:ilvl="6" w:tplc="300A0001" w:tentative="1">
      <w:start w:val="1"/>
      <w:numFmt w:val="bullet"/>
      <w:lvlText w:val=""/>
      <w:lvlJc w:val="left"/>
      <w:pPr>
        <w:ind w:left="4964" w:hanging="360"/>
      </w:pPr>
      <w:rPr>
        <w:rFonts w:ascii="Symbol" w:hAnsi="Symbol" w:hint="default"/>
      </w:rPr>
    </w:lvl>
    <w:lvl w:ilvl="7" w:tplc="300A0003" w:tentative="1">
      <w:start w:val="1"/>
      <w:numFmt w:val="bullet"/>
      <w:lvlText w:val="o"/>
      <w:lvlJc w:val="left"/>
      <w:pPr>
        <w:ind w:left="5684" w:hanging="360"/>
      </w:pPr>
      <w:rPr>
        <w:rFonts w:ascii="Courier New" w:hAnsi="Courier New" w:cs="Courier New" w:hint="default"/>
      </w:rPr>
    </w:lvl>
    <w:lvl w:ilvl="8" w:tplc="300A0005" w:tentative="1">
      <w:start w:val="1"/>
      <w:numFmt w:val="bullet"/>
      <w:lvlText w:val=""/>
      <w:lvlJc w:val="left"/>
      <w:pPr>
        <w:ind w:left="6404" w:hanging="360"/>
      </w:pPr>
      <w:rPr>
        <w:rFonts w:ascii="Wingdings" w:hAnsi="Wingdings" w:hint="default"/>
      </w:rPr>
    </w:lvl>
  </w:abstractNum>
  <w:abstractNum w:abstractNumId="10" w15:restartNumberingAfterBreak="0">
    <w:nsid w:val="534256A4"/>
    <w:multiLevelType w:val="hybridMultilevel"/>
    <w:tmpl w:val="287EAE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4A74A88"/>
    <w:multiLevelType w:val="multilevel"/>
    <w:tmpl w:val="97982D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B1C50B4"/>
    <w:multiLevelType w:val="hybridMultilevel"/>
    <w:tmpl w:val="B8704C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8DC639F"/>
    <w:multiLevelType w:val="multilevel"/>
    <w:tmpl w:val="088E9DEC"/>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16cid:durableId="150683453">
    <w:abstractNumId w:val="6"/>
  </w:num>
  <w:num w:numId="2" w16cid:durableId="1939481352">
    <w:abstractNumId w:val="11"/>
  </w:num>
  <w:num w:numId="3" w16cid:durableId="1497265585">
    <w:abstractNumId w:val="13"/>
  </w:num>
  <w:num w:numId="4" w16cid:durableId="1958751160">
    <w:abstractNumId w:val="8"/>
  </w:num>
  <w:num w:numId="5" w16cid:durableId="494153921">
    <w:abstractNumId w:val="3"/>
  </w:num>
  <w:num w:numId="6" w16cid:durableId="9912957">
    <w:abstractNumId w:val="4"/>
  </w:num>
  <w:num w:numId="7" w16cid:durableId="519664231">
    <w:abstractNumId w:val="5"/>
  </w:num>
  <w:num w:numId="8" w16cid:durableId="860514259">
    <w:abstractNumId w:val="10"/>
  </w:num>
  <w:num w:numId="9" w16cid:durableId="857158571">
    <w:abstractNumId w:val="0"/>
  </w:num>
  <w:num w:numId="10" w16cid:durableId="32312949">
    <w:abstractNumId w:val="2"/>
  </w:num>
  <w:num w:numId="11" w16cid:durableId="2104643296">
    <w:abstractNumId w:val="12"/>
  </w:num>
  <w:num w:numId="12" w16cid:durableId="162208430">
    <w:abstractNumId w:val="1"/>
  </w:num>
  <w:num w:numId="13" w16cid:durableId="536044876">
    <w:abstractNumId w:val="7"/>
  </w:num>
  <w:num w:numId="14" w16cid:durableId="71854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D1"/>
    <w:rsid w:val="001F3E2C"/>
    <w:rsid w:val="003A4945"/>
    <w:rsid w:val="004A3FD1"/>
    <w:rsid w:val="00561C62"/>
    <w:rsid w:val="006F33EA"/>
    <w:rsid w:val="0074566E"/>
    <w:rsid w:val="0074632A"/>
    <w:rsid w:val="008443C6"/>
    <w:rsid w:val="00951D2F"/>
    <w:rsid w:val="00CA2BC9"/>
    <w:rsid w:val="00D65F4A"/>
    <w:rsid w:val="00F301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7854"/>
  <w15:chartTrackingRefBased/>
  <w15:docId w15:val="{E47A4DC8-AA70-47CF-AF19-EDD014FE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3FD1"/>
    <w:pPr>
      <w:ind w:left="720"/>
      <w:contextualSpacing/>
    </w:pPr>
  </w:style>
  <w:style w:type="table" w:styleId="Tablaconcuadrcula4-nfasis5">
    <w:name w:val="Grid Table 4 Accent 5"/>
    <w:basedOn w:val="Tablanormal"/>
    <w:uiPriority w:val="49"/>
    <w:rsid w:val="00F3012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F3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21034">
      <w:bodyDiv w:val="1"/>
      <w:marLeft w:val="0"/>
      <w:marRight w:val="0"/>
      <w:marTop w:val="0"/>
      <w:marBottom w:val="0"/>
      <w:divBdr>
        <w:top w:val="none" w:sz="0" w:space="0" w:color="auto"/>
        <w:left w:val="none" w:sz="0" w:space="0" w:color="auto"/>
        <w:bottom w:val="none" w:sz="0" w:space="0" w:color="auto"/>
        <w:right w:val="none" w:sz="0" w:space="0" w:color="auto"/>
      </w:divBdr>
    </w:div>
    <w:div w:id="356085514">
      <w:bodyDiv w:val="1"/>
      <w:marLeft w:val="0"/>
      <w:marRight w:val="0"/>
      <w:marTop w:val="0"/>
      <w:marBottom w:val="0"/>
      <w:divBdr>
        <w:top w:val="none" w:sz="0" w:space="0" w:color="auto"/>
        <w:left w:val="none" w:sz="0" w:space="0" w:color="auto"/>
        <w:bottom w:val="none" w:sz="0" w:space="0" w:color="auto"/>
        <w:right w:val="none" w:sz="0" w:space="0" w:color="auto"/>
      </w:divBdr>
    </w:div>
    <w:div w:id="478814461">
      <w:bodyDiv w:val="1"/>
      <w:marLeft w:val="0"/>
      <w:marRight w:val="0"/>
      <w:marTop w:val="0"/>
      <w:marBottom w:val="0"/>
      <w:divBdr>
        <w:top w:val="none" w:sz="0" w:space="0" w:color="auto"/>
        <w:left w:val="none" w:sz="0" w:space="0" w:color="auto"/>
        <w:bottom w:val="none" w:sz="0" w:space="0" w:color="auto"/>
        <w:right w:val="none" w:sz="0" w:space="0" w:color="auto"/>
      </w:divBdr>
    </w:div>
    <w:div w:id="597447054">
      <w:bodyDiv w:val="1"/>
      <w:marLeft w:val="0"/>
      <w:marRight w:val="0"/>
      <w:marTop w:val="0"/>
      <w:marBottom w:val="0"/>
      <w:divBdr>
        <w:top w:val="none" w:sz="0" w:space="0" w:color="auto"/>
        <w:left w:val="none" w:sz="0" w:space="0" w:color="auto"/>
        <w:bottom w:val="none" w:sz="0" w:space="0" w:color="auto"/>
        <w:right w:val="none" w:sz="0" w:space="0" w:color="auto"/>
      </w:divBdr>
    </w:div>
    <w:div w:id="634333076">
      <w:bodyDiv w:val="1"/>
      <w:marLeft w:val="0"/>
      <w:marRight w:val="0"/>
      <w:marTop w:val="0"/>
      <w:marBottom w:val="0"/>
      <w:divBdr>
        <w:top w:val="none" w:sz="0" w:space="0" w:color="auto"/>
        <w:left w:val="none" w:sz="0" w:space="0" w:color="auto"/>
        <w:bottom w:val="none" w:sz="0" w:space="0" w:color="auto"/>
        <w:right w:val="none" w:sz="0" w:space="0" w:color="auto"/>
      </w:divBdr>
    </w:div>
    <w:div w:id="689650783">
      <w:bodyDiv w:val="1"/>
      <w:marLeft w:val="0"/>
      <w:marRight w:val="0"/>
      <w:marTop w:val="0"/>
      <w:marBottom w:val="0"/>
      <w:divBdr>
        <w:top w:val="none" w:sz="0" w:space="0" w:color="auto"/>
        <w:left w:val="none" w:sz="0" w:space="0" w:color="auto"/>
        <w:bottom w:val="none" w:sz="0" w:space="0" w:color="auto"/>
        <w:right w:val="none" w:sz="0" w:space="0" w:color="auto"/>
      </w:divBdr>
    </w:div>
    <w:div w:id="725418113">
      <w:bodyDiv w:val="1"/>
      <w:marLeft w:val="0"/>
      <w:marRight w:val="0"/>
      <w:marTop w:val="0"/>
      <w:marBottom w:val="0"/>
      <w:divBdr>
        <w:top w:val="none" w:sz="0" w:space="0" w:color="auto"/>
        <w:left w:val="none" w:sz="0" w:space="0" w:color="auto"/>
        <w:bottom w:val="none" w:sz="0" w:space="0" w:color="auto"/>
        <w:right w:val="none" w:sz="0" w:space="0" w:color="auto"/>
      </w:divBdr>
    </w:div>
    <w:div w:id="743185994">
      <w:bodyDiv w:val="1"/>
      <w:marLeft w:val="0"/>
      <w:marRight w:val="0"/>
      <w:marTop w:val="0"/>
      <w:marBottom w:val="0"/>
      <w:divBdr>
        <w:top w:val="none" w:sz="0" w:space="0" w:color="auto"/>
        <w:left w:val="none" w:sz="0" w:space="0" w:color="auto"/>
        <w:bottom w:val="none" w:sz="0" w:space="0" w:color="auto"/>
        <w:right w:val="none" w:sz="0" w:space="0" w:color="auto"/>
      </w:divBdr>
    </w:div>
    <w:div w:id="845097031">
      <w:bodyDiv w:val="1"/>
      <w:marLeft w:val="0"/>
      <w:marRight w:val="0"/>
      <w:marTop w:val="0"/>
      <w:marBottom w:val="0"/>
      <w:divBdr>
        <w:top w:val="none" w:sz="0" w:space="0" w:color="auto"/>
        <w:left w:val="none" w:sz="0" w:space="0" w:color="auto"/>
        <w:bottom w:val="none" w:sz="0" w:space="0" w:color="auto"/>
        <w:right w:val="none" w:sz="0" w:space="0" w:color="auto"/>
      </w:divBdr>
    </w:div>
    <w:div w:id="865756047">
      <w:bodyDiv w:val="1"/>
      <w:marLeft w:val="0"/>
      <w:marRight w:val="0"/>
      <w:marTop w:val="0"/>
      <w:marBottom w:val="0"/>
      <w:divBdr>
        <w:top w:val="none" w:sz="0" w:space="0" w:color="auto"/>
        <w:left w:val="none" w:sz="0" w:space="0" w:color="auto"/>
        <w:bottom w:val="none" w:sz="0" w:space="0" w:color="auto"/>
        <w:right w:val="none" w:sz="0" w:space="0" w:color="auto"/>
      </w:divBdr>
    </w:div>
    <w:div w:id="922883287">
      <w:bodyDiv w:val="1"/>
      <w:marLeft w:val="0"/>
      <w:marRight w:val="0"/>
      <w:marTop w:val="0"/>
      <w:marBottom w:val="0"/>
      <w:divBdr>
        <w:top w:val="none" w:sz="0" w:space="0" w:color="auto"/>
        <w:left w:val="none" w:sz="0" w:space="0" w:color="auto"/>
        <w:bottom w:val="none" w:sz="0" w:space="0" w:color="auto"/>
        <w:right w:val="none" w:sz="0" w:space="0" w:color="auto"/>
      </w:divBdr>
    </w:div>
    <w:div w:id="1133018112">
      <w:bodyDiv w:val="1"/>
      <w:marLeft w:val="0"/>
      <w:marRight w:val="0"/>
      <w:marTop w:val="0"/>
      <w:marBottom w:val="0"/>
      <w:divBdr>
        <w:top w:val="none" w:sz="0" w:space="0" w:color="auto"/>
        <w:left w:val="none" w:sz="0" w:space="0" w:color="auto"/>
        <w:bottom w:val="none" w:sz="0" w:space="0" w:color="auto"/>
        <w:right w:val="none" w:sz="0" w:space="0" w:color="auto"/>
      </w:divBdr>
    </w:div>
    <w:div w:id="1170869807">
      <w:bodyDiv w:val="1"/>
      <w:marLeft w:val="0"/>
      <w:marRight w:val="0"/>
      <w:marTop w:val="0"/>
      <w:marBottom w:val="0"/>
      <w:divBdr>
        <w:top w:val="none" w:sz="0" w:space="0" w:color="auto"/>
        <w:left w:val="none" w:sz="0" w:space="0" w:color="auto"/>
        <w:bottom w:val="none" w:sz="0" w:space="0" w:color="auto"/>
        <w:right w:val="none" w:sz="0" w:space="0" w:color="auto"/>
      </w:divBdr>
    </w:div>
    <w:div w:id="1225139259">
      <w:bodyDiv w:val="1"/>
      <w:marLeft w:val="0"/>
      <w:marRight w:val="0"/>
      <w:marTop w:val="0"/>
      <w:marBottom w:val="0"/>
      <w:divBdr>
        <w:top w:val="none" w:sz="0" w:space="0" w:color="auto"/>
        <w:left w:val="none" w:sz="0" w:space="0" w:color="auto"/>
        <w:bottom w:val="none" w:sz="0" w:space="0" w:color="auto"/>
        <w:right w:val="none" w:sz="0" w:space="0" w:color="auto"/>
      </w:divBdr>
    </w:div>
    <w:div w:id="126657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1592</Words>
  <Characters>8760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FERNANDO ALMEIDA ARREAGA</dc:creator>
  <cp:keywords/>
  <dc:description/>
  <cp:lastModifiedBy>JOSE MIGUEL VARGAS COBOS</cp:lastModifiedBy>
  <cp:revision>3</cp:revision>
  <dcterms:created xsi:type="dcterms:W3CDTF">2025-07-26T16:51:00Z</dcterms:created>
  <dcterms:modified xsi:type="dcterms:W3CDTF">2025-07-27T03:37:00Z</dcterms:modified>
</cp:coreProperties>
</file>