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12F71D7A" w:rsidR="006E7CA3" w:rsidRDefault="00000000">
      <w:pPr>
        <w:jc w:val="center"/>
        <w:rPr>
          <w:u w:val="single"/>
        </w:rPr>
      </w:pPr>
      <w:r>
        <w:rPr>
          <w:u w:val="single"/>
        </w:rPr>
        <w:t>OBSERVACIONES SEMANA 1</w:t>
      </w:r>
      <w:r w:rsidR="006528BF">
        <w:rPr>
          <w:u w:val="single"/>
        </w:rPr>
        <w:t>5</w:t>
      </w:r>
    </w:p>
    <w:p w14:paraId="00000002" w14:textId="77777777" w:rsidR="006E7CA3" w:rsidRDefault="006E7CA3"/>
    <w:p w14:paraId="00000003" w14:textId="4658E9D4" w:rsidR="006E7CA3" w:rsidRPr="006528BF" w:rsidRDefault="006528BF">
      <w:pPr>
        <w:rPr>
          <w:bCs/>
          <w:u w:val="single"/>
        </w:rPr>
      </w:pPr>
      <w:r w:rsidRPr="006528BF">
        <w:rPr>
          <w:bCs/>
          <w:u w:val="single"/>
        </w:rPr>
        <w:t>Grupo 1</w:t>
      </w:r>
    </w:p>
    <w:p w14:paraId="2F784C80" w14:textId="31959ADF" w:rsidR="006528BF" w:rsidRDefault="006528BF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 xml:space="preserve">Deben acordarse del </w:t>
      </w:r>
      <w:r w:rsidR="00497132">
        <w:rPr>
          <w:b w:val="0"/>
        </w:rPr>
        <w:t>título</w:t>
      </w:r>
      <w:r>
        <w:rPr>
          <w:b w:val="0"/>
        </w:rPr>
        <w:t xml:space="preserve"> del proyecto</w:t>
      </w:r>
    </w:p>
    <w:p w14:paraId="46EFC6D2" w14:textId="6C8E4C4E" w:rsidR="00497132" w:rsidRDefault="00497132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Si hay un procedimiento debe reflejarse en los casos de uso del sistema</w:t>
      </w:r>
    </w:p>
    <w:p w14:paraId="24230FB4" w14:textId="77777777" w:rsidR="00203501" w:rsidRDefault="006528BF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No Presentó</w:t>
      </w:r>
      <w:r w:rsidR="00203501">
        <w:rPr>
          <w:b w:val="0"/>
        </w:rPr>
        <w:t xml:space="preserve"> el procedimiento del pase de las citas de APA a IEEE.</w:t>
      </w:r>
    </w:p>
    <w:p w14:paraId="5237A862" w14:textId="1E5907BF" w:rsidR="006528BF" w:rsidRDefault="00203501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Luego debe solicitar acceso para poder realizar el proceso de pase de APA a IEEE.</w:t>
      </w:r>
      <w:r w:rsidR="006528BF">
        <w:rPr>
          <w:b w:val="0"/>
        </w:rPr>
        <w:t xml:space="preserve"> </w:t>
      </w:r>
    </w:p>
    <w:p w14:paraId="45323426" w14:textId="59CF695E" w:rsidR="00586A80" w:rsidRDefault="00586A80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No especifican bien la utilidad del artículo</w:t>
      </w:r>
    </w:p>
    <w:p w14:paraId="3BA401AA" w14:textId="77777777" w:rsidR="006528BF" w:rsidRDefault="006528BF" w:rsidP="006528BF">
      <w:pPr>
        <w:pStyle w:val="Prrafodelista"/>
        <w:ind w:left="1354"/>
        <w:rPr>
          <w:b w:val="0"/>
        </w:rPr>
      </w:pPr>
    </w:p>
    <w:p w14:paraId="0CE90286" w14:textId="14B3F339" w:rsidR="006528BF" w:rsidRPr="006528BF" w:rsidRDefault="006528BF" w:rsidP="006528BF">
      <w:pPr>
        <w:rPr>
          <w:bCs/>
          <w:u w:val="single"/>
        </w:rPr>
      </w:pPr>
      <w:r w:rsidRPr="006528BF">
        <w:rPr>
          <w:bCs/>
          <w:u w:val="single"/>
        </w:rPr>
        <w:t xml:space="preserve">Grupo </w:t>
      </w:r>
      <w:r>
        <w:rPr>
          <w:bCs/>
          <w:u w:val="single"/>
        </w:rPr>
        <w:t>2</w:t>
      </w:r>
    </w:p>
    <w:p w14:paraId="61095637" w14:textId="524DD3A0" w:rsidR="00203501" w:rsidRDefault="00A55664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 xml:space="preserve">No está bien la forma de redactar </w:t>
      </w:r>
    </w:p>
    <w:p w14:paraId="2971704D" w14:textId="753922BE" w:rsidR="00A55664" w:rsidRPr="00A55664" w:rsidRDefault="00A55664" w:rsidP="00A55664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Le falta la s</w:t>
      </w:r>
      <w:r w:rsidRPr="00A55664">
        <w:rPr>
          <w:b w:val="0"/>
        </w:rPr>
        <w:t>egunda utilidad en el artículo</w:t>
      </w:r>
    </w:p>
    <w:p w14:paraId="320650A2" w14:textId="150399E8" w:rsidR="00A55664" w:rsidRDefault="00A55664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 xml:space="preserve">No están mencionando la segunda utilidad, sino están dando una definición de ello. </w:t>
      </w:r>
    </w:p>
    <w:p w14:paraId="5695B6F9" w14:textId="77777777" w:rsidR="00203501" w:rsidRDefault="00203501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No Presentó el procedimiento del pase de las citas de APA a IEEE.</w:t>
      </w:r>
    </w:p>
    <w:p w14:paraId="489940CE" w14:textId="77777777" w:rsidR="00203501" w:rsidRDefault="00203501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 xml:space="preserve">Luego debe solicitar acceso para poder realizar el proceso de pase de APA a IEEE. </w:t>
      </w:r>
    </w:p>
    <w:p w14:paraId="140734B6" w14:textId="62258A46" w:rsidR="00586A80" w:rsidRPr="00586A80" w:rsidRDefault="00586A80" w:rsidP="00586A80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No tiene propuestas en estado del arte</w:t>
      </w:r>
      <w:r w:rsidR="00F25E80">
        <w:rPr>
          <w:b w:val="0"/>
        </w:rPr>
        <w:t xml:space="preserve"> subrayado y en negrita</w:t>
      </w:r>
      <w:r>
        <w:rPr>
          <w:b w:val="0"/>
        </w:rPr>
        <w:t>.</w:t>
      </w:r>
    </w:p>
    <w:p w14:paraId="4C239A73" w14:textId="77777777" w:rsidR="006528BF" w:rsidRDefault="006528BF" w:rsidP="006528BF">
      <w:pPr>
        <w:pStyle w:val="Prrafodelista"/>
        <w:ind w:left="1354"/>
        <w:rPr>
          <w:b w:val="0"/>
        </w:rPr>
      </w:pPr>
    </w:p>
    <w:p w14:paraId="383D33C0" w14:textId="058A2164" w:rsidR="006528BF" w:rsidRPr="006528BF" w:rsidRDefault="006528BF" w:rsidP="006528BF">
      <w:pPr>
        <w:rPr>
          <w:bCs/>
          <w:u w:val="single"/>
        </w:rPr>
      </w:pPr>
      <w:r w:rsidRPr="006528BF">
        <w:rPr>
          <w:bCs/>
          <w:u w:val="single"/>
        </w:rPr>
        <w:t xml:space="preserve">Grupo </w:t>
      </w:r>
      <w:r>
        <w:rPr>
          <w:bCs/>
          <w:u w:val="single"/>
        </w:rPr>
        <w:t>3</w:t>
      </w:r>
    </w:p>
    <w:p w14:paraId="76BFF678" w14:textId="19123F50" w:rsidR="002A3B5B" w:rsidRDefault="002A3B5B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Lo que ha subrayado no se encuentra en la utilidad</w:t>
      </w:r>
    </w:p>
    <w:p w14:paraId="3BE22E28" w14:textId="77777777" w:rsidR="002A3B5B" w:rsidRDefault="002A3B5B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No se visualizan los aportes</w:t>
      </w:r>
    </w:p>
    <w:p w14:paraId="0CAFC54B" w14:textId="161A2D2E" w:rsidR="002A3B5B" w:rsidRDefault="002A3B5B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 xml:space="preserve">Los requerimientos funcionales </w:t>
      </w:r>
      <w:r w:rsidR="006F2028">
        <w:rPr>
          <w:b w:val="0"/>
        </w:rPr>
        <w:t>estén vinculados con los CUS</w:t>
      </w:r>
    </w:p>
    <w:p w14:paraId="33F28989" w14:textId="77777777" w:rsidR="00203501" w:rsidRDefault="00203501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No Presentó el procedimiento del pase de las citas de APA a IEEE.</w:t>
      </w:r>
    </w:p>
    <w:p w14:paraId="7A9315AC" w14:textId="553680FC" w:rsidR="00203501" w:rsidRDefault="00203501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Luego debe solicitar acceso para poder realizar el proceso de pase de APA a IEEE.</w:t>
      </w:r>
    </w:p>
    <w:p w14:paraId="26F14FCA" w14:textId="1B19B5C5" w:rsidR="00F25E80" w:rsidRDefault="00F25E80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Tiene problemas con la conversión de APA a IEEE.</w:t>
      </w:r>
    </w:p>
    <w:p w14:paraId="0CCD7119" w14:textId="722A372B" w:rsidR="00F25E80" w:rsidRDefault="00F25E80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No esta en el formato solicitado.</w:t>
      </w:r>
    </w:p>
    <w:p w14:paraId="393EC5F6" w14:textId="77777777" w:rsidR="006528BF" w:rsidRDefault="006528BF" w:rsidP="006528BF">
      <w:pPr>
        <w:pStyle w:val="Prrafodelista"/>
        <w:ind w:left="1354"/>
        <w:rPr>
          <w:b w:val="0"/>
        </w:rPr>
      </w:pPr>
    </w:p>
    <w:p w14:paraId="66E6D9AD" w14:textId="03D70312" w:rsidR="006528BF" w:rsidRPr="006528BF" w:rsidRDefault="006528BF" w:rsidP="006528BF">
      <w:pPr>
        <w:rPr>
          <w:bCs/>
          <w:u w:val="single"/>
        </w:rPr>
      </w:pPr>
      <w:r w:rsidRPr="006528BF">
        <w:rPr>
          <w:bCs/>
          <w:u w:val="single"/>
        </w:rPr>
        <w:t xml:space="preserve">Grupo </w:t>
      </w:r>
      <w:r>
        <w:rPr>
          <w:bCs/>
          <w:u w:val="single"/>
        </w:rPr>
        <w:t>4</w:t>
      </w:r>
    </w:p>
    <w:p w14:paraId="554C7665" w14:textId="4E95794F" w:rsidR="00203501" w:rsidRDefault="006F2028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No se presentaron</w:t>
      </w:r>
    </w:p>
    <w:p w14:paraId="78336642" w14:textId="77777777" w:rsidR="006528BF" w:rsidRDefault="006528BF" w:rsidP="006528BF">
      <w:pPr>
        <w:pStyle w:val="Prrafodelista"/>
        <w:ind w:left="1354"/>
        <w:rPr>
          <w:b w:val="0"/>
        </w:rPr>
      </w:pPr>
    </w:p>
    <w:p w14:paraId="74396389" w14:textId="37A96A6D" w:rsidR="006528BF" w:rsidRPr="006528BF" w:rsidRDefault="006528BF" w:rsidP="006528BF">
      <w:pPr>
        <w:rPr>
          <w:bCs/>
          <w:u w:val="single"/>
        </w:rPr>
      </w:pPr>
      <w:r w:rsidRPr="006528BF">
        <w:rPr>
          <w:bCs/>
          <w:u w:val="single"/>
        </w:rPr>
        <w:t xml:space="preserve">Grupo </w:t>
      </w:r>
      <w:r>
        <w:rPr>
          <w:bCs/>
          <w:u w:val="single"/>
        </w:rPr>
        <w:t>5</w:t>
      </w:r>
    </w:p>
    <w:p w14:paraId="086624E4" w14:textId="767E5DCB" w:rsidR="00203501" w:rsidRDefault="00586A80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Solo tiene una palabra subrayada, se pidió tres</w:t>
      </w:r>
    </w:p>
    <w:p w14:paraId="2390B667" w14:textId="4C41F051" w:rsidR="00586A80" w:rsidRDefault="00586A80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No se subraya con negro.</w:t>
      </w:r>
    </w:p>
    <w:p w14:paraId="46AE5B60" w14:textId="5881DFF7" w:rsidR="00586A80" w:rsidRDefault="00586A80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No tiene subrayada en la parte azul(utilidad)</w:t>
      </w:r>
    </w:p>
    <w:p w14:paraId="51A20197" w14:textId="4F4A4D74" w:rsidR="00203501" w:rsidRDefault="00586A80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 xml:space="preserve">No presentó </w:t>
      </w:r>
      <w:r w:rsidR="00203501">
        <w:rPr>
          <w:b w:val="0"/>
        </w:rPr>
        <w:t xml:space="preserve">el proceso de pase de APA a IEEE. </w:t>
      </w:r>
    </w:p>
    <w:p w14:paraId="02E29E8E" w14:textId="7F0E566B" w:rsidR="00586A80" w:rsidRDefault="00586A80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No tiene las figuras enumeradas.</w:t>
      </w:r>
    </w:p>
    <w:p w14:paraId="43B78C69" w14:textId="2A3F1092" w:rsidR="00586A80" w:rsidRDefault="00586A80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No tiene las referencias ni en APA ni en IEEE</w:t>
      </w:r>
    </w:p>
    <w:p w14:paraId="2A6C7048" w14:textId="62678CF3" w:rsidR="00F25E80" w:rsidRDefault="00F25E80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No tiene la utilidad en los artículos.</w:t>
      </w:r>
    </w:p>
    <w:p w14:paraId="2CFCAB03" w14:textId="77777777" w:rsidR="006528BF" w:rsidRDefault="006528BF" w:rsidP="006528BF">
      <w:pPr>
        <w:pStyle w:val="Prrafodelista"/>
        <w:ind w:left="1354"/>
        <w:rPr>
          <w:b w:val="0"/>
        </w:rPr>
      </w:pPr>
    </w:p>
    <w:p w14:paraId="0705D2D3" w14:textId="26934BE3" w:rsidR="006528BF" w:rsidRPr="006528BF" w:rsidRDefault="006528BF" w:rsidP="006528BF">
      <w:pPr>
        <w:rPr>
          <w:bCs/>
          <w:u w:val="single"/>
        </w:rPr>
      </w:pPr>
      <w:r w:rsidRPr="006528BF">
        <w:rPr>
          <w:bCs/>
          <w:u w:val="single"/>
        </w:rPr>
        <w:t xml:space="preserve">Grupo </w:t>
      </w:r>
      <w:r>
        <w:rPr>
          <w:bCs/>
          <w:u w:val="single"/>
        </w:rPr>
        <w:t>6</w:t>
      </w:r>
    </w:p>
    <w:p w14:paraId="4FE94EA1" w14:textId="5113BA9F" w:rsidR="006F2028" w:rsidRDefault="00BE24C6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Está mal en la utilidad para el articulo</w:t>
      </w:r>
    </w:p>
    <w:p w14:paraId="675B6F78" w14:textId="2AE25265" w:rsidR="00BE24C6" w:rsidRDefault="00BE24C6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Los artículos deben tener por lo menos dos aportes para el proyecto de tesis</w:t>
      </w:r>
    </w:p>
    <w:p w14:paraId="522E4585" w14:textId="71AB33A6" w:rsidR="00203501" w:rsidRDefault="00203501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>No Presentó el procedimiento del pase de las citas de APA a IEEE.</w:t>
      </w:r>
    </w:p>
    <w:p w14:paraId="542DD136" w14:textId="77777777" w:rsidR="00203501" w:rsidRDefault="00203501" w:rsidP="00203501">
      <w:pPr>
        <w:pStyle w:val="Prrafodelista"/>
        <w:numPr>
          <w:ilvl w:val="0"/>
          <w:numId w:val="1"/>
        </w:numPr>
        <w:jc w:val="both"/>
        <w:rPr>
          <w:b w:val="0"/>
        </w:rPr>
      </w:pPr>
      <w:r>
        <w:rPr>
          <w:b w:val="0"/>
        </w:rPr>
        <w:t xml:space="preserve">Luego debe solicitar acceso para poder realizar el proceso de pase de APA a IEEE. </w:t>
      </w:r>
    </w:p>
    <w:p w14:paraId="130A23A3" w14:textId="77777777" w:rsidR="006528BF" w:rsidRDefault="006528BF" w:rsidP="006528BF">
      <w:pPr>
        <w:pStyle w:val="Prrafodelista"/>
        <w:ind w:left="1354"/>
        <w:rPr>
          <w:b w:val="0"/>
        </w:rPr>
      </w:pPr>
    </w:p>
    <w:p w14:paraId="5D6AE785" w14:textId="6BA81B8F" w:rsidR="006528BF" w:rsidRPr="006528BF" w:rsidRDefault="006528BF" w:rsidP="006528BF">
      <w:pPr>
        <w:rPr>
          <w:bCs/>
          <w:u w:val="single"/>
        </w:rPr>
      </w:pPr>
      <w:r w:rsidRPr="006528BF">
        <w:rPr>
          <w:bCs/>
          <w:u w:val="single"/>
        </w:rPr>
        <w:t xml:space="preserve">Grupo </w:t>
      </w:r>
      <w:r>
        <w:rPr>
          <w:bCs/>
          <w:u w:val="single"/>
        </w:rPr>
        <w:t>7</w:t>
      </w:r>
    </w:p>
    <w:p w14:paraId="6E6CC267" w14:textId="6FA9AB48" w:rsidR="006528BF" w:rsidRPr="00A83C12" w:rsidRDefault="00FE6DAA" w:rsidP="006528BF">
      <w:pPr>
        <w:pStyle w:val="Prrafodelista"/>
        <w:ind w:left="1354"/>
        <w:rPr>
          <w:b w:val="0"/>
          <w:lang w:val="es-PE"/>
        </w:rPr>
      </w:pPr>
      <w:r>
        <w:rPr>
          <w:b w:val="0"/>
        </w:rPr>
        <w:t>Subrayar los aportes de la utilidad de azul</w:t>
      </w:r>
    </w:p>
    <w:sectPr w:rsidR="006528BF" w:rsidRPr="00A83C1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4C2E68"/>
    <w:multiLevelType w:val="hybridMultilevel"/>
    <w:tmpl w:val="3E70C63C"/>
    <w:lvl w:ilvl="0" w:tplc="F6606CB0">
      <w:numFmt w:val="bullet"/>
      <w:lvlText w:val=""/>
      <w:lvlJc w:val="left"/>
      <w:pPr>
        <w:ind w:left="1354" w:hanging="360"/>
      </w:pPr>
      <w:rPr>
        <w:rFonts w:ascii="Symbol" w:eastAsia="Arial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num w:numId="1" w16cid:durableId="40272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CA3"/>
    <w:rsid w:val="00203501"/>
    <w:rsid w:val="00277758"/>
    <w:rsid w:val="002A3B5B"/>
    <w:rsid w:val="00497132"/>
    <w:rsid w:val="00586A80"/>
    <w:rsid w:val="006528BF"/>
    <w:rsid w:val="006E7CA3"/>
    <w:rsid w:val="006F2028"/>
    <w:rsid w:val="00A55664"/>
    <w:rsid w:val="00A83C12"/>
    <w:rsid w:val="00AC6D85"/>
    <w:rsid w:val="00BE24C6"/>
    <w:rsid w:val="00F25E80"/>
    <w:rsid w:val="00FE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56788"/>
  <w15:docId w15:val="{753FA41B-F92E-4327-8614-04A61023A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b/>
        <w:sz w:val="22"/>
        <w:szCs w:val="22"/>
        <w:lang w:val="es" w:eastAsia="es-PE" w:bidi="ar-SA"/>
      </w:rPr>
    </w:rPrDefault>
    <w:pPrDefault>
      <w:pPr>
        <w:ind w:left="99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center"/>
      <w:outlineLvl w:val="0"/>
    </w:p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/>
      <w:ind w:left="720"/>
      <w:jc w:val="both"/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60"/>
      <w:ind w:left="720" w:firstLine="720"/>
      <w:jc w:val="both"/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jc w:val="both"/>
      <w:outlineLvl w:val="3"/>
    </w:p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outlineLvl w:val="4"/>
    </w:p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6528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JOSE_LESCANO</dc:creator>
  <cp:lastModifiedBy>JOSE LESCANO ICOCHEA</cp:lastModifiedBy>
  <cp:revision>4</cp:revision>
  <dcterms:created xsi:type="dcterms:W3CDTF">2025-07-13T21:39:00Z</dcterms:created>
  <dcterms:modified xsi:type="dcterms:W3CDTF">2025-07-14T04:05:00Z</dcterms:modified>
</cp:coreProperties>
</file>