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AEBE" w14:textId="77777777" w:rsidR="00993673" w:rsidRPr="00C4374D" w:rsidRDefault="00993673" w:rsidP="00993673">
      <w:pPr>
        <w:jc w:val="center"/>
        <w:rPr>
          <w:b/>
          <w:bCs/>
          <w:color w:val="1F3864"/>
          <w:sz w:val="44"/>
          <w:szCs w:val="44"/>
        </w:rPr>
      </w:pPr>
      <w:r w:rsidRPr="00C4374D">
        <w:rPr>
          <w:b/>
          <w:bCs/>
          <w:color w:val="1F3864"/>
          <w:sz w:val="44"/>
          <w:szCs w:val="44"/>
        </w:rPr>
        <w:t>Instituto Tecnológico de Veracruz</w:t>
      </w:r>
    </w:p>
    <w:p w14:paraId="706F81AB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00CE6460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70543E0" wp14:editId="4009982E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D760B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18D63C32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6DD011FB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624EBB23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016E13FF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7701CEC9" w14:textId="77777777" w:rsidR="00993673" w:rsidRPr="00C4374D" w:rsidRDefault="00993673" w:rsidP="00993673">
      <w:pPr>
        <w:jc w:val="center"/>
        <w:rPr>
          <w:b/>
          <w:bCs/>
          <w:color w:val="1F3864"/>
          <w:sz w:val="40"/>
          <w:szCs w:val="40"/>
        </w:rPr>
      </w:pPr>
    </w:p>
    <w:p w14:paraId="1B66FB38" w14:textId="77777777" w:rsidR="00993673" w:rsidRDefault="00993673" w:rsidP="00993673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58C05EA5" w14:textId="77777777" w:rsidR="00993673" w:rsidRDefault="00993673" w:rsidP="00993673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66FBCED5" w14:textId="77777777" w:rsidR="00993673" w:rsidRDefault="00993673" w:rsidP="00993673">
      <w:pPr>
        <w:spacing w:after="1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Administración de Base de Datos</w:t>
      </w:r>
    </w:p>
    <w:p w14:paraId="653ABAFC" w14:textId="77777777" w:rsidR="00993673" w:rsidRDefault="00993673" w:rsidP="00993673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19244E2F" w14:textId="77777777" w:rsidR="00993673" w:rsidRPr="00C4374D" w:rsidRDefault="00993673" w:rsidP="00993673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Alumna: Keyla Gizeh Bautista Otero</w:t>
      </w:r>
    </w:p>
    <w:p w14:paraId="20D8257C" w14:textId="77777777" w:rsidR="00993673" w:rsidRPr="00C4374D" w:rsidRDefault="00993673" w:rsidP="00993673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No. de Control: 23020841</w:t>
      </w:r>
    </w:p>
    <w:p w14:paraId="1F22D9AB" w14:textId="77777777" w:rsidR="00993673" w:rsidRDefault="00993673" w:rsidP="00993673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>Carrera: Ingeniería en Sistemas Computacionales</w:t>
      </w:r>
    </w:p>
    <w:p w14:paraId="09C62347" w14:textId="77777777" w:rsidR="00993673" w:rsidRDefault="00993673" w:rsidP="00993673">
      <w:pPr>
        <w:rPr>
          <w:b/>
          <w:bCs/>
        </w:rPr>
      </w:pPr>
    </w:p>
    <w:p w14:paraId="15BA9ABD" w14:textId="77777777" w:rsidR="00993673" w:rsidRDefault="00993673" w:rsidP="00993673">
      <w:pPr>
        <w:rPr>
          <w:b/>
          <w:bCs/>
        </w:rPr>
      </w:pPr>
    </w:p>
    <w:p w14:paraId="4CD43054" w14:textId="77777777" w:rsidR="00993673" w:rsidRDefault="00993673" w:rsidP="00993673">
      <w:pPr>
        <w:rPr>
          <w:b/>
          <w:bCs/>
        </w:rPr>
      </w:pPr>
    </w:p>
    <w:p w14:paraId="68696835" w14:textId="77777777" w:rsidR="00993673" w:rsidRDefault="00993673" w:rsidP="00993673">
      <w:pPr>
        <w:rPr>
          <w:b/>
          <w:bCs/>
        </w:rPr>
      </w:pPr>
    </w:p>
    <w:p w14:paraId="10DE4950" w14:textId="3369442E" w:rsidR="00993673" w:rsidRPr="00993673" w:rsidRDefault="00993673" w:rsidP="00993673">
      <w:pPr>
        <w:rPr>
          <w:b/>
          <w:bCs/>
        </w:rPr>
      </w:pPr>
      <w:r w:rsidRPr="00993673">
        <w:rPr>
          <w:b/>
          <w:bCs/>
        </w:rPr>
        <w:lastRenderedPageBreak/>
        <w:t>Registro de Actividades</w:t>
      </w:r>
    </w:p>
    <w:p w14:paraId="3AAF4C94" w14:textId="77777777" w:rsidR="00993673" w:rsidRPr="00993673" w:rsidRDefault="00993673" w:rsidP="00993673">
      <w:pPr>
        <w:numPr>
          <w:ilvl w:val="0"/>
          <w:numId w:val="1"/>
        </w:numPr>
      </w:pPr>
      <w:r w:rsidRPr="00993673">
        <w:rPr>
          <w:b/>
          <w:bCs/>
        </w:rPr>
        <w:t>Acceso al Panel de MongoDB Atlas</w:t>
      </w:r>
    </w:p>
    <w:p w14:paraId="7219A909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 xml:space="preserve">Se ingresó a la plataforma web de MongoDB Atlas (cloud.mongodb.com) para iniciar con el despliegue del clúster en la nube. </w:t>
      </w:r>
    </w:p>
    <w:p w14:paraId="5D76A991" w14:textId="77777777" w:rsidR="00993673" w:rsidRPr="00993673" w:rsidRDefault="00993673" w:rsidP="00993673">
      <w:pPr>
        <w:numPr>
          <w:ilvl w:val="0"/>
          <w:numId w:val="1"/>
        </w:numPr>
      </w:pPr>
      <w:r w:rsidRPr="00993673">
        <w:rPr>
          <w:b/>
          <w:bCs/>
        </w:rPr>
        <w:t>Selección del Proyecto</w:t>
      </w:r>
    </w:p>
    <w:p w14:paraId="2C53FDB6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 xml:space="preserve">Se navegó dentro de la organización (Organización de Keyla) hacia la sección de proyectos, seleccionando el espacio de trabajo predeterminado denominado Proyecto 0. </w:t>
      </w:r>
    </w:p>
    <w:p w14:paraId="2D390762" w14:textId="77777777" w:rsidR="00993673" w:rsidRPr="00993673" w:rsidRDefault="00993673" w:rsidP="00993673">
      <w:pPr>
        <w:numPr>
          <w:ilvl w:val="0"/>
          <w:numId w:val="1"/>
        </w:numPr>
      </w:pPr>
      <w:r w:rsidRPr="00993673">
        <w:rPr>
          <w:b/>
          <w:bCs/>
        </w:rPr>
        <w:t>Configuración y Selección del Tipo de Clúster</w:t>
      </w:r>
    </w:p>
    <w:p w14:paraId="7FDD1363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>Se hizo clic en la opción para crear un nuevo clúster (</w:t>
      </w:r>
      <w:proofErr w:type="spellStart"/>
      <w:r w:rsidRPr="00993673">
        <w:rPr>
          <w:i/>
          <w:iCs/>
        </w:rPr>
        <w:t>Build</w:t>
      </w:r>
      <w:proofErr w:type="spellEnd"/>
      <w:r w:rsidRPr="00993673">
        <w:rPr>
          <w:i/>
          <w:iCs/>
        </w:rPr>
        <w:t xml:space="preserve"> a </w:t>
      </w:r>
      <w:proofErr w:type="spellStart"/>
      <w:r w:rsidRPr="00993673">
        <w:rPr>
          <w:i/>
          <w:iCs/>
        </w:rPr>
        <w:t>Database</w:t>
      </w:r>
      <w:proofErr w:type="spellEnd"/>
      <w:r w:rsidRPr="00993673">
        <w:t xml:space="preserve"> / </w:t>
      </w:r>
      <w:r w:rsidRPr="00993673">
        <w:rPr>
          <w:i/>
          <w:iCs/>
        </w:rPr>
        <w:t>Crear clúster</w:t>
      </w:r>
      <w:r w:rsidRPr="00993673">
        <w:t xml:space="preserve">). </w:t>
      </w:r>
    </w:p>
    <w:p w14:paraId="5F3DC688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 xml:space="preserve">Se evaluaron las opciones de despliegue disponibles en el panel de plantillas iniciales. </w:t>
      </w:r>
    </w:p>
    <w:p w14:paraId="5FF63C20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 xml:space="preserve">Se seleccionó deliberadamente la opción </w:t>
      </w:r>
      <w:r w:rsidRPr="00993673">
        <w:rPr>
          <w:b/>
          <w:bCs/>
        </w:rPr>
        <w:t>Free</w:t>
      </w:r>
      <w:r w:rsidRPr="00993673">
        <w:t xml:space="preserve"> (Nivel M0 - </w:t>
      </w:r>
      <w:r w:rsidRPr="00993673">
        <w:rPr>
          <w:i/>
          <w:iCs/>
        </w:rPr>
        <w:t>Free Tier</w:t>
      </w:r>
      <w:r w:rsidRPr="00993673">
        <w:t xml:space="preserve">), diseñada para entornos de aprendizaje y exploración en la nube sin costo ni consumo de créditos de pago. </w:t>
      </w:r>
    </w:p>
    <w:p w14:paraId="046D86F9" w14:textId="77777777" w:rsidR="00993673" w:rsidRPr="00993673" w:rsidRDefault="00993673" w:rsidP="00993673">
      <w:pPr>
        <w:numPr>
          <w:ilvl w:val="0"/>
          <w:numId w:val="1"/>
        </w:numPr>
      </w:pPr>
      <w:r w:rsidRPr="00993673">
        <w:rPr>
          <w:b/>
          <w:bCs/>
        </w:rPr>
        <w:t>Despliegue y Configuración de Seguridad Automatizada</w:t>
      </w:r>
    </w:p>
    <w:p w14:paraId="78DFAEC8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>Se activó la creación del despliegue (</w:t>
      </w:r>
      <w:proofErr w:type="spellStart"/>
      <w:r w:rsidRPr="00993673">
        <w:rPr>
          <w:i/>
          <w:iCs/>
        </w:rPr>
        <w:t>Create</w:t>
      </w:r>
      <w:proofErr w:type="spellEnd"/>
      <w:r w:rsidRPr="00993673">
        <w:rPr>
          <w:i/>
          <w:iCs/>
        </w:rPr>
        <w:t xml:space="preserve"> </w:t>
      </w:r>
      <w:proofErr w:type="spellStart"/>
      <w:r w:rsidRPr="00993673">
        <w:rPr>
          <w:i/>
          <w:iCs/>
        </w:rPr>
        <w:t>Deployment</w:t>
      </w:r>
      <w:proofErr w:type="spellEnd"/>
      <w:r w:rsidRPr="00993673">
        <w:t xml:space="preserve">). </w:t>
      </w:r>
    </w:p>
    <w:p w14:paraId="384134EE" w14:textId="77777777" w:rsidR="00993673" w:rsidRPr="00993673" w:rsidRDefault="00993673" w:rsidP="00993673">
      <w:pPr>
        <w:numPr>
          <w:ilvl w:val="1"/>
          <w:numId w:val="1"/>
        </w:numPr>
      </w:pPr>
      <w:r w:rsidRPr="00993673">
        <w:t xml:space="preserve">El sistema ejecutó los protocolos de seguridad iniciales de manera automatizada: </w:t>
      </w:r>
    </w:p>
    <w:p w14:paraId="3898551E" w14:textId="77777777" w:rsidR="00993673" w:rsidRPr="00993673" w:rsidRDefault="00993673" w:rsidP="00993673">
      <w:pPr>
        <w:numPr>
          <w:ilvl w:val="2"/>
          <w:numId w:val="1"/>
        </w:numPr>
      </w:pPr>
      <w:r w:rsidRPr="00993673">
        <w:rPr>
          <w:b/>
          <w:bCs/>
        </w:rPr>
        <w:t>Acceso de Red:</w:t>
      </w:r>
      <w:r w:rsidRPr="00993673">
        <w:t xml:space="preserve"> Se registró y añadió la dirección IP actual del usuario para permitir la conectividad local. </w:t>
      </w:r>
    </w:p>
    <w:p w14:paraId="470644C0" w14:textId="77777777" w:rsidR="00993673" w:rsidRPr="00993673" w:rsidRDefault="00993673" w:rsidP="00993673">
      <w:pPr>
        <w:numPr>
          <w:ilvl w:val="2"/>
          <w:numId w:val="1"/>
        </w:numPr>
      </w:pPr>
      <w:r w:rsidRPr="00993673">
        <w:rPr>
          <w:b/>
          <w:bCs/>
        </w:rPr>
        <w:t>Acceso a la Base de Datos:</w:t>
      </w:r>
      <w:r w:rsidRPr="00993673">
        <w:t xml:space="preserve"> Se generó de forma automática un usuario administrador inicial con credenciales cifradas (nombre de usuario y contraseña temporal) para la autenticación de futuras conexiones. </w:t>
      </w:r>
    </w:p>
    <w:p w14:paraId="56886652" w14:textId="77777777" w:rsidR="00993673" w:rsidRPr="00993673" w:rsidRDefault="00993673" w:rsidP="00993673">
      <w:pPr>
        <w:numPr>
          <w:ilvl w:val="0"/>
          <w:numId w:val="1"/>
        </w:numPr>
      </w:pPr>
      <w:r w:rsidRPr="00993673">
        <w:rPr>
          <w:b/>
          <w:bCs/>
        </w:rPr>
        <w:t>Verificación del Estado del Clúster</w:t>
      </w:r>
    </w:p>
    <w:p w14:paraId="49CA3932" w14:textId="77777777" w:rsidR="00993673" w:rsidRDefault="00993673" w:rsidP="00993673">
      <w:pPr>
        <w:numPr>
          <w:ilvl w:val="1"/>
          <w:numId w:val="1"/>
        </w:numPr>
      </w:pPr>
      <w:r w:rsidRPr="00993673">
        <w:t>Tras finalizar el proceso de aprovisionamiento en la nube, se corroboró en el panel principal que el Clúster 0 se encontraba con el estatus de ACTIVO bajo la categoría de nivel GRATIS</w:t>
      </w:r>
    </w:p>
    <w:p w14:paraId="033D8D60" w14:textId="77777777" w:rsidR="00993673" w:rsidRDefault="00993673" w:rsidP="00993673">
      <w:pPr>
        <w:ind w:left="1080"/>
      </w:pPr>
    </w:p>
    <w:p w14:paraId="27FE28BE" w14:textId="77777777" w:rsidR="00993673" w:rsidRDefault="00993673" w:rsidP="00993673">
      <w:pPr>
        <w:ind w:left="1080"/>
      </w:pPr>
    </w:p>
    <w:p w14:paraId="7BC8B518" w14:textId="77777777" w:rsidR="00993673" w:rsidRDefault="00993673" w:rsidP="00993673">
      <w:pPr>
        <w:ind w:left="1080"/>
      </w:pPr>
    </w:p>
    <w:p w14:paraId="4F57CBFB" w14:textId="77777777" w:rsidR="00993673" w:rsidRDefault="00993673" w:rsidP="00993673">
      <w:pPr>
        <w:ind w:left="1080"/>
      </w:pPr>
    </w:p>
    <w:p w14:paraId="0E279B58" w14:textId="37630117" w:rsidR="00993673" w:rsidRDefault="00993673" w:rsidP="00993673">
      <w:pPr>
        <w:ind w:left="108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1358A7" wp14:editId="4D7118DB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6923763" cy="2473721"/>
            <wp:effectExtent l="0" t="0" r="0" b="3175"/>
            <wp:wrapNone/>
            <wp:docPr id="9025174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763" cy="2473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EVIDENCIAS </w:t>
      </w:r>
    </w:p>
    <w:p w14:paraId="0BBFD396" w14:textId="0AB49E61" w:rsidR="00993673" w:rsidRDefault="00993673" w:rsidP="00993673">
      <w:pPr>
        <w:ind w:left="1080"/>
      </w:pPr>
    </w:p>
    <w:p w14:paraId="7472A69E" w14:textId="15DCC4D3" w:rsidR="00993673" w:rsidRDefault="00993673" w:rsidP="00993673">
      <w:pPr>
        <w:ind w:left="1080"/>
      </w:pPr>
    </w:p>
    <w:p w14:paraId="53E289B2" w14:textId="097ABA00" w:rsidR="00993673" w:rsidRDefault="00993673" w:rsidP="00993673">
      <w:pPr>
        <w:ind w:left="1080"/>
      </w:pPr>
      <w:r>
        <w:rPr>
          <w:noProof/>
        </w:rPr>
        <mc:AlternateContent>
          <mc:Choice Requires="wps">
            <w:drawing>
              <wp:inline distT="0" distB="0" distL="0" distR="0" wp14:anchorId="7C3B43B4" wp14:editId="266BEEEE">
                <wp:extent cx="304800" cy="304800"/>
                <wp:effectExtent l="0" t="0" r="0" b="0"/>
                <wp:docPr id="2045971036" name="Rectángulo 1" descr="Se seleccionó la imagen presentada en un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FE891" id="Rectángulo 1" o:spid="_x0000_s1026" alt="Se seleccionó la imagen presentada en un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42446E" w14:textId="1353D2AE" w:rsidR="00993673" w:rsidRDefault="00993673" w:rsidP="00993673">
      <w:pPr>
        <w:ind w:left="1080"/>
      </w:pPr>
    </w:p>
    <w:p w14:paraId="34BBB107" w14:textId="346C2577" w:rsidR="00993673" w:rsidRDefault="00993673" w:rsidP="00993673">
      <w:pPr>
        <w:ind w:left="1080"/>
      </w:pPr>
    </w:p>
    <w:p w14:paraId="081A7F7C" w14:textId="5AACA332" w:rsidR="00993673" w:rsidRDefault="00993673" w:rsidP="00993673">
      <w:pPr>
        <w:ind w:left="1080"/>
      </w:pPr>
    </w:p>
    <w:p w14:paraId="45ED1A4D" w14:textId="393B887D" w:rsidR="00993673" w:rsidRDefault="00993673" w:rsidP="00993673">
      <w:pPr>
        <w:ind w:left="1080"/>
      </w:pPr>
    </w:p>
    <w:p w14:paraId="6D54445E" w14:textId="7153DE28" w:rsidR="00993673" w:rsidRPr="00993673" w:rsidRDefault="00993673" w:rsidP="00993673">
      <w:pPr>
        <w:ind w:left="1080"/>
      </w:pPr>
    </w:p>
    <w:p w14:paraId="0FB53C73" w14:textId="001E7948" w:rsidR="00C7074A" w:rsidRDefault="00C7074A"/>
    <w:p w14:paraId="2CF25625" w14:textId="10F3815E" w:rsidR="00993673" w:rsidRDefault="00993673" w:rsidP="00993673">
      <w:r>
        <w:rPr>
          <w:noProof/>
        </w:rPr>
        <w:drawing>
          <wp:anchor distT="0" distB="0" distL="114300" distR="114300" simplePos="0" relativeHeight="251659264" behindDoc="0" locked="0" layoutInCell="1" allowOverlap="1" wp14:anchorId="5B97BDCD" wp14:editId="03D9968C">
            <wp:simplePos x="0" y="0"/>
            <wp:positionH relativeFrom="margin">
              <wp:posOffset>-540385</wp:posOffset>
            </wp:positionH>
            <wp:positionV relativeFrom="paragraph">
              <wp:posOffset>235585</wp:posOffset>
            </wp:positionV>
            <wp:extent cx="5245534" cy="2572490"/>
            <wp:effectExtent l="0" t="0" r="0" b="0"/>
            <wp:wrapNone/>
            <wp:docPr id="5340974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534" cy="257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1AD5A" w14:textId="2C5E69A7" w:rsidR="00993673" w:rsidRDefault="00993673" w:rsidP="00993673"/>
    <w:p w14:paraId="4850E574" w14:textId="77777777" w:rsidR="00993673" w:rsidRPr="00993673" w:rsidRDefault="00993673" w:rsidP="00993673"/>
    <w:p w14:paraId="7A28DA00" w14:textId="77777777" w:rsidR="00993673" w:rsidRPr="00993673" w:rsidRDefault="00993673" w:rsidP="00993673"/>
    <w:p w14:paraId="14ECD0FD" w14:textId="04FBB88F" w:rsidR="00993673" w:rsidRPr="00993673" w:rsidRDefault="00993673" w:rsidP="00993673"/>
    <w:p w14:paraId="71F03048" w14:textId="77777777" w:rsidR="00993673" w:rsidRPr="00993673" w:rsidRDefault="00993673" w:rsidP="00993673"/>
    <w:p w14:paraId="13AC8E01" w14:textId="2CD0D648" w:rsidR="00993673" w:rsidRPr="00993673" w:rsidRDefault="00993673" w:rsidP="00993673"/>
    <w:p w14:paraId="1EE10DFB" w14:textId="6375CA9B" w:rsidR="00993673" w:rsidRPr="00993673" w:rsidRDefault="00993673" w:rsidP="00993673"/>
    <w:p w14:paraId="0E2EB7D6" w14:textId="6D5C6DC9" w:rsidR="00993673" w:rsidRPr="00993673" w:rsidRDefault="00993673" w:rsidP="00993673"/>
    <w:p w14:paraId="4776A07E" w14:textId="38EA8A61" w:rsidR="00993673" w:rsidRPr="00993673" w:rsidRDefault="00993673" w:rsidP="00993673">
      <w:r w:rsidRPr="00993673">
        <w:drawing>
          <wp:anchor distT="0" distB="0" distL="114300" distR="114300" simplePos="0" relativeHeight="251660288" behindDoc="0" locked="0" layoutInCell="1" allowOverlap="1" wp14:anchorId="5FFCC8FB" wp14:editId="034EDF4F">
            <wp:simplePos x="0" y="0"/>
            <wp:positionH relativeFrom="column">
              <wp:posOffset>-680085</wp:posOffset>
            </wp:positionH>
            <wp:positionV relativeFrom="paragraph">
              <wp:posOffset>339725</wp:posOffset>
            </wp:positionV>
            <wp:extent cx="5612130" cy="2553335"/>
            <wp:effectExtent l="0" t="0" r="7620" b="0"/>
            <wp:wrapNone/>
            <wp:docPr id="183316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11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7DC45" w14:textId="1D606206" w:rsidR="00993673" w:rsidRPr="00993673" w:rsidRDefault="00993673" w:rsidP="00993673"/>
    <w:p w14:paraId="2C985D6E" w14:textId="77777777" w:rsidR="00993673" w:rsidRDefault="00993673" w:rsidP="00993673"/>
    <w:p w14:paraId="2E4C033B" w14:textId="59B92AAA" w:rsidR="00993673" w:rsidRPr="00993673" w:rsidRDefault="00993673" w:rsidP="00993673"/>
    <w:sectPr w:rsidR="00993673" w:rsidRPr="00993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A2D56"/>
    <w:multiLevelType w:val="multilevel"/>
    <w:tmpl w:val="F676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72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73"/>
    <w:rsid w:val="006D1900"/>
    <w:rsid w:val="007A0657"/>
    <w:rsid w:val="007C3D42"/>
    <w:rsid w:val="00993673"/>
    <w:rsid w:val="00A32B8D"/>
    <w:rsid w:val="00C7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8622"/>
  <w15:chartTrackingRefBased/>
  <w15:docId w15:val="{370D051B-588D-40C5-BFD5-7F4C8B5D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Keyla Bautista</dc:creator>
  <cp:keywords/>
  <dc:description/>
  <cp:lastModifiedBy>Keyla Bautista</cp:lastModifiedBy>
  <cp:revision>1</cp:revision>
  <dcterms:created xsi:type="dcterms:W3CDTF">2026-10-19T23:25:00Z</dcterms:created>
  <dcterms:modified xsi:type="dcterms:W3CDTF">2026-10-19T23:32:00Z</dcterms:modified>
</cp:coreProperties>
</file>