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ИК </w:t>
      </w:r>
      <w:r>
        <w:br/>
      </w:r>
      <w:r>
        <w:t xml:space="preserve">ЕТ </w:t>
      </w:r>
      <w:r>
        <w:br/>
      </w:r>
      <w:r>
        <w:t xml:space="preserve">ТЕРЕ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</w:t>
      </w:r>
      <w:r>
        <w:br/>
      </w:r>
      <w:r>
        <w:t xml:space="preserve">4</w:t>
      </w:r>
    </w:p>
    <w:p>
      <w:pPr>
        <w:pStyle w:val="Normal"/>
      </w:pPr>
      <w:r>
        <w:t xml:space="preserve">пак</w:t>
      </w:r>
    </w:p>
    <w:p>
      <w:pPr>
        <w:pStyle w:val="Normal"/>
      </w:pPr>
      <w:r>
        <w:t xml:space="preserve">1961 </w:t>
      </w:r>
      <w:r>
        <w:br/>
      </w:r>
      <w:r>
        <w:t xml:space="preserve">"ФЕВРАЛЬ</w:t>
      </w:r>
    </w:p>
    <w:p>
      <w:pPr>
        <w:pStyle w:val="Normal"/>
      </w:pPr>
      <w:r>
        <w:t xml:space="preserve">пы авео мент дин</w:t>
      </w:r>
    </w:p>
    <w:p>
      <w:pPr>
        <w:pStyle w:val="Normal"/>
      </w:pPr>
      <w:r>
        <w:t xml:space="preserve">эр</w:t>
      </w:r>
    </w:p>
    <w:p>
      <w:pPr>
        <w:pStyle w:val="Normal"/>
      </w:pPr>
      <w:r>
        <w:t xml:space="preserve">НЕРГЕТИ</w:t>
      </w:r>
    </w:p>
    <w:p>
      <w:pPr>
        <w:pStyle w:val="Normal"/>
      </w:pPr>
      <w:r>
        <w:t xml:space="preserve">чеком оли</w:t>
      </w:r>
    </w:p>
    <w:p>
      <w:pPr>
        <w:pStyle w:val="Normal"/>
      </w:pPr>
      <w:r>
        <w:t xml:space="preserve">КОММУНИЗМ — ЭТО ЕСТЬ СОВЕТСКАЯ ВЛАСТЬ </w:t>
      </w:r>
      <w:r>
        <w:br/>
      </w:r>
      <w:r>
        <w:t xml:space="preserve">ПЛЮС ЭЛЕКТРИФИКАЦИЯ ВСЕЙ СТРАНЫ (Ленин)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оЕиз:</w:t>
      </w:r>
    </w:p>
    <w:p>
      <w:pPr>
        <w:pStyle w:val="Normal"/>
      </w:pPr>
      <w:r>
        <w:t xml:space="preserve">Век.</w:t>
      </w:r>
    </w:p>
    <w:p>
      <w:pPr>
        <w:pStyle w:val="Normal"/>
      </w:pPr>
      <w:r>
        <w:t xml:space="preserve">еенихтенени касте ее Ном ен</w:t>
      </w:r>
    </w:p>
    <w:p>
      <w:pPr>
        <w:pStyle w:val="Normal"/>
      </w:pPr>
      <w:r>
        <w:t xml:space="preserve">ЕЖЕМЕСЯЧНЫЙ ПРОИЗВОДСТВЕННО-МАС й </w:t>
      </w:r>
      <w:r>
        <w:br/>
      </w:r>
      <w:r>
        <w:t xml:space="preserve">: СОВЫИ ЖУРНАЛ </w:t>
      </w:r>
      <w:r>
        <w:br/>
      </w:r>
      <w:r>
        <w:t xml:space="preserve">ГОСУ ДАРСТВЕННОГО НАУЧНО-ТЕХНИЧЕСКОГО КОМИТЕТА СОВЕТА МИНИСТРОВ СССР </w:t>
      </w:r>
      <w:r>
        <w:br/>
      </w:r>
      <w:r>
        <w:t xml:space="preserve">И ЦЕНТРАЛЬНОГО КОМИТЕТА ПРОФСОЮЗА РАБОЧИХ ЭЛЕКТРОСТАНЦИЙ </w:t>
      </w:r>
      <w:r>
        <w:br/>
      </w:r>
      <w:r>
        <w:t xml:space="preserve">И ЭЛЕКТРОПРОМЫШЛЕННОСТИ</w:t>
      </w:r>
    </w:p>
    <w:p>
      <w:pPr>
        <w:pStyle w:val="Normal"/>
      </w:pPr>
      <w:r>
        <w:t xml:space="preserve">Адрес реданции: Москва Е-12, Б. Черкасский пер., д. 2/10, телефон Б 8-19-58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&lt; ‚9 т : </w:t>
      </w:r>
      <w:r>
        <w:br/>
      </w:r>
      <w:r>
        <w:t xml:space="preserve">552 :</w:t>
      </w:r>
    </w:p>
    <w:p>
      <w:pPr>
        <w:pStyle w:val="Normal"/>
      </w:pPr>
      <w:r>
        <w:t xml:space="preserve">“—</w:t>
      </w:r>
    </w:p>
    <w:p>
      <w:pPr>
        <w:pStyle w:val="Normal"/>
      </w:pPr>
      <w:r>
        <w:t xml:space="preserve">Мероприятия по снижению расхода электроэнергии </w:t>
      </w:r>
      <w:r>
        <w:br/>
      </w:r>
      <w:r>
        <w:t xml:space="preserve">на собственные нужды</w:t>
      </w:r>
    </w:p>
    <w:p>
      <w:pPr>
        <w:pStyle w:val="Normal"/>
      </w:pPr>
      <w:r>
        <w:t xml:space="preserve">Инж. М. Г. ФАКТОРОВИЧ</w:t>
      </w:r>
    </w:p>
    <w:p>
      <w:pPr>
        <w:pStyle w:val="Normal"/>
      </w:pPr>
      <w:r>
        <w:t xml:space="preserve">После опубликования письма ЦК КПСС </w:t>
      </w:r>
      <w:r>
        <w:br/>
      </w:r>
      <w:r>
        <w:t xml:space="preserve">«О рациональном использовании электриче- </w:t>
      </w:r>
      <w:r>
        <w:br/>
      </w:r>
      <w:r>
        <w:t xml:space="preserve">ской энергии в народном хозяйстве» коллек- </w:t>
      </w:r>
      <w:r>
        <w:br/>
      </w:r>
      <w:r>
        <w:t xml:space="preserve">тивы тепловых электростанций Ленинградской </w:t>
      </w:r>
      <w:r>
        <w:br/>
      </w:r>
      <w:r>
        <w:t xml:space="preserve">энергетической системы проделали большую </w:t>
      </w:r>
      <w:r>
        <w:br/>
      </w:r>
      <w:r>
        <w:t xml:space="preserve">работу по снижению расхода электрической </w:t>
      </w:r>
      <w:r>
        <w:br/>
      </w:r>
      <w:r>
        <w:t xml:space="preserve">энергии на собственные нужды. Выполнено </w:t>
      </w:r>
      <w:r>
        <w:br/>
      </w:r>
      <w:r>
        <w:t xml:space="preserve">большое количество мероприятий © общей го- </w:t>
      </w:r>
      <w:r>
        <w:br/>
      </w:r>
      <w:r>
        <w:t xml:space="preserve">довой эффективностью более 8 млн. квт ‹ 4.</w:t>
      </w:r>
    </w:p>
    <w:p>
      <w:pPr>
        <w:pStyle w:val="Normal"/>
      </w:pPr>
      <w:r>
        <w:t xml:space="preserve">В статье приводится описание наиболее </w:t>
      </w:r>
      <w:r>
        <w:br/>
      </w:r>
      <w:r>
        <w:t xml:space="preserve">эффективных мероприятий 1.</w:t>
      </w:r>
    </w:p>
    <w:p>
      <w:pPr>
        <w:pStyle w:val="Normal"/>
      </w:pPr>
      <w:r>
        <w:t xml:space="preserve">Сетевые насосы системы теплофикации</w:t>
      </w:r>
    </w:p>
    <w:p>
      <w:pPr>
        <w:pStyle w:val="Normal"/>
      </w:pPr>
      <w:r>
        <w:t xml:space="preserve">Испытания и эксплуатационные наблюде- </w:t>
      </w:r>
      <w:r>
        <w:br/>
      </w:r>
      <w:r>
        <w:t xml:space="preserve">ния показали, что на трех электростанциях </w:t>
      </w:r>
      <w:r>
        <w:br/>
      </w:r>
      <w:r>
        <w:t xml:space="preserve">установленные сетевые насосы имеют завы- </w:t>
      </w:r>
      <w:r>
        <w:br/>
      </w:r>
      <w:r>
        <w:t xml:space="preserve">шенный напор. В результате при требуемой </w:t>
      </w:r>
      <w:r>
        <w:br/>
      </w:r>
      <w:r>
        <w:t xml:space="preserve">производительности насосов и фактическом </w:t>
      </w:r>
      <w:r>
        <w:br/>
      </w:r>
      <w:r>
        <w:t xml:space="preserve">гидравлическом сопротивлении тепловых сетей </w:t>
      </w:r>
      <w:r>
        <w:br/>
      </w:r>
      <w:r>
        <w:t xml:space="preserve">напорная задвижка этих насосов открывалась </w:t>
      </w:r>
      <w:r>
        <w:br/>
      </w:r>
      <w:r>
        <w:t xml:space="preserve">всего на '!/2— 3/4. При напорной задвижке, от- </w:t>
      </w:r>
      <w:r>
        <w:br/>
      </w:r>
      <w:r>
        <w:t xml:space="preserve">крытой неполностью, насосы работают неэко- </w:t>
      </w:r>
      <w:r>
        <w:br/>
      </w:r>
      <w:r>
        <w:t xml:space="preserve">номично, потребляя электроэнергию не только </w:t>
      </w:r>
      <w:r>
        <w:br/>
      </w:r>
      <w:r>
        <w:t xml:space="preserve">на перекачку необходимого количества воды, </w:t>
      </w:r>
      <w:r>
        <w:br/>
      </w:r>
      <w:r>
        <w:t xml:space="preserve">но и на гоосселирование излишнего напора.</w:t>
      </w:r>
    </w:p>
    <w:p>
      <w:pPr>
        <w:pStyle w:val="Normal"/>
      </w:pPr>
      <w:r>
        <w:t xml:space="preserve">1 Мероприятия по снижению расхода электроэнер- </w:t>
      </w:r>
      <w:r>
        <w:br/>
      </w:r>
      <w:r>
        <w:t xml:space="preserve">гии на собственные нужды, проводившиеся на тепло- </w:t>
      </w:r>
      <w:r>
        <w:br/>
      </w:r>
      <w:r>
        <w:t xml:space="preserve">вых электростанциях Ленинградской энергосистемы до </w:t>
      </w:r>
      <w:r>
        <w:br/>
      </w:r>
      <w:r>
        <w:t xml:space="preserve">1960 г., рассмотрены в статье автора, «Энергетик»,</w:t>
      </w:r>
    </w:p>
    <w:p>
      <w:pPr>
        <w:pStyle w:val="Normal"/>
      </w:pPr>
      <w:r>
        <w:t xml:space="preserve">1960, № 6.</w:t>
      </w:r>
    </w:p>
    <w:p>
      <w:pPr>
        <w:pStyle w:val="Normal"/>
      </w:pPr>
      <w:r>
        <w:t xml:space="preserve">Для повышения экономичности сетевых на- </w:t>
      </w:r>
      <w:r>
        <w:br/>
      </w:r>
      <w:r>
        <w:t xml:space="preserve">сосов обточкой уменьшен диаметр рабочих ко- </w:t>
      </w:r>
      <w:r>
        <w:br/>
      </w:r>
      <w:r>
        <w:t xml:space="preserve">лес насосов на 6—10%. Данное мероприятие </w:t>
      </w:r>
      <w:r>
        <w:br/>
      </w:r>
      <w:r>
        <w:t xml:space="preserve">изменило рабочую характеристику сетевых на- </w:t>
      </w:r>
      <w:r>
        <w:br/>
      </w:r>
      <w:r>
        <w:t xml:space="preserve">сосов. Развиваемый насосами напор при тре- </w:t>
      </w:r>
      <w:r>
        <w:br/>
      </w:r>
      <w:r>
        <w:t xml:space="preserve">буемой производительности приблизился к ве- </w:t>
      </w:r>
      <w:r>
        <w:br/>
      </w:r>
      <w:r>
        <w:t xml:space="preserve">личине гидравлического сопротивления тепло- </w:t>
      </w:r>
      <w:r>
        <w:br/>
      </w:r>
      <w:r>
        <w:t xml:space="preserve">вых сетей. Сетевые насосы стали работать </w:t>
      </w:r>
      <w:r>
        <w:br/>
      </w:r>
      <w:r>
        <w:t xml:space="preserve">с почти полностью открытыми напорными за- </w:t>
      </w:r>
      <w:r>
        <w:br/>
      </w:r>
      <w:r>
        <w:t xml:space="preserve">движками, что уменьшило нагрузку электро- </w:t>
      </w:r>
      <w:r>
        <w:br/>
      </w:r>
      <w:r>
        <w:t xml:space="preserve">двигателей и дало годовую экономию электро- </w:t>
      </w:r>
      <w:r>
        <w:br/>
      </w:r>
      <w:r>
        <w:t xml:space="preserve">энергии 930 тыс. кат + ч.</w:t>
      </w:r>
    </w:p>
    <w:p>
      <w:pPr>
        <w:pStyle w:val="Normal"/>
      </w:pPr>
      <w:r>
        <w:t xml:space="preserve">На рис. 1 приведены рабочие характери- </w:t>
      </w:r>
      <w:r>
        <w:br/>
      </w:r>
      <w:r>
        <w:t xml:space="preserve">стики сетевого насоса типа 20Д-6 с нормалъ- </w:t>
      </w:r>
      <w:r>
        <w:br/>
      </w:r>
      <w:r>
        <w:t xml:space="preserve">ным и уменьшенным диаметрами рабочего ко- </w:t>
      </w:r>
      <w:r>
        <w:br/>
      </w:r>
      <w:r>
        <w:t xml:space="preserve">леса.</w:t>
      </w:r>
    </w:p>
    <w:p>
      <w:pPr>
        <w:pStyle w:val="Normal"/>
      </w:pPr>
      <w:r>
        <w:t xml:space="preserve">Сетевой насос с нормальным диаметром </w:t>
      </w:r>
      <w:r>
        <w:br/>
      </w:r>
      <w:r>
        <w:t xml:space="preserve">рабочего колеса 800 мм при требуемой произ- </w:t>
      </w:r>
      <w:r>
        <w:br/>
      </w:r>
      <w:r>
        <w:t xml:space="preserve">водительности 1 000 м3/ч развивает напор 9,5 м </w:t>
      </w:r>
      <w:r>
        <w:br/>
      </w:r>
      <w:r>
        <w:t xml:space="preserve">вод. ст. (Н). Необходимый же напор насоса </w:t>
      </w:r>
      <w:r>
        <w:br/>
      </w:r>
      <w:r>
        <w:t xml:space="preserve">при данной производительности с учетом под- </w:t>
      </w:r>
      <w:r>
        <w:br/>
      </w:r>
      <w:r>
        <w:t xml:space="preserve">пора в обратном коллекторе 20 м в00. ст. со- </w:t>
      </w:r>
      <w:r>
        <w:br/>
      </w:r>
      <w:r>
        <w:t xml:space="preserve">ставляет 7,5 м'вод. ст. (Н?).</w:t>
      </w:r>
    </w:p>
    <w:p>
      <w:pPr>
        <w:pStyle w:val="Normal"/>
      </w:pPr>
      <w:r>
        <w:t xml:space="preserve">Таким образом, имевшее место дроссели- </w:t>
      </w:r>
      <w:r>
        <w:br/>
      </w:r>
      <w:r>
        <w:t xml:space="preserve">рование напора (Н—Н?2) задвижкой приводи- </w:t>
      </w:r>
      <w:r>
        <w:br/>
      </w:r>
      <w:r>
        <w:t xml:space="preserve">ло к непроизводительному потреблению части </w:t>
      </w:r>
      <w:r>
        <w:br/>
      </w:r>
      <w:r>
        <w:t xml:space="preserve">мощности электродвигателя.</w:t>
      </w:r>
    </w:p>
    <w:p>
      <w:pPr>
        <w:pStyle w:val="Normal"/>
      </w:pPr>
      <w:r>
        <w:t xml:space="preserve">После уменьшения диаметра рабочего ко- </w:t>
      </w:r>
      <w:r>
        <w:br/>
      </w:r>
      <w:r>
        <w:t xml:space="preserve">леса до 750 мм характеристика сетевого’ насо- </w:t>
      </w:r>
      <w:r>
        <w:br/>
      </w:r>
      <w:r>
        <w:t xml:space="preserve">са изменилась так, что ‘при требуемой произ-</w:t>
      </w:r>
    </w:p>
    <w:p>
      <w:pPr>
        <w:pStyle w:val="Normal"/>
      </w:pPr>
      <w:r>
        <w:t xml:space="preserve">р) ЭВ РЕ ТРК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И </w:t>
      </w:r>
      <w:r>
        <w:br/>
      </w:r>
      <w:r>
        <w:t xml:space="preserve">Е</w:t>
      </w:r>
    </w:p>
    <w:p>
      <w:pPr>
        <w:pStyle w:val="Normal"/>
      </w:pPr>
      <w:r>
        <w:t xml:space="preserve">Я И</w:t>
      </w:r>
    </w:p>
    <w:p>
      <w:pPr>
        <w:pStyle w:val="Normal"/>
      </w:pPr>
      <w:r>
        <w:t xml:space="preserve">йе ЕН ИИ</w:t>
      </w:r>
    </w:p>
    <w:p>
      <w:pPr>
        <w:pStyle w:val="Normal"/>
      </w:pPr>
      <w:r>
        <w:t xml:space="preserve">о В 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Рис. 1. Рабочие характеристики О—Н и О—М сетевого</w:t>
      </w:r>
    </w:p>
    <w:p>
      <w:pPr>
        <w:pStyle w:val="Normal"/>
      </w:pPr>
      <w:r>
        <w:t xml:space="preserve">200 407 60 80 ШИ ОН </w:t>
      </w:r>
      <w:r>
        <w:br/>
      </w:r>
      <w:r>
        <w:t xml:space="preserve">насоса типа 20Д-6.</w:t>
      </w:r>
    </w:p>
    <w:p>
      <w:pPr>
        <w:pStyle w:val="Normal"/>
      </w:pPr>
      <w:r>
        <w:t xml:space="preserve">1—с диаметром колеса 800 им; 2—с диаметром колеса 750 мм.</w:t>
      </w:r>
    </w:p>
    <w:p>
      <w:pPr>
        <w:pStyle w:val="Normal"/>
      </w:pPr>
      <w:r>
        <w:t xml:space="preserve">водительности насоса 1 000 м3/ч его напор при- </w:t>
      </w:r>
      <w:r>
        <w:br/>
      </w:r>
      <w:r>
        <w:t xml:space="preserve">близился к гидравлическому сопротивлению </w:t>
      </w:r>
      <w:r>
        <w:br/>
      </w:r>
      <w:r>
        <w:t xml:space="preserve">тепловых сетей (Н|).</w:t>
      </w:r>
    </w:p>
    <w:p>
      <w:pPr>
        <w:pStyle w:val="Normal"/>
      </w:pPr>
      <w:r>
        <w:t xml:space="preserve">При этом нагрузка электродвигателя сни- </w:t>
      </w:r>
      <w:r>
        <w:br/>
      </w:r>
      <w:r>
        <w:t xml:space="preserve">зилась на 60 квт (М—М\).</w:t>
      </w:r>
    </w:p>
    <w:p>
      <w:pPr>
        <w:pStyle w:val="Normal"/>
      </w:pPr>
      <w:r>
        <w:t xml:space="preserve">Гидрозолоудаление</w:t>
      </w:r>
    </w:p>
    <w:p>
      <w:pPr>
        <w:pStyle w:val="Normal"/>
      </w:pPr>
      <w:r>
        <w:t xml:space="preserve">Золу из-под котлов на ГРЭС № 8 удаляли </w:t>
      </w:r>
      <w:r>
        <w:br/>
      </w:r>
      <w:r>
        <w:t xml:space="preserve">гидроаппаратами Москалькова, которые при </w:t>
      </w:r>
      <w:r>
        <w:br/>
      </w:r>
      <w:r>
        <w:t xml:space="preserve">напоре 60 атм выполняли функции дробления </w:t>
      </w:r>
      <w:r>
        <w:br/>
      </w:r>
      <w:r>
        <w:t xml:space="preserve">очаговых остатков и транспортировки золовой </w:t>
      </w:r>
      <w:r>
        <w:br/>
      </w:r>
      <w:r>
        <w:t xml:space="preserve">пульпы на золоотвал на ‘расстояние 2,7 км.</w:t>
      </w:r>
    </w:p>
    <w:p>
      <w:pPr>
        <w:pStyle w:val="Normal"/>
      </w:pPr>
      <w:r>
        <w:t xml:space="preserve">При этом нагрузка электродвигателей аг- </w:t>
      </w:r>
      <w:r>
        <w:br/>
      </w:r>
      <w:r>
        <w:t xml:space="preserve">регатов золоудаления была: насосов, подаю- </w:t>
      </w:r>
      <w:r>
        <w:br/>
      </w:r>
      <w:r>
        <w:t xml:space="preserve">щих воду для смыва золы, — 100 квт, гидро- </w:t>
      </w:r>
      <w:r>
        <w:br/>
      </w:r>
      <w:r>
        <w:t xml:space="preserve">аппарата Москалькова — 600 квт; удельный </w:t>
      </w:r>
      <w:r>
        <w:br/>
      </w:r>
      <w:r>
        <w:t xml:space="preserve">расход электроэнергии на 1 т удаляемой золы </w:t>
      </w:r>
      <w:r>
        <w:br/>
      </w:r>
      <w:r>
        <w:t xml:space="preserve">составлял 60 квт . ч.</w:t>
      </w:r>
    </w:p>
    <w:p>
      <w:pPr>
        <w:pStyle w:val="Normal"/>
      </w:pPr>
      <w:r>
        <w:t xml:space="preserve">Испытание и эксплуатационные наблюде- </w:t>
      </w:r>
      <w:r>
        <w:br/>
      </w:r>
      <w:r>
        <w:t xml:space="preserve">ния показали, что 90% очаговых остатков со- </w:t>
      </w:r>
      <w:r>
        <w:br/>
      </w:r>
      <w:r>
        <w:t xml:space="preserve">стоит из золы мелкой фракции, не требующей</w:t>
      </w:r>
    </w:p>
    <w:p>
      <w:pPr>
        <w:pStyle w:val="Normal"/>
      </w:pPr>
      <w:r>
        <w:t xml:space="preserve">Рис. 2. Рабочее колесо </w:t>
      </w:r>
      <w:r>
        <w:br/>
      </w:r>
      <w:r>
        <w:t xml:space="preserve">Бобруйского завода З8НВ-8.</w:t>
      </w:r>
    </w:p>
    <w:p>
      <w:pPr>
        <w:pStyle w:val="Normal"/>
      </w:pPr>
      <w:r>
        <w:t xml:space="preserve">шламового вихревого насоса</w:t>
      </w:r>
    </w:p>
    <w:p>
      <w:pPr>
        <w:pStyle w:val="Normal"/>
      </w:pPr>
      <w:r>
        <w:t xml:space="preserve">дробления. Для транспортировки же золовой </w:t>
      </w:r>
      <w:r>
        <w:br/>
      </w:r>
      <w:r>
        <w:t xml:space="preserve">пульпы на золоотвал требуется напор всего </w:t>
      </w:r>
      <w:r>
        <w:br/>
      </w:r>
      <w:r>
        <w:t xml:space="preserve">2,5—3 атм.</w:t>
      </w:r>
    </w:p>
    <w:p>
      <w:pPr>
        <w:pStyle w:val="Normal"/>
      </w:pPr>
      <w:r>
        <w:t xml:space="preserve">Для снижения расхода электроэнергии на </w:t>
      </w:r>
      <w:r>
        <w:br/>
      </w:r>
      <w:r>
        <w:t xml:space="preserve">золоудаление дополнительно установили шла- </w:t>
      </w:r>
      <w:r>
        <w:br/>
      </w:r>
      <w:r>
        <w:t xml:space="preserve">мовые насосы типа 8ГР-8 производитель- </w:t>
      </w:r>
      <w:r>
        <w:br/>
      </w:r>
      <w:r>
        <w:t xml:space="preserve">ностью 400 м3/ч и напором 4 атм.</w:t>
      </w:r>
    </w:p>
    <w:p>
      <w:pPr>
        <w:pStyle w:val="Normal"/>
      </w:pPr>
      <w:r>
        <w:t xml:space="preserve">Режим работы золоудаляющих аппаратов </w:t>
      </w:r>
      <w:r>
        <w:br/>
      </w:r>
      <w:r>
        <w:t xml:space="preserve">был изменен так, что очаговые остатки из-под </w:t>
      </w:r>
      <w:r>
        <w:br/>
      </w:r>
      <w:r>
        <w:t xml:space="preserve">топок (холодных воронок), имеющие крупные </w:t>
      </w:r>
      <w:r>
        <w:br/>
      </w:r>
      <w:r>
        <w:t xml:space="preserve">фракции, удаляют гидроаппаратами Москаль- </w:t>
      </w:r>
      <w:r>
        <w:br/>
      </w:r>
      <w:r>
        <w:t xml:space="preserve">кова. раз в смену в течение 1—1,5 4.</w:t>
      </w:r>
    </w:p>
    <w:p>
      <w:pPr>
        <w:pStyle w:val="Normal"/>
      </w:pPr>
      <w:r>
        <w:t xml:space="preserve">Остальное время для удаления золы из-под, </w:t>
      </w:r>
      <w:r>
        <w:br/>
      </w:r>
      <w:r>
        <w:t xml:space="preserve">золоулавливающих устройств котлов работают </w:t>
      </w:r>
      <w:r>
        <w:br/>
      </w:r>
      <w:r>
        <w:t xml:space="preserve">шламовые насосы с нагрузкой электродвига- </w:t>
      </w:r>
      <w:r>
        <w:br/>
      </w:r>
      <w:r>
        <w:t xml:space="preserve">теля 85. квт. Общая мощность электродвига- </w:t>
      </w:r>
      <w:r>
        <w:br/>
      </w:r>
      <w:r>
        <w:t xml:space="preserve">телей, расходуемая при таком режиме на гид- </w:t>
      </w:r>
      <w:r>
        <w:br/>
      </w:r>
      <w:r>
        <w:t xml:space="preserve">розолоудаление, снизилась с 700 до 185 квт, </w:t>
      </w:r>
      <w:r>
        <w:br/>
      </w:r>
      <w:r>
        <w:t xml:space="preserve">а удельный расход электроэнергии на | т </w:t>
      </w:r>
      <w:r>
        <w:br/>
      </w:r>
      <w:r>
        <w:t xml:space="preserve">удаляемой золы уменьшился с 60 до 29 квт - ч.</w:t>
      </w:r>
    </w:p>
    <w:p>
      <w:pPr>
        <w:pStyle w:val="Normal"/>
      </w:pPr>
      <w:r>
        <w:t xml:space="preserve">В результате выполнения этого мероприя- </w:t>
      </w:r>
      <w:r>
        <w:br/>
      </w:r>
      <w:r>
        <w:t xml:space="preserve">тия получена годовая экономия электроэнер- </w:t>
      </w:r>
      <w:r>
        <w:br/>
      </w:r>
      <w:r>
        <w:t xml:space="preserve">гии по электростанции 4 млн. квт. 4.</w:t>
      </w:r>
    </w:p>
    <w:p>
      <w:pPr>
        <w:pStyle w:val="Normal"/>
      </w:pPr>
      <w:r>
        <w:t xml:space="preserve">Для дальнейшего снижения расхода элек- </w:t>
      </w:r>
      <w:r>
        <w:br/>
      </w:r>
      <w:r>
        <w:t xml:space="preserve">троэнергии на гидрозолоудаление был уста- </w:t>
      </w:r>
      <w:r>
        <w:br/>
      </w:r>
      <w:r>
        <w:t xml:space="preserve">новлен головной образец более экономичного </w:t>
      </w:r>
      <w:r>
        <w:br/>
      </w:r>
      <w:r>
        <w:t xml:space="preserve">вихревого шламового насоса (тип 8НВ-8) Бо- </w:t>
      </w:r>
      <w:r>
        <w:br/>
      </w:r>
      <w:r>
        <w:t xml:space="preserve">бруйского завода (рис. 2)  производитель- </w:t>
      </w:r>
      <w:r>
        <w:br/>
      </w:r>
      <w:r>
        <w:t xml:space="preserve">ностью 400 м3/ч, напором 3 атм, мощностью </w:t>
      </w:r>
      <w:r>
        <w:br/>
      </w:r>
      <w:r>
        <w:t xml:space="preserve">электродвигателя 75 квт. За счет установки </w:t>
      </w:r>
      <w:r>
        <w:br/>
      </w:r>
      <w:r>
        <w:t xml:space="preserve">этого насоса получена дополнительная эконо- </w:t>
      </w:r>
      <w:r>
        <w:br/>
      </w:r>
      <w:r>
        <w:t xml:space="preserve">мия около 100 тыс. квт - 4 в год.</w:t>
      </w:r>
    </w:p>
    <w:p>
      <w:pPr>
        <w:pStyle w:val="Normal"/>
      </w:pPr>
      <w:r>
        <w:t xml:space="preserve">В настоящее время гидроаппараты Мос- </w:t>
      </w:r>
      <w:r>
        <w:br/>
      </w:r>
      <w:r>
        <w:t xml:space="preserve">калькова почти полностью исключены из ра- </w:t>
      </w:r>
      <w:r>
        <w:br/>
      </w:r>
      <w:r>
        <w:t xml:space="preserve">боты, ими пользуются только в аварийных </w:t>
      </w:r>
      <w:r>
        <w:br/>
      </w:r>
      <w:r>
        <w:t xml:space="preserve">случаях или для профилактической промывки </w:t>
      </w:r>
      <w:r>
        <w:br/>
      </w:r>
      <w:r>
        <w:t xml:space="preserve">линий гидрозолоудаления.</w:t>
      </w:r>
    </w:p>
    <w:p>
      <w:pPr>
        <w:pStyle w:val="Normal"/>
      </w:pPr>
      <w:r>
        <w:t xml:space="preserve">На ГРЭС № 2 был выявлен излишний напор </w:t>
      </w:r>
      <w:r>
        <w:br/>
      </w:r>
      <w:r>
        <w:t xml:space="preserve">на насосах гидрозолоудаления, подающих во- </w:t>
      </w:r>
      <w:r>
        <w:br/>
      </w:r>
      <w:r>
        <w:t xml:space="preserve">ду для смыва золы из-под котлов и подачи </w:t>
      </w:r>
      <w:r>
        <w:br/>
      </w:r>
      <w:r>
        <w:t xml:space="preserve">золовой пульпы к гидроаппарату Москалькова.</w:t>
      </w:r>
    </w:p>
    <w:p>
      <w:pPr>
        <w:pStyle w:val="Normal"/>
      </w:pPr>
      <w:r>
        <w:t xml:space="preserve">С целью снижения расхода электроэнергии </w:t>
      </w:r>
      <w:r>
        <w:br/>
      </w:r>
      <w:r>
        <w:t xml:space="preserve">у смывных насосов диаметр рабочего колеса </w:t>
      </w:r>
      <w:r>
        <w:br/>
      </w:r>
      <w:r>
        <w:t xml:space="preserve">был уменьшен на 50 мм обточкой. В резуль- </w:t>
      </w:r>
      <w:r>
        <w:br/>
      </w:r>
      <w:r>
        <w:t xml:space="preserve">тате получено снижение нагрузки электро- </w:t>
      </w:r>
      <w:r>
        <w:br/>
      </w:r>
      <w:r>
        <w:t xml:space="preserve">двигателя на 25 квт, а годовая эф- </w:t>
      </w:r>
      <w:r>
        <w:br/>
      </w:r>
      <w:r>
        <w:t xml:space="preserve">фективность этого мероприятия со- </w:t>
      </w:r>
      <w:r>
        <w:br/>
      </w:r>
      <w:r>
        <w:t xml:space="preserve">ставила 200 тыс. квт - ч.</w:t>
      </w:r>
    </w:p>
    <w:p>
      <w:pPr>
        <w:pStyle w:val="Normal"/>
      </w:pPr>
      <w:r>
        <w:t xml:space="preserve">Снижение числа работающих </w:t>
      </w:r>
      <w:r>
        <w:br/>
      </w:r>
      <w:r>
        <w:t xml:space="preserve">насосов</w:t>
      </w:r>
    </w:p>
    <w:p>
      <w:pPr>
        <w:pStyle w:val="Normal"/>
      </w:pPr>
      <w:r>
        <w:t xml:space="preserve">В ночные часы потребление го- </w:t>
      </w:r>
      <w:r>
        <w:br/>
      </w:r>
      <w:r>
        <w:t xml:space="preserve">рячей воды городскими абонентами </w:t>
      </w:r>
      <w:r>
        <w:br/>
      </w:r>
      <w:r>
        <w:t xml:space="preserve">резко снижается, и насосы, подаю- </w:t>
      </w:r>
      <w:r>
        <w:br/>
      </w:r>
      <w:r>
        <w:t xml:space="preserve">щие воду в водоподогревательные </w:t>
      </w:r>
      <w:r>
        <w:br/>
      </w:r>
      <w:r>
        <w:t xml:space="preserve">установки, оказываются значитель- </w:t>
      </w:r>
      <w:r>
        <w:br/>
      </w:r>
      <w:r>
        <w:t xml:space="preserve">но недогруженными.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 целях экономии электроэнергии на ГРЭС </w:t>
      </w:r>
      <w:r>
        <w:br/>
      </w:r>
      <w:r>
        <w:t xml:space="preserve">№ 2 была смонтирована перемычка между на- </w:t>
      </w:r>
      <w:r>
        <w:br/>
      </w:r>
      <w:r>
        <w:t xml:space="preserve">порными линиями насосов, подающих воду в </w:t>
      </w:r>
      <w:r>
        <w:br/>
      </w:r>
      <w:r>
        <w:t xml:space="preserve">водоподогревательные установки, и насосов </w:t>
      </w:r>
      <w:r>
        <w:br/>
      </w:r>
      <w:r>
        <w:t xml:space="preserve">технической воды. В часы уменьшения горяче- </w:t>
      </w:r>
      <w:r>
        <w:br/>
      </w:r>
      <w:r>
        <w:t xml:space="preserve">го водоснабжения насосы технической воды </w:t>
      </w:r>
      <w:r>
        <w:br/>
      </w:r>
      <w:r>
        <w:t xml:space="preserve">останавливают, а насосы, подающие воду в </w:t>
      </w:r>
      <w:r>
        <w:br/>
      </w:r>
      <w:r>
        <w:t xml:space="preserve">подогревательные установки, за счет этого до- </w:t>
      </w:r>
      <w:r>
        <w:br/>
      </w:r>
      <w:r>
        <w:t xml:space="preserve">полнительно загружают. Благодаря такому ре- </w:t>
      </w:r>
      <w:r>
        <w:br/>
      </w:r>
      <w:r>
        <w:t xml:space="preserve">жиму достигается экономия электроэнергии </w:t>
      </w:r>
      <w:r>
        <w:br/>
      </w:r>
      <w:r>
        <w:t xml:space="preserve">75 тыс. квт +4 в Год.</w:t>
      </w:r>
    </w:p>
    <w:p>
      <w:pPr>
        <w:pStyle w:val="Normal"/>
      </w:pPr>
      <w:r>
        <w:t xml:space="preserve">6) Насосы, подающие воду на химводо- </w:t>
      </w:r>
      <w:r>
        <w:br/>
      </w:r>
      <w:r>
        <w:t xml:space="preserve">очистку ГРЭС № 2, значительное время рабо- </w:t>
      </w:r>
      <w:r>
        <w:br/>
      </w:r>
      <w:r>
        <w:t xml:space="preserve">тают с производительностью менее 75—50%.</w:t>
      </w:r>
    </w:p>
    <w:p>
      <w:pPr>
        <w:pStyle w:val="Normal"/>
      </w:pPr>
      <w:r>
        <w:t xml:space="preserve">В целях вывода этих насосов из работы, </w:t>
      </w:r>
      <w:r>
        <w:br/>
      </w:r>
      <w:r>
        <w:t xml:space="preserve">когда они не загружены, смонтирована пере- </w:t>
      </w:r>
      <w:r>
        <w:br/>
      </w:r>
      <w:r>
        <w:t xml:space="preserve">‘мычка между напорными линиями насосов, </w:t>
      </w:r>
      <w:r>
        <w:br/>
      </w:r>
      <w:r>
        <w:t xml:space="preserve">подающих воду для смыва золы из-под кот- </w:t>
      </w:r>
      <w:r>
        <w:br/>
      </w:r>
      <w:r>
        <w:t xml:space="preserve">лов, и насосами химводоочистки. При неболь- </w:t>
      </w:r>
      <w:r>
        <w:br/>
      </w:r>
      <w:r>
        <w:t xml:space="preserve">шой нагрузке насосов химводоочистки: их оста- </w:t>
      </w:r>
      <w:r>
        <w:br/>
      </w:r>
      <w:r>
        <w:t xml:space="preserve">навливают, а непрерывно работающие смыв- </w:t>
      </w:r>
      <w:r>
        <w:br/>
      </w:r>
      <w:r>
        <w:t xml:space="preserve">ные насосы гидрозолоудаления дополнительно </w:t>
      </w:r>
      <w:r>
        <w:br/>
      </w:r>
      <w:r>
        <w:t xml:space="preserve">загружают. Получаемая экономия электро- </w:t>
      </w:r>
      <w:r>
        <w:br/>
      </w:r>
      <w:r>
        <w:t xml:space="preserve">энергии составляет 15 тыс. квт : 4 в год.</w:t>
      </w:r>
    </w:p>
    <w:p>
      <w:pPr>
        <w:pStyle w:val="Normal"/>
      </w:pPr>
      <w:r>
        <w:t xml:space="preserve">Автоматическое отключение магнитных </w:t>
      </w:r>
      <w:r>
        <w:br/>
      </w:r>
      <w:r>
        <w:t xml:space="preserve">сепараторов на лентах топливоподачи</w:t>
      </w:r>
    </w:p>
    <w:p>
      <w:pPr>
        <w:pStyle w:val="Normal"/>
      </w:pPr>
      <w:r>
        <w:t xml:space="preserve">На ТЭЦ № 15 и 17 на лентах топливопо- </w:t>
      </w:r>
      <w:r>
        <w:br/>
      </w:r>
      <w:r>
        <w:t xml:space="preserve">дачи установлены магнитные сепараторы, </w:t>
      </w:r>
      <w:r>
        <w:br/>
      </w:r>
      <w:r>
        <w:t xml:space="preserve">предназначенные для улавливания металла, </w:t>
      </w:r>
      <w:r>
        <w:br/>
      </w:r>
      <w:r>
        <w:t xml:space="preserve">поступающего вместе с топливом.</w:t>
      </w:r>
    </w:p>
    <w:p>
      <w:pPr>
        <w:pStyle w:val="Normal"/>
      </w:pPr>
      <w:r>
        <w:t xml:space="preserve">&lt; 3</w:t>
      </w:r>
    </w:p>
    <w:p>
      <w:pPr>
        <w:pStyle w:val="Normal"/>
      </w:pPr>
      <w:r>
        <w:t xml:space="preserve">сепараторы находились под напряжением не- </w:t>
      </w:r>
      <w:r>
        <w:br/>
      </w:r>
      <w:r>
        <w:t xml:space="preserve">прерывно с нагрузкой 34,5 квт.</w:t>
      </w:r>
    </w:p>
    <w:p>
      <w:pPr>
        <w:pStyle w:val="Normal"/>
      </w:pPr>
      <w:r>
        <w:t xml:space="preserve">Для снижения расхода электроэнергии вы- </w:t>
      </w:r>
      <w:r>
        <w:br/>
      </w:r>
      <w:r>
        <w:t xml:space="preserve">полнена электрическая блокировка магнитных </w:t>
      </w:r>
      <w:r>
        <w:br/>
      </w:r>
      <w:r>
        <w:t xml:space="preserve">сепараторов с пускателями лент топливопода- </w:t>
      </w:r>
      <w:r>
        <w:br/>
      </w:r>
      <w:r>
        <w:t xml:space="preserve">чи (рис. 3). При остановке и пуске топливо- </w:t>
      </w:r>
      <w:r>
        <w:br/>
      </w:r>
      <w:r>
        <w:t xml:space="preserve">подачи автоматически снимается или подается </w:t>
      </w:r>
      <w:r>
        <w:br/>
      </w:r>
      <w:r>
        <w:t xml:space="preserve">напряжение на магнитные сепараторы.</w:t>
      </w:r>
    </w:p>
    <w:p>
      <w:pPr>
        <w:pStyle w:val="Normal"/>
      </w:pPr>
      <w:r>
        <w:t xml:space="preserve">Общая экономия электроэнергии за «счет </w:t>
      </w:r>
      <w:r>
        <w:br/>
      </w:r>
      <w:r>
        <w:t xml:space="preserve">этого мероприятия составляет 200 тыс. квт-ч </w:t>
      </w:r>
      <w:r>
        <w:br/>
      </w:r>
      <w:r>
        <w:t xml:space="preserve">в ГОД.</w:t>
      </w:r>
    </w:p>
    <w:p>
      <w:pPr>
        <w:pStyle w:val="Normal"/>
      </w:pPr>
      <w:r>
        <w:t xml:space="preserve">Упорядочение режима использования </w:t>
      </w:r>
      <w:r>
        <w:br/>
      </w:r>
      <w:r>
        <w:t xml:space="preserve">освещения</w:t>
      </w:r>
    </w:p>
    <w:p>
      <w:pPr>
        <w:pStyle w:val="Normal"/>
      </w:pPr>
      <w:r>
        <w:t xml:space="preserve">На всех электростанциях энергосистемы </w:t>
      </w:r>
      <w:r>
        <w:br/>
      </w:r>
      <w:r>
        <w:t xml:space="preserve">проведена большая работа по упорядочению </w:t>
      </w:r>
      <w:r>
        <w:br/>
      </w:r>
      <w:r>
        <w:t xml:space="preserve">режима использования освещения. Работа </w:t>
      </w:r>
      <w:r>
        <w:br/>
      </w:r>
      <w:r>
        <w:t xml:space="preserve">проводилась . по: а) созданию возможности </w:t>
      </w:r>
      <w:r>
        <w:br/>
      </w:r>
      <w:r>
        <w:t xml:space="preserve">раздельного включения и отключения светиль- </w:t>
      </w:r>
      <w:r>
        <w:br/>
      </w:r>
      <w:r>
        <w:t xml:space="preserve">ников в зависимости от производственной не- </w:t>
      </w:r>
      <w:r>
        <w:br/>
      </w:r>
      <w:r>
        <w:t xml:space="preserve">обходимости; так, на топливных складах </w:t>
      </w:r>
      <w:r>
        <w:br/>
      </w:r>
      <w:r>
        <w:t xml:space="preserve">ГРЭС № 5 и 8, где установлены мощные све- </w:t>
      </w:r>
      <w:r>
        <w:br/>
      </w:r>
      <w:r>
        <w:t xml:space="preserve">тильники, в том числе прожекторы, освещение </w:t>
      </w:r>
      <w:r>
        <w:br/>
      </w:r>
      <w:r>
        <w:t xml:space="preserve">включалось одновременно по всей территории </w:t>
      </w:r>
      <w:r>
        <w:br/>
      </w:r>
      <w:r>
        <w:t xml:space="preserve">складов, независимо от того, имеют ли место </w:t>
      </w:r>
      <w:r>
        <w:br/>
      </w:r>
      <w:r>
        <w:t xml:space="preserve">в данный момент погрузо-разгрузочные рабо- </w:t>
      </w:r>
      <w:r>
        <w:br/>
      </w:r>
      <w:r>
        <w:t xml:space="preserve">ты; выполненная небольшая ‘реконструкция </w:t>
      </w:r>
      <w:r>
        <w:br/>
      </w:r>
      <w:r>
        <w:t xml:space="preserve">осветительной сети, заключающаяся в уста- </w:t>
      </w:r>
      <w:r>
        <w:br/>
      </w:r>
      <w:r>
        <w:t xml:space="preserve">новке дополнительных выключателей, позво- </w:t>
      </w:r>
      <w:r>
        <w:br/>
      </w:r>
      <w:r>
        <w:t xml:space="preserve">ляет в настоящее время включать освещение </w:t>
      </w:r>
      <w:r>
        <w:br/>
      </w:r>
      <w:r>
        <w:t xml:space="preserve">только там, где в данный момент производят</w:t>
      </w:r>
    </w:p>
    <w:p>
      <w:pPr>
        <w:pStyle w:val="Normal"/>
      </w:pPr>
      <w:r>
        <w:t xml:space="preserve">По условиям нагрузки станции топливопо- погрузочно-разгрузочные работы; 6) устрой- </w:t>
      </w:r>
      <w:r>
        <w:br/>
      </w:r>
      <w:r>
        <w:t xml:space="preserve">дача работает периодически. Магнитные же ству автоматического включения и отключе- </w:t>
      </w:r>
      <w:r>
        <w:br/>
      </w:r>
      <w:r>
        <w:t xml:space="preserve">ния освещения при помощи</w:t>
      </w:r>
    </w:p>
    <w:p>
      <w:pPr>
        <w:pStyle w:val="Normal"/>
      </w:pPr>
      <w:r>
        <w:t xml:space="preserve">фотореле. </w:t>
      </w:r>
      <w:r>
        <w:br/>
      </w:r>
      <w:r>
        <w:t xml:space="preserve">От шита постоянного тока На ГРЭС №5и ТЭЦ № 15 </w:t>
      </w:r>
      <w:r>
        <w:br/>
      </w:r>
      <w:r>
        <w:t xml:space="preserve">п установлены фотореле, кото- </w:t>
      </w:r>
      <w:r>
        <w:br/>
      </w:r>
      <w:r>
        <w:t xml:space="preserve">рые в зависимости от’освещен- </w:t>
      </w:r>
      <w:r>
        <w:br/>
      </w:r>
      <w:r>
        <w:t xml:space="preserve">ности дают импульс на отклю- </w:t>
      </w:r>
      <w:r>
        <w:br/>
      </w:r>
      <w:r>
        <w:t xml:space="preserve">Лакетньй я чение ‘или включение освеще-</w:t>
      </w:r>
    </w:p>
    <w:p>
      <w:pPr>
        <w:pStyle w:val="Normal"/>
      </w:pPr>
      <w:r>
        <w:t xml:space="preserve">Веключагтель ей</w:t>
      </w:r>
    </w:p>
    <w:p>
      <w:pPr>
        <w:pStyle w:val="Normal"/>
      </w:pPr>
      <w:r>
        <w:t xml:space="preserve">ИЯ </w:t>
      </w:r>
      <w:r>
        <w:br/>
      </w:r>
      <w:r>
        <w:t xml:space="preserve">Цепь ручного</w:t>
      </w:r>
    </w:p>
    <w:p>
      <w:pPr>
        <w:pStyle w:val="Normal"/>
      </w:pPr>
      <w:r>
        <w:t xml:space="preserve">Включения </w:t>
      </w:r>
      <w:r>
        <w:br/>
      </w:r>
      <w:r>
        <w:t xml:space="preserve">2вкм</w:t>
      </w:r>
    </w:p>
    <w:p>
      <w:pPr>
        <w:pStyle w:val="Normal"/>
      </w:pPr>
      <w:r>
        <w:t xml:space="preserve">Кого бключения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® Цель абтоматичеси:-</w:t>
      </w:r>
    </w:p>
    <w:p>
      <w:pPr>
        <w:pStyle w:val="Normal"/>
      </w:pPr>
      <w:r>
        <w:t xml:space="preserve">ния по периметру территории </w:t>
      </w:r>
      <w:r>
        <w:br/>
      </w:r>
      <w:r>
        <w:t xml:space="preserve">электростанции и </w:t>
      </w:r>
      <w:r>
        <w:br/>
      </w:r>
      <w:r>
        <w:t xml:space="preserve">труб. </w:t>
      </w:r>
      <w:r>
        <w:br/>
      </w:r>
      <w:r>
        <w:t xml:space="preserve">Проведенные на электро- </w:t>
      </w:r>
      <w:r>
        <w:br/>
      </w:r>
      <w:r>
        <w:t xml:space="preserve">станциях энергосистемы меро- </w:t>
      </w:r>
      <w:r>
        <w:br/>
      </w:r>
      <w:r>
        <w:t xml:space="preserve">приятия по упорядочению ис- </w:t>
      </w:r>
      <w:r>
        <w:br/>
      </w:r>
      <w:r>
        <w:t xml:space="preserve">пользования освещения дают </w:t>
      </w:r>
      <w:r>
        <w:br/>
      </w:r>
      <w:r>
        <w:t xml:space="preserve">экономию электроэнергии свы-</w:t>
      </w:r>
    </w:p>
    <w:p>
      <w:pPr>
        <w:pStyle w:val="Normal"/>
      </w:pPr>
      <w:r>
        <w:t xml:space="preserve">дымовых</w:t>
      </w:r>
    </w:p>
    <w:p>
      <w:pPr>
        <w:pStyle w:val="Normal"/>
      </w:pPr>
      <w:r>
        <w:t xml:space="preserve">ПЕ &gt;. ше 400 тыс. квт-4 в год. </w:t>
      </w:r>
      <w:r>
        <w:br/>
      </w:r>
      <w:r>
        <w:t xml:space="preserve">-е—Фжныс 79| р </w:t>
      </w:r>
      <w:r>
        <w:br/>
      </w:r>
      <w:r>
        <w:t xml:space="preserve">13 5 ну К Опыт работы по снижению </w:t>
      </w:r>
      <w:r>
        <w:br/>
      </w:r>
      <w:r>
        <w:t xml:space="preserve">пускобему ресстату</w:t>
      </w:r>
    </w:p>
    <w:p>
      <w:pPr>
        <w:pStyle w:val="Normal"/>
      </w:pPr>
      <w:r>
        <w:t xml:space="preserve">магнитных свпароторй  Расхода электроэнергии может</w:t>
      </w:r>
    </w:p>
    <w:p>
      <w:pPr>
        <w:pStyle w:val="Normal"/>
      </w:pPr>
      <w:r>
        <w:t xml:space="preserve">5..9 Цепь ручного откличения быть использован на других </w:t>
      </w:r>
      <w:r>
        <w:br/>
      </w:r>
      <w:r>
        <w:t xml:space="preserve">Откл электростанциях и в энерго- </w:t>
      </w:r>
      <w:r>
        <w:br/>
      </w:r>
      <w:r>
        <w:t xml:space="preserve">‚Рис. 3. Принципиальная схема электрической блокировки магнитных хозяйствах _ промышленных</w:t>
      </w:r>
    </w:p>
    <w:p>
      <w:pPr>
        <w:pStyle w:val="Normal"/>
      </w:pPr>
      <w:r>
        <w:t xml:space="preserve">сепараторов с пускателями лент топливоподачи. предприятии.</w:t>
      </w:r>
    </w:p>
    <w:p>
      <w:pPr>
        <w:pStyle w:val="Normal"/>
      </w:pPr>
      <w:r>
        <w:t xml:space="preserve">4 ЭЕВЕРЕ ТИК</w:t>
      </w:r>
    </w:p>
    <w:p>
      <w:pPr>
        <w:pStyle w:val="Normal"/>
      </w:pPr>
      <w:r>
        <w:t xml:space="preserve">Я Механическая очистка трубчатых воздухоподогревателей</w:t>
      </w:r>
    </w:p>
    <w:p>
      <w:pPr>
        <w:pStyle w:val="Normal"/>
      </w:pPr>
      <w:r>
        <w:t xml:space="preserve">Инж. А. Е. ИВАНОВ</w:t>
      </w:r>
    </w:p>
    <w:p>
      <w:pPr>
        <w:pStyle w:val="Normal"/>
      </w:pPr>
      <w:r>
        <w:t xml:space="preserve">Наиболее радикальным устройством для </w:t>
      </w:r>
      <w:r>
        <w:br/>
      </w:r>
      <w:r>
        <w:t xml:space="preserve">поддержания в чистоте водяных экономайзе- </w:t>
      </w:r>
      <w:r>
        <w:br/>
      </w:r>
      <w:r>
        <w:t xml:space="preserve">ров и воздухоподогревателей котлов, получив- </w:t>
      </w:r>
      <w:r>
        <w:br/>
      </w:r>
      <w:r>
        <w:t xml:space="preserve">шим большое’ распространение за последние </w:t>
      </w:r>
      <w:r>
        <w:br/>
      </w:r>
      <w:r>
        <w:t xml:space="preserve">годы, является дробевая очистка. Однако и </w:t>
      </w:r>
      <w:r>
        <w:br/>
      </w:r>
      <w:r>
        <w:t xml:space="preserve">здесь до наладки нормального режима дробе- </w:t>
      </w:r>
      <w:r>
        <w:br/>
      </w:r>
      <w:r>
        <w:t xml:space="preserve">струйного устройства периодическая механи- </w:t>
      </w:r>
      <w:r>
        <w:br/>
      </w:r>
      <w:r>
        <w:t xml:space="preserve">ческая очистка наибалее холодных элементов </w:t>
      </w:r>
      <w:r>
        <w:br/>
      </w:r>
      <w:r>
        <w:t xml:space="preserve">воздухоподогревателя не исключается, а про- </w:t>
      </w:r>
      <w:r>
        <w:br/>
      </w:r>
      <w:r>
        <w:t xml:space="preserve">водится более редко.</w:t>
      </w:r>
    </w:p>
    <w:p>
      <w:pPr>
        <w:pStyle w:val="Normal"/>
      </w:pPr>
      <w:r>
        <w:t xml:space="preserve">При работе котельного агрегата макси- </w:t>
      </w:r>
      <w:r>
        <w:br/>
      </w:r>
      <w:r>
        <w:t xml:space="preserve">мальному загрязнению подвергается первая </w:t>
      </w:r>
      <w:r>
        <w:br/>
      </w:r>
      <w:r>
        <w:t xml:space="preserve">ступень воздухоподогревателя или ее секция, </w:t>
      </w:r>
      <w:r>
        <w:br/>
      </w:r>
      <w:r>
        <w:t xml:space="preserve">расположенная последней по ходу дымовых </w:t>
      </w:r>
      <w:r>
        <w:br/>
      </w:r>
      <w:r>
        <w:t xml:space="preserve">газов. Омываемый с одной стороны газами </w:t>
      </w:r>
      <w:r>
        <w:br/>
      </w:r>
      <w:r>
        <w:t xml:space="preserve">низкой температуры, а с другой — холодным </w:t>
      </w:r>
      <w:r>
        <w:br/>
      </w:r>
      <w:r>
        <w:t xml:space="preserve">воздухом, этот элемент воздухоподогревателя </w:t>
      </w:r>
      <w:r>
        <w:br/>
      </w:r>
      <w:r>
        <w:t xml:space="preserve">находится в самых неблагоприятных услови- </w:t>
      </w:r>
      <w:r>
        <w:br/>
      </w:r>
      <w:r>
        <w:t xml:space="preserve">ях работы, способствующих его загрязнению.</w:t>
      </w:r>
    </w:p>
    <w:p>
      <w:pPr>
        <w:pStyle w:val="Normal"/>
      </w:pPr>
      <w:r>
        <w:t xml:space="preserve">По трудоемкости работы по удалению за- </w:t>
      </w:r>
      <w:r>
        <w:br/>
      </w:r>
      <w:r>
        <w:t xml:space="preserve">грязнений с поверхностей труб могут быть </w:t>
      </w:r>
      <w:r>
        <w:br/>
      </w:r>
      <w:r>
        <w:t xml:space="preserve">подразделены на четыре вида.</w:t>
      </w:r>
    </w:p>
    <w:p>
      <w:pPr>
        <w:pStyle w:val="Normal"/>
      </w:pPr>
      <w:r>
        <w:t xml:space="preserve">1. Поверхности труб элемента воздухопо- </w:t>
      </w:r>
      <w:r>
        <w:br/>
      </w:r>
      <w:r>
        <w:t xml:space="preserve">догревателя занесены с газовой стороны сло- </w:t>
      </w:r>
      <w:r>
        <w:br/>
      </w:r>
      <w:r>
        <w:t xml:space="preserve">ем сухой золы.</w:t>
      </w:r>
    </w:p>
    <w:p>
      <w:pPr>
        <w:pStyle w:val="Normal"/>
      </w:pPr>
      <w:r>
        <w:t xml:space="preserve">2. Часть труб элемента забита золой, ко- </w:t>
      </w:r>
      <w:r>
        <w:br/>
      </w:r>
      <w:r>
        <w:t xml:space="preserve">торая уплотнилась за время работы котла, </w:t>
      </w:r>
      <w:r>
        <w:br/>
      </w:r>
      <w:r>
        <w:t xml:space="preserve">а другая часть труб содержит загрязнения </w:t>
      </w:r>
      <w:r>
        <w:br/>
      </w:r>
      <w:r>
        <w:t xml:space="preserve">первого вида.</w:t>
      </w:r>
    </w:p>
    <w:p>
      <w:pPr>
        <w:pStyle w:val="Normal"/>
      </w:pPr>
      <w:r>
        <w:t xml:space="preserve">3. Часть труб элемента забита твердыми </w:t>
      </w:r>
      <w:r>
        <w:br/>
      </w:r>
      <w:r>
        <w:t xml:space="preserve">отложениями, а другая часть содержит за- </w:t>
      </w:r>
      <w:r>
        <w:br/>
      </w:r>
      <w:r>
        <w:t xml:space="preserve">грязнения первых двух видов.</w:t>
      </w:r>
    </w:p>
    <w:p>
      <w:pPr>
        <w:pStyle w:val="Normal"/>
      </w:pPr>
      <w:r>
        <w:t xml:space="preserve">4. Часть труб элемента забита сцементи- </w:t>
      </w:r>
      <w:r>
        <w:br/>
      </w:r>
      <w:r>
        <w:t xml:space="preserve">ровавшейся золой, а остальная часть труб </w:t>
      </w:r>
      <w:r>
        <w:br/>
      </w:r>
      <w:r>
        <w:t xml:space="preserve">содержит загрязнения других видов.</w:t>
      </w:r>
    </w:p>
    <w:p>
      <w:pPr>
        <w:pStyle w:val="Normal"/>
      </w:pPr>
      <w:r>
        <w:t xml:space="preserve">Первый вид загрязнений наиболее легко </w:t>
      </w:r>
      <w:r>
        <w:br/>
      </w:r>
      <w:r>
        <w:t xml:space="preserve">удалить обдувкой поверхностей сжатым воз- </w:t>
      </w:r>
      <w:r>
        <w:br/>
      </w:r>
      <w:r>
        <w:t xml:space="preserve">духом или обмывкой горячей щелочной водой. </w:t>
      </w:r>
      <w:r>
        <w:br/>
      </w:r>
      <w:r>
        <w:t xml:space="preserve">Как обдувка, так и обмывка может быть об- </w:t>
      </w:r>
      <w:r>
        <w:br/>
      </w:r>
      <w:r>
        <w:t xml:space="preserve">щей, индивидуальной или групповой. Во всех </w:t>
      </w:r>
      <w:r>
        <w:br/>
      </w:r>
      <w:r>
        <w:t xml:space="preserve">случаях сжатый воздух или воду подводят </w:t>
      </w:r>
      <w:r>
        <w:br/>
      </w:r>
      <w:r>
        <w:t xml:space="preserve">к рабочим местам по гибкому шлангу, на ра- </w:t>
      </w:r>
      <w:r>
        <w:br/>
      </w:r>
      <w:r>
        <w:t xml:space="preserve">бочих концах которого крепят малогабарит- </w:t>
      </w:r>
      <w:r>
        <w:br/>
      </w:r>
      <w:r>
        <w:t xml:space="preserve">ные приспособления или арматуру небольших </w:t>
      </w:r>
      <w:r>
        <w:br/>
      </w:r>
      <w:r>
        <w:t xml:space="preserve">размеров. Для общей обдувки или обмывки </w:t>
      </w:r>
      <w:r>
        <w:br/>
      </w:r>
      <w:r>
        <w:t xml:space="preserve">труб применяют сопла, обеспечивающие со- </w:t>
      </w:r>
      <w:r>
        <w:br/>
      </w:r>
      <w:r>
        <w:t xml:space="preserve">средоточенную форму выходящей струи. Для </w:t>
      </w:r>
      <w:r>
        <w:br/>
      </w:r>
      <w:r>
        <w:t xml:space="preserve">производства индивидуальной обдувки или </w:t>
      </w:r>
      <w:r>
        <w:br/>
      </w:r>
      <w:r>
        <w:t xml:space="preserve">обмывки труб применяют пистолеты с вверну- </w:t>
      </w:r>
      <w:r>
        <w:br/>
      </w:r>
      <w:r>
        <w:t xml:space="preserve">тыми в них соплами, дающими расширяю- </w:t>
      </w:r>
      <w:r>
        <w:br/>
      </w:r>
      <w:r>
        <w:t xml:space="preserve">щуюся с небольшой закруткой форму струи.</w:t>
      </w:r>
    </w:p>
    <w:p>
      <w:pPr>
        <w:pStyle w:val="Normal"/>
      </w:pPr>
      <w:r>
        <w:t xml:space="preserve">Групповая обдувка или обмывка труб от- </w:t>
      </w:r>
      <w:r>
        <w:br/>
      </w:r>
      <w:r>
        <w:t xml:space="preserve">личается от индивидуальной тем, что вместо </w:t>
      </w:r>
      <w:r>
        <w:br/>
      </w:r>
      <w:r>
        <w:t xml:space="preserve">одной трубы обрабатывают одновременно не-</w:t>
      </w:r>
    </w:p>
    <w:p>
      <w:pPr>
        <w:pStyle w:val="Normal"/>
      </w:pPr>
      <w:r>
        <w:t xml:space="preserve">сколько труб, для чего концы гибких шлангов </w:t>
      </w:r>
      <w:r>
        <w:br/>
      </w:r>
      <w:r>
        <w:t xml:space="preserve">оборудуют специальными гребенками, подво- </w:t>
      </w:r>
      <w:r>
        <w:br/>
      </w:r>
      <w:r>
        <w:t xml:space="preserve">дящими сжатый воздух или воду одновремен- </w:t>
      </w:r>
      <w:r>
        <w:br/>
      </w:r>
      <w:r>
        <w:t xml:space="preserve">но в несколько труб. Групповой метод рабо- </w:t>
      </w:r>
      <w:r>
        <w:br/>
      </w:r>
      <w:r>
        <w:t xml:space="preserve">ты сокращает время, затрачиваемое на очист- </w:t>
      </w:r>
      <w:r>
        <w:br/>
      </w:r>
      <w:r>
        <w:t xml:space="preserve">ку. Давления сжатого воздуха и воды под- </w:t>
      </w:r>
      <w:r>
        <w:br/>
      </w:r>
      <w:r>
        <w:t xml:space="preserve">держивают в пределах 3—6 ати. у</w:t>
      </w:r>
    </w:p>
    <w:p>
      <w:pPr>
        <w:pStyle w:val="Normal"/>
      </w:pPr>
      <w:r>
        <w:t xml:space="preserve">Процесс удаления из труб загрязнений </w:t>
      </w:r>
      <w:r>
        <w:br/>
      </w:r>
      <w:r>
        <w:t xml:space="preserve">второго вида мало отличается от индивиду- </w:t>
      </w:r>
      <w:r>
        <w:br/>
      </w:r>
      <w:r>
        <w:t xml:space="preserve">альной обдувки или обмывки труб и произво- </w:t>
      </w:r>
      <w:r>
        <w:br/>
      </w:r>
      <w:r>
        <w:t xml:space="preserve">дится с предварительным взрыхлением уплот-</w:t>
      </w:r>
    </w:p>
    <w:p>
      <w:pPr>
        <w:pStyle w:val="Normal"/>
      </w:pPr>
      <w:r>
        <w:t xml:space="preserve">нившейся в трубах золы. Для этого в рабочие.</w:t>
      </w:r>
    </w:p>
    <w:p>
      <w:pPr>
        <w:pStyle w:val="Normal"/>
      </w:pPr>
      <w:r>
        <w:t xml:space="preserve">концы гибких шлангов устанавливают отрезки </w:t>
      </w:r>
      <w:r>
        <w:br/>
      </w:r>
      <w:r>
        <w:t xml:space="preserve">труб длиной 250—300 мм, вводят их в загряз- </w:t>
      </w:r>
      <w:r>
        <w:br/>
      </w:r>
      <w:r>
        <w:t xml:space="preserve">ненные трубы и пускают воду. Под давлением </w:t>
      </w:r>
      <w:r>
        <w:br/>
      </w:r>
      <w:r>
        <w:t xml:space="preserve">последней взрыхленная зола (пульпа) уда- </w:t>
      </w:r>
      <w:r>
        <w:br/>
      </w:r>
      <w:r>
        <w:t xml:space="preserve">ляется через кольцевой зазор, образованный </w:t>
      </w:r>
      <w:r>
        <w:br/>
      </w:r>
      <w:r>
        <w:t xml:space="preserve">шлангом и очищаемой трубой. Поскольку при </w:t>
      </w:r>
      <w:r>
        <w:br/>
      </w:r>
      <w:r>
        <w:t xml:space="preserve">сжатом воздухе возникает сильное пыление, </w:t>
      </w:r>
      <w:r>
        <w:br/>
      </w:r>
      <w:r>
        <w:t xml:space="preserve">применяют только воду, давление которой ре- </w:t>
      </w:r>
      <w:r>
        <w:br/>
      </w:r>
      <w:r>
        <w:t xml:space="preserve">гулируется.</w:t>
      </w:r>
    </w:p>
    <w:p>
      <w:pPr>
        <w:pStyle w:val="Normal"/>
      </w:pPr>
      <w:r>
        <w:t xml:space="preserve">Для очистки труб целесообразно приме- </w:t>
      </w:r>
      <w:r>
        <w:br/>
      </w:r>
      <w:r>
        <w:t xml:space="preserve">нять жесткие резиновые шланги или послед- </w:t>
      </w:r>
      <w:r>
        <w:br/>
      </w:r>
      <w:r>
        <w:t xml:space="preserve">ние заменять гибкими валами диаметром </w:t>
      </w:r>
      <w:r>
        <w:br/>
      </w:r>
      <w:r>
        <w:t xml:space="preserve">25 мм, у которых вместо удаленной внутрен- </w:t>
      </w:r>
      <w:r>
        <w:br/>
      </w:r>
      <w:r>
        <w:t xml:space="preserve">ней спирали пропускают резиновые трубки </w:t>
      </w:r>
      <w:r>
        <w:br/>
      </w:r>
      <w:r>
        <w:t xml:space="preserve">для протока воды.</w:t>
      </w:r>
    </w:p>
    <w:p>
      <w:pPr>
        <w:pStyle w:val="Normal"/>
      </w:pPr>
      <w:r>
        <w:t xml:space="preserve">Очистка труб от загрязнений третьего и </w:t>
      </w:r>
      <w:r>
        <w:br/>
      </w:r>
      <w:r>
        <w:t xml:space="preserve">четвертого видов неудобна и затруднительна. </w:t>
      </w:r>
      <w:r>
        <w:br/>
      </w:r>
      <w:r>
        <w:t xml:space="preserve">Полностью эти отложения удаляют рабочим </w:t>
      </w:r>
      <w:r>
        <w:br/>
      </w:r>
      <w:r>
        <w:t xml:space="preserve">инструментом, длина которого берется не ме- </w:t>
      </w:r>
      <w:r>
        <w:br/>
      </w:r>
      <w:r>
        <w:t xml:space="preserve">нее высоты очищаемых труб. Инструмент бо- </w:t>
      </w:r>
      <w:r>
        <w:br/>
      </w:r>
      <w:r>
        <w:t xml:space="preserve">лее короткий или наращиваемый в работе </w:t>
      </w:r>
      <w:r>
        <w:br/>
      </w:r>
      <w:r>
        <w:t xml:space="preserve">усложняет очистку труб и не обеспечивает </w:t>
      </w:r>
      <w:r>
        <w:br/>
      </w:r>
      <w:r>
        <w:t xml:space="preserve">должной производительности. Однако длин- </w:t>
      </w:r>
      <w:r>
        <w:br/>
      </w:r>
      <w:r>
        <w:t xml:space="preserve">ный инструмент нельзя ввести в загрязненные </w:t>
      </w:r>
      <w:r>
        <w:br/>
      </w:r>
      <w:r>
        <w:t xml:space="preserve">трубы из ремонтных проемов вследствие их </w:t>
      </w:r>
      <w:r>
        <w:br/>
      </w:r>
      <w:r>
        <w:t xml:space="preserve">малой высоты. Недостаточна также высота </w:t>
      </w:r>
      <w:r>
        <w:br/>
      </w:r>
      <w:r>
        <w:t xml:space="preserve">газохода и со стороны выхода газов из возду- </w:t>
      </w:r>
      <w:r>
        <w:br/>
      </w:r>
      <w:r>
        <w:t xml:space="preserve">хоподогревателя, обычно не превышающая </w:t>
      </w:r>
      <w:r>
        <w:br/>
      </w:r>
      <w:r>
        <w:t xml:space="preserve">1,5—2 м; эта высота может быть увеличена, </w:t>
      </w:r>
      <w:r>
        <w:br/>
      </w:r>
      <w:r>
        <w:t xml:space="preserve">например, за счет удаления стенки короба га- </w:t>
      </w:r>
      <w:r>
        <w:br/>
      </w:r>
      <w:r>
        <w:t xml:space="preserve">зохода. Такое мероприятие сильно увеличива- </w:t>
      </w:r>
      <w:r>
        <w:br/>
      </w:r>
      <w:r>
        <w:t xml:space="preserve">ет трудоемкость подготовительных работ и по- </w:t>
      </w:r>
      <w:r>
        <w:br/>
      </w:r>
      <w:r>
        <w:t xml:space="preserve">вышает общую стоимость очистки.</w:t>
      </w:r>
    </w:p>
    <w:p>
      <w:pPr>
        <w:pStyle w:val="Normal"/>
      </w:pPr>
      <w:r>
        <w:t xml:space="preserve">Распределение по трубам твердых отложе- </w:t>
      </w:r>
      <w:r>
        <w:br/>
      </w:r>
      <w:r>
        <w:t xml:space="preserve">ний, представляющих собой третий вид за- </w:t>
      </w:r>
      <w:r>
        <w:br/>
      </w:r>
      <w:r>
        <w:t xml:space="preserve">грязнений, показано на рис. 1. Обычно заку- </w:t>
      </w:r>
      <w:r>
        <w:br/>
      </w:r>
      <w:r>
        <w:t xml:space="preserve">порка по высоте труб является прерывистой</w:t>
      </w:r>
    </w:p>
    <w:p>
      <w:pPr>
        <w:pStyle w:val="Normal"/>
      </w:pPr>
      <w:r>
        <w:t xml:space="preserve">с наличием «пустот». Характерной особенно-.</w:t>
      </w:r>
    </w:p>
    <w:p>
      <w:pPr>
        <w:pStyle w:val="Normal"/>
      </w:pPr>
      <w:r>
        <w:t xml:space="preserve">стью отложений данного вида является то, чта </w:t>
      </w:r>
      <w:r>
        <w:br/>
      </w:r>
      <w:r>
        <w:t xml:space="preserve">все они под действием струи горячей воды, </w:t>
      </w:r>
      <w:r>
        <w:br/>
      </w:r>
      <w:r>
        <w:t xml:space="preserve">а лучше — пара растворяются. Схема паро- </w:t>
      </w:r>
      <w:r>
        <w:br/>
      </w:r>
      <w:r>
        <w:t xml:space="preserve">водяной очистки первой ступени трубчатого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ЭНЕРГЕТИК 5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ооо ъъьь ее </w:t>
      </w:r>
      <w:r>
        <w:br/>
      </w:r>
      <w:r>
        <w:t xml:space="preserve">ча</w:t>
      </w:r>
    </w:p>
    <w:p>
      <w:pPr>
        <w:pStyle w:val="Normal"/>
      </w:pPr>
      <w:r>
        <w:t xml:space="preserve">ее, </w:t>
      </w:r>
      <w:r>
        <w:br/>
      </w:r>
      <w:r>
        <w:t xml:space="preserve">&lt;&gt; </w:t>
      </w:r>
      <w:r>
        <w:br/>
      </w:r>
      <w:r>
        <w:t xml:space="preserve">2 </w:t>
      </w:r>
      <w:r>
        <w:br/>
      </w:r>
      <w:r>
        <w:t xml:space="preserve">&lt;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. 9:67 6тат</w:t>
      </w:r>
    </w:p>
    <w:p>
      <w:pPr>
        <w:pStyle w:val="Normal"/>
      </w:pPr>
      <w:r>
        <w:t xml:space="preserve">"альт ль. А Ф.Х,</w:t>
      </w:r>
    </w:p>
    <w:p>
      <w:pPr>
        <w:pStyle w:val="Normal"/>
      </w:pPr>
      <w:r>
        <w:t xml:space="preserve">АХ </w:t>
      </w:r>
      <w:r>
        <w:br/>
      </w:r>
      <w:r>
        <w:t xml:space="preserve">Я </w:t>
      </w:r>
      <w:r>
        <w:br/>
      </w:r>
      <w:r>
        <w:t xml:space="preserve">60593</w:t>
      </w:r>
    </w:p>
    <w:p>
      <w:pPr>
        <w:pStyle w:val="Normal"/>
      </w:pPr>
      <w:r>
        <w:t xml:space="preserve">оч `очъ а `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Хх </w:t>
      </w:r>
      <w:r>
        <w:br/>
      </w:r>
      <w:r>
        <w:t xml:space="preserve">66.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2.9`®;%;9) </w:t>
      </w:r>
      <w:r>
        <w:br/>
      </w:r>
      <w:r>
        <w:t xml:space="preserve">:Ф: "6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ОКУ ука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хх </w:t>
      </w:r>
      <w:r>
        <w:br/>
      </w:r>
      <w:r>
        <w:t xml:space="preserve">©. ®.®, </w:t>
      </w:r>
      <w:r>
        <w:br/>
      </w:r>
      <w:r>
        <w:t xml:space="preserve">9$. </w:t>
      </w:r>
      <w:r>
        <w:br/>
      </w:r>
      <w:r>
        <w:t xml:space="preserve">64% </w:t>
      </w:r>
      <w:r>
        <w:br/>
      </w:r>
      <w:r>
        <w:t xml:space="preserve">хх» </w:t>
      </w:r>
      <w:r>
        <w:br/>
      </w:r>
      <w:r>
        <w:t xml:space="preserve">9</w:t>
      </w:r>
    </w:p>
    <w:p>
      <w:pPr>
        <w:pStyle w:val="Normal"/>
      </w:pPr>
      <w:r>
        <w:t xml:space="preserve">&gt;. </w:t>
      </w:r>
      <w:r>
        <w:br/>
      </w:r>
      <w:r>
        <w:t xml:space="preserve">&lt;</w:t>
      </w:r>
    </w:p>
    <w:p>
      <w:pPr>
        <w:pStyle w:val="Normal"/>
      </w:pPr>
      <w:r>
        <w:t xml:space="preserve">хо </w:t>
      </w:r>
      <w:r>
        <w:br/>
      </w:r>
      <w:r>
        <w:t xml:space="preserve">%: </w:t>
      </w:r>
      <w:r>
        <w:br/>
      </w:r>
      <w:r>
        <w:t xml:space="preserve">&gt; </w:t>
      </w:r>
      <w:r>
        <w:br/>
      </w:r>
      <w:r>
        <w:t xml:space="preserve">Меч.</w:t>
      </w:r>
    </w:p>
    <w:p>
      <w:pPr>
        <w:pStyle w:val="Normal"/>
      </w:pPr>
      <w:r>
        <w:t xml:space="preserve">у. </w:t>
      </w:r>
      <w:r>
        <w:br/>
      </w:r>
      <w:r>
        <w:t xml:space="preserve">аа - тк я. 9.9-.Ф. Ф.Ф: 9:9: 6`^ тат ТАТА ТАТА</w:t>
      </w:r>
    </w:p>
    <w:p>
      <w:pPr>
        <w:pStyle w:val="Normal"/>
      </w:pPr>
      <w:r>
        <w:t xml:space="preserve">ГУМ УШУ ЛУ ЛР. ДУ ДУ </w:t>
      </w:r>
      <w:r>
        <w:br/>
      </w:r>
      <w:r>
        <w:t xml:space="preserve">ть тт</w:t>
      </w:r>
    </w:p>
    <w:p>
      <w:pPr>
        <w:pStyle w:val="Normal"/>
      </w:pPr>
      <w:r>
        <w:t xml:space="preserve">450; </w:t>
      </w:r>
      <w:r>
        <w:br/>
      </w:r>
      <w:r>
        <w:t xml:space="preserve">74 </w:t>
      </w:r>
      <w:r>
        <w:br/>
      </w:r>
      <w:r>
        <w:t xml:space="preserve">6% </w:t>
      </w:r>
      <w:r>
        <w:br/>
      </w:r>
      <w:r>
        <w:t xml:space="preserve">&lt; </w:t>
      </w:r>
      <w:r>
        <w:br/>
      </w:r>
      <w:r>
        <w:t xml:space="preserve">75%. </w:t>
      </w:r>
      <w:r>
        <w:br/>
      </w:r>
      <w:r>
        <w:t xml:space="preserve">59: о </w:t>
      </w:r>
      <w:r>
        <w:br/>
      </w:r>
      <w:r>
        <w:t xml:space="preserve">а И О Е О ИР а а аи ме м ата</w:t>
      </w:r>
    </w:p>
    <w:p>
      <w:pPr>
        <w:pStyle w:val="Normal"/>
      </w:pPr>
      <w:r>
        <w:t xml:space="preserve">&lt; </w:t>
      </w:r>
      <w:r>
        <w:br/>
      </w:r>
      <w:r>
        <w:t xml:space="preserve">&lt;&gt; </w:t>
      </w:r>
      <w:r>
        <w:br/>
      </w:r>
      <w:r>
        <w:t xml:space="preserve">9% </w:t>
      </w:r>
      <w:r>
        <w:br/>
      </w:r>
      <w:r>
        <w:t xml:space="preserve">РУ 4 </w:t>
      </w:r>
      <w:r>
        <w:br/>
      </w:r>
      <w:r>
        <w:t xml:space="preserve">99; </w:t>
      </w:r>
      <w:r>
        <w:br/>
      </w:r>
      <w:r>
        <w:t xml:space="preserve">1 </w:t>
      </w:r>
      <w:r>
        <w:br/>
      </w:r>
      <w:r>
        <w:t xml:space="preserve">хх </w:t>
      </w:r>
      <w:r>
        <w:br/>
      </w:r>
      <w:r>
        <w:t xml:space="preserve">ра</w:t>
      </w:r>
    </w:p>
    <w:p>
      <w:pPr>
        <w:pStyle w:val="Normal"/>
      </w:pPr>
      <w:r>
        <w:t xml:space="preserve">ххх} </w:t>
      </w:r>
      <w:r>
        <w:br/>
      </w:r>
      <w:r>
        <w:t xml:space="preserve">№ ®;</w:t>
      </w:r>
    </w:p>
    <w:p>
      <w:pPr>
        <w:pStyle w:val="Normal"/>
      </w:pPr>
      <w:r>
        <w:t xml:space="preserve">&lt;. </w:t>
      </w:r>
      <w:r>
        <w:br/>
      </w:r>
      <w:r>
        <w:t xml:space="preserve">хх</w:t>
      </w:r>
    </w:p>
    <w:p>
      <w:pPr>
        <w:pStyle w:val="Normal"/>
      </w:pPr>
      <w:r>
        <w:t xml:space="preserve">®. </w:t>
      </w:r>
      <w:r>
        <w:br/>
      </w:r>
      <w:r>
        <w:t xml:space="preserve">жх</w:t>
      </w:r>
    </w:p>
    <w:p>
      <w:pPr>
        <w:pStyle w:val="Normal"/>
      </w:pPr>
      <w:r>
        <w:t xml:space="preserve">оч оччччь</w:t>
      </w:r>
    </w:p>
    <w:p>
      <w:pPr>
        <w:pStyle w:val="Normal"/>
      </w:pPr>
      <w:r>
        <w:t xml:space="preserve">&lt; </w:t>
      </w:r>
      <w:r>
        <w:br/>
      </w:r>
      <w:r>
        <w:t xml:space="preserve">и </w:t>
      </w:r>
      <w:r>
        <w:br/>
      </w:r>
      <w:r>
        <w:t xml:space="preserve">©</w:t>
      </w:r>
    </w:p>
    <w:p>
      <w:pPr>
        <w:pStyle w:val="Normal"/>
      </w:pPr>
      <w:r>
        <w:t xml:space="preserve">х </w:t>
      </w:r>
      <w:r>
        <w:br/>
      </w:r>
      <w:r>
        <w:t xml:space="preserve">\ </w:t>
      </w:r>
      <w:r>
        <w:br/>
      </w:r>
      <w:r>
        <w:t xml:space="preserve">у </w:t>
      </w:r>
      <w:r>
        <w:br/>
      </w:r>
      <w:r>
        <w:t xml:space="preserve">й</w:t>
      </w:r>
    </w:p>
    <w:p>
      <w:pPr>
        <w:pStyle w:val="Normal"/>
      </w:pPr>
      <w:r>
        <w:t xml:space="preserve">5 </w:t>
      </w:r>
      <w:r>
        <w:br/>
      </w:r>
      <w:r>
        <w:t xml:space="preserve">©,</w:t>
      </w:r>
    </w:p>
    <w:p>
      <w:pPr>
        <w:pStyle w:val="Normal"/>
      </w:pPr>
      <w:r>
        <w:t xml:space="preserve">2525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ис. 1. Распре-</w:t>
      </w:r>
    </w:p>
    <w:p>
      <w:pPr>
        <w:pStyle w:val="Normal"/>
      </w:pPr>
      <w:r>
        <w:t xml:space="preserve">еление по тру-</w:t>
      </w:r>
    </w:p>
    <w:p>
      <w:pPr>
        <w:pStyle w:val="Normal"/>
      </w:pPr>
      <w:r>
        <w:t xml:space="preserve">ам твердых от- </w:t>
      </w:r>
      <w:r>
        <w:br/>
      </w:r>
      <w:r>
        <w:t xml:space="preserve">‚ ложений.</w:t>
      </w:r>
    </w:p>
    <w:p>
      <w:pPr>
        <w:pStyle w:val="Normal"/>
      </w:pPr>
      <w:r>
        <w:t xml:space="preserve">—трубная решет- </w:t>
      </w:r>
      <w:r>
        <w:br/>
      </w:r>
      <w:r>
        <w:t xml:space="preserve">а; 2— труба; 3— </w:t>
      </w:r>
      <w:r>
        <w:br/>
      </w:r>
      <w:r>
        <w:t xml:space="preserve">отложения.</w:t>
      </w:r>
    </w:p>
    <w:p>
      <w:pPr>
        <w:pStyle w:val="Normal"/>
      </w:pPr>
      <w:r>
        <w:t xml:space="preserve">воздухоподогревателя от за- </w:t>
      </w:r>
      <w:r>
        <w:br/>
      </w:r>
      <w:r>
        <w:t xml:space="preserve">грязнений третьего вида приве- </w:t>
      </w:r>
      <w:r>
        <w:br/>
      </w:r>
      <w:r>
        <w:t xml:space="preserve">дена на рис. 2.</w:t>
      </w:r>
    </w:p>
    <w:p>
      <w:pPr>
        <w:pStyle w:val="Normal"/>
      </w:pPr>
      <w:r>
        <w:t xml:space="preserve">Как видно из схемы, загряз- </w:t>
      </w:r>
      <w:r>
        <w:br/>
      </w:r>
      <w:r>
        <w:t xml:space="preserve">ненный элемент расположен </w:t>
      </w:r>
      <w:r>
        <w:br/>
      </w:r>
      <w:r>
        <w:t xml:space="preserve">в нижней части конвективной </w:t>
      </w:r>
      <w:r>
        <w:br/>
      </w:r>
      <w:r>
        <w:t xml:space="preserve">шахты котла и состоит из восъ- </w:t>
      </w:r>
      <w:r>
        <w:br/>
      </w:r>
      <w:r>
        <w:t xml:space="preserve">ми кубов. Для ввода в трубы </w:t>
      </w:r>
      <w:r>
        <w:br/>
      </w:r>
      <w:r>
        <w:t xml:space="preserve">рабочего инструмента срезано </w:t>
      </w:r>
      <w:r>
        <w:br/>
      </w:r>
      <w:r>
        <w:t xml:space="preserve">днище металлического короба </w:t>
      </w:r>
      <w:r>
        <w:br/>
      </w:r>
      <w:r>
        <w:t xml:space="preserve">газохода и на освобожденной</w:t>
      </w:r>
    </w:p>
    <w:p>
      <w:pPr>
        <w:pStyle w:val="Normal"/>
      </w:pPr>
      <w:r>
        <w:t xml:space="preserve">` от посторонних предметов пло-</w:t>
      </w:r>
    </w:p>
    <w:p>
      <w:pPr>
        <w:pStyle w:val="Normal"/>
      </w:pPr>
      <w:r>
        <w:t xml:space="preserve">щадке установлены подмости. </w:t>
      </w:r>
      <w:r>
        <w:br/>
      </w:r>
      <w:r>
        <w:t xml:space="preserve">Высота между настилом под- </w:t>
      </w:r>
      <w:r>
        <w:br/>
      </w:r>
      <w:r>
        <w:t xml:space="preserve">мостей и нижними трубными </w:t>
      </w:r>
      <w:r>
        <w:br/>
      </w:r>
      <w:r>
        <w:t xml:space="preserve">решетками кубов принята не- </w:t>
      </w:r>
      <w:r>
        <w:br/>
      </w:r>
      <w:r>
        <w:t xml:space="preserve">сколько выше роста человека.</w:t>
      </w:r>
    </w:p>
    <w:p>
      <w:pPr>
        <w:pStyle w:val="Normal"/>
      </w:pPr>
      <w:r>
        <w:t xml:space="preserve">Вода или пар от коллектора </w:t>
      </w:r>
      <w:r>
        <w:br/>
      </w:r>
      <w:r>
        <w:t xml:space="preserve">8 по гибкому шлангу 7 и штан-</w:t>
      </w:r>
    </w:p>
    <w:p>
      <w:pPr>
        <w:pStyle w:val="Normal"/>
      </w:pPr>
      <w:r>
        <w:t xml:space="preserve">ге 4 подводится к загрязнен- </w:t>
      </w:r>
      <w:r>
        <w:br/>
      </w:r>
      <w:r>
        <w:t xml:space="preserve">той трубе куба 1. Коллектор представляет со- </w:t>
      </w:r>
      <w:r>
        <w:br/>
      </w:r>
      <w:r>
        <w:t xml:space="preserve">ой небольшой смеситель горячей и холодной </w:t>
      </w:r>
      <w:r>
        <w:br/>
      </w:r>
      <w:r>
        <w:t xml:space="preserve">оды, поступающей в него по трубопроводам </w:t>
      </w:r>
      <w:r>
        <w:br/>
      </w:r>
      <w:r>
        <w:t xml:space="preserve">7 и 10. Для облегчения подъема штанга 4 при </w:t>
      </w:r>
      <w:r>
        <w:br/>
      </w:r>
      <w:r>
        <w:t xml:space="preserve">томощи стального троса диаметром 8 мм под- </w:t>
      </w:r>
      <w:r>
        <w:br/>
      </w:r>
      <w:r>
        <w:t xml:space="preserve">ешена к блоку 3 и уравновешена грузом 5. </w:t>
      </w:r>
      <w:r>
        <w:br/>
      </w:r>
      <w:r>
        <w:t xml:space="preserve">Блок 9, свободно передвигающийся по трубам </w:t>
      </w:r>
      <w:r>
        <w:br/>
      </w:r>
      <w:r>
        <w:t xml:space="preserve">‚ позволяет устанавливать штангу против лю- </w:t>
      </w:r>
      <w:r>
        <w:br/>
      </w:r>
      <w:r>
        <w:t xml:space="preserve">ой загрязненной трубы куба. </w:t>
      </w:r>
      <w:r>
        <w:br/>
      </w:r>
      <w:r>
        <w:t xml:space="preserve">’® Трубы чистят 2 чел.: один оперирует вен- </w:t>
      </w:r>
      <w:r>
        <w:br/>
      </w:r>
      <w:r>
        <w:t xml:space="preserve">илями 9 и 10 и является старшим, а другой </w:t>
      </w:r>
      <w:r>
        <w:br/>
      </w:r>
      <w:r>
        <w:t xml:space="preserve">тередвигается по настилу подмостей и, вы- </w:t>
      </w:r>
      <w:r>
        <w:br/>
      </w:r>
      <w:r>
        <w:t xml:space="preserve">толняя команду старшего, управляет штан- </w:t>
      </w:r>
      <w:r>
        <w:br/>
      </w:r>
      <w:r>
        <w:t xml:space="preserve">ой 4.</w:t>
      </w:r>
    </w:p>
    <w:p>
      <w:pPr>
        <w:pStyle w:val="Normal"/>
      </w:pPr>
      <w:r>
        <w:t xml:space="preserve">Трубы чистят в следующей последователь- </w:t>
      </w:r>
      <w:r>
        <w:br/>
      </w:r>
      <w:r>
        <w:t xml:space="preserve">ости: находящийся на подмостях рабочий </w:t>
      </w:r>
      <w:r>
        <w:br/>
      </w:r>
      <w:r>
        <w:t xml:space="preserve">’станавливает штангу с коронкой в одну из </w:t>
      </w:r>
      <w:r>
        <w:br/>
      </w:r>
      <w:r>
        <w:t xml:space="preserve">агрязненных труб, отходит в сторону и, уве- </w:t>
      </w:r>
      <w:r>
        <w:br/>
      </w:r>
      <w:r>
        <w:t xml:space="preserve">тичив натяжение троса, следит за действиями </w:t>
      </w:r>
      <w:r>
        <w:br/>
      </w:r>
      <w:r>
        <w:t xml:space="preserve">таршего. Последний пускает в трубу, напри- </w:t>
      </w:r>
      <w:r>
        <w:br/>
      </w:r>
      <w:r>
        <w:t xml:space="preserve">ер, перегретую воду и наблюдает за продви- </w:t>
      </w:r>
      <w:r>
        <w:br/>
      </w:r>
      <w:r>
        <w:t xml:space="preserve">кением штанги. Как только продвижение </w:t>
      </w:r>
      <w:r>
        <w:br/>
      </w:r>
      <w:r>
        <w:t xml:space="preserve">птанги внутрь трубы прекратится, старший </w:t>
      </w:r>
      <w:r>
        <w:br/>
      </w:r>
      <w:r>
        <w:t xml:space="preserve">тключает воду и дает команду подручному </w:t>
      </w:r>
      <w:r>
        <w:br/>
      </w:r>
      <w:r>
        <w:t xml:space="preserve">› продвижении штанги вручную. Сопротивле- </w:t>
      </w:r>
      <w:r>
        <w:br/>
      </w:r>
      <w:r>
        <w:t xml:space="preserve">ие продвижению штанги в трубу обычно ока- </w:t>
      </w:r>
      <w:r>
        <w:br/>
      </w:r>
      <w:r>
        <w:t xml:space="preserve">ывает малорастворимый остов отложений, </w:t>
      </w:r>
      <w:r>
        <w:br/>
      </w:r>
      <w:r>
        <w:t xml:space="preserve">иедленно разрушающийся от воздействия </w:t>
      </w:r>
      <w:r>
        <w:br/>
      </w:r>
      <w:r>
        <w:t xml:space="preserve">аровой струи. Для разрушения этого скелета </w:t>
      </w:r>
      <w:r>
        <w:br/>
      </w:r>
      <w:r>
        <w:t xml:space="preserve">остаточно небольшого удара, наносимого по </w:t>
      </w:r>
      <w:r>
        <w:br/>
      </w:r>
      <w:r>
        <w:t xml:space="preserve">ему штангой. С этой целью подручный рабо- </w:t>
      </w:r>
      <w:r>
        <w:br/>
      </w:r>
      <w:r>
        <w:t xml:space="preserve">ий отводит штангу несколько вниз и быстро </w:t>
      </w:r>
      <w:r>
        <w:br/>
      </w:r>
      <w:r>
        <w:t xml:space="preserve">юосылает вверх.</w:t>
      </w:r>
    </w:p>
    <w:p>
      <w:pPr>
        <w:pStyle w:val="Normal"/>
      </w:pPr>
      <w:r>
        <w:t xml:space="preserve">Разрушив скелет, подручный рабочий сно- </w:t>
      </w:r>
      <w:r>
        <w:br/>
      </w:r>
      <w:r>
        <w:t xml:space="preserve">а отходит в сторону и натягивает трос для </w:t>
      </w:r>
      <w:r>
        <w:br/>
      </w:r>
      <w:r>
        <w:t xml:space="preserve">‘держивания коронки штанги подле отложе- </w:t>
      </w:r>
      <w:r>
        <w:br/>
      </w:r>
      <w:r>
        <w:t xml:space="preserve">ий при вторичном пуске пара в трубу и т. д. </w:t>
      </w:r>
      <w:r>
        <w:br/>
      </w:r>
      <w:r>
        <w:t xml:space="preserve">`акие операции производят до полной очистки</w:t>
      </w:r>
    </w:p>
    <w:p>
      <w:pPr>
        <w:pStyle w:val="Normal"/>
      </w:pPr>
      <w:r>
        <w:t xml:space="preserve">Энергетик, № 2.</w:t>
      </w:r>
    </w:p>
    <w:p>
      <w:pPr>
        <w:pStyle w:val="Normal"/>
      </w:pPr>
      <w:r>
        <w:t xml:space="preserve">Рис. 2. Схема пароводяной очистки первой ступени труб- </w:t>
      </w:r>
      <w:r>
        <w:br/>
      </w:r>
      <w:r>
        <w:t xml:space="preserve">чатого воздухоподогревателя.</w:t>
      </w:r>
    </w:p>
    <w:p>
      <w:pPr>
        <w:pStyle w:val="Normal"/>
      </w:pPr>
      <w:r>
        <w:t xml:space="preserve">1—куб; 2—параллельно установленные трубы; 83—блок; 4— </w:t>
      </w:r>
      <w:r>
        <w:br/>
      </w:r>
      <w:r>
        <w:t xml:space="preserve">штанга (пустотелая); 5— груз; 6—коронка; 7—гибкий шланг; </w:t>
      </w:r>
      <w:r>
        <w:br/>
      </w:r>
      <w:r>
        <w:t xml:space="preserve">8 —коллектор; 9, 10 — трубопроводы (перегретой и холодной воды).</w:t>
      </w:r>
    </w:p>
    <w:p>
      <w:pPr>
        <w:pStyle w:val="Normal"/>
      </w:pPr>
      <w:r>
        <w:t xml:space="preserve">труб, после чего штангу переставляют в дру- </w:t>
      </w:r>
      <w:r>
        <w:br/>
      </w:r>
      <w:r>
        <w:t xml:space="preserve">гую загрязненную трубу.</w:t>
      </w:r>
    </w:p>
    <w:p>
      <w:pPr>
        <w:pStyle w:val="Normal"/>
      </w:pPr>
      <w:r>
        <w:t xml:space="preserve">При удалении из труб твердых отложений </w:t>
      </w:r>
      <w:r>
        <w:br/>
      </w:r>
      <w:r>
        <w:t xml:space="preserve">можно применять пар, пароводяную смесь, го- </w:t>
      </w:r>
      <w:r>
        <w:br/>
      </w:r>
      <w:r>
        <w:t xml:space="preserve">рячую или холодную воду. Однако наиболее </w:t>
      </w:r>
      <w:r>
        <w:br/>
      </w:r>
      <w:r>
        <w:t xml:space="preserve">эффективным является пар, например, обра- </w:t>
      </w:r>
      <w:r>
        <w:br/>
      </w:r>
      <w:r>
        <w:t xml:space="preserve">зующийся при снижении давления перегретой </w:t>
      </w:r>
      <w:r>
        <w:br/>
      </w:r>
      <w:r>
        <w:t xml:space="preserve">воды. Скорость продвижения штанги’ трубы </w:t>
      </w:r>
      <w:r>
        <w:br/>
      </w:r>
      <w:r>
        <w:t xml:space="preserve">обычно не превышает 0,5—1 пог. м в минуту, </w:t>
      </w:r>
      <w:r>
        <w:br/>
      </w:r>
      <w:r>
        <w:t xml:space="preserve">если коронка штанги удерживается подле от- </w:t>
      </w:r>
      <w:r>
        <w:br/>
      </w:r>
      <w:r>
        <w:t xml:space="preserve">ложений в трубе, а давление пара на коллек- </w:t>
      </w:r>
      <w:r>
        <w:br/>
      </w:r>
      <w:r>
        <w:t xml:space="preserve">торе 35—50 ати.</w:t>
      </w:r>
    </w:p>
    <w:p>
      <w:pPr>
        <w:pStyle w:val="Normal"/>
      </w:pPr>
      <w:r>
        <w:t xml:space="preserve">Изложенный метод не является единствен- </w:t>
      </w:r>
      <w:r>
        <w:br/>
      </w:r>
      <w:r>
        <w:t xml:space="preserve">ным. Часто подобные отложения удаляют из </w:t>
      </w:r>
      <w:r>
        <w:br/>
      </w:r>
      <w:r>
        <w:t xml:space="preserve">труб путем высверливания.</w:t>
      </w:r>
    </w:p>
    <w:p>
      <w:pPr>
        <w:pStyle w:val="Normal"/>
      </w:pPr>
      <w:r>
        <w:t xml:space="preserve">Загрязнения четвертого вида, представ- </w:t>
      </w:r>
      <w:r>
        <w:br/>
      </w:r>
      <w:r>
        <w:t xml:space="preserve">ляющие твердые сцементировавшиеся отложе- </w:t>
      </w:r>
      <w:r>
        <w:br/>
      </w:r>
      <w:r>
        <w:t xml:space="preserve">ния, удаляют из труб методом бурения. Удар- </w:t>
      </w:r>
      <w:r>
        <w:br/>
      </w:r>
      <w:r>
        <w:t xml:space="preserve">но-поворотный принцип работы инструмента </w:t>
      </w:r>
      <w:r>
        <w:br/>
      </w:r>
      <w:r>
        <w:t xml:space="preserve">позволяет дробить отложения на мельчайшие </w:t>
      </w:r>
      <w:r>
        <w:br/>
      </w:r>
      <w:r>
        <w:t xml:space="preserve">кусочки и образовавшуюся ‘мелочь удалять </w:t>
      </w:r>
      <w:r>
        <w:br/>
      </w:r>
      <w:r>
        <w:t xml:space="preserve">из труб продувкой сжатым воздухом (рис. 3).</w:t>
      </w:r>
    </w:p>
    <w:p>
      <w:pPr>
        <w:pStyle w:val="Normal"/>
      </w:pPr>
      <w:r>
        <w:t xml:space="preserve">Как видно, схема бурения отложений по </w:t>
      </w:r>
      <w:r>
        <w:br/>
      </w:r>
      <w:r>
        <w:t xml:space="preserve">внешнему виду мало отличается от приведен- </w:t>
      </w:r>
      <w:r>
        <w:br/>
      </w:r>
      <w:r>
        <w:t xml:space="preserve">ной схемы пароводяной очистки труб. Но здесь </w:t>
      </w:r>
      <w:r>
        <w:br/>
      </w:r>
      <w:r>
        <w:t xml:space="preserve">для разрушения отложений применен бур 4 </w:t>
      </w:r>
      <w:r>
        <w:br/>
      </w:r>
      <w:r>
        <w:t xml:space="preserve">со съемной коронкой 6, установленный в бу- </w:t>
      </w:r>
      <w:r>
        <w:br/>
      </w:r>
      <w:r>
        <w:t xml:space="preserve">рильный молоток 8. Сжатый воздух к молотку </w:t>
      </w:r>
      <w:r>
        <w:br/>
      </w:r>
      <w:r>
        <w:t xml:space="preserve">(обычно типа РП-17, РПМ-17) подводится по </w:t>
      </w:r>
      <w:r>
        <w:br/>
      </w:r>
      <w:r>
        <w:t xml:space="preserve">шлангу 7 от магистрали 9.</w:t>
      </w:r>
    </w:p>
    <w:p>
      <w:pPr>
        <w:pStyle w:val="Normal"/>
      </w:pPr>
      <w:r>
        <w:t xml:space="preserve">Приступая к очистке, бур 4 направляют </w:t>
      </w:r>
      <w:r>
        <w:br/>
      </w:r>
      <w:r>
        <w:t xml:space="preserve">в одну из загрязненных труб и, удерживая </w:t>
      </w:r>
      <w:r>
        <w:br/>
      </w:r>
      <w:r>
        <w:t xml:space="preserve">молоток 8, пускают его в работу. После углуб- </w:t>
      </w:r>
      <w:r>
        <w:br/>
      </w:r>
      <w:r>
        <w:t xml:space="preserve">ления бура в трубу для завершения очистки </w:t>
      </w:r>
      <w:r>
        <w:br/>
      </w:r>
      <w:r>
        <w:t xml:space="preserve">ее молоток передается рабочему на настилах. </w:t>
      </w:r>
      <w:r>
        <w:br/>
      </w:r>
      <w:r>
        <w:t xml:space="preserve">В процессе бурения часто продувают трубу</w:t>
      </w:r>
    </w:p>
    <w:p>
      <w:pPr>
        <w:pStyle w:val="Normal"/>
      </w:pPr>
      <w:r>
        <w:t xml:space="preserve">6 ЭНЕРГЕТИК №</w:t>
      </w:r>
    </w:p>
    <w:p>
      <w:pPr>
        <w:pStyle w:val="Normal"/>
      </w:pPr>
      <w:r>
        <w:t xml:space="preserve">Рис. 3. Схема удаления из труб отложений методом их </w:t>
      </w:r>
      <w:r>
        <w:br/>
      </w:r>
      <w:r>
        <w:t xml:space="preserve">бурения.</w:t>
      </w:r>
    </w:p>
    <w:p>
      <w:pPr>
        <w:pStyle w:val="Normal"/>
      </w:pPr>
      <w:r>
        <w:t xml:space="preserve">1—куб; 2—трубы (параллельно установленные); 3—блок; 4— </w:t>
      </w:r>
      <w:r>
        <w:br/>
      </w:r>
      <w:r>
        <w:t xml:space="preserve">бур; 5— груз; 6—коронка бура; 7— пневматический шланг; 8 — </w:t>
      </w:r>
      <w:r>
        <w:br/>
      </w:r>
      <w:r>
        <w:t xml:space="preserve">бурильный молоток; 9 —магистраль сжатого воздуха.</w:t>
      </w:r>
    </w:p>
    <w:p>
      <w:pPr>
        <w:pStyle w:val="Normal"/>
      </w:pPr>
      <w:r>
        <w:t xml:space="preserve">сжатым воздухом. Если продувки не устра- </w:t>
      </w:r>
      <w:r>
        <w:br/>
      </w:r>
      <w:r>
        <w:t xml:space="preserve">няют заедания бура в трубе, заменяют корон- </w:t>
      </w:r>
      <w:r>
        <w:br/>
      </w:r>
      <w:r>
        <w:t xml:space="preserve">ку другой, большего размера, а если этого </w:t>
      </w:r>
      <w:r>
        <w:br/>
      </w:r>
      <w:r>
        <w:t xml:space="preserve">сделать нельзя, заменяют бур более тонким.</w:t>
      </w:r>
    </w:p>
    <w:p>
      <w:pPr>
        <w:pStyle w:val="Normal"/>
      </w:pPr>
      <w:r>
        <w:t xml:space="preserve">Как было указано, часть труб может со- </w:t>
      </w:r>
      <w:r>
        <w:br/>
      </w:r>
      <w:r>
        <w:t xml:space="preserve">держать загрязнения третьего вида, легко </w:t>
      </w:r>
      <w:r>
        <w:br/>
      </w:r>
      <w:r>
        <w:t xml:space="preserve">поддающиеся высверливанию. В таких слу- </w:t>
      </w:r>
      <w:r>
        <w:br/>
      </w:r>
      <w:r>
        <w:t xml:space="preserve">чаях бур заменяют пустотелой штангой, обо- </w:t>
      </w:r>
      <w:r>
        <w:br/>
      </w:r>
      <w:r>
        <w:t xml:space="preserve">рудованной с одного конца фрезой или свер- </w:t>
      </w:r>
      <w:r>
        <w:br/>
      </w:r>
      <w:r>
        <w:t xml:space="preserve">лом, а для вращения штанги используют, на- </w:t>
      </w:r>
      <w:r>
        <w:br/>
      </w:r>
      <w:r>
        <w:t xml:space="preserve">пример, модернизированную пневматическую </w:t>
      </w:r>
      <w:r>
        <w:br/>
      </w:r>
      <w:r>
        <w:t xml:space="preserve">машинку И-118, приспособленную для продув- </w:t>
      </w:r>
      <w:r>
        <w:br/>
      </w:r>
      <w:r>
        <w:t xml:space="preserve">ки очищаемой трубы сжатым воздухом.</w:t>
      </w:r>
    </w:p>
    <w:p>
      <w:pPr>
        <w:pStyle w:val="Normal"/>
      </w:pPr>
      <w:r>
        <w:t xml:space="preserve">Для полной очистки труб от отложений </w:t>
      </w:r>
      <w:r>
        <w:br/>
      </w:r>
      <w:r>
        <w:t xml:space="preserve">третьего и четвертого видов длина штанг или </w:t>
      </w:r>
      <w:r>
        <w:br/>
      </w:r>
      <w:r>
        <w:t xml:space="preserve">бура должна быть близкой к высоте очищае- </w:t>
      </w:r>
      <w:r>
        <w:br/>
      </w:r>
      <w:r>
        <w:t xml:space="preserve">мых труб.</w:t>
      </w:r>
    </w:p>
    <w:p>
      <w:pPr>
        <w:pStyle w:val="Normal"/>
      </w:pPr>
      <w:r>
        <w:t xml:space="preserve">Нередки случаи, когда много труб у наи- </w:t>
      </w:r>
      <w:r>
        <w:br/>
      </w:r>
      <w:r>
        <w:t xml:space="preserve">более холодной части воздухоподогревателя </w:t>
      </w:r>
      <w:r>
        <w:br/>
      </w:r>
      <w:r>
        <w:t xml:space="preserve">забиваются отложениями третьего и четверто- </w:t>
      </w:r>
      <w:r>
        <w:br/>
      </w:r>
      <w:r>
        <w:t xml:space="preserve">го видов, в результате чего почти половина </w:t>
      </w:r>
      <w:r>
        <w:br/>
      </w:r>
      <w:r>
        <w:t xml:space="preserve">пакетов загрязненного элемента выключает- </w:t>
      </w:r>
      <w:r>
        <w:br/>
      </w:r>
      <w:r>
        <w:t xml:space="preserve">ся из работы.</w:t>
      </w:r>
    </w:p>
    <w:p>
      <w:pPr>
        <w:pStyle w:val="Normal"/>
      </w:pPr>
      <w:r>
        <w:t xml:space="preserve">Так было на ТЭЦ № 12 Мосэнерго, на Ка- </w:t>
      </w:r>
      <w:r>
        <w:br/>
      </w:r>
      <w:r>
        <w:t xml:space="preserve">лининградской ГРЭС № 2 и других электриче- </w:t>
      </w:r>
      <w:r>
        <w:br/>
      </w:r>
      <w:r>
        <w:t xml:space="preserve">ских станциях.</w:t>
      </w:r>
    </w:p>
    <w:p>
      <w:pPr>
        <w:pStyle w:val="Normal"/>
      </w:pPr>
      <w:r>
        <w:t xml:space="preserve">Одной из причин такого положения являет- </w:t>
      </w:r>
      <w:r>
        <w:br/>
      </w:r>
      <w:r>
        <w:t xml:space="preserve">ся большая стесненность размещения отдель- </w:t>
      </w:r>
      <w:r>
        <w:br/>
      </w:r>
      <w:r>
        <w:t xml:space="preserve">ных элементов хвостовых поверхностей нагре- </w:t>
      </w:r>
      <w:r>
        <w:br/>
      </w:r>
      <w:r>
        <w:t xml:space="preserve">ва в конвективных шахтах котлов..</w:t>
      </w:r>
    </w:p>
    <w:p>
      <w:pPr>
        <w:pStyle w:val="Normal"/>
      </w:pPr>
      <w:r>
        <w:t xml:space="preserve">Так, например, несколько крайних рядов </w:t>
      </w:r>
      <w:r>
        <w:br/>
      </w:r>
      <w:r>
        <w:t xml:space="preserve">труб в кубах уже в первый период работы </w:t>
      </w:r>
      <w:r>
        <w:br/>
      </w:r>
      <w:r>
        <w:t xml:space="preserve">после пуска котла загрязняются вследствие</w:t>
      </w:r>
    </w:p>
    <w:p>
      <w:pPr>
        <w:pStyle w:val="Normal"/>
      </w:pPr>
      <w:r>
        <w:t xml:space="preserve">Рис. 4. Схема газохода с бун-</w:t>
      </w:r>
    </w:p>
    <w:p>
      <w:pPr>
        <w:pStyle w:val="Normal"/>
      </w:pPr>
      <w:r>
        <w:t xml:space="preserve">1— труба; </w:t>
      </w:r>
      <w:r>
        <w:br/>
      </w:r>
      <w:r>
        <w:t xml:space="preserve">доступные для очистки. з.</w:t>
      </w:r>
    </w:p>
    <w:p>
      <w:pPr>
        <w:pStyle w:val="Normal"/>
      </w:pPr>
      <w:r>
        <w:t xml:space="preserve">К 0м05б</w:t>
      </w:r>
    </w:p>
    <w:p>
      <w:pPr>
        <w:pStyle w:val="Normal"/>
      </w:pPr>
      <w:r>
        <w:t xml:space="preserve">Ш] Кдымос0у 2</w:t>
      </w:r>
    </w:p>
    <w:p>
      <w:pPr>
        <w:pStyle w:val="Normal"/>
      </w:pPr>
      <w:r>
        <w:t xml:space="preserve">` Рис. 5. Схема газохода </w:t>
      </w:r>
      <w:r>
        <w:br/>
      </w:r>
      <w:r>
        <w:t xml:space="preserve">закругленными стенками ко </w:t>
      </w:r>
      <w:r>
        <w:br/>
      </w:r>
      <w:r>
        <w:t xml:space="preserve">роба. </w:t>
      </w:r>
      <w:r>
        <w:br/>
      </w:r>
      <w:r>
        <w:t xml:space="preserve">1— труба; 2—ряды, труднодос </w:t>
      </w:r>
      <w:r>
        <w:br/>
      </w:r>
      <w:r>
        <w:t xml:space="preserve">тупные для очистки. </w:t>
      </w:r>
      <w:r>
        <w:br/>
      </w:r>
      <w:r>
        <w:t xml:space="preserve">кером. </w:t>
      </w:r>
      <w:r>
        <w:br/>
      </w:r>
      <w:r>
        <w:t xml:space="preserve">2— ряды</w:t>
      </w:r>
    </w:p>
    <w:p>
      <w:pPr>
        <w:pStyle w:val="Normal"/>
      </w:pPr>
      <w:r>
        <w:t xml:space="preserve">труб, трудно-</w:t>
      </w:r>
    </w:p>
    <w:p>
      <w:pPr>
        <w:pStyle w:val="Normal"/>
      </w:pPr>
      <w:r>
        <w:t xml:space="preserve">близкого расположения к трубным доскам </w:t>
      </w:r>
      <w:r>
        <w:br/>
      </w:r>
      <w:r>
        <w:t xml:space="preserve">нависающей обмуровки, наклоненных стенок </w:t>
      </w:r>
      <w:r>
        <w:br/>
      </w:r>
      <w:r>
        <w:t xml:space="preserve">бункеров (рис. 4), близкого расположения </w:t>
      </w:r>
      <w:r>
        <w:br/>
      </w:r>
      <w:r>
        <w:t xml:space="preserve">закруглений стенок металлических коробоЕ </w:t>
      </w:r>
      <w:r>
        <w:br/>
      </w:r>
      <w:r>
        <w:t xml:space="preserve">газохода (рис. 5), препятствующих вводу </w:t>
      </w:r>
      <w:r>
        <w:br/>
      </w:r>
      <w:r>
        <w:t xml:space="preserve">в трубы даже и малогабаритного инструмен: </w:t>
      </w:r>
      <w:r>
        <w:br/>
      </w:r>
      <w:r>
        <w:t xml:space="preserve">та. Имеют место случаи небрежной приварки </w:t>
      </w:r>
      <w:r>
        <w:br/>
      </w:r>
      <w:r>
        <w:t xml:space="preserve">труб к трубным доскам во время ремонта воз: </w:t>
      </w:r>
      <w:r>
        <w:br/>
      </w:r>
      <w:r>
        <w:t xml:space="preserve">духоподогревателей (сильное сужение про- </w:t>
      </w:r>
      <w:r>
        <w:br/>
      </w:r>
      <w:r>
        <w:t xml:space="preserve">ходного сечения труб из-за наплыва металла </w:t>
      </w:r>
      <w:r>
        <w:br/>
      </w:r>
      <w:r>
        <w:t xml:space="preserve">по шву).</w:t>
      </w:r>
    </w:p>
    <w:p>
      <w:pPr>
        <w:pStyle w:val="Normal"/>
      </w:pPr>
      <w:r>
        <w:t xml:space="preserve">Выводы </w:t>
      </w:r>
      <w:r>
        <w:br/>
      </w:r>
      <w:r>
        <w:t xml:space="preserve">1. Высота труб в кубах наиболее холод- </w:t>
      </w:r>
      <w:r>
        <w:br/>
      </w:r>
      <w:r>
        <w:t xml:space="preserve">ной секции воздухоподогревателя должна </w:t>
      </w:r>
      <w:r>
        <w:br/>
      </w:r>
      <w:r>
        <w:t xml:space="preserve">быть минимальной. </w:t>
      </w:r>
      <w:r>
        <w:br/>
      </w:r>
      <w:r>
        <w:t xml:space="preserve">2. Размещая наиболее холодный элемент</w:t>
      </w:r>
    </w:p>
    <w:p>
      <w:pPr>
        <w:pStyle w:val="Normal"/>
      </w:pPr>
      <w:r>
        <w:t xml:space="preserve">воздухоподогревателя в нижней части конвек- </w:t>
      </w:r>
      <w:r>
        <w:br/>
      </w:r>
      <w:r>
        <w:t xml:space="preserve">тивного газохода котла, высоту между полом </w:t>
      </w:r>
      <w:r>
        <w:br/>
      </w:r>
      <w:r>
        <w:t xml:space="preserve">зольного отделения и нижней трубной решет- </w:t>
      </w:r>
      <w:r>
        <w:br/>
      </w:r>
      <w:r>
        <w:t xml:space="preserve">кой кубов принимать на 500—700 мм большей </w:t>
      </w:r>
      <w:r>
        <w:br/>
      </w:r>
      <w:r>
        <w:t xml:space="preserve">длины труб в кубах.</w:t>
      </w:r>
    </w:p>
    <w:p>
      <w:pPr>
        <w:pStyle w:val="Normal"/>
      </w:pPr>
      <w:r>
        <w:t xml:space="preserve">3. Высота ремонтных проемов между сек: </w:t>
      </w:r>
      <w:r>
        <w:br/>
      </w:r>
      <w:r>
        <w:t xml:space="preserve">циями и особенно со стороны входа газое </w:t>
      </w:r>
      <w:r>
        <w:br/>
      </w:r>
      <w:r>
        <w:t xml:space="preserve">в наиболее холодную секцию воздухоподогре: </w:t>
      </w:r>
      <w:r>
        <w:br/>
      </w:r>
      <w:r>
        <w:t xml:space="preserve">вателя должна быть не менее 800 мм. |</w:t>
      </w:r>
    </w:p>
    <w:p>
      <w:pPr>
        <w:pStyle w:val="Normal"/>
      </w:pPr>
      <w:r>
        <w:t xml:space="preserve">4. При монтаже воздухоподогревателя не </w:t>
      </w:r>
      <w:r>
        <w:br/>
      </w:r>
      <w:r>
        <w:t xml:space="preserve">следует допускать над трубами кубов близко! </w:t>
      </w:r>
      <w:r>
        <w:br/>
      </w:r>
      <w:r>
        <w:t xml:space="preserve">го нависания теплоизоляционной обшивки </w:t>
      </w:r>
      <w:r>
        <w:br/>
      </w:r>
      <w:r>
        <w:t xml:space="preserve">близкого расположения к трубным доскам на! </w:t>
      </w:r>
      <w:r>
        <w:br/>
      </w:r>
      <w:r>
        <w:t xml:space="preserve">клонных стенок бункеров или стенок метал! </w:t>
      </w:r>
      <w:r>
        <w:br/>
      </w:r>
      <w:r>
        <w:t xml:space="preserve">лических коробов газохода.</w:t>
      </w:r>
    </w:p>
    <w:p>
      <w:pPr>
        <w:pStyle w:val="Normal"/>
      </w:pPr>
      <w:r>
        <w:t xml:space="preserve">5. Производя замену изношенных труб </w:t>
      </w:r>
      <w:r>
        <w:br/>
      </w:r>
      <w:r>
        <w:t xml:space="preserve">в кубах, не допускать сужения проходного се‘ </w:t>
      </w:r>
      <w:r>
        <w:br/>
      </w:r>
      <w:r>
        <w:t xml:space="preserve">чения труб в местах приварки их к трубным </w:t>
      </w:r>
      <w:r>
        <w:br/>
      </w:r>
      <w:r>
        <w:t xml:space="preserve">доскам. |</w:t>
      </w:r>
    </w:p>
    <w:p>
      <w:pPr>
        <w:pStyle w:val="Normal"/>
      </w:pPr>
      <w:r>
        <w:t xml:space="preserve">6. При эксплуатации котельного агрегата</w:t>
      </w:r>
    </w:p>
    <w:p>
      <w:pPr>
        <w:pStyle w:val="Normal"/>
      </w:pPr>
      <w:r>
        <w:t xml:space="preserve">не допускать течи воды на воздухоподогрева! </w:t>
      </w:r>
      <w:r>
        <w:br/>
      </w:r>
      <w:r>
        <w:t xml:space="preserve">тель.</w:t>
      </w:r>
    </w:p>
    <w:p>
      <w:pPr>
        <w:pStyle w:val="Normal"/>
      </w:pPr>
      <w:r>
        <w:t xml:space="preserve">РАБОТА ПОВЕРХНОСТНОГО </w:t>
      </w:r>
      <w:r>
        <w:br/>
      </w:r>
      <w:r>
        <w:t xml:space="preserve">ПАРООХЛАДИТЕЛЯ КОТЛА ТП-230-2 </w:t>
      </w:r>
      <w:r>
        <w:br/>
      </w:r>
      <w:r>
        <w:t xml:space="preserve">ПРИ ИЗМЕНЕНИИ ТЕМПЕРАТУРЫ </w:t>
      </w:r>
      <w:r>
        <w:br/>
      </w:r>
      <w:r>
        <w:t xml:space="preserve">ПИТАТЕЛЬНОЙ ВОДЫ С 215 ДО 110°С</w:t>
      </w:r>
    </w:p>
    <w:p>
      <w:pPr>
        <w:pStyle w:val="Normal"/>
      </w:pPr>
      <w:r>
        <w:t xml:space="preserve">Зам. нач. цеха М. А. МОИСЕЕВ</w:t>
      </w:r>
    </w:p>
    <w:p>
      <w:pPr>
        <w:pStyle w:val="Normal"/>
      </w:pPr>
      <w:r>
        <w:t xml:space="preserve">В литературе отсутствуют данные о ра- </w:t>
      </w:r>
      <w:r>
        <w:br/>
      </w:r>
      <w:r>
        <w:t xml:space="preserve">боте поверхностного пароохладителя в камере </w:t>
      </w:r>
      <w:r>
        <w:br/>
      </w:r>
      <w:r>
        <w:t xml:space="preserve">насыщенного пара при отключении подогрева- </w:t>
      </w:r>
      <w:r>
        <w:br/>
      </w:r>
      <w:r>
        <w:t xml:space="preserve">телей высокого давления и питании котла во- </w:t>
      </w:r>
      <w:r>
        <w:br/>
      </w:r>
      <w:r>
        <w:t xml:space="preserve">Вос. , —1102С.</w:t>
      </w:r>
    </w:p>
    <w:p>
      <w:pPr>
        <w:pStyle w:val="Normal"/>
      </w:pPr>
      <w:r>
        <w:t xml:space="preserve">_ Автором произведен расчет! пароохлади- </w:t>
      </w:r>
      <w:r>
        <w:br/>
      </w:r>
      <w:r>
        <w:t xml:space="preserve">теля, результаты которого сведены в таблицу </w:t>
      </w:r>
      <w:r>
        <w:br/>
      </w:r>
      <w:r>
        <w:t xml:space="preserve">и построены в виде графиков на рисунке.</w:t>
      </w:r>
    </w:p>
    <w:p>
      <w:pPr>
        <w:pStyle w:val="Normal"/>
      </w:pPr>
      <w:r>
        <w:t xml:space="preserve">5 </w:t>
      </w:r>
      <w:r>
        <w:br/>
      </w:r>
      <w:r>
        <w:t xml:space="preserve">г в </w:t>
      </w:r>
      <w:r>
        <w:br/>
      </w:r>
      <w:r>
        <w:t xml:space="preserve">ровая на- | Температура воды после ратуры перегре- </w:t>
      </w:r>
      <w:r>
        <w:br/>
      </w:r>
      <w:r>
        <w:t xml:space="preserve">грузка кот- | питательной пароохла- того пара </w:t>
      </w:r>
      <w:r>
        <w:br/>
      </w:r>
      <w:r>
        <w:t xml:space="preserve">ла, т/ч воды дителя пер </w:t>
      </w:r>
      <w:r>
        <w:br/>
      </w:r>
      <w:r>
        <w:t xml:space="preserve">в» °С г. °С рез» °С </w:t>
      </w:r>
      <w:r>
        <w:br/>
      </w:r>
      <w:r>
        <w:t xml:space="preserve">60 110 255 205 </w:t>
      </w:r>
      <w:r>
        <w:br/>
      </w:r>
      <w:r>
        <w:t xml:space="preserve">145 110 208,7 145 </w:t>
      </w:r>
      <w:r>
        <w:br/>
      </w:r>
      <w:r>
        <w:t xml:space="preserve">230 110 179,8 90 </w:t>
      </w:r>
      <w:r>
        <w:br/>
      </w:r>
      <w:r>
        <w:t xml:space="preserve">60 215 288 106 </w:t>
      </w:r>
      <w:r>
        <w:br/>
      </w:r>
      <w:r>
        <w:t xml:space="preserve">145 215 265 73 </w:t>
      </w:r>
      <w:r>
        <w:br/>
      </w:r>
      <w:r>
        <w:t xml:space="preserve">230 215 247 44</w:t>
      </w:r>
    </w:p>
    <w:p>
      <w:pPr>
        <w:pStyle w:val="Normal"/>
      </w:pPr>
      <w:r>
        <w:t xml:space="preserve">В расчетах предполагается, что вся пита- </w:t>
      </w:r>
      <w:r>
        <w:br/>
      </w:r>
      <w:r>
        <w:t xml:space="preserve">тельная вода с &amp;,,=110°Си сё, =215°С</w:t>
      </w:r>
    </w:p>
    <w:p>
      <w:pPr>
        <w:pStyle w:val="Normal"/>
      </w:pPr>
      <w:r>
        <w:t xml:space="preserve">‘полностью проходит через пароохладители по- </w:t>
      </w:r>
      <w:r>
        <w:br/>
      </w:r>
      <w:r>
        <w:t xml:space="preserve">верхностью 32 м“.</w:t>
      </w:r>
    </w:p>
    <w:p>
      <w:pPr>
        <w:pStyle w:val="Normal"/>
      </w:pPr>
      <w:r>
        <w:t xml:space="preserve">Я [Я </w:t>
      </w:r>
      <w:r>
        <w:br/>
      </w:r>
      <w:r>
        <w:t xml:space="preserve">280 -</w:t>
      </w:r>
    </w:p>
    <w:p>
      <w:pPr>
        <w:pStyle w:val="Normal"/>
      </w:pPr>
      <w:r>
        <w:t xml:space="preserve">ы=] </w:t>
      </w:r>
      <w:r>
        <w:br/>
      </w:r>
      <w:r>
        <w:t xml:space="preserve">2%0</w:t>
      </w:r>
    </w:p>
    <w:p>
      <w:pPr>
        <w:pStyle w:val="Normal"/>
      </w:pPr>
      <w:r>
        <w:t xml:space="preserve">й % 80 720 160 200т/а </w:t>
      </w:r>
      <w:r>
        <w:br/>
      </w:r>
      <w:r>
        <w:t xml:space="preserve">К ег при #,, = 215° С 2— рег при 4 „=110%С. </w:t>
      </w:r>
      <w:r>
        <w:br/>
      </w:r>
      <w:r>
        <w:t xml:space="preserve">3— тер при #,, = 110° С; 4 — Абреь при 1,ь = 215° С.</w:t>
      </w:r>
    </w:p>
    <w:p>
      <w:pPr>
        <w:pStyle w:val="Normal"/>
      </w:pPr>
      <w:r>
        <w:t xml:space="preserve">рез</w:t>
      </w:r>
    </w:p>
    <w:p>
      <w:pPr>
        <w:pStyle w:val="Normal"/>
      </w:pPr>
      <w:r>
        <w:t xml:space="preserve">1 Методику расчета см, Е. М. Казарновский, </w:t>
      </w:r>
      <w:r>
        <w:br/>
      </w:r>
      <w:r>
        <w:t xml:space="preserve">«Регулирование температуры перегретого пара в мош- </w:t>
      </w:r>
      <w:r>
        <w:br/>
      </w:r>
      <w:r>
        <w:t xml:space="preserve">ных паровых котлах», Госэнергоиздат, 1954.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 д. ОР ТОМ</w:t>
      </w:r>
    </w:p>
    <w:p>
      <w:pPr>
        <w:pStyle w:val="Normal"/>
      </w:pPr>
      <w:r>
        <w:t xml:space="preserve">Изучая графики, можно установить следу- </w:t>
      </w:r>
      <w:r>
        <w:br/>
      </w:r>
      <w:r>
        <w:t xml:space="preserve">ющее: нагрузку на котле можно держать не </w:t>
      </w:r>
      <w:r>
        <w:br/>
      </w:r>
      <w:r>
        <w:t xml:space="preserve">выше 125 т]ч при температуре питательной </w:t>
      </w:r>
      <w:r>
        <w:br/>
      </w:r>
      <w:r>
        <w:t xml:space="preserve">воды, поступающей в пароохладитель, 18 = </w:t>
      </w:r>
      <w:r>
        <w:br/>
      </w:r>
      <w:r>
        <w:t xml:space="preserve">— 110°С. В этом случае температура пита- </w:t>
      </w:r>
      <w:r>
        <w:br/>
      </w:r>
      <w:r>
        <w:t xml:space="preserve">тельной воды, поступающей. в экономайзер,</w:t>
      </w:r>
    </w:p>
    <w:p>
      <w:pPr>
        <w:pStyle w:val="Normal"/>
      </w:pPr>
      <w:r>
        <w:t xml:space="preserve">выше или равна 215°С. Если же температура </w:t>
      </w:r>
      <w:r>
        <w:br/>
      </w:r>
      <w:r>
        <w:t xml:space="preserve">воды перед экономайзером (после пароохлади-</w:t>
      </w:r>
    </w:p>
    <w:p>
      <w:pPr>
        <w:pStyle w:val="Normal"/>
      </w:pPr>
      <w:r>
        <w:t xml:space="preserve">теля) начинает становиться меньше 215°С, то </w:t>
      </w:r>
      <w:r>
        <w:br/>
      </w:r>
      <w:r>
        <w:t xml:space="preserve">температура перегретого пара начинает воз- </w:t>
      </w:r>
      <w:r>
        <w:br/>
      </w:r>
      <w:r>
        <w:t xml:space="preserve">растать выше 510°С. Это справедливо в том </w:t>
      </w:r>
      <w:r>
        <w:br/>
      </w:r>
      <w:r>
        <w:t xml:space="preserve">случае, если при Ё ==215?С и соответствую-</w:t>
      </w:r>
    </w:p>
    <w:p>
      <w:pPr>
        <w:pStyle w:val="Normal"/>
      </w:pPr>
      <w:r>
        <w:t xml:space="preserve">щей организации режима горения пароохлади- </w:t>
      </w:r>
      <w:r>
        <w:br/>
      </w:r>
      <w:r>
        <w:t xml:space="preserve">тель оказывается отключенным во всем диапа- </w:t>
      </w:r>
      <w:r>
        <w:br/>
      </w:r>
      <w:r>
        <w:t xml:space="preserve">зоне нагрузок от 60 до 230 т/ч.</w:t>
      </w:r>
    </w:p>
    <w:p>
      <w:pPr>
        <w:pStyle w:val="Normal"/>
      </w:pPr>
      <w:r>
        <w:t xml:space="preserve">Данная методика определения максималь- </w:t>
      </w:r>
      <w:r>
        <w:br/>
      </w:r>
      <w:r>
        <w:t xml:space="preserve">ной нагрузки при понижении &amp; ,=215°С до</w:t>
      </w:r>
    </w:p>
    <w:p>
      <w:pPr>
        <w:pStyle w:val="Normal"/>
      </w:pPr>
      <w:r>
        <w:t xml:space="preserve">1, = 110°С проверена на котле ТП-230-2.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СХЕМА КИСЛОТНОЙ ПРОМЫВКИ </w:t>
      </w:r>
      <w:r>
        <w:br/>
      </w:r>
      <w:r>
        <w:t xml:space="preserve">ЭКОНОМАЙЗЕРА КОТЛА</w:t>
      </w:r>
    </w:p>
    <w:p>
      <w:pPr>
        <w:pStyle w:val="Normal"/>
      </w:pPr>
      <w:r>
        <w:t xml:space="preserve">Инж. С. А. ЛЕБЕДЕВ </w:t>
      </w:r>
      <w:r>
        <w:br/>
      </w:r>
      <w:r>
        <w:t xml:space="preserve">и инж. В. П. ЛИСИНА</w:t>
      </w:r>
    </w:p>
    <w:p>
      <w:pPr>
        <w:pStyle w:val="Normal"/>
      </w:pPr>
      <w:r>
        <w:t xml:space="preserve">На ТЭЦ выявилась необходимость прове- </w:t>
      </w:r>
      <w:r>
        <w:br/>
      </w:r>
      <w:r>
        <w:t xml:space="preserve">дения щелочно-кислотной очистки внутренней </w:t>
      </w:r>
      <w:r>
        <w:br/>
      </w:r>
      <w:r>
        <w:t xml:space="preserve">поверхности труб экономайзера котла «Бор- </w:t>
      </w:r>
      <w:r>
        <w:br/>
      </w:r>
      <w:r>
        <w:t xml:space="preserve">зиг», находящегося в эксплуатации с 1948 г.</w:t>
      </w:r>
    </w:p>
    <w:p>
      <w:pPr>
        <w:pStyle w:val="Normal"/>
      </w:pPr>
      <w:r>
        <w:t xml:space="preserve">Рабочий объем экономайзера 3,3 м3. Эко- </w:t>
      </w:r>
      <w:r>
        <w:br/>
      </w:r>
      <w:r>
        <w:t xml:space="preserve">номайзер подключен к барабану котла 66 труб- </w:t>
      </w:r>
      <w:r>
        <w:br/>
      </w:r>
      <w:r>
        <w:t xml:space="preserve">ками.</w:t>
      </w:r>
    </w:p>
    <w:p>
      <w:pPr>
        <w:pStyle w:val="Normal"/>
      </w:pPr>
      <w:r>
        <w:t xml:space="preserve">Для проведения химической чистки только </w:t>
      </w:r>
      <w:r>
        <w:br/>
      </w:r>
      <w:r>
        <w:t xml:space="preserve">экономайзера внутри барабана котла был </w:t>
      </w:r>
      <w:r>
        <w:br/>
      </w:r>
      <w:r>
        <w:t xml:space="preserve">смонтирован специальный коллектор с 66 шту- </w:t>
      </w:r>
      <w:r>
        <w:br/>
      </w:r>
      <w:r>
        <w:t xml:space="preserve">церами, которые соединили с концами труб </w:t>
      </w:r>
      <w:r>
        <w:br/>
      </w:r>
      <w:r>
        <w:t xml:space="preserve">водяного экономайзера с использованием </w:t>
      </w:r>
      <w:r>
        <w:br/>
      </w:r>
      <w:r>
        <w:t xml:space="preserve">шлангов с кордами. Диаметр резиновых шлан- </w:t>
      </w:r>
      <w:r>
        <w:br/>
      </w:r>
      <w:r>
        <w:t xml:space="preserve">гов был взят несколько меньше диаметра эко-</w:t>
      </w:r>
    </w:p>
    <w:p>
      <w:pPr>
        <w:pStyle w:val="Normal"/>
      </w:pPr>
      <w:r>
        <w:t xml:space="preserve">. номайзерных труб с целью обеспечить плотное</w:t>
      </w:r>
    </w:p>
    <w:p>
      <w:pPr>
        <w:pStyle w:val="Normal"/>
      </w:pPr>
      <w:r>
        <w:t xml:space="preserve">соединение.</w:t>
      </w:r>
    </w:p>
    <w:p>
      <w:pPr>
        <w:pStyle w:val="Normal"/>
      </w:pPr>
      <w:r>
        <w:t xml:space="preserve">Установка временного коллектора в бара- </w:t>
      </w:r>
      <w:r>
        <w:br/>
      </w:r>
      <w:r>
        <w:t xml:space="preserve">бане котла требует предварительного снятия </w:t>
      </w:r>
      <w:r>
        <w:br/>
      </w:r>
      <w:r>
        <w:t xml:space="preserve">сепарационных устройств. :</w:t>
      </w:r>
    </w:p>
    <w:p>
      <w:pPr>
        <w:pStyle w:val="Normal"/>
      </w:pPr>
      <w:r>
        <w:t xml:space="preserve">Для очистки поверхности экономайзера </w:t>
      </w:r>
      <w:r>
        <w:br/>
      </w:r>
      <w:r>
        <w:t xml:space="preserve">был принят следующий циркуляционный коН- </w:t>
      </w:r>
      <w:r>
        <w:br/>
      </w:r>
      <w:r>
        <w:t xml:space="preserve">т бак — насос — экономайзер — сливной </w:t>
      </w:r>
      <w:r>
        <w:br/>
      </w:r>
      <w:r>
        <w:t xml:space="preserve">коллектор из экономайзера (установленный </w:t>
      </w:r>
      <w:r>
        <w:br/>
      </w:r>
      <w:r>
        <w:t xml:space="preserve">в котле) — бак (см. рисунок).</w:t>
      </w:r>
    </w:p>
    <w:p>
      <w:pPr>
        <w:pStyle w:val="Normal"/>
      </w:pPr>
      <w:r>
        <w:t xml:space="preserve">Рабочий раствор кислоты или щелочи при- </w:t>
      </w:r>
      <w:r>
        <w:br/>
      </w:r>
      <w:r>
        <w:t xml:space="preserve">готовлялся в баке. С целью осаждения на дне </w:t>
      </w:r>
      <w:r>
        <w:br/>
      </w:r>
      <w:r>
        <w:t xml:space="preserve">бака отложений, вымытых из экономайзера,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1—барабан котла; 2—коллектор водя-</w:t>
      </w:r>
    </w:p>
    <w:p>
      <w:pPr>
        <w:pStyle w:val="Normal"/>
      </w:pPr>
      <w:r>
        <w:t xml:space="preserve">ного экономайзера; 3—сливной коллек-</w:t>
      </w:r>
    </w:p>
    <w:p>
      <w:pPr>
        <w:pStyle w:val="Normal"/>
      </w:pPr>
      <w:r>
        <w:t xml:space="preserve">тор из экономайзера (временно уста-</w:t>
      </w:r>
    </w:p>
    <w:p>
      <w:pPr>
        <w:pStyle w:val="Normal"/>
      </w:pPr>
      <w:r>
        <w:t xml:space="preserve">новленный); 4 — резиновые ‘соединитэль- </w:t>
      </w:r>
      <w:r>
        <w:br/>
      </w:r>
      <w:r>
        <w:t xml:space="preserve">ные шланги; 5 —насос; 6—бак.</w:t>
      </w:r>
    </w:p>
    <w:p>
      <w:pPr>
        <w:pStyle w:val="Normal"/>
      </w:pPr>
      <w:r>
        <w:t xml:space="preserve">Схема кислотной промывки экономайзера </w:t>
      </w:r>
      <w:r>
        <w:br/>
      </w:r>
      <w:r>
        <w:t xml:space="preserve">котла Борзиг.</w:t>
      </w:r>
    </w:p>
    <w:p>
      <w:pPr>
        <w:pStyle w:val="Normal"/>
      </w:pPr>
      <w:r>
        <w:t xml:space="preserve">была установлена глухая перегородка высотой </w:t>
      </w:r>
      <w:r>
        <w:br/>
      </w:r>
      <w:r>
        <w:t xml:space="preserve">400 мм от дна бака. Для поддержания тре- </w:t>
      </w:r>
      <w:r>
        <w:br/>
      </w:r>
      <w:r>
        <w:t xml:space="preserve">буемой температуры раствора к баку был под- </w:t>
      </w:r>
      <w:r>
        <w:br/>
      </w:r>
      <w:r>
        <w:t xml:space="preserve">веден пар по трубкам с отверстиями 3 мм.</w:t>
      </w:r>
    </w:p>
    <w:p>
      <w:pPr>
        <w:pStyle w:val="Normal"/>
      </w:pPr>
      <w:r>
        <w:t xml:space="preserve">Для приготовления раствора кислоты ис- </w:t>
      </w:r>
      <w:r>
        <w:br/>
      </w:r>
      <w:r>
        <w:t xml:space="preserve">пользовалась деаэрированная питательная во- </w:t>
      </w:r>
      <w:r>
        <w:br/>
      </w:r>
      <w:r>
        <w:t xml:space="preserve">да. На нагнетательной и обратной линиях бы- </w:t>
      </w:r>
      <w:r>
        <w:br/>
      </w:r>
      <w:r>
        <w:t xml:space="preserve">ло установлено два отборника проб ‘рабочего </w:t>
      </w:r>
      <w:r>
        <w:br/>
      </w:r>
      <w:r>
        <w:t xml:space="preserve">раствора.</w:t>
      </w:r>
    </w:p>
    <w:p>
      <w:pPr>
        <w:pStyle w:val="Normal"/>
      </w:pPr>
      <w:r>
        <w:t xml:space="preserve">Во избежание попадания кислоты в экран- </w:t>
      </w:r>
      <w:r>
        <w:br/>
      </w:r>
      <w:r>
        <w:t xml:space="preserve">ную систему труб (в случае разрыва или сры- </w:t>
      </w:r>
      <w:r>
        <w:br/>
      </w:r>
      <w:r>
        <w:t xml:space="preserve">ва резиновых шлангов) последние наглухо </w:t>
      </w:r>
      <w:r>
        <w:br/>
      </w:r>
      <w:r>
        <w:t xml:space="preserve">отключались от барабана деревянными проб- </w:t>
      </w:r>
      <w:r>
        <w:br/>
      </w:r>
      <w:r>
        <w:t xml:space="preserve">ками.</w:t>
      </w:r>
    </w:p>
    <w:p>
      <w:pPr>
        <w:pStyle w:val="Normal"/>
      </w:pPr>
      <w:r>
        <w:t xml:space="preserve">Контроль за равномерностью фаспределе- </w:t>
      </w:r>
      <w:r>
        <w:br/>
      </w:r>
      <w:r>
        <w:t xml:space="preserve">ния растворов щелочи и кислоты по трубам </w:t>
      </w:r>
      <w:r>
        <w:br/>
      </w:r>
      <w:r>
        <w:t xml:space="preserve">экономайзера производился периодически с </w:t>
      </w:r>
      <w:r>
        <w:br/>
      </w:r>
      <w:r>
        <w:t xml:space="preserve">помощью накладной термопары.</w:t>
      </w:r>
    </w:p>
    <w:p>
      <w:pPr>
        <w:pStyle w:val="Normal"/>
      </w:pPr>
      <w:r>
        <w:t xml:space="preserve">Постоянный контроль за циркуляцией рас- </w:t>
      </w:r>
      <w:r>
        <w:br/>
      </w:r>
      <w:r>
        <w:t xml:space="preserve">твора кислоты осуществлялся с помощью </w:t>
      </w:r>
      <w:r>
        <w:br/>
      </w:r>
      <w:r>
        <w:t xml:space="preserve">12 постоянных термопар: контролировались </w:t>
      </w:r>
      <w:r>
        <w:br/>
      </w:r>
      <w:r>
        <w:t xml:space="preserve">шесть труб с левой стороны коллектора и </w:t>
      </w:r>
      <w:r>
        <w:br/>
      </w:r>
      <w:r>
        <w:t xml:space="preserve">шесть труб с правой стороны. Снижение тем- </w:t>
      </w:r>
      <w:r>
        <w:br/>
      </w:r>
      <w:r>
        <w:t xml:space="preserve">пературы растворов при поступлении их от </w:t>
      </w:r>
      <w:r>
        <w:br/>
      </w:r>
      <w:r>
        <w:t xml:space="preserve">бака до коллектора составляло около 5° С.</w:t>
      </w:r>
    </w:p>
    <w:p>
      <w:pPr>
        <w:pStyle w:val="Normal"/>
      </w:pPr>
      <w:r>
        <w:t xml:space="preserve">Разность температур растворов по длине </w:t>
      </w:r>
      <w:r>
        <w:br/>
      </w:r>
      <w:r>
        <w:t xml:space="preserve">коллектора составляла 1—2° С. Следователь- </w:t>
      </w:r>
      <w:r>
        <w:br/>
      </w:r>
      <w:r>
        <w:t xml:space="preserve">но, данная схема обеспечивала равномерное </w:t>
      </w:r>
      <w:r>
        <w:br/>
      </w:r>
      <w:r>
        <w:t xml:space="preserve">распределение рабочего раствора по трубкам </w:t>
      </w:r>
      <w:r>
        <w:br/>
      </w:r>
      <w:r>
        <w:t xml:space="preserve">экономайзера.</w:t>
      </w:r>
    </w:p>
    <w:p>
      <w:pPr>
        <w:pStyle w:val="Normal"/>
      </w:pPr>
      <w:r>
        <w:t xml:space="preserve">Режим щелочно-кислотной очистки эконо- </w:t>
      </w:r>
      <w:r>
        <w:br/>
      </w:r>
      <w:r>
        <w:t xml:space="preserve">майзера поддерживался согласно инструкции </w:t>
      </w:r>
      <w:r>
        <w:br/>
      </w:r>
      <w:r>
        <w:t xml:space="preserve">Технического управления МЭС от 1955 г.</w:t>
      </w:r>
    </w:p>
    <w:p>
      <w:pPr>
        <w:pStyle w:val="Normal"/>
      </w:pPr>
      <w:r>
        <w:t xml:space="preserve">После осуществления описанной выше </w:t>
      </w:r>
      <w:r>
        <w:br/>
      </w:r>
      <w:r>
        <w:t xml:space="preserve">промывки была произведена индивидуальная</w:t>
      </w:r>
    </w:p>
    <w:p>
      <w:pPr>
        <w:pStyle w:val="Normal"/>
      </w:pPr>
      <w:r>
        <w:t xml:space="preserve">ЭНЕРГЕИК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промывка труб экономайзера. При промывке </w:t>
      </w:r>
      <w:r>
        <w:br/>
      </w:r>
      <w:r>
        <w:t xml:space="preserve">однотипных описанным оэкономайзеров сле- </w:t>
      </w:r>
      <w:r>
        <w:br/>
      </w:r>
      <w:r>
        <w:t xml:space="preserve">дует учитывать следующее: }</w:t>
      </w:r>
    </w:p>
    <w:p>
      <w:pPr>
        <w:pStyle w:val="Normal"/>
      </w:pPr>
      <w:r>
        <w:t xml:space="preserve">1. Шланги для соединения труб экономаи- </w:t>
      </w:r>
      <w:r>
        <w:br/>
      </w:r>
      <w:r>
        <w:t xml:space="preserve">зера с коллектором применять только с кор- </w:t>
      </w:r>
      <w:r>
        <w:br/>
      </w:r>
      <w:r>
        <w:t xml:space="preserve">Дом.</w:t>
      </w:r>
    </w:p>
    <w:p>
      <w:pPr>
        <w:pStyle w:val="Normal"/>
      </w:pPr>
      <w:r>
        <w:t xml:space="preserve">2. Для обеспечения равномерного распре- </w:t>
      </w:r>
      <w:r>
        <w:br/>
      </w:r>
      <w:r>
        <w:t xml:space="preserve">деления раствора по трубам и вымывания от- </w:t>
      </w:r>
      <w:r>
        <w:br/>
      </w:r>
      <w:r>
        <w:t xml:space="preserve">ложений скорость движения раствора должна </w:t>
      </w:r>
      <w:r>
        <w:br/>
      </w:r>
      <w:r>
        <w:t xml:space="preserve">составлять 1,5—2 м/сек.</w:t>
      </w:r>
    </w:p>
    <w:p>
      <w:pPr>
        <w:pStyle w:val="Normal"/>
      </w:pPr>
      <w:r>
        <w:t xml:space="preserve">3. Контроль за циркуляцией раствора по </w:t>
      </w:r>
      <w:r>
        <w:br/>
      </w:r>
      <w:r>
        <w:t xml:space="preserve">трубам экономайзера рекомендуется вести по </w:t>
      </w:r>
      <w:r>
        <w:br/>
      </w:r>
      <w:r>
        <w:t xml:space="preserve">термопарам. а</w:t>
      </w:r>
    </w:p>
    <w:p>
      <w:pPr>
        <w:pStyle w:val="Normal"/>
      </w:pPr>
      <w:r>
        <w:t xml:space="preserve">4. Установку для проведения химической </w:t>
      </w:r>
      <w:r>
        <w:br/>
      </w:r>
      <w:r>
        <w:t xml:space="preserve">чистки котла следует иметь стационарной</w:t>
      </w:r>
    </w:p>
    <w:p>
      <w:pPr>
        <w:pStyle w:val="Normal"/>
      </w:pPr>
      <w:r>
        <w:t xml:space="preserve">с целью использования для промывки других</w:t>
      </w:r>
    </w:p>
    <w:p>
      <w:pPr>
        <w:pStyle w:val="Normal"/>
      </w:pPr>
      <w:r>
        <w:t xml:space="preserve">экономайзеров и снижения затрат на эти опе- </w:t>
      </w:r>
      <w:r>
        <w:br/>
      </w:r>
      <w:r>
        <w:t xml:space="preserve">рации '.</w:t>
      </w:r>
    </w:p>
    <w:p>
      <w:pPr>
        <w:pStyle w:val="Normal"/>
      </w:pPr>
      <w:r>
        <w:t xml:space="preserve">' Для продления срока службы бака, в котором</w:t>
      </w:r>
    </w:p>
    <w:p>
      <w:pPr>
        <w:pStyle w:val="Normal"/>
      </w:pPr>
      <w:r>
        <w:t xml:space="preserve">производится приготовление кислотного раствора, сле- </w:t>
      </w:r>
      <w:r>
        <w:br/>
      </w:r>
      <w:r>
        <w:t xml:space="preserve">дует производить противокоррозионное покрытие (Ред.).</w:t>
      </w:r>
    </w:p>
    <w:p>
      <w:pPr>
        <w:pStyle w:val="Normal"/>
      </w:pPr>
      <w:r>
        <w:t xml:space="preserve">УМЕНЬШЕНИЕ ПРИСОСОВ</w:t>
      </w:r>
    </w:p>
    <w:p>
      <w:pPr>
        <w:pStyle w:val="Normal"/>
      </w:pPr>
      <w:r>
        <w:t xml:space="preserve">В ПЫЛЕСИСТЕМЕ С ШАРОВЫМИ Г“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БАРАБАННЫМИ МЕЛЬНИЦАМИ </w:t>
      </w:r>
      <w:r>
        <w:br/>
      </w:r>
      <w:r>
        <w:t xml:space="preserve">А. А. ТКАЧЕНКО и инок. В. П. ОСОКИН</w:t>
      </w:r>
    </w:p>
    <w:p>
      <w:pPr>
        <w:pStyle w:val="Normal"/>
      </w:pPr>
      <w:r>
        <w:t xml:space="preserve">Присосы холодного воздуха в пылесисте- </w:t>
      </w:r>
      <w:r>
        <w:br/>
      </w:r>
      <w:r>
        <w:t xml:space="preserve">мах с шаровыми барабанными мельницами </w:t>
      </w:r>
      <w:r>
        <w:br/>
      </w:r>
      <w:r>
        <w:t xml:space="preserve">нередко являются причиной значительного сни- </w:t>
      </w:r>
      <w:r>
        <w:br/>
      </w:r>
      <w:r>
        <w:t xml:space="preserve">жения производительности мельниц.</w:t>
      </w:r>
    </w:p>
    <w:p>
      <w:pPr>
        <w:pStyle w:val="Normal"/>
      </w:pPr>
      <w:r>
        <w:t xml:space="preserve">Основной присос холодного воздуха проис-</w:t>
      </w:r>
    </w:p>
    <w:p>
      <w:pPr>
        <w:pStyle w:val="Normal"/>
      </w:pPr>
      <w:r>
        <w:t xml:space="preserve">= </w:t>
      </w:r>
      <w:r>
        <w:br/>
      </w:r>
      <w:r>
        <w:t xml:space="preserve">: а</w:t>
      </w:r>
    </w:p>
    <w:p>
      <w:pPr>
        <w:pStyle w:val="Normal"/>
      </w:pPr>
      <w:r>
        <w:t xml:space="preserve">ходит через течку сырого угля и входную и.</w:t>
      </w:r>
    </w:p>
    <w:p>
      <w:pPr>
        <w:pStyle w:val="Normal"/>
      </w:pPr>
      <w:r>
        <w:t xml:space="preserve">выходную горловины мельницы.</w:t>
      </w:r>
    </w:p>
    <w:p>
      <w:pPr>
        <w:pStyle w:val="Normal"/>
      </w:pPr>
      <w:r>
        <w:t xml:space="preserve">Установка «мигалок» в течке сырого угля.</w:t>
      </w:r>
    </w:p>
    <w:p>
      <w:pPr>
        <w:pStyle w:val="Normal"/>
      </w:pPr>
      <w:r>
        <w:t xml:space="preserve">не ликвидирует полностью присосов в этом </w:t>
      </w:r>
      <w:r>
        <w:br/>
      </w:r>
      <w:r>
        <w:t xml:space="preserve">месте. При работе на влажном топливе экс-</w:t>
      </w:r>
    </w:p>
    <w:p>
      <w:pPr>
        <w:pStyle w:val="Normal"/>
      </w:pPr>
      <w:r>
        <w:t xml:space="preserve">плуатационный персонал нередко вынуждено</w:t>
      </w:r>
    </w:p>
    <w:p>
      <w:pPr>
        <w:pStyle w:val="Normal"/>
      </w:pPr>
      <w:r>
        <w:t xml:space="preserve">полностью открывать «мигалки» </w:t>
      </w:r>
      <w:r>
        <w:br/>
      </w:r>
      <w:r>
        <w:t xml:space="preserve">чтобы ликвидировать забивание течек углем.</w:t>
      </w:r>
    </w:p>
    <w:p>
      <w:pPr>
        <w:pStyle w:val="Normal"/>
      </w:pPr>
      <w:r>
        <w:t xml:space="preserve">Присосы холодного воздуха через горло-. </w:t>
      </w:r>
      <w:r>
        <w:br/>
      </w:r>
      <w:r>
        <w:t xml:space="preserve">вины особенно велики, когда зазор между гор-. </w:t>
      </w:r>
      <w:r>
        <w:br/>
      </w:r>
      <w:r>
        <w:t xml:space="preserve">ловинами и патрубками достигает значитель-|</w:t>
      </w:r>
    </w:p>
    <w:p>
      <w:pPr>
        <w:pStyle w:val="Normal"/>
      </w:pPr>
      <w:r>
        <w:t xml:space="preserve">ной величины. В этом случае для того, чтобы </w:t>
      </w:r>
      <w:r>
        <w:br/>
      </w:r>
      <w:r>
        <w:t xml:space="preserve">избежать пыления горловин, приходится дер-</w:t>
      </w:r>
    </w:p>
    <w:p>
      <w:pPr>
        <w:pStyle w:val="Normal"/>
      </w:pPr>
      <w:r>
        <w:t xml:space="preserve">для того, |</w:t>
      </w:r>
    </w:p>
    <w:p>
      <w:pPr>
        <w:pStyle w:val="Normal"/>
      </w:pPr>
      <w:r>
        <w:t xml:space="preserve">жать значительное разрежение перед мельни-о</w:t>
      </w:r>
    </w:p>
    <w:p>
      <w:pPr>
        <w:pStyle w:val="Normal"/>
      </w:pPr>
      <w:r>
        <w:t xml:space="preserve">цей, что в свою очередь приводит к увеличен-.</w:t>
      </w:r>
    </w:p>
    <w:p>
      <w:pPr>
        <w:pStyle w:val="Normal"/>
      </w:pPr>
      <w:r>
        <w:t xml:space="preserve">ным присосам во всей мельничной системе. </w:t>
      </w:r>
      <w:r>
        <w:br/>
      </w:r>
      <w:r>
        <w:t xml:space="preserve">Необходимо отметить, что </w:t>
      </w:r>
      <w:r>
        <w:br/>
      </w:r>
      <w:r>
        <w:t xml:space="preserve">горловин на мельницах Новокрамоторского </w:t>
      </w:r>
      <w:r>
        <w:br/>
      </w:r>
      <w:r>
        <w:t xml:space="preserve">завода неудачна. </w:t>
      </w:r>
      <w:r>
        <w:br/>
      </w:r>
      <w:r>
        <w:t xml:space="preserve">Поступающий уголь попадает в щель меж- </w:t>
      </w:r>
      <w:r>
        <w:br/>
      </w:r>
      <w:r>
        <w:t xml:space="preserve">ду патрубками и горловиной и начинает изна-</w:t>
      </w:r>
    </w:p>
    <w:p>
      <w:pPr>
        <w:pStyle w:val="Normal"/>
      </w:pPr>
      <w:r>
        <w:t xml:space="preserve">шивать тело горловин, в результате чего меж-.</w:t>
      </w:r>
    </w:p>
    <w:p>
      <w:pPr>
        <w:pStyle w:val="Normal"/>
      </w:pPr>
      <w:r>
        <w:t xml:space="preserve">ду горловиной и патрубком появляется щель.</w:t>
      </w:r>
    </w:p>
    <w:p>
      <w:pPr>
        <w:pStyle w:val="Normal"/>
      </w:pPr>
      <w:r>
        <w:t xml:space="preserve">конструкция |</w:t>
      </w:r>
    </w:p>
    <w:p>
      <w:pPr>
        <w:pStyle w:val="Normal"/>
      </w:pPr>
      <w:r>
        <w:t xml:space="preserve">Для того чтобы ликвиди-</w:t>
      </w:r>
    </w:p>
    <w:p>
      <w:pPr>
        <w:pStyle w:val="Normal"/>
      </w:pPr>
      <w:r>
        <w:t xml:space="preserve">ровать выбивание угля </w:t>
      </w:r>
      <w:r>
        <w:br/>
      </w:r>
      <w:r>
        <w:t xml:space="preserve">или пыли через щель, </w:t>
      </w:r>
      <w:r>
        <w:br/>
      </w:r>
      <w:r>
        <w:t xml:space="preserve">приходится увеличивать</w:t>
      </w:r>
    </w:p>
    <w:p>
      <w:pPr>
        <w:pStyle w:val="Normal"/>
      </w:pPr>
      <w:r>
        <w:t xml:space="preserve">цей, что в свою очередь </w:t>
      </w:r>
      <w:r>
        <w:br/>
      </w:r>
      <w:r>
        <w:t xml:space="preserve">приводит к увеличению </w:t>
      </w:r>
      <w:r>
        <w:br/>
      </w:r>
      <w:r>
        <w:t xml:space="preserve">присоса холодного возду- </w:t>
      </w:r>
      <w:r>
        <w:br/>
      </w:r>
      <w:r>
        <w:t xml:space="preserve">ха в мельничную систему.</w:t>
      </w:r>
    </w:p>
    <w:p>
      <w:pPr>
        <w:pStyle w:val="Normal"/>
      </w:pPr>
      <w:r>
        <w:t xml:space="preserve">На Приднепровской </w:t>
      </w:r>
      <w:r>
        <w:br/>
      </w:r>
      <w:r>
        <w:t xml:space="preserve">ПРЭС была. применена </w:t>
      </w:r>
      <w:r>
        <w:br/>
      </w:r>
      <w:r>
        <w:t xml:space="preserve">новая конструкция горло- </w:t>
      </w:r>
      <w:r>
        <w:br/>
      </w:r>
      <w:r>
        <w:t xml:space="preserve">вин, которая позволила </w:t>
      </w:r>
      <w:r>
        <w:br/>
      </w:r>
      <w:r>
        <w:t xml:space="preserve">уменьшить их износ (рис. </w:t>
      </w:r>
      <w:r>
        <w:br/>
      </w:r>
      <w:r>
        <w:t xml:space="preserve">1). Горловина изготовля- </w:t>
      </w:r>
      <w:r>
        <w:br/>
      </w:r>
      <w:r>
        <w:t xml:space="preserve">ется из стального листа </w:t>
      </w:r>
      <w:r>
        <w:br/>
      </w:r>
      <w:r>
        <w:t xml:space="preserve">толщиной 10—12 мм. С </w:t>
      </w:r>
      <w:r>
        <w:br/>
      </w:r>
      <w:r>
        <w:t xml:space="preserve">наружной стороны прива- </w:t>
      </w:r>
      <w:r>
        <w:br/>
      </w:r>
      <w:r>
        <w:t xml:space="preserve">ривается фланец. Внутри </w:t>
      </w:r>
      <w:r>
        <w:br/>
      </w:r>
      <w:r>
        <w:t xml:space="preserve">горловины привариваются под углом 45° ло- </w:t>
      </w:r>
      <w:r>
        <w:br/>
      </w:r>
      <w:r>
        <w:t xml:space="preserve">патки, которые при вращении мельниц отгре- </w:t>
      </w:r>
      <w:r>
        <w:br/>
      </w:r>
      <w:r>
        <w:t xml:space="preserve">бают поступающий уголь в барабан мельницы. </w:t>
      </w:r>
      <w:r>
        <w:br/>
      </w:r>
      <w:r>
        <w:t xml:space="preserve">Наружный фланец высотой 30—50 мм образу- </w:t>
      </w:r>
      <w:r>
        <w:br/>
      </w:r>
      <w:r>
        <w:t xml:space="preserve">ет порог и не дает возможности частичкам уг- </w:t>
      </w:r>
      <w:r>
        <w:br/>
      </w:r>
      <w:r>
        <w:t xml:space="preserve">ля просыпаться в уплотнение горловин.</w:t>
      </w:r>
    </w:p>
    <w:p>
      <w:pPr>
        <w:pStyle w:val="Normal"/>
      </w:pPr>
      <w:r>
        <w:t xml:space="preserve">Эти горловины значительно дешевле завод- </w:t>
      </w:r>
      <w:r>
        <w:br/>
      </w:r>
      <w:r>
        <w:t xml:space="preserve">ских, — они могут быть изготовлены ремонт- </w:t>
      </w:r>
      <w:r>
        <w:br/>
      </w:r>
      <w:r>
        <w:t xml:space="preserve">ным персоналом станции и допускают рестав- </w:t>
      </w:r>
      <w:r>
        <w:br/>
      </w:r>
      <w:r>
        <w:t xml:space="preserve">рацию путем наплавки электросваркой с по- </w:t>
      </w:r>
      <w:r>
        <w:br/>
      </w:r>
      <w:r>
        <w:t xml:space="preserve">следующей проточкой на станке фланца.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; =</w:t>
      </w:r>
    </w:p>
    <w:p>
      <w:pPr>
        <w:pStyle w:val="Normal"/>
      </w:pPr>
      <w:r>
        <w:t xml:space="preserve">к = пм</w:t>
      </w:r>
    </w:p>
    <w:p>
      <w:pPr>
        <w:pStyle w:val="Normal"/>
      </w:pPr>
      <w:r>
        <w:t xml:space="preserve">Рис. 1. Уплотнение </w:t>
      </w:r>
      <w:r>
        <w:br/>
      </w:r>
      <w:r>
        <w:t xml:space="preserve">_ горловин мельницы.</w:t>
      </w:r>
    </w:p>
    <w:p>
      <w:pPr>
        <w:pStyle w:val="Normal"/>
      </w:pPr>
      <w:r>
        <w:t xml:space="preserve">ль: </w:t>
      </w:r>
      <w:r>
        <w:br/>
      </w:r>
      <w:r>
        <w:t xml:space="preserve">ххх» 9966674950750" 070 </w:t>
      </w:r>
      <w:r>
        <w:br/>
      </w:r>
      <w:r>
        <w:t xml:space="preserve">‚г. &lt;х» &lt;&gt; ку хх </w:t>
      </w:r>
      <w:r>
        <w:br/>
      </w:r>
      <w:r>
        <w:t xml:space="preserve">К СЯ</w:t>
      </w:r>
    </w:p>
    <w:p>
      <w:pPr>
        <w:pStyle w:val="Normal"/>
      </w:pPr>
      <w:r>
        <w:t xml:space="preserve">/срячци. </w:t>
      </w:r>
      <w:r>
        <w:br/>
      </w:r>
      <w:r>
        <w:t xml:space="preserve">р т)</w:t>
      </w:r>
    </w:p>
    <w:p>
      <w:pPr>
        <w:pStyle w:val="Normal"/>
      </w:pPr>
      <w:r>
        <w:t xml:space="preserve">ЕЕ ИРАН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Рис. 2. Подвод горячего воздуха к течке </w:t>
      </w:r>
      <w:r>
        <w:br/>
      </w:r>
      <w:r>
        <w:t xml:space="preserve">сырого угля.</w:t>
      </w:r>
    </w:p>
    <w:p>
      <w:pPr>
        <w:pStyle w:val="Normal"/>
      </w:pPr>
      <w:r>
        <w:t xml:space="preserve">разрежение перед мельни-</w:t>
      </w:r>
    </w:p>
    <w:p>
      <w:pPr>
        <w:pStyle w:val="Normal"/>
      </w:pPr>
      <w:r>
        <w:t xml:space="preserve">ЕЕК, 9</w:t>
      </w:r>
    </w:p>
    <w:p>
      <w:pPr>
        <w:pStyle w:val="Normal"/>
      </w:pPr>
      <w:r>
        <w:t xml:space="preserve">Для уменьшения присосов через течку сы- </w:t>
      </w:r>
      <w:r>
        <w:br/>
      </w:r>
      <w:r>
        <w:t xml:space="preserve">рого угля и ликвидации забивания течки сы- </w:t>
      </w:r>
      <w:r>
        <w:br/>
      </w:r>
      <w:r>
        <w:t xml:space="preserve">рым углем было предложено подвести к течке </w:t>
      </w:r>
      <w:r>
        <w:br/>
      </w:r>
      <w:r>
        <w:t xml:space="preserve">горячий воздух (рис. 2). Это мероприятие по- </w:t>
      </w:r>
      <w:r>
        <w:br/>
      </w:r>
      <w:r>
        <w:t xml:space="preserve">зволило совершенно исключить присосы хо- </w:t>
      </w:r>
      <w:r>
        <w:br/>
      </w:r>
      <w:r>
        <w:t xml:space="preserve">лодного воздуха через течку сырого угля и </w:t>
      </w:r>
      <w:r>
        <w:br/>
      </w:r>
      <w:r>
        <w:t xml:space="preserve">ликвидировать забивание течки углем.</w:t>
      </w:r>
    </w:p>
    <w:p>
      <w:pPr>
        <w:pStyle w:val="Normal"/>
      </w:pPr>
      <w:r>
        <w:t xml:space="preserve">Благодаря получившемуся подпору горя- </w:t>
      </w:r>
      <w:r>
        <w:br/>
      </w:r>
      <w:r>
        <w:t xml:space="preserve">чего воздуха мигалки, ранее установленные на </w:t>
      </w:r>
      <w:r>
        <w:br/>
      </w:r>
      <w:r>
        <w:t xml:space="preserve">течке сырого угля, оказались ненужными и </w:t>
      </w:r>
      <w:r>
        <w:br/>
      </w:r>
      <w:r>
        <w:t xml:space="preserve">были демонтированы.</w:t>
      </w:r>
    </w:p>
    <w:p>
      <w:pPr>
        <w:pStyle w:val="Normal"/>
      </w:pPr>
      <w:r>
        <w:t xml:space="preserve">Горячий воздух из короба по трубе диа- </w:t>
      </w:r>
      <w:r>
        <w:br/>
      </w:r>
      <w:r>
        <w:t xml:space="preserve">метром 400 мм подается к течке сырого угля </w:t>
      </w:r>
      <w:r>
        <w:br/>
      </w:r>
      <w:r>
        <w:t xml:space="preserve">приблизительно на половине ее высоты. Для </w:t>
      </w:r>
      <w:r>
        <w:br/>
      </w:r>
      <w:r>
        <w:t xml:space="preserve">того чтобы частички угля не ‘попадали в воз- </w:t>
      </w:r>
      <w:r>
        <w:br/>
      </w:r>
      <w:r>
        <w:t xml:space="preserve">духопровод горячего воздуха, течка в месте </w:t>
      </w:r>
      <w:r>
        <w:br/>
      </w:r>
      <w:r>
        <w:t xml:space="preserve">подвода горячего воздуха расширена и уста- </w:t>
      </w:r>
      <w:r>
        <w:br/>
      </w:r>
      <w:r>
        <w:t xml:space="preserve">новлен отбойный козырек.</w:t>
      </w:r>
    </w:p>
    <w:p>
      <w:pPr>
        <w:pStyle w:val="Normal"/>
      </w:pPr>
      <w:r>
        <w:t xml:space="preserve">Проведенные мероприятия позволили сни- </w:t>
      </w:r>
      <w:r>
        <w:br/>
      </w:r>
      <w:r>
        <w:t xml:space="preserve">зить присосы по пылесистеме с 50—60 до </w:t>
      </w:r>
      <w:r>
        <w:br/>
      </w:r>
      <w:r>
        <w:t xml:space="preserve">20—25%, что позволило увеличить на 10— </w:t>
      </w:r>
      <w:r>
        <w:br/>
      </w:r>
      <w:r>
        <w:t xml:space="preserve">12% производительность мельниц при работе </w:t>
      </w:r>
      <w:r>
        <w:br/>
      </w:r>
      <w:r>
        <w:t xml:space="preserve">на угле с повышенной влажностью.</w:t>
      </w:r>
    </w:p>
    <w:p>
      <w:pPr>
        <w:pStyle w:val="Normal"/>
      </w:pPr>
      <w:r>
        <w:t xml:space="preserve">АВТОМАТИЗАЦИЯ ШАРОВЫХ МЕЛЬНИЦ, </w:t>
      </w:r>
      <w:r>
        <w:br/>
      </w:r>
      <w:r>
        <w:t xml:space="preserve">РАБОТАЮЩИХ НА ВЛАЖНЫХ УГЛЯХ</w:t>
      </w:r>
    </w:p>
    <w:p>
      <w:pPr>
        <w:pStyle w:val="Normal"/>
      </w:pPr>
      <w:r>
        <w:t xml:space="preserve">Инж. В. С. ГУБИН</w:t>
      </w:r>
    </w:p>
    <w:p>
      <w:pPr>
        <w:pStyle w:val="Normal"/>
      </w:pPr>
      <w:r>
        <w:t xml:space="preserve">При автоматизации шаровых мельниц </w:t>
      </w:r>
      <w:r>
        <w:br/>
      </w:r>
      <w:r>
        <w:t xml:space="preserve">Ш-16, работающих по одновентиляторной схе- </w:t>
      </w:r>
      <w:r>
        <w:br/>
      </w:r>
      <w:r>
        <w:t xml:space="preserve">ме с промежуточным бункером на райчихин- </w:t>
      </w:r>
      <w:r>
        <w:br/>
      </w:r>
      <w:r>
        <w:t xml:space="preserve">ском угле с рабочей влажностью 35—40$, </w:t>
      </w:r>
      <w:r>
        <w:br/>
      </w:r>
      <w:r>
        <w:t xml:space="preserve">были опробованы существующие методы авто- </w:t>
      </w:r>
      <w:r>
        <w:br/>
      </w:r>
      <w:r>
        <w:t xml:space="preserve">матического регулирования загрузки мельниц.</w:t>
      </w:r>
    </w:p>
    <w:p>
      <w:pPr>
        <w:pStyle w:val="Normal"/>
      </w:pPr>
      <w:r>
        <w:t xml:space="preserve">Схема по перепаду на мельнице и расходу </w:t>
      </w:r>
      <w:r>
        <w:br/>
      </w:r>
      <w:r>
        <w:t xml:space="preserve">воздуха, принятая по проекту, оказалась не- </w:t>
      </w:r>
      <w:r>
        <w:br/>
      </w:r>
      <w:r>
        <w:t xml:space="preserve">работоспособной.</w:t>
      </w:r>
    </w:p>
    <w:p>
      <w:pPr>
        <w:pStyle w:val="Normal"/>
      </w:pPr>
      <w:r>
        <w:t xml:space="preserve">Была опробована широко известная схема </w:t>
      </w:r>
      <w:r>
        <w:br/>
      </w:r>
      <w:r>
        <w:t xml:space="preserve">автоматизации загрузки мельницы по «уров- </w:t>
      </w:r>
      <w:r>
        <w:br/>
      </w:r>
      <w:r>
        <w:t xml:space="preserve">ню» пыли перел выходной горловиной мельни- </w:t>
      </w:r>
      <w:r>
        <w:br/>
      </w:r>
      <w:r>
        <w:t xml:space="preserve">цы. Она оказалась также неработоспособной. </w:t>
      </w:r>
      <w:r>
        <w:br/>
      </w:r>
      <w:r>
        <w:t xml:space="preserve">Сомнительна вообще пригодность этого им- </w:t>
      </w:r>
      <w:r>
        <w:br/>
      </w:r>
      <w:r>
        <w:t xml:space="preserve">пульса для влажных бурых углей.</w:t>
      </w:r>
    </w:p>
    <w:p>
      <w:pPr>
        <w:pStyle w:val="Normal"/>
      </w:pPr>
      <w:r>
        <w:t xml:space="preserve">По нашему мнению, образование и унос </w:t>
      </w:r>
      <w:r>
        <w:br/>
      </w:r>
      <w:r>
        <w:t xml:space="preserve">пыли происходят в передней части мельницы, </w:t>
      </w:r>
      <w:r>
        <w:br/>
      </w:r>
      <w:r>
        <w:t xml:space="preserve">не доходя до выходной горловины, где уста- </w:t>
      </w:r>
      <w:r>
        <w:br/>
      </w:r>
      <w:r>
        <w:t xml:space="preserve">новлены импульсные трубки.</w:t>
      </w:r>
    </w:p>
    <w:p>
      <w:pPr>
        <w:pStyle w:val="Normal"/>
      </w:pPr>
      <w:r>
        <w:t xml:space="preserve">Дальнейшее увеличение подачи топлива </w:t>
      </w:r>
      <w:r>
        <w:br/>
      </w:r>
      <w:r>
        <w:t xml:space="preserve">лимитируется температурой аэросмеси за </w:t>
      </w:r>
      <w:r>
        <w:br/>
      </w:r>
      <w:r>
        <w:t xml:space="preserve">мельницей.</w:t>
      </w:r>
    </w:p>
    <w:p>
      <w:pPr>
        <w:pStyle w:val="Normal"/>
      </w:pPr>
      <w:r>
        <w:t xml:space="preserve">Служба НАГИ РУ Хабаровскэнерго прове- </w:t>
      </w:r>
      <w:r>
        <w:br/>
      </w:r>
      <w:r>
        <w:t xml:space="preserve">ла опыты при различных глубинах погружения </w:t>
      </w:r>
      <w:r>
        <w:br/>
      </w:r>
      <w:r>
        <w:t xml:space="preserve">импульсных трубок, которые подтвердили дан- </w:t>
      </w:r>
      <w:r>
        <w:br/>
      </w:r>
      <w:r>
        <w:t xml:space="preserve">ные положения. Во всех случаях перепад был </w:t>
      </w:r>
      <w:r>
        <w:br/>
      </w:r>
      <w:r>
        <w:t xml:space="preserve">равен нулю.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ЭЕЕРТВН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Инертные </w:t>
      </w:r>
      <w:r>
        <w:br/>
      </w:r>
      <w:r>
        <w:t xml:space="preserve">газы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Горячий </w:t>
      </w:r>
      <w:r>
        <w:br/>
      </w:r>
      <w:r>
        <w:t xml:space="preserve">бозбух</w:t>
      </w:r>
    </w:p>
    <w:p>
      <w:pPr>
        <w:pStyle w:val="Normal"/>
      </w:pPr>
      <w:r>
        <w:t xml:space="preserve">Схема автоматизации системы пылеприготовления, </w:t>
      </w:r>
      <w:r>
        <w:br/>
      </w:r>
      <w:r>
        <w:t xml:space="preserve">1— мельница; 2 —рэгулирующие створки.</w:t>
      </w:r>
    </w:p>
    <w:p>
      <w:pPr>
        <w:pStyle w:val="Normal"/>
      </w:pPr>
      <w:r>
        <w:t xml:space="preserve">В настоящее время на двух пылесистемах </w:t>
      </w:r>
      <w:r>
        <w:br/>
      </w:r>
      <w:r>
        <w:t xml:space="preserve">выполнена схема автоматизации загрузки </w:t>
      </w:r>
      <w:r>
        <w:br/>
      </w:r>
      <w:r>
        <w:t xml:space="preserve">мельницы с импульсом по температуре аэро- </w:t>
      </w:r>
      <w:r>
        <w:br/>
      </w:r>
      <w:r>
        <w:t xml:space="preserve">смеси на регулятор загрузки мельницы.</w:t>
      </w:r>
    </w:p>
    <w:p>
      <w:pPr>
        <w:pStyle w:val="Normal"/>
      </w:pPr>
      <w:r>
        <w:t xml:space="preserve">В схеме предусмотрен ‘регулятор темпера- </w:t>
      </w:r>
      <w:r>
        <w:br/>
      </w:r>
      <w:r>
        <w:t xml:space="preserve">туры, поддерживающий ее перед мельницей, </w:t>
      </w:r>
      <w:r>
        <w:br/>
      </w:r>
      <w:r>
        <w:t xml:space="preserve">равной 700°С (см. рисунок).</w:t>
      </w:r>
    </w:p>
    <w:p>
      <w:pPr>
        <w:pStyle w:val="Normal"/>
      </w:pPr>
      <w:r>
        <w:t xml:space="preserve">Требование поддерживать наиболее эконо- </w:t>
      </w:r>
      <w:r>
        <w:br/>
      </w:r>
      <w:r>
        <w:t xml:space="preserve">мичный режим размола сводится к обеспече- </w:t>
      </w:r>
      <w:r>
        <w:br/>
      </w:r>
      <w:r>
        <w:t xml:space="preserve">нию постоянной оптимальной загрузки мель- </w:t>
      </w:r>
      <w:r>
        <w:br/>
      </w:r>
      <w:r>
        <w:t xml:space="preserve">ницы топливом, однако важными показателя- </w:t>
      </w:r>
      <w:r>
        <w:br/>
      </w:r>
      <w:r>
        <w:t xml:space="preserve">ми работы пылесистемы являются тонкость </w:t>
      </w:r>
      <w:r>
        <w:br/>
      </w:r>
      <w:r>
        <w:t xml:space="preserve">пыли и ее конечная влажность.</w:t>
      </w:r>
    </w:p>
    <w:p>
      <w:pPr>
        <w:pStyle w:val="Normal"/>
      </w:pPr>
      <w:r>
        <w:t xml:space="preserve">Тонкость помола пыли в шаровых барабан- </w:t>
      </w:r>
      <w:r>
        <w:br/>
      </w:r>
      <w:r>
        <w:t xml:space="preserve">ных мельницах при неизменном положении </w:t>
      </w:r>
      <w:r>
        <w:br/>
      </w:r>
      <w:r>
        <w:t xml:space="preserve">створок сепаратора зависит в основном от за- </w:t>
      </w:r>
      <w:r>
        <w:br/>
      </w:r>
      <w:r>
        <w:t xml:space="preserve">грузки мельницы топливом.</w:t>
      </w:r>
    </w:p>
    <w:p>
      <w:pPr>
        <w:pStyle w:val="Normal"/>
      </w:pPr>
      <w:r>
        <w:t xml:space="preserve">Конечная влажность пыли зависит от ко- </w:t>
      </w:r>
      <w:r>
        <w:br/>
      </w:r>
      <w:r>
        <w:t xml:space="preserve">личества и влажности топлива ‘и температуры </w:t>
      </w:r>
      <w:r>
        <w:br/>
      </w:r>
      <w:r>
        <w:t xml:space="preserve">сушильного агента. Эти же факторы опреде- </w:t>
      </w:r>
      <w:r>
        <w:br/>
      </w:r>
      <w:r>
        <w:t xml:space="preserve">ляют температуру аэросмеси за мельницей; </w:t>
      </w:r>
      <w:r>
        <w:br/>
      </w:r>
      <w:r>
        <w:t xml:space="preserve">поэтому температура аэросмеси за мельницей </w:t>
      </w:r>
      <w:r>
        <w:br/>
      </w:r>
      <w:r>
        <w:t xml:space="preserve">может служить в первом приближении пока- </w:t>
      </w:r>
      <w:r>
        <w:br/>
      </w:r>
      <w:r>
        <w:t xml:space="preserve">зателем влажности пыли.</w:t>
      </w:r>
    </w:p>
    <w:p>
      <w:pPr>
        <w:pStyle w:val="Normal"/>
      </w:pPr>
      <w:r>
        <w:t xml:space="preserve">Таким образом, производительность мель- </w:t>
      </w:r>
      <w:r>
        <w:br/>
      </w:r>
      <w:r>
        <w:t xml:space="preserve">ницы, тонкость помола пыли и температура </w:t>
      </w:r>
      <w:r>
        <w:br/>
      </w:r>
      <w:r>
        <w:t xml:space="preserve">пыли являются неотъемлемыми показателями </w:t>
      </w:r>
      <w:r>
        <w:br/>
      </w:r>
      <w:r>
        <w:t xml:space="preserve">работы пылесистемы. Поэтому, используя один </w:t>
      </w:r>
      <w:r>
        <w:br/>
      </w:r>
      <w:r>
        <w:t xml:space="preserve">из этих показателей, можно косвенно судить </w:t>
      </w:r>
      <w:r>
        <w:br/>
      </w:r>
      <w:r>
        <w:t xml:space="preserve">о загрузке барабана мельницы топливом.</w:t>
      </w:r>
    </w:p>
    <w:p>
      <w:pPr>
        <w:pStyle w:val="Normal"/>
      </w:pPr>
      <w:r>
        <w:t xml:space="preserve">В нашем случае производительность мель- </w:t>
      </w:r>
      <w:r>
        <w:br/>
      </w:r>
      <w:r>
        <w:t xml:space="preserve">ницы лимитируется условиями сушки топлива. </w:t>
      </w:r>
      <w:r>
        <w:br/>
      </w:r>
      <w:r>
        <w:t xml:space="preserve">Ноэтому температуру аэросмеси за мельницей </w:t>
      </w:r>
      <w:r>
        <w:br/>
      </w:r>
      <w:r>
        <w:t xml:space="preserve">можно принять в качестве импульса для регу- </w:t>
      </w:r>
      <w:r>
        <w:br/>
      </w:r>
      <w:r>
        <w:t xml:space="preserve">лятора загрузки мельницы.</w:t>
      </w:r>
    </w:p>
    <w:p>
      <w:pPr>
        <w:pStyle w:val="Normal"/>
      </w:pPr>
      <w:r>
        <w:t xml:space="preserve">В связи с тем, что импульс по температуре </w:t>
      </w:r>
      <w:r>
        <w:br/>
      </w:r>
      <w:r>
        <w:t xml:space="preserve">за мельницей имеет большое время запазды- </w:t>
      </w:r>
      <w:r>
        <w:br/>
      </w:r>
      <w:r>
        <w:t xml:space="preserve">вания при изменениях подачи топлив, в схеме </w:t>
      </w:r>
      <w:r>
        <w:br/>
      </w:r>
      <w:r>
        <w:t xml:space="preserve">применен статический регулятор.</w:t>
      </w:r>
    </w:p>
    <w:p>
      <w:pPr>
        <w:pStyle w:val="Normal"/>
      </w:pPr>
      <w:r>
        <w:t xml:space="preserve">Регулятором служит прибор ЭР-Ш с пере- </w:t>
      </w:r>
      <w:r>
        <w:br/>
      </w:r>
      <w:r>
        <w:t xml:space="preserve">деланным измерительным блоком, в котором </w:t>
      </w:r>
      <w:r>
        <w:br/>
      </w:r>
      <w:r>
        <w:t xml:space="preserve">суммируются импульсы по температуре, и от </w:t>
      </w:r>
      <w:r>
        <w:br/>
      </w:r>
      <w:r>
        <w:t xml:space="preserve">датчика перемещения КДУ. Неравномерность </w:t>
      </w:r>
      <w:r>
        <w:br/>
      </w:r>
      <w:r>
        <w:t xml:space="preserve">регулирования составляет около 3°С.</w:t>
      </w:r>
    </w:p>
    <w:p>
      <w:pPr>
        <w:pStyle w:val="Normal"/>
      </w:pPr>
      <w:r>
        <w:t xml:space="preserve">При работе пылесистемы сушильным аген- </w:t>
      </w:r>
      <w:r>
        <w:br/>
      </w:r>
      <w:r>
        <w:t xml:space="preserve">том являются в основном инертные газы; при- </w:t>
      </w:r>
      <w:r>
        <w:br/>
      </w:r>
      <w:r>
        <w:t xml:space="preserve">садка горячего воздуха не делается.</w:t>
      </w:r>
    </w:p>
    <w:p>
      <w:pPr>
        <w:pStyle w:val="Normal"/>
      </w:pPr>
      <w:r>
        <w:t xml:space="preserve">При поступлении в мельницу топлива </w:t>
      </w:r>
      <w:r>
        <w:br/>
      </w:r>
      <w:r>
        <w:t xml:space="preserve">с влажностью около 32% температура перед </w:t>
      </w:r>
      <w:r>
        <w:br/>
      </w:r>
      <w:r>
        <w:t xml:space="preserve">мельницей ‘быстро поднимется, что влечет за </w:t>
      </w:r>
      <w:r>
        <w:br/>
      </w:r>
      <w:r>
        <w:t xml:space="preserve">собой повышение температуры за мельницей </w:t>
      </w:r>
      <w:r>
        <w:br/>
      </w:r>
      <w:r>
        <w:t xml:space="preserve">и увеличение подачи топлива регулятором; </w:t>
      </w:r>
      <w:r>
        <w:br/>
      </w:r>
      <w:r>
        <w:t xml:space="preserve">в результате этого будет иметь место пере- </w:t>
      </w:r>
      <w:r>
        <w:br/>
      </w:r>
      <w:r>
        <w:t xml:space="preserve">грузка мельницы, так как ее вентиляция </w:t>
      </w:r>
      <w:r>
        <w:br/>
      </w:r>
      <w:r>
        <w:t xml:space="preserve">остается прежней. Однако регулятор темпера-</w:t>
      </w:r>
    </w:p>
    <w:p>
      <w:pPr>
        <w:pStyle w:val="Normal"/>
      </w:pPr>
      <w:r>
        <w:t xml:space="preserve">туры поддерживает перед мельницей темпе-</w:t>
      </w:r>
    </w:p>
    <w:p>
      <w:pPr>
        <w:pStyle w:val="Normal"/>
      </w:pPr>
      <w:r>
        <w:t xml:space="preserve">ратуру 700°С; этим самым устраняется внеш- </w:t>
      </w:r>
      <w:r>
        <w:br/>
      </w:r>
      <w:r>
        <w:t xml:space="preserve">нее возмущение в работе мельницы и предот- </w:t>
      </w:r>
      <w:r>
        <w:br/>
      </w:r>
      <w:r>
        <w:t xml:space="preserve">вращается возможность перегруза мельницы.</w:t>
      </w:r>
    </w:p>
    <w:p>
      <w:pPr>
        <w:pStyle w:val="Normal"/>
      </w:pPr>
      <w:r>
        <w:t xml:space="preserve">Регулятор находится в непрерывной работе </w:t>
      </w:r>
      <w:r>
        <w:br/>
      </w:r>
      <w:r>
        <w:t xml:space="preserve">с октября 1959 года.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УСОВЕРШЕНСТВОВАНИЕ АВТОМАТА </w:t>
      </w:r>
      <w:r>
        <w:br/>
      </w:r>
      <w:r>
        <w:t xml:space="preserve">БЕЗОПАСНОСТИ ТУРБИНЫ ТИПА АТ-12</w:t>
      </w:r>
    </w:p>
    <w:p>
      <w:pPr>
        <w:pStyle w:val="Normal"/>
      </w:pPr>
      <w:r>
        <w:t xml:space="preserve">Инж. Л. А. СИБИ ЛЕВ</w:t>
      </w:r>
    </w:p>
    <w:p>
      <w:pPr>
        <w:pStyle w:val="Normal"/>
      </w:pPr>
      <w:r>
        <w:t xml:space="preserve">У турбины типа АТ-12 (Первый Брнонский </w:t>
      </w:r>
      <w:r>
        <w:br/>
      </w:r>
      <w:r>
        <w:t xml:space="preserve">машиностроительный завод, Чехословакия), </w:t>
      </w:r>
      <w:r>
        <w:br/>
      </w:r>
      <w:r>
        <w:t xml:space="preserve">установленной на ГРЭС, дважды выходил из </w:t>
      </w:r>
      <w:r>
        <w:br/>
      </w:r>
      <w:r>
        <w:t xml:space="preserve">строя автомат безопасности.</w:t>
      </w:r>
    </w:p>
    <w:p>
      <w:pPr>
        <w:pStyle w:val="Normal"/>
      </w:pPr>
      <w:r>
        <w:t xml:space="preserve">Недостатком конструкции фирменного ав- </w:t>
      </w:r>
      <w:r>
        <w:br/>
      </w:r>
      <w:r>
        <w:t xml:space="preserve">томата (рис. 1) является наличие большого </w:t>
      </w:r>
      <w:r>
        <w:br/>
      </w:r>
      <w:r>
        <w:t xml:space="preserve">количества деталей и резьбовых соединений.</w:t>
      </w:r>
    </w:p>
    <w:p>
      <w:pPr>
        <w:pStyle w:val="Normal"/>
      </w:pPr>
      <w:r>
        <w:t xml:space="preserve">Первый случай нарушения нормальной ра- </w:t>
      </w:r>
      <w:r>
        <w:br/>
      </w:r>
      <w:r>
        <w:t xml:space="preserve">боты автомата безопасности произошел при </w:t>
      </w:r>
      <w:r>
        <w:br/>
      </w:r>
      <w:r>
        <w:t xml:space="preserve">следующих обстоятельствах.</w:t>
      </w:r>
    </w:p>
    <w:p>
      <w:pPr>
        <w:pStyle w:val="Normal"/>
      </w:pPr>
      <w:r>
        <w:t xml:space="preserve">Центробежной силой резьба стакана из </w:t>
      </w:r>
      <w:r>
        <w:br/>
      </w:r>
      <w:r>
        <w:t xml:space="preserve">мягкой бронзы была вытянута. В результате </w:t>
      </w:r>
      <w:r>
        <w:br/>
      </w:r>
      <w:r>
        <w:t xml:space="preserve">этого нажимная пробка вместе-с контргайкой </w:t>
      </w:r>
      <w:r>
        <w:br/>
      </w:r>
      <w:r>
        <w:t xml:space="preserve">ослабли и, произвольно вывернувшись, выле- </w:t>
      </w:r>
      <w:r>
        <w:br/>
      </w:r>
      <w:r>
        <w:t xml:space="preserve">тели в картер переднего блока подшипника. </w:t>
      </w:r>
      <w:r>
        <w:br/>
      </w:r>
      <w:r>
        <w:t xml:space="preserve">При этом палец автомата безопасности сво- </w:t>
      </w:r>
      <w:r>
        <w:br/>
      </w:r>
      <w:r>
        <w:t xml:space="preserve">бодно выпал из стакана вместе с пружиной, </w:t>
      </w:r>
      <w:r>
        <w:br/>
      </w:r>
      <w:r>
        <w:t xml:space="preserve">головкой задел за торец рычага масляного </w:t>
      </w:r>
      <w:r>
        <w:br/>
      </w:r>
      <w:r>
        <w:t xml:space="preserve">выключателя и был сломан. Машина не была </w:t>
      </w:r>
      <w:r>
        <w:br/>
      </w:r>
      <w:r>
        <w:t xml:space="preserve">выбита, так как, очевидно, не произошло </w:t>
      </w:r>
      <w:r>
        <w:br/>
      </w:r>
      <w:r>
        <w:t xml:space="preserve">удара сверху по рычагу масляного выклю- </w:t>
      </w:r>
      <w:r>
        <w:br/>
      </w:r>
      <w:r>
        <w:t xml:space="preserve">чателя.</w:t>
      </w:r>
    </w:p>
    <w:p>
      <w:pPr>
        <w:pStyle w:val="Normal"/>
      </w:pPr>
      <w:r>
        <w:t xml:space="preserve">Разрушение автомата безопасности было </w:t>
      </w:r>
      <w:r>
        <w:br/>
      </w:r>
      <w:r>
        <w:t xml:space="preserve">обнаружено при очередном испытании.</w:t>
      </w:r>
    </w:p>
    <w:p>
      <w:pPr>
        <w:pStyle w:val="Normal"/>
      </w:pPr>
      <w:r>
        <w:t xml:space="preserve">При испытании через год автомат без- </w:t>
      </w:r>
      <w:r>
        <w:br/>
      </w:r>
      <w:r>
        <w:t xml:space="preserve">опасности снова не сработал. При осмотре вы- </w:t>
      </w:r>
      <w:r>
        <w:br/>
      </w:r>
      <w:r>
        <w:t xml:space="preserve">яснилось, что отсутствовал боек пальца.</w:t>
      </w:r>
    </w:p>
    <w:p>
      <w:pPr>
        <w:pStyle w:val="Normal"/>
      </w:pPr>
      <w:r>
        <w:t xml:space="preserve">[?</w:t>
      </w:r>
    </w:p>
    <w:p>
      <w:pPr>
        <w:pStyle w:val="Normal"/>
      </w:pPr>
      <w:r>
        <w:t xml:space="preserve">у </w:t>
      </w:r>
      <w:r>
        <w:br/>
      </w:r>
      <w:r>
        <w:t xml:space="preserve">ХИ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29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 </w:t>
      </w:r>
      <w:r>
        <w:br/>
      </w:r>
      <w:r>
        <w:t xml:space="preserve">Ч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 </w:t>
      </w:r>
      <w:r>
        <w:br/>
      </w:r>
      <w:r>
        <w:t xml:space="preserve">аа </w:t>
      </w:r>
      <w:r>
        <w:br/>
      </w:r>
      <w:r>
        <w:t xml:space="preserve">7 </w:t>
      </w:r>
      <w:r>
        <w:br/>
      </w:r>
      <w:r>
        <w:t xml:space="preserve">М</w:t>
      </w:r>
    </w:p>
    <w:p>
      <w:pPr>
        <w:pStyle w:val="Normal"/>
      </w:pPr>
      <w:r>
        <w:t xml:space="preserve">Пу ПРА м </w:t>
      </w:r>
      <w:r>
        <w:br/>
      </w:r>
      <w:r>
        <w:t xml:space="preserve">КА КАД А КАНО КА А АО </w:t>
      </w:r>
      <w:r>
        <w:br/>
      </w:r>
      <w:r>
        <w:t xml:space="preserve">р КАКА УХ </w:t>
      </w:r>
      <w:r>
        <w:br/>
      </w:r>
      <w:r>
        <w:t xml:space="preserve">ы Н </w:t>
      </w:r>
      <w:r>
        <w:br/>
      </w:r>
      <w:r>
        <w:t xml:space="preserve">В </w:t>
      </w:r>
      <w:r>
        <w:br/>
      </w:r>
      <w:r>
        <w:t xml:space="preserve">ое © </w:t>
      </w:r>
      <w:r>
        <w:br/>
      </w:r>
      <w:r>
        <w:t xml:space="preserve">хх У </w:t>
      </w:r>
      <w:r>
        <w:br/>
      </w:r>
      <w:r>
        <w:t xml:space="preserve">\</w:t>
      </w:r>
    </w:p>
    <w:p>
      <w:pPr>
        <w:pStyle w:val="Normal"/>
      </w:pPr>
      <w:r>
        <w:t xml:space="preserve">ИЯ ЛА ИТУ ИТМ ИРУ ИРм УР РЯ </w:t>
      </w:r>
      <w:r>
        <w:br/>
      </w:r>
      <w:r>
        <w:t xml:space="preserve">Я 3 </w:t>
      </w:r>
      <w:r>
        <w:br/>
      </w:r>
      <w:r>
        <w:t xml:space="preserve">Р</w:t>
      </w:r>
    </w:p>
    <w:p>
      <w:pPr>
        <w:pStyle w:val="Normal"/>
      </w:pPr>
      <w:r>
        <w:t xml:space="preserve">тЫ </w:t>
      </w:r>
      <w:r>
        <w:br/>
      </w:r>
      <w:r>
        <w:t xml:space="preserve">ИИ,</w:t>
      </w:r>
    </w:p>
    <w:p>
      <w:pPr>
        <w:pStyle w:val="Normal"/>
      </w:pPr>
      <w:r>
        <w:t xml:space="preserve">| </w:t>
      </w:r>
      <w:r>
        <w:br/>
      </w:r>
      <w:r>
        <w:t xml:space="preserve">22 </w:t>
      </w:r>
      <w:r>
        <w:br/>
      </w:r>
      <w:r>
        <w:t xml:space="preserve">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&lt;]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С“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Рис. 1</w:t>
      </w:r>
    </w:p>
    <w:p>
      <w:pPr>
        <w:pStyle w:val="Normal"/>
      </w:pPr>
      <w:r>
        <w:t xml:space="preserve">Есть предположение, что во время преды- </w:t>
      </w:r>
      <w:r>
        <w:br/>
      </w:r>
      <w:r>
        <w:t xml:space="preserve">дущего испытания автомата безопасности </w:t>
      </w:r>
      <w:r>
        <w:br/>
      </w:r>
      <w:r>
        <w:t xml:space="preserve">боек при ударе о рычаг масляного выключа- </w:t>
      </w:r>
      <w:r>
        <w:br/>
      </w:r>
      <w:r>
        <w:t xml:space="preserve">теля раскололся и выкрошился; медный </w:t>
      </w:r>
      <w:r>
        <w:br/>
      </w:r>
      <w:r>
        <w:t xml:space="preserve">штифт, стопорящий боек, был срезан.</w:t>
      </w:r>
    </w:p>
    <w:p>
      <w:pPr>
        <w:pStyle w:val="Normal"/>
      </w:pPr>
      <w:r>
        <w:t xml:space="preserve">М\ </w:t>
      </w:r>
      <w:r>
        <w:br/>
      </w:r>
      <w:r>
        <w:t xml:space="preserve">|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Г </w:t>
      </w:r>
      <w:r>
        <w:br/>
      </w:r>
      <w:r>
        <w:t xml:space="preserve">хх сх 4 &gt; </w:t>
      </w:r>
      <w:r>
        <w:br/>
      </w:r>
      <w:r>
        <w:t xml:space="preserve">$} АЗ</w:t>
      </w:r>
    </w:p>
    <w:p>
      <w:pPr>
        <w:pStyle w:val="Normal"/>
      </w:pPr>
      <w:r>
        <w:t xml:space="preserve">И96х4 левая </w:t>
      </w:r>
      <w:r>
        <w:br/>
      </w:r>
      <w:r>
        <w:t xml:space="preserve">г.)</w:t>
      </w:r>
    </w:p>
    <w:p>
      <w:pPr>
        <w:pStyle w:val="Normal"/>
      </w:pPr>
      <w:r>
        <w:t xml:space="preserve">ДЕЛИРРЕР </w:t>
      </w:r>
      <w:r>
        <w:br/>
      </w:r>
      <w:r>
        <w:t xml:space="preserve">7</w:t>
      </w:r>
    </w:p>
    <w:p>
      <w:pPr>
        <w:pStyle w:val="Normal"/>
      </w:pPr>
      <w:r>
        <w:t xml:space="preserve">ДИ 2 </w:t>
      </w:r>
      <w:r>
        <w:br/>
      </w:r>
      <w:r>
        <w:t xml:space="preserve">ИД </w:t>
      </w:r>
      <w:r>
        <w:br/>
      </w:r>
      <w:r>
        <w:t xml:space="preserve">У с </w:t>
      </w:r>
      <w:r>
        <w:br/>
      </w:r>
      <w:r>
        <w:t xml:space="preserve">р </w:t>
      </w:r>
      <w:r>
        <w:br/>
      </w:r>
      <w:r>
        <w:t xml:space="preserve">ОЕ ухо 9 </w:t>
      </w:r>
      <w:r>
        <w:br/>
      </w:r>
      <w:r>
        <w:t xml:space="preserve">©</w:t>
      </w:r>
    </w:p>
    <w:p>
      <w:pPr>
        <w:pStyle w:val="Normal"/>
      </w:pPr>
      <w:r>
        <w:t xml:space="preserve">Предлагается более простая и надежная </w:t>
      </w:r>
      <w:r>
        <w:br/>
      </w:r>
      <w:r>
        <w:t xml:space="preserve">конструкция автомата (рис. 2). Головку авто- </w:t>
      </w:r>
      <w:r>
        <w:br/>
      </w:r>
      <w:r>
        <w:t xml:space="preserve">мата и палец желательно изготовлять из не- </w:t>
      </w:r>
      <w:r>
        <w:br/>
      </w:r>
      <w:r>
        <w:t xml:space="preserve">ржавеющей стали, рабочий конец пальца сле- </w:t>
      </w:r>
      <w:r>
        <w:br/>
      </w:r>
      <w:r>
        <w:t xml:space="preserve">дует закаливать. ——</w:t>
      </w:r>
    </w:p>
    <w:p>
      <w:pPr>
        <w:pStyle w:val="Normal"/>
      </w:pPr>
      <w:r>
        <w:t xml:space="preserve">—— р</w:t>
      </w:r>
    </w:p>
    <w:p>
      <w:pPr>
        <w:pStyle w:val="Normal"/>
      </w:pPr>
      <w:r>
        <w:t xml:space="preserve">7 ^^ и </w:t>
      </w:r>
      <w:r>
        <w:br/>
      </w:r>
      <w:r>
        <w:t xml:space="preserve">. ы и</w:t>
      </w:r>
    </w:p>
    <w:p>
      <w:pPr>
        <w:pStyle w:val="Normal"/>
      </w:pPr>
      <w:r>
        <w:t xml:space="preserve">[ 1 71 ‚Э : а, </w:t>
      </w:r>
      <w:r>
        <w:br/>
      </w:r>
      <w:r>
        <w:t xml:space="preserve">РЕКОНСТРУКЦИЯ ПИТАТЕЛЬНЫХ </w:t>
      </w:r>
      <w:r>
        <w:br/>
      </w:r>
      <w:r>
        <w:t xml:space="preserve">НАСОСОВ у</w:t>
      </w:r>
    </w:p>
    <w:p>
      <w:pPr>
        <w:pStyle w:val="Normal"/>
      </w:pPr>
      <w:r>
        <w:t xml:space="preserve">Инж. А. Т. КУРНОСОВ (/ И 44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На нашей ТЭЦ котлы, запроектированные </w:t>
      </w:r>
      <w:r>
        <w:br/>
      </w:r>
      <w:r>
        <w:t xml:space="preserve">та рабочее давление 46,5 ати, работают с дав- </w:t>
      </w:r>
      <w:r>
        <w:br/>
      </w:r>
      <w:r>
        <w:t xml:space="preserve">тением 39 ати. У питательных насосов про- </w:t>
      </w:r>
      <w:r>
        <w:br/>
      </w:r>
      <w:r>
        <w:t xml:space="preserve">зводительностью 52 т/ч, напором 59,2 ати на </w:t>
      </w:r>
      <w:r>
        <w:br/>
      </w:r>
      <w:r>
        <w:t xml:space="preserve">920 об/мин требуемый напор составляет </w:t>
      </w:r>
      <w:r>
        <w:br/>
      </w:r>
      <w:r>
        <w:t xml:space="preserve">Голько 53,4 ати.</w:t>
      </w:r>
    </w:p>
    <w:p>
      <w:pPr>
        <w:pStyle w:val="Normal"/>
      </w:pPr>
      <w:r>
        <w:t xml:space="preserve">1.2 ЭНЕРГЕТИК И</w:t>
      </w:r>
    </w:p>
    <w:p>
      <w:pPr>
        <w:pStyle w:val="Normal"/>
      </w:pPr>
      <w:r>
        <w:t xml:space="preserve">9 км 2 </w:t>
      </w:r>
      <w:r>
        <w:br/>
      </w:r>
      <w:r>
        <w:t xml:space="preserve">ПАР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ААА </w:t>
      </w:r>
      <w:r>
        <w:br/>
      </w:r>
      <w:r>
        <w:t xml:space="preserve">ЕЕ, </w:t>
      </w:r>
      <w:r>
        <w:br/>
      </w:r>
      <w:r>
        <w:t xml:space="preserve">#7 77 </w:t>
      </w:r>
      <w:r>
        <w:br/>
      </w:r>
      <w:r>
        <w:t xml:space="preserve">КА®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 </w:t>
      </w:r>
      <w:r>
        <w:br/>
      </w:r>
      <w:r>
        <w:t xml:space="preserve">й 2 </w:t>
      </w:r>
      <w:r>
        <w:br/>
      </w:r>
      <w:r>
        <w:t xml:space="preserve">Я в 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х </w:t>
      </w:r>
      <w:r>
        <w:br/>
      </w:r>
      <w:r>
        <w:t xml:space="preserve">ем</w:t>
      </w:r>
    </w:p>
    <w:p>
      <w:pPr>
        <w:pStyle w:val="Normal"/>
      </w:pPr>
      <w:r>
        <w:t xml:space="preserve">р”, ПИКУ </w:t>
      </w:r>
      <w:r>
        <w:br/>
      </w:r>
      <w:r>
        <w:t xml:space="preserve">ИГ</w:t>
      </w:r>
    </w:p>
    <w:p>
      <w:pPr>
        <w:pStyle w:val="Normal"/>
      </w:pPr>
      <w:r>
        <w:t xml:space="preserve">ИРАКУ</w:t>
      </w:r>
    </w:p>
    <w:p>
      <w:pPr>
        <w:pStyle w:val="Normal"/>
      </w:pPr>
      <w:r>
        <w:t xml:space="preserve">Рис. 1. Питательный насос после реконструкции.</w:t>
      </w:r>
    </w:p>
    <w:p>
      <w:pPr>
        <w:pStyle w:val="Normal"/>
      </w:pPr>
      <w:r>
        <w:t xml:space="preserve">]— рабочее колесо 10-й ступени; 2— направляющий аппарат 11-й </w:t>
      </w:r>
      <w:r>
        <w:br/>
      </w:r>
      <w:r>
        <w:t xml:space="preserve">ступени; 3 — уплотнительное кольцо 10-ступени; 4— упорный диск; </w:t>
      </w:r>
      <w:r>
        <w:br/>
      </w:r>
      <w:r>
        <w:t xml:space="preserve">5 —направляющая втулка,</w:t>
      </w:r>
    </w:p>
    <w:p>
      <w:pPr>
        <w:pStyle w:val="Normal"/>
      </w:pPr>
      <w:r>
        <w:t xml:space="preserve">По предложению инж. М. П. Дроздова, </w:t>
      </w:r>
      <w:r>
        <w:br/>
      </w:r>
      <w:r>
        <w:t xml:space="preserve">мастера Б. А. Виданова и автора настоящей </w:t>
      </w:r>
      <w:r>
        <w:br/>
      </w:r>
      <w:r>
        <w:t xml:space="preserve">статьи произведена реконструкция питатель- </w:t>
      </w:r>
      <w:r>
        <w:br/>
      </w:r>
      <w:r>
        <w:t xml:space="preserve">ных насосов для снижения напора.</w:t>
      </w:r>
    </w:p>
    <w:p>
      <w:pPr>
        <w:pStyle w:val="Normal"/>
      </w:pPr>
      <w:r>
        <w:t xml:space="preserve">Снято рабочее колесо 1 последней 11-й </w:t>
      </w:r>
      <w:r>
        <w:br/>
      </w:r>
      <w:r>
        <w:t xml:space="preserve">ступени (рис. 1), а вместо него с помощью </w:t>
      </w:r>
      <w:r>
        <w:br/>
      </w:r>
      <w:r>
        <w:t xml:space="preserve">шпонки на валу насоса насажена направляю- </w:t>
      </w:r>
      <w:r>
        <w:br/>
      </w:r>
      <w:r>
        <w:t xml:space="preserve">щая втулка 5 для направления водяного по- </w:t>
      </w:r>
      <w:r>
        <w:br/>
      </w:r>
      <w:r>
        <w:t xml:space="preserve">тока в камере.</w:t>
      </w:r>
    </w:p>
    <w:p>
      <w:pPr>
        <w:pStyle w:val="Normal"/>
      </w:pPr>
      <w:r>
        <w:t xml:space="preserve">Для снижения потерь давления после 10-й </w:t>
      </w:r>
      <w:r>
        <w:br/>
      </w:r>
      <w:r>
        <w:t xml:space="preserve">ступени демонтировано уплотнительное коль- </w:t>
      </w:r>
      <w:r>
        <w:br/>
      </w:r>
      <w:r>
        <w:t xml:space="preserve">цо 3, установленное в месте примыкания ко- </w:t>
      </w:r>
      <w:r>
        <w:br/>
      </w:r>
      <w:r>
        <w:t xml:space="preserve">леса насоса к корпусу.</w:t>
      </w:r>
    </w:p>
    <w:p>
      <w:pPr>
        <w:pStyle w:val="Normal"/>
      </w:pPr>
      <w:r>
        <w:t xml:space="preserve">Рис. 2. Упорный диск. </w:t>
      </w:r>
      <w:r>
        <w:br/>
      </w:r>
      <w:r>
        <w:t xml:space="preserve">Сечение по ВВ. Сечение по А—А.</w:t>
      </w:r>
    </w:p>
    <w:p>
      <w:pPr>
        <w:pStyle w:val="Normal"/>
      </w:pPr>
      <w:r>
        <w:t xml:space="preserve">12 ЭНЕРГЕТИК | № 2</w:t>
      </w:r>
    </w:p>
    <w:p>
      <w:pPr>
        <w:pStyle w:val="Normal"/>
      </w:pPr>
      <w:r>
        <w:t xml:space="preserve">В котельную</w:t>
      </w:r>
    </w:p>
    <w:p>
      <w:pPr>
        <w:pStyle w:val="Normal"/>
      </w:pPr>
      <w:r>
        <w:t xml:space="preserve">Сырая 6202</w:t>
      </w:r>
    </w:p>
    <w:p>
      <w:pPr>
        <w:pStyle w:val="Normal"/>
      </w:pPr>
      <w:r>
        <w:t xml:space="preserve">ом 2 п © тм</w:t>
      </w:r>
    </w:p>
    <w:p>
      <w:pPr>
        <w:pStyle w:val="Normal"/>
      </w:pPr>
      <w:r>
        <w:t xml:space="preserve">Рис. 3. Характеристики О—Н питательного насоса. </w:t>
      </w:r>
      <w:r>
        <w:br/>
      </w:r>
      <w:r>
        <w:t xml:space="preserve">1— характеристика насоса при 11 ступенях; 2— характеристика</w:t>
      </w:r>
    </w:p>
    <w:p>
      <w:pPr>
        <w:pStyle w:val="Normal"/>
      </w:pPr>
      <w:r>
        <w:t xml:space="preserve">насоса при 10 ступенях. а </w:t>
      </w:r>
      <w:r>
        <w:br/>
      </w:r>
      <w:r>
        <w:t xml:space="preserve">Направляющий аппарат 2 заменен’ упор- . </w:t>
      </w:r>
      <w:r>
        <w:br/>
      </w:r>
      <w:r>
        <w:t xml:space="preserve">НЫМ ДИСКОМ Ч, что уменьшило гидравлическое </w:t>
      </w:r>
      <w:r>
        <w:br/>
      </w:r>
      <w:r>
        <w:t xml:space="preserve">сопротивление при выходе потока воды ИЗ </w:t>
      </w:r>
      <w:r>
        <w:br/>
      </w:r>
      <w:r>
        <w:t xml:space="preserve">11-й ступени. Рис. 1. Схема блочной компоновки фильтров.</w:t>
      </w:r>
    </w:p>
    <w:p>
      <w:pPr>
        <w:pStyle w:val="Normal"/>
      </w:pPr>
      <w:r>
        <w:t xml:space="preserve">Конструкция упорного диска показана На | петок азия ва второго Фит </w:t>
      </w:r>
      <w:r>
        <w:br/>
      </w:r>
      <w:r>
        <w:t xml:space="preserve">рис. 2. Установка направляющей втулки и в первый. </w:t>
      </w:r>
      <w:r>
        <w:br/>
      </w:r>
      <w:r>
        <w:t xml:space="preserve">упорного диска позволила произвести рекон- </w:t>
      </w:r>
      <w:r>
        <w:br/>
      </w:r>
      <w:r>
        <w:t xml:space="preserve">струкцию насоса без изменения его габари- </w:t>
      </w:r>
      <w:r>
        <w:br/>
      </w:r>
      <w:r>
        <w:t xml:space="preserve">тов, переделки фундаментной плиты и трубо- ций сработанных фильтров и контроля </w:t>
      </w:r>
      <w:r>
        <w:br/>
      </w:r>
      <w:r>
        <w:t xml:space="preserve">проводов. умягченной и котловой воды в дневную смену. </w:t>
      </w:r>
      <w:r>
        <w:br/>
      </w:r>
      <w:r>
        <w:t xml:space="preserve">В результате реконструкции напор насо- |Для этого надо внести некоторые изменения </w:t>
      </w:r>
      <w:r>
        <w:br/>
      </w:r>
      <w:r>
        <w:t xml:space="preserve">са снижен до 54 ати. Характеристики О—Н |в схемы водоочисток '. </w:t>
      </w:r>
      <w:r>
        <w:br/>
      </w:r>
      <w:r>
        <w:t xml:space="preserve">р насоса до и после реконструкции приведены Необходимо объединить фильтры в от- </w:t>
      </w:r>
      <w:r>
        <w:br/>
      </w:r>
      <w:r>
        <w:t xml:space="preserve">х на рис. 3. дельные блоки. В один блок ввести два или </w:t>
      </w:r>
      <w:r>
        <w:br/>
      </w:r>
      <w:r>
        <w:t xml:space="preserve">три фильтра. В блоке умягченная вода будет </w:t>
      </w:r>
      <w:r>
        <w:br/>
      </w:r>
      <w:r>
        <w:t xml:space="preserve">проходить последовательно из`одного фильт- </w:t>
      </w:r>
      <w:r>
        <w:br/>
      </w:r>
      <w:r>
        <w:t xml:space="preserve">ра в другой, т. е. будет осуществлять ступен-</w:t>
      </w:r>
    </w:p>
    <w:p>
      <w:pPr>
        <w:pStyle w:val="Normal"/>
      </w:pPr>
      <w:r>
        <w:t xml:space="preserve">чатое умягчение. В отличие от существующих</w:t>
      </w:r>
    </w:p>
    <w:p>
      <w:pPr>
        <w:pStyle w:val="Normal"/>
      </w:pPr>
      <w:r>
        <w:t xml:space="preserve">НЕО компоновок фильтры должны быть взаимо-</w:t>
      </w:r>
    </w:p>
    <w:p>
      <w:pPr>
        <w:pStyle w:val="Normal"/>
      </w:pPr>
      <w:r>
        <w:t xml:space="preserve">Ма-КАТИОНИТОВЫХ ВОДООЧИСТОК заменяемы, т. е. каждый фильтр должен ра-</w:t>
      </w:r>
    </w:p>
    <w:p>
      <w:pPr>
        <w:pStyle w:val="Normal"/>
      </w:pPr>
      <w:r>
        <w:t xml:space="preserve">МАЛОЙ ПРОИЗВОДИТЕЛЬНОСТИ ботать и как первая ступень умягчения и </w:t>
      </w:r>
      <w:r>
        <w:br/>
      </w:r>
      <w:r>
        <w:t xml:space="preserve">Инж. Н. С. СОКОЛЬСКИЙ Ее</w:t>
      </w:r>
    </w:p>
    <w:p>
      <w:pPr>
        <w:pStyle w:val="Normal"/>
      </w:pPr>
      <w:r>
        <w:t xml:space="preserve">Для этого требуется установить дополни-. </w:t>
      </w:r>
      <w:r>
        <w:br/>
      </w:r>
      <w:r>
        <w:t xml:space="preserve">а тельный коллектор умягченной воды первой. </w:t>
      </w:r>
      <w:r>
        <w:br/>
      </w:r>
      <w:r>
        <w:t xml:space="preserve">еж, о ы ступени или осуществить взаимозаменяемость </w:t>
      </w:r>
      <w:r>
        <w:br/>
      </w:r>
      <w:r>
        <w:t xml:space="preserve">шей части применяют простейшие схемы во- ] </w:t>
      </w:r>
      <w:r>
        <w:br/>
      </w:r>
      <w:r>
        <w:t xml:space="preserve">оподготовки из Ма-катионитовых фильтров ее </w:t>
      </w:r>
      <w:r>
        <w:br/>
      </w:r>
      <w:r>
        <w:t xml:space="preserve">Г и этом устанавливают как минимум два Г авмеры фильтров нано нь ай </w:t>
      </w:r>
      <w:r>
        <w:br/>
      </w:r>
      <w:r>
        <w:t xml:space="preserve">о фильтра из расчета г. т четом поглотительной емкости на 18 ч непре- </w:t>
      </w:r>
      <w:r>
        <w:br/>
      </w:r>
      <w:r>
        <w:t xml:space="preserve">р р ЕТ: рывной работы, а не 8 или 10 ч, как это де- </w:t>
      </w:r>
      <w:r>
        <w:br/>
      </w:r>
      <w:r>
        <w:t xml:space="preserve">должен находиться в работе, другой — в ре-</w:t>
      </w:r>
    </w:p>
    <w:p>
      <w:pPr>
        <w:pStyle w:val="Normal"/>
      </w:pPr>
      <w:r>
        <w:t xml:space="preserve">зоб лается теперь. Запас емкости блока в целом’ </w:t>
      </w:r>
      <w:r>
        <w:br/>
      </w:r>
      <w:r>
        <w:t xml:space="preserve">и большей потребности в очищенной во енд | </w:t>
      </w:r>
      <w:r>
        <w:br/>
      </w:r>
      <w:r>
        <w:t xml:space="preserve">; После регенерации обоих фильтров вклю- </w:t>
      </w:r>
      <w:r>
        <w:br/>
      </w:r>
      <w:r>
        <w:t xml:space="preserve">де устанавливают три фильтра и более (один р г о | </w:t>
      </w:r>
      <w:r>
        <w:br/>
      </w:r>
      <w:r>
        <w:t xml:space="preserve">л чают блок в работу. </w:t>
      </w:r>
      <w:r>
        <w:br/>
      </w:r>
      <w:r>
        <w:t xml:space="preserve">о. В первые 18 ч умягчают первый по ход </w:t>
      </w:r>
      <w:r>
        <w:br/>
      </w:r>
      <w:r>
        <w:t xml:space="preserve">Так как для обслуживания фильтров вы- р у р у</w:t>
      </w:r>
    </w:p>
    <w:p>
      <w:pPr>
        <w:pStyle w:val="Normal"/>
      </w:pPr>
      <w:r>
        <w:t xml:space="preserve">деляют четыре аппаратчика, проектные ор- а к и ми &gt; ва. </w:t>
      </w:r>
      <w:r>
        <w:br/>
      </w:r>
      <w:r>
        <w:t xml:space="preserve">ганизации определяют размеры фильтров из р Е . ь у | </w:t>
      </w:r>
      <w:r>
        <w:br/>
      </w:r>
      <w:r>
        <w:t xml:space="preserve">расчета 8—10 ч межрегенерационного перио- чается, В“ Моследаощиь оу ОЙ </w:t>
      </w:r>
      <w:r>
        <w:br/>
      </w:r>
      <w:r>
        <w:t xml:space="preserve">да. В результате этого аппаратчики необхо- о о РИ </w:t>
      </w:r>
      <w:r>
        <w:br/>
      </w:r>
      <w:r>
        <w:t xml:space="preserve">димы во всех сменах для производства пере- „ о т м, ит А </w:t>
      </w:r>
      <w:r>
        <w:br/>
      </w:r>
      <w:r>
        <w:t xml:space="preserve">ключений фильтров, регенерации их и про- торой на /з объема сработает. Первый </w:t>
      </w:r>
      <w:r>
        <w:br/>
      </w:r>
      <w:r>
        <w:t xml:space="preserve">изводства контрольных анализов воды. </w:t>
      </w:r>
      <w:r>
        <w:br/>
      </w:r>
      <w:r>
        <w:t xml:space="preserve">При правильном проведении регенерации 1 Уменьшение численности обслуживающего ° пер- </w:t>
      </w:r>
      <w:r>
        <w:br/>
      </w:r>
      <w:r>
        <w:t xml:space="preserve">фильтров емкость умягчения ИХ практически сонала химводоочисток может быть достигнуто не </w:t>
      </w:r>
      <w:r>
        <w:br/>
      </w:r>
      <w:r>
        <w:t xml:space="preserve">постоянна, поэтому можно отказаться от де- ТОЛЬко приведенными в статье мероприятиями, но и за </w:t>
      </w:r>
      <w:r>
        <w:br/>
      </w:r>
      <w:r>
        <w:t xml:space="preserve">журных аппаратчиков в сменах, оставив лишь счет автоматизации процессов регенерации фильтров и</w:t>
      </w:r>
    </w:p>
    <w:p>
      <w:pPr>
        <w:pStyle w:val="Normal"/>
      </w:pPr>
      <w:r>
        <w:t xml:space="preserve">совмещения обязанности аппаратчика с другими про- </w:t>
      </w:r>
      <w:r>
        <w:br/>
      </w:r>
      <w:r>
        <w:t xml:space="preserve">одного человека для производства регенера-. фессиями. (Ред.) |</w:t>
      </w:r>
    </w:p>
    <w:p>
      <w:pPr>
        <w:pStyle w:val="Normal"/>
      </w:pPr>
      <w:r>
        <w:t xml:space="preserve">с“</w:t>
      </w:r>
    </w:p>
    <w:p>
      <w:pPr>
        <w:pStyle w:val="Normal"/>
      </w:pPr>
      <w:r>
        <w:t xml:space="preserve">№ 2  ЭНЕРГЕТИК</w:t>
      </w:r>
    </w:p>
    <w:p>
      <w:pPr>
        <w:pStyle w:val="Normal"/>
      </w:pPr>
      <w:r>
        <w:t xml:space="preserve">фильтр регенерируется и работает в качестве </w:t>
      </w:r>
      <w:r>
        <w:br/>
      </w:r>
      <w:r>
        <w:t xml:space="preserve">второй ступени умягчения, а частично срабо- </w:t>
      </w:r>
      <w:r>
        <w:br/>
      </w:r>
      <w:r>
        <w:t xml:space="preserve">танный фильтр переводят из второй ступени </w:t>
      </w:r>
      <w:r>
        <w:br/>
      </w:r>
      <w:r>
        <w:t xml:space="preserve">умягчения в первую; при этом во втором цикле </w:t>
      </w:r>
      <w:r>
        <w:br/>
      </w:r>
      <w:r>
        <w:t xml:space="preserve">емкость умягчения блока снижается до 30 и. </w:t>
      </w:r>
      <w:r>
        <w:br/>
      </w:r>
      <w:r>
        <w:t xml:space="preserve">На третьи сутки емкость блока снижается до </w:t>
      </w:r>
      <w:r>
        <w:br/>
      </w:r>
      <w:r>
        <w:t xml:space="preserve">24. ч (табл. 1).</w:t>
      </w:r>
    </w:p>
    <w:p>
      <w:pPr>
        <w:pStyle w:val="Normal"/>
      </w:pPr>
      <w:r>
        <w:t xml:space="preserve">Таблица |1</w:t>
      </w:r>
    </w:p>
    <w:p>
      <w:pPr>
        <w:pStyle w:val="Normal"/>
      </w:pPr>
      <w:r>
        <w:t xml:space="preserve">Запас емкости умягчения по фильтрам, ч</w:t>
      </w:r>
    </w:p>
    <w:p>
      <w:pPr>
        <w:pStyle w:val="Normal"/>
      </w:pPr>
      <w:r>
        <w:t xml:space="preserve">1-е сутки 2-е сутки 3-и сутки </w:t>
      </w:r>
      <w:r>
        <w:br/>
      </w:r>
      <w:r>
        <w:t xml:space="preserve">Время = </w:t>
      </w:r>
      <w:r>
        <w:br/>
      </w:r>
      <w:r>
        <w:t xml:space="preserve">Г сту- | П сту-| Тсту- | П сту-| 1 сту- | Псту- </w:t>
      </w:r>
      <w:r>
        <w:br/>
      </w:r>
      <w:r>
        <w:t xml:space="preserve">пень | пень | пень | пень пень | пень </w:t>
      </w:r>
      <w:r>
        <w:br/>
      </w:r>
      <w:r>
        <w:t xml:space="preserve">В начале суток | 18 18 12 18 6 18 </w:t>
      </w:r>
      <w:r>
        <w:br/>
      </w:r>
      <w:r>
        <w:t xml:space="preserve">0 0</w:t>
      </w:r>
    </w:p>
    <w:p>
      <w:pPr>
        <w:pStyle w:val="Normal"/>
      </w:pPr>
      <w:r>
        <w:t xml:space="preserve">В конце суток 0 12 0 6</w:t>
      </w:r>
    </w:p>
    <w:p>
      <w:pPr>
        <w:pStyle w:val="Normal"/>
      </w:pPr>
      <w:r>
        <w:t xml:space="preserve">На четвертые сутки’ емкости обоих фильт- </w:t>
      </w:r>
      <w:r>
        <w:br/>
      </w:r>
      <w:r>
        <w:t xml:space="preserve">ров блока срабатываются при регенерации, </w:t>
      </w:r>
      <w:r>
        <w:br/>
      </w:r>
      <w:r>
        <w:t xml:space="preserve">и цикл повторяется.</w:t>
      </w:r>
    </w:p>
    <w:p>
      <w:pPr>
        <w:pStyle w:val="Normal"/>
      </w:pPr>
      <w:r>
        <w:t xml:space="preserve">Во всех циклах вновь отрегенерированный </w:t>
      </w:r>
      <w:r>
        <w:br/>
      </w:r>
      <w:r>
        <w:t xml:space="preserve">фильтр ставится, как правило, во вторую </w:t>
      </w:r>
      <w:r>
        <w:br/>
      </w:r>
      <w:r>
        <w:t xml:space="preserve">ступень умягчения.</w:t>
      </w:r>
    </w:p>
    <w:p>
      <w:pPr>
        <w:pStyle w:val="Normal"/>
      </w:pPr>
      <w:r>
        <w:t xml:space="preserve">При жестких водах (свыше 7 мг/экв-л) </w:t>
      </w:r>
      <w:r>
        <w:br/>
      </w:r>
      <w:r>
        <w:t xml:space="preserve">и при условии сохранения нормальной ско- </w:t>
      </w:r>
      <w:r>
        <w:br/>
      </w:r>
      <w:r>
        <w:t xml:space="preserve">рости фильтрации 10—12 м-4ч и при 36 ч </w:t>
      </w:r>
      <w:r>
        <w:br/>
      </w:r>
      <w:r>
        <w:t xml:space="preserve">емкости блока удобнее использовать ‘блоки- </w:t>
      </w:r>
      <w:r>
        <w:br/>
      </w:r>
      <w:r>
        <w:t xml:space="preserve">ровку из трех фильтров (последовательный </w:t>
      </w:r>
      <w:r>
        <w:br/>
      </w:r>
      <w:r>
        <w:t xml:space="preserve">пропуск воды и взаимозаменяемость сохраня- </w:t>
      </w:r>
      <w:r>
        <w:br/>
      </w:r>
      <w:r>
        <w:t xml:space="preserve">ются). Емкость умягчения отдельно по фильт- </w:t>
      </w:r>
      <w:r>
        <w:br/>
      </w:r>
      <w:r>
        <w:t xml:space="preserve">рам берется на 12 ч работы.</w:t>
      </w:r>
    </w:p>
    <w:p>
      <w:pPr>
        <w:pStyle w:val="Normal"/>
      </w:pPr>
      <w:r>
        <w:t xml:space="preserve">По сравнению с двухступенчатым блоком </w:t>
      </w:r>
      <w:r>
        <w:br/>
      </w:r>
      <w:r>
        <w:t xml:space="preserve">схема фронтового трубопровода усложняется </w:t>
      </w:r>
      <w:r>
        <w:br/>
      </w:r>
      <w:r>
        <w:t xml:space="preserve">за счет ввода дополнительного коллектора </w:t>
      </w:r>
      <w:r>
        <w:br/>
      </w:r>
      <w:r>
        <w:t xml:space="preserve">° умягченной воды третьей ступени (рис. 2).</w:t>
      </w:r>
    </w:p>
    <w:p>
      <w:pPr>
        <w:pStyle w:val="Normal"/>
      </w:pPr>
      <w:r>
        <w:t xml:space="preserve">При блочной компоновке отпадает необхо- </w:t>
      </w:r>
      <w:r>
        <w:br/>
      </w:r>
      <w:r>
        <w:t xml:space="preserve">_димость в резервном фильтре. Он находится </w:t>
      </w:r>
      <w:r>
        <w:br/>
      </w:r>
      <w:r>
        <w:t xml:space="preserve">_в работе как буферный фильтр и принимает </w:t>
      </w:r>
      <w:r>
        <w:br/>
      </w:r>
      <w:r>
        <w:t xml:space="preserve">°на себя нагрузку умягчения в случае сработ-</w:t>
      </w:r>
    </w:p>
    <w:p>
      <w:pPr>
        <w:pStyle w:val="Normal"/>
      </w:pPr>
      <w:r>
        <w:t xml:space="preserve">ки предшествующей ступени. </w:t>
      </w:r>
      <w:r>
        <w:br/>
      </w:r>
      <w:r>
        <w:t xml:space="preserve">На рассматриваемую систему умягчения </w:t>
      </w:r>
      <w:r>
        <w:br/>
      </w:r>
      <w:r>
        <w:t xml:space="preserve">_ воды потребуются некоторые дополнительные </w:t>
      </w:r>
      <w:r>
        <w:br/>
      </w:r>
      <w:r>
        <w:t xml:space="preserve">_ капиталовложения из-за применения фильтров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Рис. 2. Схема трехступенчатого блока умягчения воды.</w:t>
      </w:r>
    </w:p>
    <w:p>
      <w:pPr>
        <w:pStyle w:val="Normal"/>
      </w:pPr>
      <w:r>
        <w:t xml:space="preserve">1—катионитовые фильтры; 2— коллектор второй ступени умяг- </w:t>
      </w:r>
      <w:r>
        <w:br/>
      </w:r>
      <w:r>
        <w:t xml:space="preserve">чения; 8 —коллектор третьей ступени умягчения; 4— коллектор </w:t>
      </w:r>
      <w:r>
        <w:br/>
      </w:r>
      <w:r>
        <w:t xml:space="preserve">умягченной воды; 5 — коллектор сырой воды.</w:t>
      </w:r>
    </w:p>
    <w:p>
      <w:pPr>
        <w:pStyle w:val="Normal"/>
      </w:pPr>
      <w:r>
        <w:t xml:space="preserve">увеличенных размеров или дополнительной </w:t>
      </w:r>
      <w:r>
        <w:br/>
      </w:r>
      <w:r>
        <w:t xml:space="preserve">установки фильтров (трехфильтровый блок).</w:t>
      </w:r>
    </w:p>
    <w:p>
      <w:pPr>
        <w:pStyle w:val="Normal"/>
      </w:pPr>
      <w:r>
        <w:t xml:space="preserve">Сравнительные данные по стоимости при- </w:t>
      </w:r>
      <w:r>
        <w:br/>
      </w:r>
      <w:r>
        <w:t xml:space="preserve">водятся в табл. 2.</w:t>
      </w:r>
    </w:p>
    <w:p>
      <w:pPr>
        <w:pStyle w:val="Normal"/>
      </w:pPr>
      <w:r>
        <w:t xml:space="preserve">Дополнительные затраты окупаются за </w:t>
      </w:r>
      <w:r>
        <w:br/>
      </w:r>
      <w:r>
        <w:t xml:space="preserve">счет уменьшения численности аппаратчиков за </w:t>
      </w:r>
      <w:r>
        <w:br/>
      </w:r>
      <w:r>
        <w:t xml:space="preserve">срок от нескольких месяцев до одного года </w:t>
      </w:r>
      <w:r>
        <w:br/>
      </w:r>
      <w:r>
        <w:t xml:space="preserve">в зависимости от размеров водоочистки.</w:t>
      </w:r>
    </w:p>
    <w:p>
      <w:pPr>
        <w:pStyle w:val="Normal"/>
      </w:pPr>
      <w:r>
        <w:t xml:space="preserve">Поскольку проведение регенераций пере- </w:t>
      </w:r>
      <w:r>
        <w:br/>
      </w:r>
      <w:r>
        <w:t xml:space="preserve">носится только на дневную смену, узел приго- </w:t>
      </w:r>
      <w:r>
        <w:br/>
      </w:r>
      <w:r>
        <w:t xml:space="preserve">товления регенерационного раствора соли так- </w:t>
      </w:r>
      <w:r>
        <w:br/>
      </w:r>
      <w:r>
        <w:t xml:space="preserve">же требует упрощения и повышения надеж- </w:t>
      </w:r>
      <w:r>
        <w:br/>
      </w:r>
      <w:r>
        <w:t xml:space="preserve">ности эксплуатации.</w:t>
      </w:r>
    </w:p>
    <w:p>
      <w:pPr>
        <w:pStyle w:val="Normal"/>
      </w:pPr>
      <w:r>
        <w:t xml:space="preserve">Солерастворитель должен быть заменен </w:t>
      </w:r>
      <w:r>
        <w:br/>
      </w:r>
      <w:r>
        <w:t xml:space="preserve">мокрым хранением соли се загрузкой снаружи</w:t>
      </w:r>
    </w:p>
    <w:p>
      <w:pPr>
        <w:pStyle w:val="Normal"/>
      </w:pPr>
      <w:r>
        <w:t xml:space="preserve">помещения непосредственно с машины.</w:t>
      </w:r>
    </w:p>
    <w:p>
      <w:pPr>
        <w:pStyle w:val="Normal"/>
      </w:pPr>
      <w:r>
        <w:t xml:space="preserve">В последнее время начали устанавливать </w:t>
      </w:r>
      <w:r>
        <w:br/>
      </w:r>
      <w:r>
        <w:t xml:space="preserve">бак-мерник концентрированного раствора со- </w:t>
      </w:r>
      <w:r>
        <w:br/>
      </w:r>
      <w:r>
        <w:t xml:space="preserve">ли, требующий специального противокорро- </w:t>
      </w:r>
      <w:r>
        <w:br/>
      </w:r>
      <w:r>
        <w:t xml:space="preserve">зийного покрытия; поэтому удобнее заменить </w:t>
      </w:r>
      <w:r>
        <w:br/>
      </w:r>
      <w:r>
        <w:t xml:space="preserve">его на ротаметр типа РС-7, изготовляемый </w:t>
      </w:r>
      <w:r>
        <w:br/>
      </w:r>
      <w:r>
        <w:t xml:space="preserve">московским заводом «Манометр», и другие </w:t>
      </w:r>
      <w:r>
        <w:br/>
      </w:r>
      <w:r>
        <w:t xml:space="preserve">в зависимости от размеров фильтров.</w:t>
      </w:r>
    </w:p>
    <w:p>
      <w:pPr>
        <w:pStyle w:val="Normal"/>
      </w:pPr>
      <w:r>
        <w:t xml:space="preserve">Перекачивающий солевой насос следует </w:t>
      </w:r>
      <w:r>
        <w:br/>
      </w:r>
      <w:r>
        <w:t xml:space="preserve">располагать на уровне, лежащем ниже поло- </w:t>
      </w:r>
      <w:r>
        <w:br/>
      </w:r>
      <w:r>
        <w:t xml:space="preserve">вины высоты ячеек, избегая тем самым вса-</w:t>
      </w:r>
    </w:p>
    <w:p>
      <w:pPr>
        <w:pStyle w:val="Normal"/>
      </w:pPr>
      <w:r>
        <w:t xml:space="preserve">Таолица 12</w:t>
      </w:r>
    </w:p>
    <w:p>
      <w:pPr>
        <w:pStyle w:val="Normal"/>
      </w:pPr>
      <w:r>
        <w:t xml:space="preserve">При существующих условиях</w:t>
      </w:r>
    </w:p>
    <w:p>
      <w:pPr>
        <w:pStyle w:val="Normal"/>
      </w:pPr>
      <w:r>
        <w:t xml:space="preserve">При блочной системе</w:t>
      </w:r>
    </w:p>
    <w:p>
      <w:pPr>
        <w:pStyle w:val="Normal"/>
      </w:pPr>
      <w:r>
        <w:t xml:space="preserve">Увеличение | Увеличение </w:t>
      </w:r>
      <w:r>
        <w:br/>
      </w:r>
      <w:r>
        <w:t xml:space="preserve">а а ы Стоимость Стоимость | расходов по расхода </w:t>
      </w:r>
      <w:r>
        <w:br/>
      </w:r>
      <w:r>
        <w:t xml:space="preserve">установок, воды, о Диаметр, | оборудования рые Диаметр, оборудования и. мета </w:t>
      </w:r>
      <w:r>
        <w:br/>
      </w:r>
      <w:r>
        <w:t xml:space="preserve">мз/ч мг-экв/л а ми и те НОВ мм и т: , : : </w:t>
      </w:r>
      <w:r>
        <w:br/>
      </w:r>
      <w:r>
        <w:t xml:space="preserve">О </w:t>
      </w:r>
      <w:r>
        <w:br/>
      </w:r>
      <w:r>
        <w:t xml:space="preserve">10 Е 2 820 10 446 2 1030 13 830 3734 2: </w:t>
      </w:r>
      <w:r>
        <w:br/>
      </w:r>
      <w:r>
        <w:t xml:space="preserve">10 5 2 1030 13 860 о 1525 29 496 8662 1860 </w:t>
      </w:r>
      <w:r>
        <w:br/>
      </w:r>
      <w:r>
        <w:t xml:space="preserve">10 8 2 1030 13 830 3 [525 33 738 19 908 3 640 </w:t>
      </w:r>
      <w:r>
        <w:br/>
      </w:r>
      <w:r>
        <w:t xml:space="preserve">30 5 2 2000 36 712 3 2 000 55 068 18 356 4 120</w:t>
      </w:r>
    </w:p>
    <w:p>
      <w:pPr>
        <w:pStyle w:val="Normal"/>
      </w:pPr>
      <w:r>
        <w:t xml:space="preserve">Примечание. В стоимость оборудования включена стоимость сульфоугля. Не включен монтаж фронтового трубопр</w:t>
      </w:r>
    </w:p>
    <w:p>
      <w:pPr>
        <w:pStyle w:val="Normal"/>
      </w:pPr>
      <w:r>
        <w:t xml:space="preserve">3 Энергетик, № 2.</w:t>
      </w:r>
    </w:p>
    <w:p>
      <w:pPr>
        <w:pStyle w:val="Normal"/>
      </w:pPr>
      <w:r>
        <w:t xml:space="preserve">овода.</w:t>
      </w:r>
    </w:p>
    <w:p>
      <w:pPr>
        <w:pStyle w:val="Normal"/>
      </w:pPr>
      <w:r>
        <w:t xml:space="preserve">14 ЭБЕРТ ВИК</w:t>
      </w:r>
    </w:p>
    <w:p>
      <w:pPr>
        <w:pStyle w:val="Normal"/>
      </w:pPr>
      <w:r>
        <w:t xml:space="preserve">Рис. 3. Общая схема водоочистительной установки.</w:t>
      </w:r>
    </w:p>
    <w:p>
      <w:pPr>
        <w:pStyle w:val="Normal"/>
      </w:pPr>
      <w:r>
        <w:t xml:space="preserve">1—катионитовые фильтры; 2— фильтр; 3— ячейки мокрого хра- </w:t>
      </w:r>
      <w:r>
        <w:br/>
      </w:r>
      <w:r>
        <w:t xml:space="preserve">нения соли; 4— ротаметр; 5— насос; 6 — промывочный бак.</w:t>
      </w:r>
    </w:p>
    <w:p>
      <w:pPr>
        <w:pStyle w:val="Normal"/>
      </w:pPr>
      <w:r>
        <w:t xml:space="preserve">сывающего обратного клапана, который в </w:t>
      </w:r>
      <w:r>
        <w:br/>
      </w:r>
      <w:r>
        <w:t xml:space="preserve">коррозийной среде поваренной соли ‘быстро </w:t>
      </w:r>
      <w:r>
        <w:br/>
      </w:r>
      <w:r>
        <w:t xml:space="preserve">приходит в негодность. Полная схема уста- </w:t>
      </w:r>
      <w:r>
        <w:br/>
      </w:r>
      <w:r>
        <w:t xml:space="preserve">новки представлена на рис. 3.</w:t>
      </w:r>
    </w:p>
    <w:p>
      <w:pPr>
        <w:pStyle w:val="Normal"/>
      </w:pPr>
      <w:r>
        <w:t xml:space="preserve">ИСПОЛЬЗОВАНИЕ ТЕРМИЧЕСКИХ </w:t>
      </w:r>
      <w:r>
        <w:br/>
      </w:r>
      <w:r>
        <w:t xml:space="preserve">ДЕАЭРАТОРОВ ДЛЯ ОТОПЛЕНИЯ</w:t>
      </w:r>
    </w:p>
    <w:p>
      <w:pPr>
        <w:pStyle w:val="Normal"/>
      </w:pPr>
      <w:r>
        <w:t xml:space="preserve">Инж. Г. И. ПЕРЛИ и инж. М. С. СКИБИЦКИЙ</w:t>
      </w:r>
    </w:p>
    <w:p>
      <w:pPr>
        <w:pStyle w:val="Normal"/>
      </w:pPr>
      <w:r>
        <w:t xml:space="preserve">На ТЭЦ завода в деаэраторы направле- </w:t>
      </w:r>
      <w:r>
        <w:br/>
      </w:r>
      <w:r>
        <w:t xml:space="preserve">ны почти все потоки низкопотенциального </w:t>
      </w:r>
      <w:r>
        <w:br/>
      </w:r>
      <w:r>
        <w:t xml:space="preserve">тепла. В наших условиях в деаэраторы по- </w:t>
      </w:r>
      <w:r>
        <w:br/>
      </w:r>
      <w:r>
        <w:t xml:space="preserve">ступают, кроме пара, предусмотренного тех- </w:t>
      </w:r>
      <w:r>
        <w:br/>
      </w:r>
      <w:r>
        <w:t xml:space="preserve">нологией деаэрации питательной воды, на </w:t>
      </w:r>
      <w:r>
        <w:br/>
      </w:r>
      <w:r>
        <w:t xml:space="preserve">головку и барботаж еще следующие потоки </w:t>
      </w:r>
      <w:r>
        <w:br/>
      </w:r>
      <w:r>
        <w:t xml:space="preserve">тепла: отработанный ‘пар, турбонасосов дав- </w:t>
      </w:r>
      <w:r>
        <w:br/>
      </w:r>
      <w:r>
        <w:t xml:space="preserve">лением 1,2 ат, пар от сепараторов непрерыв- </w:t>
      </w:r>
      <w:r>
        <w:br/>
      </w:r>
      <w:r>
        <w:t xml:space="preserve">ной продувки котлов с давлением 1,2 ат, пар </w:t>
      </w:r>
      <w:r>
        <w:br/>
      </w:r>
      <w:r>
        <w:t xml:space="preserve">и горячая вода из дренажного бака, пар из </w:t>
      </w:r>
      <w:r>
        <w:br/>
      </w:r>
      <w:r>
        <w:t xml:space="preserve">второго нерегулируемого отбора турбины, </w:t>
      </w:r>
      <w:r>
        <w:br/>
      </w:r>
      <w:r>
        <w:t xml:space="preserve">пар испарителей, установленных за воздухо- </w:t>
      </w:r>
      <w:r>
        <w:br/>
      </w:r>
      <w:r>
        <w:t xml:space="preserve">подогревателями, конденсат турбины после </w:t>
      </w:r>
      <w:r>
        <w:br/>
      </w:r>
      <w:r>
        <w:t xml:space="preserve">подогревателя № 1; конденсат с температу- </w:t>
      </w:r>
      <w:r>
        <w:br/>
      </w:r>
      <w:r>
        <w:t xml:space="preserve">рой 60.--65°С проходит перед поступлением </w:t>
      </w:r>
      <w:r>
        <w:br/>
      </w:r>
      <w:r>
        <w:t xml:space="preserve">в деаэратор через газовый подогреватель, </w:t>
      </w:r>
      <w:r>
        <w:br/>
      </w:r>
      <w:r>
        <w:t xml:space="preserve">где подогревается. еще на 10—15° С.</w:t>
      </w:r>
    </w:p>
    <w:p>
      <w:pPr>
        <w:pStyle w:val="Normal"/>
      </w:pPr>
      <w:r>
        <w:t xml:space="preserve">Из-за излишков тепла основная линия </w:t>
      </w:r>
      <w:r>
        <w:br/>
      </w:r>
      <w:r>
        <w:t xml:space="preserve">пара, поступающего на головку деаэратора, </w:t>
      </w:r>
      <w:r>
        <w:br/>
      </w:r>
      <w:r>
        <w:t xml:space="preserve">автоматически отключается, не позволяя пол- </w:t>
      </w:r>
      <w:r>
        <w:br/>
      </w:r>
      <w:r>
        <w:t xml:space="preserve">ностью использовать низкопотенциальное </w:t>
      </w:r>
      <w:r>
        <w:br/>
      </w:r>
      <w:r>
        <w:t xml:space="preserve">тепло в тепловой схеме ТЭЦ,</w:t>
      </w:r>
    </w:p>
    <w:p>
      <w:pPr>
        <w:pStyle w:val="Normal"/>
      </w:pPr>
      <w:r>
        <w:t xml:space="preserve">В связи с этим было предложено отап- </w:t>
      </w:r>
      <w:r>
        <w:br/>
      </w:r>
      <w:r>
        <w:t xml:space="preserve">ливать помещения ТЭЦ, а также цехи заво- </w:t>
      </w:r>
      <w:r>
        <w:br/>
      </w:r>
      <w:r>
        <w:t xml:space="preserve">да, находящиеся на расстоянии 200—400 м </w:t>
      </w:r>
      <w:r>
        <w:br/>
      </w:r>
      <w:r>
        <w:t xml:space="preserve">от ТЭЦ, питательной водой из деаэраторных </w:t>
      </w:r>
      <w:r>
        <w:br/>
      </w:r>
      <w:r>
        <w:t xml:space="preserve">баков по схеме, приведенной на рис. 1. Для </w:t>
      </w:r>
      <w:r>
        <w:br/>
      </w:r>
      <w:r>
        <w:t xml:space="preserve">этои цели один из деаэраторов дооборудова- </w:t>
      </w:r>
      <w:r>
        <w:br/>
      </w:r>
      <w:r>
        <w:t xml:space="preserve">ли второй деаэрационной головкой / произ- </w:t>
      </w:r>
      <w:r>
        <w:br/>
      </w:r>
      <w:r>
        <w:t xml:space="preserve">водительностью 100 м3/ч. Под головкой уста-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новлена воронка с диаметром верхней части, </w:t>
      </w:r>
      <w:r>
        <w:br/>
      </w:r>
      <w:r>
        <w:t xml:space="preserve">большим, чем диаметр головки 1. Верх во- </w:t>
      </w:r>
      <w:r>
        <w:br/>
      </w:r>
      <w:r>
        <w:t xml:space="preserve">ронки установлен выше предельного уровня </w:t>
      </w:r>
      <w:r>
        <w:br/>
      </w:r>
      <w:r>
        <w:t xml:space="preserve">воды в деаэрационном баке на 50 мм.</w:t>
      </w:r>
    </w:p>
    <w:p>
      <w:pPr>
        <w:pStyle w:val="Normal"/>
      </w:pPr>
      <w:r>
        <w:t xml:space="preserve">Благодаря этому циркулирующая в отопи- </w:t>
      </w:r>
      <w:r>
        <w:br/>
      </w:r>
      <w:r>
        <w:t xml:space="preserve">тельной сети вода не смешивается с пита- </w:t>
      </w:r>
      <w:r>
        <w:br/>
      </w:r>
      <w:r>
        <w:t xml:space="preserve">тельной водой. Кроме того, в деаэраторном </w:t>
      </w:r>
      <w:r>
        <w:br/>
      </w:r>
      <w:r>
        <w:t xml:space="preserve">баке установлена еще одна воронка под ос- </w:t>
      </w:r>
      <w:r>
        <w:br/>
      </w:r>
      <w:r>
        <w:t xml:space="preserve">новной головкой деаэратора, но уже ниже </w:t>
      </w:r>
      <w:r>
        <w:br/>
      </w:r>
      <w:r>
        <w:t xml:space="preserve">предельного уровня воды в баке. Через эту </w:t>
      </w:r>
      <w:r>
        <w:br/>
      </w:r>
      <w:r>
        <w:t xml:space="preserve">воронку система заполняется водой и вос- </w:t>
      </w:r>
      <w:r>
        <w:br/>
      </w:r>
      <w:r>
        <w:t xml:space="preserve">полняются потери в сети.</w:t>
      </w:r>
    </w:p>
    <w:p>
      <w:pPr>
        <w:pStyle w:val="Normal"/>
      </w:pPr>
      <w:r>
        <w:t xml:space="preserve">Напор в отопительной сети создается за </w:t>
      </w:r>
      <w:r>
        <w:br/>
      </w:r>
      <w:r>
        <w:t xml:space="preserve">счет разности отметок деаэраторного бака и </w:t>
      </w:r>
      <w:r>
        <w:br/>
      </w:r>
      <w:r>
        <w:t xml:space="preserve">отапливаемых помещений. На линии об- </w:t>
      </w:r>
      <w:r>
        <w:br/>
      </w:r>
      <w:r>
        <w:t xml:space="preserve">ратной ‘воды установлены два насоса типа </w:t>
      </w:r>
      <w:r>
        <w:br/>
      </w:r>
      <w:r>
        <w:t xml:space="preserve">5НДв производительностью по 150 м3/ч каж- </w:t>
      </w:r>
      <w:r>
        <w:br/>
      </w:r>
      <w:r>
        <w:t xml:space="preserve">дый с напором 30 м 600. ст.</w:t>
      </w:r>
    </w:p>
    <w:p>
      <w:pPr>
        <w:pStyle w:val="Normal"/>
      </w:pPr>
      <w:r>
        <w:t xml:space="preserve">Так как отопительная сеть старая и в ней </w:t>
      </w:r>
      <w:r>
        <w:br/>
      </w:r>
      <w:r>
        <w:t xml:space="preserve">скопилось много грязи, на обратной маги- </w:t>
      </w:r>
      <w:r>
        <w:br/>
      </w:r>
      <w:r>
        <w:t xml:space="preserve">страли предусмотрен шламоотстойник 2.</w:t>
      </w:r>
    </w:p>
    <w:p>
      <w:pPr>
        <w:pStyle w:val="Normal"/>
      </w:pPr>
      <w:r>
        <w:t xml:space="preserve">Обратная вода, постулпающая в шламоот-. </w:t>
      </w:r>
      <w:r>
        <w:br/>
      </w:r>
      <w:r>
        <w:t xml:space="preserve">стойник (рис. 2), проходит через периферий- </w:t>
      </w:r>
      <w:r>
        <w:br/>
      </w:r>
      <w:r>
        <w:t xml:space="preserve">ную щель 30 мм с относительно большой ско- </w:t>
      </w:r>
      <w:r>
        <w:br/>
      </w:r>
      <w:r>
        <w:t xml:space="preserve">ростью. При выходе из щели скорость умень- </w:t>
      </w:r>
      <w:r>
        <w:br/>
      </w:r>
      <w:r>
        <w:t xml:space="preserve">шается, благодаря чему взвешенные частицы </w:t>
      </w:r>
      <w:r>
        <w:br/>
      </w:r>
      <w:r>
        <w:t xml:space="preserve">оседают в шламоотстойнике. Вода с малой </w:t>
      </w:r>
      <w:r>
        <w:br/>
      </w:r>
      <w:r>
        <w:t xml:space="preserve">скоростью поступает через решетку в трубо- </w:t>
      </w:r>
      <w:r>
        <w:br/>
      </w:r>
      <w:r>
        <w:t xml:space="preserve">провод, отводящий ее в головку деаэратора. </w:t>
      </w:r>
      <w:r>
        <w:br/>
      </w:r>
      <w:r>
        <w:t xml:space="preserve">Грязь из грязевика шламоотстойника отво- </w:t>
      </w:r>
      <w:r>
        <w:br/>
      </w:r>
      <w:r>
        <w:t xml:space="preserve">дится через воронку в канализацию (рис. 1)..</w:t>
      </w:r>
    </w:p>
    <w:p>
      <w:pPr>
        <w:pStyle w:val="Normal"/>
      </w:pPr>
      <w:r>
        <w:t xml:space="preserve">ха $150 №:</w:t>
      </w:r>
    </w:p>
    <w:p>
      <w:pPr>
        <w:pStyle w:val="Normal"/>
      </w:pPr>
      <w:r>
        <w:t xml:space="preserve">рч-+ А питательным </w:t>
      </w:r>
      <w:r>
        <w:br/>
      </w:r>
      <w:r>
        <w:t xml:space="preserve">Хх 4ас0сем</w:t>
      </w:r>
    </w:p>
    <w:p>
      <w:pPr>
        <w:pStyle w:val="Normal"/>
      </w:pPr>
      <w:r>
        <w:t xml:space="preserve">. ф 150 Хх</w:t>
      </w:r>
    </w:p>
    <w:p>
      <w:pPr>
        <w:pStyle w:val="Normal"/>
      </w:pPr>
      <w:r>
        <w:t xml:space="preserve">Рис. 1. Схема использования термических деаэраторов </w:t>
      </w:r>
      <w:r>
        <w:br/>
      </w:r>
      <w:r>
        <w:t xml:space="preserve">для отопления.</w:t>
      </w:r>
    </w:p>
    <w:p>
      <w:pPr>
        <w:pStyle w:val="Normal"/>
      </w:pPr>
      <w:r>
        <w:t xml:space="preserve">1—дополнительная деаэрационная головка; (2 — шламоотстойник; </w:t>
      </w:r>
      <w:r>
        <w:br/>
      </w:r>
      <w:r>
        <w:t xml:space="preserve">3 — объекты отопления.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Рис. 2. Шламоотстойник.</w:t>
      </w:r>
    </w:p>
    <w:p>
      <w:pPr>
        <w:pStyle w:val="Normal"/>
      </w:pPr>
      <w:r>
        <w:t xml:space="preserve">Как показал опыт эксплуатации этой уста- </w:t>
      </w:r>
      <w:r>
        <w:br/>
      </w:r>
      <w:r>
        <w:t xml:space="preserve">овки, шламоотстойник необходим в течение </w:t>
      </w:r>
      <w:r>
        <w:br/>
      </w:r>
      <w:r>
        <w:t xml:space="preserve">—6 дней. После того как сеть становится </w:t>
      </w:r>
      <w:r>
        <w:br/>
      </w:r>
      <w:r>
        <w:t xml:space="preserve">истой, шламоотстойник отключается.</w:t>
      </w:r>
    </w:p>
    <w:p>
      <w:pPr>
        <w:pStyle w:val="Normal"/>
      </w:pPr>
      <w:r>
        <w:t xml:space="preserve">Подогрев обратной сетевой воды осущест- </w:t>
      </w:r>
      <w:r>
        <w:br/>
      </w:r>
      <w:r>
        <w:t xml:space="preserve">ляется во вновь установленной деаэрацион- </w:t>
      </w:r>
      <w:r>
        <w:br/>
      </w:r>
      <w:r>
        <w:t xml:space="preserve">ой головке. Греющий пар поступает под го- </w:t>
      </w:r>
      <w:r>
        <w:br/>
      </w:r>
      <w:r>
        <w:t xml:space="preserve">овку из парового пространства бака акку- </w:t>
      </w:r>
      <w:r>
        <w:br/>
      </w:r>
      <w:r>
        <w:t xml:space="preserve">улятора, где он имеется в избытке. Темпе- </w:t>
      </w:r>
      <w:r>
        <w:br/>
      </w:r>
      <w:r>
        <w:t xml:space="preserve">атура сетевой воды регулируется присадкой </w:t>
      </w:r>
      <w:r>
        <w:br/>
      </w:r>
      <w:r>
        <w:t xml:space="preserve">братной сетевой воды в точке а (рис. 1).</w:t>
      </w:r>
    </w:p>
    <w:p>
      <w:pPr>
        <w:pStyle w:val="Normal"/>
      </w:pPr>
      <w:r>
        <w:t xml:space="preserve">Установка пущена в эксплуатацию в ок- </w:t>
      </w:r>
      <w:r>
        <w:br/>
      </w:r>
      <w:r>
        <w:t xml:space="preserve">ябре 1959 г. и успешно проработала весь </w:t>
      </w:r>
      <w:r>
        <w:br/>
      </w:r>
      <w:r>
        <w:t xml:space="preserve">гопительный сезон 1959—1960 гг.</w:t>
      </w:r>
    </w:p>
    <w:p>
      <w:pPr>
        <w:pStyle w:val="Normal"/>
      </w:pPr>
      <w:r>
        <w:t xml:space="preserve">Напор в отопительной сети </w:t>
      </w:r>
      <w:r>
        <w:br/>
      </w:r>
      <w:r>
        <w:t xml:space="preserve">Гм в00. ст.</w:t>
      </w:r>
    </w:p>
    <w:p>
      <w:pPr>
        <w:pStyle w:val="Normal"/>
      </w:pPr>
      <w:r>
        <w:t xml:space="preserve">Расход сетевой воды при температуре на </w:t>
      </w:r>
      <w:r>
        <w:br/>
      </w:r>
      <w:r>
        <w:t xml:space="preserve">тице —25?С равен 110 м3/ч.</w:t>
      </w:r>
    </w:p>
    <w:p>
      <w:pPr>
        <w:pStyle w:val="Normal"/>
      </w:pPr>
      <w:r>
        <w:t xml:space="preserve">составляет</w:t>
      </w:r>
    </w:p>
    <w:p>
      <w:pPr>
        <w:pStyle w:val="Normal"/>
      </w:pPr>
      <w:r>
        <w:t xml:space="preserve">БЕСФЛАНЦЕВАЯ АРМАТУРА /—_ || </w:t>
      </w:r>
      <w:r>
        <w:br/>
      </w:r>
      <w:r>
        <w:t xml:space="preserve">ДЛЯ ТЕПЛОВЫХ СЕТЕЙ `Т=_/</w:t>
      </w:r>
    </w:p>
    <w:p>
      <w:pPr>
        <w:pStyle w:val="Normal"/>
      </w:pPr>
      <w:r>
        <w:t xml:space="preserve">\55°2 </w:t>
      </w:r>
      <w:r>
        <w:br/>
      </w:r>
      <w:r>
        <w:t xml:space="preserve">Инж. В. Т. БЛАГИХ С </w:t>
      </w:r>
      <w:r>
        <w:br/>
      </w:r>
      <w:r>
        <w:t xml:space="preserve">Преимущества бесфланцевых задвижек</w:t>
      </w:r>
    </w:p>
    <w:p>
      <w:pPr>
        <w:pStyle w:val="Normal"/>
      </w:pPr>
      <w:r>
        <w:t xml:space="preserve">отношении надежности эксплуатации на- </w:t>
      </w:r>
      <w:r>
        <w:br/>
      </w:r>
      <w:r>
        <w:t xml:space="preserve">олько очевидны, что даже отсутствие про-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 </w:t>
      </w:r>
      <w:r>
        <w:br/>
      </w:r>
      <w:r>
        <w:t xml:space="preserve">| </w:t>
      </w:r>
      <w:r>
        <w:br/>
      </w:r>
      <w:r>
        <w:t xml:space="preserve">|!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_ е </w:t>
      </w:r>
      <w:r>
        <w:br/>
      </w:r>
      <w:r>
        <w:t xml:space="preserve">Рис. 1. Срезка флан-</w:t>
      </w:r>
    </w:p>
    <w:p>
      <w:pPr>
        <w:pStyle w:val="Normal"/>
      </w:pPr>
      <w:r>
        <w:t xml:space="preserve">цев у задвижки 30 с </w:t>
      </w:r>
      <w:r>
        <w:br/>
      </w:r>
      <w:r>
        <w:t xml:space="preserve">564 иж, Р,=350 мм,</w:t>
      </w:r>
    </w:p>
    <w:p>
      <w:pPr>
        <w:pStyle w:val="Normal"/>
      </w:pPr>
      <w:r>
        <w:t xml:space="preserve">Ру = 55.</w:t>
      </w:r>
    </w:p>
    <w:p>
      <w:pPr>
        <w:pStyle w:val="Normal"/>
      </w:pPr>
      <w:r>
        <w:t xml:space="preserve">Рис. 2. Приварка патрубков к задвижке 30 с 9/2, В, = </w:t>
      </w:r>
      <w:r>
        <w:br/>
      </w:r>
      <w:r>
        <w:t xml:space="preserve">—= 500-мж, Р. = 95. `</w:t>
      </w:r>
    </w:p>
    <w:p>
      <w:pPr>
        <w:pStyle w:val="Normal"/>
      </w:pPr>
      <w:r>
        <w:t xml:space="preserve">изводства специальных бесфланцевых задви- </w:t>
      </w:r>
      <w:r>
        <w:br/>
      </w:r>
      <w:r>
        <w:t xml:space="preserve">жек не смогло препятствовать их внедрению </w:t>
      </w:r>
      <w:r>
        <w:br/>
      </w:r>
      <w:r>
        <w:t xml:space="preserve">в тепловых сетях. Для этого существующие </w:t>
      </w:r>
      <w:r>
        <w:br/>
      </w:r>
      <w:r>
        <w:t xml:space="preserve">задвижки Р,= 25 от О, =50 до р,=500 мм </w:t>
      </w:r>
      <w:r>
        <w:br/>
      </w:r>
      <w:r>
        <w:t xml:space="preserve">устанавливают на карусельный станок, сре- </w:t>
      </w:r>
      <w:r>
        <w:br/>
      </w:r>
      <w:r>
        <w:t xml:space="preserve">зают у них фланцы и снимают фаску под </w:t>
      </w:r>
      <w:r>
        <w:br/>
      </w:r>
      <w:r>
        <w:t xml:space="preserve">сварку (рис. 1).</w:t>
      </w:r>
    </w:p>
    <w:p>
      <w:pPr>
        <w:pStyle w:val="Normal"/>
      </w:pPr>
      <w:r>
        <w:t xml:space="preserve">Удаление фланцев, кроме уменьшения га- </w:t>
      </w:r>
      <w:r>
        <w:br/>
      </w:r>
      <w:r>
        <w:t xml:space="preserve">баритов задвижки, обеспечивает уменьшение </w:t>
      </w:r>
      <w:r>
        <w:br/>
      </w:r>
      <w:r>
        <w:t xml:space="preserve">тепловых потерь и упрощение конструкции </w:t>
      </w:r>
      <w:r>
        <w:br/>
      </w:r>
      <w:r>
        <w:t xml:space="preserve">изоляции арматуры.</w:t>
      </w:r>
    </w:p>
    <w:p>
      <w:pPr>
        <w:pStyle w:val="Normal"/>
      </w:pPr>
      <w:r>
        <w:t xml:space="preserve">Подготовленные таким образом задвижки </w:t>
      </w:r>
      <w:r>
        <w:br/>
      </w:r>
      <w:r>
        <w:t xml:space="preserve">установлены в коллекторной крупной ТЭЦ </w:t>
      </w:r>
      <w:r>
        <w:br/>
      </w:r>
      <w:r>
        <w:t xml:space="preserve">на отходящей магистрали.</w:t>
      </w:r>
    </w:p>
    <w:p>
      <w:pPr>
        <w:pStyle w:val="Normal"/>
      </w:pPr>
      <w:r>
        <w:t xml:space="preserve">В сетях установлен также ряд задвижек </w:t>
      </w:r>
      <w:r>
        <w:br/>
      </w:r>
      <w:r>
        <w:t xml:space="preserve">на сварке без удаления фланцев.</w:t>
      </w:r>
    </w:p>
    <w:p>
      <w:pPr>
        <w:pStyle w:val="Normal"/>
      </w:pPr>
      <w:r>
        <w:t xml:space="preserve">К стальным задвижкам были приварены </w:t>
      </w:r>
      <w:r>
        <w:br/>
      </w:r>
      <w:r>
        <w:t xml:space="preserve">патрубки двухслойным швом снаружи и од-</w:t>
      </w:r>
    </w:p>
    <w:p>
      <w:pPr>
        <w:pStyle w:val="Normal"/>
      </w:pPr>
      <w:r>
        <w:t xml:space="preserve">нослойным внутри. После этого задвижку </w:t>
      </w:r>
      <w:r>
        <w:br/>
      </w:r>
      <w:r>
        <w:t xml:space="preserve">вварили в трубопровод (рис. 2). </w:t>
      </w:r>
      <w:r>
        <w:br/>
      </w:r>
      <w:r>
        <w:t xml:space="preserve">Задвижки диаметром 250 мм и менее</w:t>
      </w:r>
    </w:p>
    <w:p>
      <w:pPr>
        <w:pStyle w:val="Normal"/>
      </w:pPr>
      <w:r>
        <w:t xml:space="preserve">вваривались без подварки патрубков с внут- </w:t>
      </w:r>
      <w:r>
        <w:br/>
      </w:r>
      <w:r>
        <w:t xml:space="preserve">ренней стороны (рис. 3). Несмотря на то, </w:t>
      </w:r>
      <w:r>
        <w:br/>
      </w:r>
      <w:r>
        <w:t xml:space="preserve">что прочность сварного соединения при этом </w:t>
      </w:r>
      <w:r>
        <w:br/>
      </w:r>
      <w:r>
        <w:t xml:space="preserve">значительно меньше прочности соединения, </w:t>
      </w:r>
      <w:r>
        <w:br/>
      </w:r>
      <w:r>
        <w:t xml:space="preserve">выполненного по рис. 1, не наблюдалось ни </w:t>
      </w:r>
      <w:r>
        <w:br/>
      </w:r>
      <w:r>
        <w:t xml:space="preserve">одного случая появления трещин или разры- </w:t>
      </w:r>
      <w:r>
        <w:br/>
      </w:r>
      <w:r>
        <w:t xml:space="preserve">вов стыков (все задвижки работали на уча- </w:t>
      </w:r>
      <w:r>
        <w:br/>
      </w:r>
      <w:r>
        <w:t xml:space="preserve">стках с естественной компенсацией вблизи </w:t>
      </w:r>
      <w:r>
        <w:br/>
      </w:r>
      <w:r>
        <w:t xml:space="preserve">мертвых опор и испытывали максимальные </w:t>
      </w:r>
      <w:r>
        <w:br/>
      </w:r>
      <w:r>
        <w:t xml:space="preserve">усилия на растяжение и изгиб).</w:t>
      </w:r>
    </w:p>
    <w:p>
      <w:pPr>
        <w:pStyle w:val="Normal"/>
      </w:pPr>
      <w:r>
        <w:t xml:space="preserve">Рис. 3. Врезка задвижек в трубопровод.</w:t>
      </w:r>
    </w:p>
    <w:p>
      <w:pPr>
        <w:pStyle w:val="Normal"/>
      </w:pPr>
      <w:r>
        <w:t xml:space="preserve">а) задвижки Оу= 100, трубопровод Ру= 125 мм; 6) задвижки</w:t>
      </w:r>
    </w:p>
    <w:p>
      <w:pPr>
        <w:pStyle w:val="Normal"/>
      </w:pPr>
      <w:r>
        <w:t xml:space="preserve">Р,= 89, трубопровод 76 ХЗ.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ЭНЕРАЕИ К</w:t>
      </w:r>
    </w:p>
    <w:p>
      <w:pPr>
        <w:pStyle w:val="Normal"/>
      </w:pPr>
      <w:r>
        <w:t xml:space="preserve">Успешный опыт эксплуатации бесфланце- </w:t>
      </w:r>
      <w:r>
        <w:br/>
      </w:r>
      <w:r>
        <w:t xml:space="preserve">вых задвижек подтвердил правильность при- </w:t>
      </w:r>
      <w:r>
        <w:br/>
      </w:r>
      <w:r>
        <w:t xml:space="preserve">нятого решения, и в дальнейшем при строи- </w:t>
      </w:r>
      <w:r>
        <w:br/>
      </w:r>
      <w:r>
        <w:t xml:space="preserve">тельстве новых сетей и реконструкции ста- </w:t>
      </w:r>
      <w:r>
        <w:br/>
      </w:r>
      <w:r>
        <w:t xml:space="preserve">рых будет применяться только бесфланцевое </w:t>
      </w:r>
      <w:r>
        <w:br/>
      </w:r>
      <w:r>
        <w:t xml:space="preserve">соединение.</w:t>
      </w:r>
    </w:p>
    <w:p>
      <w:pPr>
        <w:pStyle w:val="Normal"/>
      </w:pPr>
      <w:r>
        <w:t xml:space="preserve">К сожалению, арматурная промышлен- </w:t>
      </w:r>
      <w:r>
        <w:br/>
      </w:r>
      <w:r>
        <w:t xml:space="preserve">ность до настоящего времени не организова- </w:t>
      </w:r>
      <w:r>
        <w:br/>
      </w:r>
      <w:r>
        <w:t xml:space="preserve">ла серийного выпуска бесфланцевых задви- </w:t>
      </w:r>
      <w:r>
        <w:br/>
      </w:r>
      <w:r>
        <w:t xml:space="preserve">жек, несмотря на то, что отлить на заводе </w:t>
      </w:r>
      <w:r>
        <w:br/>
      </w:r>
      <w:r>
        <w:t xml:space="preserve">корпус задвижки без фланцев проще, чем</w:t>
      </w:r>
    </w:p>
    <w:p>
      <w:pPr>
        <w:pStyle w:val="Normal"/>
      </w:pPr>
      <w:r>
        <w:t xml:space="preserve">срезать фланец на монтажной площадке. По-</w:t>
      </w:r>
    </w:p>
    <w:p>
      <w:pPr>
        <w:pStyle w:val="Normal"/>
      </w:pPr>
      <w:r>
        <w:t xml:space="preserve">видимому, существующий порядок планиро- </w:t>
      </w:r>
      <w:r>
        <w:br/>
      </w:r>
      <w:r>
        <w:t xml:space="preserve">вания выпуска продукции в тоннах тормозит </w:t>
      </w:r>
      <w:r>
        <w:br/>
      </w:r>
      <w:r>
        <w:t xml:space="preserve">выпуск бесфланцевых задвижек.</w:t>
      </w:r>
    </w:p>
    <w:p>
      <w:pPr>
        <w:pStyle w:val="Normal"/>
      </w:pPr>
      <w:r>
        <w:t xml:space="preserve">УСТРОЙСТВО ДЛЯ АВТОМАТИЧЕСКОГО </w:t>
      </w:r>
      <w:r>
        <w:br/>
      </w:r>
      <w:r>
        <w:t xml:space="preserve">ВКЛЮЧЕНИЯ И РЕГУЛИРОВАНИЯ </w:t>
      </w:r>
      <w:r>
        <w:br/>
      </w:r>
      <w:r>
        <w:t xml:space="preserve">ТЕМПЕРАТУРЫ ЭЛЕКТРИЧЕСКОГО</w:t>
      </w:r>
    </w:p>
    <w:p>
      <w:pPr>
        <w:pStyle w:val="Normal"/>
      </w:pPr>
      <w:r>
        <w:t xml:space="preserve">БОЙЛЕРА</w:t>
      </w:r>
    </w:p>
    <w:p>
      <w:pPr>
        <w:pStyle w:val="Normal"/>
      </w:pPr>
      <w:r>
        <w:t xml:space="preserve">Инж. Р. В. ШМУЛЕВИЧ</w:t>
      </w:r>
    </w:p>
    <w:p>
      <w:pPr>
        <w:pStyle w:val="Normal"/>
      </w:pPr>
      <w:r>
        <w:t xml:space="preserve">Регулировка температуры воды в электри- </w:t>
      </w:r>
      <w:r>
        <w:br/>
      </w:r>
      <w:r>
        <w:t xml:space="preserve">ческом бойлере на нашем предприятии осу- </w:t>
      </w:r>
      <w:r>
        <w:br/>
      </w:r>
      <w:r>
        <w:t xml:space="preserve">ществлялась вручную включением и отключе- </w:t>
      </w:r>
      <w:r>
        <w:br/>
      </w:r>
      <w:r>
        <w:t xml:space="preserve">нием автомата.</w:t>
      </w:r>
    </w:p>
    <w:p>
      <w:pPr>
        <w:pStyle w:val="Normal"/>
      </w:pPr>
      <w:r>
        <w:t xml:space="preserve">Автором разработано и внедрено устрой- </w:t>
      </w:r>
      <w:r>
        <w:br/>
      </w:r>
      <w:r>
        <w:t xml:space="preserve">ство для автоматического включения и регу- </w:t>
      </w:r>
      <w:r>
        <w:br/>
      </w:r>
      <w:r>
        <w:t xml:space="preserve">лирования температуры указанного бойлера </w:t>
      </w:r>
      <w:r>
        <w:br/>
      </w:r>
      <w:r>
        <w:t xml:space="preserve">(рис. 1). Схема работает на переменном токе </w:t>
      </w:r>
      <w:r>
        <w:br/>
      </w:r>
      <w:r>
        <w:t xml:space="preserve">220 в, установка проста и надежна в работе.</w:t>
      </w:r>
    </w:p>
    <w:p>
      <w:pPr>
        <w:pStyle w:val="Normal"/>
      </w:pPr>
      <w:r>
        <w:t xml:space="preserve">В качестве температурного датчика исполь- </w:t>
      </w:r>
      <w:r>
        <w:br/>
      </w:r>
      <w:r>
        <w:t xml:space="preserve">зован термосигнализатор типа ТС-100, проме-</w:t>
      </w:r>
    </w:p>
    <w:p>
      <w:pPr>
        <w:pStyle w:val="Normal"/>
      </w:pPr>
      <w:r>
        <w:t xml:space="preserve">^› 220 </w:t>
      </w:r>
      <w:r>
        <w:br/>
      </w:r>
      <w:r>
        <w:t xml:space="preserve">ПР</w:t>
      </w:r>
    </w:p>
    <w:p>
      <w:pPr>
        <w:pStyle w:val="Normal"/>
      </w:pPr>
      <w:r>
        <w:t xml:space="preserve">Рис. 1. Схема автоматического управления</w:t>
      </w:r>
    </w:p>
    <w:p>
      <w:pPr>
        <w:pStyle w:val="Normal"/>
      </w:pPr>
      <w:r>
        <w:t xml:space="preserve">электрическим бойлером.</w:t>
      </w:r>
    </w:p>
    <w:p>
      <w:pPr>
        <w:pStyle w:val="Normal"/>
      </w:pPr>
      <w:r>
        <w:t xml:space="preserve">жуточные реле РП! и РИ2 </w:t>
      </w:r>
      <w:r>
        <w:br/>
      </w:r>
      <w:r>
        <w:t xml:space="preserve">применены типа МКУ-48. </w:t>
      </w:r>
      <w:r>
        <w:br/>
      </w:r>
      <w:r>
        <w:t xml:space="preserve">Автомат в цепи включения </w:t>
      </w:r>
      <w:r>
        <w:br/>
      </w:r>
      <w:r>
        <w:t xml:space="preserve">бойлера заменен на магнит- </w:t>
      </w:r>
      <w:r>
        <w:br/>
      </w:r>
      <w:r>
        <w:t xml:space="preserve">ный пускатель /Т. В установ- </w:t>
      </w:r>
      <w:r>
        <w:br/>
      </w:r>
      <w:r>
        <w:t xml:space="preserve">ке использованы однополюс- </w:t>
      </w:r>
      <w:r>
        <w:br/>
      </w:r>
      <w:r>
        <w:t xml:space="preserve">ный выключатель В, кнопка </w:t>
      </w:r>
      <w:r>
        <w:br/>
      </w:r>
      <w:r>
        <w:t xml:space="preserve">Пуск и штепсельная розет- </w:t>
      </w:r>
      <w:r>
        <w:br/>
      </w:r>
      <w:r>
        <w:t xml:space="preserve">ка Ш.</w:t>
      </w:r>
    </w:p>
    <w:p>
      <w:pPr>
        <w:pStyle w:val="Normal"/>
      </w:pPr>
      <w:r>
        <w:t xml:space="preserve">Красная стрелка термо-</w:t>
      </w:r>
    </w:p>
    <w:p>
      <w:pPr>
        <w:pStyle w:val="Normal"/>
      </w:pPr>
      <w:r>
        <w:t xml:space="preserve">Рис. 2. Вид с зад-</w:t>
      </w:r>
    </w:p>
    <w:p>
      <w:pPr>
        <w:pStyle w:val="Normal"/>
      </w:pPr>
      <w:r>
        <w:t xml:space="preserve">сигнализатора ТС-100 уста- ней стороны бу- </w:t>
      </w:r>
      <w:r>
        <w:br/>
      </w:r>
      <w:r>
        <w:t xml:space="preserve">новлена на +95°С и желтая дильника. </w:t>
      </w:r>
      <w:r>
        <w:br/>
      </w:r>
      <w:r>
        <w:t xml:space="preserve">на -+80° С.</w:t>
      </w:r>
    </w:p>
    <w:p>
      <w:pPr>
        <w:pStyle w:val="Normal"/>
      </w:pPr>
      <w:r>
        <w:t xml:space="preserve">После длительного без- </w:t>
      </w:r>
      <w:r>
        <w:br/>
      </w:r>
      <w:r>
        <w:t xml:space="preserve">действия ‘бойлера черная </w:t>
      </w:r>
      <w:r>
        <w:br/>
      </w:r>
      <w:r>
        <w:t xml:space="preserve">указательная стрелка ТС-100 находится в по- </w:t>
      </w:r>
      <w:r>
        <w:br/>
      </w:r>
      <w:r>
        <w:t xml:space="preserve">ложении -+5—-+20°С, желтый и красный </w:t>
      </w:r>
      <w:r>
        <w:br/>
      </w:r>
      <w:r>
        <w:t xml:space="preserve">контакты разомкнуты. При включении вы-</w:t>
      </w:r>
    </w:p>
    <w:p>
      <w:pPr>
        <w:pStyle w:val="Normal"/>
      </w:pPr>
      <w:r>
        <w:t xml:space="preserve">ключателя В и нажатии кнопки Гиск создает- </w:t>
      </w:r>
      <w:r>
        <w:br/>
      </w:r>
      <w:r>
        <w:t xml:space="preserve">ся цепь 1—6, при этом реле РИ2 срабатываег, </w:t>
      </w:r>
      <w:r>
        <w:br/>
      </w:r>
      <w:r>
        <w:t xml:space="preserve">замыкает контакт Р/12 в цепи 83—12; ток про- </w:t>
      </w:r>
      <w:r>
        <w:br/>
      </w:r>
      <w:r>
        <w:t xml:space="preserve">ходит через катушку пускателя ГГ и включает </w:t>
      </w:r>
      <w:r>
        <w:br/>
      </w:r>
      <w:r>
        <w:t xml:space="preserve">нагревательные элементы бойлера.</w:t>
      </w:r>
    </w:p>
    <w:p>
      <w:pPr>
        <w:pStyle w:val="Normal"/>
      </w:pPr>
      <w:r>
        <w:t xml:space="preserve">Одновременно с этим создается цепь 1—8 </w:t>
      </w:r>
      <w:r>
        <w:br/>
      </w:r>
      <w:r>
        <w:t xml:space="preserve">через блок-контакт пускателя П, шунтирую- </w:t>
      </w:r>
      <w:r>
        <w:br/>
      </w:r>
      <w:r>
        <w:t xml:space="preserve">щий кнопку Пуск.</w:t>
      </w:r>
    </w:p>
    <w:p>
      <w:pPr>
        <w:pStyle w:val="Normal"/>
      </w:pPr>
      <w:r>
        <w:t xml:space="preserve">При достижении температуры -+ 80° С чер- </w:t>
      </w:r>
      <w:r>
        <w:br/>
      </w:r>
      <w:r>
        <w:t xml:space="preserve">ная стрелка ТС-100 замыкает контакты 2— 16, </w:t>
      </w:r>
      <w:r>
        <w:br/>
      </w:r>
      <w:r>
        <w:t xml:space="preserve">затем эти контакты размыкаются; замыкание </w:t>
      </w:r>
      <w:r>
        <w:br/>
      </w:r>
      <w:r>
        <w:t xml:space="preserve">и размыкание контактов 2—16 в данном слу- </w:t>
      </w:r>
      <w:r>
        <w:br/>
      </w:r>
      <w:r>
        <w:t xml:space="preserve">чае не сказывается на работе установки.</w:t>
      </w:r>
    </w:p>
    <w:p>
      <w:pPr>
        <w:pStyle w:val="Normal"/>
      </w:pPr>
      <w:r>
        <w:t xml:space="preserve">Когда температура в бойлере достигнет </w:t>
      </w:r>
      <w:r>
        <w:br/>
      </w:r>
      <w:r>
        <w:t xml:space="preserve">+ 95° С, замкнется красный контакт 4—16 и</w:t>
      </w:r>
    </w:p>
    <w:p>
      <w:pPr>
        <w:pStyle w:val="Normal"/>
      </w:pPr>
      <w:r>
        <w:t xml:space="preserve">создается цепь 5—/4—4—16; ток пройдет че-</w:t>
      </w:r>
    </w:p>
    <w:p>
      <w:pPr>
        <w:pStyle w:val="Normal"/>
      </w:pPr>
      <w:r>
        <w:t xml:space="preserve">рез катушку реле РПП, которое сработает, </w:t>
      </w:r>
      <w:r>
        <w:br/>
      </w:r>
      <w:r>
        <w:t xml:space="preserve">разомкнет свои нормально замкнутые контак- </w:t>
      </w:r>
      <w:r>
        <w:br/>
      </w:r>
      <w:r>
        <w:t xml:space="preserve">ты РП] в цепи 1—8 и обесточит катушку РП2. </w:t>
      </w:r>
      <w:r>
        <w:br/>
      </w:r>
      <w:r>
        <w:t xml:space="preserve">Реле РП2 разорвет контакты РИ? в цепи </w:t>
      </w:r>
      <w:r>
        <w:br/>
      </w:r>
      <w:r>
        <w:t xml:space="preserve">3—12, катушка пускателя ЛП обесточится, на- </w:t>
      </w:r>
      <w:r>
        <w:br/>
      </w:r>
      <w:r>
        <w:t xml:space="preserve">грев воды прекратится. |</w:t>
      </w:r>
    </w:p>
    <w:p>
      <w:pPr>
        <w:pStyle w:val="Normal"/>
      </w:pPr>
      <w:r>
        <w:t xml:space="preserve">После снижения температуры в бойлере до </w:t>
      </w:r>
      <w:r>
        <w:br/>
      </w:r>
      <w:r>
        <w:t xml:space="preserve">+807С замкнутся контакты 2—16, ток прой-</w:t>
      </w:r>
    </w:p>
    <w:p>
      <w:pPr>
        <w:pStyle w:val="Normal"/>
      </w:pPr>
      <w:r>
        <w:t xml:space="preserve">дет через катушку реле РИ2, которое вклю-</w:t>
      </w:r>
    </w:p>
    <w:p>
      <w:pPr>
        <w:pStyle w:val="Normal"/>
      </w:pPr>
      <w:r>
        <w:t xml:space="preserve">чит пускатель /1. Далее схема работает авто- </w:t>
      </w:r>
      <w:r>
        <w:br/>
      </w:r>
      <w:r>
        <w:t xml:space="preserve">матически. Прекращение действия установки </w:t>
      </w:r>
      <w:r>
        <w:br/>
      </w:r>
      <w:r>
        <w:t xml:space="preserve">достигается отключением выключателя В.</w:t>
      </w:r>
    </w:p>
    <w:p>
      <w:pPr>
        <w:pStyle w:val="Normal"/>
      </w:pPr>
      <w:r>
        <w:t xml:space="preserve">В холодное время года следует включать </w:t>
      </w:r>
      <w:r>
        <w:br/>
      </w:r>
      <w:r>
        <w:t xml:space="preserve">бойлер в 5 ч утра с тем, чтобы к началу рабо- </w:t>
      </w:r>
      <w:r>
        <w:br/>
      </w:r>
      <w:r>
        <w:t xml:space="preserve">чего дня в 8 ч утра уже была горячая вода</w:t>
      </w:r>
    </w:p>
    <w:p>
      <w:pPr>
        <w:pStyle w:val="Normal"/>
      </w:pPr>
      <w:r>
        <w:t xml:space="preserve">для заправки автомашин. Пуск бойлера осу-| </w:t>
      </w:r>
      <w:r>
        <w:br/>
      </w:r>
      <w:r>
        <w:t xml:space="preserve">ществляется автоматически с помощью бу-.</w:t>
      </w:r>
    </w:p>
    <w:p>
      <w:pPr>
        <w:pStyle w:val="Normal"/>
      </w:pPr>
      <w:r>
        <w:t xml:space="preserve">дильника (рис. 2). На задней крышке будиль- </w:t>
      </w:r>
      <w:r>
        <w:br/>
      </w:r>
      <w:r>
        <w:t xml:space="preserve">ника монтируют контакты / и 2 от телефонно- </w:t>
      </w:r>
      <w:r>
        <w:br/>
      </w:r>
      <w:r>
        <w:t xml:space="preserve">го аппарата. Проводники от контактов вклю- </w:t>
      </w:r>
      <w:r>
        <w:br/>
      </w:r>
      <w:r>
        <w:t xml:space="preserve">чают в штепсельную розетку Ш (рис. 1). </w:t>
      </w:r>
      <w:r>
        <w:br/>
      </w:r>
      <w:r>
        <w:t xml:space="preserve">Уходя в 18 ч с работы, заводят ходовую и </w:t>
      </w:r>
      <w:r>
        <w:br/>
      </w:r>
      <w:r>
        <w:t xml:space="preserve">боевую пружины, устанавливают стрелку боя </w:t>
      </w:r>
      <w:r>
        <w:br/>
      </w:r>
      <w:r>
        <w:t xml:space="preserve">на о ч утра, выключатель В остается вклю-</w:t>
      </w:r>
    </w:p>
    <w:p>
      <w:pPr>
        <w:pStyle w:val="Normal"/>
      </w:pPr>
      <w:r>
        <w:t xml:space="preserve">пре нев.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ЭНЕРГЕТИК 17</w:t>
      </w:r>
    </w:p>
    <w:p>
      <w:pPr>
        <w:pStyle w:val="Normal"/>
      </w:pPr>
      <w:r>
        <w:t xml:space="preserve">ченным (необходимо, чтобы при этом темпе- </w:t>
      </w:r>
      <w:r>
        <w:br/>
      </w:r>
      <w:r>
        <w:t xml:space="preserve">ратура воды в бойлере была ниже +70°С).</w:t>
      </w:r>
    </w:p>
    <w:p>
      <w:pPr>
        <w:pStyle w:val="Normal"/>
      </w:pPr>
      <w:r>
        <w:t xml:space="preserve">5 ч утра следующего дня будильник начи- </w:t>
      </w:r>
      <w:r>
        <w:br/>
      </w:r>
      <w:r>
        <w:t xml:space="preserve">нает звонить, заводная ручка 3 вращается при </w:t>
      </w:r>
      <w:r>
        <w:br/>
      </w:r>
      <w:r>
        <w:t xml:space="preserve">этом против часовой стрелки, нажимает на </w:t>
      </w:r>
      <w:r>
        <w:br/>
      </w:r>
      <w:r>
        <w:t xml:space="preserve">изоляционную гибкую прокладку 4 и замы- </w:t>
      </w:r>
      <w:r>
        <w:br/>
      </w:r>
      <w:r>
        <w:t xml:space="preserve">кает контакты [ и 2.</w:t>
      </w:r>
    </w:p>
    <w:p>
      <w:pPr>
        <w:pStyle w:val="Normal"/>
      </w:pPr>
      <w:r>
        <w:t xml:space="preserve">Ручка делает полоборота и упирается </w:t>
      </w:r>
      <w:r>
        <w:br/>
      </w:r>
      <w:r>
        <w:t xml:space="preserve">в упор, предохраняющий от кругового враще- </w:t>
      </w:r>
      <w:r>
        <w:br/>
      </w:r>
      <w:r>
        <w:t xml:space="preserve">ния ручки.</w:t>
      </w:r>
    </w:p>
    <w:p>
      <w:pPr>
        <w:pStyle w:val="Normal"/>
      </w:pPr>
      <w:r>
        <w:t xml:space="preserve">Замкнувшиеся на мгнозенье контакты 1—2 </w:t>
      </w:r>
      <w:r>
        <w:br/>
      </w:r>
      <w:r>
        <w:t xml:space="preserve">на будильнике создают цепь 1[—10, катушка </w:t>
      </w:r>
      <w:r>
        <w:br/>
      </w:r>
      <w:r>
        <w:t xml:space="preserve">РП? включает в действие установку, которая </w:t>
      </w:r>
      <w:r>
        <w:br/>
      </w:r>
      <w:r>
        <w:t xml:space="preserve">будет работать далее автоматически.</w:t>
      </w:r>
    </w:p>
    <w:p>
      <w:pPr>
        <w:pStyle w:val="Normal"/>
      </w:pPr>
      <w:r>
        <w:t xml:space="preserve">В розетку Ш ‘может быть подключен вме- </w:t>
      </w:r>
      <w:r>
        <w:br/>
      </w:r>
      <w:r>
        <w:t xml:space="preserve">сто будильника и другой датчик, действующий </w:t>
      </w:r>
      <w:r>
        <w:br/>
      </w:r>
      <w:r>
        <w:t xml:space="preserve">дистанционно.</w:t>
      </w:r>
    </w:p>
    <w:p>
      <w:pPr>
        <w:pStyle w:val="Normal"/>
      </w:pPr>
      <w:r>
        <w:t xml:space="preserve">ОДНОФАЗНАЯ ГЕНЕРАТОРНАЯ </w:t>
      </w:r>
      <w:r>
        <w:br/>
      </w:r>
      <w:r>
        <w:t xml:space="preserve">УСТАНОВКА ПЕРЕМЕННОЙ /77( </w:t>
      </w:r>
      <w:r>
        <w:br/>
      </w:r>
      <w:r>
        <w:t xml:space="preserve">ЧАСТОТЫ ТЗ</w:t>
      </w:r>
    </w:p>
    <w:p>
      <w:pPr>
        <w:pStyle w:val="Normal"/>
      </w:pPr>
      <w:r>
        <w:t xml:space="preserve">А. П. КРЕЧ КОВ \Е&gt; </w:t>
      </w:r>
      <w:r>
        <w:br/>
      </w:r>
      <w:r>
        <w:t xml:space="preserve">В практике работы нашей лаборатории </w:t>
      </w:r>
      <w:r>
        <w:br/>
      </w:r>
      <w:r>
        <w:t xml:space="preserve">часто приходится производить ремонт и регу- </w:t>
      </w:r>
      <w:r>
        <w:br/>
      </w:r>
      <w:r>
        <w:t xml:space="preserve">лировку стрелочных частотомеров промыш- </w:t>
      </w:r>
      <w:r>
        <w:br/>
      </w:r>
      <w:r>
        <w:t xml:space="preserve">ленной частоты со шкалой 45—55 гц.</w:t>
      </w:r>
    </w:p>
    <w:p>
      <w:pPr>
        <w:pStyle w:val="Normal"/>
      </w:pPr>
      <w:r>
        <w:t xml:space="preserve">Имея в своем распоряжении образцовые </w:t>
      </w:r>
      <w:r>
        <w:br/>
      </w:r>
      <w:r>
        <w:t xml:space="preserve">стрелочные частотомеры Д-506 класса 0,2, но </w:t>
      </w:r>
      <w:r>
        <w:br/>
      </w:r>
      <w:r>
        <w:t xml:space="preserve">не имея установки переменной частоты, лабо- </w:t>
      </w:r>
      <w:r>
        <w:br/>
      </w:r>
      <w:r>
        <w:t xml:space="preserve">ратория обычно производила регулировку </w:t>
      </w:r>
      <w:r>
        <w:br/>
      </w:r>
      <w:r>
        <w:t xml:space="preserve">проверяемых технических частотомеров по</w:t>
      </w:r>
    </w:p>
    <w:p>
      <w:pPr>
        <w:pStyle w:val="Normal"/>
      </w:pPr>
      <w:r>
        <w:t xml:space="preserve">‚ одной точке, используя в качестве источника </w:t>
      </w:r>
      <w:r>
        <w:br/>
      </w:r>
      <w:r>
        <w:t xml:space="preserve">переменного тока промышленную электросеть </w:t>
      </w:r>
      <w:r>
        <w:br/>
      </w:r>
      <w:r>
        <w:t xml:space="preserve">с частотой 50 гц.</w:t>
      </w:r>
    </w:p>
    <w:p>
      <w:pPr>
        <w:pStyle w:val="Normal"/>
      </w:pPr>
      <w:r>
        <w:t xml:space="preserve">Значительная часть отрегулированных та- </w:t>
      </w:r>
      <w:r>
        <w:br/>
      </w:r>
      <w:r>
        <w:t xml:space="preserve">ким образом частотомеров браковалась Госу- </w:t>
      </w:r>
      <w:r>
        <w:br/>
      </w:r>
      <w:r>
        <w:t xml:space="preserve">дарственной контрольной лабораторией по из- </w:t>
      </w:r>
      <w:r>
        <w:br/>
      </w:r>
      <w:r>
        <w:t xml:space="preserve">мерительной технике при последующей по- </w:t>
      </w:r>
      <w:r>
        <w:br/>
      </w:r>
      <w:r>
        <w:t xml:space="preserve">верке по всей шкале.</w:t>
      </w:r>
    </w:p>
    <w:p>
      <w:pPr>
        <w:pStyle w:val="Normal"/>
      </w:pPr>
      <w:r>
        <w:t xml:space="preserve">Поскольку заявки лаборатории на гене-</w:t>
      </w:r>
    </w:p>
    <w:p>
      <w:pPr>
        <w:pStyle w:val="Normal"/>
      </w:pPr>
      <w:r>
        <w:t xml:space="preserve">ратор регулируемой частоты из года в год не </w:t>
      </w:r>
      <w:r>
        <w:br/>
      </w:r>
      <w:r>
        <w:t xml:space="preserve">удовлетворялись, силами лаборатории была </w:t>
      </w:r>
      <w:r>
        <w:br/>
      </w:r>
      <w:r>
        <w:t xml:space="preserve">‘собрана установка, позволяющая получить </w:t>
      </w:r>
      <w:r>
        <w:br/>
      </w:r>
      <w:r>
        <w:t xml:space="preserve">однофазный переменный ток регулируемой ча- </w:t>
      </w:r>
      <w:r>
        <w:br/>
      </w:r>
      <w:r>
        <w:t xml:space="preserve">стоты путем использования имевшегося в на- </w:t>
      </w:r>
      <w:r>
        <w:br/>
      </w:r>
      <w:r>
        <w:t xml:space="preserve">личии двухмашинного агрегата постоянного </w:t>
      </w:r>
      <w:r>
        <w:br/>
      </w:r>
      <w:r>
        <w:t xml:space="preserve">тока. Схема установки в окончательном виде </w:t>
      </w:r>
      <w:r>
        <w:br/>
      </w:r>
      <w:r>
        <w:t xml:space="preserve">представлена на рис. 1.</w:t>
      </w:r>
    </w:p>
    <w:p>
      <w:pPr>
        <w:pStyle w:val="Normal"/>
      </w:pPr>
      <w:r>
        <w:t xml:space="preserve">В комплект двухмашинного агрегата вхо- </w:t>
      </w:r>
      <w:r>
        <w:br/>
      </w:r>
      <w:r>
        <w:t xml:space="preserve">дили: а) двигатель (Д) постоянного тока </w:t>
      </w:r>
      <w:r>
        <w:br/>
      </w:r>
      <w:r>
        <w:t xml:space="preserve">115 в, 1500 об/мин, мощностью 2,2 квт, типа </w:t>
      </w:r>
      <w:r>
        <w:br/>
      </w:r>
      <w:r>
        <w:t xml:space="preserve">ПН-28,5; 6) генератор (Г) постоянного тока </w:t>
      </w:r>
      <w:r>
        <w:br/>
      </w:r>
      <w:r>
        <w:t xml:space="preserve">10—50 в, 1500 об/мин, мощностью 1,5 кет, </w:t>
      </w:r>
      <w:r>
        <w:br/>
      </w:r>
      <w:r>
        <w:t xml:space="preserve">типа ПН-28,5, четырехполюсный, с независи- </w:t>
      </w:r>
      <w:r>
        <w:br/>
      </w:r>
      <w:r>
        <w:t xml:space="preserve">мым возбуждением 115 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ЫВ 144500 </w:t>
      </w:r>
      <w:r>
        <w:br/>
      </w:r>
      <w:r>
        <w:t xml:space="preserve">| </w:t>
      </w:r>
      <w:r>
        <w:br/>
      </w:r>
      <w:r>
        <w:t xml:space="preserve">' 950 </w:t>
      </w:r>
      <w:r>
        <w:br/>
      </w:r>
      <w:r>
        <w:t xml:space="preserve">00% </w:t>
      </w:r>
      <w:r>
        <w:br/>
      </w:r>
      <w:r>
        <w:t xml:space="preserve">00/2 1$ авра те </w:t>
      </w:r>
      <w:r>
        <w:br/>
      </w:r>
      <w:r>
        <w:t xml:space="preserve">А</w:t>
      </w:r>
    </w:p>
    <w:p>
      <w:pPr>
        <w:pStyle w:val="Normal"/>
      </w:pPr>
      <w:r>
        <w:t xml:space="preserve">Схема установки для поверки и регулировки </w:t>
      </w:r>
      <w:r>
        <w:br/>
      </w:r>
      <w:r>
        <w:t xml:space="preserve">частотомеров.</w:t>
      </w:r>
    </w:p>
    <w:p>
      <w:pPr>
        <w:pStyle w:val="Normal"/>
      </w:pPr>
      <w:r>
        <w:t xml:space="preserve">Двигатель двухмашинного агрегата ис- </w:t>
      </w:r>
      <w:r>
        <w:br/>
      </w:r>
      <w:r>
        <w:t xml:space="preserve">пользован без всяких переделок. Генератор </w:t>
      </w:r>
      <w:r>
        <w:br/>
      </w:r>
      <w:r>
        <w:t xml:space="preserve">двухмашинного .›агрегата подвергся следую- </w:t>
      </w:r>
      <w:r>
        <w:br/>
      </w:r>
      <w:r>
        <w:t xml:space="preserve">щим переделкам:</w:t>
      </w:r>
    </w:p>
    <w:p>
      <w:pPr>
        <w:pStyle w:val="Normal"/>
      </w:pPr>
      <w:r>
        <w:t xml:space="preserve">1) обмотки дополнительных полюсов от- </w:t>
      </w:r>
      <w:r>
        <w:br/>
      </w:r>
      <w:r>
        <w:t xml:space="preserve">ключены и выведены из схемы;</w:t>
      </w:r>
    </w:p>
    <w:p>
      <w:pPr>
        <w:pStyle w:val="Normal"/>
      </w:pPr>
      <w:r>
        <w:t xml:space="preserve">2) на коллектор наложен слой изоляции </w:t>
      </w:r>
      <w:r>
        <w:br/>
      </w:r>
      <w:r>
        <w:t xml:space="preserve">толщиной | мм из тонкого прессшпана на ба- </w:t>
      </w:r>
      <w:r>
        <w:br/>
      </w:r>
      <w:r>
        <w:t xml:space="preserve">келитовом лаке;</w:t>
      </w:r>
    </w:p>
    <w:p>
      <w:pPr>
        <w:pStyle w:val="Normal"/>
      </w:pPr>
      <w:r>
        <w:t xml:space="preserve">3) поверх полученной изолирующей на- </w:t>
      </w:r>
      <w:r>
        <w:br/>
      </w:r>
      <w:r>
        <w:t xml:space="preserve">кладки наложены два бандажа из голой мед- </w:t>
      </w:r>
      <w:r>
        <w:br/>
      </w:r>
      <w:r>
        <w:t xml:space="preserve">ной проволоки диаметром | мм, образовав- </w:t>
      </w:r>
      <w:r>
        <w:br/>
      </w:r>
      <w:r>
        <w:t xml:space="preserve">шие после тщательной пропайки и шлифовки </w:t>
      </w:r>
      <w:r>
        <w:br/>
      </w:r>
      <w:r>
        <w:t xml:space="preserve">два контактных кольца;</w:t>
      </w:r>
    </w:p>
    <w:p>
      <w:pPr>
        <w:pStyle w:val="Normal"/>
      </w:pPr>
      <w:r>
        <w:t xml:space="preserve">4) к полученным контактным кольцам по- </w:t>
      </w:r>
      <w:r>
        <w:br/>
      </w:r>
      <w:r>
        <w:t xml:space="preserve">очередно через четверть окружности по кол- </w:t>
      </w:r>
      <w:r>
        <w:br/>
      </w:r>
      <w:r>
        <w:t xml:space="preserve">лектору путем пайки выполнены выводы от </w:t>
      </w:r>
      <w:r>
        <w:br/>
      </w:r>
      <w:r>
        <w:t xml:space="preserve">коллекторных пластин (два вывода на одно </w:t>
      </w:r>
      <w:r>
        <w:br/>
      </w:r>
      <w:r>
        <w:t xml:space="preserve">кольцо и два вывода на второе);</w:t>
      </w:r>
    </w:p>
    <w:p>
      <w:pPr>
        <w:pStyle w:val="Normal"/>
      </w:pPr>
      <w:r>
        <w:t xml:space="preserve">5) щеточное устройство генератора демон- </w:t>
      </w:r>
      <w:r>
        <w:br/>
      </w:r>
      <w:r>
        <w:t xml:space="preserve">тировано, сохранены только две щетки раз- </w:t>
      </w:r>
      <w:r>
        <w:br/>
      </w:r>
      <w:r>
        <w:t xml:space="preserve">личной полярности, которые установлены на </w:t>
      </w:r>
      <w:r>
        <w:br/>
      </w:r>
      <w:r>
        <w:t xml:space="preserve">контактные кольца.</w:t>
      </w:r>
    </w:p>
    <w:p>
      <w:pPr>
        <w:pStyle w:val="Normal"/>
      </w:pPr>
      <w:r>
        <w:t xml:space="preserve">Переделанный таким образом генератор </w:t>
      </w:r>
      <w:r>
        <w:br/>
      </w:r>
      <w:r>
        <w:t xml:space="preserve">постоянного тока превратился в генератор </w:t>
      </w:r>
      <w:r>
        <w:br/>
      </w:r>
      <w:r>
        <w:t xml:space="preserve">однофазного тока, у которого напряжение </w:t>
      </w:r>
      <w:r>
        <w:br/>
      </w:r>
      <w:r>
        <w:t xml:space="preserve">снимается с контактных колец при помощи </w:t>
      </w:r>
      <w:r>
        <w:br/>
      </w:r>
      <w:r>
        <w:t xml:space="preserve">щеток. Изменение частоты в пределах 45— </w:t>
      </w:r>
      <w:r>
        <w:br/>
      </w:r>
      <w:r>
        <w:t xml:space="preserve">55 ги осуществляется регулировкой числа </w:t>
      </w:r>
      <w:r>
        <w:br/>
      </w:r>
      <w:r>
        <w:t xml:space="preserve">оборотов двигателя в пределах от 1350 до </w:t>
      </w:r>
      <w:r>
        <w:br/>
      </w:r>
      <w:r>
        <w:t xml:space="preserve">1650 об/мин при помощи реостатов К! и К2.</w:t>
      </w:r>
    </w:p>
    <w:p>
      <w:pPr>
        <w:pStyle w:val="Normal"/>
      </w:pPr>
      <w:r>
        <w:t xml:space="preserve">Практически сопротивление реостата К&gt; </w:t>
      </w:r>
      <w:r>
        <w:br/>
      </w:r>
      <w:r>
        <w:t xml:space="preserve">подбирается такой величины, чтобы при пол- </w:t>
      </w:r>
      <w:r>
        <w:br/>
      </w:r>
      <w:r>
        <w:t xml:space="preserve">ностью выведенном реостате А; частота уста- </w:t>
      </w:r>
      <w:r>
        <w:br/>
      </w:r>
      <w:r>
        <w:t xml:space="preserve">новки составляла 55 гц и в дальнейшем ре- </w:t>
      </w:r>
      <w:r>
        <w:br/>
      </w:r>
      <w:r>
        <w:t xml:space="preserve">гулирование частоты до 45 гц осуществляет- </w:t>
      </w:r>
      <w:r>
        <w:br/>
      </w:r>
      <w:r>
        <w:t xml:space="preserve">ся только увеличением сопротивления реоста- </w:t>
      </w:r>
      <w:r>
        <w:br/>
      </w:r>
      <w:r>
        <w:t xml:space="preserve">та т</w:t>
      </w:r>
    </w:p>
    <w:p>
      <w:pPr>
        <w:pStyle w:val="Normal"/>
      </w:pPr>
      <w:r>
        <w:t xml:space="preserve">Регулирование напряжения генератора </w:t>
      </w:r>
      <w:r>
        <w:br/>
      </w:r>
      <w:r>
        <w:t xml:space="preserve">осуществляется реостатом возбуждения К:.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Так как выходное напряжение использован- </w:t>
      </w:r>
      <w:r>
        <w:br/>
      </w:r>
      <w:r>
        <w:t xml:space="preserve">ного генератора недостаточно для работы ча- </w:t>
      </w:r>
      <w:r>
        <w:br/>
      </w:r>
      <w:r>
        <w:t xml:space="preserve">стотомеров, в схему введен образцовый транс- </w:t>
      </w:r>
      <w:r>
        <w:br/>
      </w:r>
      <w:r>
        <w:t xml:space="preserve">форматор напряжения (Т) типа УТН-1, ис- </w:t>
      </w:r>
      <w:r>
        <w:br/>
      </w:r>
      <w:r>
        <w:t xml:space="preserve">пользованный как повысительный трансфор- </w:t>
      </w:r>
      <w:r>
        <w:br/>
      </w:r>
      <w:r>
        <w:t xml:space="preserve">матор. Для улучшения кривой напряжения на </w:t>
      </w:r>
      <w:r>
        <w:br/>
      </w:r>
      <w:r>
        <w:t xml:space="preserve">выходе трансформатора подключен конденса- </w:t>
      </w:r>
      <w:r>
        <w:br/>
      </w:r>
      <w:r>
        <w:t xml:space="preserve">тор (С) емкостью 12 мкф.</w:t>
      </w:r>
    </w:p>
    <w:p>
      <w:pPr>
        <w:pStyle w:val="Normal"/>
      </w:pPr>
      <w:r>
        <w:t xml:space="preserve">Проверка нелинейности кривой при помо- </w:t>
      </w:r>
      <w:r>
        <w:br/>
      </w:r>
      <w:r>
        <w:t xml:space="preserve">щи измерителя нелинейных искажений ИНИ-1 </w:t>
      </w:r>
      <w:r>
        <w:br/>
      </w:r>
      <w:r>
        <w:t xml:space="preserve">показала, что при отсутствии конденсатора </w:t>
      </w:r>
      <w:r>
        <w:br/>
      </w:r>
      <w:r>
        <w:t xml:space="preserve">коэффициент нелинейных искажений дости- </w:t>
      </w:r>
      <w:r>
        <w:br/>
      </w:r>
      <w:r>
        <w:t xml:space="preserve">гал 9%. При подключенном конденсаторе ко- </w:t>
      </w:r>
      <w:r>
        <w:br/>
      </w:r>
      <w:r>
        <w:t xml:space="preserve">эффициент нелинейных искажений не превы- </w:t>
      </w:r>
      <w:r>
        <w:br/>
      </w:r>
      <w:r>
        <w:t xml:space="preserve">шает 4%.</w:t>
      </w:r>
    </w:p>
    <w:p>
      <w:pPr>
        <w:pStyle w:val="Normal"/>
      </w:pPr>
      <w:r>
        <w:t xml:space="preserve">Как видно из схемы, напряжение от ге- </w:t>
      </w:r>
      <w:r>
        <w:br/>
      </w:r>
      <w:r>
        <w:t xml:space="preserve">нератора подается на зажимы а-100/3 транс- </w:t>
      </w:r>
      <w:r>
        <w:br/>
      </w:r>
      <w:r>
        <w:t xml:space="preserve">форматора УТН-1. На вторичной стороне </w:t>
      </w:r>
      <w:r>
        <w:br/>
      </w:r>
      <w:r>
        <w:t xml:space="preserve">грансформатора используются следующие за- </w:t>
      </w:r>
      <w:r>
        <w:br/>
      </w:r>
      <w:r>
        <w:t xml:space="preserve">жимы: а) для приборов 100 в зажимы </w:t>
      </w:r>
      <w:r>
        <w:br/>
      </w:r>
      <w:r>
        <w:t xml:space="preserve">А-380 УЗ; 6) для приборов 110 и 127 в за- </w:t>
      </w:r>
      <w:r>
        <w:br/>
      </w:r>
      <w:r>
        <w:t xml:space="preserve">жимы А-380; в) для приборов 220 в зажимы </w:t>
      </w:r>
      <w:r>
        <w:br/>
      </w:r>
      <w:r>
        <w:t xml:space="preserve">А-500.</w:t>
      </w:r>
    </w:p>
    <w:p>
      <w:pPr>
        <w:pStyle w:val="Normal"/>
      </w:pPr>
      <w:r>
        <w:t xml:space="preserve">Проверка частотомеров производится ме- </w:t>
      </w:r>
      <w:r>
        <w:br/>
      </w:r>
      <w:r>
        <w:t xml:space="preserve">тодом сличений показаний поверяемого при- </w:t>
      </w:r>
      <w:r>
        <w:br/>
      </w:r>
      <w:r>
        <w:t xml:space="preserve">бора (2) с показаниями образцового прибо- </w:t>
      </w:r>
      <w:r>
        <w:br/>
      </w:r>
      <w:r>
        <w:t xml:space="preserve">ра (1). Для контроля напряжения служит </w:t>
      </w:r>
      <w:r>
        <w:br/>
      </w:r>
      <w:r>
        <w:t xml:space="preserve">вольтметр (У). Схема присоединения прибо- </w:t>
      </w:r>
      <w:r>
        <w:br/>
      </w:r>
      <w:r>
        <w:t xml:space="preserve">ров показана на рисунке пунктиром для слу- </w:t>
      </w:r>
      <w:r>
        <w:br/>
      </w:r>
      <w:r>
        <w:t xml:space="preserve">чая, когда используются зажимы А-380/И 3 </w:t>
      </w:r>
      <w:r>
        <w:br/>
      </w:r>
      <w:r>
        <w:t xml:space="preserve">повысительного трансформатора.</w:t>
      </w:r>
    </w:p>
    <w:p>
      <w:pPr>
        <w:pStyle w:val="Normal"/>
      </w:pPr>
      <w:r>
        <w:t xml:space="preserve">Следует отметить, что первоначально пи- </w:t>
      </w:r>
      <w:r>
        <w:br/>
      </w:r>
      <w:r>
        <w:t xml:space="preserve">тание установки осуществлялось от селеново- </w:t>
      </w:r>
      <w:r>
        <w:br/>
      </w:r>
      <w:r>
        <w:t xml:space="preserve">го выпрямителя ВСА-5. Однако от этого ва- </w:t>
      </w:r>
      <w:r>
        <w:br/>
      </w:r>
      <w:r>
        <w:t xml:space="preserve">рианта пришлось отказаться, так как прак- </w:t>
      </w:r>
      <w:r>
        <w:br/>
      </w:r>
      <w:r>
        <w:t xml:space="preserve">тика показала недостаточную устойчивость </w:t>
      </w:r>
      <w:r>
        <w:br/>
      </w:r>
      <w:r>
        <w:t xml:space="preserve">работы установки как по частоте, так и по </w:t>
      </w:r>
      <w:r>
        <w:br/>
      </w:r>
      <w:r>
        <w:t xml:space="preserve">напряжению.</w:t>
      </w:r>
    </w:p>
    <w:p>
      <w:pPr>
        <w:pStyle w:val="Normal"/>
      </w:pPr>
      <w:r>
        <w:t xml:space="preserve">В настоящее время питание установки про- </w:t>
      </w:r>
      <w:r>
        <w:br/>
      </w:r>
      <w:r>
        <w:t xml:space="preserve">изводится от аккумуляторной батареи.</w:t>
      </w:r>
    </w:p>
    <w:p>
      <w:pPr>
        <w:pStyle w:val="Normal"/>
      </w:pPr>
      <w:r>
        <w:t xml:space="preserve">Установка после проведения государствен- </w:t>
      </w:r>
      <w:r>
        <w:br/>
      </w:r>
      <w:r>
        <w:t xml:space="preserve">ных испытаний принята Государственной кон- </w:t>
      </w:r>
      <w:r>
        <w:br/>
      </w:r>
      <w:r>
        <w:t xml:space="preserve">трольной лабораторией по измерительной тех- </w:t>
      </w:r>
      <w:r>
        <w:br/>
      </w:r>
      <w:r>
        <w:t xml:space="preserve">нике и лаборатории предприятия предостав- </w:t>
      </w:r>
      <w:r>
        <w:br/>
      </w:r>
      <w:r>
        <w:t xml:space="preserve">лено право производства самостоятельной </w:t>
      </w:r>
      <w:r>
        <w:br/>
      </w:r>
      <w:r>
        <w:t xml:space="preserve">поверки частотомеров.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ЗАКРЫТЫЕ КАБЕЛЬНЫЕ СБОРКИ </w:t>
      </w:r>
      <w:r>
        <w:br/>
      </w:r>
      <w:r>
        <w:t xml:space="preserve">ТРАНСФОРМАТОРОВ</w:t>
      </w:r>
    </w:p>
    <w:p>
      <w:pPr>
        <w:pStyle w:val="Normal"/>
      </w:pPr>
      <w:r>
        <w:t xml:space="preserve">Инж. Б. М. ЗЕЦЕРОВ</w:t>
      </w:r>
    </w:p>
    <w:p>
      <w:pPr>
        <w:pStyle w:val="Normal"/>
      </w:pPr>
      <w:r>
        <w:t xml:space="preserve">На многих действующих подстанциях </w:t>
      </w:r>
      <w:r>
        <w:br/>
      </w:r>
      <w:r>
        <w:t xml:space="preserve">строительства прошлых лет связь трансфор- </w:t>
      </w:r>
      <w:r>
        <w:br/>
      </w:r>
      <w:r>
        <w:t xml:space="preserve">маторов с распределительным устройством</w:t>
      </w:r>
    </w:p>
    <w:p>
      <w:pPr>
        <w:pStyle w:val="Normal"/>
      </w:pPr>
      <w:r>
        <w:t xml:space="preserve">6—10 кв осуществлена силовыми кабелями.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Рис. 1. Кабельная сборка до реконструкции.</w:t>
      </w:r>
    </w:p>
    <w:p>
      <w:pPr>
        <w:pStyle w:val="Normal"/>
      </w:pPr>
      <w:r>
        <w:t xml:space="preserve">Применяемые при этом открытые трансфор-</w:t>
      </w:r>
    </w:p>
    <w:p>
      <w:pPr>
        <w:pStyle w:val="Normal"/>
      </w:pPr>
      <w:r>
        <w:t xml:space="preserve">маторные кабельные сборки с кабельными </w:t>
      </w:r>
      <w:r>
        <w:br/>
      </w:r>
      <w:r>
        <w:t xml:space="preserve">муфтами наружной установки (рис. 1) явля- </w:t>
      </w:r>
      <w:r>
        <w:br/>
      </w:r>
      <w:r>
        <w:t xml:space="preserve">ются источниками аварий из-за несовершен- </w:t>
      </w:r>
      <w:r>
        <w:br/>
      </w:r>
      <w:r>
        <w:t xml:space="preserve">ной конструкции муфт.</w:t>
      </w:r>
    </w:p>
    <w:p>
      <w:pPr>
        <w:pStyle w:val="Normal"/>
      </w:pPr>
      <w:r>
        <w:t xml:space="preserve">Кроме того, эксплуатация кабельных муфт</w:t>
      </w:r>
    </w:p>
    <w:p>
      <w:pPr>
        <w:pStyle w:val="Normal"/>
      </w:pPr>
      <w:r>
        <w:t xml:space="preserve">наружной установки требует много труда ре-.</w:t>
      </w:r>
    </w:p>
    <w:p>
      <w:pPr>
        <w:pStyle w:val="Normal"/>
      </w:pPr>
      <w:r>
        <w:t xml:space="preserve">монтного персонала на переразделку и пере- </w:t>
      </w:r>
      <w:r>
        <w:br/>
      </w:r>
      <w:r>
        <w:t xml:space="preserve">заливку их. Однако в ряде случаев компонов- </w:t>
      </w:r>
      <w:r>
        <w:br/>
      </w:r>
      <w:r>
        <w:t xml:space="preserve">ка оборудования не позволяет произвести ре- </w:t>
      </w:r>
      <w:r>
        <w:br/>
      </w:r>
      <w:r>
        <w:t xml:space="preserve">конструкцию подстанции, избавляющую от </w:t>
      </w:r>
      <w:r>
        <w:br/>
      </w:r>
      <w:r>
        <w:t xml:space="preserve">кабельных связей трансформаторов, а в дру- </w:t>
      </w:r>
      <w:r>
        <w:br/>
      </w:r>
      <w:r>
        <w:t xml:space="preserve">гих случаях сооружение шинных мостов очень </w:t>
      </w:r>
      <w:r>
        <w:br/>
      </w:r>
      <w:r>
        <w:t xml:space="preserve">дорого и сложно и требует для своего осуще- </w:t>
      </w:r>
      <w:r>
        <w:br/>
      </w:r>
      <w:r>
        <w:t xml:space="preserve">ствления много металлоконструкций, шин и </w:t>
      </w:r>
      <w:r>
        <w:br/>
      </w:r>
      <w:r>
        <w:t xml:space="preserve">изоляторов, в то время как действующие ка- </w:t>
      </w:r>
      <w:r>
        <w:br/>
      </w:r>
      <w:r>
        <w:t xml:space="preserve">бели находятся в хорошем состоянии и могут </w:t>
      </w:r>
      <w:r>
        <w:br/>
      </w:r>
      <w:r>
        <w:t xml:space="preserve">надежно работать много лет. Все это вызы- </w:t>
      </w:r>
      <w:r>
        <w:br/>
      </w:r>
      <w:r>
        <w:t xml:space="preserve">вает необходимость поисков решения по по- </w:t>
      </w:r>
      <w:r>
        <w:br/>
      </w:r>
      <w:r>
        <w:t xml:space="preserve">вышению надежности эксплуатации транс- </w:t>
      </w:r>
      <w:r>
        <w:br/>
      </w:r>
      <w:r>
        <w:t xml:space="preserve">форматорных кабелей.</w:t>
      </w:r>
    </w:p>
    <w:p>
      <w:pPr>
        <w:pStyle w:val="Normal"/>
      </w:pPr>
      <w:r>
        <w:t xml:space="preserve">Известно, что открытая стальная воронка </w:t>
      </w:r>
      <w:r>
        <w:br/>
      </w:r>
      <w:r>
        <w:t xml:space="preserve">для кабелей 6—10 кв, установленная в закры- </w:t>
      </w:r>
      <w:r>
        <w:br/>
      </w:r>
      <w:r>
        <w:t xml:space="preserve">тых помещениях, достаточно надежна и в экс- </w:t>
      </w:r>
      <w:r>
        <w:br/>
      </w:r>
      <w:r>
        <w:t xml:space="preserve">плуатации удобна, так как позволяет вести </w:t>
      </w:r>
      <w:r>
        <w:br/>
      </w:r>
      <w:r>
        <w:t xml:space="preserve">непрерывное наблюдение за состоянием за- </w:t>
      </w:r>
      <w:r>
        <w:br/>
      </w:r>
      <w:r>
        <w:t xml:space="preserve">ливочной массы и легко ремонтируется. При: </w:t>
      </w:r>
      <w:r>
        <w:br/>
      </w:r>
      <w:r>
        <w:t xml:space="preserve">менение</w:t>
      </w:r>
    </w:p>
    <w:p>
      <w:pPr>
        <w:pStyle w:val="Normal"/>
      </w:pPr>
      <w:r>
        <w:t xml:space="preserve">эпоксидного компаунда еще более повышает</w:t>
      </w:r>
    </w:p>
    <w:p>
      <w:pPr>
        <w:pStyle w:val="Normal"/>
      </w:pPr>
      <w:r>
        <w:t xml:space="preserve">для концевых кабельных заделок</w:t>
      </w:r>
    </w:p>
    <w:p>
      <w:pPr>
        <w:pStyle w:val="Normal"/>
      </w:pPr>
      <w:r>
        <w:t xml:space="preserve">№ 2 , ЭНЕРГЕТИК 19 </w:t>
      </w:r>
      <w:r>
        <w:br/>
      </w:r>
      <w:r>
        <w:t xml:space="preserve">77108 </w:t>
      </w:r>
      <w:r>
        <w:br/>
      </w:r>
      <w:r>
        <w:t xml:space="preserve">9х8 </w:t>
      </w:r>
      <w:r>
        <w:br/>
      </w:r>
      <w:r>
        <w:t xml:space="preserve">Е </w:t>
      </w:r>
      <w:r>
        <w:br/>
      </w:r>
      <w:r>
        <w:t xml:space="preserve">1 Ниеталли: </w:t>
      </w:r>
      <w:r>
        <w:br/>
      </w:r>
      <w:r>
        <w:t xml:space="preserve">| ческий </w:t>
      </w:r>
      <w:r>
        <w:br/>
      </w:r>
      <w:r>
        <w:t xml:space="preserve">шкаф </w:t>
      </w:r>
      <w:r>
        <w:br/>
      </w:r>
      <w:r>
        <w:t xml:space="preserve">А Ш Рис. 3. Схема установки</w:t>
      </w:r>
    </w:p>
    <w:p>
      <w:pPr>
        <w:pStyle w:val="Normal"/>
      </w:pPr>
      <w:r>
        <w:t xml:space="preserve">Рис. 2. Кабельная сборка после рекон- </w:t>
      </w:r>
      <w:r>
        <w:br/>
      </w:r>
      <w:r>
        <w:t xml:space="preserve">струкции.</w:t>
      </w:r>
    </w:p>
    <w:p>
      <w:pPr>
        <w:pStyle w:val="Normal"/>
      </w:pPr>
      <w:r>
        <w:t xml:space="preserve">надежность эксплуатации кабелей при усло- </w:t>
      </w:r>
      <w:r>
        <w:br/>
      </w:r>
      <w:r>
        <w:t xml:space="preserve">вии защиты концевых заделок от атмосфер- </w:t>
      </w:r>
      <w:r>
        <w:br/>
      </w:r>
      <w:r>
        <w:t xml:space="preserve">ных осадков.</w:t>
      </w:r>
    </w:p>
    <w:p>
      <w:pPr>
        <w:pStyle w:val="Normal"/>
      </w:pPr>
      <w:r>
        <w:t xml:space="preserve">В Электросети Ярославского совнархоза </w:t>
      </w:r>
      <w:r>
        <w:br/>
      </w:r>
      <w:r>
        <w:t xml:space="preserve">для повышения надежности эксплуатации </w:t>
      </w:r>
      <w:r>
        <w:br/>
      </w:r>
      <w:r>
        <w:t xml:space="preserve">трансформаторных кабелей применены сталь- </w:t>
      </w:r>
      <w:r>
        <w:br/>
      </w:r>
      <w:r>
        <w:t xml:space="preserve">ные шкафы для кабельных сборок в открытых </w:t>
      </w:r>
      <w:r>
        <w:br/>
      </w:r>
      <w:r>
        <w:t xml:space="preserve">распределительных устройствах (рис. 2).</w:t>
      </w:r>
    </w:p>
    <w:p>
      <w:pPr>
        <w:pStyle w:val="Normal"/>
      </w:pPr>
      <w:r>
        <w:t xml:space="preserve">В условиях действующих подстанций при- </w:t>
      </w:r>
      <w:r>
        <w:br/>
      </w:r>
      <w:r>
        <w:t xml:space="preserve">менение стальных шкафов, заранее изготов- </w:t>
      </w:r>
      <w:r>
        <w:br/>
      </w:r>
      <w:r>
        <w:t xml:space="preserve">ленных, позволит в течение нескольких дней </w:t>
      </w:r>
      <w:r>
        <w:br/>
      </w:r>
      <w:r>
        <w:t xml:space="preserve">осуществить замену открытой кабельной сбор-</w:t>
      </w:r>
    </w:p>
    <w:p>
      <w:pPr>
        <w:pStyle w:val="Normal"/>
      </w:pPr>
      <w:r>
        <w:t xml:space="preserve">ки. На рис. | представлена кабельная сбор- —_ </w:t>
      </w:r>
      <w:r>
        <w:br/>
      </w:r>
      <w:r>
        <w:t xml:space="preserve">ка до реконструкции, а на рис. 2 — после ее 9 у </w:t>
      </w:r>
      <w:r>
        <w:br/>
      </w:r>
      <w:r>
        <w:t xml:space="preserve">замены на стальной шкаф. Указанные шкафы ПЕРЕДВИЖНАЯ 5527</w:t>
      </w:r>
    </w:p>
    <w:p>
      <w:pPr>
        <w:pStyle w:val="Normal"/>
      </w:pPr>
      <w:r>
        <w:t xml:space="preserve">кабельных сборок были смонтированы на 10 </w:t>
      </w:r>
      <w:r>
        <w:br/>
      </w:r>
      <w:r>
        <w:t xml:space="preserve">подстанциях 110 и 35 кв, на 21 трансформа- </w:t>
      </w:r>
      <w:r>
        <w:br/>
      </w:r>
      <w:r>
        <w:t xml:space="preserve">торе и успешно эксплуатируются в течение </w:t>
      </w:r>
      <w:r>
        <w:br/>
      </w:r>
      <w:r>
        <w:t xml:space="preserve">6 лет. В 20 шкафах были применены сталь- </w:t>
      </w:r>
      <w:r>
        <w:br/>
      </w:r>
      <w:r>
        <w:t xml:space="preserve">ные кабельные воронки и в одном шкафу ка- </w:t>
      </w:r>
      <w:r>
        <w:br/>
      </w:r>
      <w:r>
        <w:t xml:space="preserve">бельные заделки из эпоксидного компаунда. </w:t>
      </w:r>
      <w:r>
        <w:br/>
      </w:r>
      <w:r>
        <w:t xml:space="preserve">При наличии вентиляции, осуществляемой </w:t>
      </w:r>
      <w:r>
        <w:br/>
      </w:r>
      <w:r>
        <w:t xml:space="preserve">с помощью жалюзи, смонтированных в ниж- </w:t>
      </w:r>
      <w:r>
        <w:br/>
      </w:r>
      <w:r>
        <w:t xml:space="preserve">ней и верхней частях шкафа, отпотевания в </w:t>
      </w:r>
      <w:r>
        <w:br/>
      </w:r>
      <w:r>
        <w:t xml:space="preserve">шкафах не наблюдалось.</w:t>
      </w:r>
    </w:p>
    <w:p>
      <w:pPr>
        <w:pStyle w:val="Normal"/>
      </w:pPr>
      <w:r>
        <w:t xml:space="preserve">Жалюзи открываются весной и закрыва- </w:t>
      </w:r>
      <w:r>
        <w:br/>
      </w:r>
      <w:r>
        <w:t xml:space="preserve">ются при наступлении зимы. Для трехобмо- </w:t>
      </w:r>
      <w:r>
        <w:br/>
      </w:r>
      <w:r>
        <w:t xml:space="preserve">точных трансформаторов в шкафах смонти- </w:t>
      </w:r>
      <w:r>
        <w:br/>
      </w:r>
      <w:r>
        <w:t xml:space="preserve">рованы разъединители (рис. 3), что позволило </w:t>
      </w:r>
      <w:r>
        <w:br/>
      </w:r>
      <w:r>
        <w:t xml:space="preserve">‘осуществлять профилактику изоляции кабе- </w:t>
      </w:r>
      <w:r>
        <w:br/>
      </w:r>
      <w:r>
        <w:t xml:space="preserve">‘лей без отключения трансформаторов, кото- </w:t>
      </w:r>
      <w:r>
        <w:br/>
      </w:r>
      <w:r>
        <w:t xml:space="preserve">рые при этом имеют возможность работать </w:t>
      </w:r>
      <w:r>
        <w:br/>
      </w:r>
      <w:r>
        <w:t xml:space="preserve">двумя обмотками (высшего и среднего на-</w:t>
      </w:r>
    </w:p>
    <w:p>
      <w:pPr>
        <w:pStyle w:val="Normal"/>
      </w:pPr>
      <w:r>
        <w:t xml:space="preserve">разъединителей в ка- </w:t>
      </w:r>
      <w:r>
        <w:br/>
      </w:r>
      <w:r>
        <w:t xml:space="preserve">бельном шкафу.</w:t>
      </w:r>
    </w:p>
    <w:p>
      <w:pPr>
        <w:pStyle w:val="Normal"/>
      </w:pPr>
      <w:r>
        <w:t xml:space="preserve">пряжения), обеспечивая бесперебойное элек- </w:t>
      </w:r>
      <w:r>
        <w:br/>
      </w:r>
      <w:r>
        <w:t xml:space="preserve">троснабжение потребителей на напряжении </w:t>
      </w:r>
      <w:r>
        <w:br/>
      </w:r>
      <w:r>
        <w:t xml:space="preserve">95 кв.</w:t>
      </w:r>
    </w:p>
    <w:p>
      <w:pPr>
        <w:pStyle w:val="Normal"/>
      </w:pPr>
      <w:r>
        <w:t xml:space="preserve">На сооружение металлических шкафов для </w:t>
      </w:r>
      <w:r>
        <w:br/>
      </w:r>
      <w:r>
        <w:t xml:space="preserve">кабельных сборок затрачивается металла не </w:t>
      </w:r>
      <w:r>
        <w:br/>
      </w:r>
      <w:r>
        <w:t xml:space="preserve">более, чем для открытых сборок, поэтому воз- </w:t>
      </w:r>
      <w:r>
        <w:br/>
      </w:r>
      <w:r>
        <w:t xml:space="preserve">врат металлолома после демонтажа открытых </w:t>
      </w:r>
      <w:r>
        <w:br/>
      </w:r>
      <w:r>
        <w:t xml:space="preserve">сборок компенсирует израсходованный ме- </w:t>
      </w:r>
      <w:r>
        <w:br/>
      </w:r>
      <w:r>
        <w:t xml:space="preserve">талл.</w:t>
      </w:r>
    </w:p>
    <w:p>
      <w:pPr>
        <w:pStyle w:val="Normal"/>
      </w:pPr>
      <w:r>
        <w:t xml:space="preserve">От редакции. Помещая статью Б. М. Зецерова, ре- </w:t>
      </w:r>
      <w:r>
        <w:br/>
      </w:r>
      <w:r>
        <w:t xml:space="preserve">дакция отмечает положительный опыт применения за- </w:t>
      </w:r>
      <w:r>
        <w:br/>
      </w:r>
      <w:r>
        <w:t xml:space="preserve">крытых кабельных сборок трансформаторов вместо </w:t>
      </w:r>
      <w:r>
        <w:br/>
      </w:r>
      <w:r>
        <w:t xml:space="preserve">малонадежных кабельных муфт наружной установки, </w:t>
      </w:r>
      <w:r>
        <w:br/>
      </w:r>
      <w:r>
        <w:t xml:space="preserve">требующих большого ухода в эксплуатации.</w:t>
      </w:r>
    </w:p>
    <w:p>
      <w:pPr>
        <w:pStyle w:val="Normal"/>
      </w:pPr>
      <w:r>
        <w:t xml:space="preserve">Проектным огранизациям и заводам-изготовителям </w:t>
      </w:r>
      <w:r>
        <w:br/>
      </w:r>
      <w:r>
        <w:t xml:space="preserve">следует обобщить опыт применения кабельных сборок </w:t>
      </w:r>
      <w:r>
        <w:br/>
      </w:r>
      <w:r>
        <w:t xml:space="preserve">к трансформаторам с муфтами, предназначенными для </w:t>
      </w:r>
      <w:r>
        <w:br/>
      </w:r>
      <w:r>
        <w:t xml:space="preserve">внутренней установки, и шире использовать положи- </w:t>
      </w:r>
      <w:r>
        <w:br/>
      </w:r>
      <w:r>
        <w:t xml:space="preserve">тельный опыт их применения, особенно при реконструк- </w:t>
      </w:r>
      <w:r>
        <w:br/>
      </w:r>
      <w:r>
        <w:t xml:space="preserve">ции существующих установок.</w:t>
      </w:r>
    </w:p>
    <w:p>
      <w:pPr>
        <w:pStyle w:val="Normal"/>
      </w:pPr>
      <w:r>
        <w:t xml:space="preserve">МАСЛОРЕГЕНЕРАЦИОННАЯ УСТАНОВКА</w:t>
      </w:r>
    </w:p>
    <w:p>
      <w:pPr>
        <w:pStyle w:val="Normal"/>
      </w:pPr>
      <w:r>
        <w:t xml:space="preserve">Инж. Г. П. СЕМЕНЮТА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По рационализаторскому предложению </w:t>
      </w:r>
      <w:r>
        <w:br/>
      </w:r>
      <w:r>
        <w:t xml:space="preserve">мастера электроцеха И. А. Кускова и под его </w:t>
      </w:r>
      <w:r>
        <w:br/>
      </w:r>
      <w:r>
        <w:t xml:space="preserve">руководством смонтирована передвижная ре- </w:t>
      </w:r>
      <w:r>
        <w:br/>
      </w:r>
      <w:r>
        <w:t xml:space="preserve">генерационная установка, с помощью кото- </w:t>
      </w:r>
      <w:r>
        <w:br/>
      </w:r>
      <w:r>
        <w:t xml:space="preserve">рой успешно ‘производят регенерацию масла </w:t>
      </w:r>
      <w:r>
        <w:br/>
      </w:r>
      <w:r>
        <w:t xml:space="preserve">без отключения работающих трансформа- </w:t>
      </w:r>
      <w:r>
        <w:br/>
      </w:r>
      <w:r>
        <w:t xml:space="preserve">торов.</w:t>
      </w:r>
    </w:p>
    <w:p>
      <w:pPr>
        <w:pStyle w:val="Normal"/>
      </w:pPr>
      <w:r>
        <w:t xml:space="preserve">На двухосную железнодорожную платфор- </w:t>
      </w:r>
      <w:r>
        <w:br/>
      </w:r>
      <w:r>
        <w:t xml:space="preserve">му, списанную из подвижного ‘состава, были </w:t>
      </w:r>
      <w:r>
        <w:br/>
      </w:r>
      <w:r>
        <w:t xml:space="preserve">установлены два бака размером 2Ж2,5ЖЗ м. </w:t>
      </w:r>
      <w:r>
        <w:br/>
      </w:r>
      <w:r>
        <w:t xml:space="preserve">Своими меньшими гранями они образовали </w:t>
      </w:r>
      <w:r>
        <w:br/>
      </w:r>
      <w:r>
        <w:t xml:space="preserve">две стенки, между которыми свободно разме- </w:t>
      </w:r>
      <w:r>
        <w:br/>
      </w:r>
      <w:r>
        <w:t xml:space="preserve">стились центрифуга с подогревателем масла, </w:t>
      </w:r>
      <w:r>
        <w:br/>
      </w:r>
      <w:r>
        <w:t xml:space="preserve">фильтр-пресс, адсорбер и коллекторы с тру-</w:t>
      </w:r>
    </w:p>
    <w:p>
      <w:pPr>
        <w:pStyle w:val="Normal"/>
      </w:pPr>
      <w:r>
        <w:t xml:space="preserve">779.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ЭРА ВУИ К В</w:t>
      </w:r>
    </w:p>
    <w:p>
      <w:pPr>
        <w:pStyle w:val="Normal"/>
      </w:pPr>
      <w:r>
        <w:t xml:space="preserve">Рис. 1. Общий вид передвижной регенерационной уста- </w:t>
      </w:r>
      <w:r>
        <w:br/>
      </w:r>
      <w:r>
        <w:t xml:space="preserve">НОВКИ.</w:t>
      </w:r>
    </w:p>
    <w:p>
      <w:pPr>
        <w:pStyle w:val="Normal"/>
      </w:pPr>
      <w:r>
        <w:t xml:space="preserve">бопроводами. Затем были сооружены еще две </w:t>
      </w:r>
      <w:r>
        <w:br/>
      </w:r>
      <w:r>
        <w:t xml:space="preserve">стенки с дверьми и окнами и крыша (рис. И.</w:t>
      </w:r>
    </w:p>
    <w:p>
      <w:pPr>
        <w:pStyle w:val="Normal"/>
      </w:pPr>
      <w:r>
        <w:t xml:space="preserve">На рис. 2 приведена схема передвижной </w:t>
      </w:r>
      <w:r>
        <w:br/>
      </w:r>
      <w:r>
        <w:t xml:space="preserve">регенерационной установки.</w:t>
      </w:r>
    </w:p>
    <w:p>
      <w:pPr>
        <w:pStyle w:val="Normal"/>
      </w:pPr>
      <w:r>
        <w:t xml:space="preserve">При замене силикагеля адсорбер легко </w:t>
      </w:r>
      <w:r>
        <w:br/>
      </w:r>
      <w:r>
        <w:t xml:space="preserve">опрокидывается и вся операция производится </w:t>
      </w:r>
      <w:r>
        <w:br/>
      </w:r>
      <w:r>
        <w:t xml:space="preserve">через открытую дверь, которая на общем ви- </w:t>
      </w:r>
      <w:r>
        <w:br/>
      </w:r>
      <w:r>
        <w:t xml:space="preserve">де установки (рис. 1) показана пунктиром. </w:t>
      </w:r>
      <w:r>
        <w:br/>
      </w:r>
      <w:r>
        <w:t xml:space="preserve">Если адсорбер подключить к коллекторам </w:t>
      </w:r>
      <w:r>
        <w:br/>
      </w:r>
      <w:r>
        <w:t xml:space="preserve">посредством гибких маслопроводов, то вен- </w:t>
      </w:r>
      <w:r>
        <w:br/>
      </w:r>
      <w:r>
        <w:t xml:space="preserve">тиль, подающий масло с адсорбер, можно ис- </w:t>
      </w:r>
      <w:r>
        <w:br/>
      </w:r>
      <w:r>
        <w:t xml:space="preserve">ключить из схемы. В противном‘ случае оба </w:t>
      </w:r>
      <w:r>
        <w:br/>
      </w:r>
      <w:r>
        <w:t xml:space="preserve">маслопровода у адсорбера должны иметь </w:t>
      </w:r>
      <w:r>
        <w:br/>
      </w:r>
      <w:r>
        <w:t xml:space="preserve">разъемы. На высоте 150 мм от дна баков </w:t>
      </w:r>
      <w:r>
        <w:br/>
      </w:r>
      <w:r>
        <w:t xml:space="preserve">предусмотрены пробоотборные краники. В ба- </w:t>
      </w:r>
      <w:r>
        <w:br/>
      </w:r>
      <w:r>
        <w:t xml:space="preserve">ке чистого масла на том же уровне произво- </w:t>
      </w:r>
      <w:r>
        <w:br/>
      </w:r>
      <w:r>
        <w:t xml:space="preserve">дится забор масла. Для чистки и промывки </w:t>
      </w:r>
      <w:r>
        <w:br/>
      </w:r>
      <w:r>
        <w:t xml:space="preserve">баков имеются дренажные вентили. На люках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В трансформатор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р&lt;+&gt;ч</w:t>
      </w:r>
    </w:p>
    <w:p>
      <w:pPr>
        <w:pStyle w:val="Normal"/>
      </w:pPr>
      <w:r>
        <w:t xml:space="preserve">Из прансфористора</w:t>
      </w:r>
    </w:p>
    <w:p>
      <w:pPr>
        <w:pStyle w:val="Normal"/>
      </w:pPr>
      <w:r>
        <w:t xml:space="preserve">у &lt; у у у К </w:t>
      </w:r>
      <w:r>
        <w:br/>
      </w:r>
      <w:r>
        <w:t xml:space="preserve">д 74; 7. А, 74 Ра; 1,</w:t>
      </w:r>
    </w:p>
    <w:p>
      <w:pPr>
        <w:pStyle w:val="Normal"/>
      </w:pPr>
      <w:r>
        <w:t xml:space="preserve">Феасывающий коллектор</w:t>
      </w:r>
    </w:p>
    <w:p>
      <w:pPr>
        <w:pStyle w:val="Normal"/>
      </w:pPr>
      <w:r>
        <w:t xml:space="preserve">Рис. 2. Схема передвижной регенерационной установки.</w:t>
      </w:r>
    </w:p>
    <w:p>
      <w:pPr>
        <w:pStyle w:val="Normal"/>
      </w:pPr>
      <w:r>
        <w:t xml:space="preserve">1—адсорбер; 2—отстойник; 3— насос масляный; 4— манометр;</w:t>
      </w:r>
    </w:p>
    <w:p>
      <w:pPr>
        <w:pStyle w:val="Normal"/>
      </w:pPr>
      <w:r>
        <w:t xml:space="preserve">5 — фильтр-пресс; 6— центрифуга; 7— подогреватель; 8—бак чи- </w:t>
      </w:r>
      <w:r>
        <w:br/>
      </w:r>
      <w:r>
        <w:t xml:space="preserve">стого масла; 9— бак отработанного масла.</w:t>
      </w:r>
    </w:p>
    <w:p>
      <w:pPr>
        <w:pStyle w:val="Normal"/>
      </w:pPr>
      <w:r>
        <w:t xml:space="preserve">баков смонтированы —влагопоглотительные </w:t>
      </w:r>
      <w:r>
        <w:br/>
      </w:r>
      <w:r>
        <w:t xml:space="preserve">фильтры (на общем виде установки не пока- </w:t>
      </w:r>
      <w:r>
        <w:br/>
      </w:r>
      <w:r>
        <w:t xml:space="preserve">заны).</w:t>
      </w:r>
    </w:p>
    <w:p>
      <w:pPr>
        <w:pStyle w:val="Normal"/>
      </w:pPr>
      <w:r>
        <w:t xml:space="preserve">Данная установка находится в эксплуата- </w:t>
      </w:r>
      <w:r>
        <w:br/>
      </w:r>
      <w:r>
        <w:t xml:space="preserve">ции более 3 лет.</w:t>
      </w:r>
    </w:p>
    <w:p>
      <w:pPr>
        <w:pStyle w:val="Normal"/>
      </w:pPr>
      <w:r>
        <w:t xml:space="preserve">РАЗВИТИЕ ИНДУКЦИОННОГО МЕТОДА </w:t>
      </w:r>
      <w:r>
        <w:br/>
      </w:r>
      <w:r>
        <w:t xml:space="preserve">ОТЫСКАНИЯ МЕСТА ПОВРЕЖДЕНИЯ</w:t>
      </w:r>
    </w:p>
    <w:p>
      <w:pPr>
        <w:pStyle w:val="Normal"/>
      </w:pPr>
      <w:r>
        <w:t xml:space="preserve">КАБЕЛЯ га </w:t>
      </w:r>
      <w:r>
        <w:br/>
      </w:r>
      <w:r>
        <w:t xml:space="preserve">Инж. И. М. ЧИЛОВСКИЙ `` 3 </w:t>
      </w:r>
      <w:r>
        <w:br/>
      </w:r>
      <w:r>
        <w:t xml:space="preserve">За долгие годы эксплуатации подземных |</w:t>
      </w:r>
    </w:p>
    <w:p>
      <w:pPr>
        <w:pStyle w:val="Normal"/>
      </w:pPr>
      <w:r>
        <w:t xml:space="preserve">кабельных сетей были созданы различные ме- </w:t>
      </w:r>
      <w:r>
        <w:br/>
      </w:r>
      <w:r>
        <w:t xml:space="preserve">тоды и приспособления для нахождения </w:t>
      </w:r>
      <w:r>
        <w:br/>
      </w:r>
      <w:r>
        <w:t xml:space="preserve">места повреждения кабеля.</w:t>
      </w:r>
    </w:p>
    <w:p>
      <w:pPr>
        <w:pStyle w:val="Normal"/>
      </w:pPr>
      <w:r>
        <w:t xml:space="preserve">Единственным способом точного нахожде- </w:t>
      </w:r>
      <w:r>
        <w:br/>
      </w:r>
      <w:r>
        <w:t xml:space="preserve">ния места пробоя кабеля в настоящее время </w:t>
      </w:r>
      <w:r>
        <w:br/>
      </w:r>
      <w:r>
        <w:t xml:space="preserve">является индукционный способ, при котором </w:t>
      </w:r>
      <w:r>
        <w:br/>
      </w:r>
      <w:r>
        <w:t xml:space="preserve">источник ввуковой частоты подключается </w:t>
      </w:r>
      <w:r>
        <w:br/>
      </w:r>
      <w:r>
        <w:t xml:space="preserve">к двум жилам поврежденного кабеля и ка- </w:t>
      </w:r>
      <w:r>
        <w:br/>
      </w:r>
      <w:r>
        <w:t xml:space="preserve">белеискателем находят место повреждения. </w:t>
      </w:r>
      <w:r>
        <w:br/>
      </w:r>
      <w:r>
        <w:t xml:space="preserve">Но для этого требуются определенные усло- </w:t>
      </w:r>
      <w:r>
        <w:br/>
      </w:r>
      <w:r>
        <w:t xml:space="preserve">вия. Во-первых, необходимо иметь две про- </w:t>
      </w:r>
      <w:r>
        <w:br/>
      </w:r>
      <w:r>
        <w:t xml:space="preserve">битые жилы с тем, чтобы ток звуковой часто- </w:t>
      </w:r>
      <w:r>
        <w:br/>
      </w:r>
      <w:r>
        <w:t xml:space="preserve">ты шел по одной жиле до места пробоя и </w:t>
      </w:r>
      <w:r>
        <w:br/>
      </w:r>
      <w:r>
        <w:t xml:space="preserve">возвращался к источнику по второй жиле </w:t>
      </w:r>
      <w:r>
        <w:br/>
      </w:r>
      <w:r>
        <w:t xml:space="preserve">кабеля; во-вторых, иметь на месте пробоя </w:t>
      </w:r>
      <w:r>
        <w:br/>
      </w:r>
      <w:r>
        <w:t xml:space="preserve">небольшое переходное сопротивление. В про- </w:t>
      </w:r>
      <w:r>
        <w:br/>
      </w:r>
      <w:r>
        <w:t xml:space="preserve">тивном случае ток пойдет только частично </w:t>
      </w:r>
      <w:r>
        <w:br/>
      </w:r>
      <w:r>
        <w:t xml:space="preserve">через место пробоя и будет растекаться да- </w:t>
      </w:r>
      <w:r>
        <w:br/>
      </w:r>
      <w:r>
        <w:t xml:space="preserve">леко за местом пробоя в виде емкостного </w:t>
      </w:r>
      <w:r>
        <w:br/>
      </w:r>
      <w:r>
        <w:t xml:space="preserve">тока. Следовательно, сигнал не будет резко </w:t>
      </w:r>
      <w:r>
        <w:br/>
      </w:r>
      <w:r>
        <w:t xml:space="preserve">обрываться у места пробоя, а будет прослу- _ </w:t>
      </w:r>
      <w:r>
        <w:br/>
      </w:r>
      <w:r>
        <w:t xml:space="preserve">шиваться с постепенным затуханием.</w:t>
      </w:r>
    </w:p>
    <w:p>
      <w:pPr>
        <w:pStyle w:val="Normal"/>
      </w:pPr>
      <w:r>
        <w:t xml:space="preserve">Для‘ обеспечения указанных условий не- </w:t>
      </w:r>
      <w:r>
        <w:br/>
      </w:r>
      <w:r>
        <w:t xml:space="preserve">обходимо прожигать место пробоя до пере- </w:t>
      </w:r>
      <w:r>
        <w:br/>
      </w:r>
      <w:r>
        <w:t xml:space="preserve">ходного сопротивления порядка 0,2—0,3 ом. </w:t>
      </w:r>
      <w:r>
        <w:br/>
      </w:r>
      <w:r>
        <w:t xml:space="preserve">Но для достижения такого небольшого пере- </w:t>
      </w:r>
      <w:r>
        <w:br/>
      </w:r>
      <w:r>
        <w:t xml:space="preserve">ходного сопротивления требуется затратить </w:t>
      </w:r>
      <w:r>
        <w:br/>
      </w:r>
      <w:r>
        <w:t xml:space="preserve">много времени и не всегда удается достичь </w:t>
      </w:r>
      <w:r>
        <w:br/>
      </w:r>
      <w:r>
        <w:t xml:space="preserve">указанного значения сопротивления.</w:t>
      </w:r>
    </w:p>
    <w:p>
      <w:pPr>
        <w:pStyle w:val="Normal"/>
      </w:pPr>
      <w:r>
        <w:t xml:space="preserve">Опыт показывает, что для быстрейшего </w:t>
      </w:r>
      <w:r>
        <w:br/>
      </w:r>
      <w:r>
        <w:t xml:space="preserve">прожигания места пробоя необходимо начать </w:t>
      </w:r>
      <w:r>
        <w:br/>
      </w:r>
      <w:r>
        <w:t xml:space="preserve">с малого значения тока, постепенно повышая </w:t>
      </w:r>
      <w:r>
        <w:br/>
      </w:r>
      <w:r>
        <w:t xml:space="preserve">его. В противном случае мостик проводимости </w:t>
      </w:r>
      <w:r>
        <w:br/>
      </w:r>
      <w:r>
        <w:t xml:space="preserve">на месте пробоя перегорает, а восстановить </w:t>
      </w:r>
      <w:r>
        <w:br/>
      </w:r>
      <w:r>
        <w:t xml:space="preserve">его удается со значительными трудностями и </w:t>
      </w:r>
      <w:r>
        <w:br/>
      </w:r>
      <w:r>
        <w:t xml:space="preserve">потерей времени. Для прожигания предла- </w:t>
      </w:r>
      <w:r>
        <w:br/>
      </w:r>
      <w:r>
        <w:t xml:space="preserve">гается следующий способ. Как видно из схемы </w:t>
      </w:r>
      <w:r>
        <w:br/>
      </w:r>
      <w:r>
        <w:t xml:space="preserve">(рис. 1), трансформатор газотрона имеет пер- </w:t>
      </w:r>
      <w:r>
        <w:br/>
      </w:r>
      <w:r>
        <w:t xml:space="preserve">вичную обмотку на напряжение 220 в, а вто- </w:t>
      </w:r>
      <w:r>
        <w:br/>
      </w:r>
      <w:r>
        <w:t xml:space="preserve">ричную 10 кв при параллельном соединении </w:t>
      </w:r>
      <w:r>
        <w:br/>
      </w:r>
      <w:r>
        <w:t xml:space="preserve">и 20 кв при последовательном соединении. </w:t>
      </w:r>
      <w:r>
        <w:br/>
      </w:r>
      <w:r>
        <w:t xml:space="preserve">Он снабжен одной кенотронной лампой </w:t>
      </w:r>
      <w:r>
        <w:br/>
      </w:r>
      <w:r>
        <w:t xml:space="preserve">В1-0,3/70 и газотронной лампой ВГ-237. Меж- </w:t>
      </w:r>
      <w:r>
        <w:br/>
      </w:r>
      <w:r>
        <w:t xml:space="preserve">ду накалом и землей установлен амперметр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` р В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а &gt;. </w:t>
      </w:r>
      <w:r>
        <w:br/>
      </w:r>
      <w:r>
        <w:t xml:space="preserve">&gt;=</w:t>
      </w:r>
    </w:p>
    <w:p>
      <w:pPr>
        <w:pStyle w:val="Normal"/>
      </w:pPr>
      <w:r>
        <w:t xml:space="preserve">90 ква </w:t>
      </w:r>
      <w:r>
        <w:br/>
      </w:r>
      <w:r>
        <w:t xml:space="preserve">220/200008</w:t>
      </w:r>
    </w:p>
    <w:p>
      <w:pPr>
        <w:pStyle w:val="Normal"/>
      </w:pPr>
      <w:r>
        <w:t xml:space="preserve">722».</w:t>
      </w:r>
    </w:p>
    <w:p>
      <w:pPr>
        <w:pStyle w:val="Normal"/>
      </w:pPr>
      <w:r>
        <w:t xml:space="preserve">2206</w:t>
      </w:r>
    </w:p>
    <w:p>
      <w:pPr>
        <w:pStyle w:val="Normal"/>
      </w:pPr>
      <w:r>
        <w:t xml:space="preserve">Рис. 1. Схема прожигания места пробоя кабеля.</w:t>
      </w:r>
    </w:p>
    <w:p>
      <w:pPr>
        <w:pStyle w:val="Normal"/>
      </w:pPr>
      <w:r>
        <w:t xml:space="preserve">с пределом измерения 3 а. При последова- </w:t>
      </w:r>
      <w:r>
        <w:br/>
      </w:r>
      <w:r>
        <w:t xml:space="preserve">тельном соединении высоковольтной обмотки </w:t>
      </w:r>
      <w:r>
        <w:br/>
      </w:r>
      <w:r>
        <w:t xml:space="preserve">трансформатора присоединяют кенотронную </w:t>
      </w:r>
      <w:r>
        <w:br/>
      </w:r>
      <w:r>
        <w:t xml:space="preserve">лампу. Сначала место пробоя прожигают то- </w:t>
      </w:r>
      <w:r>
        <w:br/>
      </w:r>
      <w:r>
        <w:t xml:space="preserve">ком малого значения порядка 0,05 а. Этот ток </w:t>
      </w:r>
      <w:r>
        <w:br/>
      </w:r>
      <w:r>
        <w:t xml:space="preserve">постепенно увеличивается реостатом в цепи </w:t>
      </w:r>
      <w:r>
        <w:br/>
      </w:r>
      <w:r>
        <w:t xml:space="preserve">первичной обмотки трансформатора 0,3 а. </w:t>
      </w:r>
      <w:r>
        <w:br/>
      </w:r>
      <w:r>
        <w:t xml:space="preserve">Если резко увеличивать ток во время прожи- </w:t>
      </w:r>
      <w:r>
        <w:br/>
      </w:r>
      <w:r>
        <w:t xml:space="preserve">гания, мостик проводимости через пробой </w:t>
      </w:r>
      <w:r>
        <w:br/>
      </w:r>
      <w:r>
        <w:t xml:space="preserve">прерывается подобно тому, как перегорает </w:t>
      </w:r>
      <w:r>
        <w:br/>
      </w:r>
      <w:r>
        <w:t xml:space="preserve">тонкий проводник при увеличении тока через </w:t>
      </w:r>
      <w:r>
        <w:br/>
      </w:r>
      <w:r>
        <w:t xml:space="preserve">него сверх допустимого. Наоборот, при мед- </w:t>
      </w:r>
      <w:r>
        <w:br/>
      </w:r>
      <w:r>
        <w:t xml:space="preserve">ленном увеличении тока прожигания прово- </w:t>
      </w:r>
      <w:r>
        <w:br/>
      </w:r>
      <w:r>
        <w:t xml:space="preserve">димость мостика постепенно возрастает. Пере- </w:t>
      </w:r>
      <w:r>
        <w:br/>
      </w:r>
      <w:r>
        <w:t xml:space="preserve">горание мостика проводимости крайне неже- </w:t>
      </w:r>
      <w:r>
        <w:br/>
      </w:r>
      <w:r>
        <w:t xml:space="preserve">лательно, особенно, когда прожигаемое место </w:t>
      </w:r>
      <w:r>
        <w:br/>
      </w:r>
      <w:r>
        <w:t xml:space="preserve">имеет большое переходное сопротивление, так </w:t>
      </w:r>
      <w:r>
        <w:br/>
      </w:r>
      <w:r>
        <w:t xml:space="preserve">как в этом случае сопротивление пробоя </w:t>
      </w:r>
      <w:r>
        <w:br/>
      </w:r>
      <w:r>
        <w:t xml:space="preserve">настолько увеличивается, что невозможно до- </w:t>
      </w:r>
      <w:r>
        <w:br/>
      </w:r>
      <w:r>
        <w:t xml:space="preserve">стичь пробоя даже кенотронным аппаратом </w:t>
      </w:r>
      <w:r>
        <w:br/>
      </w:r>
      <w:r>
        <w:t xml:space="preserve">поднятием напряжения до 30 кв, и только </w:t>
      </w:r>
      <w:r>
        <w:br/>
      </w:r>
      <w:r>
        <w:t xml:space="preserve">через некоторое время можно возобновить </w:t>
      </w:r>
      <w:r>
        <w:br/>
      </w:r>
      <w:r>
        <w:t xml:space="preserve">прожигание. Длительность паузы при этом </w:t>
      </w:r>
      <w:r>
        <w:br/>
      </w:r>
      <w:r>
        <w:t xml:space="preserve">может быть от нескольких часов до суток </w:t>
      </w:r>
      <w:r>
        <w:br/>
      </w:r>
      <w:r>
        <w:t xml:space="preserve">в зависимости от влажности почвы.</w:t>
      </w:r>
    </w:p>
    <w:p>
      <w:pPr>
        <w:pStyle w:val="Normal"/>
      </w:pPr>
      <w:r>
        <w:t xml:space="preserve">После достижения устойчивого тока по- </w:t>
      </w:r>
      <w:r>
        <w:br/>
      </w:r>
      <w:r>
        <w:t xml:space="preserve">рядка 0,3 а трансформатор переключается </w:t>
      </w:r>
      <w:r>
        <w:br/>
      </w:r>
      <w:r>
        <w:t xml:space="preserve">параллельно, и прожигание продолжается че- </w:t>
      </w:r>
      <w:r>
        <w:br/>
      </w:r>
      <w:r>
        <w:t xml:space="preserve">рез газотронную лампу сначала с малым зна- </w:t>
      </w:r>
      <w:r>
        <w:br/>
      </w:r>
      <w:r>
        <w:t xml:space="preserve">чением тока порядка 0,3 а с постепенным </w:t>
      </w:r>
      <w:r>
        <w:br/>
      </w:r>
      <w:r>
        <w:t xml:space="preserve">увеличением его до 3 а. Резкое увеличение </w:t>
      </w:r>
      <w:r>
        <w:br/>
      </w:r>
      <w:r>
        <w:t xml:space="preserve">тока может вызвать перегорание мостика про- </w:t>
      </w:r>
      <w:r>
        <w:br/>
      </w:r>
      <w:r>
        <w:t xml:space="preserve">водимости в месте пробоя. .</w:t>
      </w:r>
    </w:p>
    <w:p>
      <w:pPr>
        <w:pStyle w:val="Normal"/>
      </w:pPr>
      <w:r>
        <w:t xml:space="preserve">После достижения устойчивого тока 3 а </w:t>
      </w:r>
      <w:r>
        <w:br/>
      </w:r>
      <w:r>
        <w:t xml:space="preserve">через место пробоя прекращается прожига- </w:t>
      </w:r>
      <w:r>
        <w:br/>
      </w:r>
      <w:r>
        <w:t xml:space="preserve">ние высоковольтным аппаратом и дожигают </w:t>
      </w:r>
      <w:r>
        <w:br/>
      </w:r>
      <w:r>
        <w:t xml:space="preserve">место пробоя ламповым реостатом (рис. 2). </w:t>
      </w:r>
      <w:r>
        <w:br/>
      </w:r>
      <w:r>
        <w:t xml:space="preserve">"Ламповый реостат (рис. 2) состоит из набо- </w:t>
      </w:r>
      <w:r>
        <w:br/>
      </w:r>
      <w:r>
        <w:t xml:space="preserve">ра ламп на 220 в, каждая из которых вклю- </w:t>
      </w:r>
      <w:r>
        <w:br/>
      </w:r>
      <w:r>
        <w:t xml:space="preserve">чается и отключается собственным выключа- </w:t>
      </w:r>
      <w:r>
        <w:br/>
      </w:r>
      <w:r>
        <w:t xml:space="preserve">телем. Набор ламп выбран с таким расчетом, </w:t>
      </w:r>
      <w:r>
        <w:br/>
      </w:r>
      <w:r>
        <w:t xml:space="preserve">чтобы начать прожигание малым током и по- </w:t>
      </w:r>
      <w:r>
        <w:br/>
      </w:r>
      <w:r>
        <w:t xml:space="preserve">степенно довести значение тока до максиму- </w:t>
      </w:r>
      <w:r>
        <w:br/>
      </w:r>
      <w:r>
        <w:t xml:space="preserve">ма. Для этого предусматриваются лампы </w:t>
      </w:r>
      <w:r>
        <w:br/>
      </w:r>
      <w:r>
        <w:t xml:space="preserve">‘мощностью 15, 95, 40, 80, 200, 750, 1000 и</w:t>
      </w:r>
    </w:p>
    <w:p>
      <w:pPr>
        <w:pStyle w:val="Normal"/>
      </w:pPr>
      <w:r>
        <w:t xml:space="preserve">1500 вт.. Сначала включают лампу 15 вт. </w:t>
      </w:r>
      <w:r>
        <w:br/>
      </w:r>
      <w:r>
        <w:t xml:space="preserve">Когда накал становится нормальным, вклю- </w:t>
      </w:r>
      <w:r>
        <w:br/>
      </w:r>
      <w:r>
        <w:t xml:space="preserve">чают следующую по порядку лампу, т. е. </w:t>
      </w:r>
      <w:r>
        <w:br/>
      </w:r>
      <w:r>
        <w:t xml:space="preserve">25 вт. Таким образом, постепенно увеличи- </w:t>
      </w:r>
      <w:r>
        <w:br/>
      </w:r>
      <w:r>
        <w:t xml:space="preserve">вают дожигающий ток до 20 а. Если при </w:t>
      </w:r>
      <w:r>
        <w:br/>
      </w:r>
      <w:r>
        <w:t xml:space="preserve">включении последующей лампы начинается: </w:t>
      </w:r>
      <w:r>
        <w:br/>
      </w:r>
      <w:r>
        <w:t xml:space="preserve">мигание света лампового реостата, необходи- </w:t>
      </w:r>
      <w:r>
        <w:br/>
      </w:r>
      <w:r>
        <w:t xml:space="preserve">мо. быстро отключить указанную лампу и </w:t>
      </w:r>
      <w:r>
        <w:br/>
      </w:r>
      <w:r>
        <w:t xml:space="preserve">оставить ее отключенной до восстановления </w:t>
      </w:r>
      <w:r>
        <w:br/>
      </w:r>
      <w:r>
        <w:t xml:space="preserve">полного накала оставшихся в работе ламп во, </w:t>
      </w:r>
      <w:r>
        <w:br/>
      </w:r>
      <w:r>
        <w:t xml:space="preserve">избежание разрушения мостика ‘проводимости </w:t>
      </w:r>
      <w:r>
        <w:br/>
      </w:r>
      <w:r>
        <w:t xml:space="preserve">через место пробоя. Лампы устанавливают на </w:t>
      </w:r>
      <w:r>
        <w:br/>
      </w:r>
      <w:r>
        <w:t xml:space="preserve">текстолитовой доске с отверстиями, которые </w:t>
      </w:r>
      <w:r>
        <w:br/>
      </w:r>
      <w:r>
        <w:t xml:space="preserve">вырезают по размерам цоколей ламп. Лампы </w:t>
      </w:r>
      <w:r>
        <w:br/>
      </w:r>
      <w:r>
        <w:t xml:space="preserve">и выключатели соединяют изолированным </w:t>
      </w:r>
      <w:r>
        <w:br/>
      </w:r>
      <w:r>
        <w:t xml:space="preserve">проводом.</w:t>
      </w:r>
    </w:p>
    <w:p>
      <w:pPr>
        <w:pStyle w:val="Normal"/>
      </w:pPr>
      <w:r>
        <w:t xml:space="preserve">Лампы накрывают сверху и с трех сторон </w:t>
      </w:r>
      <w:r>
        <w:br/>
      </w:r>
      <w:r>
        <w:t xml:space="preserve">кожухом из кровельной стали.</w:t>
      </w:r>
    </w:p>
    <w:p>
      <w:pPr>
        <w:pStyle w:val="Normal"/>
      </w:pPr>
      <w:r>
        <w:t xml:space="preserve">Для нахождения места повреждения кабе- </w:t>
      </w:r>
      <w:r>
        <w:br/>
      </w:r>
      <w:r>
        <w:t xml:space="preserve">ля индукционным способом, как известно, </w:t>
      </w:r>
      <w:r>
        <w:br/>
      </w:r>
      <w:r>
        <w:t xml:space="preserve">требуются две жилы.</w:t>
      </w:r>
    </w:p>
    <w:p>
      <w:pPr>
        <w:pStyle w:val="Normal"/>
      </w:pPr>
      <w:r>
        <w:t xml:space="preserve">Диэлектрические свойства изоляции кабе- </w:t>
      </w:r>
      <w:r>
        <w:br/>
      </w:r>
      <w:r>
        <w:t xml:space="preserve">ля снижаются с ростом температуры, поэтому’ </w:t>
      </w:r>
      <w:r>
        <w:br/>
      </w:r>
      <w:r>
        <w:t xml:space="preserve">можно использовать это явление для прожи-^ </w:t>
      </w:r>
      <w:r>
        <w:br/>
      </w:r>
      <w:r>
        <w:t xml:space="preserve">гания другой жилы. При прожигании первой </w:t>
      </w:r>
      <w:r>
        <w:br/>
      </w:r>
      <w:r>
        <w:t xml:space="preserve">жилы ламповым реостатом место пробоя на- </w:t>
      </w:r>
      <w:r>
        <w:br/>
      </w:r>
      <w:r>
        <w:t xml:space="preserve">гревается и ухудшает изоляцию смежных </w:t>
      </w:r>
      <w:r>
        <w:br/>
      </w:r>
      <w:r>
        <w:t xml:space="preserve">жил. Следовательно, если вслед за первой </w:t>
      </w:r>
      <w:r>
        <w:br/>
      </w:r>
      <w:r>
        <w:t xml:space="preserve">приступить к прожиганию второй жилы газо- </w:t>
      </w:r>
      <w:r>
        <w:br/>
      </w:r>
      <w:r>
        <w:t xml:space="preserve">тронным аппаратом по схеме 20 кв, то можно </w:t>
      </w:r>
      <w:r>
        <w:br/>
      </w:r>
      <w:r>
        <w:t xml:space="preserve">легко пробить и вторую жилу в месте пробоя </w:t>
      </w:r>
      <w:r>
        <w:br/>
      </w:r>
      <w:r>
        <w:t xml:space="preserve">первой жилы. Дожигание второй жилы про- </w:t>
      </w:r>
      <w:r>
        <w:br/>
      </w:r>
      <w:r>
        <w:t xml:space="preserve">изводится аналогично первой.</w:t>
      </w:r>
    </w:p>
    <w:p>
      <w:pPr>
        <w:pStyle w:val="Normal"/>
      </w:pPr>
      <w:r>
        <w:t xml:space="preserve">Указанным ‹способом прожигания можно </w:t>
      </w:r>
      <w:r>
        <w:br/>
      </w:r>
      <w:r>
        <w:t xml:space="preserve">всегда превратить однофазный пробой в двух- </w:t>
      </w:r>
      <w:r>
        <w:br/>
      </w:r>
      <w:r>
        <w:t xml:space="preserve">фазный с тем, чтобы найти повреждение ин- </w:t>
      </w:r>
      <w:r>
        <w:br/>
      </w:r>
      <w:r>
        <w:t xml:space="preserve">дукционным способом.</w:t>
      </w:r>
    </w:p>
    <w:p>
      <w:pPr>
        <w:pStyle w:val="Normal"/>
      </w:pPr>
      <w:r>
        <w:t xml:space="preserve">После прожигания ламповым реостатом </w:t>
      </w:r>
      <w:r>
        <w:br/>
      </w:r>
      <w:r>
        <w:t xml:space="preserve">между двумя жилами переходное сопротив- </w:t>
      </w:r>
      <w:r>
        <w:br/>
      </w:r>
      <w:r>
        <w:t xml:space="preserve">ление оказывается порядка 12—15 ом, а по</w:t>
      </w:r>
    </w:p>
    <w:p>
      <w:pPr>
        <w:pStyle w:val="Normal"/>
      </w:pPr>
      <w:r>
        <w:t xml:space="preserve">‚&gt;.</w:t>
      </w:r>
    </w:p>
    <w:p>
      <w:pPr>
        <w:pStyle w:val="Normal"/>
      </w:pPr>
      <w:r>
        <w:t xml:space="preserve">ео, </w:t>
      </w:r>
      <w:r>
        <w:br/>
      </w:r>
      <w:r>
        <w:t xml:space="preserve">ая</w:t>
      </w:r>
    </w:p>
    <w:p>
      <w:pPr>
        <w:pStyle w:val="Normal"/>
      </w:pPr>
      <w:r>
        <w:t xml:space="preserve">Рис. 2. Схема дожигания поврежденной  жиль </w:t>
      </w:r>
      <w:r>
        <w:br/>
      </w:r>
      <w:r>
        <w:t xml:space="preserve">ламповым реостатом.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ЭНЕРВЕЗИК</w:t>
      </w:r>
    </w:p>
    <w:p>
      <w:pPr>
        <w:pStyle w:val="Normal"/>
      </w:pPr>
      <w:r>
        <w:t xml:space="preserve">Рис. 3. Схема нахождения </w:t>
      </w:r>
      <w:r>
        <w:br/>
      </w:r>
      <w:r>
        <w:t xml:space="preserve">места повреждения кабеля.</w:t>
      </w:r>
    </w:p>
    <w:p>
      <w:pPr>
        <w:pStyle w:val="Normal"/>
      </w:pPr>
      <w:r>
        <w:t xml:space="preserve">мере охлаждения это сопротивление может </w:t>
      </w:r>
      <w:r>
        <w:br/>
      </w:r>
      <w:r>
        <w:t xml:space="preserve">увеличиться до 30 ом и более. Ясно, что в та- </w:t>
      </w:r>
      <w:r>
        <w:br/>
      </w:r>
      <w:r>
        <w:t xml:space="preserve">ких условиях нельзя ожидать резкого прекра- </w:t>
      </w:r>
      <w:r>
        <w:br/>
      </w:r>
      <w:r>
        <w:t xml:space="preserve">щения сигнала у места пробоя обычным ин- </w:t>
      </w:r>
      <w:r>
        <w:br/>
      </w:r>
      <w:r>
        <w:t xml:space="preserve">дукционным способом. Поэтому предлагается </w:t>
      </w:r>
      <w:r>
        <w:br/>
      </w:r>
      <w:r>
        <w:t xml:space="preserve">совершенно новый и эффективный способ для </w:t>
      </w:r>
      <w:r>
        <w:br/>
      </w:r>
      <w:r>
        <w:t xml:space="preserve">точного нахождения места повреждения кабе- </w:t>
      </w:r>
      <w:r>
        <w:br/>
      </w:r>
      <w:r>
        <w:t xml:space="preserve">лей, который заключается в следующем. </w:t>
      </w:r>
      <w:r>
        <w:br/>
      </w:r>
      <w:r>
        <w:t xml:space="preserve">Вслед за прожиганием ламповым реостатом </w:t>
      </w:r>
      <w:r>
        <w:br/>
      </w:r>
      <w:r>
        <w:t xml:space="preserve">к двум прожженным жилам кабеля подклю- </w:t>
      </w:r>
      <w:r>
        <w:br/>
      </w:r>
      <w:r>
        <w:t xml:space="preserve">чают выпрямитель постоянного тока (ВПТ). </w:t>
      </w:r>
      <w:r>
        <w:br/>
      </w:r>
      <w:r>
        <w:t xml:space="preserve">К тем же жилам кабеля (рис. 3) подключают </w:t>
      </w:r>
      <w:r>
        <w:br/>
      </w:r>
      <w:r>
        <w:t xml:space="preserve">генератор высокой частоты (ГВЧ).</w:t>
      </w:r>
    </w:p>
    <w:p>
      <w:pPr>
        <w:pStyle w:val="Normal"/>
      </w:pPr>
      <w:r>
        <w:t xml:space="preserve">Для изолирования высокочастотного гене- </w:t>
      </w:r>
      <w:r>
        <w:br/>
      </w:r>
      <w:r>
        <w:t xml:space="preserve">ратора от выпрямителя постоянного тока </w:t>
      </w:r>
      <w:r>
        <w:br/>
      </w:r>
      <w:r>
        <w:t xml:space="preserve">в рассечку одного соединительного провода </w:t>
      </w:r>
      <w:r>
        <w:br/>
      </w:r>
      <w:r>
        <w:t xml:space="preserve">подключают конденсатор С, включают выпря- </w:t>
      </w:r>
      <w:r>
        <w:br/>
      </w:r>
      <w:r>
        <w:t xml:space="preserve">митель ВПТ, поднимают ток через место про- </w:t>
      </w:r>
      <w:r>
        <w:br/>
      </w:r>
      <w:r>
        <w:t xml:space="preserve">боя, затем включают высокочастотный гене- </w:t>
      </w:r>
      <w:r>
        <w:br/>
      </w:r>
      <w:r>
        <w:t xml:space="preserve">ратор ГВЧ и регулируют ток высокой часто- </w:t>
      </w:r>
      <w:r>
        <w:br/>
      </w:r>
      <w:r>
        <w:t xml:space="preserve">ты обычным путем. (Если кабель длинный, то </w:t>
      </w:r>
      <w:r>
        <w:br/>
      </w:r>
      <w:r>
        <w:t xml:space="preserve">предварительно определяют район поврежде- </w:t>
      </w:r>
      <w:r>
        <w:br/>
      </w:r>
      <w:r>
        <w:t xml:space="preserve">ния электронным прибором ИКЛ-4.) После </w:t>
      </w:r>
      <w:r>
        <w:br/>
      </w:r>
      <w:r>
        <w:t xml:space="preserve">этого можно быстро найти место поврежде- </w:t>
      </w:r>
      <w:r>
        <w:br/>
      </w:r>
      <w:r>
        <w:t xml:space="preserve">ния индукционным способом (кабелеискате- </w:t>
      </w:r>
      <w:r>
        <w:br/>
      </w:r>
      <w:r>
        <w:t xml:space="preserve">лем). Наличие токовой перемычки от выпря- </w:t>
      </w:r>
      <w:r>
        <w:br/>
      </w:r>
      <w:r>
        <w:t xml:space="preserve">мителя ВИТ между двумя прожженными жи- </w:t>
      </w:r>
      <w:r>
        <w:br/>
      </w:r>
      <w:r>
        <w:t xml:space="preserve">лами на месте пробоя обеспечивает низкоом- </w:t>
      </w:r>
      <w:r>
        <w:br/>
      </w:r>
      <w:r>
        <w:t xml:space="preserve">ный ‘переход равносильно свариванию меди </w:t>
      </w:r>
      <w:r>
        <w:br/>
      </w:r>
      <w:r>
        <w:t xml:space="preserve">двух жил. Благодаря этому сигнал при про- </w:t>
      </w:r>
      <w:r>
        <w:br/>
      </w:r>
      <w:r>
        <w:t xml:space="preserve">слушивании кабелеискателем резко обры- </w:t>
      </w:r>
      <w:r>
        <w:br/>
      </w:r>
      <w:r>
        <w:t xml:space="preserve">вается. На месте пробоя слышен сильный сиг- </w:t>
      </w:r>
      <w:r>
        <w:br/>
      </w:r>
      <w:r>
        <w:t xml:space="preserve">нал, а всего на 10—15 см дальше сигнал пол- </w:t>
      </w:r>
      <w:r>
        <w:br/>
      </w:r>
      <w:r>
        <w:t xml:space="preserve">ностью прекращается. Токовая перемычка от </w:t>
      </w:r>
      <w:r>
        <w:br/>
      </w:r>
      <w:r>
        <w:t xml:space="preserve">выпрямителя ВПТ на месте пробоя надежно </w:t>
      </w:r>
      <w:r>
        <w:br/>
      </w:r>
      <w:r>
        <w:t xml:space="preserve">загораживает ‘путь «высокочастотному току</w:t>
      </w:r>
    </w:p>
    <w:p>
      <w:pPr>
        <w:pStyle w:val="Normal"/>
      </w:pPr>
      <w:r>
        <w:t xml:space="preserve">в кабель дальше пробоя. По указанному спо-.</w:t>
      </w:r>
    </w:p>
    <w:p>
      <w:pPr>
        <w:pStyle w:val="Normal"/>
      </w:pPr>
      <w:r>
        <w:t xml:space="preserve">собу нет необходимости ходить медленно по </w:t>
      </w:r>
      <w:r>
        <w:br/>
      </w:r>
      <w:r>
        <w:t xml:space="preserve">трассе поврежденного кабеля с кабелеискате- </w:t>
      </w:r>
      <w:r>
        <w:br/>
      </w:r>
      <w:r>
        <w:t xml:space="preserve">лем и внимательно прислушиваться к интен- </w:t>
      </w:r>
      <w:r>
        <w:br/>
      </w:r>
      <w:r>
        <w:t xml:space="preserve">сивности сигнала, а наоборот — можно бы- </w:t>
      </w:r>
      <w:r>
        <w:br/>
      </w:r>
      <w:r>
        <w:t xml:space="preserve">стро идти по трассе и прислушиваться лишь </w:t>
      </w:r>
      <w:r>
        <w:br/>
      </w:r>
      <w:r>
        <w:t xml:space="preserve">к отдельным точкам, так как за местом про- </w:t>
      </w:r>
      <w:r>
        <w:br/>
      </w:r>
      <w:r>
        <w:t xml:space="preserve">боя сигнал совершенно прекращается. После </w:t>
      </w:r>
      <w:r>
        <w:br/>
      </w:r>
      <w:r>
        <w:t xml:space="preserve">определения места повреждения указанным </w:t>
      </w:r>
      <w:r>
        <w:br/>
      </w:r>
      <w:r>
        <w:t xml:space="preserve">способом высокочастотный генератор отклю- </w:t>
      </w:r>
      <w:r>
        <w:br/>
      </w:r>
      <w:r>
        <w:t xml:space="preserve">чают. Однако выпрямитель ВПТ </w:t>
      </w:r>
      <w:r>
        <w:br/>
      </w:r>
      <w:r>
        <w:t xml:space="preserve">включенным до раскопки кабеля. Дело в том, </w:t>
      </w:r>
      <w:r>
        <w:br/>
      </w:r>
      <w:r>
        <w:t xml:space="preserve">что токовая перемычка не только обеспечи-</w:t>
      </w:r>
    </w:p>
    <w:p>
      <w:pPr>
        <w:pStyle w:val="Normal"/>
      </w:pPr>
      <w:r>
        <w:t xml:space="preserve">остается.</w:t>
      </w:r>
    </w:p>
    <w:p>
      <w:pPr>
        <w:pStyle w:val="Normal"/>
      </w:pPr>
      <w:r>
        <w:t xml:space="preserve">вает низкоомное соединение между двумя </w:t>
      </w:r>
      <w:r>
        <w:br/>
      </w:r>
      <w:r>
        <w:t xml:space="preserve">жилами кабеля, но благодаря тому, что изо- </w:t>
      </w:r>
      <w:r>
        <w:br/>
      </w:r>
      <w:r>
        <w:t xml:space="preserve">ляция тлеет на месте пробоя, выделяется газ </w:t>
      </w:r>
      <w:r>
        <w:br/>
      </w:r>
      <w:r>
        <w:t xml:space="preserve">с сильным запахом. Следовательно, при рас- </w:t>
      </w:r>
      <w:r>
        <w:br/>
      </w:r>
      <w:r>
        <w:t xml:space="preserve">копке на месте пробоя, даже если броня ка- </w:t>
      </w:r>
      <w:r>
        <w:br/>
      </w:r>
      <w:r>
        <w:t xml:space="preserve">беля не прожжена, повреждение может быть </w:t>
      </w:r>
      <w:r>
        <w:br/>
      </w:r>
      <w:r>
        <w:t xml:space="preserve">найдено по запаху.</w:t>
      </w:r>
    </w:p>
    <w:p>
      <w:pPr>
        <w:pStyle w:val="Normal"/>
      </w:pPr>
      <w:r>
        <w:t xml:space="preserve">Многократный опыт подтверждает пра- </w:t>
      </w:r>
      <w:r>
        <w:br/>
      </w:r>
      <w:r>
        <w:t xml:space="preserve">вильность методики прожигания и нахожде- </w:t>
      </w:r>
      <w:r>
        <w:br/>
      </w:r>
      <w:r>
        <w:t xml:space="preserve">ния места повреждения. В указанных опытах </w:t>
      </w:r>
      <w:r>
        <w:br/>
      </w:r>
      <w:r>
        <w:t xml:space="preserve">использовался выпрямитель типа ВСА-3М, </w:t>
      </w:r>
      <w:r>
        <w:br/>
      </w:r>
      <w:r>
        <w:t xml:space="preserve">120/220 в переменного тока, 80 в, 8 а посто- </w:t>
      </w:r>
      <w:r>
        <w:br/>
      </w:r>
      <w:r>
        <w:t xml:space="preserve">янного тока и высокочастотный генератор </w:t>
      </w:r>
      <w:r>
        <w:br/>
      </w:r>
      <w:r>
        <w:t xml:space="preserve">с кабелеискателем типа КИ-168. Что касается </w:t>
      </w:r>
      <w:r>
        <w:br/>
      </w:r>
      <w:r>
        <w:t xml:space="preserve">конденсатора С, то при использовании двух </w:t>
      </w:r>
      <w:r>
        <w:br/>
      </w:r>
      <w:r>
        <w:t xml:space="preserve">высоковольтных конденсаторов, параллельно </w:t>
      </w:r>
      <w:r>
        <w:br/>
      </w:r>
      <w:r>
        <w:t xml:space="preserve">включенных, типа КМ-6,6—10-1 10,8 квар, </w:t>
      </w:r>
      <w:r>
        <w:br/>
      </w:r>
      <w:r>
        <w:t xml:space="preserve">6,6 кв, 0,79 мкф по схеме рис. 3 от высокоча- </w:t>
      </w:r>
      <w:r>
        <w:br/>
      </w:r>
      <w:r>
        <w:t xml:space="preserve">стотного генератора ГВЧ через место пробоя </w:t>
      </w:r>
      <w:r>
        <w:br/>
      </w:r>
      <w:r>
        <w:t xml:space="preserve">протекает ток, наложенный на токовую пере- </w:t>
      </w:r>
      <w:r>
        <w:br/>
      </w:r>
      <w:r>
        <w:t xml:space="preserve">мычку, от выпрямителя ВПТ всего лишь 0,8 а. </w:t>
      </w:r>
      <w:r>
        <w:br/>
      </w:r>
      <w:r>
        <w:t xml:space="preserve">На этом токе можно было получить слабый, </w:t>
      </w:r>
      <w:r>
        <w:br/>
      </w:r>
      <w:r>
        <w:t xml:space="preserve">но отчетливый сигнал на расстоянии от кабе- </w:t>
      </w:r>
      <w:r>
        <w:br/>
      </w:r>
      <w:r>
        <w:t xml:space="preserve">ля 0,5—0,6 м, при этом напряжение высоко- </w:t>
      </w:r>
      <w:r>
        <w:br/>
      </w:r>
      <w:r>
        <w:t xml:space="preserve">частотного генератора ГВЧ достигает более </w:t>
      </w:r>
      <w:r>
        <w:br/>
      </w:r>
      <w:r>
        <w:t xml:space="preserve">100 в. Ток через перемычку от ВПТ равен 8 а </w:t>
      </w:r>
      <w:r>
        <w:br/>
      </w:r>
      <w:r>
        <w:t xml:space="preserve">при напряжении у выпрямителя 3 в и рас- </w:t>
      </w:r>
      <w:r>
        <w:br/>
      </w:r>
      <w:r>
        <w:t xml:space="preserve">стоянии до места пробоя на кабеле СБ </w:t>
      </w:r>
      <w:r>
        <w:br/>
      </w:r>
      <w:r>
        <w:t xml:space="preserve">3х120 мм? — 980 м. При полном сопротивле-</w:t>
      </w:r>
    </w:p>
    <w:p>
      <w:pPr>
        <w:pStyle w:val="Normal"/>
      </w:pPr>
      <w:r>
        <w:t xml:space="preserve">3 </w:t>
      </w:r>
      <w:r>
        <w:br/>
      </w:r>
      <w:r>
        <w:t xml:space="preserve">0.325 0% сопротивление двух жил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до места пробоя </w:t>
      </w:r>
      <w:r>
        <w:br/>
      </w:r>
      <w:r>
        <w:t xml:space="preserve">1 __ 0,0175.2.980 </w:t>
      </w:r>
      <w:r>
        <w:br/>
      </w:r>
      <w:r>
        <w:t xml:space="preserve">Си, 120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—= 0.955 00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Следовательно, переходное сопротивление</w:t>
      </w:r>
    </w:p>
    <w:p>
      <w:pPr>
        <w:pStyle w:val="Normal"/>
      </w:pPr>
      <w:r>
        <w:t xml:space="preserve">равно 0,375—0,285 =0,09 ом, что показывает </w:t>
      </w:r>
      <w:r>
        <w:br/>
      </w:r>
      <w:r>
        <w:t xml:space="preserve">эффективность токовой перемычки как сред- </w:t>
      </w:r>
      <w:r>
        <w:br/>
      </w:r>
      <w:r>
        <w:t xml:space="preserve">ства соединения двух жил на месте пробоя.</w:t>
      </w:r>
    </w:p>
    <w:p>
      <w:pPr>
        <w:pStyle w:val="Normal"/>
      </w:pPr>
      <w:r>
        <w:t xml:space="preserve">Учитывая, что при использовании высоко- </w:t>
      </w:r>
      <w:r>
        <w:br/>
      </w:r>
      <w:r>
        <w:t xml:space="preserve">вольтных конденсаторов с малой емкостью</w:t>
      </w:r>
    </w:p>
    <w:p>
      <w:pPr>
        <w:pStyle w:val="Normal"/>
      </w:pPr>
      <w:r>
        <w:t xml:space="preserve">в схеме рис. 3 ток от высокочастотного гене- </w:t>
      </w:r>
      <w:r>
        <w:br/>
      </w:r>
      <w:r>
        <w:t xml:space="preserve">ратора ГВЧ получается недостаточный, авто-</w:t>
      </w:r>
    </w:p>
    <w:p>
      <w:pPr>
        <w:pStyle w:val="Normal"/>
      </w:pPr>
      <w:r>
        <w:t xml:space="preserve">ром были </w:t>
      </w:r>
      <w:r>
        <w:br/>
      </w:r>
      <w:r>
        <w:t xml:space="preserve">имеющиеся электролитические конденсаторы</w:t>
      </w:r>
    </w:p>
    <w:p>
      <w:pPr>
        <w:pStyle w:val="Normal"/>
      </w:pPr>
      <w:r>
        <w:t xml:space="preserve">‚4 000 мкф на 35 в; четыре конденсатора вклю-</w:t>
      </w:r>
    </w:p>
    <w:p>
      <w:pPr>
        <w:pStyle w:val="Normal"/>
      </w:pPr>
      <w:r>
        <w:t xml:space="preserve">чались ‘последовательно, т. е. 1000 мкф на</w:t>
      </w:r>
    </w:p>
    <w:p>
      <w:pPr>
        <w:pStyle w:val="Normal"/>
      </w:pPr>
      <w:r>
        <w:t xml:space="preserve">опробованы в указанной схеме |</w:t>
      </w:r>
    </w:p>
    <w:p>
      <w:pPr>
        <w:pStyle w:val="Normal"/>
      </w:pPr>
      <w:r>
        <w:t xml:space="preserve">140 в. Результат получился очень хороший. _</w:t>
      </w:r>
    </w:p>
    <w:p>
      <w:pPr>
        <w:pStyle w:val="Normal"/>
      </w:pPr>
      <w:r>
        <w:t xml:space="preserve">Высокочастотный генератор ГВЧ давал 5 а </w:t>
      </w:r>
      <w:r>
        <w:br/>
      </w:r>
      <w:r>
        <w:t xml:space="preserve">при напряжении 25 в. Этих условиях на рас- </w:t>
      </w:r>
      <w:r>
        <w:br/>
      </w:r>
      <w:r>
        <w:t xml:space="preserve">стоянии более 2 м над кабелем имел место </w:t>
      </w:r>
      <w:r>
        <w:br/>
      </w:r>
      <w:r>
        <w:t xml:space="preserve">сильный сигнал, а на месте пробоя он резко </w:t>
      </w:r>
      <w:r>
        <w:br/>
      </w:r>
      <w:r>
        <w:t xml:space="preserve">обрывался.</w:t>
      </w:r>
    </w:p>
    <w:p>
      <w:pPr>
        <w:pStyle w:val="Normal"/>
      </w:pPr>
      <w:r>
        <w:t xml:space="preserve">Нормально, по обычной схеме нахождения. </w:t>
      </w:r>
      <w:r>
        <w:br/>
      </w:r>
      <w:r>
        <w:t xml:space="preserve">места пробоя индукционным способом, при</w:t>
      </w:r>
    </w:p>
    <w:p>
      <w:pPr>
        <w:pStyle w:val="Normal"/>
      </w:pPr>
      <w:r>
        <w:t xml:space="preserve">значительном расстоянии до места пробоя за- </w:t>
      </w:r>
      <w:r>
        <w:br/>
      </w:r>
      <w:r>
        <w:t xml:space="preserve">труднительно ‘получить от высокочастотного </w:t>
      </w:r>
      <w:r>
        <w:br/>
      </w:r>
      <w:r>
        <w:t xml:space="preserve">генератора достаточный ток для отчетливого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‚сигнала, так как ток обусловливается индук- </w:t>
      </w:r>
      <w:r>
        <w:br/>
      </w:r>
      <w:r>
        <w:t xml:space="preserve">тивностью кабельных жил, т. е. </w:t>
      </w:r>
      <w:r>
        <w:br/>
      </w:r>
      <w:r>
        <w:t xml:space="preserve">[9 </w:t>
      </w:r>
      <w:r>
        <w:br/>
      </w:r>
      <w:r>
        <w:t xml:space="preserve">Е </w:t>
      </w:r>
      <w:r>
        <w:br/>
      </w:r>
      <w:r>
        <w:t xml:space="preserve">©. ЭЙ.</w:t>
      </w:r>
    </w:p>
    <w:p>
      <w:pPr>
        <w:pStyle w:val="Normal"/>
      </w:pPr>
      <w:r>
        <w:t xml:space="preserve">где / — ток, а; </w:t>
      </w:r>
      <w:r>
        <w:br/>
      </w:r>
      <w:r>
        <w:t xml:space="preserve">О — напряжение высокочастотного генера- </w:t>
      </w:r>
      <w:r>
        <w:br/>
      </w:r>
      <w:r>
        <w:t xml:space="preserve">тора, в; </w:t>
      </w:r>
      <w:r>
        <w:br/>
      </w:r>
      <w:r>
        <w:t xml:space="preserve">{— частота, гц; </w:t>
      </w:r>
      <w:r>
        <w:br/>
      </w:r>
      <w:r>
        <w:t xml:space="preserve">Е — индуктивность кабеля, 4.</w:t>
      </w:r>
    </w:p>
    <w:p>
      <w:pPr>
        <w:pStyle w:val="Normal"/>
      </w:pPr>
      <w:r>
        <w:t xml:space="preserve">В описанной методике можно частично или </w:t>
      </w:r>
      <w:r>
        <w:br/>
      </w:r>
      <w:r>
        <w:t xml:space="preserve">полностью ликвидировать влияние индуктив- </w:t>
      </w:r>
      <w:r>
        <w:br/>
      </w:r>
      <w:r>
        <w:t xml:space="preserve">ности кабеля, если подобрать емкость кон-</w:t>
      </w:r>
    </w:p>
    <w:p>
      <w:pPr>
        <w:pStyle w:val="Normal"/>
      </w:pPr>
      <w:r>
        <w:t xml:space="preserve">1 </w:t>
      </w:r>
      <w:r>
        <w:br/>
      </w:r>
      <w:r>
        <w:t xml:space="preserve">Тогда единственным ограничителем тока </w:t>
      </w:r>
      <w:r>
        <w:br/>
      </w:r>
      <w:r>
        <w:t xml:space="preserve">является активное сопротивление кабеля, ко- </w:t>
      </w:r>
      <w:r>
        <w:br/>
      </w:r>
      <w:r>
        <w:t xml:space="preserve">‘торым можно пренебречь.</w:t>
      </w:r>
    </w:p>
    <w:p>
      <w:pPr>
        <w:pStyle w:val="Normal"/>
      </w:pPr>
      <w:r>
        <w:t xml:space="preserve">денсаторов таким образом, чтобы 2л И. =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Наиболее совершенным способом нахож- </w:t>
      </w:r>
      <w:r>
        <w:br/>
      </w:r>
      <w:r>
        <w:t xml:space="preserve">дения места повреждения кабеля является ин- </w:t>
      </w:r>
      <w:r>
        <w:br/>
      </w:r>
      <w:r>
        <w:t xml:space="preserve">дукционный по схеме рис. 3. Этим способом </w:t>
      </w:r>
      <w:r>
        <w:br/>
      </w:r>
      <w:r>
        <w:t xml:space="preserve">можно быстро и точно найти повреждение.</w:t>
      </w:r>
    </w:p>
    <w:p>
      <w:pPr>
        <w:pStyle w:val="Normal"/>
      </w:pPr>
      <w:r>
        <w:t xml:space="preserve">2. Токовая перемычка является хорошим </w:t>
      </w:r>
      <w:r>
        <w:br/>
      </w:r>
      <w:r>
        <w:t xml:space="preserve">средством соединения двух жил и надежным </w:t>
      </w:r>
      <w:r>
        <w:br/>
      </w:r>
      <w:r>
        <w:t xml:space="preserve">заградителем от ‘проникновения емкостного </w:t>
      </w:r>
      <w:r>
        <w:br/>
      </w:r>
      <w:r>
        <w:t xml:space="preserve">тока в кабель дальше места пробоя, что обес- </w:t>
      </w:r>
      <w:r>
        <w:br/>
      </w:r>
      <w:r>
        <w:t xml:space="preserve">печивает резкое прекращение сигнала у ме- </w:t>
      </w:r>
      <w:r>
        <w:br/>
      </w:r>
      <w:r>
        <w:t xml:space="preserve">ста пробоя.</w:t>
      </w:r>
    </w:p>
    <w:p>
      <w:pPr>
        <w:pStyle w:val="Normal"/>
      </w:pPr>
      <w:r>
        <w:t xml:space="preserve">3. Конденсатор С (рис. 3) уменьшает </w:t>
      </w:r>
      <w:r>
        <w:br/>
      </w:r>
      <w:r>
        <w:t xml:space="preserve">индуктивное сопротивление кабеля, что уве- </w:t>
      </w:r>
      <w:r>
        <w:br/>
      </w:r>
      <w:r>
        <w:t xml:space="preserve">личивает дальность действия индукционного </w:t>
      </w:r>
      <w:r>
        <w:br/>
      </w:r>
      <w:r>
        <w:t xml:space="preserve">способа до любой практической длины.</w:t>
      </w:r>
    </w:p>
    <w:p>
      <w:pPr>
        <w:pStyle w:val="Normal"/>
      </w:pPr>
      <w:r>
        <w:t xml:space="preserve">4. При прожигании кабеля необходимо </w:t>
      </w:r>
      <w:r>
        <w:br/>
      </w:r>
      <w:r>
        <w:t xml:space="preserve">начинать с малого значения тока, постепенно </w:t>
      </w:r>
      <w:r>
        <w:br/>
      </w:r>
      <w:r>
        <w:t xml:space="preserve">увеличивая его, что закрепляет мостик про- </w:t>
      </w:r>
      <w:r>
        <w:br/>
      </w:r>
      <w:r>
        <w:t xml:space="preserve">водимости и ускоряет процесс прожигания.</w:t>
      </w:r>
    </w:p>
    <w:p>
      <w:pPr>
        <w:pStyle w:val="Normal"/>
      </w:pPr>
      <w:r>
        <w:t xml:space="preserve">5. При прожигании первой жилы изоляция </w:t>
      </w:r>
      <w:r>
        <w:br/>
      </w:r>
      <w:r>
        <w:t xml:space="preserve">соседних жил уменьшает свою диэлектриче- </w:t>
      </w:r>
      <w:r>
        <w:br/>
      </w:r>
      <w:r>
        <w:t xml:space="preserve">скую прочность от нагрева. Следовательно, </w:t>
      </w:r>
      <w:r>
        <w:br/>
      </w:r>
      <w:r>
        <w:t xml:space="preserve">если тотчас же приступить к прожиганию вто- </w:t>
      </w:r>
      <w:r>
        <w:br/>
      </w:r>
      <w:r>
        <w:t xml:space="preserve">рой жилы высоковольтным способом, можно </w:t>
      </w:r>
      <w:r>
        <w:br/>
      </w:r>
      <w:r>
        <w:t xml:space="preserve">легко пробить ее и прожечь на месте повреж-</w:t>
      </w:r>
    </w:p>
    <w:p>
      <w:pPr>
        <w:pStyle w:val="Normal"/>
      </w:pPr>
      <w:r>
        <w:t xml:space="preserve">дения первой жилы. Этим самым можно пре- </w:t>
      </w:r>
      <w:r>
        <w:br/>
      </w:r>
      <w:r>
        <w:t xml:space="preserve">вратить однофазное повреждение в двухфаз-\ </w:t>
      </w:r>
      <w:r>
        <w:br/>
      </w:r>
      <w:r>
        <w:t xml:space="preserve">ное с использованием индукционного способа!</w:t>
      </w:r>
    </w:p>
    <w:p>
      <w:pPr>
        <w:pStyle w:val="Normal"/>
      </w:pPr>
      <w:r>
        <w:t xml:space="preserve">для нахождения повреждения.</w:t>
      </w:r>
    </w:p>
    <w:p>
      <w:pPr>
        <w:pStyle w:val="Normal"/>
      </w:pPr>
      <w:r>
        <w:t xml:space="preserve">| ДЕФЕ</w:t>
      </w:r>
    </w:p>
    <w:p>
      <w:pPr>
        <w:pStyle w:val="Normal"/>
      </w:pPr>
      <w:r>
        <w:t xml:space="preserve">7% </w:t>
      </w:r>
      <w:r>
        <w:br/>
      </w:r>
      <w:r>
        <w:t xml:space="preserve">ЗАМЕНА В ПРОХОДНЫХ ИЗОЛЯТОРАХ </w:t>
      </w:r>
      <w:r>
        <w:br/>
      </w:r>
      <w:r>
        <w:t xml:space="preserve">МЕДНЫХ ТОКОВЕДУЩИХ ЧАСТЕЙ </w:t>
      </w:r>
      <w:r>
        <w:br/>
      </w:r>
      <w:r>
        <w:t xml:space="preserve">АЛЮМИНИЕВЫМИ </w:t>
      </w:r>
      <w:r>
        <w:br/>
      </w:r>
      <w:r>
        <w:t xml:space="preserve">Ст. прораб В. С. КУЛИКОВ </w:t>
      </w:r>
      <w:r>
        <w:br/>
      </w:r>
      <w:r>
        <w:t xml:space="preserve">В настоящее время в качестве токоведу-</w:t>
      </w:r>
    </w:p>
    <w:p>
      <w:pPr>
        <w:pStyle w:val="Normal"/>
      </w:pPr>
      <w:r>
        <w:t xml:space="preserve">щих частей широко применяют алюминий. </w:t>
      </w:r>
      <w:r>
        <w:br/>
      </w:r>
      <w:r>
        <w:t xml:space="preserve">Повсеместно ошиновку  распределительных</w:t>
      </w:r>
    </w:p>
    <w:p>
      <w:pPr>
        <w:pStyle w:val="Normal"/>
      </w:pPr>
      <w:r>
        <w:t xml:space="preserve">ЭНЕРГЕТИК 23 </w:t>
      </w:r>
      <w:r>
        <w:br/>
      </w:r>
      <w:r>
        <w:t xml:space="preserve">устройств производят алюминиевыми ШИ- </w:t>
      </w:r>
      <w:r>
        <w:br/>
      </w:r>
      <w:r>
        <w:t xml:space="preserve">нами.</w:t>
      </w:r>
    </w:p>
    <w:p>
      <w:pPr>
        <w:pStyle w:val="Normal"/>
      </w:pPr>
      <w:r>
        <w:t xml:space="preserve">При производстве электромонтажных ра- </w:t>
      </w:r>
      <w:r>
        <w:br/>
      </w:r>
      <w:r>
        <w:t xml:space="preserve">бот по ошиновке стремятся свести до мини- </w:t>
      </w:r>
      <w:r>
        <w:br/>
      </w:r>
      <w:r>
        <w:t xml:space="preserve">мума количество контактных соединений. Кон- </w:t>
      </w:r>
      <w:r>
        <w:br/>
      </w:r>
      <w:r>
        <w:t xml:space="preserve">тактные соединения шин между различными </w:t>
      </w:r>
      <w:r>
        <w:br/>
      </w:r>
      <w:r>
        <w:t xml:space="preserve">аппаратами можно ликвидировать, применив </w:t>
      </w:r>
      <w:r>
        <w:br/>
      </w:r>
      <w:r>
        <w:t xml:space="preserve">электродуговую сварку алюминиевых шин.</w:t>
      </w:r>
    </w:p>
    <w:p>
      <w:pPr>
        <w:pStyle w:val="Normal"/>
      </w:pPr>
      <w:r>
        <w:t xml:space="preserve">Одним из таких аппаратов является про- </w:t>
      </w:r>
      <w:r>
        <w:br/>
      </w:r>
      <w:r>
        <w:t xml:space="preserve">ходной изолятор, позволяющий пропускать </w:t>
      </w:r>
      <w:r>
        <w:br/>
      </w:r>
      <w:r>
        <w:t xml:space="preserve">токоведущие части через стены и перекрытия. </w:t>
      </w:r>
      <w:r>
        <w:br/>
      </w:r>
      <w:r>
        <w:t xml:space="preserve">Проходные изоляторы, за исключением типа </w:t>
      </w:r>
      <w:r>
        <w:br/>
      </w:r>
      <w:r>
        <w:t xml:space="preserve">ИПШ, имеют медный токоведущий стержень </w:t>
      </w:r>
      <w:r>
        <w:br/>
      </w:r>
      <w:r>
        <w:t xml:space="preserve">разной формы в зависимости от типа изоля- </w:t>
      </w:r>
      <w:r>
        <w:br/>
      </w:r>
      <w:r>
        <w:t xml:space="preserve">тора.</w:t>
      </w:r>
    </w:p>
    <w:p>
      <w:pPr>
        <w:pStyle w:val="Normal"/>
      </w:pPr>
      <w:r>
        <w:t xml:space="preserve">Применение меди было обосновано, когда </w:t>
      </w:r>
      <w:r>
        <w:br/>
      </w:r>
      <w:r>
        <w:t xml:space="preserve">ошиновку выполняли медными шинами. </w:t>
      </w:r>
      <w:r>
        <w:br/>
      </w:r>
      <w:r>
        <w:t xml:space="preserve">В связи с широким применением алюминия </w:t>
      </w:r>
      <w:r>
        <w:br/>
      </w:r>
      <w:r>
        <w:t xml:space="preserve">возникает вопрос — возможна ли замена то- </w:t>
      </w:r>
      <w:r>
        <w:br/>
      </w:r>
      <w:r>
        <w:t xml:space="preserve">коведущих медных частей проходного изоля- </w:t>
      </w:r>
      <w:r>
        <w:br/>
      </w:r>
      <w:r>
        <w:t xml:space="preserve">тора на алюминиевые с сохранением размера </w:t>
      </w:r>
      <w:r>
        <w:br/>
      </w:r>
      <w:r>
        <w:t xml:space="preserve">изолятора и без уменьшения его пропускной </w:t>
      </w:r>
      <w:r>
        <w:br/>
      </w:r>
      <w:r>
        <w:t xml:space="preserve">способности. В случае положительного реше- </w:t>
      </w:r>
      <w:r>
        <w:br/>
      </w:r>
      <w:r>
        <w:t xml:space="preserve">ния этого вопроса отпадет необходимость при- </w:t>
      </w:r>
      <w:r>
        <w:br/>
      </w:r>
      <w:r>
        <w:t xml:space="preserve">менения меди.</w:t>
      </w:r>
    </w:p>
    <w:p>
      <w:pPr>
        <w:pStyle w:val="Normal"/>
      </w:pPr>
      <w:r>
        <w:t xml:space="preserve">Заводы электропромышленности, выпус- </w:t>
      </w:r>
      <w:r>
        <w:br/>
      </w:r>
      <w:r>
        <w:t xml:space="preserve">кающие проходные изоляторы, получат боль- </w:t>
      </w:r>
      <w:r>
        <w:br/>
      </w:r>
      <w:r>
        <w:t xml:space="preserve">шую экономию при замене медных частей </w:t>
      </w:r>
      <w:r>
        <w:br/>
      </w:r>
      <w:r>
        <w:t xml:space="preserve">проходного изолятора на алюминиевые. Воз- </w:t>
      </w:r>
      <w:r>
        <w:br/>
      </w:r>
      <w:r>
        <w:t xml:space="preserve">никает возможность выполнения ошиновки </w:t>
      </w:r>
      <w:r>
        <w:br/>
      </w:r>
      <w:r>
        <w:t xml:space="preserve">с применением сварки между подходящими </w:t>
      </w:r>
      <w:r>
        <w:br/>
      </w:r>
      <w:r>
        <w:t xml:space="preserve">к изолятору шинами и токоведущими алюми- </w:t>
      </w:r>
      <w:r>
        <w:br/>
      </w:r>
      <w:r>
        <w:t xml:space="preserve">ниевыми шинами проходного изолятора, а это </w:t>
      </w:r>
      <w:r>
        <w:br/>
      </w:r>
      <w:r>
        <w:t xml:space="preserve">уменьшает количество контактных соединений </w:t>
      </w:r>
      <w:r>
        <w:br/>
      </w:r>
      <w:r>
        <w:t xml:space="preserve">и повышает надежность эксплуатации элек- </w:t>
      </w:r>
      <w:r>
        <w:br/>
      </w:r>
      <w:r>
        <w:t xml:space="preserve">троустановок. |</w:t>
      </w:r>
    </w:p>
    <w:p>
      <w:pPr>
        <w:pStyle w:val="Normal"/>
      </w:pPr>
      <w:r>
        <w:t xml:space="preserve">Рассмотрим несколько случаев замены </w:t>
      </w:r>
      <w:r>
        <w:br/>
      </w:r>
      <w:r>
        <w:t xml:space="preserve">медных токоведущих частей проходного изо- </w:t>
      </w:r>
      <w:r>
        <w:br/>
      </w:r>
      <w:r>
        <w:t xml:space="preserve">лятора на алюминиевые.</w:t>
      </w:r>
    </w:p>
    <w:p>
      <w:pPr>
        <w:pStyle w:val="Normal"/>
      </w:pPr>
      <w:r>
        <w:t xml:space="preserve">1. В изоляторе типа ПНВ-20 кв на 2000 а </w:t>
      </w:r>
      <w:r>
        <w:br/>
      </w:r>
      <w:r>
        <w:t xml:space="preserve">в качестве токоведущих частей используются </w:t>
      </w:r>
      <w:r>
        <w:br/>
      </w:r>
      <w:r>
        <w:t xml:space="preserve">две медные шины 80Ж8 мм.</w:t>
      </w:r>
    </w:p>
    <w:p>
      <w:pPr>
        <w:pStyle w:val="Normal"/>
      </w:pPr>
      <w:r>
        <w:t xml:space="preserve">Фарфор изолятора позволяет пропустить </w:t>
      </w:r>
      <w:r>
        <w:br/>
      </w:r>
      <w:r>
        <w:t xml:space="preserve">через проходной изолятор две алюминиевые </w:t>
      </w:r>
      <w:r>
        <w:br/>
      </w:r>
      <w:r>
        <w:t xml:space="preserve">шины 100Х10 мм.</w:t>
      </w:r>
    </w:p>
    <w:p>
      <w:pPr>
        <w:pStyle w:val="Normal"/>
      </w:pPr>
      <w:r>
        <w:t xml:space="preserve">По условиям длительного нагрева данная </w:t>
      </w:r>
      <w:r>
        <w:br/>
      </w:r>
      <w:r>
        <w:t xml:space="preserve">замена облегчит работу изолятора, так как </w:t>
      </w:r>
      <w:r>
        <w:br/>
      </w:r>
      <w:r>
        <w:t xml:space="preserve">длительно допускаемый ток для двух алюми`- </w:t>
      </w:r>
      <w:r>
        <w:br/>
      </w:r>
      <w:r>
        <w:t xml:space="preserve">ниевых шин 100Ж10 мм больше, чем для двух </w:t>
      </w:r>
      <w:r>
        <w:br/>
      </w:r>
      <w:r>
        <w:t xml:space="preserve">медных шин 80Ж8 мм.</w:t>
      </w:r>
    </w:p>
    <w:p>
      <w:pPr>
        <w:pStyle w:val="Normal"/>
      </w:pPr>
      <w:r>
        <w:t xml:space="preserve">По условиям термической устойчивости </w:t>
      </w:r>
      <w:r>
        <w:br/>
      </w:r>
      <w:r>
        <w:t xml:space="preserve">шины до проходного изолятора и в нем нахо- </w:t>
      </w:r>
      <w:r>
        <w:br/>
      </w:r>
      <w:r>
        <w:t xml:space="preserve">дятся в одинаковых условиях и дополнитель- </w:t>
      </w:r>
      <w:r>
        <w:br/>
      </w:r>
      <w:r>
        <w:t xml:space="preserve">ной проверке не подлежат (проверку произ- </w:t>
      </w:r>
      <w:r>
        <w:br/>
      </w:r>
      <w:r>
        <w:t xml:space="preserve">водят при выборе ошиновки распределитель- </w:t>
      </w:r>
      <w:r>
        <w:br/>
      </w:r>
      <w:r>
        <w:t xml:space="preserve">ного устройства).</w:t>
      </w:r>
    </w:p>
    <w:p>
      <w:pPr>
        <w:pStyle w:val="Normal"/>
      </w:pPr>
      <w:r>
        <w:t xml:space="preserve">‚На Смолевичской ГРЭС указанная замена </w:t>
      </w:r>
      <w:r>
        <w:br/>
      </w:r>
      <w:r>
        <w:t xml:space="preserve">была произведена на входе в будку отпайки</w:t>
      </w:r>
    </w:p>
    <w:p>
      <w:pPr>
        <w:pStyle w:val="Normal"/>
      </w:pPr>
      <w:r>
        <w:t xml:space="preserve">Эт РЕК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2277277777724 </w:t>
      </w:r>
      <w:r>
        <w:br/>
      </w:r>
      <w:r>
        <w:t xml:space="preserve">УЛИРРИРАРИРИЛИЕ </w:t>
      </w:r>
      <w:r>
        <w:br/>
      </w:r>
      <w:r>
        <w:t xml:space="preserve">222277722722777А </w:t>
      </w:r>
      <w:r>
        <w:br/>
      </w:r>
      <w:r>
        <w:t xml:space="preserve">ПИЛИ</w:t>
      </w:r>
    </w:p>
    <w:p>
      <w:pPr>
        <w:pStyle w:val="Normal"/>
      </w:pPr>
      <w:r>
        <w:t xml:space="preserve">Рис. 1. Медные шины ‘` Рис. 2. Расположение</w:t>
      </w:r>
    </w:p>
    <w:p>
      <w:pPr>
        <w:pStyle w:val="Normal"/>
      </w:pPr>
      <w:r>
        <w:t xml:space="preserve">коробчатого сечения у алюминиевых шин раз-</w:t>
      </w:r>
    </w:p>
    <w:p>
      <w:pPr>
        <w:pStyle w:val="Normal"/>
      </w:pPr>
      <w:r>
        <w:t xml:space="preserve">проходного изолятора ного сечения по кругу.</w:t>
      </w:r>
    </w:p>
    <w:p>
      <w:pPr>
        <w:pStyle w:val="Normal"/>
      </w:pPr>
      <w:r>
        <w:t xml:space="preserve">ПНВ-20 на 3 000 а (Тепло-</w:t>
      </w:r>
    </w:p>
    <w:p>
      <w:pPr>
        <w:pStyle w:val="Normal"/>
      </w:pPr>
      <w:r>
        <w:t xml:space="preserve">электропроект).</w:t>
      </w:r>
    </w:p>
    <w:p>
      <w:pPr>
        <w:pStyle w:val="Normal"/>
      </w:pPr>
      <w:r>
        <w:t xml:space="preserve">и выходе на трансформатор собственного рас- </w:t>
      </w:r>
      <w:r>
        <w:br/>
      </w:r>
      <w:r>
        <w:t xml:space="preserve">хода 5 600 ква.</w:t>
      </w:r>
    </w:p>
    <w:p>
      <w:pPr>
        <w:pStyle w:val="Normal"/>
      </w:pPr>
      <w:r>
        <w:t xml:space="preserve">После замены уменьшилось количество </w:t>
      </w:r>
      <w:r>
        <w:br/>
      </w:r>
      <w:r>
        <w:t xml:space="preserve">контактных соединений а освободившиеся </w:t>
      </w:r>
      <w:r>
        <w:br/>
      </w:r>
      <w:r>
        <w:t xml:space="preserve">медные шины использованы для других элек- </w:t>
      </w:r>
      <w:r>
        <w:br/>
      </w:r>
      <w:r>
        <w:t xml:space="preserve">тромонтажных работ.</w:t>
      </w:r>
    </w:p>
    <w:p>
      <w:pPr>
        <w:pStyle w:val="Normal"/>
      </w:pPr>
      <w:r>
        <w:t xml:space="preserve">2. Для прохода токоведущих частей через </w:t>
      </w:r>
      <w:r>
        <w:br/>
      </w:r>
      <w:r>
        <w:t xml:space="preserve">стену машинного зала для генераторов мощ- </w:t>
      </w:r>
      <w:r>
        <w:br/>
      </w:r>
      <w:r>
        <w:t xml:space="preserve">ностью 30 Мет, работающих блоком и соеди- </w:t>
      </w:r>
      <w:r>
        <w:br/>
      </w:r>
      <w:r>
        <w:t xml:space="preserve">няемых с трансформатором при помощи гиб- </w:t>
      </w:r>
      <w:r>
        <w:br/>
      </w:r>
      <w:r>
        <w:t xml:space="preserve">кой связи, применяют изолятор типа ПНВ-20 </w:t>
      </w:r>
      <w:r>
        <w:br/>
      </w:r>
      <w:r>
        <w:t xml:space="preserve">на 3000 а, у которого в качестве токоведущих </w:t>
      </w:r>
      <w:r>
        <w:br/>
      </w:r>
      <w:r>
        <w:t xml:space="preserve">частей используют две медные шины 100 </w:t>
      </w:r>
      <w:r>
        <w:br/>
      </w:r>
      <w:r>
        <w:t xml:space="preserve">Ж 10 мм. |</w:t>
      </w:r>
    </w:p>
    <w:p>
      <w:pPr>
        <w:pStyle w:val="Normal"/>
      </w:pPr>
      <w:r>
        <w:t xml:space="preserve">В этом случае проход через изолятор </w:t>
      </w:r>
      <w:r>
        <w:br/>
      </w:r>
      <w:r>
        <w:t xml:space="preserve">можно осуществить при помощи трех алюми- </w:t>
      </w:r>
      <w:r>
        <w:br/>
      </w:r>
      <w:r>
        <w:t xml:space="preserve">ниевых шин 100Ж10 мм. Фарфор изолятора </w:t>
      </w:r>
      <w:r>
        <w:br/>
      </w:r>
      <w:r>
        <w:t xml:space="preserve">позволяет это осуществить. Проходной изоля- </w:t>
      </w:r>
      <w:r>
        <w:br/>
      </w:r>
      <w:r>
        <w:t xml:space="preserve">тор будет работать в одинаковых условиях </w:t>
      </w:r>
      <w:r>
        <w:br/>
      </w:r>
      <w:r>
        <w:t xml:space="preserve">по сравнению.с вариантом с медными шина- </w:t>
      </w:r>
      <w:r>
        <w:br/>
      </w:r>
      <w:r>
        <w:t xml:space="preserve">ми. Длительно допускаемый ток для двух </w:t>
      </w:r>
      <w:r>
        <w:br/>
      </w:r>
      <w:r>
        <w:t xml:space="preserve">медных шин 100Ж10 мм примерно тот же, что </w:t>
      </w:r>
      <w:r>
        <w:br/>
      </w:r>
      <w:r>
        <w:t xml:space="preserve">и для трех алюминиевых 10010 мм.</w:t>
      </w:r>
    </w:p>
    <w:p>
      <w:pPr>
        <w:pStyle w:val="Normal"/>
      </w:pPr>
      <w:r>
        <w:t xml:space="preserve">Данная замена была выполнена на турбо- </w:t>
      </w:r>
      <w:r>
        <w:br/>
      </w:r>
      <w:r>
        <w:t xml:space="preserve">генераторах 30 Мвт Воронежской и Смолеви- </w:t>
      </w:r>
      <w:r>
        <w:br/>
      </w:r>
      <w:r>
        <w:t xml:space="preserve">ческой ГРЭС.</w:t>
      </w:r>
    </w:p>
    <w:p>
      <w:pPr>
        <w:pStyle w:val="Normal"/>
      </w:pPr>
      <w:r>
        <w:t xml:space="preserve">При номинальном токе генератора до </w:t>
      </w:r>
      <w:r>
        <w:br/>
      </w:r>
      <w:r>
        <w:t xml:space="preserve">2000 а достаточна замена токоведущей части </w:t>
      </w:r>
      <w:r>
        <w:br/>
      </w:r>
      <w:r>
        <w:t xml:space="preserve">на две алюминиевые шины 100Х 10 мм.</w:t>
      </w:r>
    </w:p>
    <w:p>
      <w:pPr>
        <w:pStyle w:val="Normal"/>
      </w:pPr>
      <w:r>
        <w:t xml:space="preserve">3. Для генераторов мощностью 50 Мвт </w:t>
      </w:r>
      <w:r>
        <w:br/>
      </w:r>
      <w:r>
        <w:t xml:space="preserve">Теплоэлектропроект рекомендует переделку </w:t>
      </w:r>
      <w:r>
        <w:br/>
      </w:r>
      <w:r>
        <w:t xml:space="preserve">на монтажной площадке проходных изолято- </w:t>
      </w:r>
      <w:r>
        <w:br/>
      </w:r>
      <w:r>
        <w:t xml:space="preserve">ров типа ПНВ-20 3000 а. Две медные шины </w:t>
      </w:r>
      <w:r>
        <w:br/>
      </w:r>
      <w:r>
        <w:t xml:space="preserve">заменяют медными коробчатого сечения, как </w:t>
      </w:r>
      <w:r>
        <w:br/>
      </w:r>
      <w:r>
        <w:t xml:space="preserve">показано на рис. |. Все это повышает про- </w:t>
      </w:r>
      <w:r>
        <w:br/>
      </w:r>
      <w:r>
        <w:t xml:space="preserve">‚ пускную способность изолятора, но создает </w:t>
      </w:r>
      <w:r>
        <w:br/>
      </w:r>
      <w:r>
        <w:t xml:space="preserve">трудности в подсоединении алюминиевой оши- </w:t>
      </w:r>
      <w:r>
        <w:br/>
      </w:r>
      <w:r>
        <w:t xml:space="preserve">новки с двух сторон изолятора, так как тре- </w:t>
      </w:r>
      <w:r>
        <w:br/>
      </w:r>
      <w:r>
        <w:t xml:space="preserve">буется фрезерование шин.</w:t>
      </w:r>
    </w:p>
    <w:p>
      <w:pPr>
        <w:pStyle w:val="Normal"/>
      </w:pPr>
      <w:r>
        <w:t xml:space="preserve">Можно ли осуществить проход изолятора </w:t>
      </w:r>
      <w:r>
        <w:br/>
      </w:r>
      <w:r>
        <w:t xml:space="preserve">алюминиевыми шинами с более простым рас- </w:t>
      </w:r>
      <w:r>
        <w:br/>
      </w:r>
      <w:r>
        <w:t xml:space="preserve">положением токоведущих частей?</w:t>
      </w:r>
    </w:p>
    <w:p>
      <w:pPr>
        <w:pStyle w:val="Normal"/>
      </w:pPr>
      <w:r>
        <w:t xml:space="preserve">Четыре алюминиевые шины 100Ж10 мм, </w:t>
      </w:r>
      <w:r>
        <w:br/>
      </w:r>
      <w:r>
        <w:t xml:space="preserve">которые обеспечили бы пропуск мощности ге-</w:t>
      </w:r>
    </w:p>
    <w:p>
      <w:pPr>
        <w:pStyle w:val="Normal"/>
      </w:pPr>
      <w:r>
        <w:t xml:space="preserve">нератора, не размещаются в фарфоре изоля- </w:t>
      </w:r>
      <w:r>
        <w:br/>
      </w:r>
      <w:r>
        <w:t xml:space="preserve">тора.</w:t>
      </w:r>
    </w:p>
    <w:p>
      <w:pPr>
        <w:pStyle w:val="Normal"/>
      </w:pPr>
      <w:r>
        <w:t xml:space="preserve">Проход можно осуществить нестандарт- </w:t>
      </w:r>
      <w:r>
        <w:br/>
      </w:r>
      <w:r>
        <w:t xml:space="preserve">ным набором шин (рис. 2): две алюминиевые </w:t>
      </w:r>
      <w:r>
        <w:br/>
      </w:r>
      <w:r>
        <w:t xml:space="preserve">шины 1[00Ж10 мм и две алюминиевые шины </w:t>
      </w:r>
      <w:r>
        <w:br/>
      </w:r>
      <w:r>
        <w:t xml:space="preserve">80х10 мм.</w:t>
      </w:r>
    </w:p>
    <w:p>
      <w:pPr>
        <w:pStyle w:val="Normal"/>
      </w:pPr>
      <w:r>
        <w:t xml:space="preserve">Известно, что при наличии пакета из че- </w:t>
      </w:r>
      <w:r>
        <w:br/>
      </w:r>
      <w:r>
        <w:t xml:space="preserve">тырех одинаковых шин наибольшую нагрузку’ </w:t>
      </w:r>
      <w:r>
        <w:br/>
      </w:r>
      <w:r>
        <w:t xml:space="preserve">несут крайние шины. Если рассматривать ли- </w:t>
      </w:r>
      <w:r>
        <w:br/>
      </w:r>
      <w:r>
        <w:t xml:space="preserve">нии равного тока в пакете шин, то при четы- </w:t>
      </w:r>
      <w:r>
        <w:br/>
      </w:r>
      <w:r>
        <w:t xml:space="preserve">рех одинаковых шинах токи вытесняются </w:t>
      </w:r>
      <w:r>
        <w:br/>
      </w:r>
      <w:r>
        <w:t xml:space="preserve">к углам пакетов и слабо используется сред- </w:t>
      </w:r>
      <w:r>
        <w:br/>
      </w:r>
      <w:r>
        <w:t xml:space="preserve">няя часть пакета.</w:t>
      </w:r>
    </w:p>
    <w:p>
      <w:pPr>
        <w:pStyle w:val="Normal"/>
      </w:pPr>
      <w:r>
        <w:t xml:space="preserve">Расположение шин, как показано на </w:t>
      </w:r>
      <w:r>
        <w:br/>
      </w:r>
      <w:r>
        <w:t xml:space="preserve">рис. 2, приближает пакет к круглой форме, и </w:t>
      </w:r>
      <w:r>
        <w:br/>
      </w:r>
      <w:r>
        <w:t xml:space="preserve">следует. ожидать лучшего использования</w:t>
      </w:r>
    </w:p>
    <w:p>
      <w:pPr>
        <w:pStyle w:val="Normal"/>
      </w:pPr>
      <w:r>
        <w:t xml:space="preserve">средних шин, так как их края будут нести </w:t>
      </w:r>
      <w:r>
        <w:br/>
      </w:r>
      <w:r>
        <w:t xml:space="preserve">большую токовую нагрузку, чем в случае па- </w:t>
      </w:r>
      <w:r>
        <w:br/>
      </w:r>
      <w:r>
        <w:t xml:space="preserve">кета из четырех одинаковых шин. Допустимая </w:t>
      </w:r>
      <w:r>
        <w:br/>
      </w:r>
      <w:r>
        <w:t xml:space="preserve">токовая нагрузка для данного пакета шин </w:t>
      </w:r>
      <w:r>
        <w:br/>
      </w:r>
      <w:r>
        <w:t xml:space="preserve">предположительно должна быть больше, чем </w:t>
      </w:r>
      <w:r>
        <w:br/>
      </w:r>
      <w:r>
        <w:t xml:space="preserve">пакета из трех шин 100Х 10, и меньше пакс- </w:t>
      </w:r>
      <w:r>
        <w:br/>
      </w:r>
      <w:r>
        <w:t xml:space="preserve">та из четырех шин 100Ж10 мм, ближе к боль- </w:t>
      </w:r>
      <w:r>
        <w:br/>
      </w:r>
      <w:r>
        <w:t xml:space="preserve">шему сечению за счет лучшего использования </w:t>
      </w:r>
      <w:r>
        <w:br/>
      </w:r>
      <w:r>
        <w:t xml:space="preserve">материала шин.</w:t>
      </w:r>
    </w:p>
    <w:p>
      <w:pPr>
        <w:pStyle w:val="Normal"/>
      </w:pPr>
      <w:r>
        <w:t xml:space="preserve">Указанные соображения требуют экспери- </w:t>
      </w:r>
      <w:r>
        <w:br/>
      </w:r>
      <w:r>
        <w:t xml:space="preserve">ментальной проверки.</w:t>
      </w:r>
    </w:p>
    <w:p>
      <w:pPr>
        <w:pStyle w:val="Normal"/>
      </w:pPr>
      <w:r>
        <w:t xml:space="preserve">Длительно допускаемый ток для такого </w:t>
      </w:r>
      <w:r>
        <w:br/>
      </w:r>
      <w:r>
        <w:t xml:space="preserve">пакета шин будет примерно равен 3600 а </w:t>
      </w:r>
      <w:r>
        <w:br/>
      </w:r>
      <w:r>
        <w:t xml:space="preserve">(средний между четырьмя шинами А-100Х 10 </w:t>
      </w:r>
      <w:r>
        <w:br/>
      </w:r>
      <w:r>
        <w:t xml:space="preserve">и тремя шинами А-100Х 10).</w:t>
      </w:r>
    </w:p>
    <w:p>
      <w:pPr>
        <w:pStyle w:val="Normal"/>
      </w:pPr>
      <w:r>
        <w:t xml:space="preserve">Для прохода через. изолятор рассматри- </w:t>
      </w:r>
      <w:r>
        <w:br/>
      </w:r>
      <w:r>
        <w:t xml:space="preserve">ваемым пакетом шин из-за Плохой теплоотда- </w:t>
      </w:r>
      <w:r>
        <w:br/>
      </w:r>
      <w:r>
        <w:t xml:space="preserve">чи в фарфоре изолятора необходимо, чтобы </w:t>
      </w:r>
      <w:r>
        <w:br/>
      </w:r>
      <w:r>
        <w:t xml:space="preserve">длительно допускаемый ток был выше.</w:t>
      </w:r>
    </w:p>
    <w:p>
      <w:pPr>
        <w:pStyle w:val="Normal"/>
      </w:pPr>
      <w:r>
        <w:t xml:space="preserve">Казалось бы, что проход таким пакетом </w:t>
      </w:r>
      <w:r>
        <w:br/>
      </w:r>
      <w:r>
        <w:t xml:space="preserve">шин осуществить нельзя, но рассмотрим этот </w:t>
      </w:r>
      <w:r>
        <w:br/>
      </w:r>
      <w:r>
        <w:t xml:space="preserve">вопрос во взаимосвязи со всей ошиновкой до </w:t>
      </w:r>
      <w:r>
        <w:br/>
      </w:r>
      <w:r>
        <w:t xml:space="preserve">и после проходного изолятора.</w:t>
      </w:r>
    </w:p>
    <w:p>
      <w:pPr>
        <w:pStyle w:val="Normal"/>
      </w:pPr>
      <w:r>
        <w:t xml:space="preserve">На рис. 3 изображена схема участка оши- </w:t>
      </w:r>
      <w:r>
        <w:br/>
      </w:r>
      <w:r>
        <w:t xml:space="preserve">новки с указанием сечения шин и распределе- </w:t>
      </w:r>
      <w:r>
        <w:br/>
      </w:r>
      <w:r>
        <w:t xml:space="preserve">ния токов (/.„ взято 6% от /,). Сечение то- </w:t>
      </w:r>
      <w:r>
        <w:br/>
      </w:r>
      <w:r>
        <w:t xml:space="preserve">коведущих частей выбрано с учетом экономи- </w:t>
      </w:r>
      <w:r>
        <w:br/>
      </w:r>
      <w:r>
        <w:t xml:space="preserve">ческой плотности тока. На схеме проставлены </w:t>
      </w:r>
      <w:r>
        <w:br/>
      </w:r>
      <w:r>
        <w:t xml:space="preserve">длительно допускаемые токи на участках </w:t>
      </w:r>
      <w:r>
        <w:br/>
      </w:r>
      <w:r>
        <w:t xml:space="preserve">ошиновки (в знаменателе указаны номиналь- </w:t>
      </w:r>
      <w:r>
        <w:br/>
      </w:r>
      <w:r>
        <w:t xml:space="preserve">ные токи, протекающие на отдельных уча- </w:t>
      </w:r>
      <w:r>
        <w:br/>
      </w:r>
      <w:r>
        <w:t xml:space="preserve">стках ошиновки). Таким образом, все уча- </w:t>
      </w:r>
      <w:r>
        <w:br/>
      </w:r>
      <w:r>
        <w:t xml:space="preserve">стки ошиновки будут нагреваться меньше до- </w:t>
      </w:r>
      <w:r>
        <w:br/>
      </w:r>
      <w:r>
        <w:t xml:space="preserve">пустимой температуры -+70°’С (допускаемые </w:t>
      </w:r>
      <w:r>
        <w:br/>
      </w:r>
      <w:r>
        <w:t xml:space="preserve">по сечению токи больше протекающих токов </w:t>
      </w:r>
      <w:r>
        <w:br/>
      </w:r>
      <w:r>
        <w:t xml:space="preserve">по участкам ошиновки). +</w:t>
      </w:r>
    </w:p>
    <w:p>
      <w:pPr>
        <w:pStyle w:val="Normal"/>
      </w:pPr>
      <w:r>
        <w:t xml:space="preserve">Уменьшение теплоотдачи из-за нахожде- </w:t>
      </w:r>
      <w:r>
        <w:br/>
      </w:r>
      <w:r>
        <w:t xml:space="preserve">ния шины в фарфоре проходного изолятора</w:t>
      </w:r>
    </w:p>
    <w:p>
      <w:pPr>
        <w:pStyle w:val="Normal"/>
      </w:pPr>
      <w:r>
        <w:t xml:space="preserve">№ 7</w:t>
      </w:r>
    </w:p>
    <w:p>
      <w:pPr>
        <w:pStyle w:val="Normal"/>
      </w:pPr>
      <w:r>
        <w:t xml:space="preserve">будет компенсироваться теплоотдачей к менее _</w:t>
      </w:r>
    </w:p>
    <w:p>
      <w:pPr>
        <w:pStyle w:val="Normal"/>
      </w:pPr>
      <w:r>
        <w:t xml:space="preserve">нагретым частям ошиновки в обе стороны от </w:t>
      </w:r>
      <w:r>
        <w:br/>
      </w:r>
      <w:r>
        <w:t xml:space="preserve">проходного изолятора. Термическая устойчи- </w:t>
      </w:r>
      <w:r>
        <w:br/>
      </w:r>
      <w:r>
        <w:t xml:space="preserve">вость пакета шин в проходном изоляторе бу-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 </w:t>
      </w:r>
      <w:r>
        <w:br/>
      </w:r>
      <w:r>
        <w:t xml:space="preserve">И2 (80х10</w:t>
      </w:r>
    </w:p>
    <w:p>
      <w:pPr>
        <w:pStyle w:val="Normal"/>
      </w:pPr>
      <w:r>
        <w:t xml:space="preserve">9770 </w:t>
      </w:r>
      <w:r>
        <w:br/>
      </w:r>
      <w:r>
        <w:t xml:space="preserve">93440</w:t>
      </w:r>
    </w:p>
    <w:p>
      <w:pPr>
        <w:pStyle w:val="Normal"/>
      </w:pPr>
      <w:r>
        <w:t xml:space="preserve">50М6т </w:t>
      </w:r>
      <w:r>
        <w:br/>
      </w:r>
      <w:r>
        <w:t xml:space="preserve">605 =0,8 </w:t>
      </w:r>
      <w:r>
        <w:br/>
      </w:r>
      <w:r>
        <w:t xml:space="preserve">4), =10,5кв</w:t>
      </w:r>
    </w:p>
    <w:p>
      <w:pPr>
        <w:pStyle w:val="Normal"/>
      </w:pPr>
      <w:r>
        <w:t xml:space="preserve">Рис. 3. Схема участка ошиновки.</w:t>
      </w:r>
    </w:p>
    <w:p>
      <w:pPr>
        <w:pStyle w:val="Normal"/>
      </w:pPr>
      <w:r>
        <w:t xml:space="preserve">дет достаточна, о чем можно судить по равен- </w:t>
      </w:r>
      <w:r>
        <w:br/>
      </w:r>
      <w:r>
        <w:t xml:space="preserve">ству сечения шин до проходного изолятора, </w:t>
      </w:r>
      <w:r>
        <w:br/>
      </w:r>
      <w:r>
        <w:t xml:space="preserve">проверенных на термическую устойчивость, </w:t>
      </w:r>
      <w:r>
        <w:br/>
      </w:r>
      <w:r>
        <w:t xml:space="preserve">с сечением шин в проходном изоляторе.</w:t>
      </w:r>
    </w:p>
    <w:p>
      <w:pPr>
        <w:pStyle w:val="Normal"/>
      </w:pPr>
      <w:r>
        <w:t xml:space="preserve">На Василевичской ГРЭС выход токоведу-</w:t>
      </w:r>
    </w:p>
    <w:p>
      <w:pPr>
        <w:pStyle w:val="Normal"/>
      </w:pPr>
      <w:r>
        <w:t xml:space="preserve">щих шин из машинного зала от генератора </w:t>
      </w:r>
      <w:r>
        <w:br/>
      </w:r>
      <w:r>
        <w:t xml:space="preserve">мощностью 50 Мвт на’гибкую связь был осу- </w:t>
      </w:r>
      <w:r>
        <w:br/>
      </w:r>
      <w:r>
        <w:t xml:space="preserve">ществлен по предлагаемому варианту. </w:t>
      </w:r>
      <w:r>
        <w:br/>
      </w:r>
      <w:r>
        <w:t xml:space="preserve">_ Для создания водонепроницаемости в за- </w:t>
      </w:r>
      <w:r>
        <w:br/>
      </w:r>
      <w:r>
        <w:t xml:space="preserve">водских изоляторах медные шины припаи- </w:t>
      </w:r>
      <w:r>
        <w:br/>
      </w:r>
      <w:r>
        <w:t xml:space="preserve">вают к фланцу изолятора ‘со стороны наруж- </w:t>
      </w:r>
      <w:r>
        <w:br/>
      </w:r>
      <w:r>
        <w:t xml:space="preserve">ной установки. При замене медных шин алю- </w:t>
      </w:r>
      <w:r>
        <w:br/>
      </w:r>
      <w:r>
        <w:t xml:space="preserve">миниевыми следует обратить внимание на </w:t>
      </w:r>
      <w:r>
        <w:br/>
      </w:r>
      <w:r>
        <w:t xml:space="preserve">уплотнение фланцев со стороны наружной </w:t>
      </w:r>
      <w:r>
        <w:br/>
      </w:r>
      <w:r>
        <w:t xml:space="preserve">установки. При замене произведена точная </w:t>
      </w:r>
      <w:r>
        <w:br/>
      </w:r>
      <w:r>
        <w:t xml:space="preserve">подгонка отверстий во фланцах под шины </w:t>
      </w:r>
      <w:r>
        <w:br/>
      </w:r>
      <w:r>
        <w:t xml:space="preserve">с углублениями по периметру для возможно- </w:t>
      </w:r>
      <w:r>
        <w:br/>
      </w:r>
      <w:r>
        <w:t xml:space="preserve">сти шпаклевки. В качестве дополнительной </w:t>
      </w:r>
      <w:r>
        <w:br/>
      </w:r>
      <w:r>
        <w:t xml:space="preserve">защиты применена резиновая прокладка меж- </w:t>
      </w:r>
      <w:r>
        <w:br/>
      </w:r>
      <w:r>
        <w:t xml:space="preserve">ду фланцем и головкой изолятора с вырезом </w:t>
      </w:r>
      <w:r>
        <w:br/>
      </w:r>
      <w:r>
        <w:t xml:space="preserve">отверстий под шины. Отверстия под шины </w:t>
      </w:r>
      <w:r>
        <w:br/>
      </w:r>
      <w:r>
        <w:t xml:space="preserve">в резиновой прокладке выполняются несколь- </w:t>
      </w:r>
      <w:r>
        <w:br/>
      </w:r>
      <w:r>
        <w:t xml:space="preserve">ко ‘меньшего размера для возможности уста- </w:t>
      </w:r>
      <w:r>
        <w:br/>
      </w:r>
      <w:r>
        <w:t xml:space="preserve">новки с натягом.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Заводы </w:t>
      </w:r>
      <w:r>
        <w:br/>
      </w:r>
      <w:r>
        <w:t xml:space="preserve">ны организовать выпуск проходных изолято- </w:t>
      </w:r>
      <w:r>
        <w:br/>
      </w:r>
      <w:r>
        <w:t xml:space="preserve">ров с алюминиевыми токоведущими-частями. </w:t>
      </w:r>
      <w:r>
        <w:br/>
      </w:r>
      <w:r>
        <w:t xml:space="preserve">Используя рациональную форму токоведущих </w:t>
      </w:r>
      <w:r>
        <w:br/>
      </w:r>
      <w:r>
        <w:t xml:space="preserve">частей (полая труба, полый квадрат), можно </w:t>
      </w:r>
      <w:r>
        <w:br/>
      </w:r>
      <w:r>
        <w:t xml:space="preserve">создать образцы изоляторов без изменения </w:t>
      </w:r>
      <w:r>
        <w:br/>
      </w:r>
      <w:r>
        <w:t xml:space="preserve">размеров фарфора на ту же пропускную спо- </w:t>
      </w:r>
      <w:r>
        <w:br/>
      </w:r>
      <w:r>
        <w:t xml:space="preserve">собность, на которую они были рассчитаны </w:t>
      </w:r>
      <w:r>
        <w:br/>
      </w:r>
      <w:r>
        <w:t xml:space="preserve">для медных прямоугольных шин. В заводских </w:t>
      </w:r>
      <w:r>
        <w:br/>
      </w:r>
      <w:r>
        <w:t xml:space="preserve">условиях концы токоведущих частей проход- </w:t>
      </w:r>
      <w:r>
        <w:br/>
      </w:r>
      <w:r>
        <w:t xml:space="preserve">ных изоляторов могут быть выполнены для </w:t>
      </w:r>
      <w:r>
        <w:br/>
      </w:r>
      <w:r>
        <w:t xml:space="preserve">возможности подсоединения шин как сваркой, </w:t>
      </w:r>
      <w:r>
        <w:br/>
      </w:r>
      <w:r>
        <w:t xml:space="preserve">так и при помощи контактного соединения.</w:t>
      </w:r>
    </w:p>
    <w:p>
      <w:pPr>
        <w:pStyle w:val="Normal"/>
      </w:pPr>
      <w:r>
        <w:t xml:space="preserve">2. В некоторых случаях при выполнении </w:t>
      </w:r>
      <w:r>
        <w:br/>
      </w:r>
      <w:r>
        <w:t xml:space="preserve">электромонтажных работ можно заменить по- </w:t>
      </w:r>
      <w:r>
        <w:br/>
      </w:r>
      <w:r>
        <w:t xml:space="preserve">ставленные заводом медные токоведущие ча- </w:t>
      </w:r>
      <w:r>
        <w:br/>
      </w:r>
      <w:r>
        <w:t xml:space="preserve">сти проходного изолятора алюминиевыми, что </w:t>
      </w:r>
      <w:r>
        <w:br/>
      </w:r>
      <w:r>
        <w:t xml:space="preserve">даст соответствующий технико-экономический </w:t>
      </w:r>
      <w:r>
        <w:br/>
      </w:r>
      <w:r>
        <w:t xml:space="preserve">эффект без уменьшения надежности работы </w:t>
      </w:r>
      <w:r>
        <w:br/>
      </w:r>
      <w:r>
        <w:t xml:space="preserve">энергоустановки..</w:t>
      </w:r>
    </w:p>
    <w:p>
      <w:pPr>
        <w:pStyle w:val="Normal"/>
      </w:pPr>
      <w:r>
        <w:t xml:space="preserve">6 (#Я-185) +296 —2%0</w:t>
      </w:r>
    </w:p>
    <w:p>
      <w:pPr>
        <w:pStyle w:val="Normal"/>
      </w:pPr>
      <w:r>
        <w:t xml:space="preserve">электропромышленности долж-.</w:t>
      </w:r>
    </w:p>
    <w:p>
      <w:pPr>
        <w:pStyle w:val="Normal"/>
      </w:pPr>
      <w:r>
        <w:t xml:space="preserve">СЕЛЕНОВЫЙ ВЫПРЯМИТЕЛЬ </w:t>
      </w:r>
      <w:r>
        <w:br/>
      </w:r>
      <w:r>
        <w:t xml:space="preserve">ДЛЯ ВКЛЮЧЕНИЯ ПРИВОДОВ </w:t>
      </w:r>
      <w:r>
        <w:br/>
      </w:r>
      <w:r>
        <w:t xml:space="preserve">ВЫКЛЮЧАТЕЛЕЙ</w:t>
      </w:r>
    </w:p>
    <w:p>
      <w:pPr>
        <w:pStyle w:val="Normal"/>
      </w:pPr>
      <w:r>
        <w:t xml:space="preserve">Инж. Н. Н. ТИ МОФЕЕВ </w:t>
      </w:r>
      <w:r>
        <w:br/>
      </w:r>
      <w:r>
        <w:t xml:space="preserve">и техник Ф. Я. КРИКУН</w:t>
      </w:r>
    </w:p>
    <w:p>
      <w:pPr>
        <w:pStyle w:val="Normal"/>
      </w:pPr>
      <w:r>
        <w:t xml:space="preserve">На  ртутно-преобразовательных </w:t>
      </w:r>
      <w:r>
        <w:br/>
      </w:r>
      <w:r>
        <w:t xml:space="preserve">подстанциях киностудии  «Мос- </w:t>
      </w:r>
      <w:r>
        <w:br/>
      </w:r>
      <w:r>
        <w:t xml:space="preserve">фильм» смонтирован и введен в эксплуатацию </w:t>
      </w:r>
      <w:r>
        <w:br/>
      </w:r>
      <w:r>
        <w:t xml:space="preserve">селеновый выпрямитель на 100 а, 220 в вы- </w:t>
      </w:r>
      <w:r>
        <w:br/>
      </w:r>
      <w:r>
        <w:t xml:space="preserve">прямленного напряжения, изготовленный по </w:t>
      </w:r>
      <w:r>
        <w:br/>
      </w:r>
      <w:r>
        <w:t xml:space="preserve">чертежам Тяжпромэлектропроекта и предна- </w:t>
      </w:r>
      <w:r>
        <w:br/>
      </w:r>
      <w:r>
        <w:t xml:space="preserve">значенный для дистанционного управления </w:t>
      </w:r>
      <w:r>
        <w:br/>
      </w:r>
      <w:r>
        <w:t xml:space="preserve">выключателями ВМГ-133 с приводами типа </w:t>
      </w:r>
      <w:r>
        <w:br/>
      </w:r>
      <w:r>
        <w:t xml:space="preserve">ПС-10.</w:t>
      </w:r>
    </w:p>
    <w:p>
      <w:pPr>
        <w:pStyle w:val="Normal"/>
      </w:pPr>
      <w:r>
        <w:t xml:space="preserve">Выпрямитель собран по однофазной мо- </w:t>
      </w:r>
      <w:r>
        <w:br/>
      </w:r>
      <w:r>
        <w:t xml:space="preserve">стовой схеме выпрямления. В каждое плечо </w:t>
      </w:r>
      <w:r>
        <w:br/>
      </w:r>
      <w:r>
        <w:t xml:space="preserve">моста включено параллельно шесть столбиков </w:t>
      </w:r>
      <w:r>
        <w:br/>
      </w:r>
      <w:r>
        <w:t xml:space="preserve">типа ВС-39, состоящих из 24 шайб, соединен- </w:t>
      </w:r>
      <w:r>
        <w:br/>
      </w:r>
      <w:r>
        <w:t xml:space="preserve">ных последовательно. Столбики смонтирова- </w:t>
      </w:r>
      <w:r>
        <w:br/>
      </w:r>
      <w:r>
        <w:t xml:space="preserve">ны в металлическом шкафе типа ШПО-19. </w:t>
      </w:r>
      <w:r>
        <w:br/>
      </w:r>
      <w:r>
        <w:t xml:space="preserve">Размер шкафа 1900ж650Ж600 мм.</w:t>
      </w:r>
    </w:p>
    <w:p>
      <w:pPr>
        <w:pStyle w:val="Normal"/>
      </w:pPr>
      <w:r>
        <w:t xml:space="preserve">Селеновый выпрямитель не имеет своего </w:t>
      </w:r>
      <w:r>
        <w:br/>
      </w:r>
      <w:r>
        <w:t xml:space="preserve">собственного силового трансформатора. Пита- </w:t>
      </w:r>
      <w:r>
        <w:br/>
      </w:r>
      <w:r>
        <w:t xml:space="preserve">ние осуществляется от сети переменного тока </w:t>
      </w:r>
      <w:r>
        <w:br/>
      </w:r>
      <w:r>
        <w:t xml:space="preserve">380 в со щита низкого напряжения собствен- </w:t>
      </w:r>
      <w:r>
        <w:br/>
      </w:r>
      <w:r>
        <w:t xml:space="preserve">ных нужд подстанции.</w:t>
      </w:r>
    </w:p>
    <w:p>
      <w:pPr>
        <w:pStyle w:val="Normal"/>
      </w:pPr>
      <w:r>
        <w:t xml:space="preserve">Выпрямленное напряжение при холостом </w:t>
      </w:r>
      <w:r>
        <w:br/>
      </w:r>
      <w:r>
        <w:t xml:space="preserve">ходе составляет 340 в. При включении нагруз- </w:t>
      </w:r>
      <w:r>
        <w:br/>
      </w:r>
      <w:r>
        <w:t xml:space="preserve">ки импульсами 100 а напряжение на соленои- </w:t>
      </w:r>
      <w:r>
        <w:br/>
      </w:r>
      <w:r>
        <w:t xml:space="preserve">де включения привода выключателя состав- </w:t>
      </w:r>
      <w:r>
        <w:br/>
      </w:r>
      <w:r>
        <w:t xml:space="preserve">ляет 220 в.</w:t>
      </w:r>
    </w:p>
    <w:p>
      <w:pPr>
        <w:pStyle w:val="Normal"/>
      </w:pPr>
      <w:r>
        <w:t xml:space="preserve">Электрическая схема управления селено- </w:t>
      </w:r>
      <w:r>
        <w:br/>
      </w:r>
      <w:r>
        <w:t xml:space="preserve">вого выпрямителя приведена на рис. 1. Вклю- </w:t>
      </w:r>
      <w:r>
        <w:br/>
      </w:r>
      <w:r>
        <w:t xml:space="preserve">чение селенового выпрямителя производится </w:t>
      </w:r>
      <w:r>
        <w:br/>
      </w:r>
      <w:r>
        <w:t xml:space="preserve">ключом управления КУВ.</w:t>
      </w:r>
    </w:p>
    <w:p>
      <w:pPr>
        <w:pStyle w:val="Normal"/>
      </w:pPr>
      <w:r>
        <w:t xml:space="preserve">9908 </w:t>
      </w:r>
      <w:r>
        <w:br/>
      </w:r>
      <w:r>
        <w:t xml:space="preserve">ШУ + </w:t>
      </w:r>
      <w:r>
        <w:br/>
      </w:r>
      <w:r>
        <w:t xml:space="preserve">СВ</w:t>
      </w:r>
    </w:p>
    <w:p>
      <w:pPr>
        <w:pStyle w:val="Normal"/>
      </w:pPr>
      <w:r>
        <w:t xml:space="preserve">268 -/08 КСВ </w:t>
      </w:r>
      <w:r>
        <w:br/>
      </w:r>
      <w:r>
        <w:t xml:space="preserve">у Ин 2</w:t>
      </w:r>
    </w:p>
    <w:p>
      <w:pPr>
        <w:pStyle w:val="Normal"/>
      </w:pPr>
      <w:r>
        <w:t xml:space="preserve">Рис. 1. Принципиальная схема управления селеновым </w:t>
      </w:r>
      <w:r>
        <w:br/>
      </w:r>
      <w:r>
        <w:t xml:space="preserve">выпрямителем для питания приводов. ПС-10.</w:t>
      </w:r>
    </w:p>
    <w:p>
      <w:pPr>
        <w:pStyle w:val="Normal"/>
      </w:pPr>
      <w:r>
        <w:t xml:space="preserve">РСВ— реле промежуточное включения селенового выпрямите- </w:t>
      </w:r>
      <w:r>
        <w:br/>
      </w:r>
      <w:r>
        <w:t xml:space="preserve">ля, тип ЭП-101А; КС кнопка ручного включения, тип КУ-121/1; </w:t>
      </w:r>
      <w:r>
        <w:br/>
      </w:r>
      <w:r>
        <w:t xml:space="preserve">КВВ— контактор включения соленоидного привода, тип КМВ-521; </w:t>
      </w:r>
      <w:r>
        <w:br/>
      </w:r>
      <w:r>
        <w:t xml:space="preserve">РВВ— реле промежуточное включения катушки контактора со- </w:t>
      </w:r>
      <w:r>
        <w:br/>
      </w:r>
      <w:r>
        <w:t xml:space="preserve">леноидного привода, тип ЭП-103А; КСВ—магнитный пускатель </w:t>
      </w:r>
      <w:r>
        <w:br/>
      </w:r>
      <w:r>
        <w:t xml:space="preserve">для включения селенового выпрямителя, тип П-311; ИК — пакет- </w:t>
      </w:r>
      <w:r>
        <w:br/>
      </w:r>
      <w:r>
        <w:t xml:space="preserve">ый выключатель; Р—блок-контакт высоковольтного разъедн- </w:t>
      </w:r>
      <w:r>
        <w:br/>
      </w:r>
      <w:r>
        <w:t xml:space="preserve">нителя КСА-2; ВВ--блок-контакты соленоидного привода масля- </w:t>
      </w:r>
      <w:r>
        <w:br/>
      </w:r>
      <w:r>
        <w:t xml:space="preserve">/ ного выключателя.</w:t>
      </w:r>
    </w:p>
    <w:p>
      <w:pPr>
        <w:pStyle w:val="Normal"/>
      </w:pPr>
      <w:r>
        <w:t xml:space="preserve">26 ЭНЕРГЕТИК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Рис. 2. Общий вид шкафа се- </w:t>
      </w:r>
      <w:r>
        <w:br/>
      </w:r>
      <w:r>
        <w:t xml:space="preserve">ленового выпрямителя.</w:t>
      </w:r>
    </w:p>
    <w:p>
      <w:pPr>
        <w:pStyle w:val="Normal"/>
      </w:pPr>
      <w:r>
        <w:t xml:space="preserve">Общий вид и конструкция выпрямителя </w:t>
      </w:r>
      <w:r>
        <w:br/>
      </w:r>
      <w:r>
        <w:t xml:space="preserve">показаны на рис. 2 и 3. Внутри шкафа </w:t>
      </w:r>
      <w:r>
        <w:br/>
      </w:r>
      <w:r>
        <w:t xml:space="preserve">(рис. 3) на раме из угловой стали собраны </w:t>
      </w:r>
      <w:r>
        <w:br/>
      </w:r>
      <w:r>
        <w:t xml:space="preserve">селеновые столбики в количестве 24 шт. и </w:t>
      </w:r>
      <w:r>
        <w:br/>
      </w:r>
      <w:r>
        <w:t xml:space="preserve">предохранители 9/1 на 100 а. На лицевой сто- </w:t>
      </w:r>
      <w:r>
        <w:br/>
      </w:r>
      <w:r>
        <w:t xml:space="preserve">роне шкафа. (рис. 2) установлены измеритель- </w:t>
      </w:r>
      <w:r>
        <w:br/>
      </w:r>
      <w:r>
        <w:t xml:space="preserve">ные приборы: вольтметр переменного тока и </w:t>
      </w:r>
      <w:r>
        <w:br/>
      </w:r>
      <w:r>
        <w:t xml:space="preserve">амперметр постоянного тока, а также выведена </w:t>
      </w:r>
      <w:r>
        <w:br/>
      </w:r>
      <w:r>
        <w:t xml:space="preserve">ручка включения пакетного выключателя </w:t>
      </w:r>
      <w:r>
        <w:br/>
      </w:r>
      <w:r>
        <w:t xml:space="preserve">ПК-2, отключающего переменное напряжение </w:t>
      </w:r>
      <w:r>
        <w:br/>
      </w:r>
      <w:r>
        <w:t xml:space="preserve">на выпрямитель при производстве осмотров </w:t>
      </w:r>
      <w:r>
        <w:br/>
      </w:r>
      <w:r>
        <w:t xml:space="preserve">и ремонта.</w:t>
      </w:r>
    </w:p>
    <w:p>
      <w:pPr>
        <w:pStyle w:val="Normal"/>
      </w:pPr>
      <w:r>
        <w:t xml:space="preserve">Вблизи шкафа ШПО-19 на отдельном </w:t>
      </w:r>
      <w:r>
        <w:br/>
      </w:r>
      <w:r>
        <w:t xml:space="preserve">щитке смонтированы контактор КСВ, проме- </w:t>
      </w:r>
      <w:r>
        <w:br/>
      </w:r>
      <w:r>
        <w:t xml:space="preserve">жуточное реле РСВ, кнопка КС для опробо-</w:t>
      </w:r>
    </w:p>
    <w:p>
      <w:pPr>
        <w:pStyle w:val="Normal"/>
      </w:pPr>
      <w:r>
        <w:t xml:space="preserve">вания выпрямителя и предохранители 2П </w:t>
      </w:r>
      <w:r>
        <w:br/>
      </w:r>
      <w:r>
        <w:t xml:space="preserve">и 4П. </w:t>
      </w:r>
      <w:r>
        <w:br/>
      </w:r>
      <w:r>
        <w:t xml:space="preserve">Цепь включения соленоидного привода</w:t>
      </w:r>
    </w:p>
    <w:p>
      <w:pPr>
        <w:pStyle w:val="Normal"/>
      </w:pPr>
      <w:r>
        <w:t xml:space="preserve">силового выключателя, состоящая из контак- </w:t>
      </w:r>
      <w:r>
        <w:br/>
      </w:r>
      <w:r>
        <w:t xml:space="preserve">тора КВВ, промежуточного реле РВВ и пре- </w:t>
      </w:r>
      <w:r>
        <w:br/>
      </w:r>
      <w:r>
        <w:t xml:space="preserve">дохранителей 5/1, выполнена на лицевой сто- </w:t>
      </w:r>
      <w:r>
        <w:br/>
      </w:r>
      <w:r>
        <w:t xml:space="preserve">роне ячейки силового выключателя.</w:t>
      </w:r>
    </w:p>
    <w:p>
      <w:pPr>
        <w:pStyle w:val="Normal"/>
      </w:pPr>
      <w:r>
        <w:t xml:space="preserve">Защита выпрямителя, цепей управления </w:t>
      </w:r>
      <w:r>
        <w:br/>
      </w:r>
      <w:r>
        <w:t xml:space="preserve">выпрямителеи и цепей питания соленоидных </w:t>
      </w:r>
      <w:r>
        <w:br/>
      </w:r>
      <w:r>
        <w:t xml:space="preserve">приводов осуществляется плавкими предохра- </w:t>
      </w:r>
      <w:r>
        <w:br/>
      </w:r>
      <w:r>
        <w:t xml:space="preserve">нителями 3П, 4П, 1П, 2П, 5П.</w:t>
      </w:r>
    </w:p>
    <w:p>
      <w:pPr>
        <w:pStyle w:val="Normal"/>
      </w:pPr>
      <w:r>
        <w:t xml:space="preserve">Для удобства эксплуатации селеновый вы- </w:t>
      </w:r>
      <w:r>
        <w:br/>
      </w:r>
      <w:r>
        <w:t xml:space="preserve">прямитель вынесен за пределы помещения</w:t>
      </w:r>
    </w:p>
    <w:p>
      <w:pPr>
        <w:pStyle w:val="Normal"/>
      </w:pPr>
      <w:r>
        <w:t xml:space="preserve">Рис. 3. Конструкция и внутренний </w:t>
      </w:r>
      <w:r>
        <w:br/>
      </w:r>
      <w:r>
        <w:t xml:space="preserve">вид селенового выпрямителя.</w:t>
      </w:r>
    </w:p>
    <w:p>
      <w:pPr>
        <w:pStyle w:val="Normal"/>
      </w:pPr>
      <w:r>
        <w:t xml:space="preserve">распредустройства и уста- </w:t>
      </w:r>
      <w:r>
        <w:br/>
      </w:r>
      <w:r>
        <w:t xml:space="preserve">новлен в помещении щита </w:t>
      </w:r>
      <w:r>
        <w:br/>
      </w:r>
      <w:r>
        <w:t xml:space="preserve">собственных нужд подстан-</w:t>
      </w:r>
    </w:p>
    <w:p>
      <w:pPr>
        <w:pStyle w:val="Normal"/>
      </w:pPr>
      <w:r>
        <w:t xml:space="preserve">ЦИИ. </w:t>
      </w:r>
      <w:r>
        <w:br/>
      </w:r>
      <w:r>
        <w:t xml:space="preserve">Так как установка имеет </w:t>
      </w:r>
      <w:r>
        <w:br/>
      </w:r>
      <w:r>
        <w:t xml:space="preserve">небольшие габариты, она</w:t>
      </w:r>
    </w:p>
    <w:p>
      <w:pPr>
        <w:pStyle w:val="Normal"/>
      </w:pPr>
      <w:r>
        <w:t xml:space="preserve">удобно может быть распо- </w:t>
      </w:r>
      <w:r>
        <w:br/>
      </w:r>
      <w:r>
        <w:t xml:space="preserve">ложена в любом отапливае- </w:t>
      </w:r>
      <w:r>
        <w:br/>
      </w:r>
      <w:r>
        <w:t xml:space="preserve">мом помещении.</w:t>
      </w:r>
    </w:p>
    <w:p>
      <w:pPr>
        <w:pStyle w:val="Normal"/>
      </w:pPr>
      <w:r>
        <w:t xml:space="preserve">С апреля 1956 г. выпря- </w:t>
      </w:r>
      <w:r>
        <w:br/>
      </w:r>
      <w:r>
        <w:t xml:space="preserve">митель на киностудии «Мос- </w:t>
      </w:r>
      <w:r>
        <w:br/>
      </w:r>
      <w:r>
        <w:t xml:space="preserve">фильм» работает безотказ- </w:t>
      </w:r>
      <w:r>
        <w:br/>
      </w:r>
      <w:r>
        <w:t xml:space="preserve">но, не было случая выхода </w:t>
      </w:r>
      <w:r>
        <w:br/>
      </w:r>
      <w:r>
        <w:t xml:space="preserve">из строя селеновых шайб </w:t>
      </w:r>
      <w:r>
        <w:br/>
      </w:r>
      <w:r>
        <w:t xml:space="preserve">или столбика. Формовки се- </w:t>
      </w:r>
      <w:r>
        <w:br/>
      </w:r>
      <w:r>
        <w:t xml:space="preserve">леновый выпрямитель не </w:t>
      </w:r>
      <w:r>
        <w:br/>
      </w:r>
      <w:r>
        <w:t xml:space="preserve">требует, так как на под- </w:t>
      </w:r>
      <w:r>
        <w:br/>
      </w:r>
      <w:r>
        <w:t xml:space="preserve">станции производят 10—15 </w:t>
      </w:r>
      <w:r>
        <w:br/>
      </w:r>
      <w:r>
        <w:t xml:space="preserve">включений выключателя В </w:t>
      </w:r>
      <w:r>
        <w:br/>
      </w:r>
      <w:r>
        <w:t xml:space="preserve">сутки и проходящий через </w:t>
      </w:r>
      <w:r>
        <w:br/>
      </w:r>
      <w:r>
        <w:t xml:space="preserve">селеновые шайбы ток вклю- </w:t>
      </w:r>
      <w:r>
        <w:br/>
      </w:r>
      <w:r>
        <w:t xml:space="preserve">чения подформовывает вы- </w:t>
      </w:r>
      <w:r>
        <w:br/>
      </w:r>
      <w:r>
        <w:t xml:space="preserve">прямитель.</w:t>
      </w:r>
    </w:p>
    <w:p>
      <w:pPr>
        <w:pStyle w:val="Normal"/>
      </w:pPr>
      <w:r>
        <w:t xml:space="preserve">Уход во время эксплуа- </w:t>
      </w:r>
      <w:r>
        <w:br/>
      </w:r>
      <w:r>
        <w:t xml:space="preserve">тации выпрямителя сводится </w:t>
      </w:r>
      <w:r>
        <w:br/>
      </w:r>
      <w:r>
        <w:t xml:space="preserve">к протирке пыли и периоди- </w:t>
      </w:r>
      <w:r>
        <w:br/>
      </w:r>
      <w:r>
        <w:t xml:space="preserve">ческим осмотрам контактов.</w:t>
      </w:r>
    </w:p>
    <w:p>
      <w:pPr>
        <w:pStyle w:val="Normal"/>
      </w:pPr>
      <w:r>
        <w:t xml:space="preserve">Внедрение подобных се- </w:t>
      </w:r>
      <w:r>
        <w:br/>
      </w:r>
      <w:r>
        <w:t xml:space="preserve">леновых выпрямителей вРУ </w:t>
      </w:r>
      <w:r>
        <w:br/>
      </w:r>
      <w:r>
        <w:t xml:space="preserve">подстанций, где включение </w:t>
      </w:r>
      <w:r>
        <w:br/>
      </w:r>
      <w:r>
        <w:t xml:space="preserve">соленоидных приводов производится дистанци- </w:t>
      </w:r>
      <w:r>
        <w:br/>
      </w:r>
      <w:r>
        <w:t xml:space="preserve">онно, позволит значительно сократить экс- </w:t>
      </w:r>
      <w:r>
        <w:br/>
      </w:r>
      <w:r>
        <w:t xml:space="preserve">плуатационные расходы по сравнению с доро- </w:t>
      </w:r>
      <w:r>
        <w:br/>
      </w:r>
      <w:r>
        <w:t xml:space="preserve">гостоящими аккумуляторными установками </w:t>
      </w:r>
      <w:r>
        <w:br/>
      </w:r>
      <w:r>
        <w:t xml:space="preserve">при сравнительно небольших затратах, а так- </w:t>
      </w:r>
      <w:r>
        <w:br/>
      </w:r>
      <w:r>
        <w:t xml:space="preserve">же снизит расход электроэнергии на собствен-</w:t>
      </w:r>
    </w:p>
    <w:p>
      <w:pPr>
        <w:pStyle w:val="Normal"/>
      </w:pPr>
      <w:r>
        <w:t xml:space="preserve">ные нужды. </w:t>
      </w:r>
      <w:r>
        <w:br/>
      </w:r>
      <w:r>
        <w:t xml:space="preserve">На основании опыта эксплуатации кино- </w:t>
      </w:r>
      <w:r>
        <w:br/>
      </w:r>
      <w:r>
        <w:t xml:space="preserve">студии «Мосфильм» можно рекомендовать</w:t>
      </w:r>
    </w:p>
    <w:p>
      <w:pPr>
        <w:pStyle w:val="Normal"/>
      </w:pPr>
      <w:r>
        <w:t xml:space="preserve">эти установки для широкого применения как </w:t>
      </w:r>
      <w:r>
        <w:br/>
      </w:r>
      <w:r>
        <w:t xml:space="preserve">надежные и экономичные источники питания», </w:t>
      </w:r>
      <w:r>
        <w:br/>
      </w:r>
      <w:r>
        <w:t xml:space="preserve">цепей включения соленоидных приводов вы- </w:t>
      </w:r>
      <w:r>
        <w:br/>
      </w:r>
      <w:r>
        <w:t xml:space="preserve">ключателей.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Г 9</w:t>
      </w:r>
    </w:p>
    <w:p>
      <w:pPr>
        <w:pStyle w:val="Normal"/>
      </w:pPr>
      <w:r>
        <w:t xml:space="preserve">ОБ АВТОМАТИЧЕСКОМ ВКЛЮЧЕНИИ $5 </w:t>
      </w:r>
      <w:r>
        <w:br/>
      </w:r>
      <w:r>
        <w:t xml:space="preserve">55</w:t>
      </w:r>
    </w:p>
    <w:p>
      <w:pPr>
        <w:pStyle w:val="Normal"/>
      </w:pPr>
      <w:r>
        <w:t xml:space="preserve">РЕЗЕРВНОГО ПИТАНИЯ НА </w:t>
      </w:r>
      <w:r>
        <w:br/>
      </w:r>
      <w:r>
        <w:t xml:space="preserve">ТЕЛЕМЕХАНИЗИРОВАННЫХ </w:t>
      </w:r>
      <w:r>
        <w:br/>
      </w:r>
      <w:r>
        <w:t xml:space="preserve">ГОРОДСКИХ РАСПРЕДЕЛИТЕЛЬНЫХ </w:t>
      </w:r>
      <w:r>
        <w:br/>
      </w:r>
      <w:r>
        <w:t xml:space="preserve">ПУНКТАХ</w:t>
      </w:r>
    </w:p>
    <w:p>
      <w:pPr>
        <w:pStyle w:val="Normal"/>
      </w:pPr>
      <w:r>
        <w:t xml:space="preserve">Инж. Г. С. СЛУЦКИЙ </w:t>
      </w:r>
      <w:r>
        <w:br/>
      </w:r>
      <w:r>
        <w:t xml:space="preserve">и техник И. А. АНТИ МОНОВ</w:t>
      </w:r>
    </w:p>
    <w:p>
      <w:pPr>
        <w:pStyle w:val="Normal"/>
      </w:pPr>
      <w:r>
        <w:t xml:space="preserve">На телемеханизированных городских рас- </w:t>
      </w:r>
      <w:r>
        <w:br/>
      </w:r>
      <w:r>
        <w:t xml:space="preserve">пределительных пунктах (РГ) особое значе- </w:t>
      </w:r>
      <w:r>
        <w:br/>
      </w:r>
      <w:r>
        <w:t xml:space="preserve">ние приобретает автоматическое включение </w:t>
      </w:r>
      <w:r>
        <w:br/>
      </w:r>
      <w:r>
        <w:t xml:space="preserve">резерва (АВР), так как на них отсутствует </w:t>
      </w:r>
      <w:r>
        <w:br/>
      </w:r>
      <w:r>
        <w:t xml:space="preserve">установка для резервного питания цепей теле-</w:t>
      </w:r>
    </w:p>
    <w:p>
      <w:pPr>
        <w:pStyle w:val="Normal"/>
      </w:pPr>
      <w:r>
        <w:t xml:space="preserve">| </w:t>
      </w:r>
      <w:r>
        <w:br/>
      </w:r>
      <w:r>
        <w:t xml:space="preserve">`- </w:t>
      </w:r>
      <w:r>
        <w:br/>
      </w:r>
      <w:r>
        <w:t xml:space="preserve">—+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ЭНЕРГЕТИК 57</w:t>
      </w:r>
    </w:p>
    <w:p>
      <w:pPr>
        <w:pStyle w:val="Normal"/>
      </w:pPr>
      <w:r>
        <w:t xml:space="preserve">механики и при исчезновении напря- </w:t>
      </w:r>
      <w:r>
        <w:br/>
      </w:r>
      <w:r>
        <w:t xml:space="preserve">кения на шинах РП телемеханика</w:t>
      </w:r>
    </w:p>
    <w:p>
      <w:pPr>
        <w:pStyle w:val="Normal"/>
      </w:pPr>
      <w:r>
        <w:t xml:space="preserve">выходит из строя. о </w:t>
      </w:r>
      <w:r>
        <w:br/>
      </w:r>
      <w:r>
        <w:t xml:space="preserve">Известно много схем АВР с ис- и </w:t>
      </w:r>
      <w:r>
        <w:br/>
      </w:r>
      <w:r>
        <w:t xml:space="preserve">тользованием различных источников </w:t>
      </w:r>
      <w:r>
        <w:br/>
      </w:r>
      <w:r>
        <w:t xml:space="preserve">оперативного тока. ем </w:t>
      </w:r>
      <w:r>
        <w:br/>
      </w:r>
      <w:r>
        <w:t xml:space="preserve">Наиболее удобными являются |] </w:t>
      </w:r>
      <w:r>
        <w:br/>
      </w:r>
      <w:r>
        <w:t xml:space="preserve">конденсаторные источники питания </w:t>
      </w:r>
      <w:r>
        <w:br/>
      </w:r>
      <w:r>
        <w:t xml:space="preserve">различных исполнений. т </w:t>
      </w:r>
      <w:r>
        <w:br/>
      </w:r>
      <w:r>
        <w:t xml:space="preserve">Но для городских РП как кон- я </w:t>
      </w:r>
      <w:r>
        <w:br/>
      </w:r>
      <w:r>
        <w:t xml:space="preserve">ценсаторные источники оперативно- </w:t>
      </w:r>
      <w:r>
        <w:br/>
      </w:r>
      <w:r>
        <w:t xml:space="preserve">го тока, применяемые в Государ- #0 </w:t>
      </w:r>
      <w:r>
        <w:br/>
      </w:r>
      <w:r>
        <w:t xml:space="preserve">ственном союзном тресте передвиж- </w:t>
      </w:r>
      <w:r>
        <w:br/>
      </w:r>
      <w:r>
        <w:t xml:space="preserve">ных электростанций, так и питаю- а </w:t>
      </w:r>
      <w:r>
        <w:br/>
      </w:r>
      <w:r>
        <w:t xml:space="preserve">щие устройства Краснодарэнерго т </w:t>
      </w:r>
      <w:r>
        <w:br/>
      </w:r>
      <w:r>
        <w:t xml:space="preserve">являются слишком сложными и до- | </w:t>
      </w:r>
      <w:r>
        <w:br/>
      </w:r>
      <w:r>
        <w:t xml:space="preserve">рогими. щей линии и включает выключатель резерв-</w:t>
      </w:r>
    </w:p>
    <w:p>
      <w:pPr>
        <w:pStyle w:val="Normal"/>
      </w:pPr>
      <w:r>
        <w:t xml:space="preserve">Нами значительно упрощена схема кон- </w:t>
      </w:r>
      <w:r>
        <w:br/>
      </w:r>
      <w:r>
        <w:t xml:space="preserve">денсаторного источника, питания: ликвидиро- </w:t>
      </w:r>
      <w:r>
        <w:br/>
      </w:r>
      <w:r>
        <w:t xml:space="preserve">ван автотрансформатор, меднозакисный вы- </w:t>
      </w:r>
      <w:r>
        <w:br/>
      </w:r>
      <w:r>
        <w:t xml:space="preserve">прямитель заменен германиевыми диодами и </w:t>
      </w:r>
      <w:r>
        <w:br/>
      </w:r>
      <w:r>
        <w:t xml:space="preserve">В цепь заряда конденсаторов введено ограни- </w:t>
      </w:r>
      <w:r>
        <w:br/>
      </w:r>
      <w:r>
        <w:t xml:space="preserve">чивающее сопротивление 2000 ом.</w:t>
      </w:r>
    </w:p>
    <w:p>
      <w:pPr>
        <w:pStyle w:val="Normal"/>
      </w:pPr>
      <w:r>
        <w:t xml:space="preserve">В схеме АВР применяются два конденса- </w:t>
      </w:r>
      <w:r>
        <w:br/>
      </w:r>
      <w:r>
        <w:t xml:space="preserve">торных питающих устройства и в качестве </w:t>
      </w:r>
      <w:r>
        <w:br/>
      </w:r>
      <w:r>
        <w:t xml:space="preserve">органа, реагирующего на отсутствие напряже- </w:t>
      </w:r>
      <w:r>
        <w:br/>
      </w:r>
      <w:r>
        <w:t xml:space="preserve">ния, использовано реле МКУ-48 на 220 в пе- </w:t>
      </w:r>
      <w:r>
        <w:br/>
      </w:r>
      <w:r>
        <w:t xml:space="preserve">ременного тока.</w:t>
      </w:r>
    </w:p>
    <w:p>
      <w:pPr>
        <w:pStyle w:val="Normal"/>
      </w:pPr>
      <w:r>
        <w:t xml:space="preserve">АВР осуществляется включением масляно- </w:t>
      </w:r>
      <w:r>
        <w:br/>
      </w:r>
      <w:r>
        <w:t xml:space="preserve">го выключателя резервной линии при обесто- </w:t>
      </w:r>
      <w:r>
        <w:br/>
      </w:r>
      <w:r>
        <w:t xml:space="preserve">чении шин РП с предварительным отключени- </w:t>
      </w:r>
      <w:r>
        <w:br/>
      </w:r>
      <w:r>
        <w:t xml:space="preserve">ем масляного выключателя питающей линии.</w:t>
      </w:r>
    </w:p>
    <w:p>
      <w:pPr>
        <w:pStyle w:val="Normal"/>
      </w:pPr>
      <w:r>
        <w:t xml:space="preserve">Для автоматического включения и отклю- </w:t>
      </w:r>
      <w:r>
        <w:br/>
      </w:r>
      <w:r>
        <w:t xml:space="preserve">чения выключателей использованы грузовые </w:t>
      </w:r>
      <w:r>
        <w:br/>
      </w:r>
      <w:r>
        <w:t xml:space="preserve">приводы типа УГП]-51 с нормальными катуш- </w:t>
      </w:r>
      <w:r>
        <w:br/>
      </w:r>
      <w:r>
        <w:t xml:space="preserve">ками на 220 в постоянного тока.</w:t>
      </w:r>
    </w:p>
    <w:p>
      <w:pPr>
        <w:pStyle w:val="Normal"/>
      </w:pPr>
      <w:r>
        <w:t xml:space="preserve">Катушки имеют следующие данные: про- </w:t>
      </w:r>
      <w:r>
        <w:br/>
      </w:r>
      <w:r>
        <w:t xml:space="preserve">вод диаметром 0,27 мм, число витков 10 000, </w:t>
      </w:r>
      <w:r>
        <w:br/>
      </w:r>
      <w:r>
        <w:t xml:space="preserve">омическое сопротивление 480 ом.</w:t>
      </w:r>
    </w:p>
    <w:p>
      <w:pPr>
        <w:pStyle w:val="Normal"/>
      </w:pPr>
      <w:r>
        <w:t xml:space="preserve">Питание конденсаторных питающих </w:t>
      </w:r>
      <w:r>
        <w:br/>
      </w:r>
      <w:r>
        <w:t xml:space="preserve">устройств и реле минимального напряжения </w:t>
      </w:r>
      <w:r>
        <w:br/>
      </w:r>
      <w:r>
        <w:t xml:space="preserve">взято от ТСН 6 000/220 в без предохраните- </w:t>
      </w:r>
      <w:r>
        <w:br/>
      </w:r>
      <w:r>
        <w:t xml:space="preserve">лей.</w:t>
      </w:r>
    </w:p>
    <w:p>
      <w:pPr>
        <w:pStyle w:val="Normal"/>
      </w:pPr>
      <w:r>
        <w:t xml:space="preserve">Для правильной работы АВР схема пер- </w:t>
      </w:r>
      <w:r>
        <w:br/>
      </w:r>
      <w:r>
        <w:t xml:space="preserve">вичной коммутации должна быть с одинарной </w:t>
      </w:r>
      <w:r>
        <w:br/>
      </w:r>
      <w:r>
        <w:t xml:space="preserve">системой шин и строго фиксированной. Ввод </w:t>
      </w:r>
      <w:r>
        <w:br/>
      </w:r>
      <w:r>
        <w:t xml:space="preserve">и вывод АВР осуществляются накладками.</w:t>
      </w:r>
    </w:p>
    <w:p>
      <w:pPr>
        <w:pStyle w:val="Normal"/>
      </w:pPr>
      <w:r>
        <w:t xml:space="preserve">Исправность конденсаторных питающих </w:t>
      </w:r>
      <w:r>
        <w:br/>
      </w:r>
      <w:r>
        <w:t xml:space="preserve">устройств контролируется неоновыми лампами. </w:t>
      </w:r>
      <w:r>
        <w:br/>
      </w:r>
      <w:r>
        <w:t xml:space="preserve">’ Отключающие и включающие катушки </w:t>
      </w:r>
      <w:r>
        <w:br/>
      </w:r>
      <w:r>
        <w:t xml:space="preserve">привода УГП-51 надежно работают при на- </w:t>
      </w:r>
      <w:r>
        <w:br/>
      </w:r>
      <w:r>
        <w:t xml:space="preserve">пряжении, равном 65% номинального через </w:t>
      </w:r>
      <w:r>
        <w:br/>
      </w:r>
      <w:r>
        <w:t xml:space="preserve">15—20 сек после снятия напряжения.</w:t>
      </w:r>
    </w:p>
    <w:p>
      <w:pPr>
        <w:pStyle w:val="Normal"/>
      </w:pPr>
      <w:r>
        <w:t xml:space="preserve">Время заряда конденсаторов составляет </w:t>
      </w:r>
      <w:r>
        <w:br/>
      </w:r>
      <w:r>
        <w:t xml:space="preserve">несколько секунд. При любом исчезновении </w:t>
      </w:r>
      <w:r>
        <w:br/>
      </w:r>
      <w:r>
        <w:t xml:space="preserve">напряжения на шинах РП устройство АВР </w:t>
      </w:r>
      <w:r>
        <w:br/>
      </w:r>
      <w:r>
        <w:t xml:space="preserve">одновременно отключает выключатель питаю-</w:t>
      </w:r>
    </w:p>
    <w:p>
      <w:pPr>
        <w:pStyle w:val="Normal"/>
      </w:pPr>
      <w:r>
        <w:t xml:space="preserve">ной линии, но за счет меньшего собственного </w:t>
      </w:r>
      <w:r>
        <w:br/>
      </w:r>
      <w:r>
        <w:t xml:space="preserve">времени выключатель питающей линии отклю- </w:t>
      </w:r>
      <w:r>
        <w:br/>
      </w:r>
      <w:r>
        <w:t xml:space="preserve">чается раньше, чем включается выключатель </w:t>
      </w:r>
      <w:r>
        <w:br/>
      </w:r>
      <w:r>
        <w:t xml:space="preserve">резервной линии.</w:t>
      </w:r>
    </w:p>
    <w:p>
      <w:pPr>
        <w:pStyle w:val="Normal"/>
      </w:pPr>
      <w:r>
        <w:t xml:space="preserve">После восстановления питания на РП нор- </w:t>
      </w:r>
      <w:r>
        <w:br/>
      </w:r>
      <w:r>
        <w:t xml:space="preserve">мальная схема может быть восстановлена при </w:t>
      </w:r>
      <w:r>
        <w:br/>
      </w:r>
      <w:r>
        <w:t xml:space="preserve">помощи телемеханики.</w:t>
      </w:r>
    </w:p>
    <w:p>
      <w:pPr>
        <w:pStyle w:val="Normal"/>
      </w:pPr>
      <w:r>
        <w:t xml:space="preserve">Если питающие линии на РИ не имеют </w:t>
      </w:r>
      <w:r>
        <w:br/>
      </w:r>
      <w:r>
        <w:t xml:space="preserve">релейной защиты, то установка дополнитель- </w:t>
      </w:r>
      <w:r>
        <w:br/>
      </w:r>
      <w:r>
        <w:t xml:space="preserve">ной катушки отключения в приводе не вызы- </w:t>
      </w:r>
      <w:r>
        <w:br/>
      </w:r>
      <w:r>
        <w:t xml:space="preserve">вает затруднений.</w:t>
      </w:r>
    </w:p>
    <w:p>
      <w:pPr>
        <w:pStyle w:val="Normal"/>
      </w:pPr>
      <w:r>
        <w:t xml:space="preserve">В приводе выключателя линии, обеспечи- </w:t>
      </w:r>
      <w:r>
        <w:br/>
      </w:r>
      <w:r>
        <w:t xml:space="preserve">вающей резервное питание РП, нет места для </w:t>
      </w:r>
      <w:r>
        <w:br/>
      </w:r>
      <w:r>
        <w:t xml:space="preserve">установки дополнительной включающей ка- </w:t>
      </w:r>
      <w:r>
        <w:br/>
      </w:r>
      <w:r>
        <w:t xml:space="preserve">тушки, и здесь необходимо совместить вклю- </w:t>
      </w:r>
      <w:r>
        <w:br/>
      </w:r>
      <w:r>
        <w:t xml:space="preserve">чение выключателя от действия АВР и его </w:t>
      </w:r>
      <w:r>
        <w:br/>
      </w:r>
      <w:r>
        <w:t xml:space="preserve">включение по телеуправлению.</w:t>
      </w:r>
    </w:p>
    <w:p>
      <w:pPr>
        <w:pStyle w:val="Normal"/>
      </w:pPr>
      <w:r>
        <w:t xml:space="preserve">В связи с тем, что цепи телеуправления </w:t>
      </w:r>
      <w:r>
        <w:br/>
      </w:r>
      <w:r>
        <w:t xml:space="preserve">питаются от ТСН, была выполнена схема, </w:t>
      </w:r>
      <w:r>
        <w:br/>
      </w:r>
      <w:r>
        <w:t xml:space="preserve">позволяющая совмещать телеуправление с ра- </w:t>
      </w:r>
      <w:r>
        <w:br/>
      </w:r>
      <w:r>
        <w:t xml:space="preserve">ботой АВР (см. рисунок).</w:t>
      </w:r>
    </w:p>
    <w:p>
      <w:pPr>
        <w:pStyle w:val="Normal"/>
      </w:pPr>
      <w:r>
        <w:t xml:space="preserve">Схема проста и не требует пояснений.</w:t>
      </w:r>
    </w:p>
    <w:p>
      <w:pPr>
        <w:pStyle w:val="Normal"/>
      </w:pPr>
      <w:r>
        <w:t xml:space="preserve">В случае, когда питающая линия имеет ре- </w:t>
      </w:r>
      <w:r>
        <w:br/>
      </w:r>
      <w:r>
        <w:t xml:space="preserve">лейную защиту и телеуправление, для АВР и </w:t>
      </w:r>
      <w:r>
        <w:br/>
      </w:r>
      <w:r>
        <w:t xml:space="preserve">ТУ необходимо аналогично приведенной схе- </w:t>
      </w:r>
      <w:r>
        <w:br/>
      </w:r>
      <w:r>
        <w:t xml:space="preserve">ме объединить цепи отключающей катушки. </w:t>
      </w:r>
      <w:r>
        <w:br/>
      </w:r>
      <w:r>
        <w:t xml:space="preserve">Такое АВР установлено ча одном телемехани- </w:t>
      </w:r>
      <w:r>
        <w:br/>
      </w:r>
      <w:r>
        <w:t xml:space="preserve">зированном РП и в процессе эксплуатации </w:t>
      </w:r>
      <w:r>
        <w:br/>
      </w:r>
      <w:r>
        <w:t xml:space="preserve">работает успешно.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Описанное устройство АВР на телеме- </w:t>
      </w:r>
      <w:r>
        <w:br/>
      </w:r>
      <w:r>
        <w:t xml:space="preserve">ханизированных городских РИ достаточно </w:t>
      </w:r>
      <w:r>
        <w:br/>
      </w:r>
      <w:r>
        <w:t xml:space="preserve">просто и удобно в эксплуатации, не требует </w:t>
      </w:r>
      <w:r>
        <w:br/>
      </w:r>
      <w:r>
        <w:t xml:space="preserve">выезда на РП оперативного персонала и боль- </w:t>
      </w:r>
      <w:r>
        <w:br/>
      </w:r>
      <w:r>
        <w:t xml:space="preserve">ших материальных затрат.</w:t>
      </w:r>
    </w:p>
    <w:p>
      <w:pPr>
        <w:pStyle w:val="Normal"/>
      </w:pPr>
      <w:r>
        <w:t xml:space="preserve">2. Для повышения надежности электро- </w:t>
      </w:r>
      <w:r>
        <w:br/>
      </w:r>
      <w:r>
        <w:t xml:space="preserve">снабжения потребителей целесообразно по- </w:t>
      </w:r>
      <w:r>
        <w:br/>
      </w:r>
      <w:r>
        <w:t xml:space="preserve">добные АВР устанавливать на всех РП, </w:t>
      </w:r>
      <w:r>
        <w:br/>
      </w:r>
      <w:r>
        <w:t xml:space="preserve">имеющих двустороннее питание.</w:t>
      </w:r>
    </w:p>
    <w:p>
      <w:pPr>
        <w:pStyle w:val="Normal"/>
      </w:pPr>
      <w:r>
        <w:t xml:space="preserve">В ПОМОЩЬ ПРОИЗВОДСТВЕННИКУ</w:t>
      </w:r>
    </w:p>
    <w:p>
      <w:pPr>
        <w:pStyle w:val="Normal"/>
      </w:pPr>
      <w:r>
        <w:t xml:space="preserve">Горелочные устройства шахтно-мельничных топок</w:t>
      </w:r>
    </w:p>
    <w:p>
      <w:pPr>
        <w:pStyle w:val="Normal"/>
      </w:pPr>
      <w:r>
        <w:t xml:space="preserve">В шахтно-мельничных топках применяют- </w:t>
      </w:r>
      <w:r>
        <w:br/>
      </w:r>
      <w:r>
        <w:t xml:space="preserve">ся открытые амбразуры, амбразуры с рассека- </w:t>
      </w:r>
      <w:r>
        <w:br/>
      </w:r>
      <w:r>
        <w:t xml:space="preserve">телями, эжекционные амбразуры, многощеле- </w:t>
      </w:r>
      <w:r>
        <w:br/>
      </w:r>
      <w:r>
        <w:t xml:space="preserve">вые горелки, горелки, обычно используемые в </w:t>
      </w:r>
      <w:r>
        <w:br/>
      </w:r>
      <w:r>
        <w:t xml:space="preserve">пылеугольных топках (ОРГРЭС, ЦКТИ и др.) </w:t>
      </w:r>
      <w:r>
        <w:br/>
      </w:r>
      <w:r>
        <w:t xml:space="preserve">и некоторые другие.</w:t>
      </w:r>
    </w:p>
    <w:p>
      <w:pPr>
        <w:pStyle w:val="Normal"/>
      </w:pPr>
      <w:r>
        <w:t xml:space="preserve">Наиболее распространенными горелочны- </w:t>
      </w:r>
      <w:r>
        <w:br/>
      </w:r>
      <w:r>
        <w:t xml:space="preserve">ми устройствами шахтно-мельничных топок </w:t>
      </w:r>
      <w:r>
        <w:br/>
      </w:r>
      <w:r>
        <w:t xml:space="preserve">котлов малой и средней паропроизводитель- </w:t>
      </w:r>
      <w:r>
        <w:br/>
      </w:r>
      <w:r>
        <w:t xml:space="preserve">ности являются открытые амбразуры, кото- </w:t>
      </w:r>
      <w:r>
        <w:br/>
      </w:r>
      <w:r>
        <w:t xml:space="preserve">рые, однако, не являются совершенными </w:t>
      </w:r>
      <w:r>
        <w:br/>
      </w:r>
      <w:r>
        <w:t xml:space="preserve">устройствами. Обладая большими выходными </w:t>
      </w:r>
      <w:r>
        <w:br/>
      </w:r>
      <w:r>
        <w:t xml:space="preserve">сечениями, они выдают в топку пылевоздуш- </w:t>
      </w:r>
      <w:r>
        <w:br/>
      </w:r>
      <w:r>
        <w:t xml:space="preserve">ную смесь в виде мошного потока. Из-за не- </w:t>
      </w:r>
      <w:r>
        <w:br/>
      </w:r>
      <w:r>
        <w:t xml:space="preserve">удовлетворительной аэродинамики ядро факе- </w:t>
      </w:r>
      <w:r>
        <w:br/>
      </w:r>
      <w:r>
        <w:t xml:space="preserve">ла смещается к задней стене, где происходит </w:t>
      </w:r>
      <w:r>
        <w:br/>
      </w:r>
      <w:r>
        <w:t xml:space="preserve">горение основной массы пыли. В результате </w:t>
      </w:r>
      <w:r>
        <w:br/>
      </w:r>
      <w:r>
        <w:t xml:space="preserve">имеет место ‘плохое использование топочного </w:t>
      </w:r>
      <w:r>
        <w:br/>
      </w:r>
      <w:r>
        <w:t xml:space="preserve">объема и шлакование задней стены топки, </w:t>
      </w:r>
      <w:r>
        <w:br/>
      </w:r>
      <w:r>
        <w:t xml:space="preserve">особенно на участках, прилегающих к шлако- </w:t>
      </w:r>
      <w:r>
        <w:br/>
      </w:r>
      <w:r>
        <w:t xml:space="preserve">вой воронке.</w:t>
      </w:r>
    </w:p>
    <w:p>
      <w:pPr>
        <w:pStyle w:val="Normal"/>
      </w:pPr>
      <w:r>
        <w:t xml:space="preserve">Подача вторичного воздуха в открытых </w:t>
      </w:r>
      <w:r>
        <w:br/>
      </w:r>
      <w:r>
        <w:t xml:space="preserve">амбразурах при помощи верхних и нижних </w:t>
      </w:r>
      <w:r>
        <w:br/>
      </w:r>
      <w:r>
        <w:t xml:space="preserve">сопел (шлиц) ухудшает зажигание факела. </w:t>
      </w:r>
      <w:r>
        <w:br/>
      </w:r>
      <w:r>
        <w:t xml:space="preserve">Вторичный воздух, выходящий из шлиц, изо- </w:t>
      </w:r>
      <w:r>
        <w:br/>
      </w:r>
      <w:r>
        <w:t xml:space="preserve">лирует пылевой поток, поступающий в топку, </w:t>
      </w:r>
      <w:r>
        <w:br/>
      </w:r>
      <w:r>
        <w:t xml:space="preserve">от воздействия горячих газов, что замедляет </w:t>
      </w:r>
      <w:r>
        <w:br/>
      </w:r>
      <w:r>
        <w:t xml:space="preserve">и ухудшает зажигание пыли.</w:t>
      </w:r>
    </w:p>
    <w:p>
      <w:pPr>
        <w:pStyle w:val="Normal"/>
      </w:pPr>
      <w:r>
        <w:t xml:space="preserve">С целью улучшения аэродинамических </w:t>
      </w:r>
      <w:r>
        <w:br/>
      </w:r>
      <w:r>
        <w:t xml:space="preserve">и теплотехнических свойств амбразуры </w:t>
      </w:r>
      <w:r>
        <w:br/>
      </w:r>
      <w:r>
        <w:t xml:space="preserve">снабжаются горизонтальными рассекате- </w:t>
      </w:r>
      <w:r>
        <w:br/>
      </w:r>
      <w:r>
        <w:t xml:space="preserve">лями с поворотными шиберами. В таких </w:t>
      </w:r>
      <w:r>
        <w:br/>
      </w:r>
      <w:r>
        <w:t xml:space="preserve">амбразурах пылевой поток делится на </w:t>
      </w:r>
      <w:r>
        <w:br/>
      </w:r>
      <w:r>
        <w:t xml:space="preserve">две ветви, которые регулируются пово- </w:t>
      </w:r>
      <w:r>
        <w:br/>
      </w:r>
      <w:r>
        <w:t xml:space="preserve">ротным шибером. Применение амбразур </w:t>
      </w:r>
      <w:r>
        <w:br/>
      </w:r>
      <w:r>
        <w:t xml:space="preserve">с рассекателями несколько улучшает </w:t>
      </w:r>
      <w:r>
        <w:br/>
      </w:r>
      <w:r>
        <w:t xml:space="preserve">аэродинамику факела, однако и в этом </w:t>
      </w:r>
      <w:r>
        <w:br/>
      </w:r>
      <w:r>
        <w:t xml:space="preserve">случае ядро факела смещается к задней </w:t>
      </w:r>
      <w:r>
        <w:br/>
      </w:r>
      <w:r>
        <w:t xml:space="preserve">стене, и в результате топочный объем </w:t>
      </w:r>
      <w:r>
        <w:br/>
      </w:r>
      <w:r>
        <w:t xml:space="preserve">используется неудовлетворительно.</w:t>
      </w:r>
    </w:p>
    <w:p>
      <w:pPr>
        <w:pStyle w:val="Normal"/>
      </w:pPr>
      <w:r>
        <w:t xml:space="preserve">Для улучшения аэродинамики шахт- </w:t>
      </w:r>
      <w:r>
        <w:br/>
      </w:r>
      <w:r>
        <w:t xml:space="preserve">но-мельничных топок на ряде котлов при- </w:t>
      </w:r>
      <w:r>
        <w:br/>
      </w:r>
      <w:r>
        <w:t xml:space="preserve">менены эжекционные амбразуры ЦКТИ </w:t>
      </w:r>
      <w:r>
        <w:br/>
      </w:r>
      <w:r>
        <w:t xml:space="preserve">(рис. 1). В эжекционной амбразуре вто- </w:t>
      </w:r>
      <w:r>
        <w:br/>
      </w:r>
      <w:r>
        <w:t xml:space="preserve">ричный воздух подается с помощью со- </w:t>
      </w:r>
      <w:r>
        <w:br/>
      </w:r>
      <w:r>
        <w:t xml:space="preserve">пел в пылевой поток перед выходом его </w:t>
      </w:r>
      <w:r>
        <w:br/>
      </w:r>
      <w:r>
        <w:t xml:space="preserve">в топочную камеру. Конструкция амбра- </w:t>
      </w:r>
      <w:r>
        <w:br/>
      </w:r>
      <w:r>
        <w:t xml:space="preserve">зуры обеспечивает значительный разнос </w:t>
      </w:r>
      <w:r>
        <w:br/>
      </w:r>
      <w:r>
        <w:t xml:space="preserve">факела в вертикальной плоскости. Для </w:t>
      </w:r>
      <w:r>
        <w:br/>
      </w:r>
      <w:r>
        <w:t xml:space="preserve">регулирования положения ‘факела в топ-</w:t>
      </w:r>
    </w:p>
    <w:p>
      <w:pPr>
        <w:pStyle w:val="Normal"/>
      </w:pPr>
      <w:r>
        <w:t xml:space="preserve">Инж. Д.И. ЗИ ЛЬБЕРМАН</w:t>
      </w:r>
    </w:p>
    <w:p>
      <w:pPr>
        <w:pStyle w:val="Normal"/>
      </w:pPr>
      <w:r>
        <w:t xml:space="preserve">ке в нижних соплах амбразур устанавливают- </w:t>
      </w:r>
      <w:r>
        <w:br/>
      </w:r>
      <w:r>
        <w:t xml:space="preserve">ся направляющие лопатки. Большой разнос </w:t>
      </w:r>
      <w:r>
        <w:br/>
      </w:r>
      <w:r>
        <w:t xml:space="preserve">факела по вертикали (до 90°) при сохранении. </w:t>
      </w:r>
      <w:r>
        <w:br/>
      </w:r>
      <w:r>
        <w:t xml:space="preserve">его конфигурации в горизонтальной плоскости </w:t>
      </w:r>
      <w:r>
        <w:br/>
      </w:r>
      <w:r>
        <w:t xml:space="preserve">содействует подсосу горячих топочных газов </w:t>
      </w:r>
      <w:r>
        <w:br/>
      </w:r>
      <w:r>
        <w:t xml:space="preserve">к корню факела и улучшает условия зажига- </w:t>
      </w:r>
      <w:r>
        <w:br/>
      </w:r>
      <w:r>
        <w:t xml:space="preserve">НИЯ ПЫЛИ.</w:t>
      </w:r>
    </w:p>
    <w:p>
      <w:pPr>
        <w:pStyle w:val="Normal"/>
      </w:pPr>
      <w:r>
        <w:t xml:space="preserve">Испытания котла — паропроизводитель- </w:t>
      </w:r>
      <w:r>
        <w:br/>
      </w:r>
      <w:r>
        <w:t xml:space="preserve">ностью. 230 т/ч при сжигании подмосковного. </w:t>
      </w:r>
      <w:r>
        <w:br/>
      </w:r>
      <w:r>
        <w:t xml:space="preserve">угля, оборудованного горелками описанной </w:t>
      </w:r>
      <w:r>
        <w:br/>
      </w:r>
      <w:r>
        <w:t xml:space="preserve">конструкции, показали, что ядро факела рас- </w:t>
      </w:r>
      <w:r>
        <w:br/>
      </w:r>
      <w:r>
        <w:t xml:space="preserve">полагается в центре топочной камеры, не- </w:t>
      </w:r>
      <w:r>
        <w:br/>
      </w:r>
      <w:r>
        <w:t xml:space="preserve">сколько ниже эжекционных амбразур. Вблизи </w:t>
      </w:r>
      <w:r>
        <w:br/>
      </w:r>
      <w:r>
        <w:t xml:space="preserve">амбразур поддерживается температура поряд- </w:t>
      </w:r>
      <w:r>
        <w:br/>
      </w:r>
      <w:r>
        <w:t xml:space="preserve">ка 900°С, что указывает на быстрое воспла- </w:t>
      </w:r>
      <w:r>
        <w:br/>
      </w:r>
      <w:r>
        <w:t xml:space="preserve">менение пыли при поступлении ее в топку. </w:t>
      </w:r>
      <w:r>
        <w:br/>
      </w:r>
      <w:r>
        <w:t xml:space="preserve">Заполнение топки факелом лучше, чем при </w:t>
      </w:r>
      <w:r>
        <w:br/>
      </w:r>
      <w:r>
        <w:t xml:space="preserve">применении открытых амбразур и амбразур </w:t>
      </w:r>
      <w:r>
        <w:br/>
      </w:r>
      <w:r>
        <w:t xml:space="preserve">с рассекателями. При испытаниях потеря от </w:t>
      </w:r>
      <w:r>
        <w:br/>
      </w:r>
      <w:r>
        <w:t xml:space="preserve">механической неполноты сгорания топлива со- </w:t>
      </w:r>
      <w:r>
        <w:br/>
      </w:r>
      <w:r>
        <w:t xml:space="preserve">ставляла 0,5—1%; химический недожог отсут- </w:t>
      </w:r>
      <w:r>
        <w:br/>
      </w:r>
      <w:r>
        <w:t xml:space="preserve">ствовал; к. п. д. топки достигал 99%.</w:t>
      </w:r>
    </w:p>
    <w:p>
      <w:pPr>
        <w:pStyle w:val="Normal"/>
      </w:pPr>
      <w:r>
        <w:t xml:space="preserve">Хорошее использование топочного объема </w:t>
      </w:r>
      <w:r>
        <w:br/>
      </w:r>
      <w:r>
        <w:t xml:space="preserve">и наименьшие потери получены при примене- </w:t>
      </w:r>
      <w:r>
        <w:br/>
      </w:r>
      <w:r>
        <w:t xml:space="preserve">нии пылеугольных горелок типа ОРГРЭС — </w:t>
      </w:r>
      <w:r>
        <w:br/>
      </w:r>
      <w:r>
        <w:t xml:space="preserve">ЦКТИ (рис. 2). Указанными горелками был </w:t>
      </w:r>
      <w:r>
        <w:br/>
      </w:r>
      <w:r>
        <w:t xml:space="preserve">оборудован котел паропроизводительностью </w:t>
      </w:r>
      <w:r>
        <w:br/>
      </w:r>
      <w:r>
        <w:t xml:space="preserve">35 т/ч при сжигании </w:t>
      </w:r>
      <w:r>
        <w:br/>
      </w:r>
      <w:r>
        <w:t xml:space="preserve">воркутского камен- </w:t>
      </w:r>
      <w:r>
        <w:br/>
      </w:r>
      <w:r>
        <w:t xml:space="preserve">ного угля.</w:t>
      </w:r>
    </w:p>
    <w:p>
      <w:pPr>
        <w:pStyle w:val="Normal"/>
      </w:pPr>
      <w:r>
        <w:t xml:space="preserve">Рис. 1. Эжекционная амбразура,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чет</w:t>
      </w:r>
    </w:p>
    <w:p>
      <w:pPr>
        <w:pStyle w:val="Normal"/>
      </w:pPr>
      <w:r>
        <w:t xml:space="preserve">ххх </w:t>
      </w:r>
      <w:r>
        <w:br/>
      </w:r>
      <w:r>
        <w:t xml:space="preserve">9:90. $</w:t>
      </w:r>
    </w:p>
    <w:p>
      <w:pPr>
        <w:pStyle w:val="Normal"/>
      </w:pPr>
      <w:r>
        <w:t xml:space="preserve">+. </w:t>
      </w:r>
      <w:r>
        <w:br/>
      </w:r>
      <w:r>
        <w:t xml:space="preserve">&lt; </w:t>
      </w:r>
      <w:r>
        <w:br/>
      </w:r>
      <w:r>
        <w:t xml:space="preserve">9 </w:t>
      </w:r>
      <w:r>
        <w:br/>
      </w:r>
      <w:r>
        <w:t xml:space="preserve">Со </w:t>
      </w:r>
      <w:r>
        <w:br/>
      </w:r>
      <w:r>
        <w:t xml:space="preserve">© </w:t>
      </w:r>
      <w:r>
        <w:br/>
      </w:r>
      <w:r>
        <w:t xml:space="preserve">$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© </w:t>
      </w:r>
      <w:r>
        <w:br/>
      </w: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% </w:t>
      </w:r>
      <w:r>
        <w:br/>
      </w:r>
      <w:r>
        <w:t xml:space="preserve">ох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Рис. 2. Горелка ОРГРЭС—ЦКТИ для котла </w:t>
      </w:r>
      <w:r>
        <w:br/>
      </w:r>
      <w:r>
        <w:t xml:space="preserve">паропроизводительностью 35 т/ч.</w:t>
      </w:r>
    </w:p>
    <w:p>
      <w:pPr>
        <w:pStyle w:val="Normal"/>
      </w:pPr>
      <w:r>
        <w:t xml:space="preserve">с центробежным </w:t>
      </w:r>
      <w:r>
        <w:br/>
      </w:r>
      <w:r>
        <w:t xml:space="preserve">и горелкой ОРГРЭС—ЦКТИ.</w:t>
      </w:r>
    </w:p>
    <w:p>
      <w:pPr>
        <w:pStyle w:val="Normal"/>
      </w:pPr>
      <w:r>
        <w:t xml:space="preserve">® Испытания показали, что . распределение </w:t>
      </w:r>
      <w:r>
        <w:br/>
      </w:r>
      <w:r>
        <w:t xml:space="preserve">изотерм в топке достаточно равномерно, ядро </w:t>
      </w:r>
      <w:r>
        <w:br/>
      </w:r>
      <w:r>
        <w:t xml:space="preserve">горения располагается вблизи горелок, а шла- </w:t>
      </w:r>
      <w:r>
        <w:br/>
      </w:r>
      <w:r>
        <w:t xml:space="preserve">кования стен топочной камеры практически </w:t>
      </w:r>
      <w:r>
        <w:br/>
      </w:r>
      <w:r>
        <w:t xml:space="preserve">не наблюдается. Напор вторичного воздуха </w:t>
      </w:r>
      <w:r>
        <w:br/>
      </w:r>
      <w:r>
        <w:t xml:space="preserve">достаточен для преодоления сопротивления </w:t>
      </w:r>
      <w:r>
        <w:br/>
      </w:r>
      <w:r>
        <w:t xml:space="preserve">горелок. |</w:t>
      </w:r>
    </w:p>
    <w:p>
      <w:pPr>
        <w:pStyle w:val="Normal"/>
      </w:pPr>
      <w:r>
        <w:t xml:space="preserve">Аналогичная картина наблюдалась при ис- </w:t>
      </w:r>
      <w:r>
        <w:br/>
      </w:r>
      <w:r>
        <w:t xml:space="preserve">пытании горелки ОРГРЭС — ЦКТИ, установ- </w:t>
      </w:r>
      <w:r>
        <w:br/>
      </w:r>
      <w:r>
        <w:t xml:space="preserve">ленной на котле паропроизводительностью </w:t>
      </w:r>
      <w:r>
        <w:br/>
      </w:r>
      <w:r>
        <w:t xml:space="preserve">60 т/ч“ при размоле донецкого угля марки ДМ </w:t>
      </w:r>
      <w:r>
        <w:br/>
      </w:r>
      <w:r>
        <w:t xml:space="preserve">в молотковых мельницах с центробежными </w:t>
      </w:r>
      <w:r>
        <w:br/>
      </w:r>
      <w:r>
        <w:t xml:space="preserve">сепараторами пыли (рис. 3). Установленные </w:t>
      </w:r>
      <w:r>
        <w:br/>
      </w:r>
      <w:r>
        <w:t xml:space="preserve">на котле горелки отличаются от обычных го- </w:t>
      </w:r>
      <w:r>
        <w:br/>
      </w:r>
      <w:r>
        <w:t xml:space="preserve">релок ОРГРЭС — ЦКТИ конструкцией поло- </w:t>
      </w:r>
      <w:r>
        <w:br/>
      </w:r>
      <w:r>
        <w:t xml:space="preserve">‘го рассекателя и увеличенным сечением под- </w:t>
      </w:r>
      <w:r>
        <w:br/>
      </w:r>
      <w:r>
        <w:t xml:space="preserve">вода пылевоздушной смеси в топку.</w:t>
      </w:r>
    </w:p>
    <w:p>
      <w:pPr>
        <w:pStyle w:val="Normal"/>
      </w:pPr>
      <w:r>
        <w:t xml:space="preserve">Горелка с полым рассекателем обеспечила </w:t>
      </w:r>
      <w:r>
        <w:br/>
      </w:r>
      <w:r>
        <w:t xml:space="preserve">хороший разнос факела, более полное ис- </w:t>
      </w:r>
      <w:r>
        <w:br/>
      </w:r>
      <w:r>
        <w:t xml:space="preserve">пользование объема топки и ликвидировала </w:t>
      </w:r>
      <w:r>
        <w:br/>
      </w:r>
      <w:r>
        <w:t xml:space="preserve">‘обгорание конуса. Горелка обладает малым </w:t>
      </w:r>
      <w:r>
        <w:br/>
      </w:r>
      <w:r>
        <w:t xml:space="preserve">аэродинамическим сопротивлением, что 0со- </w:t>
      </w:r>
      <w:r>
        <w:br/>
      </w:r>
      <w:r>
        <w:t xml:space="preserve">‘бенно важно при применении молотковых </w:t>
      </w:r>
      <w:r>
        <w:br/>
      </w:r>
      <w:r>
        <w:t xml:space="preserve">‘мельниц. Скорость первичного воздуха изме- </w:t>
      </w:r>
      <w:r>
        <w:br/>
      </w:r>
      <w:r>
        <w:t xml:space="preserve">‘нялась в пределах 8—14 м/сек,. вторичного —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Рис. 3. Молотковая мельница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й </w:t>
      </w:r>
      <w:r>
        <w:br/>
      </w:r>
      <w:r>
        <w:t xml:space="preserve">я ЗН </w:t>
      </w:r>
      <w:r>
        <w:br/>
      </w:r>
      <w:r>
        <w:t xml:space="preserve">5 , |</w:t>
      </w:r>
    </w:p>
    <w:p>
      <w:pPr>
        <w:pStyle w:val="Normal"/>
      </w:pPr>
      <w:r>
        <w:t xml:space="preserve">ХЕХКЕАХОАУЫ</w:t>
      </w:r>
    </w:p>
    <w:p>
      <w:pPr>
        <w:pStyle w:val="Normal"/>
      </w:pPr>
      <w:r>
        <w:t xml:space="preserve">тета </w:t>
      </w:r>
      <w:r>
        <w:br/>
      </w:r>
      <w:r>
        <w:t xml:space="preserve">227% 2920х</w:t>
      </w:r>
    </w:p>
    <w:p>
      <w:pPr>
        <w:pStyle w:val="Normal"/>
      </w:pPr>
      <w:r>
        <w:t xml:space="preserve">сепаратором</w:t>
      </w:r>
    </w:p>
    <w:p>
      <w:pPr>
        <w:pStyle w:val="Normal"/>
      </w:pPr>
      <w:r>
        <w:t xml:space="preserve">Рис. 4. Горелка МЭИ с тонкими </w:t>
      </w:r>
      <w:r>
        <w:br/>
      </w:r>
      <w:r>
        <w:t xml:space="preserve">струями.</w:t>
      </w:r>
    </w:p>
    <w:p>
      <w:pPr>
        <w:pStyle w:val="Normal"/>
      </w:pPr>
      <w:r>
        <w:t xml:space="preserve">12—-25 м/сек, в зависимости от нагрузки кот- </w:t>
      </w:r>
      <w:r>
        <w:br/>
      </w:r>
      <w:r>
        <w:t xml:space="preserve">ла. Количество’ первичного воздуха состави- </w:t>
      </w:r>
      <w:r>
        <w:br/>
      </w:r>
      <w:r>
        <w:t xml:space="preserve">ло 40—50%, вторичного — 60—50%. При ко- </w:t>
      </w:r>
      <w:r>
        <w:br/>
      </w:r>
      <w:r>
        <w:t xml:space="preserve">лебании избытков воздуха в топке в преде- </w:t>
      </w:r>
      <w:r>
        <w:br/>
      </w:r>
      <w:r>
        <w:t xml:space="preserve">лах 1,2—1,26 и изменении нагрузки в преде- </w:t>
      </w:r>
      <w:r>
        <w:br/>
      </w:r>
      <w:r>
        <w:t xml:space="preserve">лах 54—66 т/ч потеря с химическим недожо- </w:t>
      </w:r>
      <w:r>
        <w:br/>
      </w:r>
      <w:r>
        <w:t xml:space="preserve">гом топлива составляла 0,4—0,8%, потеря с ме- </w:t>
      </w:r>
      <w:r>
        <w:br/>
      </w:r>
      <w:r>
        <w:t xml:space="preserve">ханическим недожогом — 1,0—1,5$ф. Измере- </w:t>
      </w:r>
      <w:r>
        <w:br/>
      </w:r>
      <w:r>
        <w:t xml:space="preserve">ния температур в топке показали, что ядро </w:t>
      </w:r>
      <w:r>
        <w:br/>
      </w:r>
      <w:r>
        <w:t xml:space="preserve">факела располагается примерно в середине </w:t>
      </w:r>
      <w:r>
        <w:br/>
      </w:r>
      <w:r>
        <w:t xml:space="preserve">топочной камеры на уровне осей горелок. За </w:t>
      </w:r>
      <w:r>
        <w:br/>
      </w:r>
      <w:r>
        <w:t xml:space="preserve">счет лучшего использования топочного объе- </w:t>
      </w:r>
      <w:r>
        <w:br/>
      </w:r>
      <w:r>
        <w:t xml:space="preserve">ма температура газов снизилась и шлакова- </w:t>
      </w:r>
      <w:r>
        <w:br/>
      </w:r>
      <w:r>
        <w:t xml:space="preserve">ние топки прекратилось.</w:t>
      </w:r>
    </w:p>
    <w:p>
      <w:pPr>
        <w:pStyle w:val="Normal"/>
      </w:pPr>
      <w:r>
        <w:t xml:space="preserve">С целью улучшения аэродинамики топоч- </w:t>
      </w:r>
      <w:r>
        <w:br/>
      </w:r>
      <w:r>
        <w:t xml:space="preserve">ной камеры и повышения надежности зажига- </w:t>
      </w:r>
      <w:r>
        <w:br/>
      </w:r>
      <w:r>
        <w:t xml:space="preserve">ния пыли в шахтно-мельничной топке Москов- </w:t>
      </w:r>
      <w:r>
        <w:br/>
      </w:r>
      <w:r>
        <w:t xml:space="preserve">ский энергетический институт предложил кон- </w:t>
      </w:r>
      <w:r>
        <w:br/>
      </w:r>
      <w:r>
        <w:t xml:space="preserve">струкцию горелки с тонкими струями (рис. 4).</w:t>
      </w:r>
    </w:p>
    <w:p>
      <w:pPr>
        <w:pStyle w:val="Normal"/>
      </w:pPr>
      <w:r>
        <w:t xml:space="preserve">Пылевоздушная смесь вместе с вторичным </w:t>
      </w:r>
      <w:r>
        <w:br/>
      </w:r>
      <w:r>
        <w:t xml:space="preserve">воздухом вводится в топку со скоростью 20— </w:t>
      </w:r>
      <w:r>
        <w:br/>
      </w:r>
      <w:r>
        <w:t xml:space="preserve">30 м/сек через узкие вертикальные окна. Для </w:t>
      </w:r>
      <w:r>
        <w:br/>
      </w:r>
      <w:r>
        <w:t xml:space="preserve">улучшения условий зажигания пыли вторич- </w:t>
      </w:r>
      <w:r>
        <w:br/>
      </w:r>
      <w:r>
        <w:t xml:space="preserve">ный воздух подается в среднюю часть каж- </w:t>
      </w:r>
      <w:r>
        <w:br/>
      </w:r>
      <w:r>
        <w:t xml:space="preserve">дой струи с тем, чтобы иметь в наружных</w:t>
      </w:r>
    </w:p>
    <w:p>
      <w:pPr>
        <w:pStyle w:val="Normal"/>
      </w:pPr>
      <w:r>
        <w:t xml:space="preserve">ыы ЭНЕРГЕТИК</w:t>
      </w:r>
    </w:p>
    <w:p>
      <w:pPr>
        <w:pStyle w:val="Normal"/>
      </w:pPr>
      <w:r>
        <w:t xml:space="preserve">Рис. 5. Безнапорная турбулентная горелка </w:t>
      </w:r>
      <w:r>
        <w:br/>
      </w:r>
      <w:r>
        <w:t xml:space="preserve">Ленэнерго —ЦКТИ.</w:t>
      </w:r>
    </w:p>
    <w:p>
      <w:pPr>
        <w:pStyle w:val="Normal"/>
      </w:pPr>
      <w:r>
        <w:t xml:space="preserve">слоях повышенную концентрацию пыли. Ма- </w:t>
      </w:r>
      <w:r>
        <w:br/>
      </w:r>
      <w:r>
        <w:t xml:space="preserve">лая ширина и большой периметр каждой струи </w:t>
      </w:r>
      <w:r>
        <w:br/>
      </w:r>
      <w:r>
        <w:t xml:space="preserve">должны обеспечить быстрое воспламенение </w:t>
      </w:r>
      <w:r>
        <w:br/>
      </w:r>
      <w:r>
        <w:t xml:space="preserve">потока пыли, выходящего из горелки, и более </w:t>
      </w:r>
      <w:r>
        <w:br/>
      </w:r>
      <w:r>
        <w:t xml:space="preserve">раннее ее сгорание.</w:t>
      </w:r>
    </w:p>
    <w:p>
      <w:pPr>
        <w:pStyle w:val="Normal"/>
      </w:pPr>
      <w:r>
        <w:t xml:space="preserve">Рассматриваемые горелки эксплуатируют- </w:t>
      </w:r>
      <w:r>
        <w:br/>
      </w:r>
      <w:r>
        <w:t xml:space="preserve">ся на нескольких котлах, сжигающих фрезер- </w:t>
      </w:r>
      <w:r>
        <w:br/>
      </w:r>
      <w:r>
        <w:t xml:space="preserve">ный торф.</w:t>
      </w:r>
    </w:p>
    <w:p>
      <w:pPr>
        <w:pStyle w:val="Normal"/>
      </w:pPr>
      <w:r>
        <w:t xml:space="preserve">Опыт эксплуатации и исследование этих </w:t>
      </w:r>
      <w:r>
        <w:br/>
      </w:r>
      <w:r>
        <w:t xml:space="preserve">горелок показали, что при их применении по- </w:t>
      </w:r>
      <w:r>
        <w:br/>
      </w:r>
      <w:r>
        <w:t xml:space="preserve">вышается устойчивость процесса горения. При </w:t>
      </w:r>
      <w:r>
        <w:br/>
      </w:r>
      <w:r>
        <w:t xml:space="preserve">испытании котла с нагрузками, близкими кно- </w:t>
      </w:r>
      <w:r>
        <w:br/>
      </w:r>
      <w:r>
        <w:t xml:space="preserve">минальным (75 т/4ч), содержание СО) за вто- </w:t>
      </w:r>
      <w:r>
        <w:br/>
      </w:r>
      <w:r>
        <w:t xml:space="preserve">рой ступенью водяного экономайзера колеба- </w:t>
      </w:r>
      <w:r>
        <w:br/>
      </w:r>
      <w:r>
        <w:t xml:space="preserve">лось в, пределах 14,3—15,1%' (а=1,35—1,27), </w:t>
      </w:r>
      <w:r>
        <w:br/>
      </w:r>
      <w:r>
        <w:t xml:space="preserve">потеря © механическим недожогом составила </w:t>
      </w:r>
      <w:r>
        <w:br/>
      </w:r>
      <w:r>
        <w:t xml:space="preserve">0,25—1%. Пылевой поток воспламеняется не- </w:t>
      </w:r>
      <w:r>
        <w:br/>
      </w:r>
      <w:r>
        <w:t xml:space="preserve">посредственно по выходе из амбразуры. Тем- </w:t>
      </w:r>
      <w:r>
        <w:br/>
      </w:r>
      <w:r>
        <w:t xml:space="preserve">пература в корне факела составляла 880— </w:t>
      </w:r>
      <w:r>
        <w:br/>
      </w:r>
      <w:r>
        <w:t xml:space="preserve">985°С, что свидетельствует о хорошем тем- </w:t>
      </w:r>
      <w:r>
        <w:br/>
      </w:r>
      <w:r>
        <w:t xml:space="preserve">пературном уровне процесса горения и его </w:t>
      </w:r>
      <w:r>
        <w:br/>
      </w:r>
      <w:r>
        <w:t xml:space="preserve">устойчивости. Выпадение фрезерного торфа </w:t>
      </w:r>
      <w:r>
        <w:br/>
      </w:r>
      <w:r>
        <w:t xml:space="preserve">в шлаковую воронку неё наблюдается.</w:t>
      </w:r>
    </w:p>
    <w:p>
      <w:pPr>
        <w:pStyle w:val="Normal"/>
      </w:pPr>
      <w:r>
        <w:t xml:space="preserve">Горелками МЭИ был также оборудован </w:t>
      </w:r>
      <w:r>
        <w:br/>
      </w:r>
      <w:r>
        <w:t xml:space="preserve">котел ТП-170 паропроизводительностью </w:t>
      </w:r>
      <w:r>
        <w:br/>
      </w:r>
      <w:r>
        <w:t xml:space="preserve">170 т/ч при сжигании фрезерного торфа. </w:t>
      </w:r>
      <w:r>
        <w:br/>
      </w:r>
      <w:r>
        <w:t xml:space="preserve">В результате применения горелок МЭИ вза- </w:t>
      </w:r>
      <w:r>
        <w:br/>
      </w:r>
      <w:r>
        <w:t xml:space="preserve">мен амбразур с рассекателями была ликви- </w:t>
      </w:r>
      <w:r>
        <w:br/>
      </w:r>
      <w:r>
        <w:t xml:space="preserve">дирована пульсация факела и снижено содер- </w:t>
      </w:r>
      <w:r>
        <w:br/>
      </w:r>
      <w:r>
        <w:t xml:space="preserve">жание горючих в уносе.</w:t>
      </w:r>
    </w:p>
    <w:p>
      <w:pPr>
        <w:pStyle w:val="Normal"/>
      </w:pPr>
      <w:r>
        <w:t xml:space="preserve">При номинальной нагрузке котла потеря </w:t>
      </w:r>
      <w:r>
        <w:br/>
      </w:r>
      <w:r>
        <w:t xml:space="preserve">от механического недожога топлива снизи- </w:t>
      </w:r>
      <w:r>
        <w:br/>
      </w:r>
      <w:r>
        <w:t xml:space="preserve">лась с 2 до 0,6ф. Паропроизводительность </w:t>
      </w:r>
      <w:r>
        <w:br/>
      </w:r>
      <w:r>
        <w:t xml:space="preserve">котла‘ достигала 190 т/ч; шлакования стен </w:t>
      </w:r>
      <w:r>
        <w:br/>
      </w:r>
      <w:r>
        <w:t xml:space="preserve">топки не возникало.</w:t>
      </w:r>
    </w:p>
    <w:p>
      <w:pPr>
        <w:pStyle w:val="Normal"/>
      </w:pPr>
      <w:r>
        <w:t xml:space="preserve">На некоторых котлах эксплуатируются </w:t>
      </w:r>
      <w:r>
        <w:br/>
      </w:r>
      <w:r>
        <w:t xml:space="preserve">безнапорные турбулентные горелки Ленэнер-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го — ЦКТИ, изображенные на рис. 5. Горе- </w:t>
      </w:r>
      <w:r>
        <w:br/>
      </w:r>
      <w:r>
        <w:t xml:space="preserve">лочное устройство состоит из круглой амбра- </w:t>
      </w:r>
      <w:r>
        <w:br/>
      </w:r>
      <w:r>
        <w:t xml:space="preserve">зуры, вокруг которой расположены сопла для </w:t>
      </w:r>
      <w:r>
        <w:br/>
      </w:r>
      <w:r>
        <w:t xml:space="preserve">подачи вторичного воздуха. Вторичный воз- </w:t>
      </w:r>
      <w:r>
        <w:br/>
      </w:r>
      <w:r>
        <w:t xml:space="preserve">дух образует струи, завихривающие пылевой </w:t>
      </w:r>
      <w:r>
        <w:br/>
      </w:r>
      <w:r>
        <w:t xml:space="preserve">поток, выходящий из амбразуры. Пылевой </w:t>
      </w:r>
      <w:r>
        <w:br/>
      </w:r>
      <w:r>
        <w:t xml:space="preserve">поток поступает в топку со скоростью </w:t>
      </w:r>
      <w:r>
        <w:br/>
      </w:r>
      <w:r>
        <w:t xml:space="preserve">6—8 м/сек, вторичный воздух выходит из ©о- </w:t>
      </w:r>
      <w:r>
        <w:br/>
      </w:r>
      <w:r>
        <w:t xml:space="preserve">пел со скоростью 30—40 м/сек. В ‘центре го- </w:t>
      </w:r>
      <w:r>
        <w:br/>
      </w:r>
      <w:r>
        <w:t xml:space="preserve">релки установлен конус-рассекатель, который </w:t>
      </w:r>
      <w:r>
        <w:br/>
      </w:r>
      <w:r>
        <w:t xml:space="preserve">содействует перемешиванию потока. При ра- </w:t>
      </w:r>
      <w:r>
        <w:br/>
      </w:r>
      <w:r>
        <w:t xml:space="preserve">боте горелки пыление мельницы, сепарацион- </w:t>
      </w:r>
      <w:r>
        <w:br/>
      </w:r>
      <w:r>
        <w:t xml:space="preserve">ной шахты и тракта топливоподачи не наблю- </w:t>
      </w:r>
      <w:r>
        <w:br/>
      </w:r>
      <w:r>
        <w:t xml:space="preserve">дается. Испытания горелки, произведенные на </w:t>
      </w:r>
      <w:r>
        <w:br/>
      </w:r>
      <w:r>
        <w:t xml:space="preserve">котле паропроизводительностью 230 т/ч при </w:t>
      </w:r>
      <w:r>
        <w:br/>
      </w:r>
      <w:r>
        <w:t xml:space="preserve">сжигании воркутского угля, смеси воркутско- </w:t>
      </w:r>
      <w:r>
        <w:br/>
      </w:r>
      <w:r>
        <w:t xml:space="preserve">го (70%) и донецкого марки ПС (30%) и под- </w:t>
      </w:r>
      <w:r>
        <w:br/>
      </w:r>
      <w:r>
        <w:t xml:space="preserve">московного углей показали, что ядро факела </w:t>
      </w:r>
      <w:r>
        <w:br/>
      </w:r>
      <w:r>
        <w:t xml:space="preserve">размещалось вблизи центра топки. При сжи- </w:t>
      </w:r>
      <w:r>
        <w:br/>
      </w:r>
      <w:r>
        <w:t xml:space="preserve">гании воркутского угля (У =30—324) поте- </w:t>
      </w:r>
      <w:r>
        <w:br/>
      </w:r>
      <w:r>
        <w:t xml:space="preserve">ря от механического недожога составила </w:t>
      </w:r>
      <w:r>
        <w:br/>
      </w:r>
      <w:r>
        <w:t xml:space="preserve">1,5%, а при сжигании смеси воркутского и до- </w:t>
      </w:r>
      <w:r>
        <w:br/>
      </w:r>
      <w:r>
        <w:t xml:space="preserve">нецкого углей марки ПС (У =18%) величи- </w:t>
      </w:r>
      <w:r>
        <w:br/>
      </w:r>
      <w:r>
        <w:t xml:space="preserve">на 44 достигала 2,1ф. При сжигании подмо- </w:t>
      </w:r>
      <w:r>
        <w:br/>
      </w:r>
      <w:r>
        <w:t xml:space="preserve">сковного угля содержание горючих в уносе </w:t>
      </w:r>
      <w:r>
        <w:br/>
      </w:r>
      <w:r>
        <w:t xml:space="preserve">составило около 1,5%.</w:t>
      </w:r>
    </w:p>
    <w:p>
      <w:pPr>
        <w:pStyle w:val="Normal"/>
      </w:pPr>
      <w:r>
        <w:t xml:space="preserve">На двух уральских электростанциях при- </w:t>
      </w:r>
      <w:r>
        <w:br/>
      </w:r>
      <w:r>
        <w:t xml:space="preserve">менены горелки Уральского отделения </w:t>
      </w:r>
      <w:r>
        <w:br/>
      </w:r>
      <w:r>
        <w:t xml:space="preserve">ОРГРЭС —ВНИИМТ (рис. 6).</w:t>
      </w:r>
    </w:p>
    <w:p>
      <w:pPr>
        <w:pStyle w:val="Normal"/>
      </w:pPr>
      <w:r>
        <w:t xml:space="preserve">Горелка состоит из цилиндрического па- </w:t>
      </w:r>
      <w:r>
        <w:br/>
      </w:r>
      <w:r>
        <w:t xml:space="preserve">трубка, соединенного с верхней частью сепа- </w:t>
      </w:r>
      <w:r>
        <w:br/>
      </w:r>
      <w:r>
        <w:t xml:space="preserve">рационной шахты. В патрубке имеется щель, </w:t>
      </w:r>
      <w:r>
        <w:br/>
      </w:r>
      <w:r>
        <w:t xml:space="preserve">к которой тангенциально подведен вторичный </w:t>
      </w:r>
      <w:r>
        <w:br/>
      </w:r>
      <w:r>
        <w:t xml:space="preserve">воздух. Другая-чаеть воздуха через централь- </w:t>
      </w:r>
      <w:r>
        <w:br/>
      </w:r>
      <w:r>
        <w:t xml:space="preserve">ный патрубок может подаваться вдоль оси</w:t>
      </w:r>
    </w:p>
    <w:p>
      <w:pPr>
        <w:pStyle w:val="Normal"/>
      </w:pPr>
      <w:r>
        <w:t xml:space="preserve">Рис. 6. Горелка Уральского отделения </w:t>
      </w:r>
      <w:r>
        <w:br/>
      </w:r>
      <w:r>
        <w:t xml:space="preserve">ОРГРЭС-ВНИИМТ.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э. 5 ЕЕ ЗилеЕиав ЕЕ </w:t>
      </w:r>
      <w:r>
        <w:br/>
      </w:r>
      <w:r>
        <w:t xml:space="preserve">Е И И В Вер ее М </w:t>
      </w:r>
      <w:r>
        <w:br/>
      </w:r>
      <w:r>
        <w:t xml:space="preserve">к а! </w:t>
      </w:r>
      <w:r>
        <w:br/>
      </w:r>
      <w:r>
        <w:t xml:space="preserve">1 | ‘а </w:t>
      </w:r>
      <w:r>
        <w:br/>
      </w:r>
      <w:r>
        <w:t xml:space="preserve">|- | Ве </w:t>
      </w:r>
      <w:r>
        <w:br/>
      </w:r>
      <w:r>
        <w:t xml:space="preserve">о р </w:t>
      </w:r>
      <w:r>
        <w:br/>
      </w:r>
      <w:r>
        <w:t xml:space="preserve">1 ! </w:t>
      </w:r>
      <w:r>
        <w:br/>
      </w:r>
      <w:r>
        <w:t xml:space="preserve">} № </w:t>
      </w:r>
      <w:r>
        <w:br/>
      </w:r>
      <w:r>
        <w:t xml:space="preserve">и! </w:t>
      </w:r>
      <w:r>
        <w:br/>
      </w:r>
      <w:r>
        <w:t xml:space="preserve">| у</w:t>
      </w:r>
    </w:p>
    <w:p>
      <w:pPr>
        <w:pStyle w:val="Normal"/>
      </w:pPr>
      <w:r>
        <w:t xml:space="preserve">Рис. 7. Мельница с инер-</w:t>
      </w:r>
    </w:p>
    <w:p>
      <w:pPr>
        <w:pStyle w:val="Normal"/>
      </w:pPr>
      <w:r>
        <w:t xml:space="preserve">ЦИОННЫМ сепаратором </w:t>
      </w:r>
      <w:r>
        <w:br/>
      </w:r>
      <w:r>
        <w:t xml:space="preserve">пыли и многощелевой </w:t>
      </w:r>
      <w:r>
        <w:br/>
      </w:r>
      <w:r>
        <w:t xml:space="preserve">Е эжекторной горелкой. </w:t>
      </w:r>
      <w:r>
        <w:br/>
      </w:r>
      <w:r>
        <w:t xml:space="preserve">“© </w:t>
      </w:r>
      <w:r>
        <w:br/>
      </w:r>
      <w:r>
        <w:t xml:space="preserve">'2ОЕЕ2 2 незейЕЫЫ</w:t>
      </w:r>
    </w:p>
    <w:p>
      <w:pPr>
        <w:pStyle w:val="Normal"/>
      </w:pPr>
      <w:r>
        <w:t xml:space="preserve">орелки. Длина и положение факела в топке </w:t>
      </w:r>
      <w:r>
        <w:br/>
      </w:r>
      <w:r>
        <w:t xml:space="preserve">егулируются перераспределением вторично- </w:t>
      </w:r>
      <w:r>
        <w:br/>
      </w:r>
      <w:r>
        <w:t xml:space="preserve">о воздуха между тангенциальным и централь- </w:t>
      </w:r>
      <w:r>
        <w:br/>
      </w:r>
      <w:r>
        <w:t xml:space="preserve">ым подводами или с помощью заслонки на </w:t>
      </w:r>
      <w:r>
        <w:br/>
      </w:r>
      <w:r>
        <w:t xml:space="preserve">‘ангенциальном подводе.</w:t>
      </w:r>
    </w:p>
    <w:p>
      <w:pPr>
        <w:pStyle w:val="Normal"/>
      </w:pPr>
      <w:r>
        <w:t xml:space="preserve">Значительное влияние на экономичность </w:t>
      </w:r>
      <w:r>
        <w:br/>
      </w:r>
      <w:r>
        <w:t xml:space="preserve">опочного процесса и положение факела ока- </w:t>
      </w:r>
      <w:r>
        <w:br/>
      </w:r>
      <w:r>
        <w:t xml:space="preserve">ывает наличие заднего дутья. Сопла заднего </w:t>
      </w:r>
      <w:r>
        <w:br/>
      </w:r>
      <w:r>
        <w:t xml:space="preserve">‘утья наклонены под углом 25° к оси горелок. </w:t>
      </w:r>
      <w:r>
        <w:br/>
      </w:r>
      <w:r>
        <w:t xml:space="preserve">оздух вводится в топку со скоростью 30— </w:t>
      </w:r>
      <w:r>
        <w:br/>
      </w:r>
      <w:r>
        <w:t xml:space="preserve">5 м/сек. Регулированием подачи тангенци-</w:t>
      </w:r>
    </w:p>
    <w:p>
      <w:pPr>
        <w:pStyle w:val="Normal"/>
      </w:pPr>
      <w:r>
        <w:t xml:space="preserve">ЭЗЕЕРРЕТИК 31</w:t>
      </w:r>
    </w:p>
    <w:p>
      <w:pPr>
        <w:pStyle w:val="Normal"/>
      </w:pPr>
      <w:r>
        <w:t xml:space="preserve">ального, центрального и заднего воздуха мож- </w:t>
      </w:r>
      <w:r>
        <w:br/>
      </w:r>
      <w:r>
        <w:t xml:space="preserve">но добиться значительного перемещения фа- </w:t>
      </w:r>
      <w:r>
        <w:br/>
      </w:r>
      <w:r>
        <w:t xml:space="preserve">кела по глубине топки. При закрытии цен- </w:t>
      </w:r>
      <w:r>
        <w:br/>
      </w:r>
      <w:r>
        <w:t xml:space="preserve">трального воздуха и при скорости ввода тан- </w:t>
      </w:r>
      <w:r>
        <w:br/>
      </w:r>
      <w:r>
        <w:t xml:space="preserve">генциального воздуха в горелки 35—40 м/сек </w:t>
      </w:r>
      <w:r>
        <w:br/>
      </w:r>
      <w:r>
        <w:t xml:space="preserve">факел. удавалось вплотную приблизить к пе- </w:t>
      </w:r>
      <w:r>
        <w:br/>
      </w:r>
      <w:r>
        <w:t xml:space="preserve">редней стене топки.</w:t>
      </w:r>
    </w:p>
    <w:p>
      <w:pPr>
        <w:pStyle w:val="Normal"/>
      </w:pPr>
      <w:r>
        <w:t xml:space="preserve">С целью обеспечить устойчивое и эконо- </w:t>
      </w:r>
      <w:r>
        <w:br/>
      </w:r>
      <w:r>
        <w:t xml:space="preserve">мичное сжигание высоковлажного фрезерного </w:t>
      </w:r>
      <w:r>
        <w:br/>
      </w:r>
      <w:r>
        <w:t xml:space="preserve">торфа на котле. паропроизводительностью </w:t>
      </w:r>
      <w:r>
        <w:br/>
      </w:r>
      <w:r>
        <w:t xml:space="preserve">75 т/ч были установлены многощелевые эжек- </w:t>
      </w:r>
      <w:r>
        <w:br/>
      </w:r>
      <w:r>
        <w:t xml:space="preserve">торные горелки, изображенные на рис. 7. Го- </w:t>
      </w:r>
      <w:r>
        <w:br/>
      </w:r>
      <w:r>
        <w:t xml:space="preserve">релка смонтирована на установке, оборудо- </w:t>
      </w:r>
      <w:r>
        <w:br/>
      </w:r>
      <w:r>
        <w:t xml:space="preserve">ванной молотковой ‘мельницей с инерционным </w:t>
      </w:r>
      <w:r>
        <w:br/>
      </w:r>
      <w:r>
        <w:t xml:space="preserve">сепаратором пыли, и состоит из ряда кана- </w:t>
      </w:r>
      <w:r>
        <w:br/>
      </w:r>
      <w:r>
        <w:t xml:space="preserve">лов, к которым пылепоток подсасывается за </w:t>
      </w:r>
      <w:r>
        <w:br/>
      </w:r>
      <w:r>
        <w:t xml:space="preserve">счет разрежения, возникающего перед горел- </w:t>
      </w:r>
      <w:r>
        <w:br/>
      </w:r>
      <w:r>
        <w:t xml:space="preserve">кой. Разрежение создается с помощью вто- </w:t>
      </w:r>
      <w:r>
        <w:br/>
      </w:r>
      <w:r>
        <w:t xml:space="preserve">ричного воздуха, выходящего со скоростью </w:t>
      </w:r>
      <w:r>
        <w:br/>
      </w:r>
      <w:r>
        <w:t xml:space="preserve">90—100 м/сек из сопел, размещенных перед </w:t>
      </w:r>
      <w:r>
        <w:br/>
      </w:r>
      <w:r>
        <w:t xml:space="preserve">каналами. Разрежение, создаваемое перед го- </w:t>
      </w:r>
      <w:r>
        <w:br/>
      </w:r>
      <w:r>
        <w:t xml:space="preserve">релкой, используется для подсоса топочных га- </w:t>
      </w:r>
      <w:r>
        <w:br/>
      </w:r>
      <w:r>
        <w:t xml:space="preserve">зов с целью сушки топлива в процессе размола.</w:t>
      </w:r>
    </w:p>
    <w:p>
      <w:pPr>
        <w:pStyle w:val="Normal"/>
      </w:pPr>
      <w:r>
        <w:t xml:space="preserve">На описываемом котле может сжигаться </w:t>
      </w:r>
      <w:r>
        <w:br/>
      </w:r>
      <w:r>
        <w:t xml:space="preserve">фрезерный торф влажностью до 60%. Котел </w:t>
      </w:r>
      <w:r>
        <w:br/>
      </w:r>
      <w:r>
        <w:t xml:space="preserve">устойчиво несет номинальную нагрузку, при </w:t>
      </w:r>
      <w:r>
        <w:br/>
      </w:r>
      <w:r>
        <w:t xml:space="preserve">этом шлакование топки отсутствует !. Подоб- </w:t>
      </w:r>
      <w:r>
        <w:br/>
      </w:r>
      <w:r>
        <w:t xml:space="preserve">ная конструкция горелки нашла также при- </w:t>
      </w:r>
      <w:r>
        <w:br/>
      </w:r>
      <w:r>
        <w:t xml:space="preserve">менение на ряде зарубежных установок при </w:t>
      </w:r>
      <w:r>
        <w:br/>
      </w:r>
      <w:r>
        <w:t xml:space="preserve">сжигании высоковлажных бурых углей.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Для котлов паропроизводительностью </w:t>
      </w:r>
      <w:r>
        <w:br/>
      </w:r>
      <w:r>
        <w:t xml:space="preserve">10—50 т/ч при сжигании бурых углей, торфа </w:t>
      </w:r>
      <w:r>
        <w:br/>
      </w:r>
      <w:r>
        <w:t xml:space="preserve">и сланцев до сих пор наиболее часто приме- </w:t>
      </w:r>
      <w:r>
        <w:br/>
      </w:r>
      <w:r>
        <w:t xml:space="preserve">няются открытые амбразуры. Для тех же топ- </w:t>
      </w:r>
      <w:r>
        <w:br/>
      </w:r>
      <w:r>
        <w:t xml:space="preserve">лив, но для котлов паропроизводительностью </w:t>
      </w:r>
      <w:r>
        <w:br/>
      </w:r>
      <w:r>
        <w:t xml:space="preserve">50—110 т/ч, применяются амбразуры с рас- </w:t>
      </w:r>
      <w:r>
        <w:br/>
      </w:r>
      <w:r>
        <w:t xml:space="preserve">секателями.</w:t>
      </w:r>
    </w:p>
    <w:p>
      <w:pPr>
        <w:pStyle w:val="Normal"/>
      </w:pPr>
      <w:r>
        <w:t xml:space="preserve">2. Для мощных котлов (более 110 т/ч) </w:t>
      </w:r>
      <w:r>
        <w:br/>
      </w:r>
      <w:r>
        <w:t xml:space="preserve">при сжигании бурых углей и торфа следует </w:t>
      </w:r>
      <w:r>
        <w:br/>
      </w:r>
      <w:r>
        <w:t xml:space="preserve">использовать эжекционные амбразуры.</w:t>
      </w:r>
    </w:p>
    <w:p>
      <w:pPr>
        <w:pStyle w:val="Normal"/>
      </w:pPr>
      <w:r>
        <w:t xml:space="preserve">3. При сжигании торфа для котлов малой </w:t>
      </w:r>
      <w:r>
        <w:br/>
      </w:r>
      <w:r>
        <w:t xml:space="preserve">и средней производительности нашли приме- </w:t>
      </w:r>
      <w:r>
        <w:br/>
      </w:r>
      <w:r>
        <w:t xml:space="preserve">нение горелки МЭИ с тонкими струями.</w:t>
      </w:r>
    </w:p>
    <w:p>
      <w:pPr>
        <w:pStyle w:val="Normal"/>
      </w:pPr>
      <w:r>
        <w:t xml:space="preserve">4. При сжигании каменных углей незави- </w:t>
      </w:r>
      <w:r>
        <w:br/>
      </w:r>
      <w:r>
        <w:t xml:space="preserve">симо от паропроизводительности котлов ис- </w:t>
      </w:r>
      <w:r>
        <w:br/>
      </w:r>
      <w:r>
        <w:t xml:space="preserve">пользуются турбулентные горелки (типа </w:t>
      </w:r>
      <w:r>
        <w:br/>
      </w:r>
      <w:r>
        <w:t xml:space="preserve">ОРЬРЭС ЦКТ).</w:t>
      </w:r>
    </w:p>
    <w:p>
      <w:pPr>
        <w:pStyle w:val="Normal"/>
      </w:pPr>
      <w:r>
        <w:t xml:space="preserve">5. При сжигании высоковлажных бурых </w:t>
      </w:r>
      <w:r>
        <w:br/>
      </w:r>
      <w:r>
        <w:t xml:space="preserve">углей и фрезерного торфа перспективно при- </w:t>
      </w:r>
      <w:r>
        <w:br/>
      </w:r>
      <w:r>
        <w:t xml:space="preserve">менение многощелевых эжекторных горелок.</w:t>
      </w:r>
    </w:p>
    <w:p>
      <w:pPr>
        <w:pStyle w:val="Normal"/>
      </w:pPr>
      <w:r>
        <w:t xml:space="preserve">1 Применение описываемой горелки позволило сни- </w:t>
      </w:r>
      <w:r>
        <w:br/>
      </w:r>
      <w:r>
        <w:t xml:space="preserve">зить удельный расход электроэнергии на размол до </w:t>
      </w:r>
      <w:r>
        <w:br/>
      </w:r>
      <w:r>
        <w:t xml:space="preserve">3—4 квт.ч/т торфа и 4,5—7 квт-ч/т подмосковного </w:t>
      </w:r>
      <w:r>
        <w:br/>
      </w:r>
      <w:r>
        <w:t xml:space="preserve">угля.</w:t>
      </w:r>
    </w:p>
    <w:p>
      <w:pPr>
        <w:pStyle w:val="Normal"/>
      </w:pPr>
      <w:r>
        <w:t xml:space="preserve">ЗА ЭНЕРГЕТИК — №</w:t>
      </w:r>
    </w:p>
    <w:p>
      <w:pPr>
        <w:pStyle w:val="Normal"/>
      </w:pPr>
      <w:r>
        <w:t xml:space="preserve">Улучшение работы питательного агрегата СВП-220-280</w:t>
      </w:r>
    </w:p>
    <w:p>
      <w:pPr>
        <w:pStyle w:val="Normal"/>
      </w:pPr>
      <w:r>
        <w:t xml:space="preserve">Г. И. ХРУПАЧЕВ</w:t>
      </w:r>
    </w:p>
    <w:p>
      <w:pPr>
        <w:pStyle w:val="Normal"/>
      </w:pPr>
      <w:r>
        <w:t xml:space="preserve">На Черепетской ГРЭС для питания паро- </w:t>
      </w:r>
      <w:r>
        <w:br/>
      </w:r>
      <w:r>
        <w:t xml:space="preserve">вых котлов ТП-240 установлены насосные </w:t>
      </w:r>
      <w:r>
        <w:br/>
      </w:r>
      <w:r>
        <w:t xml:space="preserve">агрегаты СВП-220-280 ЛМЗ с приводом от </w:t>
      </w:r>
      <w:r>
        <w:br/>
      </w:r>
      <w:r>
        <w:t xml:space="preserve">электродвигателя АТМ-3500-2 мощностью </w:t>
      </w:r>
      <w:r>
        <w:br/>
      </w:r>
      <w:r>
        <w:t xml:space="preserve">3500 квт на 2975 об/мин.</w:t>
      </w:r>
    </w:p>
    <w:p>
      <w:pPr>
        <w:pStyle w:val="Normal"/>
      </w:pPr>
      <w:r>
        <w:t xml:space="preserve">Агрегат состоит из двух последовательно </w:t>
      </w:r>
      <w:r>
        <w:br/>
      </w:r>
      <w:r>
        <w:t xml:space="preserve">включенных насосов: главного питательного </w:t>
      </w:r>
      <w:r>
        <w:br/>
      </w:r>
      <w:r>
        <w:t xml:space="preserve">насоса — ПГ-220-280 и — предвключенного </w:t>
      </w:r>
      <w:r>
        <w:br/>
      </w:r>
      <w:r>
        <w:t xml:space="preserve">ПП-60-280. Основные характеристики насосов </w:t>
      </w:r>
      <w:r>
        <w:br/>
      </w:r>
      <w:r>
        <w:t xml:space="preserve">приведены в таблице.</w:t>
      </w:r>
    </w:p>
    <w:p>
      <w:pPr>
        <w:pStyle w:val="Normal"/>
      </w:pPr>
      <w:r>
        <w:t xml:space="preserve">Насосы </w:t>
      </w:r>
      <w:r>
        <w:br/>
      </w:r>
      <w:r>
        <w:t xml:space="preserve">Характеристика насосов глав- предвклю- </w:t>
      </w:r>
      <w:r>
        <w:br/>
      </w:r>
      <w:r>
        <w:t xml:space="preserve">: ный ченный </w:t>
      </w:r>
      <w:r>
        <w:br/>
      </w:r>
      <w:r>
        <w:t xml:space="preserve">Производительность, т/ч ..... 280 280 </w:t>
      </w:r>
      <w:r>
        <w:br/>
      </w:r>
      <w:r>
        <w:t xml:space="preserve">Давление на напорном [патрубке, </w:t>
      </w:r>
      <w:r>
        <w:br/>
      </w:r>
      <w:r>
        <w:t xml:space="preserve">ати... У 220 60 </w:t>
      </w:r>
      <w:r>
        <w:br/>
      </w:r>
      <w:r>
        <w:t xml:space="preserve">Давление на всасывающем к </w:t>
      </w:r>
      <w:r>
        <w:br/>
      </w:r>
      <w:r>
        <w:t xml:space="preserve">ати. а 50 ВВ </w:t>
      </w:r>
      <w:r>
        <w:br/>
      </w:r>
      <w:r>
        <w:t xml:space="preserve">Температура перекачиваемой воды, ‚°С 225 140 </w:t>
      </w:r>
      <w:r>
        <w:br/>
      </w:r>
      <w:r>
        <w:t xml:space="preserve">Скорость вращения, об/мин . 6 000 2 975 </w:t>
      </w:r>
      <w:r>
        <w:br/>
      </w:r>
      <w:r>
        <w:t xml:space="preserve">Потребляемая мощность, квт 2 300 690</w:t>
      </w:r>
    </w:p>
    <w:p>
      <w:pPr>
        <w:pStyle w:val="Normal"/>
      </w:pPr>
      <w:r>
        <w:t xml:space="preserve">Каждый из насосов имеет собственный 0б-</w:t>
      </w:r>
    </w:p>
    <w:p>
      <w:pPr>
        <w:pStyle w:val="Normal"/>
      </w:pPr>
      <w:r>
        <w:t xml:space="preserve">ратный клапан. В комплекте с обратным кла-.</w:t>
      </w:r>
    </w:p>
    <w:p>
      <w:pPr>
        <w:pStyle w:val="Normal"/>
      </w:pPr>
      <w:r>
        <w:t xml:space="preserve">паном устанавливается  сбросной клапан, </w:t>
      </w:r>
      <w:r>
        <w:br/>
      </w:r>
      <w:r>
        <w:t xml:space="preserve">предназначенный для предохранения насосов </w:t>
      </w:r>
      <w:r>
        <w:br/>
      </w:r>
      <w:r>
        <w:t xml:space="preserve">от перегрева при работе со сниженной произ- </w:t>
      </w:r>
      <w:r>
        <w:br/>
      </w:r>
      <w:r>
        <w:t xml:space="preserve">водительностью (ниже 10% от номинальной).</w:t>
      </w:r>
    </w:p>
    <w:p>
      <w:pPr>
        <w:pStyle w:val="Normal"/>
      </w:pPr>
      <w:r>
        <w:t xml:space="preserve">В ходе наладки ‘питательных агрегатов </w:t>
      </w:r>
      <w:r>
        <w:br/>
      </w:r>
      <w:r>
        <w:t xml:space="preserve">обнаружилась неудовлетворительная работа </w:t>
      </w:r>
      <w:r>
        <w:br/>
      </w:r>
      <w:r>
        <w:t xml:space="preserve">автоматической рециркуляции гидравлическо- </w:t>
      </w:r>
      <w:r>
        <w:br/>
      </w:r>
      <w:r>
        <w:t xml:space="preserve">го типа главного и предвключенного насосов </w:t>
      </w:r>
      <w:r>
        <w:br/>
      </w:r>
      <w:r>
        <w:t xml:space="preserve">из-за значительного пропуска питательной во- </w:t>
      </w:r>
      <w:r>
        <w:br/>
      </w:r>
      <w:r>
        <w:t xml:space="preserve">ды сбросными клапанами и </w:t>
      </w:r>
      <w:r>
        <w:br/>
      </w:r>
      <w:r>
        <w:t xml:space="preserve">сервомоторными устройствами </w:t>
      </w:r>
      <w:r>
        <w:br/>
      </w:r>
      <w:r>
        <w:t xml:space="preserve">вследствие коррозии и эрозии </w:t>
      </w:r>
      <w:r>
        <w:br/>
      </w:r>
      <w:r>
        <w:t xml:space="preserve">их деталей.</w:t>
      </w:r>
    </w:p>
    <w:p>
      <w:pPr>
        <w:pStyle w:val="Normal"/>
      </w:pPr>
      <w:r>
        <w:t xml:space="preserve">Ввиду этого существую- </w:t>
      </w:r>
      <w:r>
        <w:br/>
      </w:r>
      <w:r>
        <w:t xml:space="preserve">щие устройства рециркуляции </w:t>
      </w:r>
      <w:r>
        <w:br/>
      </w:r>
      <w:r>
        <w:t xml:space="preserve">были заменены постоянно дей- </w:t>
      </w:r>
      <w:r>
        <w:br/>
      </w:r>
      <w:r>
        <w:t xml:space="preserve">ствующей схемой рециркуля- </w:t>
      </w:r>
      <w:r>
        <w:br/>
      </w:r>
      <w:r>
        <w:t xml:space="preserve">ции насосов через дроссели- </w:t>
      </w:r>
      <w:r>
        <w:br/>
      </w:r>
      <w:r>
        <w:t xml:space="preserve">рующие шайбы. Непроизводи- </w:t>
      </w:r>
      <w:r>
        <w:br/>
      </w:r>
      <w:r>
        <w:t xml:space="preserve">тельный расход питательной </w:t>
      </w:r>
      <w:r>
        <w:br/>
      </w:r>
      <w:r>
        <w:t xml:space="preserve">воды через постоянно дейст- </w:t>
      </w:r>
      <w:r>
        <w:br/>
      </w:r>
      <w:r>
        <w:t xml:space="preserve">вующую рециркуляцию снижа- </w:t>
      </w:r>
      <w:r>
        <w:br/>
      </w:r>
      <w:r>
        <w:t xml:space="preserve">ет полезную отдачу насосных </w:t>
      </w:r>
      <w:r>
        <w:br/>
      </w:r>
      <w:r>
        <w:t xml:space="preserve">агрегатов и вызывает уменьше- </w:t>
      </w:r>
      <w:r>
        <w:br/>
      </w:r>
      <w:r>
        <w:t xml:space="preserve">ние давления на всасе главно- </w:t>
      </w:r>
      <w:r>
        <w:br/>
      </w:r>
      <w:r>
        <w:t xml:space="preserve">го насоса, нарушает нормаль-</w:t>
      </w:r>
    </w:p>
    <w:p>
      <w:pPr>
        <w:pStyle w:val="Normal"/>
      </w:pPr>
      <w:r>
        <w:t xml:space="preserve">ный режим работы деаэрато- “"иНдель;</w:t>
      </w:r>
    </w:p>
    <w:p>
      <w:pPr>
        <w:pStyle w:val="Normal"/>
      </w:pPr>
      <w:r>
        <w:t xml:space="preserve">1— редуктор с электродвигателем: 2— стойка; </w:t>
      </w:r>
      <w:r>
        <w:br/>
      </w:r>
      <w:r>
        <w:t xml:space="preserve">5—кольцо упорное; 6— пружина; 7— втулка сальника;</w:t>
      </w:r>
    </w:p>
    <w:p>
      <w:pPr>
        <w:pStyle w:val="Normal"/>
      </w:pPr>
      <w:r>
        <w:t xml:space="preserve">ров, так как в них поступает около 12 т/ч пи- </w:t>
      </w:r>
      <w:r>
        <w:br/>
      </w:r>
      <w:r>
        <w:t xml:space="preserve">тательной воды от каждого агрегата с темпе- </w:t>
      </w:r>
      <w:r>
        <w:br/>
      </w:r>
      <w:r>
        <w:t xml:space="preserve">ратурой 225° С. а</w:t>
      </w:r>
    </w:p>
    <w:p>
      <w:pPr>
        <w:pStyle w:val="Normal"/>
      </w:pPr>
      <w:r>
        <w:t xml:space="preserve">Установленные вместо постоянно деи- </w:t>
      </w:r>
      <w:r>
        <w:br/>
      </w:r>
      <w:r>
        <w:t xml:space="preserve">ствующей схемы рециркуляции вентили под- </w:t>
      </w:r>
      <w:r>
        <w:br/>
      </w:r>
      <w:r>
        <w:t xml:space="preserve">вергались сильному эрозионному износу, что </w:t>
      </w:r>
      <w:r>
        <w:br/>
      </w:r>
      <w:r>
        <w:t xml:space="preserve">приводило к большому перетоку воды в де- </w:t>
      </w:r>
      <w:r>
        <w:br/>
      </w:r>
      <w:r>
        <w:t xml:space="preserve">аэраторы. | .</w:t>
      </w:r>
    </w:p>
    <w:p>
      <w:pPr>
        <w:pStyle w:val="Normal"/>
      </w:pPr>
      <w:r>
        <w:t xml:space="preserve">В дальнейшем заводом ЛМЗ. совместно </w:t>
      </w:r>
      <w:r>
        <w:br/>
      </w:r>
      <w:r>
        <w:t xml:space="preserve">с электростанцией была разработана и при- </w:t>
      </w:r>
      <w:r>
        <w:br/>
      </w:r>
      <w:r>
        <w:t xml:space="preserve">менена новая конструкция сбросных клапа- </w:t>
      </w:r>
      <w:r>
        <w:br/>
      </w:r>
      <w:r>
        <w:t xml:space="preserve">нов (рис. 1).</w:t>
      </w:r>
    </w:p>
    <w:p>
      <w:pPr>
        <w:pStyle w:val="Normal"/>
      </w:pPr>
      <w:r>
        <w:t xml:space="preserve">Установка состоит из электропривода за- </w:t>
      </w:r>
      <w:r>
        <w:br/>
      </w:r>
      <w:r>
        <w:t xml:space="preserve">вода «Вулкан», стойки и клапана.</w:t>
      </w:r>
    </w:p>
    <w:p>
      <w:pPr>
        <w:pStyle w:val="Normal"/>
      </w:pPr>
      <w:r>
        <w:t xml:space="preserve">Электропривод включает ресиверный </w:t>
      </w:r>
      <w:r>
        <w:br/>
      </w:r>
      <w:r>
        <w:t xml:space="preserve">электродвигатель трехфазного тока мощ- </w:t>
      </w:r>
      <w:r>
        <w:br/>
      </w:r>
      <w:r>
        <w:t xml:space="preserve">ностью 0,1 кет на 2 700 об/мин, червячный ре- </w:t>
      </w:r>
      <w:r>
        <w:br/>
      </w:r>
      <w:r>
        <w:t xml:space="preserve">дуктор, маховик и коробку концевых выклю- </w:t>
      </w:r>
      <w:r>
        <w:br/>
      </w:r>
      <w:r>
        <w:t xml:space="preserve">чателей.</w:t>
      </w:r>
    </w:p>
    <w:p>
      <w:pPr>
        <w:pStyle w:val="Normal"/>
      </w:pPr>
      <w:r>
        <w:t xml:space="preserve">На корпусе клапана и стойке имеются </w:t>
      </w:r>
      <w:r>
        <w:br/>
      </w:r>
      <w:r>
        <w:t xml:space="preserve">проушины для крепления к металлоконструк- </w:t>
      </w:r>
      <w:r>
        <w:br/>
      </w:r>
      <w:r>
        <w:t xml:space="preserve">ЦИЯМ.</w:t>
      </w:r>
    </w:p>
    <w:p>
      <w:pPr>
        <w:pStyle w:val="Normal"/>
      </w:pPr>
      <w:r>
        <w:t xml:space="preserve">Сбросной клапан (рис. 2) соединен с об- </w:t>
      </w:r>
      <w:r>
        <w:br/>
      </w:r>
      <w:r>
        <w:t xml:space="preserve">ратным клапаном трубопроводом диаметром </w:t>
      </w:r>
      <w:r>
        <w:br/>
      </w:r>
      <w:r>
        <w:t xml:space="preserve">76/6 мм на соответствующее давление. Такой </w:t>
      </w:r>
      <w:r>
        <w:br/>
      </w:r>
      <w:r>
        <w:t xml:space="preserve">же трубопровод соединяет клапан с деаэра-</w:t>
      </w:r>
    </w:p>
    <w:p>
      <w:pPr>
        <w:pStyle w:val="Normal"/>
      </w:pPr>
      <w:r>
        <w:t xml:space="preserve">тором.</w:t>
      </w:r>
    </w:p>
    <w:p>
      <w:pPr>
        <w:pStyle w:val="Normal"/>
      </w:pPr>
      <w:r>
        <w:t xml:space="preserve">Для предотвращения протечек воды по </w:t>
      </w:r>
      <w:r>
        <w:br/>
      </w:r>
      <w:r>
        <w:t xml:space="preserve">штоку клапана применено  сальниковое. </w:t>
      </w:r>
      <w:r>
        <w:br/>
      </w:r>
      <w:r>
        <w:t xml:space="preserve">устройство. |</w:t>
      </w:r>
    </w:p>
    <w:p>
      <w:pPr>
        <w:pStyle w:val="Normal"/>
      </w:pPr>
      <w:r>
        <w:t xml:space="preserve">Для обеспечения надежной работы сброс-. </w:t>
      </w:r>
      <w:r>
        <w:br/>
      </w:r>
      <w:r>
        <w:t xml:space="preserve">ных клапанов на линиях сброса до клапана | </w:t>
      </w:r>
      <w:r>
        <w:br/>
      </w:r>
      <w:r>
        <w:t xml:space="preserve">установлены  вваренные — дросселирующие | </w:t>
      </w:r>
      <w:r>
        <w:br/>
      </w:r>
      <w:r>
        <w:t xml:space="preserve">шайбы. Применение дросселей ставит сброс-. </w:t>
      </w:r>
      <w:r>
        <w:br/>
      </w:r>
      <w:r>
        <w:t xml:space="preserve">ные клапаны в более выгодные ‘условия ра-.</w:t>
      </w:r>
    </w:p>
    <w:p>
      <w:pPr>
        <w:pStyle w:val="Normal"/>
      </w:pPr>
      <w:r>
        <w:t xml:space="preserve">910 </w:t>
      </w:r>
      <w:r>
        <w:br/>
      </w:r>
      <w:r>
        <w:t xml:space="preserve">4-1 5-5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\ </w:t>
      </w:r>
      <w:r>
        <w:br/>
      </w:r>
      <w:r>
        <w:t xml:space="preserve">о ИХ на Е ИЯ А к</w:t>
      </w:r>
    </w:p>
    <w:p>
      <w:pPr>
        <w:pStyle w:val="Normal"/>
      </w:pPr>
      <w:r>
        <w:t xml:space="preserve">ео а ес, ИЕ И ГЫ</w:t>
      </w:r>
    </w:p>
    <w:p>
      <w:pPr>
        <w:pStyle w:val="Normal"/>
      </w:pPr>
      <w:r>
        <w:t xml:space="preserve">РЯ а ть 4-5. В — Ра Е Е и:</w:t>
      </w:r>
    </w:p>
    <w:p>
      <w:pPr>
        <w:pStyle w:val="Normal"/>
      </w:pPr>
      <w:r>
        <w:t xml:space="preserve">ОА ЧЕЕЗИСТ КЫ И ©</w:t>
      </w:r>
    </w:p>
    <w:p>
      <w:pPr>
        <w:pStyle w:val="Normal"/>
      </w:pPr>
      <w:r>
        <w:t xml:space="preserve">[6рос бобы</w:t>
      </w:r>
    </w:p>
    <w:p>
      <w:pPr>
        <w:pStyle w:val="Normal"/>
      </w:pPr>
      <w:r>
        <w:t xml:space="preserve">после клаланс</w:t>
      </w:r>
    </w:p>
    <w:p>
      <w:pPr>
        <w:pStyle w:val="Normal"/>
      </w:pPr>
      <w:r>
        <w:t xml:space="preserve">Рис. 1. Сбросной клапан. |</w:t>
      </w:r>
    </w:p>
    <w:p>
      <w:pPr>
        <w:pStyle w:val="Normal"/>
      </w:pPr>
      <w:r>
        <w:t xml:space="preserve">3— упорный шарикоподшипник;: 4— |</w:t>
      </w:r>
    </w:p>
    <w:p>
      <w:pPr>
        <w:pStyle w:val="Normal"/>
      </w:pPr>
      <w:r>
        <w:t xml:space="preserve">8— шток </w:t>
      </w:r>
      <w:r>
        <w:br/>
      </w:r>
      <w:r>
        <w:t xml:space="preserve">9—тарелка клапана. “наравне </w:t>
      </w:r>
      <w:r>
        <w:br/>
      </w:r>
      <w:r>
        <w:t xml:space="preserve">1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ЭНЕРГЕТИК Э</w:t>
      </w:r>
    </w:p>
    <w:p>
      <w:pPr>
        <w:pStyle w:val="Normal"/>
      </w:pPr>
      <w:r>
        <w:t xml:space="preserve">Кимуля- </w:t>
      </w:r>
      <w:r>
        <w:br/>
      </w:r>
      <w:r>
        <w:t xml:space="preserve">0700 </w:t>
      </w:r>
      <w:r>
        <w:br/>
      </w:r>
      <w:r>
        <w:t xml:space="preserve">Й</w:t>
      </w:r>
    </w:p>
    <w:p>
      <w:pPr>
        <w:pStyle w:val="Normal"/>
      </w:pPr>
      <w:r>
        <w:t xml:space="preserve">Вода вол </w:t>
      </w:r>
      <w:r>
        <w:br/>
      </w:r>
      <w:r>
        <w:t xml:space="preserve">НЫ бак </w:t>
      </w:r>
      <w:r>
        <w:br/>
      </w:r>
      <w:r>
        <w:t xml:space="preserve">Е Ы</w:t>
      </w:r>
    </w:p>
    <w:p>
      <w:pPr>
        <w:pStyle w:val="Normal"/>
      </w:pPr>
      <w:r>
        <w:t xml:space="preserve">770;</w:t>
      </w:r>
    </w:p>
    <w:p>
      <w:pPr>
        <w:pStyle w:val="Normal"/>
      </w:pPr>
      <w:r>
        <w:t xml:space="preserve">2а3ра- </w:t>
      </w:r>
      <w:r>
        <w:br/>
      </w:r>
      <w:r>
        <w:t xml:space="preserve">лам </w:t>
      </w:r>
      <w:r>
        <w:br/>
      </w:r>
      <w:r>
        <w:t xml:space="preserve">ыы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Рис. 2. Схема установки сбросного клапана.</w:t>
      </w:r>
    </w:p>
    <w:p>
      <w:pPr>
        <w:pStyle w:val="Normal"/>
      </w:pPr>
      <w:r>
        <w:t xml:space="preserve">1 — сбросной клапан; 2 — трубопровод диаметром 76/6 мм с ввар </w:t>
      </w:r>
      <w:r>
        <w:br/>
      </w:r>
      <w:r>
        <w:t xml:space="preserve">ными шайбами; 3 — обратный клапан; 4— концевой выключатель; </w:t>
      </w:r>
      <w:r>
        <w:br/>
      </w:r>
      <w:r>
        <w:t xml:space="preserve">5 —напорный патрубок насоса,</w:t>
      </w:r>
    </w:p>
    <w:p>
      <w:pPr>
        <w:pStyle w:val="Normal"/>
      </w:pPr>
      <w:r>
        <w:t xml:space="preserve">боты при малых перепадах давления и при </w:t>
      </w:r>
      <w:r>
        <w:br/>
      </w:r>
      <w:r>
        <w:t xml:space="preserve">отсутствии парообразования.</w:t>
      </w:r>
    </w:p>
    <w:p>
      <w:pPr>
        <w:pStyle w:val="Normal"/>
      </w:pPr>
      <w:r>
        <w:t xml:space="preserve">Автоматическая рециркуляция имеет пе- </w:t>
      </w:r>
      <w:r>
        <w:br/>
      </w:r>
      <w:r>
        <w:t xml:space="preserve">реключатель управления на щите питатель- </w:t>
      </w:r>
      <w:r>
        <w:br/>
      </w:r>
      <w:r>
        <w:t xml:space="preserve">ного агрегата, общий для главного и пред- </w:t>
      </w:r>
      <w:r>
        <w:br/>
      </w:r>
      <w:r>
        <w:t xml:space="preserve">включенного насосов.</w:t>
      </w:r>
    </w:p>
    <w:p>
      <w:pPr>
        <w:pStyle w:val="Normal"/>
      </w:pPr>
      <w:r>
        <w:t xml:space="preserve">Переключатель имеет два положения — </w:t>
      </w:r>
      <w:r>
        <w:br/>
      </w:r>
      <w:r>
        <w:t xml:space="preserve">автоматическое и ручное. Помимо общего пе- </w:t>
      </w:r>
      <w:r>
        <w:br/>
      </w:r>
      <w:r>
        <w:t xml:space="preserve">реключения управления, на каждом редукто- </w:t>
      </w:r>
      <w:r>
        <w:br/>
      </w:r>
      <w:r>
        <w:t xml:space="preserve">ре сбросного клапана установлены индиви- </w:t>
      </w:r>
      <w:r>
        <w:br/>
      </w:r>
      <w:r>
        <w:t xml:space="preserve">дуальные переключатели, имеющие два по- </w:t>
      </w:r>
      <w:r>
        <w:br/>
      </w:r>
      <w:r>
        <w:t xml:space="preserve">ложения — электрическое и ручное.</w:t>
      </w:r>
    </w:p>
    <w:p>
      <w:pPr>
        <w:pStyle w:val="Normal"/>
      </w:pPr>
      <w:r>
        <w:t xml:space="preserve">Принцип работы автоматической рецирку- </w:t>
      </w:r>
      <w:r>
        <w:br/>
      </w:r>
      <w:r>
        <w:t xml:space="preserve">ляции питательных агрегатов следующий.</w:t>
      </w:r>
    </w:p>
    <w:p>
      <w:pPr>
        <w:pStyle w:val="Normal"/>
      </w:pPr>
      <w:r>
        <w:t xml:space="preserve">При снижении расхода питательной воды </w:t>
      </w:r>
      <w:r>
        <w:br/>
      </w:r>
      <w:r>
        <w:t xml:space="preserve">тарелка обратного клапана с грузом опуска- </w:t>
      </w:r>
      <w:r>
        <w:br/>
      </w:r>
      <w:r>
        <w:t xml:space="preserve">ется и замыкаются нижние контакты конце- </w:t>
      </w:r>
      <w:r>
        <w:br/>
      </w:r>
      <w:r>
        <w:t xml:space="preserve">’вых выключателей.</w:t>
      </w:r>
    </w:p>
    <w:p>
      <w:pPr>
        <w:pStyle w:val="Normal"/>
      </w:pPr>
      <w:r>
        <w:t xml:space="preserve">При получении импульса от концевых вы- </w:t>
      </w:r>
      <w:r>
        <w:br/>
      </w:r>
      <w:r>
        <w:t xml:space="preserve">ключателей (рис. 2), установленных на об- </w:t>
      </w:r>
      <w:r>
        <w:br/>
      </w:r>
      <w:r>
        <w:t xml:space="preserve">ратных клапанах, сбросные клапаны откры- </w:t>
      </w:r>
      <w:r>
        <w:br/>
      </w:r>
      <w:r>
        <w:t xml:space="preserve">ваются автоматически: реверсивный электро- </w:t>
      </w:r>
      <w:r>
        <w:br/>
      </w:r>
      <w:r>
        <w:t xml:space="preserve">двигатель через редуктор сообщает поступа- </w:t>
      </w:r>
      <w:r>
        <w:br/>
      </w:r>
      <w:r>
        <w:t xml:space="preserve">тельное движение шпинделю 4 (рис. 1), </w:t>
      </w:r>
      <w:r>
        <w:br/>
      </w:r>
      <w:r>
        <w:t xml:space="preserve">‘а шпиндель передает усилие на упорное </w:t>
      </w:r>
      <w:r>
        <w:br/>
      </w:r>
      <w:r>
        <w:t xml:space="preserve">кольцо, которое сжимает пружину, переме- </w:t>
      </w:r>
      <w:r>
        <w:br/>
      </w:r>
      <w:r>
        <w:t xml:space="preserve">щает клапан в правое крайнее положение и </w:t>
      </w:r>
      <w:r>
        <w:br/>
      </w:r>
      <w:r>
        <w:t xml:space="preserve">открывает его. При этом вода из напорного </w:t>
      </w:r>
      <w:r>
        <w:br/>
      </w:r>
      <w:r>
        <w:t xml:space="preserve">‘патрубка насоса в количестве 30 т/ч, пройдя </w:t>
      </w:r>
      <w:r>
        <w:br/>
      </w:r>
      <w:r>
        <w:t xml:space="preserve">клапан, отводится после предвключенного на- </w:t>
      </w:r>
      <w:r>
        <w:br/>
      </w:r>
      <w:r>
        <w:t xml:space="preserve">соса в аккумуляторный бак, а после главного </w:t>
      </w:r>
      <w:r>
        <w:br/>
      </w:r>
      <w:r>
        <w:t xml:space="preserve">‘насоса — в напорный трубопровод 60 ата </w:t>
      </w:r>
      <w:r>
        <w:br/>
      </w:r>
      <w:r>
        <w:t xml:space="preserve"> ‘предвключенного насоса. Время полного от- </w:t>
      </w:r>
      <w:r>
        <w:br/>
      </w:r>
      <w:r>
        <w:t xml:space="preserve">крытия клапана 10 сек.</w:t>
      </w:r>
    </w:p>
    <w:p>
      <w:pPr>
        <w:pStyle w:val="Normal"/>
      </w:pPr>
      <w:r>
        <w:t xml:space="preserve">При пуске насоса концевые выключатели</w:t>
      </w:r>
    </w:p>
    <w:p>
      <w:pPr>
        <w:pStyle w:val="Normal"/>
      </w:pPr>
      <w:r>
        <w:t xml:space="preserve">Рис. 3. Принципиальная схема автоматической разгрузки </w:t>
      </w:r>
      <w:r>
        <w:br/>
      </w:r>
      <w:r>
        <w:t xml:space="preserve">питательного агрегата.</w:t>
      </w:r>
    </w:p>
    <w:p>
      <w:pPr>
        <w:pStyle w:val="Normal"/>
      </w:pPr>
      <w:r>
        <w:t xml:space="preserve">КВСЗ, КВСО— концевой выключатель электропривода; КВ— кон- </w:t>
      </w:r>
      <w:r>
        <w:br/>
      </w:r>
      <w:r>
        <w:t xml:space="preserve">цевой выключатель на обратном клапане.</w:t>
      </w:r>
    </w:p>
    <w:p>
      <w:pPr>
        <w:pStyle w:val="Normal"/>
      </w:pPr>
      <w:r>
        <w:t xml:space="preserve">меняют свое положение и закрывают сброс- </w:t>
      </w:r>
      <w:r>
        <w:br/>
      </w:r>
      <w:r>
        <w:t xml:space="preserve">ные клапаны.</w:t>
      </w:r>
    </w:p>
    <w:p>
      <w:pPr>
        <w:pStyle w:val="Normal"/>
      </w:pPr>
      <w:r>
        <w:t xml:space="preserve">При нормальном расходе питательной во- </w:t>
      </w:r>
      <w:r>
        <w:br/>
      </w:r>
      <w:r>
        <w:t xml:space="preserve">ды разомкнуты нижние контакты концевых </w:t>
      </w:r>
      <w:r>
        <w:br/>
      </w:r>
      <w:r>
        <w:t xml:space="preserve">выключателей и замкнуты верхние. Электро- </w:t>
      </w:r>
      <w:r>
        <w:br/>
      </w:r>
      <w:r>
        <w:t xml:space="preserve">двигатель возвращает шпиндель в крайнее </w:t>
      </w:r>
      <w:r>
        <w:br/>
      </w:r>
      <w:r>
        <w:t xml:space="preserve">левое положение. Тарелка сбросного клапа- </w:t>
      </w:r>
      <w:r>
        <w:br/>
      </w:r>
      <w:r>
        <w:t xml:space="preserve">на 9 (рис. 1) при этом закрыта усилиями </w:t>
      </w:r>
      <w:r>
        <w:br/>
      </w:r>
      <w:r>
        <w:t xml:space="preserve">давления питательной воды и пружины.</w:t>
      </w:r>
    </w:p>
    <w:p>
      <w:pPr>
        <w:pStyle w:val="Normal"/>
      </w:pPr>
      <w:r>
        <w:t xml:space="preserve">Во избежание поломки редуктора и по- </w:t>
      </w:r>
      <w:r>
        <w:br/>
      </w:r>
      <w:r>
        <w:t xml:space="preserve">вреждения электродвигателя при его пере- </w:t>
      </w:r>
      <w:r>
        <w:br/>
      </w:r>
      <w:r>
        <w:t xml:space="preserve">грузке на корпусе редуктора установлено два </w:t>
      </w:r>
      <w:r>
        <w:br/>
      </w:r>
      <w:r>
        <w:t xml:space="preserve">концевых выключателя.</w:t>
      </w:r>
    </w:p>
    <w:p>
      <w:pPr>
        <w:pStyle w:val="Normal"/>
      </w:pPr>
      <w:r>
        <w:t xml:space="preserve">Предусмотрено также ручное управление </w:t>
      </w:r>
      <w:r>
        <w:br/>
      </w:r>
      <w:r>
        <w:t xml:space="preserve">клапанами сброса путем воздействия на ма- </w:t>
      </w:r>
      <w:r>
        <w:br/>
      </w:r>
      <w:r>
        <w:t xml:space="preserve">ховик и перевода индивидуального переклю- </w:t>
      </w:r>
      <w:r>
        <w:br/>
      </w:r>
      <w:r>
        <w:t xml:space="preserve">чателя в «ручное» положение.</w:t>
      </w:r>
    </w:p>
    <w:p>
      <w:pPr>
        <w:pStyle w:val="Normal"/>
      </w:pPr>
      <w:r>
        <w:t xml:space="preserve">При пуске и останове питательного агре- </w:t>
      </w:r>
      <w:r>
        <w:br/>
      </w:r>
      <w:r>
        <w:t xml:space="preserve">гата сбросные клапаны главного и пред- </w:t>
      </w:r>
      <w:r>
        <w:br/>
      </w:r>
      <w:r>
        <w:t xml:space="preserve">включенного насосов закрываются незави- </w:t>
      </w:r>
      <w:r>
        <w:br/>
      </w:r>
      <w:r>
        <w:t xml:space="preserve">симо один от другого (каждый от своего об- </w:t>
      </w:r>
      <w:r>
        <w:br/>
      </w:r>
      <w:r>
        <w:t xml:space="preserve">ратного клапана, рис. 3).</w:t>
      </w:r>
    </w:p>
    <w:p>
      <w:pPr>
        <w:pStyle w:val="Normal"/>
      </w:pPr>
      <w:r>
        <w:t xml:space="preserve">Эксплуатация сбросных клапанов данной</w:t>
      </w:r>
    </w:p>
    <w:p>
      <w:pPr>
        <w:pStyle w:val="Normal"/>
      </w:pPr>
      <w:r>
        <w:t xml:space="preserve">конструкции на Черепетской ГРЭС показала `</w:t>
      </w:r>
    </w:p>
    <w:p>
      <w:pPr>
        <w:pStyle w:val="Normal"/>
      </w:pPr>
      <w:r>
        <w:t xml:space="preserve">надежность и простоту схемы, а 'расположе- </w:t>
      </w:r>
      <w:r>
        <w:br/>
      </w:r>
      <w:r>
        <w:t xml:space="preserve">ние клапанов (по месту) вблизи насосов на </w:t>
      </w:r>
      <w:r>
        <w:br/>
      </w:r>
      <w:r>
        <w:t xml:space="preserve">высоте 1500 мм создает удобство при обслу- </w:t>
      </w:r>
      <w:r>
        <w:br/>
      </w:r>
      <w:r>
        <w:t xml:space="preserve">живании агрегата.</w:t>
      </w:r>
    </w:p>
    <w:p>
      <w:pPr>
        <w:pStyle w:val="Normal"/>
      </w:pPr>
      <w:r>
        <w:t xml:space="preserve">Сбросные клапаны обеспечивают -плотное </w:t>
      </w:r>
      <w:r>
        <w:br/>
      </w:r>
      <w:r>
        <w:t xml:space="preserve">закрытие затвора при отсутствии протечек </w:t>
      </w:r>
      <w:r>
        <w:br/>
      </w:r>
      <w:r>
        <w:t xml:space="preserve">питательной воды через рециркуляцию.</w:t>
      </w:r>
    </w:p>
    <w:p>
      <w:pPr>
        <w:pStyle w:val="Normal"/>
      </w:pPr>
      <w:r>
        <w:t xml:space="preserve">Указанная схема с блокировками по пита- </w:t>
      </w:r>
      <w:r>
        <w:br/>
      </w:r>
      <w:r>
        <w:t xml:space="preserve">тельной воде и маслу позволяет полностью </w:t>
      </w:r>
      <w:r>
        <w:br/>
      </w:r>
      <w:r>
        <w:t xml:space="preserve">автоматизировать питательные агрегаты и мо- </w:t>
      </w:r>
      <w:r>
        <w:br/>
      </w:r>
      <w:r>
        <w:t xml:space="preserve">жет быть рекомендована для установки на пи- </w:t>
      </w:r>
      <w:r>
        <w:br/>
      </w:r>
      <w:r>
        <w:t xml:space="preserve">тательных насосах других типов.</w:t>
      </w:r>
    </w:p>
    <w:p>
      <w:pPr>
        <w:pStyle w:val="Normal"/>
      </w:pPr>
      <w:r>
        <w:t xml:space="preserve">34 ЭНЕРГЕТИК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Определение коэффициента трансформации </w:t>
      </w:r>
      <w:r>
        <w:br/>
      </w:r>
      <w:r>
        <w:t xml:space="preserve">автотрансформатора с регулированием напряжения </w:t>
      </w:r>
      <w:r>
        <w:br/>
      </w:r>
      <w:r>
        <w:t xml:space="preserve">под нагрузкой</w:t>
      </w:r>
    </w:p>
    <w:p>
      <w:pPr>
        <w:pStyle w:val="Normal"/>
      </w:pPr>
      <w:r>
        <w:t xml:space="preserve">Инж. М. А. КОРЯКИН</w:t>
      </w:r>
    </w:p>
    <w:p>
      <w:pPr>
        <w:pStyle w:val="Normal"/>
      </w:pPr>
      <w:r>
        <w:t xml:space="preserve">При установке трехобмоточных автотранс- </w:t>
      </w:r>
      <w:r>
        <w:br/>
      </w:r>
      <w:r>
        <w:t xml:space="preserve">форматоров с регулированием напряжения </w:t>
      </w:r>
      <w:r>
        <w:br/>
      </w:r>
      <w:r>
        <w:t xml:space="preserve">под нагрузкой с помощью регулировочного </w:t>
      </w:r>
      <w:r>
        <w:br/>
      </w:r>
      <w:r>
        <w:t xml:space="preserve">автотрансформатора и — последовательного </w:t>
      </w:r>
      <w:r>
        <w:br/>
      </w:r>
      <w:r>
        <w:t xml:space="preserve">трансформатора (см. рисунок) необходимо </w:t>
      </w:r>
      <w:r>
        <w:br/>
      </w:r>
      <w:r>
        <w:t xml:space="preserve">уточнить коэффициент трансформации для </w:t>
      </w:r>
      <w:r>
        <w:br/>
      </w:r>
      <w:r>
        <w:t xml:space="preserve">определения действующих значений напряже- </w:t>
      </w:r>
      <w:r>
        <w:br/>
      </w:r>
      <w:r>
        <w:t xml:space="preserve">ний на сторонах автотрансформатора.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Принципиальная автотранс- </w:t>
      </w:r>
      <w:r>
        <w:br/>
      </w:r>
      <w:r>
        <w:t xml:space="preserve">форматорной группы с регулирова- </w:t>
      </w:r>
      <w:r>
        <w:br/>
      </w:r>
      <w:r>
        <w:t xml:space="preserve">нием напряжения под нагрузкой.</w:t>
      </w:r>
    </w:p>
    <w:p>
      <w:pPr>
        <w:pStyle w:val="Normal"/>
      </w:pPr>
      <w:r>
        <w:t xml:space="preserve">схема</w:t>
      </w:r>
    </w:p>
    <w:p>
      <w:pPr>
        <w:pStyle w:val="Normal"/>
      </w:pPr>
      <w:r>
        <w:t xml:space="preserve">Обычный способ определения действую- </w:t>
      </w:r>
      <w:r>
        <w:br/>
      </w:r>
      <w:r>
        <w:t xml:space="preserve">щих напряжений на сторонах трехобмоточно- </w:t>
      </w:r>
      <w:r>
        <w:br/>
      </w:r>
      <w:r>
        <w:t xml:space="preserve">го автотрансформатора алгебраическим сло- </w:t>
      </w:r>
      <w:r>
        <w:br/>
      </w:r>
      <w:r>
        <w:t xml:space="preserve">жением напряжения сети и дополнительного </w:t>
      </w:r>
      <w:r>
        <w:br/>
      </w:r>
      <w:r>
        <w:t xml:space="preserve">напряжения регулировочного автотрансфор- </w:t>
      </w:r>
      <w:r>
        <w:br/>
      </w:r>
      <w:r>
        <w:t xml:space="preserve">матора неточен, так как при этом не учиты- </w:t>
      </w:r>
      <w:r>
        <w:br/>
      </w:r>
      <w:r>
        <w:t xml:space="preserve">вается взаимозависимость величин дополни- </w:t>
      </w:r>
      <w:r>
        <w:br/>
      </w:r>
      <w:r>
        <w:t xml:space="preserve">тельного напряжения и напряжения в сети.</w:t>
      </w:r>
    </w:p>
    <w:p>
      <w:pPr>
        <w:pStyle w:val="Normal"/>
      </w:pPr>
      <w:r>
        <w:t xml:space="preserve">В статье приведены формулы для опреде- </w:t>
      </w:r>
      <w:r>
        <w:br/>
      </w:r>
      <w:r>
        <w:t xml:space="preserve">ления общего коэффициента трансформации </w:t>
      </w:r>
      <w:r>
        <w:br/>
      </w:r>
      <w:r>
        <w:t xml:space="preserve">автотрансформаторной группы в зависимости </w:t>
      </w:r>
      <w:r>
        <w:br/>
      </w:r>
      <w:r>
        <w:t xml:space="preserve">от коэффициента трансформации регулиро- </w:t>
      </w:r>
      <w:r>
        <w:br/>
      </w:r>
      <w:r>
        <w:t xml:space="preserve">вочного автотрансформатора с учетом поло- </w:t>
      </w:r>
      <w:r>
        <w:br/>
      </w:r>
      <w:r>
        <w:t xml:space="preserve">жения переключателя ответвлений регулиро- </w:t>
      </w:r>
      <w:r>
        <w:br/>
      </w:r>
      <w:r>
        <w:t xml:space="preserve">вочного автотрансформатора.</w:t>
      </w:r>
    </w:p>
    <w:p>
      <w:pPr>
        <w:pStyle w:val="Normal"/>
      </w:pPr>
      <w:r>
        <w:t xml:space="preserve">Коэффициент трансформации автотранс- </w:t>
      </w:r>
      <w:r>
        <w:br/>
      </w:r>
      <w:r>
        <w:t xml:space="preserve">форматорной группы определяется как отно- </w:t>
      </w:r>
      <w:r>
        <w:br/>
      </w:r>
      <w:r>
        <w:t xml:space="preserve">шение величин напряжений, действующих </w:t>
      </w:r>
      <w:r>
        <w:br/>
      </w:r>
      <w:r>
        <w:t xml:space="preserve">в сети на сторонах высшего, среднего и низ- </w:t>
      </w:r>
      <w:r>
        <w:br/>
      </w:r>
      <w:r>
        <w:t xml:space="preserve">шего напряжений соответственно (И, Ис, </w:t>
      </w:r>
      <w:r>
        <w:br/>
      </w:r>
      <w:r>
        <w:t xml:space="preserve">Он). Так, коэффициенты трансформации </w:t>
      </w:r>
      <w:r>
        <w:br/>
      </w:r>
      <w:r>
        <w:t xml:space="preserve">автотрансформаторной группы со стороны </w:t>
      </w:r>
      <w:r>
        <w:br/>
      </w:r>
      <w:r>
        <w:t xml:space="preserve">высшего напряжения на сторону среднего на- </w:t>
      </w:r>
      <w:r>
        <w:br/>
      </w:r>
      <w:r>
        <w:t xml:space="preserve">пряжения (Евус) и со стороны высшего на-</w:t>
      </w:r>
    </w:p>
    <w:p>
      <w:pPr>
        <w:pStyle w:val="Normal"/>
      </w:pPr>
      <w:r>
        <w:t xml:space="preserve">пряжения на сторону низшего нагряжения </w:t>
      </w:r>
      <w:r>
        <w:br/>
      </w:r>
      <w:r>
        <w:t xml:space="preserve">(Еву) определяют по выражениям: </w:t>
      </w:r>
      <w:r>
        <w:br/>
      </w:r>
      <w:r>
        <w:t xml:space="preserve">Ов</w:t>
      </w:r>
    </w:p>
    <w:p>
      <w:pPr>
        <w:pStyle w:val="Normal"/>
      </w:pPr>
      <w:r>
        <w:t xml:space="preserve">Ов </w:t>
      </w:r>
      <w:r>
        <w:br/>
      </w:r>
      <w:r>
        <w:t xml:space="preserve">Рыси Ане (1)</w:t>
      </w:r>
    </w:p>
    <w:p>
      <w:pPr>
        <w:pStyle w:val="Normal"/>
      </w:pPr>
      <w:r>
        <w:t xml:space="preserve">В/С 25 </w:t>
      </w:r>
      <w:r>
        <w:br/>
      </w:r>
      <w:r>
        <w:t xml:space="preserve">Напряжение сетей высшего и среднего на- </w:t>
      </w:r>
      <w:r>
        <w:br/>
      </w:r>
      <w:r>
        <w:t xml:space="preserve">пряжений распределяется на компенсацию </w:t>
      </w:r>
      <w:r>
        <w:br/>
      </w:r>
      <w:r>
        <w:t xml:space="preserve">противо-э. д. с. трансформаторной группы </w:t>
      </w:r>
      <w:r>
        <w:br/>
      </w:r>
      <w:r>
        <w:t xml:space="preserve">((т) и э. д. с. от вольтодобавочного авто- </w:t>
      </w:r>
      <w:r>
        <w:br/>
      </w:r>
      <w:r>
        <w:t xml:space="preserve">трансформатора посредством последователь- </w:t>
      </w:r>
      <w:r>
        <w:br/>
      </w:r>
      <w:r>
        <w:t xml:space="preserve">ного трансформатора, включенного в нуль.</w:t>
      </w:r>
    </w:p>
    <w:p>
      <w:pPr>
        <w:pStyle w:val="Normal"/>
      </w:pPr>
      <w:r>
        <w:t xml:space="preserve">В зависимости от положения переключа- </w:t>
      </w:r>
      <w:r>
        <w:br/>
      </w:r>
      <w:r>
        <w:t xml:space="preserve">теля ответвлений вольтодобавочного авто- </w:t>
      </w:r>
      <w:r>
        <w:br/>
      </w:r>
      <w:r>
        <w:t xml:space="preserve">трансформатора э. д. с., действующая на по- </w:t>
      </w:r>
      <w:r>
        <w:br/>
      </w:r>
      <w:r>
        <w:t xml:space="preserve">следовательном трансформаторе (АИ), имеет </w:t>
      </w:r>
      <w:r>
        <w:br/>
      </w:r>
      <w:r>
        <w:t xml:space="preserve">знак плюс или минус. Напряжения, действую- </w:t>
      </w:r>
      <w:r>
        <w:br/>
      </w:r>
      <w:r>
        <w:t xml:space="preserve">щие в сетях высшего и среднего напряжений, </w:t>
      </w:r>
      <w:r>
        <w:br/>
      </w:r>
      <w:r>
        <w:t xml:space="preserve">определяют по выражениям:</w:t>
      </w:r>
    </w:p>
    <w:p>
      <w:pPr>
        <w:pStyle w:val="Normal"/>
      </w:pPr>
      <w:r>
        <w:t xml:space="preserve">Ив = в = АО, </w:t>
      </w:r>
      <w:r>
        <w:br/>
      </w:r>
      <w:r>
        <w:t xml:space="preserve">Ос = тс = АЦ. (2) </w:t>
      </w:r>
      <w:r>
        <w:br/>
      </w:r>
      <w:r>
        <w:t xml:space="preserve">Отсюда коэффициенты — трансформации </w:t>
      </w:r>
      <w:r>
        <w:br/>
      </w:r>
      <w:r>
        <w:t xml:space="preserve">автотрансформатора определяются отноше- </w:t>
      </w:r>
      <w:r>
        <w:br/>
      </w:r>
      <w:r>
        <w:t xml:space="preserve">НИЯМИ: </w:t>
      </w:r>
      <w:r>
        <w:br/>
      </w:r>
      <w:r>
        <w:t xml:space="preserve">Отв 40 </w:t>
      </w:r>
      <w:r>
        <w:br/>
      </w:r>
      <w:r>
        <w:t xml:space="preserve">И А (3) </w:t>
      </w:r>
      <w:r>
        <w:br/>
      </w:r>
      <w:r>
        <w:t xml:space="preserve">В/&lt; Отс 40 </w:t>
      </w:r>
      <w:r>
        <w:br/>
      </w:r>
      <w:r>
        <w:t xml:space="preserve">Отв + 40 </w:t>
      </w:r>
      <w:r>
        <w:br/>
      </w:r>
      <w:r>
        <w:t xml:space="preserve">А а т. . (4}</w:t>
      </w:r>
    </w:p>
    <w:p>
      <w:pPr>
        <w:pStyle w:val="Normal"/>
      </w:pPr>
      <w:r>
        <w:t xml:space="preserve">Величины напряжений, определяющие ко- </w:t>
      </w:r>
      <w:r>
        <w:br/>
      </w:r>
      <w:r>
        <w:t xml:space="preserve">эффициенты автотрансформатора, взаимоза- </w:t>
      </w:r>
      <w:r>
        <w:br/>
      </w:r>
      <w:r>
        <w:t xml:space="preserve">висимы, поэтому коэффициенты — транс- </w:t>
      </w:r>
      <w:r>
        <w:br/>
      </w:r>
      <w:r>
        <w:t xml:space="preserve">формации из приведенных выражений (3) и </w:t>
      </w:r>
      <w:r>
        <w:br/>
      </w:r>
      <w:r>
        <w:t xml:space="preserve">(4) определить трудно.</w:t>
      </w:r>
    </w:p>
    <w:p>
      <w:pPr>
        <w:pStyle w:val="Normal"/>
      </w:pPr>
      <w:r>
        <w:t xml:space="preserve">По отношениям чисел витков (или напря- </w:t>
      </w:r>
      <w:r>
        <w:br/>
      </w:r>
      <w:r>
        <w:t xml:space="preserve">жений) автотрансформатора определяют коэф-</w:t>
      </w:r>
    </w:p>
    <w:p>
      <w:pPr>
        <w:pStyle w:val="Normal"/>
      </w:pPr>
      <w:r>
        <w:t xml:space="preserve">фициенты трансформации вс и</w:t>
      </w:r>
    </w:p>
    <w:p>
      <w:pPr>
        <w:pStyle w:val="Normal"/>
      </w:pPr>
      <w:r>
        <w:t xml:space="preserve">Твин: </w:t>
      </w:r>
      <w:r>
        <w:br/>
      </w:r>
      <w:r>
        <w:t xml:space="preserve">Отв </w:t>
      </w:r>
      <w:r>
        <w:br/>
      </w:r>
      <w:r>
        <w:t xml:space="preserve">т АИ ОН (5} </w:t>
      </w:r>
      <w:r>
        <w:br/>
      </w:r>
      <w:r>
        <w:t xml:space="preserve">Отс </w:t>
      </w:r>
      <w:r>
        <w:br/>
      </w:r>
      <w:r>
        <w:t xml:space="preserve">А: с/н -—- И. (6)</w:t>
      </w:r>
    </w:p>
    <w:p>
      <w:pPr>
        <w:pStyle w:val="Normal"/>
      </w:pPr>
      <w:r>
        <w:t xml:space="preserve">Общий коэффициент трансформации авто- </w:t>
      </w:r>
      <w:r>
        <w:br/>
      </w:r>
      <w:r>
        <w:t xml:space="preserve">трансформатора зависит также от положения </w:t>
      </w:r>
      <w:r>
        <w:br/>
      </w:r>
      <w:r>
        <w:t xml:space="preserve">переключателя ответвлений регулировочного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‘автотрансформатора, т. е. зависит от част- </w:t>
      </w:r>
      <w:r>
        <w:br/>
      </w:r>
      <w:r>
        <w:t xml:space="preserve">ного коэффициента трансформации ДА, кото- </w:t>
      </w:r>
      <w:r>
        <w:br/>
      </w:r>
      <w:r>
        <w:t xml:space="preserve">рый определяется отношением напряжений, </w:t>
      </w:r>
      <w:r>
        <w:br/>
      </w:r>
      <w:r>
        <w:t xml:space="preserve">действующих на обмотках трансформатора со </w:t>
      </w:r>
      <w:r>
        <w:br/>
      </w:r>
      <w:r>
        <w:t xml:space="preserve">стороны высшего или среднего напряжения, </w:t>
      </w:r>
      <w:r>
        <w:br/>
      </w:r>
      <w:r>
        <w:t xml:space="preserve">и напряжением, действующим на обмотке по- </w:t>
      </w:r>
      <w:r>
        <w:br/>
      </w:r>
      <w:r>
        <w:t xml:space="preserve">следовательного трансформатора со стороны </w:t>
      </w:r>
      <w:r>
        <w:br/>
      </w:r>
      <w:r>
        <w:t xml:space="preserve">нуля автотрансформатора:</w:t>
      </w:r>
    </w:p>
    <w:p>
      <w:pPr>
        <w:pStyle w:val="Normal"/>
      </w:pPr>
      <w:r>
        <w:t xml:space="preserve">Отс </w:t>
      </w:r>
      <w:r>
        <w:br/>
      </w:r>
      <w:r>
        <w:t xml:space="preserve">Е — а (7) </w:t>
      </w:r>
      <w:r>
        <w:br/>
      </w:r>
      <w:r>
        <w:t xml:space="preserve">откуда величина АИ определится как </w:t>
      </w:r>
      <w:r>
        <w:br/>
      </w:r>
      <w:r>
        <w:t xml:space="preserve">Отс </w:t>
      </w:r>
      <w:r>
        <w:br/>
      </w:r>
      <w:r>
        <w:t xml:space="preserve">В ть (8)</w:t>
      </w:r>
    </w:p>
    <w:p>
      <w:pPr>
        <w:pStyle w:val="Normal"/>
      </w:pPr>
      <w:r>
        <w:t xml:space="preserve">{ Подставив полученное значение ЛИ в вы- </w:t>
      </w:r>
      <w:r>
        <w:br/>
      </w:r>
      <w:r>
        <w:t xml:space="preserve">ражения (3) и (4), после несложных преобра- </w:t>
      </w:r>
      <w:r>
        <w:br/>
      </w:r>
      <w:r>
        <w:t xml:space="preserve">зований получим выражения общих коэффи-</w:t>
      </w:r>
    </w:p>
    <w:p>
      <w:pPr>
        <w:pStyle w:val="Normal"/>
      </w:pPr>
      <w:r>
        <w:t xml:space="preserve">циентов трансформации автотрансформа- </w:t>
      </w:r>
      <w:r>
        <w:br/>
      </w:r>
      <w:r>
        <w:t xml:space="preserve">торов: </w:t>
      </w:r>
      <w:r>
        <w:br/>
      </w:r>
      <w:r>
        <w:t xml:space="preserve">|: ДЕ-Е 1 </w:t>
      </w:r>
      <w:r>
        <w:br/>
      </w:r>
      <w:r>
        <w:t xml:space="preserve">а ныЯ </w:t>
      </w:r>
      <w:r>
        <w:br/>
      </w:r>
      <w:r>
        <w:t xml:space="preserve">Ас АИ ‹ (9) </w:t>
      </w:r>
      <w:r>
        <w:br/>
      </w:r>
      <w:r>
        <w:t xml:space="preserve">Е ДЕ 1 </w:t>
      </w:r>
      <w:r>
        <w:br/>
      </w:r>
      <w:r>
        <w:t xml:space="preserve">О </w:t>
      </w:r>
      <w:r>
        <w:br/>
      </w:r>
      <w:r>
        <w:t xml:space="preserve">аа (10)</w:t>
      </w:r>
    </w:p>
    <w:p>
      <w:pPr>
        <w:pStyle w:val="Normal"/>
      </w:pPr>
      <w:r>
        <w:t xml:space="preserve">Зная величины коэффициентов трансфор-</w:t>
      </w:r>
    </w:p>
    <w:p>
      <w:pPr>
        <w:pStyle w:val="Normal"/>
      </w:pPr>
      <w:r>
        <w:t xml:space="preserve">мации Аг вс, Атсы И Коэффициенты трансфор-</w:t>
      </w:r>
    </w:p>
    <w:p>
      <w:pPr>
        <w:pStyle w:val="Normal"/>
      </w:pPr>
      <w:r>
        <w:t xml:space="preserve">мации ДЕ в зависимости от положения ответ-</w:t>
      </w:r>
    </w:p>
    <w:p>
      <w:pPr>
        <w:pStyle w:val="Normal"/>
      </w:pPr>
      <w:r>
        <w:t xml:space="preserve">Сохранение в работе электродвигателей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влений регулировочного автотрансформатора, </w:t>
      </w:r>
      <w:r>
        <w:br/>
      </w:r>
      <w:r>
        <w:t xml:space="preserve">можно точно определить величины напряже- </w:t>
      </w:r>
      <w:r>
        <w:br/>
      </w:r>
      <w:r>
        <w:t xml:space="preserve">ний, действующих на сторонах автотрансфор- </w:t>
      </w:r>
      <w:r>
        <w:br/>
      </w:r>
      <w:r>
        <w:t xml:space="preserve">матора на холостом’ ходу.</w:t>
      </w:r>
    </w:p>
    <w:p>
      <w:pPr>
        <w:pStyle w:val="Normal"/>
      </w:pPr>
      <w:r>
        <w:t xml:space="preserve">С достаточной для практических целей </w:t>
      </w:r>
      <w:r>
        <w:br/>
      </w:r>
      <w:r>
        <w:t xml:space="preserve">точностью отношения величин напряжений на </w:t>
      </w:r>
      <w:r>
        <w:br/>
      </w:r>
      <w:r>
        <w:t xml:space="preserve">сторонах автотрансформатора определяют </w:t>
      </w:r>
      <w:r>
        <w:br/>
      </w:r>
      <w:r>
        <w:t xml:space="preserve">при помощи полученных выражений с поправ- </w:t>
      </w:r>
      <w:r>
        <w:br/>
      </w:r>
      <w:r>
        <w:t xml:space="preserve">кой, учитывающей падение напряжения на </w:t>
      </w:r>
      <w:r>
        <w:br/>
      </w:r>
      <w:r>
        <w:t xml:space="preserve">реактивном сопротивлении автотрансформа- </w:t>
      </w:r>
      <w:r>
        <w:br/>
      </w:r>
      <w:r>
        <w:t xml:space="preserve">тора.</w:t>
      </w:r>
    </w:p>
    <w:p>
      <w:pPr>
        <w:pStyle w:val="Normal"/>
      </w:pPr>
      <w:r>
        <w:t xml:space="preserve">Так, при заданной величине среднего на- </w:t>
      </w:r>
      <w:r>
        <w:br/>
      </w:r>
      <w:r>
        <w:t xml:space="preserve">пряжения высшее напряжение определяют по </w:t>
      </w:r>
      <w:r>
        <w:br/>
      </w:r>
      <w:r>
        <w:t xml:space="preserve">выражению</w:t>
      </w:r>
    </w:p>
    <w:p>
      <w:pPr>
        <w:pStyle w:val="Normal"/>
      </w:pPr>
      <w:r>
        <w:t xml:space="preserve">ХТ 9</w:t>
      </w:r>
    </w:p>
    <w:p>
      <w:pPr>
        <w:pStyle w:val="Normal"/>
      </w:pPr>
      <w:r>
        <w:t xml:space="preserve">вый (| о ),</w:t>
      </w:r>
    </w:p>
    <w:p>
      <w:pPr>
        <w:pStyle w:val="Normal"/>
      </w:pPr>
      <w:r>
        <w:t xml:space="preserve">(10)</w:t>
      </w:r>
    </w:p>
    <w:p>
      <w:pPr>
        <w:pStyle w:val="Normal"/>
      </w:pPr>
      <w:r>
        <w:t xml:space="preserve">где х,- Реактивное сопротивление авто-.</w:t>
      </w:r>
    </w:p>
    <w:p>
      <w:pPr>
        <w:pStyle w:val="Normal"/>
      </w:pPr>
      <w:r>
        <w:t xml:space="preserve">трансформатора, отнесенное к но- </w:t>
      </w:r>
      <w:r>
        <w:br/>
      </w:r>
      <w:r>
        <w:t xml:space="preserve">минальной. мощности, ®[,; </w:t>
      </w:r>
      <w:r>
        <w:br/>
      </w:r>
      <w:r>
        <w:t xml:space="preserve">Ч, — переток реактивной мощности </w:t>
      </w:r>
      <w:r>
        <w:br/>
      </w:r>
      <w:r>
        <w:t xml:space="preserve">через автотрансформатор; </w:t>
      </w:r>
      <w:r>
        <w:br/>
      </w:r>
      <w:r>
        <w:t xml:space="preserve">$„` — Номинальная мощность </w:t>
      </w:r>
      <w:r>
        <w:br/>
      </w:r>
      <w:r>
        <w:t xml:space="preserve">трансформатора; </w:t>
      </w:r>
      <w:r>
        <w:br/>
      </w:r>
      <w:r>
        <w:t xml:space="preserve">знак плюс — при перетоке реактивной мощ- </w:t>
      </w:r>
      <w:r>
        <w:br/>
      </w:r>
      <w:r>
        <w:t xml:space="preserve">ности со стороны высшего напря- </w:t>
      </w:r>
      <w:r>
        <w:br/>
      </w:r>
      <w:r>
        <w:t xml:space="preserve">жения на сторону среднего напря- </w:t>
      </w:r>
      <w:r>
        <w:br/>
      </w:r>
      <w:r>
        <w:t xml:space="preserve">жения; </w:t>
      </w:r>
      <w:r>
        <w:br/>
      </w:r>
      <w:r>
        <w:t xml:space="preserve">знак минус — при обратном перетоке.</w:t>
      </w:r>
    </w:p>
    <w:p>
      <w:pPr>
        <w:pStyle w:val="Normal"/>
      </w:pPr>
      <w:r>
        <w:t xml:space="preserve">авто-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при кратковременном исчезновении напряжения в сети</w:t>
      </w:r>
    </w:p>
    <w:p>
      <w:pPr>
        <w:pStyle w:val="Normal"/>
      </w:pPr>
      <w:r>
        <w:t xml:space="preserve">Инж. Ю. М. ЧЕПЕЛЕ</w:t>
      </w:r>
    </w:p>
    <w:p>
      <w:pPr>
        <w:pStyle w:val="Normal"/>
      </w:pPr>
      <w:r>
        <w:t xml:space="preserve">В связи с тем, что сохранение в работе </w:t>
      </w:r>
      <w:r>
        <w:br/>
      </w:r>
      <w:r>
        <w:t xml:space="preserve">электродвигателей при кратковременном ис- </w:t>
      </w:r>
      <w:r>
        <w:br/>
      </w:r>
      <w:r>
        <w:t xml:space="preserve">чезновении напряжения в сети очень важно </w:t>
      </w:r>
      <w:r>
        <w:br/>
      </w:r>
      <w:r>
        <w:t xml:space="preserve">для практики, в статье приводится схема </w:t>
      </w:r>
      <w:r>
        <w:br/>
      </w:r>
      <w:r>
        <w:t xml:space="preserve">устройства, применяемая автором в практике </w:t>
      </w:r>
      <w:r>
        <w:br/>
      </w:r>
      <w:r>
        <w:t xml:space="preserve">‚ проектирования, которая проще приведенной </w:t>
      </w:r>
      <w:r>
        <w:br/>
      </w:r>
      <w:r>
        <w:t xml:space="preserve">в статье В. Л. Макарова и В. В. Салтыкова ! </w:t>
      </w:r>
      <w:r>
        <w:br/>
      </w:r>
      <w:r>
        <w:t xml:space="preserve">(см. рисунок).</w:t>
      </w:r>
    </w:p>
    <w:p>
      <w:pPr>
        <w:pStyle w:val="Normal"/>
      </w:pPr>
      <w:r>
        <w:t xml:space="preserve">Устройство характерно тем, что к катуш- </w:t>
      </w:r>
      <w:r>
        <w:br/>
      </w:r>
      <w:r>
        <w:t xml:space="preserve">ке М магнитного пускателя параллельно под- </w:t>
      </w:r>
      <w:r>
        <w:br/>
      </w:r>
      <w:r>
        <w:t xml:space="preserve">ключают катушку В реле времени, а взамен </w:t>
      </w:r>
      <w:r>
        <w:br/>
      </w:r>
      <w:r>
        <w:t xml:space="preserve">демонтированных блок-контактов магнитного </w:t>
      </w:r>
      <w:r>
        <w:br/>
      </w:r>
      <w:r>
        <w:t xml:space="preserve">пускателя, которые обычно шунтируют кноп-</w:t>
      </w:r>
    </w:p>
    <w:p>
      <w:pPr>
        <w:pStyle w:val="Normal"/>
      </w:pPr>
      <w:r>
        <w:t xml:space="preserve">1 «Энергетик», 1960, № 1.</w:t>
      </w:r>
    </w:p>
    <w:p>
      <w:pPr>
        <w:pStyle w:val="Normal"/>
      </w:pPr>
      <w:r>
        <w:t xml:space="preserve">ку П, подключают контакты реле времени, </w:t>
      </w:r>
      <w:r>
        <w:br/>
      </w:r>
      <w:r>
        <w:t xml:space="preserve">дающие выдержку времени при отключении.</w:t>
      </w:r>
    </w:p>
    <w:p>
      <w:pPr>
        <w:pStyle w:val="Normal"/>
      </w:pPr>
      <w:r>
        <w:t xml:space="preserve">При подборе реле времени требуется (кро- </w:t>
      </w:r>
      <w:r>
        <w:br/>
      </w:r>
      <w:r>
        <w:t xml:space="preserve">ме других параметров), чтобы оно имело ре- </w:t>
      </w:r>
      <w:r>
        <w:br/>
      </w:r>
      <w:r>
        <w:t xml:space="preserve">гулировку выдержки времени от 0,5 до </w:t>
      </w:r>
      <w:r>
        <w:br/>
      </w:r>
      <w:r>
        <w:t xml:space="preserve">0,8 сек, необходимую для низковольтных дви- </w:t>
      </w:r>
      <w:r>
        <w:br/>
      </w:r>
      <w:r>
        <w:t xml:space="preserve">гателей. Из реле переменного тока использу- </w:t>
      </w:r>
      <w:r>
        <w:br/>
      </w:r>
      <w:r>
        <w:t xml:space="preserve">ется реле типа ЭВ-225 с часовым механиз- </w:t>
      </w:r>
      <w:r>
        <w:br/>
      </w:r>
      <w:r>
        <w:t xml:space="preserve">мом. Можно также рекомендовать реле вре- </w:t>
      </w:r>
      <w:r>
        <w:br/>
      </w:r>
      <w:r>
        <w:t xml:space="preserve">мени постоянного тока типов РЭ-511, РЭ-513, </w:t>
      </w:r>
      <w:r>
        <w:br/>
      </w:r>
      <w:r>
        <w:t xml:space="preserve">РЭ-101/1М, КДРЬБМ, Р3З150, действующие </w:t>
      </w:r>
      <w:r>
        <w:br/>
      </w:r>
      <w:r>
        <w:t xml:space="preserve">с задержкой на отпадание, но эти реле </w:t>
      </w:r>
      <w:r>
        <w:br/>
      </w:r>
      <w:r>
        <w:t xml:space="preserve">должны быть приключены через выпрямитель </w:t>
      </w:r>
      <w:r>
        <w:br/>
      </w:r>
      <w:r>
        <w:t xml:space="preserve">(например, купроксный КВ) к точкам [ и 2, </w:t>
      </w:r>
      <w:r>
        <w:br/>
      </w:r>
      <w:r>
        <w:t xml:space="preserve">как это показано на схеме отдельно.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ЭНЕРГЕТИК № 2</w:t>
      </w:r>
    </w:p>
    <w:p>
      <w:pPr>
        <w:pStyle w:val="Normal"/>
      </w:pPr>
      <w:r>
        <w:t xml:space="preserve">Схема сохранения в работе</w:t>
      </w:r>
    </w:p>
    <w:p>
      <w:pPr>
        <w:pStyle w:val="Normal"/>
      </w:pPr>
      <w:r>
        <w:t xml:space="preserve">электродвигателя при крат-</w:t>
      </w:r>
    </w:p>
    <w:p>
      <w:pPr>
        <w:pStyle w:val="Normal"/>
      </w:pPr>
      <w:r>
        <w:t xml:space="preserve">ковременном исчезновении </w:t>
      </w:r>
      <w:r>
        <w:br/>
      </w:r>
      <w:r>
        <w:t xml:space="preserve">напряжения.</w:t>
      </w:r>
    </w:p>
    <w:p>
      <w:pPr>
        <w:pStyle w:val="Normal"/>
      </w:pPr>
      <w:r>
        <w:t xml:space="preserve">//ачск) </w:t>
      </w:r>
      <w:r>
        <w:br/>
      </w:r>
      <w:r>
        <w:t xml:space="preserve">=&gt;</w:t>
      </w:r>
    </w:p>
    <w:p>
      <w:pPr>
        <w:pStyle w:val="Normal"/>
      </w:pPr>
      <w:r>
        <w:t xml:space="preserve">С (стой)</w:t>
      </w:r>
    </w:p>
    <w:p>
      <w:pPr>
        <w:pStyle w:val="Normal"/>
      </w:pPr>
      <w:r>
        <w:t xml:space="preserve">и </w:t>
      </w:r>
      <w:r>
        <w:br/>
      </w:r>
      <w:r>
        <w:t xml:space="preserve">г </w:t>
      </w:r>
      <w:r>
        <w:br/>
      </w:r>
      <w:r>
        <w:t xml:space="preserve">8 </w:t>
      </w:r>
      <w:r>
        <w:br/>
      </w:r>
      <w:r>
        <w:t xml:space="preserve">я В </w:t>
      </w:r>
      <w:r>
        <w:br/>
      </w:r>
      <w:r>
        <w:t xml:space="preserve">в </w:t>
      </w:r>
      <w:r>
        <w:br/>
      </w:r>
      <w:r>
        <w:t xml:space="preserve">8</w:t>
      </w:r>
    </w:p>
    <w:p>
      <w:pPr>
        <w:pStyle w:val="Normal"/>
      </w:pPr>
      <w:r>
        <w:t xml:space="preserve">Описываемая схема работает следующим </w:t>
      </w:r>
      <w:r>
        <w:br/>
      </w:r>
      <w:r>
        <w:t xml:space="preserve">образом. При нажатии кнопки П катушка М</w:t>
      </w:r>
    </w:p>
    <w:p>
      <w:pPr>
        <w:pStyle w:val="Normal"/>
      </w:pPr>
      <w:r>
        <w:t xml:space="preserve">магнитного пускателя и катушка В реле вре- </w:t>
      </w:r>
      <w:r>
        <w:br/>
      </w:r>
      <w:r>
        <w:t xml:space="preserve">мени срабатывают и двигатель подключается </w:t>
      </w:r>
      <w:r>
        <w:br/>
      </w:r>
      <w:r>
        <w:t xml:space="preserve">к сети, а контакты В реле времени мгновен- </w:t>
      </w:r>
      <w:r>
        <w:br/>
      </w:r>
      <w:r>
        <w:t xml:space="preserve">но шунтируют пусковую кнопку /1. При крат- </w:t>
      </w:r>
      <w:r>
        <w:br/>
      </w:r>
      <w:r>
        <w:t xml:space="preserve">ковременном ‘исчезновении напряжения в се- </w:t>
      </w:r>
      <w:r>
        <w:br/>
      </w:r>
      <w:r>
        <w:t xml:space="preserve">ти катушки М и В лишаются напряжения И </w:t>
      </w:r>
      <w:r>
        <w:br/>
      </w:r>
      <w:r>
        <w:t xml:space="preserve">двигатель мгновенно отключается, а пусковая </w:t>
      </w:r>
      <w:r>
        <w:br/>
      </w:r>
      <w:r>
        <w:t xml:space="preserve">кнопка П остается шунтированной контакта- </w:t>
      </w:r>
      <w:r>
        <w:br/>
      </w:r>
      <w:r>
        <w:t xml:space="preserve">ми реле времени В, которые размыкаются </w:t>
      </w:r>
      <w:r>
        <w:br/>
      </w:r>
      <w:r>
        <w:t xml:space="preserve">только по истечении установленного времени. </w:t>
      </w:r>
      <w:r>
        <w:br/>
      </w:r>
      <w:r>
        <w:t xml:space="preserve">Таким образом, при исчезновении напряже- </w:t>
      </w:r>
      <w:r>
        <w:br/>
      </w:r>
      <w:r>
        <w:t xml:space="preserve">ния в сети цепь управления двигателя остает- </w:t>
      </w:r>
      <w:r>
        <w:br/>
      </w:r>
      <w:r>
        <w:t xml:space="preserve">ся на определенное время замкнутой, что при </w:t>
      </w:r>
      <w:r>
        <w:br/>
      </w:r>
      <w:r>
        <w:t xml:space="preserve">появлении напряжения дает возможность </w:t>
      </w:r>
      <w:r>
        <w:br/>
      </w:r>
      <w:r>
        <w:t xml:space="preserve">включения в работу электродвигателя без </w:t>
      </w:r>
      <w:r>
        <w:br/>
      </w:r>
      <w:r>
        <w:t xml:space="preserve">вмешательства человека.</w:t>
      </w:r>
    </w:p>
    <w:p>
      <w:pPr>
        <w:pStyle w:val="Normal"/>
      </w:pPr>
      <w:r>
        <w:t xml:space="preserve">ПЕРЕПИСКА С ЧИТАТЕЛЯМИ</w:t>
      </w:r>
    </w:p>
    <w:p>
      <w:pPr>
        <w:pStyle w:val="Normal"/>
      </w:pPr>
      <w:r>
        <w:t xml:space="preserve">О ПОДТЯЖКЕ САЛЬНИКОВЫХ КОМПЕНСАТОРОВ</w:t>
      </w:r>
    </w:p>
    <w:p>
      <w:pPr>
        <w:pStyle w:val="Normal"/>
      </w:pPr>
      <w:r>
        <w:t xml:space="preserve">Ответ на вопрос. т. Фалькова </w:t>
      </w:r>
      <w:r>
        <w:br/>
      </w:r>
      <w:r>
        <w:t xml:space="preserve">г. Стерлитамак</w:t>
      </w:r>
    </w:p>
    <w:p>
      <w:pPr>
        <w:pStyle w:val="Normal"/>
      </w:pPr>
      <w:r>
        <w:t xml:space="preserve">Вопрос. Можно ли производить подтяжку </w:t>
      </w:r>
      <w:r>
        <w:br/>
      </w:r>
      <w:r>
        <w:t xml:space="preserve">стальных сальниковых компенсаторов при ра- </w:t>
      </w:r>
      <w:r>
        <w:br/>
      </w:r>
      <w:r>
        <w:t xml:space="preserve">бочем давлении паропровода?</w:t>
      </w:r>
    </w:p>
    <w:p>
      <w:pPr>
        <w:pStyle w:val="Normal"/>
      </w:pPr>
      <w:r>
        <w:t xml:space="preserve">Ответ. «Правила техники безопасности при </w:t>
      </w:r>
      <w:r>
        <w:br/>
      </w:r>
      <w:r>
        <w:t xml:space="preserve">обслуживании оборудования тепловых цехов </w:t>
      </w:r>
      <w:r>
        <w:br/>
      </w:r>
      <w:r>
        <w:t xml:space="preserve">электростанции» (Госэнергоиздат, 1959) трак- </w:t>
      </w:r>
      <w:r>
        <w:br/>
      </w:r>
      <w:r>
        <w:t xml:space="preserve">туют этот вопрос следующим образом:</w:t>
      </w:r>
    </w:p>
    <w:p>
      <w:pPr>
        <w:pStyle w:val="Normal"/>
      </w:pPr>
      <w:r>
        <w:t xml:space="preserve">а) «Подтяжка болтов фланцевых соеди- </w:t>
      </w:r>
      <w:r>
        <w:br/>
      </w:r>
      <w:r>
        <w:t xml:space="preserve">нений после ремонта допускается при дав- </w:t>
      </w:r>
      <w:r>
        <w:br/>
      </w:r>
      <w:r>
        <w:t xml:space="preserve">лении в трубопроводе не свыше 3 атм»;</w:t>
      </w:r>
    </w:p>
    <w:p>
      <w:pPr>
        <w:pStyle w:val="Normal"/>
      </w:pPr>
      <w:r>
        <w:t xml:space="preserve">6) «На трубопроводах среднего и низкого </w:t>
      </w:r>
      <w:r>
        <w:br/>
      </w:r>
      <w:r>
        <w:t xml:space="preserve">давлений подтяжка сальников с разрешения </w:t>
      </w:r>
      <w:r>
        <w:br/>
      </w:r>
      <w:r>
        <w:t xml:space="preserve">начальника цеха может быть произведена без </w:t>
      </w:r>
      <w:r>
        <w:br/>
      </w:r>
      <w:r>
        <w:t xml:space="preserve">снятия давления при обязательном присут- </w:t>
      </w:r>
      <w:r>
        <w:br/>
      </w:r>
      <w:r>
        <w:t xml:space="preserve">ствии начальника смены».</w:t>
      </w:r>
    </w:p>
    <w:p>
      <w:pPr>
        <w:pStyle w:val="Normal"/>
      </w:pPr>
      <w:r>
        <w:t xml:space="preserve">Н. Г. СТРАТОНОВ</w:t>
      </w:r>
    </w:p>
    <w:p>
      <w:pPr>
        <w:pStyle w:val="Normal"/>
      </w:pPr>
      <w:r>
        <w:t xml:space="preserve">= —_—_—_—</w:t>
      </w:r>
    </w:p>
    <w:p>
      <w:pPr>
        <w:pStyle w:val="Normal"/>
      </w:pPr>
      <w:r>
        <w:t xml:space="preserve">О ПОДАЧЕ МАГНЕЗИТА В ТОПКИ КОТЛОВ</w:t>
      </w:r>
    </w:p>
    <w:p>
      <w:pPr>
        <w:pStyle w:val="Normal"/>
      </w:pPr>
      <w:r>
        <w:t xml:space="preserve">Ответ на вопрос т. Лаврентьева </w:t>
      </w:r>
      <w:r>
        <w:br/>
      </w:r>
      <w:r>
        <w:t xml:space="preserve">г. Сатка Челябинской обл.</w:t>
      </w:r>
    </w:p>
    <w:p>
      <w:pPr>
        <w:pStyle w:val="Normal"/>
      </w:pPr>
      <w:r>
        <w:t xml:space="preserve">Вопрос. На нашем заводе установлены кот- </w:t>
      </w:r>
      <w:r>
        <w:br/>
      </w:r>
      <w:r>
        <w:t xml:space="preserve">лы Шухова Н-185 м3 и котел ДКВ-10-13, ра- </w:t>
      </w:r>
      <w:r>
        <w:br/>
      </w:r>
      <w:r>
        <w:t xml:space="preserve">ботающие на мазуте. Каким способом сле- </w:t>
      </w:r>
      <w:r>
        <w:br/>
      </w:r>
      <w:r>
        <w:t xml:space="preserve">дует осуществить подачу магнезита в топки</w:t>
      </w:r>
    </w:p>
    <w:p>
      <w:pPr>
        <w:pStyle w:val="Normal"/>
      </w:pPr>
      <w:r>
        <w:t xml:space="preserve">котлов для предотвращения образования лип- </w:t>
      </w:r>
      <w:r>
        <w:br/>
      </w:r>
      <w:r>
        <w:t xml:space="preserve">ких отложений?</w:t>
      </w:r>
    </w:p>
    <w:p>
      <w:pPr>
        <w:pStyle w:val="Normal"/>
      </w:pPr>
      <w:r>
        <w:t xml:space="preserve">Ответ. Для неболыших котельных устано- </w:t>
      </w:r>
      <w:r>
        <w:br/>
      </w:r>
      <w:r>
        <w:t xml:space="preserve">вок, работающих на мазуте, можно рекомен- </w:t>
      </w:r>
      <w:r>
        <w:br/>
      </w:r>
      <w:r>
        <w:t xml:space="preserve">довать следующую схему подачи магнезита. </w:t>
      </w:r>
      <w:r>
        <w:br/>
      </w:r>
      <w:r>
        <w:t xml:space="preserve">Магнезит подвозят к котельной автоцементо- </w:t>
      </w:r>
      <w:r>
        <w:br/>
      </w:r>
      <w:r>
        <w:t xml:space="preserve">возом и подают через циклон или фильтр в </w:t>
      </w:r>
      <w:r>
        <w:br/>
      </w:r>
      <w:r>
        <w:t xml:space="preserve">бункер. Из бункера магнезит с помощью </w:t>
      </w:r>
      <w:r>
        <w:br/>
      </w:r>
      <w:r>
        <w:t xml:space="preserve">сжатого воздуха подается по трубопроводу </w:t>
      </w:r>
      <w:r>
        <w:br/>
      </w:r>
      <w:r>
        <w:t xml:space="preserve">в верхнюю часть топки непосредственно пе- </w:t>
      </w:r>
      <w:r>
        <w:br/>
      </w:r>
      <w:r>
        <w:t xml:space="preserve">ред конвективным пучком (см. рисунок).</w:t>
      </w:r>
    </w:p>
    <w:p>
      <w:pPr>
        <w:pStyle w:val="Normal"/>
      </w:pPr>
      <w:r>
        <w:t xml:space="preserve">Между бункером и эжектором устанавли- </w:t>
      </w:r>
      <w:r>
        <w:br/>
      </w:r>
      <w:r>
        <w:t xml:space="preserve">вают шибер для отключения бункера при </w:t>
      </w:r>
      <w:r>
        <w:br/>
      </w:r>
      <w:r>
        <w:t xml:space="preserve">ремонтах и питатель (шнековый или барабан- </w:t>
      </w:r>
      <w:r>
        <w:br/>
      </w:r>
      <w:r>
        <w:t xml:space="preserve">ный) для порционирования подачи магнези- </w:t>
      </w:r>
      <w:r>
        <w:br/>
      </w:r>
      <w:r>
        <w:t xml:space="preserve">та. Магнезит подают в топку котла периодиче- </w:t>
      </w:r>
      <w:r>
        <w:br/>
      </w:r>
      <w:r>
        <w:t xml:space="preserve">ски в течение 10—30 мин 1—2 раза в смену. </w:t>
      </w:r>
      <w:r>
        <w:br/>
      </w:r>
      <w:r>
        <w:t xml:space="preserve">Более частая подача магнезита в газоходы </w:t>
      </w:r>
      <w:r>
        <w:br/>
      </w:r>
      <w:r>
        <w:t xml:space="preserve">котла надежнее предотвращает образование</w:t>
      </w:r>
    </w:p>
    <w:p>
      <w:pPr>
        <w:pStyle w:val="Normal"/>
      </w:pPr>
      <w:r>
        <w:t xml:space="preserve">липких отложений. Количество подаваемого</w:t>
      </w:r>
    </w:p>
    <w:p>
      <w:pPr>
        <w:pStyle w:val="Normal"/>
      </w:pPr>
      <w:r>
        <w:t xml:space="preserve">магнезита зависит от марки и зольности ма- </w:t>
      </w:r>
      <w:r>
        <w:br/>
      </w:r>
      <w:r>
        <w:t xml:space="preserve">зута, условий его сжигания и нагрузки топ- </w:t>
      </w:r>
      <w:r>
        <w:br/>
      </w:r>
      <w:r>
        <w:t xml:space="preserve">ки. Поэтому периодичность и количество </w:t>
      </w:r>
      <w:r>
        <w:br/>
      </w:r>
      <w:r>
        <w:t xml:space="preserve">вводимого магнезита должны уточняться </w:t>
      </w:r>
      <w:r>
        <w:br/>
      </w:r>
      <w:r>
        <w:t xml:space="preserve">в процессе опробования установки.</w:t>
      </w:r>
    </w:p>
    <w:p>
      <w:pPr>
        <w:pStyle w:val="Normal"/>
      </w:pPr>
      <w:r>
        <w:t xml:space="preserve">Нужно учесть, что в первый раз магнезит</w:t>
      </w:r>
    </w:p>
    <w:p>
      <w:pPr>
        <w:pStyle w:val="Normal"/>
      </w:pPr>
      <w:r>
        <w:t xml:space="preserve">в котел целесообразно подать перед включе- |</w:t>
      </w:r>
    </w:p>
    <w:p>
      <w:pPr>
        <w:pStyle w:val="Normal"/>
      </w:pPr>
      <w:r>
        <w:t xml:space="preserve">нием первой мазутной форсунки при растоп- </w:t>
      </w:r>
      <w:r>
        <w:br/>
      </w:r>
      <w:r>
        <w:t xml:space="preserve">ке котла.</w:t>
      </w:r>
    </w:p>
    <w:p>
      <w:pPr>
        <w:pStyle w:val="Normal"/>
      </w:pPr>
      <w:r>
        <w:t xml:space="preserve">Подача магнезита в котлы способствует"</w:t>
      </w:r>
    </w:p>
    <w:p>
      <w:pPr>
        <w:pStyle w:val="Normal"/>
      </w:pPr>
      <w:r>
        <w:t xml:space="preserve">переводу липких мазутных отложений на тру</w:t>
      </w:r>
    </w:p>
    <w:p>
      <w:pPr>
        <w:pStyle w:val="Normal"/>
      </w:pPr>
      <w:r>
        <w:t xml:space="preserve">© 2</w:t>
      </w:r>
    </w:p>
    <w:p>
      <w:pPr>
        <w:pStyle w:val="Normal"/>
      </w:pPr>
      <w:r>
        <w:t xml:space="preserve">ЭНЕРГЕТИК ее</w:t>
      </w:r>
    </w:p>
    <w:p>
      <w:pPr>
        <w:pStyle w:val="Normal"/>
      </w:pPr>
      <w:r>
        <w:t xml:space="preserve">На котвл №2</w:t>
      </w:r>
    </w:p>
    <w:p>
      <w:pPr>
        <w:pStyle w:val="Normal"/>
      </w:pPr>
      <w:r>
        <w:t xml:space="preserve">$87 х95</w:t>
      </w:r>
    </w:p>
    <w:p>
      <w:pPr>
        <w:pStyle w:val="Normal"/>
      </w:pPr>
      <w:r>
        <w:t xml:space="preserve">На котел /^/е9</w:t>
      </w:r>
    </w:p>
    <w:p>
      <w:pPr>
        <w:pStyle w:val="Normal"/>
      </w:pPr>
      <w:r>
        <w:t xml:space="preserve">‚ах котла в сыпучие, что облегчает их обдув- </w:t>
      </w:r>
      <w:r>
        <w:br/>
      </w:r>
      <w:r>
        <w:t xml:space="preserve">у и увеличивает длительность ‘кампании </w:t>
      </w:r>
      <w:r>
        <w:br/>
      </w:r>
      <w:r>
        <w:t xml:space="preserve">котла.</w:t>
      </w:r>
    </w:p>
    <w:p>
      <w:pPr>
        <w:pStyle w:val="Normal"/>
      </w:pPr>
      <w:r>
        <w:t xml:space="preserve">На схеме показаны диаметры трубопрово- </w:t>
      </w:r>
      <w:r>
        <w:br/>
      </w:r>
      <w:r>
        <w:t xml:space="preserve">тов и емкость бункера применительно к котлу </w:t>
      </w:r>
      <w:r>
        <w:br/>
      </w:r>
      <w:r>
        <w:t xml:space="preserve">еплопроизводительностью 100 мккал/ч.</w:t>
      </w:r>
    </w:p>
    <w:p>
      <w:pPr>
        <w:pStyle w:val="Normal"/>
      </w:pPr>
      <w:r>
        <w:t xml:space="preserve">Л. Б. КРОЛЬ</w:t>
      </w:r>
    </w:p>
    <w:p>
      <w:pPr>
        <w:pStyle w:val="Normal"/>
      </w:pPr>
      <w:r>
        <w:t xml:space="preserve">ЗАЩИТА МЕСТ ПЕРЕСЕЧЕНИЙ ЛИНИЯМИ </w:t>
      </w:r>
      <w:r>
        <w:br/>
      </w:r>
      <w:r>
        <w:t xml:space="preserve">10 в ЛИНИЙ СВЯЗИ</w:t>
      </w:r>
    </w:p>
    <w:p>
      <w:pPr>
        <w:pStyle w:val="Normal"/>
      </w:pPr>
      <w:r>
        <w:t xml:space="preserve">Ответ на вопрос И. Т. Титневского </w:t>
      </w:r>
      <w:r>
        <w:br/>
      </w:r>
      <w:r>
        <w:t xml:space="preserve">г. Одесса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Вопрос. На линии 10 кв с деревянными </w:t>
      </w:r>
      <w:r>
        <w:br/>
      </w:r>
      <w:r>
        <w:t xml:space="preserve">‚порами на переходе ее через линию связи </w:t>
      </w:r>
      <w:r>
        <w:br/>
      </w:r>
      <w:r>
        <w:t xml:space="preserve">агорелась траверса анкерной опоры. Причи- </w:t>
      </w:r>
      <w:r>
        <w:br/>
      </w:r>
      <w:r>
        <w:t xml:space="preserve">ой аварии послужил пробой изолятора фа- </w:t>
      </w:r>
      <w:r>
        <w:br/>
      </w:r>
      <w:r>
        <w:t xml:space="preserve">ы А на штырь во время дождя и последую- </w:t>
      </w:r>
      <w:r>
        <w:br/>
      </w:r>
      <w:r>
        <w:t xml:space="preserve">ций пробой фазы В на штырь и через за- </w:t>
      </w:r>
      <w:r>
        <w:br/>
      </w:r>
      <w:r>
        <w:t xml:space="preserve">цитный промежуток — на землю. При этом </w:t>
      </w:r>
      <w:r>
        <w:br/>
      </w:r>
      <w:r>
        <w:t xml:space="preserve">горела опора ниже ее траверсы, на которой </w:t>
      </w:r>
      <w:r>
        <w:br/>
      </w:r>
      <w:r>
        <w:t xml:space="preserve">обнаружена выгоревшая полоса от штыря </w:t>
      </w:r>
      <w:r>
        <w:br/>
      </w:r>
      <w:r>
        <w:t xml:space="preserve">золятора фазы А к защитному промежутку </w:t>
      </w:r>
      <w:r>
        <w:br/>
      </w:r>
      <w:r>
        <w:t xml:space="preserve">еличиной 75 см.</w:t>
      </w:r>
    </w:p>
    <w:p>
      <w:pPr>
        <w:pStyle w:val="Normal"/>
      </w:pPr>
      <w:r>
        <w:t xml:space="preserve">Схема подачи магнезита в топку</w:t>
      </w:r>
    </w:p>
    <w:p>
      <w:pPr>
        <w:pStyle w:val="Normal"/>
      </w:pPr>
      <w:r>
        <w:t xml:space="preserve">котла. </w:t>
      </w:r>
      <w:r>
        <w:br/>
      </w:r>
      <w:r>
        <w:t xml:space="preserve">!—бункер магнезита (5 мз на котело </w:t>
      </w:r>
      <w:r>
        <w:br/>
      </w:r>
      <w:r>
        <w:t xml:space="preserve">ПТВ-159); 2— циклон (или фильтр); 8— </w:t>
      </w:r>
      <w:r>
        <w:br/>
      </w:r>
      <w:r>
        <w:t xml:space="preserve">шибер; 4—питатель; 5б—эжектор; 6—</w:t>
      </w:r>
    </w:p>
    <w:p>
      <w:pPr>
        <w:pStyle w:val="Normal"/>
      </w:pPr>
      <w:r>
        <w:t xml:space="preserve">краны муфтовые Ду70.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 </w:t>
      </w:r>
      <w:r>
        <w:br/>
      </w:r>
      <w:r>
        <w:t xml:space="preserve">Хх А |</w:t>
      </w:r>
    </w:p>
    <w:p>
      <w:pPr>
        <w:pStyle w:val="Normal"/>
      </w:pPr>
      <w:r>
        <w:t xml:space="preserve">сжатый </w:t>
      </w:r>
      <w:r>
        <w:br/>
      </w:r>
      <w:r>
        <w:t xml:space="preserve">доздух</w:t>
      </w:r>
    </w:p>
    <w:p>
      <w:pPr>
        <w:pStyle w:val="Normal"/>
      </w:pPr>
      <w:r>
        <w:t xml:space="preserve">В связи с этим можно ли устанавливать. </w:t>
      </w:r>
      <w:r>
        <w:br/>
      </w:r>
      <w:r>
        <w:t xml:space="preserve">на опорах ЛЭП 10 кв, ограничивающих места </w:t>
      </w:r>
      <w:r>
        <w:br/>
      </w:r>
      <w:r>
        <w:t xml:space="preserve">пересечения с другими линиями, трубчатые </w:t>
      </w:r>
      <w:r>
        <w:br/>
      </w:r>
      <w:r>
        <w:t xml:space="preserve">разрядники или искровые промежутки с за- </w:t>
      </w:r>
      <w:r>
        <w:br/>
      </w:r>
      <w:r>
        <w:t xml:space="preserve">землением штырей изоляторов и других ме- </w:t>
      </w:r>
      <w:r>
        <w:br/>
      </w:r>
      <w:r>
        <w:t xml:space="preserve">таллических деталей вместо защитных проме- </w:t>
      </w:r>
      <w:r>
        <w:br/>
      </w:r>
      <w:r>
        <w:t xml:space="preserve">жутков величиной 75 см, предусмотренных </w:t>
      </w:r>
      <w:r>
        <w:br/>
      </w:r>
      <w:r>
        <w:t xml:space="preserve">«Правилами устройства электроустановок»?</w:t>
      </w:r>
    </w:p>
    <w:p>
      <w:pPr>
        <w:pStyle w:val="Normal"/>
      </w:pPr>
      <w:r>
        <w:t xml:space="preserve">Ответ. Места пересечений линий электро- </w:t>
      </w:r>
      <w:r>
        <w:br/>
      </w:r>
      <w:r>
        <w:t xml:space="preserve">передачи напряжением 35 кв и ниже «Прави- </w:t>
      </w:r>
      <w:r>
        <w:br/>
      </w:r>
      <w:r>
        <w:t xml:space="preserve">лами устройства электроустановок», $ П-5-98 </w:t>
      </w:r>
      <w:r>
        <w:br/>
      </w:r>
      <w:r>
        <w:t xml:space="preserve">рекомендуется защищать трубчатыми разряд- </w:t>
      </w:r>
      <w:r>
        <w:br/>
      </w:r>
      <w:r>
        <w:t xml:space="preserve">никами, и только при отсутствии их допу- </w:t>
      </w:r>
      <w:r>
        <w:br/>
      </w:r>
      <w:r>
        <w:t xml:space="preserve">скается применять защитные промежутки.</w:t>
      </w:r>
    </w:p>
    <w:p>
      <w:pPr>
        <w:pStyle w:val="Normal"/>
      </w:pPr>
      <w:r>
        <w:t xml:space="preserve">Защитные промежутки применяются вели- </w:t>
      </w:r>
      <w:r>
        <w:br/>
      </w:r>
      <w:r>
        <w:t xml:space="preserve">чиной 75 см с тем, чтобы линии не отключа- </w:t>
      </w:r>
      <w:r>
        <w:br/>
      </w:r>
      <w:r>
        <w:t xml:space="preserve">лись при индуктированных перенапряжениях. </w:t>
      </w:r>
      <w:r>
        <w:br/>
      </w:r>
      <w:r>
        <w:t xml:space="preserve">Применение защитных промежутков с зазем- </w:t>
      </w:r>
      <w:r>
        <w:br/>
      </w:r>
      <w:r>
        <w:t xml:space="preserve">лением штырей изоляторов устранит причины </w:t>
      </w:r>
      <w:r>
        <w:br/>
      </w:r>
      <w:r>
        <w:t xml:space="preserve">возгорания деревянных опор, но приведет </w:t>
      </w:r>
      <w:r>
        <w:br/>
      </w:r>
      <w:r>
        <w:t xml:space="preserve">к частым отключениям линии во время гроз. </w:t>
      </w:r>
      <w:r>
        <w:br/>
      </w:r>
      <w:r>
        <w:t xml:space="preserve">(они будут отключаться при индуктированных. </w:t>
      </w:r>
      <w:r>
        <w:br/>
      </w:r>
      <w:r>
        <w:t xml:space="preserve">перенапряжениях).</w:t>
      </w:r>
    </w:p>
    <w:p>
      <w:pPr>
        <w:pStyle w:val="Normal"/>
      </w:pPr>
      <w:r>
        <w:t xml:space="preserve">П. А. ЮРИКОВ;</w:t>
      </w:r>
    </w:p>
    <w:p>
      <w:pPr>
        <w:pStyle w:val="Normal"/>
      </w:pPr>
      <w:r>
        <w:t xml:space="preserve">По страницам технических журналов</w:t>
      </w:r>
    </w:p>
    <w:p>
      <w:pPr>
        <w:pStyle w:val="Normal"/>
      </w:pPr>
      <w:r>
        <w:t xml:space="preserve">о Краткое описание конструкции паровой турбины </w:t>
      </w:r>
      <w:r>
        <w:br/>
      </w:r>
      <w:r>
        <w:t xml:space="preserve">ощностью 3000006 6771 на сверхкритические параметры </w:t>
      </w:r>
      <w:r>
        <w:br/>
      </w:r>
      <w:r>
        <w:t xml:space="preserve">ара (240 ата, 580[565°), головной образец которой из- </w:t>
      </w:r>
      <w:r>
        <w:br/>
      </w:r>
      <w:r>
        <w:t xml:space="preserve">отовляется в настоящее время на ХТГЗ имени Киро- </w:t>
      </w:r>
      <w:r>
        <w:br/>
      </w:r>
      <w:r>
        <w:t xml:space="preserve">а. Приводится принципиальная тепловая схема тур- </w:t>
      </w:r>
      <w:r>
        <w:br/>
      </w:r>
      <w:r>
        <w:t xml:space="preserve">оагрегата и рассматриваются технико-экономические </w:t>
      </w:r>
      <w:r>
        <w:br/>
      </w:r>
      <w:r>
        <w:t xml:space="preserve">оказатели. «Энергомашиностроение», 1960, № 10.</w:t>
      </w:r>
    </w:p>
    <w:p>
      <w:pPr>
        <w:pStyle w:val="Normal"/>
      </w:pPr>
      <w:r>
        <w:t xml:space="preserve">° Отраслевое совешание по энергомашиностроению. </w:t>
      </w:r>
      <w:r>
        <w:br/>
      </w:r>
      <w:r>
        <w:t xml:space="preserve">ассматриваются итоги выполнения плана по новой </w:t>
      </w:r>
      <w:r>
        <w:br/>
      </w:r>
      <w:r>
        <w:t xml:space="preserve">ехнике и задачи энергомашиностроения по созданию </w:t>
      </w:r>
      <w:r>
        <w:br/>
      </w:r>
      <w:r>
        <w:t xml:space="preserve">выпуску нового энергетического оборудования, а так-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же по важнейшим научным исследованиям на 1961 г:. </w:t>
      </w:r>
      <w:r>
        <w:br/>
      </w:r>
      <w:r>
        <w:t xml:space="preserve">Приводится критика недостатков выпускаемого обору- </w:t>
      </w:r>
      <w:r>
        <w:br/>
      </w:r>
      <w:r>
        <w:t xml:space="preserve">дования — турбоагрегатов, газотурбинных установок, </w:t>
      </w:r>
      <w:r>
        <w:br/>
      </w:r>
      <w:r>
        <w:t xml:space="preserve">паровых котлов, вспомогательного оборудования. Пере- </w:t>
      </w:r>
      <w:r>
        <w:br/>
      </w:r>
      <w:r>
        <w:t xml:space="preserve">числены важнейшие рекомендации совещания по улуч- </w:t>
      </w:r>
      <w:r>
        <w:br/>
      </w:r>
      <w:r>
        <w:t xml:space="preserve">шению работы заводов, внедрению прогрессивных ре- </w:t>
      </w:r>
      <w:r>
        <w:br/>
      </w:r>
      <w:r>
        <w:t xml:space="preserve">шений в котлотурбостроении, улучшению организации </w:t>
      </w:r>
      <w:r>
        <w:br/>
      </w:r>
      <w:r>
        <w:t xml:space="preserve">в проведении научно-исследовательских работ и при- </w:t>
      </w:r>
      <w:r>
        <w:br/>
      </w:r>
      <w:r>
        <w:t xml:space="preserve">ближению их к практическим требованиям техниче- </w:t>
      </w:r>
      <w:r>
        <w:br/>
      </w:r>
      <w:r>
        <w:t xml:space="preserve">ского прогресса энергомашиностроения и др. «Энерго- </w:t>
      </w:r>
      <w:r>
        <w:br/>
      </w:r>
      <w:r>
        <w:t xml:space="preserve">машиностроение», 1960, № 10.</w:t>
      </w:r>
    </w:p>
    <w:p>
      <w:pPr>
        <w:pStyle w:val="Normal"/>
      </w:pPr>
      <w:r>
        <w:t xml:space="preserve">38 ЭНЕРГЕТИК</w:t>
      </w:r>
    </w:p>
    <w:p>
      <w:pPr>
        <w:pStyle w:val="Normal"/>
      </w:pPr>
      <w:r>
        <w:t xml:space="preserve">№ 2</w:t>
      </w:r>
    </w:p>
    <w:p>
      <w:pPr>
        <w:pStyle w:val="Normal"/>
      </w:pPr>
      <w:r>
        <w:t xml:space="preserve">Основные особенности турбинного — агрегата </w:t>
      </w:r>
      <w:r>
        <w:br/>
      </w:r>
      <w:r>
        <w:t xml:space="preserve">К-300-240 ХТГЗ. Приводятся технологические особен- </w:t>
      </w:r>
      <w:r>
        <w:br/>
      </w:r>
      <w:r>
        <w:t xml:space="preserve">ности трехцилиндрового — одновального агрегата </w:t>
      </w:r>
      <w:r>
        <w:br/>
      </w:r>
      <w:r>
        <w:t xml:space="preserve">К-300-240. Рассматривается экономичность новой уста- </w:t>
      </w:r>
      <w:r>
        <w:br/>
      </w:r>
      <w:r>
        <w:t xml:space="preserve">новки в сравнении с фактическими удельными расхо- </w:t>
      </w:r>
      <w:r>
        <w:br/>
      </w:r>
      <w:r>
        <w:t xml:space="preserve">дами тепла машинами ВКТ-100 и ПВК-150. Описы- </w:t>
      </w:r>
      <w:r>
        <w:br/>
      </w:r>
      <w:r>
        <w:t xml:space="preserve">вается принципиальная схема регулирования турбины. </w:t>
      </w:r>
      <w:r>
        <w:br/>
      </w:r>
      <w:r>
        <w:t xml:space="preserve">«Теплоэнергетика», 1960, № 10.</w:t>
      </w:r>
    </w:p>
    <w:p>
      <w:pPr>
        <w:pStyle w:val="Normal"/>
      </w:pPr>
      <w:r>
        <w:t xml:space="preserve">Предупреждение наклёпа при очистке дробью по- </w:t>
      </w:r>
      <w:r>
        <w:br/>
      </w:r>
      <w:r>
        <w:t xml:space="preserve">верхности нагрева. В работе изложены результаты ис- </w:t>
      </w:r>
      <w:r>
        <w:br/>
      </w:r>
      <w:r>
        <w:t xml:space="preserve">пытаний металла труб, подвергавшихся длительное </w:t>
      </w:r>
      <w:r>
        <w:br/>
      </w:r>
      <w:r>
        <w:t xml:space="preserve">время дробевой очистке. Даны описания устройств для </w:t>
      </w:r>
      <w:r>
        <w:br/>
      </w:r>
      <w:r>
        <w:t xml:space="preserve">защиты поверхностей нагрева от наклепа и рекомен- </w:t>
      </w:r>
      <w:r>
        <w:br/>
      </w:r>
      <w:r>
        <w:t xml:space="preserve">дации по режиму дробевой очистки, в частности, </w:t>
      </w:r>
      <w:r>
        <w:br/>
      </w:r>
      <w:r>
        <w:t xml:space="preserve">о равномерном распределении потока дроби, о раз- </w:t>
      </w:r>
      <w:r>
        <w:br/>
      </w:r>
      <w:r>
        <w:t xml:space="preserve">мерах фракций дроби, об установлении режима очи- </w:t>
      </w:r>
      <w:r>
        <w:br/>
      </w:r>
      <w:r>
        <w:t xml:space="preserve">стки в зависимости от интенсивности образования от- </w:t>
      </w:r>
      <w:r>
        <w:br/>
      </w:r>
      <w:r>
        <w:t xml:space="preserve">ложений и их характера, о периодическом контроле </w:t>
      </w:r>
      <w:r>
        <w:br/>
      </w:r>
      <w:r>
        <w:t xml:space="preserve">состояния металла поверхностей, очищаемых дробью. </w:t>
      </w:r>
      <w:r>
        <w:br/>
      </w:r>
      <w:r>
        <w:t xml:space="preserve">«Теплоэнергетика», 1960, № 10.</w:t>
      </w:r>
    </w:p>
    <w:p>
      <w:pPr>
        <w:pStyle w:val="Normal"/>
      </w:pPr>
      <w:r>
        <w:t xml:space="preserve">В чем неправ Филипп Спорн? Автор критикует </w:t>
      </w:r>
      <w:r>
        <w:br/>
      </w:r>
      <w:r>
        <w:t xml:space="preserve">статью американского энергетика Филиппа Спорна. «Что </w:t>
      </w:r>
      <w:r>
        <w:br/>
      </w:r>
      <w:r>
        <w:t xml:space="preserve">означает программа энергетического строительства Рос- </w:t>
      </w:r>
      <w:r>
        <w:br/>
      </w:r>
      <w:r>
        <w:t xml:space="preserve">сии», помещенную в одном американском журнале. </w:t>
      </w:r>
      <w:r>
        <w:br/>
      </w:r>
      <w:r>
        <w:t xml:space="preserve">Приводятся фактические данные о развитии энергети- </w:t>
      </w:r>
      <w:r>
        <w:br/>
      </w:r>
      <w:r>
        <w:t xml:space="preserve">ки в СССР, которые опровергают неправильные выво- </w:t>
      </w:r>
      <w:r>
        <w:br/>
      </w:r>
      <w:r>
        <w:t xml:space="preserve">ды, сделанные в указанной статье Филиппа Спорна. </w:t>
      </w:r>
      <w:r>
        <w:br/>
      </w:r>
      <w:r>
        <w:t xml:space="preserve">«Теплоэнергетика», 1960, № 10.</w:t>
      </w:r>
    </w:p>
    <w:p>
      <w:pPr>
        <w:pStyle w:val="Normal"/>
      </w:pPr>
      <w:r>
        <w:t xml:space="preserve">Энергетические характеристики ионной возбуди- </w:t>
      </w:r>
      <w:r>
        <w:br/>
      </w:r>
      <w:r>
        <w:t xml:space="preserve">‘тельной установки крупного гидрогенератора. Приво- </w:t>
      </w:r>
      <w:r>
        <w:br/>
      </w:r>
      <w:r>
        <w:t xml:space="preserve">дятся энергетические характеристики ионной возбуди- </w:t>
      </w:r>
      <w:r>
        <w:br/>
      </w:r>
      <w:r>
        <w:t xml:space="preserve">тельной установки, впервые в СССР примененной на </w:t>
      </w:r>
      <w:r>
        <w:br/>
      </w:r>
      <w:r>
        <w:t xml:space="preserve">Волжской ГЭС имени В. И. Ленина. Эти характери- </w:t>
      </w:r>
      <w:r>
        <w:br/>
      </w:r>
      <w:r>
        <w:t xml:space="preserve">стики были получены в процессе испытаний, прово- </w:t>
      </w:r>
      <w:r>
        <w:br/>
      </w:r>
      <w:r>
        <w:t xml:space="preserve">димых для определения к. п. д. гидрогенератора № 16 </w:t>
      </w:r>
      <w:r>
        <w:br/>
      </w:r>
      <w:r>
        <w:t xml:space="preserve">Указанной гидроэлектростанцией. «Вестник электропро- </w:t>
      </w:r>
      <w:r>
        <w:br/>
      </w:r>
      <w:r>
        <w:t xml:space="preserve">мышленности», 1960, № 10.</w:t>
      </w:r>
    </w:p>
    <w:p>
      <w:pPr>
        <w:pStyle w:val="Normal"/>
      </w:pPr>
      <w:r>
        <w:t xml:space="preserve">Тематическая выставка по сварочной технике. Опи- </w:t>
      </w:r>
      <w:r>
        <w:br/>
      </w:r>
      <w:r>
        <w:t xml:space="preserve">сывается тематическая выставка по новейшей свароч- </w:t>
      </w:r>
      <w:r>
        <w:br/>
      </w:r>
      <w:r>
        <w:t xml:space="preserve">ной технике в павильоне «Машиностроение» ВДНХ. </w:t>
      </w:r>
      <w:r>
        <w:br/>
      </w:r>
      <w:r>
        <w:t xml:space="preserve">Приводятся технические данные различного сварочного </w:t>
      </w:r>
      <w:r>
        <w:br/>
      </w:r>
      <w:r>
        <w:t xml:space="preserve">оборудования для сварки под флюсом, дуговой сварки, </w:t>
      </w:r>
      <w:r>
        <w:br/>
      </w:r>
      <w:r>
        <w:t xml:space="preserve">электрошлаковой сварки, газопламенной обработки </w:t>
      </w:r>
      <w:r>
        <w:br/>
      </w:r>
      <w:r>
        <w:t xml:space="preserve">металлов, контроля сварных швов, а также различные </w:t>
      </w:r>
      <w:r>
        <w:br/>
      </w:r>
      <w:r>
        <w:t xml:space="preserve">автоматы и полуавтоматы для сварки в защитных га- </w:t>
      </w:r>
      <w:r>
        <w:br/>
      </w:r>
      <w:r>
        <w:t xml:space="preserve">зах. «Вестник электропромышленности», 1960, № 10.</w:t>
      </w:r>
    </w:p>
    <w:p>
      <w:pPr>
        <w:pStyle w:val="Normal"/>
      </w:pPr>
      <w:r>
        <w:t xml:space="preserve">Электрошлаковая наплавка цветных металлов на </w:t>
      </w:r>
      <w:r>
        <w:br/>
      </w:r>
      <w:r>
        <w:t xml:space="preserve">черные. Излагается сущность технологического про- </w:t>
      </w:r>
      <w:r>
        <w:br/>
      </w:r>
      <w:r>
        <w:t xml:space="preserve">цесса электрошлаковой наплавки меди и бронзы на </w:t>
      </w:r>
      <w:r>
        <w:br/>
      </w:r>
      <w:r>
        <w:t xml:space="preserve">сталь и чугун. Этот вид наплавки может найти при- </w:t>
      </w:r>
      <w:r>
        <w:br/>
      </w:r>
      <w:r>
        <w:t xml:space="preserve">менение при ремонте подшипников при армировании </w:t>
      </w:r>
      <w:r>
        <w:br/>
      </w:r>
      <w:r>
        <w:t xml:space="preserve">медью стальных деталей и исправлении дефектов в чу-</w:t>
      </w:r>
    </w:p>
    <w:p>
      <w:pPr>
        <w:pStyle w:val="Normal"/>
      </w:pPr>
      <w:r>
        <w:t xml:space="preserve">гунных и бронзовых изделиях. «Автоматическая свар- </w:t>
      </w:r>
      <w:r>
        <w:br/>
      </w:r>
      <w:r>
        <w:t xml:space="preserve">ка», 1960, № 10.</w:t>
      </w:r>
    </w:p>
    <w:p>
      <w:pPr>
        <w:pStyle w:val="Normal"/>
      </w:pPr>
      <w:r>
        <w:t xml:space="preserve">‚ Выставка «Средства борьбы с коррозией метал-‘</w:t>
      </w:r>
    </w:p>
    <w:p>
      <w:pPr>
        <w:pStyle w:val="Normal"/>
      </w:pPr>
      <w:r>
        <w:t xml:space="preserve">лов». В сообщении с тематической выставки — «Сред- </w:t>
      </w:r>
      <w:r>
        <w:br/>
      </w:r>
      <w:r>
        <w:t xml:space="preserve">ства борьбы с коррозией металлов», — открытой на </w:t>
      </w:r>
      <w:r>
        <w:br/>
      </w:r>
      <w:r>
        <w:t xml:space="preserve">территории ВДНХ, описывается содержание различ- </w:t>
      </w:r>
      <w:r>
        <w:br/>
      </w:r>
      <w:r>
        <w:t xml:space="preserve">ных разделов выставки, в том числе раздела по анти- </w:t>
      </w:r>
      <w:r>
        <w:br/>
      </w:r>
      <w:r>
        <w:t xml:space="preserve">коррозийным материалам, по автоматизации процессов </w:t>
      </w:r>
      <w:r>
        <w:br/>
      </w:r>
      <w:r>
        <w:t xml:space="preserve">нанесения покрытий, по применению труб из винипла- </w:t>
      </w:r>
      <w:r>
        <w:br/>
      </w:r>
      <w:r>
        <w:t xml:space="preserve">ста, полиэтилена, фиалита, керамики, стекла и др.. </w:t>
      </w:r>
      <w:r>
        <w:br/>
      </w:r>
      <w:r>
        <w:t xml:space="preserve">а также из стали с антикоррозийными резиновыми, ви- </w:t>
      </w:r>
      <w:r>
        <w:br/>
      </w:r>
      <w:r>
        <w:t xml:space="preserve">нипластовыми и эмалевыми покрытиями. «Строитель- </w:t>
      </w:r>
      <w:r>
        <w:br/>
      </w:r>
      <w:r>
        <w:t xml:space="preserve">ство трубопроводов», 1960, № 10,</w:t>
      </w:r>
    </w:p>
    <w:p>
      <w:pPr>
        <w:pStyle w:val="Normal"/>
      </w:pPr>
      <w:r>
        <w:t xml:space="preserve">Влияние технологических факторов на прочность </w:t>
      </w:r>
      <w:r>
        <w:br/>
      </w:r>
      <w:r>
        <w:t xml:space="preserve">крепежных деталей котлотурбинного оборудования. </w:t>
      </w:r>
      <w:r>
        <w:br/>
      </w:r>
      <w:r>
        <w:t xml:space="preserve">В работе, выполненной на кафедре технологии метал- </w:t>
      </w:r>
      <w:r>
        <w:br/>
      </w:r>
      <w:r>
        <w:t xml:space="preserve">лов МЭИ, приводится описание ряда случаев разру- </w:t>
      </w:r>
      <w:r>
        <w:br/>
      </w:r>
      <w:r>
        <w:t xml:space="preserve">шения в процессе работы оборудования шпилек из ста- </w:t>
      </w:r>
      <w:r>
        <w:br/>
      </w:r>
      <w:r>
        <w:t xml:space="preserve">ли ЭИ-10. Указываются также и причины разруше- </w:t>
      </w:r>
      <w:r>
        <w:br/>
      </w:r>
      <w:r>
        <w:t xml:space="preserve">ния — завышенные напряжения, создаваемые при по- </w:t>
      </w:r>
      <w:r>
        <w:br/>
      </w:r>
      <w:r>
        <w:t xml:space="preserve">воротных затяжках шпилек после ремонтов, ревизий, </w:t>
      </w:r>
      <w:r>
        <w:br/>
      </w:r>
      <w:r>
        <w:t xml:space="preserve">при подтяжке при парении и т. п. Даются рекоменда- </w:t>
      </w:r>
      <w:r>
        <w:br/>
      </w:r>
      <w:r>
        <w:t xml:space="preserve">ции по повышению долговечности крепежных деталей. </w:t>
      </w:r>
      <w:r>
        <w:br/>
      </w:r>
      <w:r>
        <w:t xml:space="preserve">«Энергомашиностроение», 1960, № 11.</w:t>
      </w:r>
    </w:p>
    <w:p>
      <w:pPr>
        <w:pStyle w:val="Normal"/>
      </w:pPr>
      <w:r>
        <w:t xml:space="preserve">Выявление дефектов в стальных изделиях с по- </w:t>
      </w:r>
      <w:r>
        <w:br/>
      </w:r>
      <w:r>
        <w:t xml:space="preserve">мошью бетатрона. Приводится краткое описание неко- </w:t>
      </w:r>
      <w:r>
        <w:br/>
      </w:r>
      <w:r>
        <w:t xml:space="preserve">торых новых бетатронных установок с высокой про- </w:t>
      </w:r>
      <w:r>
        <w:br/>
      </w:r>
      <w:r>
        <w:t xml:space="preserve">никающей способностью для проверки качества ме- </w:t>
      </w:r>
      <w:r>
        <w:br/>
      </w:r>
      <w:r>
        <w:t xml:space="preserve">талла, применяемых зарубежными энергомашиностро- </w:t>
      </w:r>
      <w:r>
        <w:br/>
      </w:r>
      <w:r>
        <w:t xml:space="preserve">ительными фирмами: Броун-Бовери, Георг-Фишер и др. </w:t>
      </w:r>
      <w:r>
        <w:br/>
      </w:r>
      <w:r>
        <w:t xml:space="preserve">«Энергомашиностроение», 1960, № 11.</w:t>
      </w:r>
    </w:p>
    <w:p>
      <w:pPr>
        <w:pStyle w:val="Normal"/>
      </w:pPr>
      <w:r>
        <w:t xml:space="preserve">Экспериментальное исследование торцового уплот- </w:t>
      </w:r>
      <w:r>
        <w:br/>
      </w:r>
      <w:r>
        <w:t xml:space="preserve">нения вала турбогенератора с конической несущей по- </w:t>
      </w:r>
      <w:r>
        <w:br/>
      </w:r>
      <w:r>
        <w:t xml:space="preserve">верхностью. Описывается работа по проведению ис- </w:t>
      </w:r>
      <w:r>
        <w:br/>
      </w:r>
      <w:r>
        <w:t xml:space="preserve">пытаний торцовых уплотнений с конической формой </w:t>
      </w:r>
      <w:r>
        <w:br/>
      </w:r>
      <w:r>
        <w:t xml:space="preserve">несущей поверхности для турбогенератора мощностью </w:t>
      </w:r>
      <w:r>
        <w:br/>
      </w:r>
      <w:r>
        <w:t xml:space="preserve">200 ‘тыс. кет. Испытания производились на опытной </w:t>
      </w:r>
      <w:r>
        <w:br/>
      </w:r>
      <w:r>
        <w:t xml:space="preserve">установке завода «Электротяжмаш». Проведенные рас- </w:t>
      </w:r>
      <w:r>
        <w:br/>
      </w:r>
      <w:r>
        <w:t xml:space="preserve">четы и испытания подтверждают надежность работы </w:t>
      </w:r>
      <w:r>
        <w:br/>
      </w:r>
      <w:r>
        <w:t xml:space="preserve">этого вида испытаний. «Вестник электропромышленно- </w:t>
      </w:r>
      <w:r>
        <w:br/>
      </w:r>
      <w:r>
        <w:t xml:space="preserve">сти», 1960, № 11.</w:t>
      </w:r>
    </w:p>
    <w:p>
      <w:pPr>
        <w:pStyle w:val="Normal"/>
      </w:pPr>
      <w:r>
        <w:t xml:space="preserve">Об уравновешивании роторов действующих турбо- </w:t>
      </w:r>
      <w:r>
        <w:br/>
      </w:r>
      <w:r>
        <w:t xml:space="preserve">генераторов на месте их установки. Описанный метод </w:t>
      </w:r>
      <w:r>
        <w:br/>
      </w:r>
      <w:r>
        <w:t xml:space="preserve">балансировки проверен на практике и успешно при- </w:t>
      </w:r>
      <w:r>
        <w:br/>
      </w:r>
      <w:r>
        <w:t xml:space="preserve">меняется ЦКБ и Ростовэнергоремонтом МСЭМ. «Вест- </w:t>
      </w:r>
      <w:r>
        <w:br/>
      </w:r>
      <w:r>
        <w:t xml:space="preserve">ник машиностроения», 1960, № 11.</w:t>
      </w:r>
    </w:p>
    <w:p>
      <w:pPr>
        <w:pStyle w:val="Normal"/>
      </w:pPr>
      <w:r>
        <w:t xml:space="preserve">Некоторые вопросы эксплуатации тепловых элек- </w:t>
      </w:r>
      <w:r>
        <w:br/>
      </w:r>
      <w:r>
        <w:t xml:space="preserve">тростанций. Рассматриваются эксплуатационные вопро- </w:t>
      </w:r>
      <w:r>
        <w:br/>
      </w:r>
      <w:r>
        <w:t xml:space="preserve">сы в области обеспечения надежности и экономичности </w:t>
      </w:r>
      <w:r>
        <w:br/>
      </w:r>
      <w:r>
        <w:t xml:space="preserve">тепловых электростанций Мосэнерго. Приводятся при- </w:t>
      </w:r>
      <w:r>
        <w:br/>
      </w:r>
      <w:r>
        <w:t xml:space="preserve">меры по реконструкции и модернизации ‘основного обо- </w:t>
      </w:r>
      <w:r>
        <w:br/>
      </w:r>
      <w:r>
        <w:t xml:space="preserve">рудования на отдельных электростанциях. «Теплоэнер- </w:t>
      </w:r>
      <w:r>
        <w:br/>
      </w:r>
      <w:r>
        <w:t xml:space="preserve">гетика», 1960, № 11.</w:t>
      </w:r>
    </w:p>
    <w:p>
      <w:pPr>
        <w:pStyle w:val="Normal"/>
      </w:pPr>
      <w:r>
        <w:t xml:space="preserve">Мощная ГРЭС Московской энергосистемы. Приво- </w:t>
      </w:r>
      <w:r>
        <w:br/>
      </w:r>
      <w:r>
        <w:t xml:space="preserve">дятся основные проектные данные новой ГРЭС. мош- </w:t>
      </w:r>
      <w:r>
        <w:br/>
      </w:r>
      <w:r>
        <w:t xml:space="preserve">ностью 2400 тыс. квт. Указываются параметры турбо- </w:t>
      </w:r>
      <w:r>
        <w:br/>
      </w:r>
      <w:r>
        <w:t xml:space="preserve">агрегатов котлов, вспомогательного оборудования, </w:t>
      </w:r>
      <w:r>
        <w:br/>
      </w:r>
      <w:r>
        <w:t xml:space="preserve">а также основные направления в применении инду- </w:t>
      </w:r>
      <w:r>
        <w:br/>
      </w:r>
      <w:r>
        <w:t xml:space="preserve">стриальных методов производства строительно-монтаж-: </w:t>
      </w:r>
      <w:r>
        <w:br/>
      </w:r>
      <w:r>
        <w:t xml:space="preserve">ных работ. «Теплоэнергетика», 1960, № 11. |</w:t>
      </w:r>
    </w:p>
    <w:p>
      <w:pPr>
        <w:pStyle w:val="Normal"/>
      </w:pPr>
      <w:r>
        <w:t xml:space="preserve">ХШ конгресс Международного института сварки. </w:t>
      </w:r>
      <w:r>
        <w:br/>
      </w:r>
      <w:r>
        <w:t xml:space="preserve">Дается информация о ХШ конгрессе Международного </w:t>
      </w:r>
      <w:r>
        <w:br/>
      </w:r>
      <w:r>
        <w:t xml:space="preserve">института сварки, состоявшегося в Бельгии. Для энер- </w:t>
      </w:r>
      <w:r>
        <w:br/>
      </w:r>
      <w:r>
        <w:t xml:space="preserve">гетиков представляет интерес работы ХП комиссии п“ </w:t>
      </w:r>
      <w:r>
        <w:br/>
      </w:r>
      <w:r>
        <w:t xml:space="preserve">сосудам, котлам и турбопроводам, работающим под </w:t>
      </w:r>
      <w:r>
        <w:br/>
      </w:r>
      <w:r>
        <w:t xml:space="preserve">давлением. Эта комиссия за последнее время рас- </w:t>
      </w:r>
      <w:r>
        <w:br/>
      </w:r>
      <w:r>
        <w:t xml:space="preserve">смотрела рекомендации по рациональным маркам ста- </w:t>
      </w:r>
      <w:r>
        <w:br/>
      </w:r>
      <w:r>
        <w:t xml:space="preserve">ли для сосудов высокого давления с учетом возмож- </w:t>
      </w:r>
      <w:r>
        <w:br/>
      </w:r>
      <w:r>
        <w:t xml:space="preserve">ных случаев разрушения, т. е. с учетом ‘усталостной </w:t>
      </w:r>
      <w:r>
        <w:br/>
      </w:r>
      <w:r>
        <w:t xml:space="preserve">прочности, коррозии под напряжением, хрупкого разз </w:t>
      </w:r>
      <w:r>
        <w:br/>
      </w:r>
      <w:r>
        <w:t xml:space="preserve">рушения, устойчивости отдельных элементов, ползуче- </w:t>
      </w:r>
      <w:r>
        <w:br/>
      </w:r>
      <w:r>
        <w:t xml:space="preserve">сти металлов и т. п. «Строительство трубопроводов», </w:t>
      </w:r>
      <w:r>
        <w:br/>
      </w:r>
      <w:r>
        <w:t xml:space="preserve">1960, № 11.</w:t>
      </w:r>
    </w:p>
    <w:p>
      <w:pPr>
        <w:pStyle w:val="Normal"/>
      </w:pPr>
      <w:r>
        <w:t xml:space="preserve">Развитие энергетики Румынской Народной Респу </w:t>
      </w:r>
      <w:r>
        <w:br/>
      </w:r>
      <w:r>
        <w:t xml:space="preserve">лики. Приводятся данные ‘о динамике развития энер </w:t>
      </w:r>
      <w:r>
        <w:br/>
      </w:r>
      <w:r>
        <w:t xml:space="preserve">гетики за последние 15 лет. Обосновываются преобла </w:t>
      </w:r>
      <w:r>
        <w:br/>
      </w:r>
      <w:r>
        <w:t xml:space="preserve">дающие тенденции развития энергетики. Дается пер </w:t>
      </w:r>
      <w:r>
        <w:br/>
      </w:r>
      <w:r>
        <w:t xml:space="preserve">спектива создания новых станций с агрегатами мощи </w:t>
      </w:r>
      <w:r>
        <w:br/>
      </w:r>
      <w:r>
        <w:t xml:space="preserve">ностью 100 тыс. квт, с параметрами пара 140 ата | </w:t>
      </w:r>
      <w:r>
        <w:br/>
      </w:r>
      <w:r>
        <w:t xml:space="preserve">570°С. «Промышленная энергетика», 1960. № 11. 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СПРАВОЧНИК ЭНЕРГЕТИКА</w:t>
      </w:r>
    </w:p>
    <w:p>
      <w:pPr>
        <w:pStyle w:val="Normal"/>
      </w:pPr>
      <w:r>
        <w:t xml:space="preserve">РТУТНЫЕ ВЫПРЯМИТЕЛИ ЗАПОРОЖСКОГО ЭЛЕКТРОАПНАРАТНОГО ЗАВОДА</w:t>
      </w:r>
    </w:p>
    <w:p>
      <w:pPr>
        <w:pStyle w:val="Normal"/>
      </w:pPr>
      <w:r>
        <w:t xml:space="preserve">Тиже приводя </w:t>
      </w:r>
      <w:r>
        <w:br/>
      </w:r>
      <w:r>
        <w:t xml:space="preserve">риводятся данные выпускаемых Запорожским электроаппаратным заводом выпрямителей с комплектуемой</w:t>
      </w:r>
    </w:p>
    <w:p>
      <w:pPr>
        <w:pStyle w:val="Normal"/>
      </w:pPr>
      <w:r>
        <w:t xml:space="preserve">аппаратурой' </w:t>
      </w:r>
      <w:r>
        <w:br/>
      </w:r>
      <w:r>
        <w:t xml:space="preserve">Выпрям- </w:t>
      </w:r>
      <w:r>
        <w:br/>
      </w:r>
      <w:r>
        <w:t xml:space="preserve">Гип ртутного вы- Выпрям- |л Силовой </w:t>
      </w:r>
      <w:r>
        <w:br/>
      </w:r>
      <w:r>
        <w:t xml:space="preserve">прямителя Исполнение? пеншый ео е 3: Анолный де- ВАБ, тип ее ‚ </w:t>
      </w:r>
      <w:r>
        <w:br/>
      </w:r>
      <w:r>
        <w:t xml:space="preserve">р ао а Я и и В 1 ее о </w:t>
      </w:r>
      <w:r>
        <w:br/>
      </w:r>
      <w:r>
        <w:t xml:space="preserve">| тип </w:t>
      </w:r>
      <w:r>
        <w:br/>
      </w:r>
      <w:r>
        <w:t xml:space="preserve">М-200 Управляемые 200 230 ТСР </w:t>
      </w:r>
      <w:r>
        <w:br/>
      </w:r>
      <w:r>
        <w:t xml:space="preserve">-1 </w:t>
      </w:r>
      <w:r>
        <w:br/>
      </w:r>
      <w:r>
        <w:t xml:space="preserve">м управляемые | 170 267/485 | ТСРв' 0 = 2 о </w:t>
      </w:r>
      <w:r>
        <w:br/>
      </w:r>
      <w:r>
        <w:t xml:space="preserve">д ляе- р = — ное </w:t>
      </w:r>
      <w:r>
        <w:br/>
      </w:r>
      <w:r>
        <w:t xml:space="preserve">м 6 С До 60) | ТМРШ-180/6 — — Воздушное </w:t>
      </w:r>
      <w:r>
        <w:br/>
      </w:r>
      <w:r>
        <w:t xml:space="preserve">М- В Неуправ - </w:t>
      </w:r>
      <w:r>
        <w:br/>
      </w:r>
      <w:r>
        <w:t xml:space="preserve">ни 500 До 600 О" — АБ-2/4 -- Воздушное </w:t>
      </w:r>
      <w:r>
        <w:br/>
      </w:r>
      <w:r>
        <w:t xml:space="preserve">М-500 ВС Неуправляе- 1000 До 699 : О 0С-5/6 </w:t>
      </w:r>
      <w:r>
        <w:br/>
      </w:r>
      <w:r>
        <w:t xml:space="preserve">мые (два вы- о -5/6 (3 шт.) АБ-2/4 (2 шт.) — Воздушное </w:t>
      </w:r>
      <w:r>
        <w:br/>
      </w:r>
      <w:r>
        <w:t xml:space="preserve">прямителя) </w:t>
      </w:r>
      <w:r>
        <w:br/>
      </w:r>
      <w:r>
        <w:t xml:space="preserve">М-500 ВС Управляемые 590 о 600 </w:t>
      </w:r>
      <w:r>
        <w:br/>
      </w:r>
      <w:r>
        <w:t xml:space="preserve">МВ-259 ЖЗ Нулевая схе- 759 о в Тип по ката- 2 р 10. р </w:t>
      </w:r>
      <w:r>
        <w:br/>
      </w:r>
      <w:r>
        <w:t xml:space="preserve">ыа ЗнаВняе- ) логу ЦБТИ = ТВ-100 Водяное </w:t>
      </w:r>
      <w:r>
        <w:br/>
      </w:r>
      <w:r>
        <w:t xml:space="preserve">мые № 25)3* </w:t>
      </w:r>
      <w:r>
        <w:br/>
      </w:r>
      <w:r>
        <w:t xml:space="preserve">МВ-25) Жб Нулевая схе- 155 </w:t>
      </w:r>
      <w:r>
        <w:br/>
      </w:r>
      <w:r>
        <w:t xml:space="preserve">се 590 До 825 | — АБ-2/4 АТВ-309) Водяное </w:t>
      </w:r>
      <w:r>
        <w:br/>
      </w:r>
      <w:r>
        <w:t xml:space="preserve">ляемые </w:t>
      </w:r>
      <w:r>
        <w:br/>
      </w:r>
      <w:r>
        <w:t xml:space="preserve">МВ -250ж6 Нулевая схе- 1 509 о </w:t>
      </w:r>
      <w:r>
        <w:br/>
      </w:r>
      <w:r>
        <w:t xml:space="preserve">а Аве - НЫ | $ т р &gt; </w:t>
      </w:r>
      <w:r>
        <w:br/>
      </w:r>
      <w:r>
        <w:t xml:space="preserve">мые </w:t>
      </w:r>
      <w:r>
        <w:br/>
      </w:r>
      <w:r>
        <w:t xml:space="preserve">МВ-250Ж6 Мостовая схе- 75) о 825 ТМР-1800/19 — </w:t>
      </w:r>
      <w:r>
        <w:br/>
      </w:r>
      <w:r>
        <w:t xml:space="preserve">а, д ] — АТВ-3000 Водяное: </w:t>
      </w:r>
      <w:r>
        <w:br/>
      </w:r>
      <w:r>
        <w:t xml:space="preserve">мые </w:t>
      </w:r>
      <w:r>
        <w:br/>
      </w:r>
      <w:r>
        <w:t xml:space="preserve">МВ-25)х12 Нулелля схе- 3000 До 825 | Тип по ката- | ОС-5/6 (3 шт -28- 5 </w:t>
      </w:r>
      <w:r>
        <w:br/>
      </w:r>
      <w:r>
        <w:t xml:space="preserve">ма, пе управ- логу ЦБТИ рб ( .) вое 28-3000/15 АТВ-3000 Водяное </w:t>
      </w:r>
      <w:r>
        <w:br/>
      </w:r>
      <w:r>
        <w:t xml:space="preserve">ляемые № 25)3* </w:t>
      </w:r>
      <w:r>
        <w:br/>
      </w:r>
      <w:r>
        <w:t xml:space="preserve">М-35)жб Нулевая схе- 2 009 До 825 $ </w:t>
      </w:r>
      <w:r>
        <w:br/>
      </w:r>
      <w:r>
        <w:t xml:space="preserve">2 — -2 =. </w:t>
      </w:r>
      <w:r>
        <w:br/>
      </w:r>
      <w:r>
        <w:t xml:space="preserve">Нек ВАБ-28/3000/15 Воздушное </w:t>
      </w:r>
      <w:r>
        <w:br/>
      </w:r>
      <w:r>
        <w:t xml:space="preserve">: ляемые </w:t>
      </w:r>
      <w:r>
        <w:br/>
      </w:r>
      <w:r>
        <w:t xml:space="preserve">М-35) жб Нулевая схе- 2000 230 — ВАБ-28-3000/15 — "Воздушноз </w:t>
      </w:r>
      <w:r>
        <w:br/>
      </w:r>
      <w:r>
        <w:t xml:space="preserve">ма, управляе- к </w:t>
      </w:r>
      <w:r>
        <w:br/>
      </w:r>
      <w:r>
        <w:t xml:space="preserve">№... мые 105 </w:t>
      </w:r>
      <w:r>
        <w:br/>
      </w:r>
      <w:r>
        <w:t xml:space="preserve">Е) — До 2725 — = — — Воздушно? </w:t>
      </w:r>
      <w:r>
        <w:br/>
      </w:r>
      <w:r>
        <w:t xml:space="preserve">[В С-390/5Ж 4 — 1 200 1 659 Выпрямитель предназначен для установки на электровозе однофазного перз-- </w:t>
      </w:r>
      <w:r>
        <w:br/>
      </w:r>
      <w:r>
        <w:t xml:space="preserve">менного тока типа Д-100 </w:t>
      </w:r>
      <w:r>
        <w:br/>
      </w:r>
      <w:r>
        <w:t xml:space="preserve">М, = </w:t>
      </w:r>
      <w:r>
        <w:br/>
      </w:r>
      <w:r>
        <w:t xml:space="preserve">МВ-25.х12 Нулевая схе- 3900 До 825 — ОС-5/6 (6 шт.) ВАБ-28-3090/15 АТВ-300) Водяное </w:t>
      </w:r>
      <w:r>
        <w:br/>
      </w:r>
      <w:r>
        <w:t xml:space="preserve">ма, управляе- </w:t>
      </w:r>
      <w:r>
        <w:br/>
      </w:r>
      <w:r>
        <w:t xml:space="preserve">мые </w:t>
      </w:r>
      <w:r>
        <w:br/>
      </w:r>
      <w:r>
        <w:t xml:space="preserve">М-200 Управляемые | 136—169 450—390 | ТСУ-120/0,5 = </w:t>
      </w:r>
      <w:r>
        <w:br/>
      </w:r>
      <w:r>
        <w:t xml:space="preserve">{ } — — оз ; </w:t>
      </w:r>
      <w:r>
        <w:br/>
      </w:r>
      <w:r>
        <w:t xml:space="preserve">М-200 Управляемые | 2Ж15) 53) ТНР-420/05 — — — Ре - </w:t>
      </w:r>
      <w:r>
        <w:br/>
      </w:r>
      <w:r>
        <w:t xml:space="preserve">(два выпрями- </w:t>
      </w:r>
      <w:r>
        <w:br/>
      </w:r>
      <w:r>
        <w:t xml:space="preserve">теля)</w:t>
      </w:r>
    </w:p>
    <w:p>
      <w:pPr>
        <w:pStyle w:val="Normal"/>
      </w:pPr>
      <w:r>
        <w:t xml:space="preserve">1 Типы комплектующих изделий, а также необходимость их комплектной </w:t>
      </w:r>
      <w:r>
        <w:br/>
      </w:r>
      <w:r>
        <w:t xml:space="preserve">выпрямители допускают регулирование сетками от 0 до 109%, кроме РМ-350Ж6 (управляемые), для которых:</w:t>
      </w:r>
    </w:p>
    <w:p>
      <w:pPr>
        <w:pStyle w:val="Normal"/>
      </w:pPr>
      <w:r>
        <w:t xml:space="preserve">2 Управляемые </w:t>
      </w:r>
      <w:r>
        <w:br/>
      </w:r>
      <w:r>
        <w:t xml:space="preserve">опускается 90—100%.</w:t>
      </w:r>
    </w:p>
    <w:p>
      <w:pPr>
        <w:pStyle w:val="Normal"/>
      </w:pPr>
      <w:r>
        <w:t xml:space="preserve">поставки согласовываются с заводом.</w:t>
      </w:r>
    </w:p>
    <w:p>
      <w:pPr>
        <w:pStyle w:val="Normal"/>
      </w:pPr>
      <w:r>
        <w:t xml:space="preserve">* Типы трансформаторов согласовываются с заводом „Уралэлектроанпарат“.</w:t>
      </w:r>
    </w:p>
    <w:p>
      <w:pPr>
        <w:pStyle w:val="Normal"/>
      </w:pPr>
      <w:r>
        <w:t xml:space="preserve">**+ Зарядное устройство комплектное.</w:t>
      </w:r>
    </w:p>
    <w:p>
      <w:pPr>
        <w:pStyle w:val="Normal"/>
      </w:pPr>
      <w:r>
        <w:t xml:space="preserve">ВЫПРЯМИТЕЛЬНЫЕ УСТРОЙСТВА </w:t>
      </w:r>
      <w:r>
        <w:br/>
      </w:r>
      <w:r>
        <w:t xml:space="preserve">СТАБИЛИЗИРОВАННЫЕ СЕЛЕНОВЫЕ СЕРИИ ВСС</w:t>
      </w:r>
    </w:p>
    <w:p>
      <w:pPr>
        <w:pStyle w:val="Normal"/>
      </w:pPr>
      <w:r>
        <w:t xml:space="preserve">&lt; Заводы Министерства связи выпускают выпрями- </w:t>
      </w:r>
      <w:r>
        <w:br/>
      </w:r>
      <w:r>
        <w:t xml:space="preserve">гельные устройства стабилизированные селеновые, пред- </w:t>
      </w:r>
      <w:r>
        <w:br/>
      </w:r>
      <w:r>
        <w:t xml:space="preserve">назначенные для ‘работы в сухом отапливаемом поме- </w:t>
      </w:r>
      <w:r>
        <w:br/>
      </w:r>
      <w:r>
        <w:t xml:space="preserve">щении, не содержащем паров кислот и щелочей, при </w:t>
      </w:r>
      <w:r>
        <w:br/>
      </w:r>
      <w:r>
        <w:t xml:space="preserve">температуре окружающей среды от +5 до +35°С и </w:t>
      </w:r>
      <w:r>
        <w:br/>
      </w:r>
      <w:r>
        <w:t xml:space="preserve">влажности не более 70% (таблица).</w:t>
      </w:r>
    </w:p>
    <w:p>
      <w:pPr>
        <w:pStyle w:val="Normal"/>
      </w:pPr>
      <w:r>
        <w:t xml:space="preserve">Эти устройства могут быть использованы для па- </w:t>
      </w:r>
      <w:r>
        <w:br/>
      </w:r>
      <w:r>
        <w:t xml:space="preserve">‚аллельной работы с аккумуляторными батареями как</w:t>
      </w:r>
    </w:p>
    <w:p>
      <w:pPr>
        <w:pStyle w:val="Normal"/>
      </w:pPr>
      <w:r>
        <w:t xml:space="preserve">то способу непрерывного подзаряда, так и для заряда </w:t>
      </w:r>
      <w:r>
        <w:br/>
      </w:r>
      <w:r>
        <w:t xml:space="preserve">атарей, собранных из щелочных или кислотных эле- </w:t>
      </w:r>
      <w:r>
        <w:br/>
      </w:r>
      <w:r>
        <w:t xml:space="preserve">иентов. . Е</w:t>
      </w:r>
    </w:p>
    <w:p>
      <w:pPr>
        <w:pStyle w:val="Normal"/>
      </w:pPr>
      <w:r>
        <w:t xml:space="preserve">Питание выпрямительных устройств осуществляет- </w:t>
      </w:r>
      <w:r>
        <w:br/>
      </w:r>
      <w:r>
        <w:t xml:space="preserve">ся от сети трехфазного тока напряжением 220 в или </w:t>
      </w:r>
      <w:r>
        <w:br/>
      </w:r>
      <w:r>
        <w:t xml:space="preserve">380 в (с нулем) частотой 50 гц. Выпрямительные </w:t>
      </w:r>
      <w:r>
        <w:br/>
      </w:r>
      <w:r>
        <w:t xml:space="preserve">устройства выпускаются подготовленными для включе- </w:t>
      </w:r>
      <w:r>
        <w:br/>
      </w:r>
      <w:r>
        <w:t xml:space="preserve">ния в сеть напряжением 380 в. При этом напряжении </w:t>
      </w:r>
      <w:r>
        <w:br/>
      </w:r>
      <w:r>
        <w:t xml:space="preserve">обязательно подключение нулевого. провода для пита- </w:t>
      </w:r>
      <w:r>
        <w:br/>
      </w:r>
      <w:r>
        <w:t xml:space="preserve">ния вспомогательных цепей. Изменение частоты не </w:t>
      </w:r>
      <w:r>
        <w:br/>
      </w:r>
      <w:r>
        <w:t xml:space="preserve">должно превышать —4 или +2$ номинального зна- </w:t>
      </w:r>
      <w:r>
        <w:br/>
      </w:r>
      <w:r>
        <w:t xml:space="preserve">чения.</w:t>
      </w:r>
    </w:p>
    <w:p>
      <w:pPr>
        <w:pStyle w:val="Normal"/>
      </w:pPr>
      <w:r>
        <w:t xml:space="preserve">Конструктивно выпрямители выполнены в виде </w:t>
      </w:r>
      <w:r>
        <w:br/>
      </w:r>
      <w:r>
        <w:t xml:space="preserve">шкафа с каркасом из угловой стали и рассчитаны на </w:t>
      </w:r>
      <w:r>
        <w:br/>
      </w:r>
      <w:r>
        <w:t xml:space="preserve">стационарную установку.</w:t>
      </w:r>
    </w:p>
    <w:p>
      <w:pPr>
        <w:pStyle w:val="Normal"/>
      </w:pPr>
      <w:r>
        <w:t xml:space="preserve">-40 ЕЖЕ РАТИ</w:t>
      </w:r>
    </w:p>
    <w:p>
      <w:pPr>
        <w:pStyle w:val="Normal"/>
      </w:pPr>
      <w:r>
        <w:t xml:space="preserve">Освоен и начат выпуск выпрямительных устройств типа </w:t>
      </w:r>
      <w:r>
        <w:br/>
      </w:r>
      <w:r>
        <w:t xml:space="preserve">ВСС-36/30 для буферной работы с аккумуляторными </w:t>
      </w:r>
      <w:r>
        <w:br/>
      </w:r>
      <w:r>
        <w:t xml:space="preserve">батареями в режиме непрерывного подзаряда с авто- </w:t>
      </w:r>
      <w:r>
        <w:br/>
      </w:r>
      <w:r>
        <w:t xml:space="preserve">матической стабилизацией напряжения, для автомати- </w:t>
      </w:r>
      <w:r>
        <w:br/>
      </w:r>
      <w:r>
        <w:t xml:space="preserve">‚ческого заряда аккумуляторных батарей и для рабо- </w:t>
      </w:r>
      <w:r>
        <w:br/>
      </w:r>
      <w:r>
        <w:t xml:space="preserve">ты без аккумуляторов.</w:t>
      </w:r>
    </w:p>
    <w:p>
      <w:pPr>
        <w:pStyle w:val="Normal"/>
      </w:pPr>
      <w:r>
        <w:t xml:space="preserve">Стабилизированное напряжение 26—31 в, ток на- </w:t>
      </w:r>
      <w:r>
        <w:br/>
      </w:r>
      <w:r>
        <w:t xml:space="preserve">трузки 6—30 а. Устройство подключается к трехфаз- </w:t>
      </w:r>
      <w:r>
        <w:br/>
      </w:r>
      <w:r>
        <w:t xml:space="preserve">ной сети напряжением 220 или 380 в. Максимальная</w:t>
      </w:r>
    </w:p>
    <w:p>
      <w:pPr>
        <w:pStyle w:val="Normal"/>
      </w:pPr>
      <w:r>
        <w:t xml:space="preserve">‹ </w:t>
      </w:r>
      <w:r>
        <w:br/>
      </w:r>
      <w:r>
        <w:t xml:space="preserve">№ </w:t>
      </w:r>
      <w:r>
        <w:br/>
      </w:r>
      <w:r>
        <w:t xml:space="preserve">Продолжение </w:t>
      </w:r>
      <w:r>
        <w:br/>
      </w:r>
      <w:r>
        <w:t xml:space="preserve">Номи- Н Макси- </w:t>
      </w:r>
      <w:r>
        <w:br/>
      </w:r>
      <w:r>
        <w:t xml:space="preserve">нальное Е Мальное | р социн </w:t>
      </w:r>
      <w:r>
        <w:br/>
      </w:r>
      <w:r>
        <w:t xml:space="preserve">Тип выпрям- | Нальны выпрям- а Нее. </w:t>
      </w:r>
      <w:r>
        <w:br/>
      </w:r>
      <w:r>
        <w:t xml:space="preserve">устройства ленное не ленное |Диапазон», </w:t>
      </w:r>
      <w:r>
        <w:br/>
      </w:r>
      <w:r>
        <w:t xml:space="preserve">напряже- | Ленны напряже- 6 </w:t>
      </w:r>
      <w:r>
        <w:br/>
      </w:r>
      <w:r>
        <w:t xml:space="preserve">ние1, в ток, а ние?, в</w:t>
      </w:r>
    </w:p>
    <w:p>
      <w:pPr>
        <w:pStyle w:val="Normal"/>
      </w:pPr>
      <w:r>
        <w:t xml:space="preserve">мощность 1,08 квт.</w:t>
      </w:r>
    </w:p>
    <w:p>
      <w:pPr>
        <w:pStyle w:val="Normal"/>
      </w:pPr>
      <w:r>
        <w:t xml:space="preserve">Размеры устройства, мм: ширина 408, глубина 600,</w:t>
      </w:r>
    </w:p>
    <w:p>
      <w:pPr>
        <w:pStyle w:val="Normal"/>
      </w:pPr>
      <w:r>
        <w:t xml:space="preserve">высота 2250.</w:t>
      </w:r>
    </w:p>
    <w:p>
      <w:pPr>
        <w:pStyle w:val="Normal"/>
      </w:pPr>
      <w:r>
        <w:t xml:space="preserve">Выпрямительные устройства мощностью 4,3 квт </w:t>
      </w:r>
      <w:r>
        <w:br/>
      </w:r>
      <w:r>
        <w:t xml:space="preserve">(размеры 800х 8002 250 мм, вес 785 кг)</w:t>
      </w:r>
    </w:p>
    <w:p>
      <w:pPr>
        <w:pStyle w:val="Normal"/>
      </w:pPr>
      <w:r>
        <w:t xml:space="preserve">ВСС-36/120 26 120 36 26—31 </w:t>
      </w:r>
      <w:r>
        <w:br/>
      </w:r>
      <w:r>
        <w:t xml:space="preserve">ВСС-330/13 | 240 13 330 240—27:</w:t>
      </w:r>
    </w:p>
    <w:p>
      <w:pPr>
        <w:pStyle w:val="Normal"/>
      </w:pPr>
      <w:r>
        <w:t xml:space="preserve">Номи- Макси- </w:t>
      </w:r>
      <w:r>
        <w:br/>
      </w:r>
      <w:r>
        <w:t xml:space="preserve">нальное Номи- | мальное ыы </w:t>
      </w:r>
      <w:r>
        <w:br/>
      </w:r>
      <w:r>
        <w:t xml:space="preserve">Тип выпрям- | Нальный | выпрям- | Рабочий, Выпрямительные устройства мощностью 9 квт </w:t>
      </w:r>
      <w:r>
        <w:br/>
      </w:r>
      <w:r>
        <w:t xml:space="preserve">устройства Ее а о Рф (размеры 10008002 250 мм, вес 1080 кг) </w:t>
      </w:r>
      <w:r>
        <w:br/>
      </w:r>
      <w:r>
        <w:t xml:space="preserve">ние!, в ток, а ние?, в ь </w:t>
      </w:r>
      <w:r>
        <w:br/>
      </w:r>
      <w:r>
        <w:t xml:space="preserve">ВВС-36/250 29 250 36 26—31 </w:t>
      </w:r>
      <w:r>
        <w:br/>
      </w:r>
      <w:r>
        <w:t xml:space="preserve">ВСС-170/54 120 54 170 120—140 </w:t>
      </w:r>
      <w:r>
        <w:br/>
      </w:r>
      <w:r>
        <w:t xml:space="preserve">Выпрямительные устройства мощностью 2,15 квт ВСС-93/95 67 95 93 67—79 </w:t>
      </w:r>
      <w:r>
        <w:br/>
      </w:r>
      <w:r>
        <w:t xml:space="preserve">(размеры 500х800х2 250 мм, вес 485 кг) ВСС-330/27 240 27 330 240—275 </w:t>
      </w:r>
      <w:r>
        <w:br/>
      </w:r>
      <w:r>
        <w:t xml:space="preserve">ВСС-36/60 26 60 36 РОЗ </w:t>
      </w:r>
      <w:r>
        <w:br/>
      </w:r>
      <w:r>
        <w:t xml:space="preserve">ВСС-93/23 67 23 93 67—79 3 6 </w:t>
      </w:r>
      <w:r>
        <w:br/>
      </w:r>
      <w:r>
        <w:t xml:space="preserve">ВСС-170/13 120 13 170 | 120—140 а. </w:t>
      </w:r>
      <w:r>
        <w:br/>
      </w:r>
      <w:r>
        <w:t xml:space="preserve">„«ВСС-330/6 ‚5 240 @.5 330 240—975 з Диапазон, в котором обеспечивается стабилизация (авто-</w:t>
      </w:r>
    </w:p>
    <w:p>
      <w:pPr>
        <w:pStyle w:val="Normal"/>
      </w:pPr>
      <w:r>
        <w:t xml:space="preserve">матически, с точностью ==2%) выпрямленного напряжения.</w:t>
      </w:r>
    </w:p>
    <w:p>
      <w:pPr>
        <w:pStyle w:val="Normal"/>
      </w:pPr>
      <w:r>
        <w:t xml:space="preserve">РЕДАКЦИОННАЯ КОЛЛЕГИЯ:</w:t>
      </w:r>
    </w:p>
    <w:p>
      <w:pPr>
        <w:pStyle w:val="Normal"/>
      </w:pPr>
      <w:r>
        <w:t xml:space="preserve">-А. И. Бронников, Ф. И. Горин, Б. И. Дуб, В. Ф. Иванов, В. И. Кислый, </w:t>
      </w:r>
      <w:r>
        <w:br/>
      </w:r>
      <w:r>
        <w:t xml:space="preserve">В. С. Кондахчан, Б. О. Лошак, А. А. Максимов, </w:t>
      </w:r>
      <w:r>
        <w:br/>
      </w:r>
      <w:r>
        <w:t xml:space="preserve">`С. И. Молоканов (главный редактор), Л. П. Смирнов, Н. Г. Стратонов, </w:t>
      </w:r>
      <w:r>
        <w:br/>
      </w:r>
      <w:r>
        <w:t xml:space="preserve">А. И. Широков, Б. В. Щербинин</w:t>
      </w:r>
    </w:p>
    <w:p>
      <w:pPr>
        <w:pStyle w:val="Normal"/>
      </w:pPr>
      <w:r>
        <w:t xml:space="preserve">чСдано ‘в набор 15/ХИ 1960 г.</w:t>
      </w:r>
    </w:p>
    <w:p>
      <w:pPr>
        <w:pStyle w:val="Normal"/>
      </w:pPr>
      <w:r>
        <w:t xml:space="preserve">Бумага 84 т </w:t>
      </w:r>
      <w:r>
        <w:br/>
      </w:r>
      <w:r>
        <w:t xml:space="preserve">т-01620 агауия, и</w:t>
      </w:r>
    </w:p>
    <w:p>
      <w:pPr>
        <w:pStyle w:val="Normal"/>
      </w:pPr>
      <w:r>
        <w:t xml:space="preserve">Тираж 4112)</w:t>
      </w:r>
    </w:p>
    <w:p>
      <w:pPr>
        <w:pStyle w:val="Normal"/>
      </w:pPr>
      <w:r>
        <w:t xml:space="preserve">Подписано к печати 13/1 1961 г. </w:t>
      </w:r>
      <w:r>
        <w:br/>
      </w:r>
      <w:r>
        <w:t xml:space="preserve">Цена 20 коп. Заказ</w:t>
      </w:r>
    </w:p>
    <w:p>
      <w:pPr>
        <w:pStyle w:val="Normal"/>
      </w:pPr>
      <w:r>
        <w:t xml:space="preserve">Типография Госэнергоиздата. Москва, Шлюзовая наб., 10.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Уч.-изд. 5,5</w:t>
      </w:r>
    </w:p>
    <w:p>
      <w:pPr>
        <w:pStyle w:val="Normal"/>
      </w:pPr>
      <w:r>
        <w:t xml:space="preserve">: СОДЕРЖАНИЕ</w:t>
      </w:r>
    </w:p>
    <w:p>
      <w:pPr>
        <w:pStyle w:val="Normal"/>
      </w:pPr>
      <w:r>
        <w:t xml:space="preserve">М. Г. Факторович — Мероприятия по сниже- </w:t>
      </w:r>
      <w:r>
        <w:br/>
      </w:r>
      <w:r>
        <w:t xml:space="preserve">нию расхода электроэнергии на собственные </w:t>
      </w:r>
      <w:r>
        <w:br/>
      </w:r>
      <w:r>
        <w:t xml:space="preserve">Нужды т а</w:t>
      </w:r>
    </w:p>
    <w:p>
      <w:pPr>
        <w:pStyle w:val="Normal"/>
      </w:pPr>
      <w:r>
        <w:t xml:space="preserve">ЙЕ: Иванов — Механическая очистка трубла- </w:t>
      </w:r>
      <w:r>
        <w:br/>
      </w:r>
      <w:r>
        <w:t xml:space="preserve">тых воздухоподогревателей .....</w:t>
      </w:r>
    </w:p>
    <w:p>
      <w:pPr>
        <w:pStyle w:val="Normal"/>
      </w:pPr>
      <w:r>
        <w:t xml:space="preserve">ОБМЕН ОПЫТОМ </w:t>
      </w:r>
      <w:r>
        <w:br/>
      </w:r>
      <w:r>
        <w:t xml:space="preserve">М. А. Моисеев — Работа поверхностного паро-</w:t>
      </w:r>
    </w:p>
    <w:p>
      <w:pPr>
        <w:pStyle w:val="Normal"/>
      </w:pPr>
      <w:r>
        <w:t xml:space="preserve">охладителя котла Т1]-230-2 при изменении тем- </w:t>
      </w:r>
      <w:r>
        <w:br/>
      </w:r>
      <w:r>
        <w:t xml:space="preserve">пературы питательной воды с 215 до 110°С </w:t>
      </w:r>
      <w:r>
        <w:br/>
      </w:r>
      <w:r>
        <w:t xml:space="preserve">С А. Лебедев иВ. П. "Лисина — Схема кис- </w:t>
      </w:r>
      <w:r>
        <w:br/>
      </w:r>
      <w:r>
        <w:t xml:space="preserve">лотной промывки экономайзера котла .... </w:t>
      </w:r>
      <w:r>
        <w:br/>
      </w:r>
      <w:r>
        <w:t xml:space="preserve">А. А. Ткаченко и В. 1. Осокин — Уменьше- </w:t>
      </w:r>
      <w:r>
        <w:br/>
      </w:r>
      <w:r>
        <w:t xml:space="preserve">ние присосов в пылесистеме с ие ре </w:t>
      </w:r>
      <w:r>
        <w:br/>
      </w:r>
      <w:r>
        <w:t xml:space="preserve">банными мельницами. ... Ак </w:t>
      </w:r>
      <w:r>
        <w:br/>
      </w:r>
      <w:r>
        <w:t xml:space="preserve">В. С. Губин — Автоматизация шаровых ` мельниц, </w:t>
      </w:r>
      <w:r>
        <w:br/>
      </w:r>
      <w:r>
        <w:t xml:space="preserve">работающих на влажных углях... .. </w:t>
      </w:r>
      <w:r>
        <w:br/>
      </w:r>
      <w:r>
        <w:t xml:space="preserve">Ни А. Сибилев — Усовершенствование автомата </w:t>
      </w:r>
      <w:r>
        <w:br/>
      </w:r>
      <w:r>
        <w:t xml:space="preserve">безопасности турбины типа: АТ-!12 ...... </w:t>
      </w:r>
      <w:r>
        <w:br/>
      </w:r>
      <w:r>
        <w:t xml:space="preserve">ВЕТ. Курносов — Реконструкция питательных </w:t>
      </w:r>
      <w:r>
        <w:br/>
      </w:r>
      <w:r>
        <w:t xml:space="preserve">насосов . </w:t>
      </w:r>
      <w:r>
        <w:br/>
      </w:r>
      <w:r>
        <w:t xml:space="preserve">Н. С. Сокольский — Упрощение обслуживания </w:t>
      </w:r>
      <w:r>
        <w:br/>
      </w:r>
      <w:r>
        <w:t xml:space="preserve">Ма-катионитовых водоочисток малой произво- </w:t>
      </w:r>
      <w:r>
        <w:br/>
      </w:r>
      <w:r>
        <w:t xml:space="preserve">дительности . . </w:t>
      </w:r>
      <w:r>
        <w:br/>
      </w:r>
      <w:r>
        <w:t xml:space="preserve">Г. И. Перли и М. С С! киби ие кий — `` Использо- </w:t>
      </w:r>
      <w:r>
        <w:br/>
      </w:r>
      <w:r>
        <w:t xml:space="preserve">вание термических деаэраторов для отопления </w:t>
      </w:r>
      <w:r>
        <w:br/>
      </w:r>
      <w:r>
        <w:t xml:space="preserve">В, Т. Благих ‚ — Бесфланцевая арматура для теп- </w:t>
      </w:r>
      <w:r>
        <w:br/>
      </w:r>
      <w:r>
        <w:t xml:space="preserve">ПС ОЕ ры а В оо ао в </w:t>
      </w:r>
      <w:r>
        <w:br/>
      </w:r>
      <w:r>
        <w:t xml:space="preserve">р. В; Шмулевич — у стройство для автомати. </w:t>
      </w:r>
      <w:r>
        <w:br/>
      </w:r>
      <w:r>
        <w:t xml:space="preserve">ческого включения и регулирования темпера- </w:t>
      </w:r>
      <w:r>
        <w:br/>
      </w:r>
      <w:r>
        <w:t xml:space="preserve">туры электрического бойлера ........ </w:t>
      </w:r>
      <w:r>
        <w:br/>
      </w:r>
      <w:r>
        <w:t xml:space="preserve">А. П. Кречков — Однофазная генераторная уста- </w:t>
      </w:r>
      <w:r>
        <w:br/>
      </w:r>
      <w:r>
        <w:t xml:space="preserve">новка переменной частоты ......... </w:t>
      </w:r>
      <w:r>
        <w:br/>
      </w:r>
      <w:r>
        <w:t xml:space="preserve">Б. М. Зецеров — Зэкрытые кабельные сборки </w:t>
      </w:r>
      <w:r>
        <w:br/>
      </w:r>
      <w:r>
        <w:t xml:space="preserve">трансформаторов. ...... ен: </w:t>
      </w:r>
      <w:r>
        <w:br/>
      </w:r>
      <w:r>
        <w:t xml:space="preserve">И. Семенюта — Передвижная маслорегене- </w:t>
      </w:r>
      <w:r>
        <w:br/>
      </w:r>
      <w:r>
        <w:t xml:space="preserve">ранионнан установка чо еее </w:t>
      </w:r>
      <w:r>
        <w:br/>
      </w:r>
      <w:r>
        <w:t xml:space="preserve">И. М. Чиловский — Развитие индукционного ме- </w:t>
      </w:r>
      <w:r>
        <w:br/>
      </w:r>
      <w:r>
        <w:t xml:space="preserve">тода отыскания места повреждения кабеля. .</w:t>
      </w:r>
    </w:p>
    <w:p>
      <w:pPr>
        <w:pStyle w:val="Normal"/>
      </w:pPr>
      <w:r>
        <w:t xml:space="preserve">. . . . . . о, 2 а</w:t>
      </w:r>
    </w:p>
    <w:p>
      <w:pPr>
        <w:pStyle w:val="Normal"/>
      </w:pPr>
      <w:r>
        <w:t xml:space="preserve">В. С. Куликов — Замена </w:t>
      </w:r>
      <w:r>
        <w:br/>
      </w:r>
      <w:r>
        <w:t xml:space="preserve">рах </w:t>
      </w:r>
      <w:r>
        <w:br/>
      </w:r>
      <w:r>
        <w:t xml:space="preserve">ВЫМИ а</w:t>
      </w:r>
    </w:p>
    <w:p>
      <w:pPr>
        <w:pStyle w:val="Normal"/>
      </w:pPr>
      <w:r>
        <w:t xml:space="preserve">оь 191 Тимофеев. и Ф. я. `Крикун — Селено- </w:t>
      </w:r>
      <w:r>
        <w:br/>
      </w:r>
      <w:r>
        <w:t xml:space="preserve">вы выпрямитель для включения приводов вы- </w:t>
      </w:r>
      <w:r>
        <w:br/>
      </w:r>
      <w:r>
        <w:t xml:space="preserve">ключателей ...</w:t>
      </w:r>
    </w:p>
    <w:p>
      <w:pPr>
        <w:pStyle w:val="Normal"/>
      </w:pPr>
      <w:r>
        <w:t xml:space="preserve">Г. С Слуцкийи И. А. Антимонов -— Об ав- </w:t>
      </w:r>
      <w:r>
        <w:br/>
      </w:r>
      <w:r>
        <w:t xml:space="preserve">томатическом включении резервного питания</w:t>
      </w:r>
    </w:p>
    <w:p>
      <w:pPr>
        <w:pStyle w:val="Normal"/>
      </w:pPr>
      <w:r>
        <w:t xml:space="preserve">на телемеханизированных городских р</w:t>
      </w:r>
    </w:p>
    <w:p>
      <w:pPr>
        <w:pStyle w:val="Normal"/>
      </w:pPr>
      <w:r>
        <w:t xml:space="preserve">в проходных изолято- </w:t>
      </w:r>
      <w:r>
        <w:br/>
      </w:r>
      <w:r>
        <w:t xml:space="preserve">медных в частей алюминие-</w:t>
      </w:r>
    </w:p>
    <w:p>
      <w:pPr>
        <w:pStyle w:val="Normal"/>
      </w:pPr>
      <w:r>
        <w:t xml:space="preserve">#/ лительных пунктах ее В ось 8 5</w:t>
      </w:r>
    </w:p>
    <w:p>
      <w:pPr>
        <w:pStyle w:val="Normal"/>
      </w:pPr>
      <w:r>
        <w:t xml:space="preserve">Що вИ:</w:t>
      </w:r>
    </w:p>
    <w:p>
      <w:pPr>
        <w:pStyle w:val="Normal"/>
      </w:pPr>
      <w:r>
        <w:t xml:space="preserve">В ПОМОЩЬ ПРОИЗВОДСТВЕННИКУ</w:t>
      </w:r>
    </w:p>
    <w:p>
      <w:pPr>
        <w:pStyle w:val="Normal"/>
      </w:pPr>
      <w:r>
        <w:t xml:space="preserve">Зильберман — Горелочные устройства</w:t>
      </w:r>
    </w:p>
    <w:p>
      <w:pPr>
        <w:pStyle w:val="Normal"/>
      </w:pPr>
      <w:r>
        <w:t xml:space="preserve">СЕ: ©5766 200 Бо боосбово</w:t>
      </w:r>
    </w:p>
    <w:p>
      <w:pPr>
        <w:pStyle w:val="Normal"/>
      </w:pPr>
      <w:r>
        <w:t xml:space="preserve">Г. И. Хрупачев — Улучшение работы питатель- </w:t>
      </w:r>
      <w:r>
        <w:br/>
      </w:r>
      <w:r>
        <w:t xml:space="preserve">ного агрегата ©В1Е220-280 ..... ет</w:t>
      </w:r>
    </w:p>
    <w:p>
      <w:pPr>
        <w:pStyle w:val="Normal"/>
      </w:pPr>
      <w:r>
        <w:t xml:space="preserve">„М. А. Корякин — Определение коэффициента</w:t>
      </w:r>
    </w:p>
    <w:p>
      <w:pPr>
        <w:pStyle w:val="Normal"/>
      </w:pPr>
      <w:r>
        <w:t xml:space="preserve">трансформации автотрансформатора с регули- </w:t>
      </w:r>
      <w:r>
        <w:br/>
      </w:r>
      <w:r>
        <w:t xml:space="preserve">рованием напряжения под нагрузкой ..... </w:t>
      </w:r>
      <w:r>
        <w:br/>
      </w:r>
      <w:r>
        <w:t xml:space="preserve">Ю. М. Чепеле — Сохранение в работе электро- </w:t>
      </w:r>
      <w:r>
        <w:br/>
      </w:r>
      <w:r>
        <w:t xml:space="preserve">двигателей при кратковременном исчезновении </w:t>
      </w:r>
      <w:r>
        <w:br/>
      </w:r>
      <w:r>
        <w:t xml:space="preserve">напряжениями висеть</w:t>
      </w:r>
    </w:p>
    <w:p>
      <w:pPr>
        <w:pStyle w:val="Normal"/>
      </w:pPr>
      <w:r>
        <w:t xml:space="preserve">ПЕРЕПИСКА С ЧИТАТЕЛЯМИ</w:t>
      </w:r>
    </w:p>
    <w:p>
      <w:pPr>
        <w:pStyle w:val="Normal"/>
      </w:pPr>
      <w:r>
        <w:t xml:space="preserve">О подтяжке сальниковых компенсаторов. ....</w:t>
      </w:r>
    </w:p>
    <w:p>
      <w:pPr>
        <w:pStyle w:val="Normal"/>
      </w:pPr>
      <w:r>
        <w:t xml:space="preserve">О подаче магнезита в топки котлов .......</w:t>
      </w:r>
    </w:p>
    <w:p>
      <w:pPr>
        <w:pStyle w:val="Normal"/>
      </w:pPr>
      <w:r>
        <w:t xml:space="preserve">Защита мест пересечений линиями 10 кв линий </w:t>
      </w:r>
      <w:r>
        <w:br/>
      </w:r>
      <w:r>
        <w:t xml:space="preserve">ЗЕЕ ом о ророюонавоо</w:t>
      </w:r>
    </w:p>
    <w:p>
      <w:pPr>
        <w:pStyle w:val="Normal"/>
      </w:pPr>
      <w:r>
        <w:t xml:space="preserve">ПО СТРАНИЦАМ ТЕХНИЧЕСКИХ ЖУРНАЛОВ</w:t>
      </w:r>
    </w:p>
    <w:p>
      <w:pPr>
        <w:pStyle w:val="Normal"/>
      </w:pPr>
      <w:r>
        <w:t xml:space="preserve">СПРАВОЧНИК ЭНЕРГЕТИКА</w:t>
      </w:r>
    </w:p>
    <w:p>
      <w:pPr>
        <w:pStyle w:val="Normal"/>
      </w:pPr>
      <w:r>
        <w:t xml:space="preserve">Ртутные выпрямители нп электроаппа- </w:t>
      </w:r>
      <w:r>
        <w:br/>
      </w:r>
      <w:r>
        <w:t xml:space="preserve">ратного завода. ... ох </w:t>
      </w:r>
      <w:r>
        <w:br/>
      </w:r>
      <w:r>
        <w:t xml:space="preserve">Выпрямительные устройства. стабилизированные се- </w:t>
      </w:r>
      <w:r>
        <w:br/>
      </w:r>
      <w:r>
        <w:t xml:space="preserve">леновые серин ВЕ</w:t>
      </w:r>
    </w:p>
    <w:p>
      <w:pPr>
        <w:pStyle w:val="Normal"/>
      </w:pPr>
      <w:r>
        <w:t xml:space="preserve">На обложке — Мощный трансформатор в сборочном цехе.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28: </w:t>
      </w:r>
      <w:r>
        <w:br/>
      </w:r>
      <w:r>
        <w:t xml:space="preserve">32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 </w:t>
      </w:r>
      <w:r>
        <w:br/>
      </w:r>
      <w:r>
        <w:t xml:space="preserve">36</w:t>
      </w:r>
    </w:p>
    <w:p>
      <w:pPr>
        <w:pStyle w:val="Normal"/>
      </w:pPr>
      <w:r>
        <w:t xml:space="preserve">37 </w:t>
      </w:r>
      <w:r>
        <w:br/>
      </w:r>
      <w:r>
        <w:t xml:space="preserve">37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_39</w:t>
      </w:r>
    </w:p>
    <w:p>
      <w:pPr>
        <w:pStyle w:val="Normal"/>
      </w:pPr>
      <w:r>
        <w:t xml:space="preserve">Цена 20 коп. У : у У Г </w:t>
      </w:r>
      <w:r>
        <w:br/>
      </w:r>
      <w:r>
        <w:t xml:space="preserve">650620590945066505545564460069609496553</w:t>
      </w:r>
    </w:p>
    <w:p>
      <w:pPr>
        <w:pStyle w:val="Normal"/>
      </w:pPr>
      <w:r>
        <w:t xml:space="preserve">$$$$$$$$$$$$$$$555$53535555555505$55455</w:t>
      </w:r>
    </w:p>
    <w:p>
      <w:pPr>
        <w:pStyle w:val="Normal"/>
      </w:pPr>
      <w:r>
        <w:t xml:space="preserve">&lt; </w:t>
      </w:r>
      <w:r>
        <w:br/>
      </w:r>
      <w:r>
        <w:t xml:space="preserve">$ </w:t>
      </w:r>
      <w:r>
        <w:br/>
      </w:r>
      <w:r>
        <w:t xml:space="preserve">&lt; </w:t>
      </w:r>
      <w:r>
        <w:br/>
      </w:r>
      <w:r>
        <w:t xml:space="preserve">$</w:t>
      </w:r>
    </w:p>
    <w:p>
      <w:pPr>
        <w:pStyle w:val="Normal"/>
      </w:pPr>
      <w:r>
        <w:t xml:space="preserve">д 1 | у </w:t>
      </w:r>
      <w:r>
        <w:br/>
      </w:r>
      <w:r>
        <w:t xml:space="preserve">&lt; \ №", М кк...</w:t>
      </w:r>
    </w:p>
    <w:p>
      <w:pPr>
        <w:pStyle w:val="Normal"/>
      </w:pPr>
      <w:r>
        <w:t xml:space="preserve">\ Х ци \ И $} к * 7 &gt; м ащыя = </w:t>
      </w:r>
      <w:r>
        <w:br/>
      </w:r>
      <w:r>
        <w:t xml:space="preserve">Г АНЯ</w:t>
      </w:r>
    </w:p>
    <w:p>
      <w:pPr>
        <w:pStyle w:val="Normal"/>
      </w:pPr>
      <w:r>
        <w:t xml:space="preserve">— ы й |</w:t>
      </w:r>
    </w:p>
    <w:p>
      <w:pPr>
        <w:pStyle w:val="Normal"/>
      </w:pPr>
      <w:r>
        <w:t xml:space="preserve">] ДЕ</w:t>
      </w:r>
    </w:p>
    <w:p>
      <w:pPr>
        <w:pStyle w:val="Normal"/>
      </w:pPr>
      <w:r>
        <w:t xml:space="preserve">ГОСЭНЕРГОЙЗДАТ</w:t>
      </w:r>
    </w:p>
    <w:p>
      <w:pPr>
        <w:pStyle w:val="Normal"/>
      </w:pPr>
      <w:r>
        <w:t xml:space="preserve">ВЫШЛИ ИЗ ПЕЧАТИ </w:t>
      </w:r>
      <w:r>
        <w:br/>
      </w:r>
      <w:r>
        <w:t xml:space="preserve">Жимерин Д. Г. Развитие энергетики СССР. М., 1960. 397. 3000 экз. 1 р. 65 к.</w:t>
      </w:r>
    </w:p>
    <w:p>
      <w:pPr>
        <w:pStyle w:val="Normal"/>
      </w:pPr>
      <w:r>
        <w:t xml:space="preserve">в перепл. </w:t>
      </w:r>
      <w:r>
        <w:br/>
      </w:r>
      <w:r>
        <w:t xml:space="preserve">Киселев Н. А. Промышленные котельные установки, М., 1960. 560 с. 20000 экз.</w:t>
      </w:r>
    </w:p>
    <w:p>
      <w:pPr>
        <w:pStyle w:val="Normal"/>
      </w:pPr>
      <w:r>
        <w:t xml:space="preserve">1 р. 10 к. в перепл.</w:t>
      </w:r>
    </w:p>
    <w:p>
      <w:pPr>
        <w:pStyle w:val="Normal"/>
      </w:pPr>
      <w:r>
        <w:t xml:space="preserve">Ключев В. И. Выбор электродвигателей для производственных механизмов. М., 1950. </w:t>
      </w:r>
      <w:r>
        <w:br/>
      </w:r>
      <w:r>
        <w:t xml:space="preserve">78 с. (Б-ка электромонтера. Вып. 36). 28000 экз. 16 к.</w:t>
      </w:r>
    </w:p>
    <w:p>
      <w:pPr>
        <w:pStyle w:val="Normal"/>
      </w:pPr>
      <w:r>
        <w:t xml:space="preserve">р: ин А.Н. Релейная защита линий 3—10 кв на переменном ан | токе. С</w:t>
      </w:r>
    </w:p>
    <w:p>
      <w:pPr>
        <w:pStyle w:val="Normal"/>
      </w:pPr>
      <w:r>
        <w:t xml:space="preserve">Л., 1960. 64 с. (Б-ка электромонтера. Вып. 38). 30000 экз.</w:t>
      </w:r>
    </w:p>
    <w:p>
      <w:pPr>
        <w:pStyle w:val="Normal"/>
      </w:pPr>
      <w:r>
        <w:t xml:space="preserve">Михайлов А. В. Что нужно знать о регулировании напряжения.\ М., 1960. 48 г </w:t>
      </w:r>
      <w:r>
        <w:br/>
      </w:r>
      <w:r>
        <w:t xml:space="preserve">(Б-ка электромонтера. Вып. 28). 27 000 экз. 1 к.</w:t>
      </w:r>
    </w:p>
    <w:p>
      <w:pPr>
        <w:pStyle w:val="Normal"/>
      </w:pPr>
      <w:r>
        <w:t xml:space="preserve">Севастьянов М. И. Техника безопасности при производстве такелажных а </w:t>
      </w:r>
      <w:r>
        <w:br/>
      </w:r>
      <w:r>
        <w:t xml:space="preserve">на монтаже энергетических установок. М., 1960, 54 с. (Б-ка пы </w:t>
      </w:r>
      <w:r>
        <w:br/>
      </w:r>
      <w:r>
        <w:t xml:space="preserve">Вып. 34). 32000 экз. 10 к.</w:t>
      </w:r>
    </w:p>
    <w:p>
      <w:pPr>
        <w:pStyle w:val="Normal"/>
      </w:pPr>
      <w:r>
        <w:t xml:space="preserve">Туманов Б. В. Памятка по технике безопасности для элеёктросварщиков. М. 1969: </w:t>
      </w:r>
      <w:r>
        <w:br/>
      </w:r>
      <w:r>
        <w:t xml:space="preserve">20 с. 30000 экз. 5 к.</w:t>
      </w:r>
    </w:p>
    <w:p>
      <w:pPr>
        <w:pStyle w:val="Normal"/>
      </w:pPr>
      <w:r>
        <w:t xml:space="preserve">Федотов Б. Н. Схемы электрических счетчиков, М., 1960. 45 с. (Ба электромон- </w:t>
      </w:r>
      <w:r>
        <w:br/>
      </w:r>
      <w:r>
        <w:t xml:space="preserve">тера. Вып. 24). 36000, экз. 9 к. г</w:t>
      </w:r>
    </w:p>
    <w:p>
      <w:pPr>
        <w:pStyle w:val="Normal"/>
      </w:pPr>
      <w:r>
        <w:t xml:space="preserve">в"</w:t>
      </w:r>
    </w:p>
    <w:p>
      <w:pPr>
        <w:pStyle w:val="Normal"/>
      </w:pPr>
      <w:r>
        <w:t xml:space="preserve">ПРОДАЖА В КНИЖНЫХ МАГАЗИНАХ И КИОСКАХ КНИГОТОРГОВ. </w:t>
      </w:r>
      <w:r>
        <w:br/>
      </w:r>
      <w:r>
        <w:t xml:space="preserve">ИЗДАТЕЛЬСТВО НИКАКИХ ЗАКАЗОВ НЕ ПРИНИМАЕТ. \ ` </w:t>
      </w:r>
      <w:r>
        <w:br/>
      </w:r>
      <w:r>
        <w:t xml:space="preserve">ЗАЯВКИ НА КНИГИ ПРИНИМАЮТСЯ ВО ВСЕХ КНИЖНЫХ. МАГАЗИНАХ</w:t>
      </w:r>
    </w:p>
    <w:p>
      <w:pPr>
        <w:pStyle w:val="Normal"/>
      </w:pPr>
      <w:r>
        <w:t xml:space="preserve">&lt; ^</w:t>
      </w:r>
    </w:p>
    <w:p>
      <w:pPr>
        <w:pStyle w:val="Normal"/>
      </w:pPr>
      <w:r>
        <w:t xml:space="preserve">ИМЕЮЩИХ ОТДЕЛЫ ТЕХНИЧЕСКОЙ КНИГИ.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ИЯ</w:t>
      </w:r>
    </w:p>
    <w:p>
      <w:pPr>
        <w:pStyle w:val="Normal"/>
      </w:pPr>
      <w:r>
        <w:t xml:space="preserve">\ </w:t>
      </w:r>
      <w:r>
        <w:br/>
      </w:r>
      <w:r>
        <w:t xml:space="preserve">еее </w:t>
      </w:r>
      <w:r>
        <w:br/>
      </w:r>
      <w:r>
        <w:t xml:space="preserve">ой</w:t>
      </w:r>
    </w:p>
    <w:p>
      <w:pPr>
        <w:pStyle w:val="Normal"/>
      </w:pPr>
      <w:r>
        <w:t xml:space="preserve">$“ </w:t>
      </w:r>
      <w:r>
        <w:br/>
      </w:r>
      <w:r>
        <w:t xml:space="preserve">а</w:t>
      </w:r>
    </w:p>
    <w:p>
      <w:pPr>
        <w:pStyle w:val="Normal"/>
      </w:pPr>
      <w:r>
        <w:t xml:space="preserve">\*\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&lt;&gt; </w:t>
      </w:r>
      <w:r>
        <w:br/>
      </w:r>
      <w:r>
        <w:t xml:space="preserve">$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&lt;&gt; </w:t>
      </w:r>
      <w:r>
        <w:br/>
      </w:r>
      <w:r>
        <w:t xml:space="preserve">х </w:t>
      </w:r>
      <w:r>
        <w:br/>
      </w:r>
      <w:r>
        <w:t xml:space="preserve">&lt; </w:t>
      </w:r>
      <w:r>
        <w:br/>
      </w:r>
      <w:r>
        <w:t xml:space="preserve">&lt;? </w:t>
      </w:r>
      <w:r>
        <w:br/>
      </w:r>
      <w:r>
        <w:t xml:space="preserve">&lt; </w:t>
      </w:r>
      <w:r>
        <w:br/>
      </w:r>
      <w:r>
        <w:t xml:space="preserve">&lt;&gt; </w:t>
      </w:r>
      <w:r>
        <w:br/>
      </w:r>
      <w:r>
        <w:t xml:space="preserve">&lt;* </w:t>
      </w:r>
      <w:r>
        <w:br/>
      </w:r>
      <w:r>
        <w:t xml:space="preserve">х </w:t>
      </w:r>
      <w:r>
        <w:br/>
      </w:r>
      <w:r>
        <w:t xml:space="preserve">$ </w:t>
      </w:r>
      <w:r>
        <w:br/>
      </w:r>
      <w:r>
        <w:t xml:space="preserve">&lt;&gt; </w:t>
      </w:r>
      <w:r>
        <w:br/>
      </w:r>
      <w:r>
        <w:t xml:space="preserve">&lt;&gt; </w:t>
      </w:r>
      <w:r>
        <w:br/>
      </w:r>
      <w:r>
        <w:t xml:space="preserve">&lt;? </w:t>
      </w:r>
      <w:r>
        <w:br/>
      </w:r>
      <w:r>
        <w:t xml:space="preserve">&lt; </w:t>
      </w:r>
      <w:r>
        <w:br/>
      </w:r>
      <w:r>
        <w:t xml:space="preserve">&lt;? </w:t>
      </w:r>
      <w:r>
        <w:br/>
      </w:r>
      <w:r>
        <w:t xml:space="preserve">&lt;? </w:t>
      </w:r>
      <w:r>
        <w:br/>
      </w:r>
      <w:r>
        <w:t xml:space="preserve">&lt;&gt; </w:t>
      </w:r>
      <w:r>
        <w:br/>
      </w:r>
      <w:r>
        <w:t xml:space="preserve">&lt; </w:t>
      </w:r>
      <w:r>
        <w:br/>
      </w:r>
      <w:r>
        <w:t xml:space="preserve">$ </w:t>
      </w:r>
      <w:r>
        <w:br/>
      </w:r>
      <w:r>
        <w:t xml:space="preserve">&lt; </w:t>
      </w:r>
      <w:r>
        <w:br/>
      </w:r>
      <w:r>
        <w:t xml:space="preserve">5г </w:t>
      </w:r>
      <w:r>
        <w:br/>
      </w:r>
      <w:r>
        <w:t xml:space="preserve">$ </w:t>
      </w:r>
      <w:r>
        <w:br/>
      </w:r>
      <w:r>
        <w:t xml:space="preserve">&lt; </w:t>
      </w:r>
      <w:r>
        <w:br/>
      </w:r>
      <w:r>
        <w:t xml:space="preserve">&lt;?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х </w:t>
      </w:r>
      <w:r>
        <w:br/>
      </w:r>
      <w:r>
        <w:t xml:space="preserve">6 </w:t>
      </w:r>
      <w:r>
        <w:br/>
      </w:r>
      <w:r>
        <w:t xml:space="preserve">&lt;? </w:t>
      </w:r>
      <w:r>
        <w:br/>
      </w:r>
      <w:r>
        <w:t xml:space="preserve">&lt;&gt; </w:t>
      </w:r>
      <w:r>
        <w:br/>
      </w:r>
      <w:r>
        <w:t xml:space="preserve">&lt; </w:t>
      </w:r>
      <w:r>
        <w:br/>
      </w:r>
      <w:r>
        <w:t xml:space="preserve">&lt;&gt; </w:t>
      </w:r>
      <w:r>
        <w:br/>
      </w:r>
      <w:r>
        <w:t xml:space="preserve">&lt;&gt; </w:t>
      </w:r>
      <w:r>
        <w:br/>
      </w:r>
      <w:r>
        <w:t xml:space="preserve">&lt;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&lt; </w:t>
      </w:r>
      <w:r>
        <w:br/>
      </w:r>
      <w:r>
        <w:t xml:space="preserve">&lt;х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&lt; </w:t>
      </w:r>
      <w:r>
        <w:br/>
      </w:r>
      <w:r>
        <w:t xml:space="preserve">$</w:t>
      </w:r>
    </w:p>
    <w:p>
      <w:pPr>
        <w:pStyle w:val="Normal"/>
      </w:pPr>
      <w:r>
        <w:t xml:space="preserve">В И В РВ О О О О О О ОО О О О ОО О О О В ОО О О В О Е О О В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СОС</w:t>
      </w:r>
    </w:p>
    <w:p>
      <w:pPr>
        <w:pStyle w:val="Normal"/>
      </w:pPr>
      <w:r>
        <w:t xml:space="preserve">обообобоооообоеасосесесео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[01922 006127630321230002627000007209020000999920999 О О</w:t>
      </w:r>
    </w:p>
    <w:p>
      <w:pPr>
        <w:pStyle w:val="Normal"/>
      </w:pPr>
      <w:r>
        <w:t xml:space="preserve">у СБЕДЕНИЮ ЧИТАТЕЛЕЙ</w:t>
      </w:r>
    </w:p>
    <w:p>
      <w:pPr>
        <w:pStyle w:val="Normal"/>
      </w:pPr>
      <w:r>
        <w:t xml:space="preserve">ВЫПУЩЕНЫ КНИГИ: .</w:t>
      </w:r>
    </w:p>
    <w:p>
      <w:pPr>
        <w:pStyle w:val="Normal"/>
      </w:pPr>
      <w:r>
        <w:t xml:space="preserve">Непорожний П. С. Проблемы сплошной электрификации СССР и технический </w:t>
      </w:r>
      <w:r>
        <w:br/>
      </w:r>
      <w:r>
        <w:t xml:space="preserve">прогресс в энергостроительстве. М. 1960. 45 стр. 13 коп.</w:t>
      </w:r>
    </w:p>
    <w:p>
      <w:pPr>
        <w:pStyle w:val="Normal"/>
      </w:pPr>
      <w:r>
        <w:t xml:space="preserve">Излагаются основные положения технического прогресса в области энергети- </w:t>
      </w:r>
      <w:r>
        <w:br/>
      </w:r>
      <w:r>
        <w:t xml:space="preserve">ческого строительства СССР. Рассмотрены конкретные направления развития те- </w:t>
      </w:r>
      <w:r>
        <w:br/>
      </w:r>
      <w:r>
        <w:t xml:space="preserve">пло- и гидроэнергетики, пути совершенствования в области технологического обо- </w:t>
      </w:r>
      <w:r>
        <w:br/>
      </w:r>
      <w:r>
        <w:t xml:space="preserve">рудования и энергетического строительства.</w:t>
      </w:r>
    </w:p>
    <w:p>
      <w:pPr>
        <w:pStyle w:val="Normal"/>
      </w:pPr>
      <w:r>
        <w:t xml:space="preserve">Новиков И. Т. Электрификация СССР — важнейший фактор создания материаль- </w:t>
      </w:r>
      <w:r>
        <w:br/>
      </w:r>
      <w:r>
        <w:t xml:space="preserve">но-технической базы коммунизма. М. 1960. 64 с. 19 коп.</w:t>
      </w:r>
    </w:p>
    <w:p>
      <w:pPr>
        <w:pStyle w:val="Normal"/>
      </w:pPr>
      <w:r>
        <w:t xml:space="preserve">Посвящена развитию ленинских идей электрификации страны, начиная с пер- </w:t>
      </w:r>
      <w:r>
        <w:br/>
      </w:r>
      <w:r>
        <w:t xml:space="preserve">вого перспективного народнохозяйственного плана — плана ГОЭЛРО до наших </w:t>
      </w:r>
      <w:r>
        <w:br/>
      </w:r>
      <w:r>
        <w:t xml:space="preserve">дней.</w:t>
      </w:r>
    </w:p>
    <w:p>
      <w:pPr>
        <w:pStyle w:val="Normal"/>
      </w:pPr>
      <w:r>
        <w:t xml:space="preserve">Главное внимание уделено задачам, поставленным семилетним планом в об- </w:t>
      </w:r>
      <w:r>
        <w:br/>
      </w:r>
      <w:r>
        <w:t xml:space="preserve">ласти энергетики, и их выполнению.</w:t>
      </w:r>
    </w:p>
    <w:p>
      <w:pPr>
        <w:pStyle w:val="Normal"/>
      </w:pPr>
      <w:r>
        <w:t xml:space="preserve">ЗАКАЗЫ НАПРАВЛЯТЬ ПО АДРЕСУ: </w:t>
      </w:r>
      <w:r>
        <w:br/>
      </w:r>
      <w:r>
        <w:t xml:space="preserve">г. Москва, Ж-114, Шлюзовая набережная, д. 10. Госэнергоиздат. Отлел сбыта. </w:t>
      </w:r>
      <w:r>
        <w:br/>
      </w:r>
      <w:r>
        <w:t xml:space="preserve">ВЫСЫЛКА ПРОИЗВОДИТСЯ НАЛОЖЕННЫМ ПЛАТЕЖОМ</w:t>
      </w:r>
    </w:p>
    <w:p>
      <w:pPr>
        <w:pStyle w:val="Normal"/>
      </w:pPr>
      <w:r>
        <w:t xml:space="preserve">\ |.</w:t>
      </w:r>
    </w:p>
    <w:p>
      <w:pPr>
        <w:pStyle w:val="Normal"/>
      </w:pPr>
      <w:r>
        <w:t xml:space="preserve">0 </w:t>
      </w:r>
      <w:r>
        <w:br/>
      </w:r>
      <w:r>
        <w:t xml:space="preserve">0</w:t>
      </w:r>
    </w:p>
    <w:p>
      <w:pPr>
        <w:pStyle w:val="Normal"/>
      </w:pPr>
      <w:r>
        <w:t xml:space="preserve">00009090000050009000509090090</w:t>
      </w:r>
    </w:p>
    <w:p>
      <w:pPr>
        <w:pStyle w:val="Normal"/>
      </w:pPr>
      <w:r>
        <w:t xml:space="preserve">09800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