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8E2373">
      <w:r>
        <w:rPr>
          <w:rFonts w:hint="eastAsia"/>
        </w:rPr>
        <w:t>大人になってから勉強したくなる２つの理由</w:t>
      </w:r>
    </w:p>
    <w:p w:rsidR="00E67E95" w:rsidRPr="00E67E95" w:rsidRDefault="00E67E95" w:rsidP="00E67E95">
      <w:pPr>
        <w:rPr>
          <w:rFonts w:hint="eastAsia"/>
          <w:b/>
          <w:bCs/>
        </w:rPr>
      </w:pPr>
      <w:bookmarkStart w:id="0" w:name="_GoBack"/>
      <w:r w:rsidRPr="00E67E95">
        <w:rPr>
          <w:rFonts w:hint="eastAsia"/>
          <w:b/>
          <w:bCs/>
        </w:rPr>
        <w:t>１．大人になると、大切な物が見えてくる</w:t>
      </w:r>
    </w:p>
    <w:p w:rsidR="00E67E95" w:rsidRDefault="00E67E95" w:rsidP="00E67E95">
      <w:pPr>
        <w:rPr>
          <w:rFonts w:hint="eastAsia"/>
        </w:rPr>
      </w:pPr>
      <w:r>
        <w:rPr>
          <w:rFonts w:hint="eastAsia"/>
        </w:rPr>
        <w:t>大人になると、子供の頃には無かった価値観や責任、「歩みたい人生」と言う、その人にとって「何が大切で、何を手にしたいのか？守りたいのか？」と言う物が見えてくるようになる事が多いでしょう。</w:t>
      </w:r>
    </w:p>
    <w:p w:rsidR="00E67E95" w:rsidRDefault="00E67E95" w:rsidP="00E67E95">
      <w:pPr>
        <w:rPr>
          <w:rFonts w:hint="eastAsia"/>
        </w:rPr>
      </w:pPr>
      <w:r>
        <w:rPr>
          <w:rFonts w:hint="eastAsia"/>
        </w:rPr>
        <w:t>そして、大人となった現代人の多くが感じる大切な物と言うのは、例えば、家族であったり、仕事を通して誰かのためになる事であったり。</w:t>
      </w:r>
    </w:p>
    <w:p w:rsidR="00E67E95" w:rsidRDefault="00E67E95" w:rsidP="00E67E95">
      <w:pPr>
        <w:rPr>
          <w:rFonts w:hint="eastAsia"/>
        </w:rPr>
      </w:pPr>
      <w:r>
        <w:rPr>
          <w:rFonts w:hint="eastAsia"/>
        </w:rPr>
        <w:t>大切な家族により良い生活をさせる方法の一つとしてお金を稼ぐと言う手段があって、お金を稼ぐ確率を上げる、確実な方法の一つと言うのが勉強する事。</w:t>
      </w:r>
    </w:p>
    <w:p w:rsidR="00E67E95" w:rsidRDefault="00E67E95" w:rsidP="00E67E95">
      <w:pPr>
        <w:rPr>
          <w:rFonts w:hint="eastAsia"/>
        </w:rPr>
      </w:pPr>
      <w:r>
        <w:rPr>
          <w:rFonts w:hint="eastAsia"/>
        </w:rPr>
        <w:t>仕事で誰かのためになれる確率を高めるための一つの方法として、自身の能力スキルを上げると言う方法があって、その確率を上げる、確実な方法の一つと言うのが勉強する事。</w:t>
      </w:r>
    </w:p>
    <w:p w:rsidR="00E67E95" w:rsidRDefault="00E67E95" w:rsidP="00E67E95">
      <w:pPr>
        <w:rPr>
          <w:rFonts w:hint="eastAsia"/>
        </w:rPr>
      </w:pPr>
      <w:r>
        <w:rPr>
          <w:rFonts w:hint="eastAsia"/>
        </w:rPr>
        <w:t>ロングベストセラー小説「星の王子様」の言葉にあるのが「</w:t>
      </w:r>
      <w:r>
        <w:rPr>
          <w:rFonts w:hint="eastAsia"/>
        </w:rPr>
        <w:t>It is only with the heart that one can see rightly</w:t>
      </w:r>
      <w:r>
        <w:rPr>
          <w:rFonts w:hint="eastAsia"/>
        </w:rPr>
        <w:t>」（心でしか、大切な物は見えない）。大人になって、心から大切な物が見えた時、嫌な勉強でも、勉強したくなるのではないでしょうか？</w:t>
      </w:r>
    </w:p>
    <w:p w:rsidR="00774A3B" w:rsidRPr="00774A3B" w:rsidRDefault="00E67E95" w:rsidP="00774A3B">
      <w:pPr>
        <w:rPr>
          <w:rFonts w:hint="eastAsia"/>
          <w:b/>
          <w:bCs/>
        </w:rPr>
      </w:pPr>
      <w:r>
        <w:rPr>
          <w:rFonts w:hint="eastAsia"/>
          <w:b/>
          <w:bCs/>
        </w:rPr>
        <w:t>２</w:t>
      </w:r>
      <w:r w:rsidR="00774A3B" w:rsidRPr="00774A3B">
        <w:rPr>
          <w:rFonts w:hint="eastAsia"/>
          <w:b/>
          <w:bCs/>
        </w:rPr>
        <w:t>．大人になると、世界がより鮮やかに見えてくる</w:t>
      </w:r>
    </w:p>
    <w:p w:rsidR="00774A3B" w:rsidRDefault="00774A3B" w:rsidP="00774A3B">
      <w:pPr>
        <w:rPr>
          <w:rFonts w:hint="eastAsia"/>
        </w:rPr>
      </w:pPr>
      <w:r>
        <w:rPr>
          <w:rFonts w:hint="eastAsia"/>
        </w:rPr>
        <w:t>子供の頃には理解出来なかった事の多くが、歳を取るにつれ、意味を成してくる。点と点が線となって繋がる感覚は、俗に言うアハ体験（ひらめきの快感）。</w:t>
      </w:r>
    </w:p>
    <w:p w:rsidR="00774A3B" w:rsidRDefault="00774A3B" w:rsidP="00774A3B">
      <w:r>
        <w:rPr>
          <w:rFonts w:hint="eastAsia"/>
        </w:rPr>
        <w:t>勉強すればするほど、何かの理解が深まったり、自分の無知を知ったり、もっと知りたいと思ったり。その全てが新鮮で、子供の頃はボヤけていた世界が、より鮮やかに見えてくる。だからこそ、大人になってから勉強したくなるのではないでしょうか？</w:t>
      </w:r>
    </w:p>
    <w:p w:rsidR="00E67E95" w:rsidRDefault="00E67E95" w:rsidP="00774A3B">
      <w:r w:rsidRPr="00E67E95">
        <w:rPr>
          <w:rFonts w:hint="eastAsia"/>
        </w:rPr>
        <w:t>子供の</w:t>
      </w:r>
      <w:r>
        <w:rPr>
          <w:rFonts w:hint="eastAsia"/>
        </w:rPr>
        <w:t>頃には、確かに存在した好奇心。そんな炎が再燃するのが、大人になってからであり、</w:t>
      </w:r>
      <w:r w:rsidRPr="00E67E95">
        <w:rPr>
          <w:rFonts w:hint="eastAsia"/>
        </w:rPr>
        <w:t>大人になってから勉強したくなる</w:t>
      </w:r>
      <w:r>
        <w:rPr>
          <w:rFonts w:hint="eastAsia"/>
        </w:rPr>
        <w:t>理由の一つではないでしょうか？</w:t>
      </w:r>
    </w:p>
    <w:bookmarkEnd w:id="0"/>
    <w:p w:rsidR="00C01AAC" w:rsidRDefault="00C01AAC" w:rsidP="00774A3B">
      <w:pPr>
        <w:rPr>
          <w:rFonts w:hint="eastAsia"/>
        </w:rPr>
      </w:pPr>
    </w:p>
    <w:sectPr w:rsidR="00C0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373"/>
    <w:rsid w:val="000811BB"/>
    <w:rsid w:val="006E4DCC"/>
    <w:rsid w:val="00774A3B"/>
    <w:rsid w:val="008E2373"/>
    <w:rsid w:val="00BB09C1"/>
    <w:rsid w:val="00C01AAC"/>
    <w:rsid w:val="00D05A33"/>
    <w:rsid w:val="00E67E95"/>
    <w:rsid w:val="00F6370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B6A10-A804-470E-ACF9-0E8D93918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2016-10-06T14:21:00Z</dcterms:created>
  <dcterms:modified xsi:type="dcterms:W3CDTF">2016-10-06T16:49:00Z</dcterms:modified>
</cp:coreProperties>
</file>