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382" w:rsidRDefault="004C1382" w:rsidP="00C37B85">
      <w:pPr>
        <w:pStyle w:val="Ttulo1"/>
        <w:spacing w:before="2880" w:after="120" w:line="240" w:lineRule="auto"/>
        <w:jc w:val="right"/>
      </w:pPr>
    </w:p>
    <w:p w:rsidR="004C1382" w:rsidRPr="00C01F06" w:rsidRDefault="004C1382" w:rsidP="004C1382">
      <w:pPr>
        <w:pStyle w:val="NoramlJNM"/>
        <w:rPr>
          <w:kern w:val="32"/>
        </w:rPr>
      </w:pPr>
    </w:p>
    <w:p w:rsidR="004C1382" w:rsidRPr="00C01F06" w:rsidRDefault="004C1382" w:rsidP="004C1382">
      <w:pPr>
        <w:keepNext/>
        <w:pBdr>
          <w:top w:val="thinThickSmallGap" w:sz="24" w:space="1" w:color="auto"/>
          <w:bottom w:val="thickThinSmallGap" w:sz="24" w:space="1" w:color="auto"/>
        </w:pBdr>
        <w:spacing w:before="360" w:after="360" w:line="312" w:lineRule="auto"/>
        <w:jc w:val="center"/>
        <w:outlineLvl w:val="0"/>
        <w:rPr>
          <w:rFonts w:ascii="Garamond" w:eastAsia="Calibri" w:hAnsi="Garamond" w:cs="Times New Roman"/>
          <w:b/>
          <w:bCs/>
          <w:kern w:val="32"/>
          <w:sz w:val="10"/>
          <w:szCs w:val="10"/>
          <w:lang w:eastAsia="es-ES"/>
        </w:rPr>
      </w:pPr>
    </w:p>
    <w:p w:rsidR="004C1382" w:rsidRPr="00AB6485" w:rsidRDefault="004C1382" w:rsidP="004C1382">
      <w:pPr>
        <w:keepNext/>
        <w:pBdr>
          <w:top w:val="thinThickSmallGap" w:sz="24" w:space="1" w:color="auto"/>
          <w:bottom w:val="thickThinSmallGap" w:sz="24" w:space="1" w:color="auto"/>
        </w:pBdr>
        <w:spacing w:before="240" w:after="480" w:line="312" w:lineRule="auto"/>
        <w:jc w:val="center"/>
        <w:outlineLvl w:val="0"/>
        <w:rPr>
          <w:rFonts w:ascii="Garamond" w:eastAsia="Calibri" w:hAnsi="Garamond" w:cs="Times New Roman"/>
          <w:b/>
          <w:bCs/>
          <w:kern w:val="32"/>
          <w:sz w:val="48"/>
          <w:szCs w:val="20"/>
          <w:lang w:eastAsia="es-ES"/>
        </w:rPr>
      </w:pPr>
      <w:bookmarkStart w:id="0" w:name="_Toc295559032"/>
      <w:bookmarkStart w:id="1" w:name="_Toc359965018"/>
      <w:bookmarkStart w:id="2" w:name="_Toc369170400"/>
      <w:r>
        <w:rPr>
          <w:rFonts w:ascii="Garamond" w:eastAsia="Calibri" w:hAnsi="Garamond" w:cs="Times New Roman"/>
          <w:b/>
          <w:bCs/>
          <w:kern w:val="32"/>
          <w:sz w:val="48"/>
          <w:szCs w:val="20"/>
          <w:lang w:eastAsia="es-ES"/>
        </w:rPr>
        <w:t>Estado del Arte</w:t>
      </w:r>
      <w:bookmarkEnd w:id="0"/>
      <w:bookmarkEnd w:id="1"/>
      <w:bookmarkEnd w:id="2"/>
    </w:p>
    <w:p w:rsidR="004C1382" w:rsidRDefault="004C1382" w:rsidP="004C1382">
      <w:pPr>
        <w:pStyle w:val="Ttulo2"/>
        <w:numPr>
          <w:ilvl w:val="1"/>
          <w:numId w:val="29"/>
        </w:numPr>
        <w:rPr>
          <w:rFonts w:eastAsia="Calibri"/>
        </w:rPr>
      </w:pPr>
      <w:bookmarkStart w:id="3" w:name="_Toc359965019"/>
      <w:bookmarkStart w:id="4" w:name="_Toc369170401"/>
      <w:r>
        <w:rPr>
          <w:rFonts w:eastAsia="Calibri"/>
        </w:rPr>
        <w:t>Introducción</w:t>
      </w:r>
      <w:bookmarkEnd w:id="3"/>
      <w:bookmarkEnd w:id="4"/>
    </w:p>
    <w:p w:rsidR="004C1382" w:rsidRDefault="004C1382" w:rsidP="004C1382">
      <w:pPr>
        <w:pStyle w:val="NoramlJNM"/>
        <w:ind w:firstLine="708"/>
      </w:pPr>
      <w:r>
        <w:t xml:space="preserve">En este capítulo se va a realizar una revisión de los diferentes kits de desarrollo existentes en el mercado, los cuales están formados por el hardware necesario para realizar el diseño de un </w:t>
      </w:r>
      <w:r w:rsidRPr="008E107F">
        <w:rPr>
          <w:i/>
        </w:rPr>
        <w:t>Gadget</w:t>
      </w:r>
      <w:r>
        <w:t xml:space="preserve"> para un </w:t>
      </w:r>
      <w:r w:rsidRPr="008E107F">
        <w:rPr>
          <w:i/>
        </w:rPr>
        <w:t>Smartphone/Tablet</w:t>
      </w:r>
      <w:r>
        <w:t>. Además, también será objeto de este capítulo la descripción de los módulos software de dichos kits.</w:t>
      </w:r>
    </w:p>
    <w:p w:rsidR="004C1382" w:rsidRDefault="004C1382" w:rsidP="004C1382">
      <w:pPr>
        <w:pStyle w:val="NoramlJNM"/>
        <w:ind w:firstLine="708"/>
      </w:pPr>
      <w:r>
        <w:t xml:space="preserve">Otros elementos tratados en el capítulo son los sistemas operativos (S.O) utilizados en los </w:t>
      </w:r>
      <w:proofErr w:type="spellStart"/>
      <w:r w:rsidRPr="008E107F">
        <w:rPr>
          <w:i/>
        </w:rPr>
        <w:t>Smartphones</w:t>
      </w:r>
      <w:proofErr w:type="spellEnd"/>
      <w:r w:rsidRPr="008E107F">
        <w:rPr>
          <w:i/>
        </w:rPr>
        <w:t>/</w:t>
      </w:r>
      <w:proofErr w:type="spellStart"/>
      <w:r w:rsidRPr="008E107F">
        <w:rPr>
          <w:i/>
        </w:rPr>
        <w:t>Tablets</w:t>
      </w:r>
      <w:proofErr w:type="spellEnd"/>
      <w:r>
        <w:t>, además de los diferentes medios disponibles para la comunicación entre los kits de desarrollo y los dispositivos electrónicos anteriormente mencionados.</w:t>
      </w:r>
    </w:p>
    <w:p w:rsidR="004C1382" w:rsidRDefault="004C1382" w:rsidP="004C1382">
      <w:pPr>
        <w:pStyle w:val="NoramlJNM"/>
        <w:ind w:firstLine="708"/>
      </w:pPr>
      <w:r>
        <w:t xml:space="preserve">A continuación se hará una breve descripción de </w:t>
      </w:r>
      <w:r w:rsidRPr="008E107F">
        <w:rPr>
          <w:i/>
        </w:rPr>
        <w:t>Smartphone</w:t>
      </w:r>
      <w:r>
        <w:t>,</w:t>
      </w:r>
      <w:r w:rsidRPr="008E107F">
        <w:rPr>
          <w:i/>
        </w:rPr>
        <w:t xml:space="preserve"> Tablet </w:t>
      </w:r>
      <w:r>
        <w:t>y</w:t>
      </w:r>
      <w:r>
        <w:rPr>
          <w:i/>
        </w:rPr>
        <w:t xml:space="preserve"> G</w:t>
      </w:r>
      <w:r w:rsidRPr="008E107F">
        <w:rPr>
          <w:i/>
        </w:rPr>
        <w:t>adget</w:t>
      </w:r>
      <w:r>
        <w:t>.</w:t>
      </w:r>
    </w:p>
    <w:p w:rsidR="0092751B" w:rsidRPr="004C1382" w:rsidRDefault="0092751B" w:rsidP="004C1382">
      <w:pPr>
        <w:pStyle w:val="NoramlJNM"/>
        <w:ind w:firstLine="0"/>
        <w:rPr>
          <w:b/>
        </w:rPr>
      </w:pPr>
    </w:p>
    <w:p w:rsidR="004C1382" w:rsidRDefault="004C1382">
      <w:pPr>
        <w:spacing w:line="276" w:lineRule="auto"/>
        <w:jc w:val="left"/>
        <w:rPr>
          <w:rFonts w:ascii="Garamond" w:eastAsia="Calibri" w:hAnsi="Garamond" w:cs="Times New Roman"/>
          <w:b/>
          <w:sz w:val="28"/>
          <w:lang w:eastAsia="es-ES"/>
        </w:rPr>
      </w:pPr>
      <w:r>
        <w:rPr>
          <w:b/>
          <w:sz w:val="28"/>
        </w:rPr>
        <w:br w:type="page"/>
      </w:r>
    </w:p>
    <w:p w:rsidR="00825A92" w:rsidRPr="00096C61" w:rsidRDefault="00825A92" w:rsidP="00825A92">
      <w:pPr>
        <w:pStyle w:val="NoramlJNM"/>
        <w:ind w:firstLine="0"/>
        <w:rPr>
          <w:b/>
          <w:sz w:val="28"/>
        </w:rPr>
      </w:pPr>
      <w:commentRangeStart w:id="5"/>
      <w:r w:rsidRPr="00096C61">
        <w:rPr>
          <w:b/>
          <w:sz w:val="28"/>
        </w:rPr>
        <w:lastRenderedPageBreak/>
        <w:t xml:space="preserve">Sistemas Operativos para </w:t>
      </w:r>
      <w:proofErr w:type="spellStart"/>
      <w:r w:rsidRPr="00096C61">
        <w:rPr>
          <w:b/>
          <w:sz w:val="28"/>
        </w:rPr>
        <w:t>Smartphones</w:t>
      </w:r>
      <w:commentRangeEnd w:id="5"/>
      <w:proofErr w:type="spellEnd"/>
      <w:r>
        <w:rPr>
          <w:rStyle w:val="Refdecomentario"/>
        </w:rPr>
        <w:commentReference w:id="5"/>
      </w:r>
    </w:p>
    <w:p w:rsidR="00825A92" w:rsidRDefault="00825A92" w:rsidP="00825A92">
      <w:pPr>
        <w:pStyle w:val="NoramlJNM"/>
        <w:rPr>
          <w:b/>
        </w:rPr>
      </w:pPr>
      <w:proofErr w:type="gramStart"/>
      <w:r>
        <w:rPr>
          <w:b/>
        </w:rPr>
        <w:t>iOS</w:t>
      </w:r>
      <w:proofErr w:type="gramEnd"/>
    </w:p>
    <w:p w:rsidR="00825A92" w:rsidRPr="00D46606" w:rsidRDefault="00825A92" w:rsidP="00825A92">
      <w:pPr>
        <w:pStyle w:val="NoramlJNM"/>
        <w:rPr>
          <w:rFonts w:ascii="Times New Roman" w:hAnsi="Times New Roman"/>
          <w:sz w:val="22"/>
        </w:rPr>
      </w:pPr>
      <w:proofErr w:type="gramStart"/>
      <w:r w:rsidRPr="00D46606">
        <w:rPr>
          <w:rFonts w:ascii="Times New Roman" w:hAnsi="Times New Roman"/>
          <w:sz w:val="22"/>
        </w:rPr>
        <w:t>iOS</w:t>
      </w:r>
      <w:proofErr w:type="gramEnd"/>
      <w:r w:rsidRPr="00D46606">
        <w:rPr>
          <w:rFonts w:ascii="Times New Roman" w:hAnsi="Times New Roman"/>
          <w:sz w:val="22"/>
        </w:rPr>
        <w:t xml:space="preserve"> [8] (anteriormente denominado iPhone OS) es un sistema operativo móvil de Apple. Fue originalmente desarrollado para el </w:t>
      </w:r>
      <w:r w:rsidRPr="00D46606">
        <w:rPr>
          <w:rFonts w:ascii="Times New Roman" w:hAnsi="Times New Roman"/>
          <w:i/>
          <w:sz w:val="22"/>
        </w:rPr>
        <w:t>Smartphone</w:t>
      </w:r>
      <w:r w:rsidRPr="00D46606">
        <w:rPr>
          <w:rFonts w:ascii="Times New Roman" w:hAnsi="Times New Roman"/>
          <w:sz w:val="22"/>
        </w:rPr>
        <w:t xml:space="preserve"> iPhone, siendo después usado en dispositivos como el iPod </w:t>
      </w:r>
      <w:proofErr w:type="spellStart"/>
      <w:r w:rsidRPr="00D46606">
        <w:rPr>
          <w:rFonts w:ascii="Times New Roman" w:hAnsi="Times New Roman"/>
          <w:sz w:val="22"/>
        </w:rPr>
        <w:t>Touch</w:t>
      </w:r>
      <w:proofErr w:type="spellEnd"/>
      <w:r w:rsidRPr="00D46606">
        <w:rPr>
          <w:rFonts w:ascii="Times New Roman" w:hAnsi="Times New Roman"/>
          <w:sz w:val="22"/>
        </w:rPr>
        <w:t>, iPad y el Apple TV.</w:t>
      </w:r>
    </w:p>
    <w:p w:rsidR="00825A92" w:rsidRPr="00D46606" w:rsidRDefault="00825A92" w:rsidP="00825A92">
      <w:pPr>
        <w:pStyle w:val="NoramlJNM"/>
        <w:rPr>
          <w:rFonts w:ascii="Times New Roman" w:hAnsi="Times New Roman"/>
          <w:sz w:val="22"/>
        </w:rPr>
      </w:pPr>
      <w:r w:rsidRPr="00D46606">
        <w:rPr>
          <w:rFonts w:ascii="Times New Roman" w:hAnsi="Times New Roman"/>
          <w:noProof/>
          <w:sz w:val="22"/>
        </w:rPr>
        <mc:AlternateContent>
          <mc:Choice Requires="wps">
            <w:drawing>
              <wp:anchor distT="0" distB="0" distL="180340" distR="0" simplePos="0" relativeHeight="251659264" behindDoc="0" locked="0" layoutInCell="1" allowOverlap="1" wp14:anchorId="2232EEC6" wp14:editId="16FED628">
                <wp:simplePos x="0" y="0"/>
                <wp:positionH relativeFrom="column">
                  <wp:posOffset>3307715</wp:posOffset>
                </wp:positionH>
                <wp:positionV relativeFrom="paragraph">
                  <wp:posOffset>70485</wp:posOffset>
                </wp:positionV>
                <wp:extent cx="2014855" cy="1356995"/>
                <wp:effectExtent l="0" t="0" r="4445" b="0"/>
                <wp:wrapSquare wrapText="bothSides"/>
                <wp:docPr id="693" name="Cuadro de texto 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1356995"/>
                        </a:xfrm>
                        <a:prstGeom prst="rect">
                          <a:avLst/>
                        </a:prstGeom>
                        <a:noFill/>
                        <a:ln w="9525">
                          <a:noFill/>
                          <a:miter lim="800000"/>
                          <a:headEnd/>
                          <a:tailEnd/>
                        </a:ln>
                      </wps:spPr>
                      <wps:txbx>
                        <w:txbxContent>
                          <w:p w:rsidR="00825A92" w:rsidRDefault="00825A92" w:rsidP="00825A92">
                            <w:pPr>
                              <w:pStyle w:val="Epgrafe"/>
                              <w:spacing w:before="0" w:line="240" w:lineRule="auto"/>
                              <w:ind w:left="0" w:firstLine="0"/>
                              <w:rPr>
                                <w:noProof/>
                              </w:rPr>
                            </w:pPr>
                            <w:r>
                              <w:rPr>
                                <w:noProof/>
                              </w:rPr>
                              <w:drawing>
                                <wp:inline distT="0" distB="0" distL="0" distR="0" wp14:anchorId="775CBF1C" wp14:editId="3C1C8364">
                                  <wp:extent cx="1788160" cy="1198245"/>
                                  <wp:effectExtent l="0" t="0" r="2540" b="1905"/>
                                  <wp:docPr id="692" name="Imagen 692" descr="http://histinf.blogs.upv.es/files/2012/11/Captura-de-pantalla-2011-01-03-a-las-23.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stinf.blogs.upv.es/files/2012/11/Captura-de-pantalla-2011-01-03-a-las-23.13.31.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788160" cy="1198245"/>
                                          </a:xfrm>
                                          <a:prstGeom prst="rect">
                                            <a:avLst/>
                                          </a:prstGeom>
                                          <a:noFill/>
                                          <a:ln>
                                            <a:noFill/>
                                          </a:ln>
                                        </pic:spPr>
                                      </pic:pic>
                                    </a:graphicData>
                                  </a:graphic>
                                </wp:inline>
                              </w:drawing>
                            </w:r>
                          </w:p>
                          <w:p w:rsidR="00825A92" w:rsidRDefault="00825A92" w:rsidP="00825A92">
                            <w:pPr>
                              <w:pStyle w:val="Epgrafe"/>
                              <w:spacing w:before="0" w:line="240" w:lineRule="auto"/>
                              <w:ind w:left="0" w:firstLine="0"/>
                              <w:rPr>
                                <w:noProof/>
                              </w:rPr>
                            </w:pPr>
                            <w:r>
                              <w:rPr>
                                <w:noProof/>
                              </w:rPr>
                              <w:t xml:space="preserve">Ilustración </w:t>
                            </w: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18</w:t>
                            </w:r>
                            <w:r>
                              <w:rPr>
                                <w:noProof/>
                              </w:rPr>
                              <w:fldChar w:fldCharType="end"/>
                            </w:r>
                            <w:r>
                              <w:rPr>
                                <w:noProof/>
                              </w:rPr>
                              <w:t>: Cuatro capas de iOS.</w:t>
                            </w:r>
                          </w:p>
                          <w:p w:rsidR="00825A92" w:rsidRDefault="00825A92" w:rsidP="00825A92"/>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93" o:spid="_x0000_s1026" type="#_x0000_t202" style="position:absolute;left:0;text-align:left;margin-left:260.45pt;margin-top:5.55pt;width:158.65pt;height:106.85pt;z-index:251659264;visibility:visible;mso-wrap-style:square;mso-width-percent:0;mso-height-percent:0;mso-wrap-distance-left:14.2pt;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" filled="f" stroked="f">
                <v:textbox inset="0,0,0,0">
                  <w:txbxContent>
                    <w:p w:rsidR="00825A92" w:rsidRDefault="00825A92" w:rsidP="00825A92">
                      <w:pPr>
                        <w:pStyle w:val="Epgrafe"/>
                        <w:spacing w:before="0" w:line="240" w:lineRule="auto"/>
                        <w:ind w:left="0" w:firstLine="0"/>
                        <w:rPr>
                          <w:noProof/>
                        </w:rPr>
                      </w:pPr>
                      <w:r>
                        <w:rPr>
                          <w:noProof/>
                        </w:rPr>
                        <w:drawing>
                          <wp:inline distT="0" distB="0" distL="0" distR="0" wp14:anchorId="775CBF1C" wp14:editId="3C1C8364">
                            <wp:extent cx="1788160" cy="1198245"/>
                            <wp:effectExtent l="0" t="0" r="2540" b="1905"/>
                            <wp:docPr id="692" name="Imagen 692" descr="http://histinf.blogs.upv.es/files/2012/11/Captura-de-pantalla-2011-01-03-a-las-23.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stinf.blogs.upv.es/files/2012/11/Captura-de-pantalla-2011-01-03-a-las-23.13.31.pn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788160" cy="1198245"/>
                                    </a:xfrm>
                                    <a:prstGeom prst="rect">
                                      <a:avLst/>
                                    </a:prstGeom>
                                    <a:noFill/>
                                    <a:ln>
                                      <a:noFill/>
                                    </a:ln>
                                  </pic:spPr>
                                </pic:pic>
                              </a:graphicData>
                            </a:graphic>
                          </wp:inline>
                        </w:drawing>
                      </w:r>
                    </w:p>
                    <w:p w:rsidR="00825A92" w:rsidRDefault="00825A92" w:rsidP="00825A92">
                      <w:pPr>
                        <w:pStyle w:val="Epgrafe"/>
                        <w:spacing w:before="0" w:line="240" w:lineRule="auto"/>
                        <w:ind w:left="0" w:firstLine="0"/>
                        <w:rPr>
                          <w:noProof/>
                        </w:rPr>
                      </w:pPr>
                      <w:r>
                        <w:rPr>
                          <w:noProof/>
                        </w:rPr>
                        <w:t xml:space="preserve">Ilustración </w:t>
                      </w:r>
                      <w:r>
                        <w:rPr>
                          <w:noProof/>
                        </w:rPr>
                        <w:fldChar w:fldCharType="begin"/>
                      </w:r>
                      <w:r>
                        <w:rPr>
                          <w:noProof/>
                        </w:rPr>
                        <w:instrText xml:space="preserve"> STYLEREF 1 \s </w:instrText>
                      </w:r>
                      <w:r>
                        <w:rPr>
                          <w:noProof/>
                        </w:rPr>
                        <w:fldChar w:fldCharType="separate"/>
                      </w:r>
                      <w:r>
                        <w:rPr>
                          <w:noProof/>
                        </w:rPr>
                        <w:t>2</w:t>
                      </w:r>
                      <w:r>
                        <w:rPr>
                          <w:noProof/>
                        </w:rPr>
                        <w:fldChar w:fldCharType="end"/>
                      </w:r>
                      <w:r>
                        <w:rPr>
                          <w:noProof/>
                        </w:rPr>
                        <w:noBreakHyphen/>
                      </w:r>
                      <w:r>
                        <w:rPr>
                          <w:noProof/>
                        </w:rPr>
                        <w:fldChar w:fldCharType="begin"/>
                      </w:r>
                      <w:r>
                        <w:rPr>
                          <w:noProof/>
                        </w:rPr>
                        <w:instrText xml:space="preserve"> SEQ Ilustración \* ARABIC \s 1 </w:instrText>
                      </w:r>
                      <w:r>
                        <w:rPr>
                          <w:noProof/>
                        </w:rPr>
                        <w:fldChar w:fldCharType="separate"/>
                      </w:r>
                      <w:r>
                        <w:rPr>
                          <w:noProof/>
                        </w:rPr>
                        <w:t>18</w:t>
                      </w:r>
                      <w:r>
                        <w:rPr>
                          <w:noProof/>
                        </w:rPr>
                        <w:fldChar w:fldCharType="end"/>
                      </w:r>
                      <w:r>
                        <w:rPr>
                          <w:noProof/>
                        </w:rPr>
                        <w:t>: Cuatro capas de iOS.</w:t>
                      </w:r>
                    </w:p>
                    <w:p w:rsidR="00825A92" w:rsidRDefault="00825A92" w:rsidP="00825A92"/>
                  </w:txbxContent>
                </v:textbox>
                <w10:wrap type="square"/>
              </v:shape>
            </w:pict>
          </mc:Fallback>
        </mc:AlternateContent>
      </w:r>
      <w:r w:rsidRPr="00D46606">
        <w:rPr>
          <w:rFonts w:ascii="Times New Roman" w:hAnsi="Times New Roman"/>
          <w:sz w:val="22"/>
        </w:rPr>
        <w:t>La interfaz de usuario de iOS está basada en el concepto de manipulación directa, usando gestos multitáctiles (</w:t>
      </w:r>
      <w:proofErr w:type="spellStart"/>
      <w:r w:rsidRPr="00D46606">
        <w:rPr>
          <w:rFonts w:ascii="Times New Roman" w:hAnsi="Times New Roman"/>
          <w:i/>
          <w:sz w:val="22"/>
        </w:rPr>
        <w:t>multitouch</w:t>
      </w:r>
      <w:proofErr w:type="spellEnd"/>
      <w:r w:rsidRPr="00D46606">
        <w:rPr>
          <w:rFonts w:ascii="Times New Roman" w:hAnsi="Times New Roman"/>
          <w:sz w:val="22"/>
        </w:rPr>
        <w:t>). Los elementos de control son deslizadores, interruptores y botones. La respuesta a las órdenes del usuario es inmediata y provee de una interfaz fluida. La interacción con el sistema operativo incluye gestos como deslices, toques, pellizcos, los cuales tienen definiciones diferentes dependiendo del contexto de la interfaz.</w:t>
      </w:r>
    </w:p>
    <w:p w:rsidR="00825A92" w:rsidRPr="00D46606" w:rsidRDefault="00825A92" w:rsidP="00825A92">
      <w:pPr>
        <w:pStyle w:val="NoramlJNM"/>
        <w:rPr>
          <w:rFonts w:ascii="Times New Roman" w:hAnsi="Times New Roman"/>
          <w:noProof/>
          <w:sz w:val="22"/>
        </w:rPr>
      </w:pPr>
      <w:proofErr w:type="gramStart"/>
      <w:r w:rsidRPr="00D46606">
        <w:rPr>
          <w:rFonts w:ascii="Times New Roman" w:hAnsi="Times New Roman"/>
          <w:sz w:val="22"/>
        </w:rPr>
        <w:t>iOS</w:t>
      </w:r>
      <w:proofErr w:type="gramEnd"/>
      <w:r w:rsidRPr="00D46606">
        <w:rPr>
          <w:rFonts w:ascii="Times New Roman" w:hAnsi="Times New Roman"/>
          <w:sz w:val="22"/>
        </w:rPr>
        <w:t xml:space="preserve"> se deriva de Mac OS X, que a su vez está basado en Darwin BSD (plataforma de código abierto), que es un sistema operativo tipo Unix. </w:t>
      </w:r>
      <w:proofErr w:type="gramStart"/>
      <w:r w:rsidRPr="00D46606">
        <w:rPr>
          <w:rFonts w:ascii="Times New Roman" w:hAnsi="Times New Roman"/>
          <w:sz w:val="22"/>
        </w:rPr>
        <w:t>iOS</w:t>
      </w:r>
      <w:proofErr w:type="gramEnd"/>
      <w:r w:rsidRPr="00D46606">
        <w:rPr>
          <w:rFonts w:ascii="Times New Roman" w:hAnsi="Times New Roman"/>
          <w:sz w:val="22"/>
        </w:rPr>
        <w:t xml:space="preserve"> cuenta con cuatro capas de abstracción: la capa del núcleo del sistema operativo, la capa de “Servicios Personales”, la capa de “Medios” y la capa de “</w:t>
      </w:r>
      <w:proofErr w:type="spellStart"/>
      <w:r w:rsidRPr="00D46606">
        <w:rPr>
          <w:rFonts w:ascii="Times New Roman" w:hAnsi="Times New Roman"/>
          <w:i/>
          <w:sz w:val="22"/>
        </w:rPr>
        <w:t>Cocoa</w:t>
      </w:r>
      <w:proofErr w:type="spellEnd"/>
      <w:r w:rsidRPr="00D46606">
        <w:rPr>
          <w:rFonts w:ascii="Times New Roman" w:hAnsi="Times New Roman"/>
          <w:i/>
          <w:sz w:val="22"/>
        </w:rPr>
        <w:t xml:space="preserve"> </w:t>
      </w:r>
      <w:proofErr w:type="spellStart"/>
      <w:r w:rsidRPr="00D46606">
        <w:rPr>
          <w:rFonts w:ascii="Times New Roman" w:hAnsi="Times New Roman"/>
          <w:i/>
          <w:sz w:val="22"/>
        </w:rPr>
        <w:t>Tocuh</w:t>
      </w:r>
      <w:proofErr w:type="spellEnd"/>
      <w:r w:rsidRPr="00D46606">
        <w:rPr>
          <w:rFonts w:ascii="Times New Roman" w:hAnsi="Times New Roman"/>
          <w:sz w:val="22"/>
        </w:rPr>
        <w:t>”. La versión actual del sistema operativo (iOS 6.0) ocupa más o menos 770 MB, variando por modelo.</w:t>
      </w:r>
      <w:r w:rsidRPr="00D46606">
        <w:rPr>
          <w:rFonts w:ascii="Times New Roman" w:hAnsi="Times New Roman"/>
          <w:noProof/>
          <w:sz w:val="22"/>
        </w:rPr>
        <w:t xml:space="preserve"> </w:t>
      </w:r>
    </w:p>
    <w:p w:rsidR="00825A92" w:rsidRPr="00D46606" w:rsidRDefault="00825A92" w:rsidP="00825A92">
      <w:pPr>
        <w:pStyle w:val="NoramlJNM"/>
        <w:rPr>
          <w:b/>
        </w:rPr>
      </w:pPr>
    </w:p>
    <w:p w:rsidR="00825A92" w:rsidRPr="00096C61" w:rsidRDefault="00825A92" w:rsidP="00825A92">
      <w:pPr>
        <w:pStyle w:val="NoramlJNM"/>
        <w:rPr>
          <w:b/>
        </w:rPr>
      </w:pPr>
      <w:r w:rsidRPr="00096C61">
        <w:rPr>
          <w:b/>
        </w:rPr>
        <w:t>Android</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t xml:space="preserve">Android es un sistema operativo móvil basado en Linux, que junto con aplicaciones </w:t>
      </w:r>
      <w:r w:rsidRPr="00D46606">
        <w:rPr>
          <w:rFonts w:ascii="Times New Roman" w:hAnsi="Times New Roman"/>
          <w:i/>
          <w:sz w:val="22"/>
        </w:rPr>
        <w:t>middleware</w:t>
      </w:r>
      <w:r w:rsidRPr="00D46606">
        <w:rPr>
          <w:rFonts w:ascii="Times New Roman" w:hAnsi="Times New Roman"/>
          <w:sz w:val="22"/>
        </w:rPr>
        <w:t xml:space="preserve"> (</w:t>
      </w:r>
      <w:r w:rsidRPr="00D46606">
        <w:rPr>
          <w:rFonts w:ascii="Times New Roman" w:hAnsi="Times New Roman"/>
          <w:i/>
          <w:sz w:val="22"/>
        </w:rPr>
        <w:t>software</w:t>
      </w:r>
      <w:r w:rsidRPr="00D46606">
        <w:rPr>
          <w:rFonts w:ascii="Times New Roman" w:hAnsi="Times New Roman"/>
          <w:sz w:val="22"/>
        </w:rPr>
        <w:t xml:space="preserve"> que asiste a una aplicación para interactuar o comunicarse con otras aplicaciones) está enfocado para ser utilizado en dispositivos móviles como </w:t>
      </w:r>
      <w:proofErr w:type="spellStart"/>
      <w:r w:rsidRPr="00D46606">
        <w:rPr>
          <w:rFonts w:ascii="Times New Roman" w:hAnsi="Times New Roman"/>
          <w:i/>
          <w:sz w:val="22"/>
        </w:rPr>
        <w:t>Smartphones</w:t>
      </w:r>
      <w:proofErr w:type="spellEnd"/>
      <w:r w:rsidRPr="00D46606">
        <w:rPr>
          <w:rFonts w:ascii="Times New Roman" w:hAnsi="Times New Roman"/>
          <w:sz w:val="22"/>
        </w:rPr>
        <w:t xml:space="preserve">, </w:t>
      </w:r>
      <w:proofErr w:type="spellStart"/>
      <w:r w:rsidRPr="00D46606">
        <w:rPr>
          <w:rFonts w:ascii="Times New Roman" w:hAnsi="Times New Roman"/>
          <w:i/>
          <w:sz w:val="22"/>
        </w:rPr>
        <w:t>Tablets</w:t>
      </w:r>
      <w:proofErr w:type="spellEnd"/>
      <w:r w:rsidRPr="00D46606">
        <w:rPr>
          <w:rFonts w:ascii="Times New Roman" w:hAnsi="Times New Roman"/>
          <w:sz w:val="22"/>
        </w:rPr>
        <w:t>, Google TV y otros dispositivos.</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t xml:space="preserve">Fue desarrollado inicialmente por Android Inc., una firma comprada por Google en 2005. Pero en realidad es el principal producto de la </w:t>
      </w:r>
      <w:r w:rsidRPr="00D46606">
        <w:rPr>
          <w:rFonts w:ascii="Times New Roman" w:hAnsi="Times New Roman"/>
          <w:i/>
          <w:sz w:val="22"/>
        </w:rPr>
        <w:t xml:space="preserve">Open </w:t>
      </w:r>
      <w:proofErr w:type="spellStart"/>
      <w:r w:rsidRPr="00D46606">
        <w:rPr>
          <w:rFonts w:ascii="Times New Roman" w:hAnsi="Times New Roman"/>
          <w:i/>
          <w:sz w:val="22"/>
        </w:rPr>
        <w:t>Handset</w:t>
      </w:r>
      <w:proofErr w:type="spellEnd"/>
      <w:r w:rsidRPr="00D46606">
        <w:rPr>
          <w:rFonts w:ascii="Times New Roman" w:hAnsi="Times New Roman"/>
          <w:i/>
          <w:sz w:val="22"/>
        </w:rPr>
        <w:t xml:space="preserve"> Alliance</w:t>
      </w:r>
      <w:r w:rsidRPr="00D46606">
        <w:rPr>
          <w:rFonts w:ascii="Times New Roman" w:hAnsi="Times New Roman"/>
          <w:sz w:val="22"/>
        </w:rPr>
        <w:t xml:space="preserve">, un conglomerado de fabricantes y desarrolladores de </w:t>
      </w:r>
      <w:r w:rsidRPr="00D46606">
        <w:rPr>
          <w:rFonts w:ascii="Times New Roman" w:hAnsi="Times New Roman"/>
          <w:i/>
          <w:sz w:val="22"/>
        </w:rPr>
        <w:t>hardware</w:t>
      </w:r>
      <w:r w:rsidRPr="00D46606">
        <w:rPr>
          <w:rFonts w:ascii="Times New Roman" w:hAnsi="Times New Roman"/>
          <w:sz w:val="22"/>
        </w:rPr>
        <w:t xml:space="preserve">, </w:t>
      </w:r>
      <w:r w:rsidRPr="00D46606">
        <w:rPr>
          <w:rFonts w:ascii="Times New Roman" w:hAnsi="Times New Roman"/>
          <w:i/>
          <w:sz w:val="22"/>
        </w:rPr>
        <w:t>software</w:t>
      </w:r>
      <w:r w:rsidRPr="00D46606">
        <w:rPr>
          <w:rFonts w:ascii="Times New Roman" w:hAnsi="Times New Roman"/>
          <w:sz w:val="22"/>
        </w:rPr>
        <w:t xml:space="preserve"> y operadores de servicios.</w:t>
      </w:r>
      <w:r w:rsidRPr="00D46606">
        <w:rPr>
          <w:rFonts w:ascii="Times New Roman" w:hAnsi="Times New Roman"/>
          <w:noProof/>
          <w:sz w:val="22"/>
        </w:rPr>
        <w:t xml:space="preserve"> </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t xml:space="preserve">El anuncio del sistema Android se realizó el 5 de Noviembre de 2007 junto con la creación de la </w:t>
      </w:r>
      <w:r w:rsidRPr="00D46606">
        <w:rPr>
          <w:rFonts w:ascii="Times New Roman" w:hAnsi="Times New Roman"/>
          <w:i/>
          <w:sz w:val="22"/>
        </w:rPr>
        <w:t xml:space="preserve">Open </w:t>
      </w:r>
      <w:proofErr w:type="spellStart"/>
      <w:r w:rsidRPr="00D46606">
        <w:rPr>
          <w:rFonts w:ascii="Times New Roman" w:hAnsi="Times New Roman"/>
          <w:i/>
          <w:sz w:val="22"/>
        </w:rPr>
        <w:t>Handset</w:t>
      </w:r>
      <w:proofErr w:type="spellEnd"/>
      <w:r w:rsidRPr="00D46606">
        <w:rPr>
          <w:rFonts w:ascii="Times New Roman" w:hAnsi="Times New Roman"/>
          <w:i/>
          <w:sz w:val="22"/>
        </w:rPr>
        <w:t xml:space="preserve"> Alliance</w:t>
      </w:r>
      <w:r w:rsidRPr="00D46606">
        <w:rPr>
          <w:rFonts w:ascii="Times New Roman" w:hAnsi="Times New Roman"/>
          <w:sz w:val="22"/>
        </w:rPr>
        <w:t>. Google libero la mayoría del código de Android bajo la licencia Apache, una licencia libre y de código abierto.</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t>El sistema operativo se halla en una zona de memoria de sólo lectura por dos motivos: para evitar que el usuario lo dañe sin querer y para que se sea fiel a las pequeñas modificaciones y aplicaciones integradas que los fabricantes suelen incluir en sus modelos.</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lastRenderedPageBreak/>
        <w:t>Al ser un sistema operativo de código fuente abierto, Android permite toda clase de modificaciones. Además de las ROM oficiales, es muy habitual encontrar ROM hechas por grupos de voluntarios que toman el código base y le añaden o quitan características o interfaces de usuario. Incluso uno mismo puede crear la suya.</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t xml:space="preserve">Para actualizar un móvil Android se tienen varias opciones, siempre dependiendo de la operadora y sobre todo del fabricante de nuestro dispositivo. Algunos permiten actualizar por medio de la conexión USB entre el móvil y el PC, y otros directamente en el dispositivo descargando un archivo a la </w:t>
      </w:r>
      <w:proofErr w:type="spellStart"/>
      <w:r w:rsidRPr="00D46606">
        <w:rPr>
          <w:rFonts w:ascii="Times New Roman" w:hAnsi="Times New Roman"/>
          <w:sz w:val="22"/>
        </w:rPr>
        <w:t>microSD</w:t>
      </w:r>
      <w:proofErr w:type="spellEnd"/>
      <w:r w:rsidRPr="00D46606">
        <w:rPr>
          <w:rFonts w:ascii="Times New Roman" w:hAnsi="Times New Roman"/>
          <w:sz w:val="22"/>
        </w:rPr>
        <w:t xml:space="preserve"> y encendiendo el móvil. Sin embargo, lo más normal es que se actualice un Android por OTA (</w:t>
      </w:r>
      <w:proofErr w:type="spellStart"/>
      <w:r w:rsidRPr="00D46606">
        <w:rPr>
          <w:rFonts w:ascii="Times New Roman" w:hAnsi="Times New Roman"/>
          <w:i/>
          <w:sz w:val="22"/>
        </w:rPr>
        <w:t>Over</w:t>
      </w:r>
      <w:proofErr w:type="spellEnd"/>
      <w:r w:rsidRPr="00D46606">
        <w:rPr>
          <w:rFonts w:ascii="Times New Roman" w:hAnsi="Times New Roman"/>
          <w:i/>
          <w:sz w:val="22"/>
        </w:rPr>
        <w:t xml:space="preserve"> </w:t>
      </w:r>
      <w:proofErr w:type="spellStart"/>
      <w:r w:rsidRPr="00D46606">
        <w:rPr>
          <w:rFonts w:ascii="Times New Roman" w:hAnsi="Times New Roman"/>
          <w:i/>
          <w:sz w:val="22"/>
        </w:rPr>
        <w:t>The</w:t>
      </w:r>
      <w:proofErr w:type="spellEnd"/>
      <w:r w:rsidRPr="00D46606">
        <w:rPr>
          <w:rFonts w:ascii="Times New Roman" w:hAnsi="Times New Roman"/>
          <w:i/>
          <w:sz w:val="22"/>
        </w:rPr>
        <w:t xml:space="preserve"> Air</w:t>
      </w:r>
      <w:r w:rsidRPr="00D46606">
        <w:rPr>
          <w:rFonts w:ascii="Times New Roman" w:hAnsi="Times New Roman"/>
          <w:sz w:val="22"/>
        </w:rPr>
        <w:t>) o inalámbricamente, sin tener que conectar el móvil por cable ni para descargar un archivo ni para actualizar mediante un programa.</w:t>
      </w:r>
    </w:p>
    <w:p w:rsidR="00825A92" w:rsidRPr="00D46606" w:rsidRDefault="00825A92" w:rsidP="00825A92">
      <w:pPr>
        <w:pStyle w:val="NoramlJNM"/>
        <w:rPr>
          <w:rFonts w:ascii="Times New Roman" w:hAnsi="Times New Roman"/>
          <w:sz w:val="22"/>
        </w:rPr>
      </w:pPr>
      <w:r w:rsidRPr="00D46606">
        <w:rPr>
          <w:rFonts w:ascii="Times New Roman" w:hAnsi="Times New Roman"/>
          <w:noProof/>
          <w:sz w:val="22"/>
        </w:rPr>
        <w:drawing>
          <wp:inline distT="0" distB="0" distL="0" distR="0" wp14:anchorId="496A8729" wp14:editId="16D00671">
            <wp:extent cx="3951798" cy="3204525"/>
            <wp:effectExtent l="0" t="0" r="0" b="0"/>
            <wp:docPr id="678" name="Imagen 678" descr="http://histinf.blogs.upv.es/files/2012/11/Android-System-Architecture.sv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stinf.blogs.upv.es/files/2012/11/Android-System-Architecture.svg_1.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3960169" cy="3211313"/>
                    </a:xfrm>
                    <a:prstGeom prst="rect">
                      <a:avLst/>
                    </a:prstGeom>
                    <a:noFill/>
                    <a:ln>
                      <a:noFill/>
                    </a:ln>
                  </pic:spPr>
                </pic:pic>
              </a:graphicData>
            </a:graphic>
          </wp:inline>
        </w:drawing>
      </w:r>
    </w:p>
    <w:p w:rsidR="00825A92" w:rsidRPr="00D46606" w:rsidRDefault="00825A92" w:rsidP="00825A92">
      <w:pPr>
        <w:pStyle w:val="NoramlJNM"/>
        <w:rPr>
          <w:rFonts w:ascii="Times New Roman" w:hAnsi="Times New Roman"/>
          <w:sz w:val="22"/>
        </w:rPr>
      </w:pPr>
      <w:r w:rsidRPr="00D46606">
        <w:rPr>
          <w:rFonts w:ascii="Times New Roman" w:hAnsi="Times New Roman"/>
          <w:sz w:val="22"/>
        </w:rPr>
        <w:t xml:space="preserve">Ilustración </w:t>
      </w:r>
      <w:r w:rsidRPr="00D46606">
        <w:rPr>
          <w:rFonts w:ascii="Times New Roman" w:hAnsi="Times New Roman"/>
          <w:sz w:val="22"/>
        </w:rPr>
        <w:fldChar w:fldCharType="begin"/>
      </w:r>
      <w:r w:rsidRPr="00D46606">
        <w:rPr>
          <w:rFonts w:ascii="Times New Roman" w:hAnsi="Times New Roman"/>
          <w:sz w:val="22"/>
        </w:rPr>
        <w:instrText xml:space="preserve"> STYLEREF 1 \s </w:instrText>
      </w:r>
      <w:r w:rsidRPr="00D46606">
        <w:rPr>
          <w:rFonts w:ascii="Times New Roman" w:hAnsi="Times New Roman"/>
          <w:sz w:val="22"/>
        </w:rPr>
        <w:fldChar w:fldCharType="separate"/>
      </w:r>
      <w:r w:rsidRPr="00D46606">
        <w:rPr>
          <w:rFonts w:ascii="Times New Roman" w:hAnsi="Times New Roman"/>
          <w:noProof/>
          <w:sz w:val="22"/>
        </w:rPr>
        <w:t>2</w:t>
      </w:r>
      <w:r w:rsidRPr="00D46606">
        <w:rPr>
          <w:rFonts w:ascii="Times New Roman" w:hAnsi="Times New Roman"/>
          <w:noProof/>
          <w:sz w:val="22"/>
        </w:rPr>
        <w:fldChar w:fldCharType="end"/>
      </w:r>
      <w:r w:rsidRPr="00D46606">
        <w:rPr>
          <w:rFonts w:ascii="Times New Roman" w:hAnsi="Times New Roman"/>
          <w:sz w:val="22"/>
        </w:rPr>
        <w:noBreakHyphen/>
      </w:r>
      <w:r w:rsidRPr="00D46606">
        <w:rPr>
          <w:rFonts w:ascii="Times New Roman" w:hAnsi="Times New Roman"/>
          <w:sz w:val="22"/>
        </w:rPr>
        <w:fldChar w:fldCharType="begin"/>
      </w:r>
      <w:r w:rsidRPr="00D46606">
        <w:rPr>
          <w:rFonts w:ascii="Times New Roman" w:hAnsi="Times New Roman"/>
          <w:sz w:val="22"/>
        </w:rPr>
        <w:instrText xml:space="preserve"> SEQ Ilustración \* ARABIC \s 1 </w:instrText>
      </w:r>
      <w:r w:rsidRPr="00D46606">
        <w:rPr>
          <w:rFonts w:ascii="Times New Roman" w:hAnsi="Times New Roman"/>
          <w:sz w:val="22"/>
        </w:rPr>
        <w:fldChar w:fldCharType="separate"/>
      </w:r>
      <w:r w:rsidRPr="00D46606">
        <w:rPr>
          <w:rFonts w:ascii="Times New Roman" w:hAnsi="Times New Roman"/>
          <w:noProof/>
          <w:sz w:val="22"/>
        </w:rPr>
        <w:t>16</w:t>
      </w:r>
      <w:r w:rsidRPr="00D46606">
        <w:rPr>
          <w:rFonts w:ascii="Times New Roman" w:hAnsi="Times New Roman"/>
          <w:noProof/>
          <w:sz w:val="22"/>
        </w:rPr>
        <w:fldChar w:fldCharType="end"/>
      </w:r>
      <w:r w:rsidRPr="00D46606">
        <w:rPr>
          <w:rFonts w:ascii="Times New Roman" w:hAnsi="Times New Roman"/>
          <w:sz w:val="22"/>
        </w:rPr>
        <w:t>: Arquitectura de Android.</w:t>
      </w:r>
    </w:p>
    <w:p w:rsidR="00825A92" w:rsidRPr="00D46606" w:rsidRDefault="00825A92" w:rsidP="00825A92">
      <w:pPr>
        <w:pStyle w:val="NoramlJNM"/>
      </w:pPr>
      <w:r w:rsidRPr="00D46606">
        <w:t>La arquitectura de Android está distribuida en diferentes capas, las cuales se describen a continuación:</w:t>
      </w:r>
    </w:p>
    <w:p w:rsidR="00825A92" w:rsidRPr="00D46606" w:rsidRDefault="00825A92" w:rsidP="00825A92">
      <w:pPr>
        <w:pStyle w:val="NoramlJNM"/>
        <w:rPr>
          <w:rFonts w:ascii="Times New Roman" w:hAnsi="Times New Roman"/>
          <w:sz w:val="22"/>
        </w:rPr>
      </w:pPr>
      <w:proofErr w:type="spellStart"/>
      <w:r w:rsidRPr="00D46606">
        <w:rPr>
          <w:rFonts w:ascii="Times New Roman" w:hAnsi="Times New Roman"/>
          <w:i/>
          <w:sz w:val="22"/>
        </w:rPr>
        <w:t>Applications</w:t>
      </w:r>
      <w:proofErr w:type="spellEnd"/>
      <w:r w:rsidRPr="00D46606">
        <w:rPr>
          <w:rFonts w:ascii="Times New Roman" w:hAnsi="Times New Roman"/>
          <w:sz w:val="22"/>
        </w:rPr>
        <w:t xml:space="preserve"> (Aplicaciones): Las aplicaciones bases incluyen un cliente de correo electrónico, programa de SMS, calendario, mapas, navegador, contactos y otros. Todas las aplicaciones están escritas en lenguaje de programación Java.</w:t>
      </w:r>
    </w:p>
    <w:p w:rsidR="00825A92" w:rsidRPr="00D46606" w:rsidRDefault="00825A92" w:rsidP="00825A92">
      <w:pPr>
        <w:pStyle w:val="NoramlJNM"/>
        <w:rPr>
          <w:rFonts w:ascii="Times New Roman" w:hAnsi="Times New Roman"/>
          <w:sz w:val="22"/>
        </w:rPr>
      </w:pPr>
      <w:proofErr w:type="spellStart"/>
      <w:r w:rsidRPr="00D46606">
        <w:rPr>
          <w:rFonts w:ascii="Times New Roman" w:hAnsi="Times New Roman"/>
          <w:i/>
          <w:sz w:val="22"/>
        </w:rPr>
        <w:t>Application</w:t>
      </w:r>
      <w:proofErr w:type="spellEnd"/>
      <w:r w:rsidRPr="00D46606">
        <w:rPr>
          <w:rFonts w:ascii="Times New Roman" w:hAnsi="Times New Roman"/>
          <w:i/>
          <w:sz w:val="22"/>
        </w:rPr>
        <w:t xml:space="preserve"> Framework</w:t>
      </w:r>
      <w:r w:rsidRPr="00D46606">
        <w:rPr>
          <w:rFonts w:ascii="Times New Roman" w:hAnsi="Times New Roman"/>
          <w:sz w:val="22"/>
        </w:rPr>
        <w:t xml:space="preserve"> (Marco de trabajo de aplicaciones): Los desarrolladores tienen acceso completo a los mismos </w:t>
      </w:r>
      <w:proofErr w:type="spellStart"/>
      <w:r w:rsidRPr="00D46606">
        <w:rPr>
          <w:rFonts w:ascii="Times New Roman" w:hAnsi="Times New Roman"/>
          <w:sz w:val="22"/>
        </w:rPr>
        <w:t>APIs</w:t>
      </w:r>
      <w:proofErr w:type="spellEnd"/>
      <w:r w:rsidRPr="00D46606">
        <w:rPr>
          <w:rFonts w:ascii="Times New Roman" w:hAnsi="Times New Roman"/>
          <w:sz w:val="22"/>
        </w:rPr>
        <w:t xml:space="preserve"> del </w:t>
      </w:r>
      <w:proofErr w:type="spellStart"/>
      <w:r w:rsidRPr="00D46606">
        <w:rPr>
          <w:rFonts w:ascii="Times New Roman" w:hAnsi="Times New Roman"/>
          <w:i/>
          <w:sz w:val="22"/>
        </w:rPr>
        <w:t>framework</w:t>
      </w:r>
      <w:proofErr w:type="spellEnd"/>
      <w:r w:rsidRPr="00D46606">
        <w:rPr>
          <w:rFonts w:ascii="Times New Roman" w:hAnsi="Times New Roman"/>
          <w:sz w:val="22"/>
        </w:rPr>
        <w:t xml:space="preserve"> usados por las aplicaciones base. La arquitectura está diseñada para simplificar la reutilización de componentes; cualquier aplicación puede publicar sus capacidades y cualquier otra aplicación puede luego hacer uso de esas capacidades (sujeto a reglas de seguridad del </w:t>
      </w:r>
      <w:proofErr w:type="spellStart"/>
      <w:r w:rsidRPr="00D46606">
        <w:rPr>
          <w:rFonts w:ascii="Times New Roman" w:hAnsi="Times New Roman"/>
          <w:i/>
          <w:sz w:val="22"/>
        </w:rPr>
        <w:t>framework</w:t>
      </w:r>
      <w:proofErr w:type="spellEnd"/>
      <w:r w:rsidRPr="00D46606">
        <w:rPr>
          <w:rFonts w:ascii="Times New Roman" w:hAnsi="Times New Roman"/>
          <w:sz w:val="22"/>
        </w:rPr>
        <w:t>). Este mecanismo permite que los componentes sean reemplazados por el usuario.</w:t>
      </w:r>
    </w:p>
    <w:p w:rsidR="00825A92" w:rsidRPr="00D46606" w:rsidRDefault="00825A92" w:rsidP="00825A92">
      <w:pPr>
        <w:pStyle w:val="NoramlJNM"/>
        <w:rPr>
          <w:rFonts w:ascii="Times New Roman" w:hAnsi="Times New Roman"/>
          <w:sz w:val="22"/>
        </w:rPr>
      </w:pPr>
      <w:proofErr w:type="spellStart"/>
      <w:r w:rsidRPr="00D46606">
        <w:rPr>
          <w:rFonts w:ascii="Times New Roman" w:hAnsi="Times New Roman"/>
          <w:i/>
          <w:sz w:val="22"/>
        </w:rPr>
        <w:lastRenderedPageBreak/>
        <w:t>Libraries</w:t>
      </w:r>
      <w:proofErr w:type="spellEnd"/>
      <w:r w:rsidRPr="00D46606">
        <w:rPr>
          <w:rFonts w:ascii="Times New Roman" w:hAnsi="Times New Roman"/>
          <w:sz w:val="22"/>
        </w:rPr>
        <w:t xml:space="preserve"> (Bibliotecas): Android incluye un conjunto de bibliotecas de C/C++ usadas por varios componentes del sistema. Estas características se exponen a los desarrolladores a través del </w:t>
      </w:r>
      <w:proofErr w:type="spellStart"/>
      <w:r w:rsidRPr="00D46606">
        <w:rPr>
          <w:rFonts w:ascii="Times New Roman" w:hAnsi="Times New Roman"/>
          <w:i/>
          <w:sz w:val="22"/>
        </w:rPr>
        <w:t>framework</w:t>
      </w:r>
      <w:proofErr w:type="spellEnd"/>
      <w:r w:rsidRPr="00D46606">
        <w:rPr>
          <w:rFonts w:ascii="Times New Roman" w:hAnsi="Times New Roman"/>
          <w:sz w:val="22"/>
        </w:rPr>
        <w:t xml:space="preserve"> de aplicaciones de Android. Las bibliotecas escritas en lenguaje C/C++ incluyen un administrador de pantalla táctil (</w:t>
      </w:r>
      <w:proofErr w:type="spellStart"/>
      <w:r w:rsidRPr="00D46606">
        <w:rPr>
          <w:rFonts w:ascii="Times New Roman" w:hAnsi="Times New Roman"/>
          <w:i/>
          <w:sz w:val="22"/>
        </w:rPr>
        <w:t>surface</w:t>
      </w:r>
      <w:proofErr w:type="spellEnd"/>
      <w:r w:rsidRPr="00D46606">
        <w:rPr>
          <w:rFonts w:ascii="Times New Roman" w:hAnsi="Times New Roman"/>
          <w:i/>
          <w:sz w:val="22"/>
        </w:rPr>
        <w:t xml:space="preserve"> manager</w:t>
      </w:r>
      <w:r w:rsidRPr="00D46606">
        <w:rPr>
          <w:rFonts w:ascii="Times New Roman" w:hAnsi="Times New Roman"/>
          <w:sz w:val="22"/>
        </w:rPr>
        <w:t xml:space="preserve">), un </w:t>
      </w:r>
      <w:proofErr w:type="spellStart"/>
      <w:r w:rsidRPr="00D46606">
        <w:rPr>
          <w:rFonts w:ascii="Times New Roman" w:hAnsi="Times New Roman"/>
          <w:i/>
          <w:sz w:val="22"/>
        </w:rPr>
        <w:t>framework</w:t>
      </w:r>
      <w:proofErr w:type="spellEnd"/>
      <w:r w:rsidRPr="00D46606">
        <w:rPr>
          <w:rFonts w:ascii="Times New Roman" w:hAnsi="Times New Roman"/>
          <w:i/>
          <w:sz w:val="22"/>
        </w:rPr>
        <w:t xml:space="preserve"> Open Core</w:t>
      </w:r>
      <w:r w:rsidRPr="00D46606">
        <w:rPr>
          <w:rFonts w:ascii="Times New Roman" w:hAnsi="Times New Roman"/>
          <w:sz w:val="22"/>
        </w:rPr>
        <w:t xml:space="preserve"> (para el aprovechamiento de las capacidades multimedia), una base de datos relacional </w:t>
      </w:r>
      <w:proofErr w:type="spellStart"/>
      <w:r w:rsidRPr="00D46606">
        <w:rPr>
          <w:rFonts w:ascii="Times New Roman" w:hAnsi="Times New Roman"/>
          <w:i/>
          <w:sz w:val="22"/>
        </w:rPr>
        <w:t>SQLite</w:t>
      </w:r>
      <w:proofErr w:type="spellEnd"/>
      <w:r w:rsidRPr="00D46606">
        <w:rPr>
          <w:rFonts w:ascii="Times New Roman" w:hAnsi="Times New Roman"/>
          <w:sz w:val="22"/>
        </w:rPr>
        <w:t xml:space="preserve">, una API gráfica </w:t>
      </w:r>
      <w:proofErr w:type="spellStart"/>
      <w:r w:rsidRPr="00D46606">
        <w:rPr>
          <w:rFonts w:ascii="Times New Roman" w:hAnsi="Times New Roman"/>
          <w:i/>
          <w:sz w:val="22"/>
        </w:rPr>
        <w:t>OpenGL</w:t>
      </w:r>
      <w:proofErr w:type="spellEnd"/>
      <w:r w:rsidRPr="00D46606">
        <w:rPr>
          <w:rFonts w:ascii="Times New Roman" w:hAnsi="Times New Roman"/>
          <w:i/>
          <w:sz w:val="22"/>
        </w:rPr>
        <w:t xml:space="preserve"> ES 2.0 3D</w:t>
      </w:r>
      <w:r w:rsidRPr="00D46606">
        <w:rPr>
          <w:rFonts w:ascii="Times New Roman" w:hAnsi="Times New Roman"/>
          <w:sz w:val="22"/>
        </w:rPr>
        <w:t xml:space="preserve">, un motor de </w:t>
      </w:r>
      <w:proofErr w:type="spellStart"/>
      <w:r w:rsidRPr="00D46606">
        <w:rPr>
          <w:rFonts w:ascii="Times New Roman" w:hAnsi="Times New Roman"/>
          <w:sz w:val="22"/>
        </w:rPr>
        <w:t>renderizado</w:t>
      </w:r>
      <w:proofErr w:type="spellEnd"/>
      <w:r w:rsidRPr="00D46606">
        <w:rPr>
          <w:rFonts w:ascii="Times New Roman" w:hAnsi="Times New Roman"/>
          <w:sz w:val="22"/>
        </w:rPr>
        <w:t xml:space="preserve"> </w:t>
      </w:r>
      <w:proofErr w:type="spellStart"/>
      <w:r w:rsidRPr="00D46606">
        <w:rPr>
          <w:rFonts w:ascii="Times New Roman" w:hAnsi="Times New Roman"/>
          <w:i/>
          <w:sz w:val="22"/>
        </w:rPr>
        <w:t>WebKit</w:t>
      </w:r>
      <w:proofErr w:type="spellEnd"/>
      <w:r w:rsidRPr="00D46606">
        <w:rPr>
          <w:rFonts w:ascii="Times New Roman" w:hAnsi="Times New Roman"/>
          <w:sz w:val="22"/>
        </w:rPr>
        <w:t>, un motor gráfico SGL, el protocolo de comunicación segura SSL y una biblioteca estándar de C, llamada “</w:t>
      </w:r>
      <w:proofErr w:type="spellStart"/>
      <w:r w:rsidRPr="00D46606">
        <w:rPr>
          <w:rFonts w:ascii="Times New Roman" w:hAnsi="Times New Roman"/>
          <w:i/>
          <w:sz w:val="22"/>
        </w:rPr>
        <w:t>Bionic</w:t>
      </w:r>
      <w:proofErr w:type="spellEnd"/>
      <w:r w:rsidRPr="00D46606">
        <w:rPr>
          <w:rFonts w:ascii="Times New Roman" w:hAnsi="Times New Roman"/>
          <w:sz w:val="22"/>
        </w:rPr>
        <w:t>” y desarrollada por Google específicamente para Android a partir de bibliotecas estándar “</w:t>
      </w:r>
      <w:proofErr w:type="spellStart"/>
      <w:r w:rsidRPr="00D46606">
        <w:rPr>
          <w:rFonts w:ascii="Times New Roman" w:hAnsi="Times New Roman"/>
          <w:i/>
          <w:sz w:val="22"/>
        </w:rPr>
        <w:t>libc</w:t>
      </w:r>
      <w:proofErr w:type="spellEnd"/>
      <w:r w:rsidRPr="00D46606">
        <w:rPr>
          <w:rFonts w:ascii="Times New Roman" w:hAnsi="Times New Roman"/>
          <w:sz w:val="22"/>
        </w:rPr>
        <w:t>” de BSD.</w:t>
      </w:r>
    </w:p>
    <w:p w:rsidR="00825A92" w:rsidRPr="00D46606" w:rsidRDefault="00825A92" w:rsidP="00825A92">
      <w:pPr>
        <w:pStyle w:val="NoramlJNM"/>
        <w:rPr>
          <w:rFonts w:ascii="Times New Roman" w:hAnsi="Times New Roman"/>
          <w:sz w:val="22"/>
        </w:rPr>
      </w:pPr>
      <w:r w:rsidRPr="00D46606">
        <w:rPr>
          <w:rFonts w:ascii="Times New Roman" w:hAnsi="Times New Roman"/>
          <w:i/>
          <w:sz w:val="22"/>
        </w:rPr>
        <w:t xml:space="preserve">Android </w:t>
      </w:r>
      <w:proofErr w:type="spellStart"/>
      <w:r w:rsidRPr="00D46606">
        <w:rPr>
          <w:rFonts w:ascii="Times New Roman" w:hAnsi="Times New Roman"/>
          <w:i/>
          <w:sz w:val="22"/>
        </w:rPr>
        <w:t>Runtime</w:t>
      </w:r>
      <w:proofErr w:type="spellEnd"/>
      <w:r w:rsidRPr="00D46606">
        <w:rPr>
          <w:rFonts w:ascii="Times New Roman" w:hAnsi="Times New Roman"/>
          <w:sz w:val="22"/>
        </w:rPr>
        <w:t xml:space="preserve"> (Funcionalidad en tiempo de ejecución): Android incluye un set de bibliotecas base que proporcionan la mayor parte de las funciones disponibles en las bibliotecas base del lenguaje Java. Cada aplicación Android corre su propio proceso, con su propia instancia de la máquina virtual </w:t>
      </w:r>
      <w:proofErr w:type="spellStart"/>
      <w:r w:rsidRPr="00D46606">
        <w:rPr>
          <w:rFonts w:ascii="Times New Roman" w:hAnsi="Times New Roman"/>
          <w:i/>
          <w:sz w:val="22"/>
        </w:rPr>
        <w:t>Dalvik</w:t>
      </w:r>
      <w:proofErr w:type="spellEnd"/>
      <w:r w:rsidRPr="00D46606">
        <w:rPr>
          <w:rFonts w:ascii="Times New Roman" w:hAnsi="Times New Roman"/>
          <w:sz w:val="22"/>
        </w:rPr>
        <w:t xml:space="preserve">. </w:t>
      </w:r>
      <w:proofErr w:type="spellStart"/>
      <w:r w:rsidRPr="00D46606">
        <w:rPr>
          <w:rFonts w:ascii="Times New Roman" w:hAnsi="Times New Roman"/>
          <w:i/>
          <w:sz w:val="22"/>
        </w:rPr>
        <w:t>Dalvik</w:t>
      </w:r>
      <w:proofErr w:type="spellEnd"/>
      <w:r w:rsidRPr="00D46606">
        <w:rPr>
          <w:rFonts w:ascii="Times New Roman" w:hAnsi="Times New Roman"/>
          <w:sz w:val="22"/>
        </w:rPr>
        <w:t xml:space="preserve"> ha sido escrito de forma que un dispositivo puede correr múltiples máquinas virtuales de forma eficiente. </w:t>
      </w:r>
      <w:proofErr w:type="spellStart"/>
      <w:r w:rsidRPr="00D46606">
        <w:rPr>
          <w:rFonts w:ascii="Times New Roman" w:hAnsi="Times New Roman"/>
          <w:i/>
          <w:sz w:val="22"/>
        </w:rPr>
        <w:t>Dalvik</w:t>
      </w:r>
      <w:proofErr w:type="spellEnd"/>
      <w:r w:rsidRPr="00D46606">
        <w:rPr>
          <w:rFonts w:ascii="Times New Roman" w:hAnsi="Times New Roman"/>
          <w:sz w:val="22"/>
        </w:rPr>
        <w:t xml:space="preserve"> ejecuta archivos en el formato </w:t>
      </w:r>
      <w:proofErr w:type="spellStart"/>
      <w:r w:rsidRPr="00D46606">
        <w:rPr>
          <w:rFonts w:ascii="Times New Roman" w:hAnsi="Times New Roman"/>
          <w:i/>
          <w:sz w:val="22"/>
        </w:rPr>
        <w:t>Dalvik</w:t>
      </w:r>
      <w:proofErr w:type="spellEnd"/>
      <w:r w:rsidRPr="00D46606">
        <w:rPr>
          <w:rFonts w:ascii="Times New Roman" w:hAnsi="Times New Roman"/>
          <w:i/>
          <w:sz w:val="22"/>
        </w:rPr>
        <w:t xml:space="preserve"> </w:t>
      </w:r>
      <w:proofErr w:type="spellStart"/>
      <w:r w:rsidRPr="00D46606">
        <w:rPr>
          <w:rFonts w:ascii="Times New Roman" w:hAnsi="Times New Roman"/>
          <w:i/>
          <w:sz w:val="22"/>
        </w:rPr>
        <w:t>Executable</w:t>
      </w:r>
      <w:proofErr w:type="spellEnd"/>
      <w:r w:rsidRPr="00D46606">
        <w:rPr>
          <w:rFonts w:ascii="Times New Roman" w:hAnsi="Times New Roman"/>
          <w:sz w:val="22"/>
        </w:rPr>
        <w:t xml:space="preserve"> (.</w:t>
      </w:r>
      <w:proofErr w:type="spellStart"/>
      <w:r w:rsidRPr="00D46606">
        <w:rPr>
          <w:rFonts w:ascii="Times New Roman" w:hAnsi="Times New Roman"/>
          <w:sz w:val="22"/>
        </w:rPr>
        <w:t>dex</w:t>
      </w:r>
      <w:proofErr w:type="spellEnd"/>
      <w:r w:rsidRPr="00D46606">
        <w:rPr>
          <w:rFonts w:ascii="Times New Roman" w:hAnsi="Times New Roman"/>
          <w:sz w:val="22"/>
        </w:rPr>
        <w:t>), el cual está optimizado para memoria mínima.</w:t>
      </w:r>
    </w:p>
    <w:p w:rsidR="00825A92" w:rsidRPr="00D46606" w:rsidRDefault="00825A92" w:rsidP="00825A92">
      <w:pPr>
        <w:pStyle w:val="NoramlJNM"/>
        <w:rPr>
          <w:rFonts w:ascii="Times New Roman" w:hAnsi="Times New Roman"/>
          <w:sz w:val="22"/>
        </w:rPr>
      </w:pPr>
      <w:r w:rsidRPr="00D46606">
        <w:rPr>
          <w:rFonts w:ascii="Times New Roman" w:hAnsi="Times New Roman"/>
          <w:i/>
          <w:sz w:val="22"/>
        </w:rPr>
        <w:t xml:space="preserve">Linux </w:t>
      </w:r>
      <w:proofErr w:type="spellStart"/>
      <w:r w:rsidRPr="00D46606">
        <w:rPr>
          <w:rFonts w:ascii="Times New Roman" w:hAnsi="Times New Roman"/>
          <w:i/>
          <w:sz w:val="22"/>
        </w:rPr>
        <w:t>Kernel</w:t>
      </w:r>
      <w:proofErr w:type="spellEnd"/>
      <w:r w:rsidRPr="00D46606">
        <w:rPr>
          <w:rFonts w:ascii="Times New Roman" w:hAnsi="Times New Roman"/>
          <w:sz w:val="22"/>
        </w:rPr>
        <w:t xml:space="preserve"> (Núcleo Linux): Android dispone de un núcleo basado en </w:t>
      </w:r>
      <w:r w:rsidRPr="00D46606">
        <w:rPr>
          <w:rFonts w:ascii="Times New Roman" w:hAnsi="Times New Roman"/>
          <w:i/>
          <w:sz w:val="22"/>
        </w:rPr>
        <w:t>Linux</w:t>
      </w:r>
      <w:r w:rsidRPr="00D46606">
        <w:rPr>
          <w:rFonts w:ascii="Times New Roman" w:hAnsi="Times New Roman"/>
          <w:sz w:val="22"/>
        </w:rPr>
        <w:t xml:space="preserve"> para los servicios base del sistema como seguridad, gestión de memoria, gestión de procesos, pila de red y modelo de controladores, y también actúa como una capa de abstracción entre el </w:t>
      </w:r>
      <w:r w:rsidRPr="00D46606">
        <w:rPr>
          <w:rFonts w:ascii="Times New Roman" w:hAnsi="Times New Roman"/>
          <w:i/>
          <w:sz w:val="22"/>
        </w:rPr>
        <w:t>hardware</w:t>
      </w:r>
      <w:r w:rsidRPr="00D46606">
        <w:rPr>
          <w:rFonts w:ascii="Times New Roman" w:hAnsi="Times New Roman"/>
          <w:sz w:val="22"/>
        </w:rPr>
        <w:t xml:space="preserve"> y el resto de la pila de </w:t>
      </w:r>
      <w:r w:rsidRPr="00D46606">
        <w:rPr>
          <w:rFonts w:ascii="Times New Roman" w:hAnsi="Times New Roman"/>
          <w:i/>
          <w:sz w:val="22"/>
        </w:rPr>
        <w:t>software</w:t>
      </w:r>
      <w:r w:rsidRPr="00D46606">
        <w:rPr>
          <w:rFonts w:ascii="Times New Roman" w:hAnsi="Times New Roman"/>
          <w:sz w:val="22"/>
        </w:rPr>
        <w:t>.</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t>Los desarrolladores informaron de la dificultad de mantener aplicaciones para versiones diferentes de Android, debido a problemas de compatibilidad entre la versión 1.5 y 1.6, especialmente, por diferencias de resolución entre los distintos teléfonos Android.</w:t>
      </w:r>
    </w:p>
    <w:p w:rsidR="00825A92" w:rsidRPr="00D46606" w:rsidRDefault="00825A92" w:rsidP="00825A92">
      <w:pPr>
        <w:pStyle w:val="NoramlJNM"/>
        <w:rPr>
          <w:rFonts w:ascii="Times New Roman" w:hAnsi="Times New Roman"/>
          <w:sz w:val="22"/>
        </w:rPr>
      </w:pPr>
      <w:commentRangeStart w:id="6"/>
      <w:r w:rsidRPr="00D46606">
        <w:rPr>
          <w:rFonts w:ascii="Times New Roman" w:hAnsi="Times New Roman"/>
          <w:sz w:val="22"/>
        </w:rPr>
        <w:t>Estos problemas se hicieron patentes durante el concurso ADC2.</w:t>
      </w:r>
      <w:commentRangeEnd w:id="6"/>
      <w:r w:rsidRPr="00D46606">
        <w:rPr>
          <w:rStyle w:val="Refdecomentario"/>
          <w:rFonts w:asciiTheme="minorHAnsi" w:eastAsiaTheme="minorHAnsi" w:hAnsiTheme="minorHAnsi" w:cstheme="minorBidi"/>
          <w:sz w:val="22"/>
          <w:szCs w:val="22"/>
          <w:lang w:eastAsia="en-US"/>
        </w:rPr>
        <w:commentReference w:id="6"/>
      </w:r>
      <w:r w:rsidRPr="00D46606">
        <w:rPr>
          <w:rFonts w:ascii="Times New Roman" w:hAnsi="Times New Roman"/>
          <w:sz w:val="22"/>
        </w:rPr>
        <w:t xml:space="preserve"> Posteriormente, el rápido aumento de modelos de teléfonos basados en Android con diferentes capacidades de </w:t>
      </w:r>
      <w:r w:rsidRPr="00D46606">
        <w:rPr>
          <w:rFonts w:ascii="Times New Roman" w:hAnsi="Times New Roman"/>
          <w:i/>
          <w:sz w:val="22"/>
        </w:rPr>
        <w:t>hardware</w:t>
      </w:r>
      <w:r w:rsidRPr="00D46606">
        <w:rPr>
          <w:rFonts w:ascii="Times New Roman" w:hAnsi="Times New Roman"/>
          <w:sz w:val="22"/>
        </w:rPr>
        <w:t xml:space="preserve"> complicaba el desarrollo de aplicaciones para todos los modelos de teléfonos Android.</w:t>
      </w:r>
    </w:p>
    <w:p w:rsidR="00825A92" w:rsidRPr="00D46606" w:rsidRDefault="00825A92" w:rsidP="00825A92">
      <w:pPr>
        <w:pStyle w:val="NoramlJNM"/>
        <w:rPr>
          <w:rFonts w:ascii="Times New Roman" w:hAnsi="Times New Roman"/>
          <w:sz w:val="22"/>
        </w:rPr>
      </w:pPr>
      <w:r w:rsidRPr="00D46606">
        <w:rPr>
          <w:rFonts w:ascii="Times New Roman" w:hAnsi="Times New Roman"/>
          <w:noProof/>
          <w:sz w:val="22"/>
        </w:rPr>
        <w:drawing>
          <wp:inline distT="0" distB="0" distL="0" distR="0" wp14:anchorId="4593C8A9" wp14:editId="5185CA4B">
            <wp:extent cx="1731034" cy="1070155"/>
            <wp:effectExtent l="0" t="0" r="2540" b="0"/>
            <wp:docPr id="679" name="Imagen 679" descr="http://histinf.blogs.upv.es/files/2012/12/api_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stinf.blogs.upv.es/files/2012/12/api_android.jp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731076" cy="1070181"/>
                    </a:xfrm>
                    <a:prstGeom prst="rect">
                      <a:avLst/>
                    </a:prstGeom>
                    <a:noFill/>
                    <a:ln>
                      <a:noFill/>
                    </a:ln>
                  </pic:spPr>
                </pic:pic>
              </a:graphicData>
            </a:graphic>
          </wp:inline>
        </w:drawing>
      </w:r>
    </w:p>
    <w:p w:rsidR="00825A92" w:rsidRPr="00D46606" w:rsidRDefault="00825A92" w:rsidP="00825A92">
      <w:pPr>
        <w:pStyle w:val="NoramlJNM"/>
        <w:rPr>
          <w:rFonts w:ascii="Times New Roman" w:hAnsi="Times New Roman"/>
          <w:sz w:val="22"/>
        </w:rPr>
      </w:pPr>
      <w:commentRangeStart w:id="7"/>
      <w:r w:rsidRPr="00D46606">
        <w:rPr>
          <w:rFonts w:ascii="Times New Roman" w:hAnsi="Times New Roman"/>
          <w:sz w:val="22"/>
        </w:rPr>
        <w:t xml:space="preserve">Ilustración </w:t>
      </w:r>
      <w:r w:rsidRPr="00D46606">
        <w:rPr>
          <w:rFonts w:ascii="Times New Roman" w:hAnsi="Times New Roman"/>
          <w:sz w:val="22"/>
        </w:rPr>
        <w:fldChar w:fldCharType="begin"/>
      </w:r>
      <w:r w:rsidRPr="00D46606">
        <w:rPr>
          <w:rFonts w:ascii="Times New Roman" w:hAnsi="Times New Roman"/>
          <w:sz w:val="22"/>
        </w:rPr>
        <w:instrText xml:space="preserve"> STYLEREF 1 \s </w:instrText>
      </w:r>
      <w:r w:rsidRPr="00D46606">
        <w:rPr>
          <w:rFonts w:ascii="Times New Roman" w:hAnsi="Times New Roman"/>
          <w:sz w:val="22"/>
        </w:rPr>
        <w:fldChar w:fldCharType="separate"/>
      </w:r>
      <w:r w:rsidRPr="00D46606">
        <w:rPr>
          <w:rFonts w:ascii="Times New Roman" w:hAnsi="Times New Roman"/>
          <w:noProof/>
          <w:sz w:val="22"/>
        </w:rPr>
        <w:t>2</w:t>
      </w:r>
      <w:r w:rsidRPr="00D46606">
        <w:rPr>
          <w:rFonts w:ascii="Times New Roman" w:hAnsi="Times New Roman"/>
          <w:noProof/>
          <w:sz w:val="22"/>
        </w:rPr>
        <w:fldChar w:fldCharType="end"/>
      </w:r>
      <w:r w:rsidRPr="00D46606">
        <w:rPr>
          <w:rFonts w:ascii="Times New Roman" w:hAnsi="Times New Roman"/>
          <w:sz w:val="22"/>
        </w:rPr>
        <w:noBreakHyphen/>
      </w:r>
      <w:r w:rsidRPr="00D46606">
        <w:rPr>
          <w:rFonts w:ascii="Times New Roman" w:hAnsi="Times New Roman"/>
          <w:sz w:val="22"/>
        </w:rPr>
        <w:fldChar w:fldCharType="begin"/>
      </w:r>
      <w:r w:rsidRPr="00D46606">
        <w:rPr>
          <w:rFonts w:ascii="Times New Roman" w:hAnsi="Times New Roman"/>
          <w:sz w:val="22"/>
        </w:rPr>
        <w:instrText xml:space="preserve"> SEQ Ilustración \* ARABIC \s 1 </w:instrText>
      </w:r>
      <w:r w:rsidRPr="00D46606">
        <w:rPr>
          <w:rFonts w:ascii="Times New Roman" w:hAnsi="Times New Roman"/>
          <w:sz w:val="22"/>
        </w:rPr>
        <w:fldChar w:fldCharType="separate"/>
      </w:r>
      <w:r w:rsidRPr="00D46606">
        <w:rPr>
          <w:rFonts w:ascii="Times New Roman" w:hAnsi="Times New Roman"/>
          <w:noProof/>
          <w:sz w:val="22"/>
        </w:rPr>
        <w:t>17</w:t>
      </w:r>
      <w:r w:rsidRPr="00D46606">
        <w:rPr>
          <w:rFonts w:ascii="Times New Roman" w:hAnsi="Times New Roman"/>
          <w:noProof/>
          <w:sz w:val="22"/>
        </w:rPr>
        <w:fldChar w:fldCharType="end"/>
      </w:r>
      <w:r w:rsidRPr="00D46606">
        <w:rPr>
          <w:rFonts w:ascii="Times New Roman" w:hAnsi="Times New Roman"/>
          <w:sz w:val="22"/>
        </w:rPr>
        <w:t>: Versiones Android.</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t xml:space="preserve">Sin embargo, la situación parece haber mejorado “en parte”, porque aún más del 54 % de teléfonos con Android usan versiones 2.3.X (salida en 2010). El principal problema de esto es a la hora de desarrollar aplicaciones nuevas con las </w:t>
      </w:r>
      <w:proofErr w:type="spellStart"/>
      <w:r w:rsidRPr="00D46606">
        <w:rPr>
          <w:rFonts w:ascii="Times New Roman" w:hAnsi="Times New Roman"/>
          <w:sz w:val="22"/>
        </w:rPr>
        <w:t>APIs</w:t>
      </w:r>
      <w:proofErr w:type="spellEnd"/>
      <w:r w:rsidRPr="00D46606">
        <w:rPr>
          <w:rFonts w:ascii="Times New Roman" w:hAnsi="Times New Roman"/>
          <w:sz w:val="22"/>
        </w:rPr>
        <w:t xml:space="preserve"> más recientes del SDK de Android, se tiene que usar una versión de API compatible con 2.3, así las nuevas funcionalidades de </w:t>
      </w:r>
      <w:proofErr w:type="spellStart"/>
      <w:r w:rsidRPr="00D46606">
        <w:rPr>
          <w:rFonts w:ascii="Times New Roman" w:hAnsi="Times New Roman"/>
          <w:sz w:val="22"/>
        </w:rPr>
        <w:t>APIs</w:t>
      </w:r>
      <w:proofErr w:type="spellEnd"/>
      <w:r w:rsidRPr="00D46606">
        <w:rPr>
          <w:rFonts w:ascii="Times New Roman" w:hAnsi="Times New Roman"/>
          <w:sz w:val="22"/>
        </w:rPr>
        <w:t xml:space="preserve"> </w:t>
      </w:r>
      <w:r w:rsidRPr="00D46606">
        <w:rPr>
          <w:rFonts w:ascii="Times New Roman" w:hAnsi="Times New Roman"/>
          <w:sz w:val="22"/>
        </w:rPr>
        <w:lastRenderedPageBreak/>
        <w:t>superiores, como NFC a partir de la versión Android ICS 4.0, no se pueden usar si no se implementan a mano por no poder usar la API que hace uso de su funcionalidad.</w:t>
      </w:r>
      <w:commentRangeEnd w:id="7"/>
      <w:r w:rsidRPr="00D46606">
        <w:rPr>
          <w:rStyle w:val="Refdecomentario"/>
          <w:rFonts w:asciiTheme="minorHAnsi" w:eastAsiaTheme="minorHAnsi" w:hAnsiTheme="minorHAnsi" w:cstheme="minorBidi"/>
          <w:sz w:val="22"/>
          <w:szCs w:val="22"/>
          <w:lang w:eastAsia="en-US"/>
        </w:rPr>
        <w:commentReference w:id="7"/>
      </w:r>
    </w:p>
    <w:p w:rsidR="00825A92" w:rsidRDefault="00825A92" w:rsidP="00825A92">
      <w:pPr>
        <w:pStyle w:val="NoramlJNM"/>
      </w:pPr>
    </w:p>
    <w:p w:rsidR="00825A92" w:rsidRPr="00096C61" w:rsidRDefault="00825A92" w:rsidP="00825A92">
      <w:pPr>
        <w:pStyle w:val="NoramlJNM"/>
        <w:rPr>
          <w:b/>
        </w:rPr>
      </w:pPr>
      <w:r w:rsidRPr="00096C61">
        <w:rPr>
          <w:b/>
        </w:rPr>
        <w:t xml:space="preserve">Windows </w:t>
      </w:r>
      <w:proofErr w:type="spellStart"/>
      <w:r w:rsidRPr="00096C61">
        <w:rPr>
          <w:b/>
        </w:rPr>
        <w:t>Phone</w:t>
      </w:r>
      <w:proofErr w:type="spellEnd"/>
    </w:p>
    <w:p w:rsidR="00825A92" w:rsidRDefault="00825A92" w:rsidP="00825A92">
      <w:pPr>
        <w:pStyle w:val="NoramlJNM"/>
        <w:rPr>
          <w:b/>
        </w:rPr>
      </w:pPr>
      <w:proofErr w:type="spellStart"/>
      <w:r w:rsidRPr="00096C61">
        <w:rPr>
          <w:b/>
        </w:rPr>
        <w:t>Symbian</w:t>
      </w:r>
      <w:proofErr w:type="spellEnd"/>
      <w:r w:rsidRPr="00096C61">
        <w:rPr>
          <w:b/>
        </w:rPr>
        <w:t xml:space="preserve"> Os ¿?</w:t>
      </w:r>
    </w:p>
    <w:p w:rsidR="00825A92" w:rsidRPr="00D46606" w:rsidRDefault="00825A92" w:rsidP="00825A92">
      <w:pPr>
        <w:pStyle w:val="NoramlJNM"/>
        <w:rPr>
          <w:rFonts w:ascii="Times New Roman" w:hAnsi="Times New Roman"/>
          <w:sz w:val="22"/>
        </w:rPr>
      </w:pPr>
      <w:proofErr w:type="spellStart"/>
      <w:r w:rsidRPr="00D46606">
        <w:rPr>
          <w:rFonts w:ascii="Times New Roman" w:hAnsi="Times New Roman"/>
          <w:sz w:val="22"/>
        </w:rPr>
        <w:t>Symbian</w:t>
      </w:r>
      <w:proofErr w:type="spellEnd"/>
      <w:r w:rsidRPr="00D46606">
        <w:rPr>
          <w:rFonts w:ascii="Times New Roman" w:hAnsi="Times New Roman"/>
          <w:sz w:val="22"/>
        </w:rPr>
        <w:t xml:space="preserve"> es un sistema operativo que fue producto de la alianza de varias empresas de telefonía móvil, entre las que se encuentran: Nokia, Sony Ericsson, </w:t>
      </w:r>
      <w:proofErr w:type="spellStart"/>
      <w:r w:rsidRPr="00D46606">
        <w:rPr>
          <w:rFonts w:ascii="Times New Roman" w:hAnsi="Times New Roman"/>
          <w:sz w:val="22"/>
        </w:rPr>
        <w:t>Psion</w:t>
      </w:r>
      <w:proofErr w:type="spellEnd"/>
      <w:r w:rsidRPr="00D46606">
        <w:rPr>
          <w:rFonts w:ascii="Times New Roman" w:hAnsi="Times New Roman"/>
          <w:sz w:val="22"/>
        </w:rPr>
        <w:t xml:space="preserve">, Samsung, Siemens, </w:t>
      </w:r>
      <w:proofErr w:type="spellStart"/>
      <w:r w:rsidRPr="00D46606">
        <w:rPr>
          <w:rFonts w:ascii="Times New Roman" w:hAnsi="Times New Roman"/>
          <w:sz w:val="22"/>
        </w:rPr>
        <w:t>Arima</w:t>
      </w:r>
      <w:proofErr w:type="spellEnd"/>
      <w:r w:rsidRPr="00D46606">
        <w:rPr>
          <w:rFonts w:ascii="Times New Roman" w:hAnsi="Times New Roman"/>
          <w:sz w:val="22"/>
        </w:rPr>
        <w:t xml:space="preserve">, </w:t>
      </w:r>
      <w:proofErr w:type="spellStart"/>
      <w:r w:rsidRPr="00D46606">
        <w:rPr>
          <w:rFonts w:ascii="Times New Roman" w:hAnsi="Times New Roman"/>
          <w:sz w:val="22"/>
        </w:rPr>
        <w:t>Benq</w:t>
      </w:r>
      <w:proofErr w:type="spellEnd"/>
      <w:r w:rsidRPr="00D46606">
        <w:rPr>
          <w:rFonts w:ascii="Times New Roman" w:hAnsi="Times New Roman"/>
          <w:sz w:val="22"/>
        </w:rPr>
        <w:t xml:space="preserve">, Fujitsu, Lenovo, LG, Motorola, Mitsubishi Electric, Panasonic, Sharp, etc. Sus orígenes provienen de su antepasado EPOC32, utilizado en </w:t>
      </w:r>
      <w:proofErr w:type="spellStart"/>
      <w:r w:rsidRPr="00D46606">
        <w:rPr>
          <w:rFonts w:ascii="Times New Roman" w:hAnsi="Times New Roman"/>
          <w:sz w:val="22"/>
        </w:rPr>
        <w:t>PDA´s</w:t>
      </w:r>
      <w:proofErr w:type="spellEnd"/>
      <w:r w:rsidRPr="00D46606">
        <w:rPr>
          <w:rFonts w:ascii="Times New Roman" w:hAnsi="Times New Roman"/>
          <w:sz w:val="22"/>
        </w:rPr>
        <w:t>.</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t xml:space="preserve">El objetivo de </w:t>
      </w:r>
      <w:proofErr w:type="spellStart"/>
      <w:r w:rsidRPr="00D46606">
        <w:rPr>
          <w:rFonts w:ascii="Times New Roman" w:hAnsi="Times New Roman"/>
          <w:sz w:val="22"/>
        </w:rPr>
        <w:t>Symbian</w:t>
      </w:r>
      <w:proofErr w:type="spellEnd"/>
      <w:r w:rsidRPr="00D46606">
        <w:rPr>
          <w:rFonts w:ascii="Times New Roman" w:hAnsi="Times New Roman"/>
          <w:sz w:val="22"/>
        </w:rPr>
        <w:t xml:space="preserve"> fue crear un sistema operativo para terminales móviles que pudiera competir con el de Palm o el Windows Mobile 6.X de Microsoft y ahora con el SO Android de Google </w:t>
      </w:r>
      <w:proofErr w:type="spellStart"/>
      <w:r w:rsidRPr="00D46606">
        <w:rPr>
          <w:rFonts w:ascii="Times New Roman" w:hAnsi="Times New Roman"/>
          <w:sz w:val="22"/>
        </w:rPr>
        <w:t>Inc</w:t>
      </w:r>
      <w:proofErr w:type="spellEnd"/>
      <w:r w:rsidRPr="00D46606">
        <w:rPr>
          <w:rFonts w:ascii="Times New Roman" w:hAnsi="Times New Roman"/>
          <w:sz w:val="22"/>
        </w:rPr>
        <w:t xml:space="preserve">, iOS de Apple </w:t>
      </w:r>
      <w:proofErr w:type="spellStart"/>
      <w:r w:rsidRPr="00D46606">
        <w:rPr>
          <w:rFonts w:ascii="Times New Roman" w:hAnsi="Times New Roman"/>
          <w:sz w:val="22"/>
        </w:rPr>
        <w:t>Inc</w:t>
      </w:r>
      <w:proofErr w:type="spellEnd"/>
      <w:r w:rsidRPr="00D46606">
        <w:rPr>
          <w:rFonts w:ascii="Times New Roman" w:hAnsi="Times New Roman"/>
          <w:sz w:val="22"/>
        </w:rPr>
        <w:t xml:space="preserve"> y BlackBerry OS de RIM.</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t>En 2003 Motorola vendió el 13 % de su participación a Nokia, lo cual hizo que se quedara con el 32,3 % de la compañía. Más tarde, sin embargo, después de no tener el éxito esperado con sus terminales “</w:t>
      </w:r>
      <w:r w:rsidRPr="00D46606">
        <w:rPr>
          <w:rFonts w:ascii="Times New Roman" w:hAnsi="Times New Roman"/>
          <w:i/>
          <w:sz w:val="22"/>
        </w:rPr>
        <w:t>Linux-</w:t>
      </w:r>
      <w:proofErr w:type="spellStart"/>
      <w:r w:rsidRPr="00D46606">
        <w:rPr>
          <w:rFonts w:ascii="Times New Roman" w:hAnsi="Times New Roman"/>
          <w:i/>
          <w:sz w:val="22"/>
        </w:rPr>
        <w:t>Like</w:t>
      </w:r>
      <w:proofErr w:type="spellEnd"/>
      <w:r w:rsidRPr="00D46606">
        <w:rPr>
          <w:rFonts w:ascii="Times New Roman" w:hAnsi="Times New Roman"/>
          <w:sz w:val="22"/>
        </w:rPr>
        <w:t xml:space="preserve">”, volvió al mundo de </w:t>
      </w:r>
      <w:proofErr w:type="spellStart"/>
      <w:r w:rsidRPr="00D46606">
        <w:rPr>
          <w:rFonts w:ascii="Times New Roman" w:hAnsi="Times New Roman"/>
          <w:sz w:val="22"/>
        </w:rPr>
        <w:t>Symbian</w:t>
      </w:r>
      <w:proofErr w:type="spellEnd"/>
      <w:r w:rsidRPr="00D46606">
        <w:rPr>
          <w:rFonts w:ascii="Times New Roman" w:hAnsi="Times New Roman"/>
          <w:sz w:val="22"/>
        </w:rPr>
        <w:t xml:space="preserve"> comprándole el 50 % de las participaciones a Sony Ericsson. El 24 de Junio de 2008, Nokia decidió comprar </w:t>
      </w:r>
      <w:proofErr w:type="spellStart"/>
      <w:r w:rsidRPr="00D46606">
        <w:rPr>
          <w:rFonts w:ascii="Times New Roman" w:hAnsi="Times New Roman"/>
          <w:sz w:val="22"/>
        </w:rPr>
        <w:t>Symbian</w:t>
      </w:r>
      <w:proofErr w:type="spellEnd"/>
      <w:r w:rsidRPr="00D46606">
        <w:rPr>
          <w:rFonts w:ascii="Times New Roman" w:hAnsi="Times New Roman"/>
          <w:sz w:val="22"/>
        </w:rPr>
        <w:t xml:space="preserve">, adquiriendo el 52 % restante de las acciones de la compañía. El objetivo era establecer la Fundación </w:t>
      </w:r>
      <w:proofErr w:type="spellStart"/>
      <w:r w:rsidRPr="00D46606">
        <w:rPr>
          <w:rFonts w:ascii="Times New Roman" w:hAnsi="Times New Roman"/>
          <w:sz w:val="22"/>
        </w:rPr>
        <w:t>Symbian</w:t>
      </w:r>
      <w:proofErr w:type="spellEnd"/>
      <w:r w:rsidRPr="00D46606">
        <w:rPr>
          <w:rFonts w:ascii="Times New Roman" w:hAnsi="Times New Roman"/>
          <w:sz w:val="22"/>
        </w:rPr>
        <w:t xml:space="preserve"> y convertir este sistema operativo en una plataforma abierta. Entre 2009 y 2010 Nokia decide transferir el soporte y desarrollo del sistema operativo </w:t>
      </w:r>
      <w:proofErr w:type="spellStart"/>
      <w:r w:rsidRPr="00D46606">
        <w:rPr>
          <w:rFonts w:ascii="Times New Roman" w:hAnsi="Times New Roman"/>
          <w:sz w:val="22"/>
        </w:rPr>
        <w:t>Symbian</w:t>
      </w:r>
      <w:proofErr w:type="spellEnd"/>
      <w:r w:rsidRPr="00D46606">
        <w:rPr>
          <w:rFonts w:ascii="Times New Roman" w:hAnsi="Times New Roman"/>
          <w:sz w:val="22"/>
        </w:rPr>
        <w:t xml:space="preserve"> a la consultora </w:t>
      </w:r>
      <w:proofErr w:type="spellStart"/>
      <w:r w:rsidRPr="00D46606">
        <w:rPr>
          <w:rFonts w:ascii="Times New Roman" w:hAnsi="Times New Roman"/>
          <w:i/>
          <w:sz w:val="22"/>
        </w:rPr>
        <w:t>Accenture</w:t>
      </w:r>
      <w:proofErr w:type="spellEnd"/>
      <w:r w:rsidRPr="00D46606">
        <w:rPr>
          <w:rFonts w:ascii="Times New Roman" w:hAnsi="Times New Roman"/>
          <w:sz w:val="22"/>
        </w:rPr>
        <w:t xml:space="preserve">, terminando la operación a finales de Septiembre de 2011, cuando se terminó el desarrollo de la nueva versión </w:t>
      </w:r>
      <w:proofErr w:type="spellStart"/>
      <w:r w:rsidRPr="00D46606">
        <w:rPr>
          <w:rFonts w:ascii="Times New Roman" w:hAnsi="Times New Roman"/>
          <w:sz w:val="22"/>
        </w:rPr>
        <w:t>Symbian</w:t>
      </w:r>
      <w:proofErr w:type="spellEnd"/>
      <w:r w:rsidRPr="00D46606">
        <w:rPr>
          <w:rFonts w:ascii="Times New Roman" w:hAnsi="Times New Roman"/>
          <w:sz w:val="22"/>
        </w:rPr>
        <w:t xml:space="preserve"> Belle, convirtiéndose en la última versión de </w:t>
      </w:r>
      <w:proofErr w:type="spellStart"/>
      <w:r w:rsidRPr="00D46606">
        <w:rPr>
          <w:rFonts w:ascii="Times New Roman" w:hAnsi="Times New Roman"/>
          <w:sz w:val="22"/>
        </w:rPr>
        <w:t>Symbian</w:t>
      </w:r>
      <w:proofErr w:type="spellEnd"/>
      <w:r w:rsidRPr="00D46606">
        <w:rPr>
          <w:rFonts w:ascii="Times New Roman" w:hAnsi="Times New Roman"/>
          <w:sz w:val="22"/>
        </w:rPr>
        <w:t xml:space="preserve"> en la que Nokia participó de forma exclusiva. En Octubre de 2011 se confirma de forma oficial que </w:t>
      </w:r>
      <w:proofErr w:type="spellStart"/>
      <w:r w:rsidRPr="00D46606">
        <w:rPr>
          <w:rFonts w:ascii="Times New Roman" w:hAnsi="Times New Roman"/>
          <w:sz w:val="22"/>
        </w:rPr>
        <w:t>Symbian</w:t>
      </w:r>
      <w:proofErr w:type="spellEnd"/>
      <w:r w:rsidRPr="00D46606">
        <w:rPr>
          <w:rFonts w:ascii="Times New Roman" w:hAnsi="Times New Roman"/>
          <w:sz w:val="22"/>
        </w:rPr>
        <w:t xml:space="preserve"> tendrá soporte, sólo, hasta el año 2016, por no poder seguir siendo un competidor para la nueva versión de </w:t>
      </w:r>
      <w:proofErr w:type="spellStart"/>
      <w:r w:rsidRPr="00D46606">
        <w:rPr>
          <w:rFonts w:ascii="Times New Roman" w:hAnsi="Times New Roman"/>
          <w:i/>
          <w:sz w:val="22"/>
        </w:rPr>
        <w:t>Smartphones</w:t>
      </w:r>
      <w:proofErr w:type="spellEnd"/>
      <w:r w:rsidRPr="00D46606">
        <w:rPr>
          <w:rFonts w:ascii="Times New Roman" w:hAnsi="Times New Roman"/>
          <w:sz w:val="22"/>
        </w:rPr>
        <w:t xml:space="preserve"> con sistemas operativos de última generación como </w:t>
      </w:r>
      <w:proofErr w:type="spellStart"/>
      <w:r w:rsidRPr="00D46606">
        <w:rPr>
          <w:rFonts w:ascii="Times New Roman" w:hAnsi="Times New Roman"/>
          <w:sz w:val="22"/>
        </w:rPr>
        <w:t>Androis</w:t>
      </w:r>
      <w:proofErr w:type="spellEnd"/>
      <w:r w:rsidRPr="00D46606">
        <w:rPr>
          <w:rFonts w:ascii="Times New Roman" w:hAnsi="Times New Roman"/>
          <w:sz w:val="22"/>
        </w:rPr>
        <w:t xml:space="preserve">, iOS o Windows </w:t>
      </w:r>
      <w:proofErr w:type="spellStart"/>
      <w:r w:rsidRPr="00D46606">
        <w:rPr>
          <w:rFonts w:ascii="Times New Roman" w:hAnsi="Times New Roman"/>
          <w:sz w:val="22"/>
        </w:rPr>
        <w:t>Phone</w:t>
      </w:r>
      <w:proofErr w:type="spellEnd"/>
      <w:r w:rsidRPr="00D46606">
        <w:rPr>
          <w:rFonts w:ascii="Times New Roman" w:hAnsi="Times New Roman"/>
          <w:sz w:val="22"/>
        </w:rPr>
        <w:t>.</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t xml:space="preserve">La interfaz gráfica por defecto es S60: La plataforma S60 es una plataforma para terminales móviles que utilicen el sistema operativo </w:t>
      </w:r>
      <w:proofErr w:type="spellStart"/>
      <w:r w:rsidRPr="00D46606">
        <w:rPr>
          <w:rFonts w:ascii="Times New Roman" w:hAnsi="Times New Roman"/>
          <w:sz w:val="22"/>
        </w:rPr>
        <w:t>Symbian</w:t>
      </w:r>
      <w:proofErr w:type="spellEnd"/>
      <w:r w:rsidRPr="00D46606">
        <w:rPr>
          <w:rFonts w:ascii="Times New Roman" w:hAnsi="Times New Roman"/>
          <w:sz w:val="22"/>
        </w:rPr>
        <w:t xml:space="preserve"> OS. Está desarrollada principalmente por Nokia y licenciada por ellos a otros fabricantes.</w:t>
      </w:r>
    </w:p>
    <w:p w:rsidR="00825A92" w:rsidRPr="00D46606" w:rsidRDefault="00825A92" w:rsidP="00825A92">
      <w:pPr>
        <w:pStyle w:val="NoramlJNM"/>
        <w:rPr>
          <w:rFonts w:ascii="Times New Roman" w:hAnsi="Times New Roman"/>
          <w:sz w:val="22"/>
        </w:rPr>
      </w:pPr>
      <w:r w:rsidRPr="00D46606">
        <w:rPr>
          <w:rFonts w:ascii="Times New Roman" w:hAnsi="Times New Roman"/>
          <w:sz w:val="22"/>
        </w:rPr>
        <w:t xml:space="preserve">Symbian^3 se considera una nueva generación del sistema operativo </w:t>
      </w:r>
      <w:proofErr w:type="spellStart"/>
      <w:r w:rsidRPr="00D46606">
        <w:rPr>
          <w:rFonts w:ascii="Times New Roman" w:hAnsi="Times New Roman"/>
          <w:sz w:val="22"/>
        </w:rPr>
        <w:t>Symbian</w:t>
      </w:r>
      <w:proofErr w:type="spellEnd"/>
      <w:r w:rsidRPr="00D46606">
        <w:rPr>
          <w:rFonts w:ascii="Times New Roman" w:hAnsi="Times New Roman"/>
          <w:sz w:val="22"/>
        </w:rPr>
        <w:t xml:space="preserve"> y se usa en los </w:t>
      </w:r>
      <w:proofErr w:type="spellStart"/>
      <w:r w:rsidRPr="00D46606">
        <w:rPr>
          <w:rFonts w:ascii="Times New Roman" w:hAnsi="Times New Roman"/>
          <w:i/>
          <w:sz w:val="22"/>
        </w:rPr>
        <w:t>Smarpthones</w:t>
      </w:r>
      <w:proofErr w:type="spellEnd"/>
      <w:r w:rsidRPr="00D46606">
        <w:rPr>
          <w:rFonts w:ascii="Times New Roman" w:hAnsi="Times New Roman"/>
          <w:sz w:val="22"/>
        </w:rPr>
        <w:t xml:space="preserve"> de nueva generación de Nokia. Ésta tiene una gran compatibilidad de </w:t>
      </w:r>
      <w:r w:rsidRPr="00D46606">
        <w:rPr>
          <w:rFonts w:ascii="Times New Roman" w:hAnsi="Times New Roman"/>
          <w:i/>
          <w:sz w:val="22"/>
        </w:rPr>
        <w:t>hardware</w:t>
      </w:r>
      <w:r w:rsidRPr="00D46606">
        <w:rPr>
          <w:rFonts w:ascii="Times New Roman" w:hAnsi="Times New Roman"/>
          <w:sz w:val="22"/>
        </w:rPr>
        <w:t xml:space="preserve"> y soporte para gráficos acelerados con la aceleración de </w:t>
      </w:r>
      <w:r w:rsidRPr="00D46606">
        <w:rPr>
          <w:rFonts w:ascii="Times New Roman" w:hAnsi="Times New Roman"/>
          <w:i/>
          <w:sz w:val="22"/>
        </w:rPr>
        <w:t>hardware</w:t>
      </w:r>
      <w:r w:rsidRPr="00D46606">
        <w:rPr>
          <w:rFonts w:ascii="Times New Roman" w:hAnsi="Times New Roman"/>
          <w:sz w:val="22"/>
        </w:rPr>
        <w:t xml:space="preserve"> en 2D y 3D, soporte para HDMI, hasta 3 pantallas de inicio personalizables con </w:t>
      </w:r>
      <w:r w:rsidRPr="00D46606">
        <w:rPr>
          <w:rFonts w:ascii="Times New Roman" w:hAnsi="Times New Roman"/>
          <w:i/>
          <w:sz w:val="22"/>
        </w:rPr>
        <w:t>widgets</w:t>
      </w:r>
      <w:r w:rsidRPr="00D46606">
        <w:rPr>
          <w:rFonts w:ascii="Times New Roman" w:hAnsi="Times New Roman"/>
          <w:sz w:val="22"/>
        </w:rPr>
        <w:t xml:space="preserve">, mejoras estéticas notables gracias a la aceleración de gráficos y muchas mejoras generales en estabilidad, entre ellas la consistencia. Ésta es la primera versión de código abierto de </w:t>
      </w:r>
      <w:proofErr w:type="spellStart"/>
      <w:r w:rsidRPr="00D46606">
        <w:rPr>
          <w:rFonts w:ascii="Times New Roman" w:hAnsi="Times New Roman"/>
          <w:sz w:val="22"/>
        </w:rPr>
        <w:t>Symbian</w:t>
      </w:r>
      <w:proofErr w:type="spellEnd"/>
      <w:r w:rsidRPr="00D46606">
        <w:rPr>
          <w:rFonts w:ascii="Times New Roman" w:hAnsi="Times New Roman"/>
          <w:sz w:val="22"/>
        </w:rPr>
        <w:t>, la cual se presentó un mes después de haber liberado el código fuente de todo el sistema.</w:t>
      </w:r>
    </w:p>
    <w:p w:rsidR="00825A92" w:rsidRPr="00D46606" w:rsidRDefault="00825A92" w:rsidP="00825A92">
      <w:pPr>
        <w:pStyle w:val="NoramlJNM"/>
        <w:rPr>
          <w:b/>
        </w:rPr>
      </w:pPr>
      <w:proofErr w:type="spellStart"/>
      <w:r w:rsidRPr="00D46606">
        <w:rPr>
          <w:b/>
        </w:rPr>
        <w:lastRenderedPageBreak/>
        <w:t>Blacberry</w:t>
      </w:r>
      <w:proofErr w:type="spellEnd"/>
      <w:r w:rsidRPr="00D46606">
        <w:rPr>
          <w:b/>
        </w:rPr>
        <w:t xml:space="preserve"> ¿?</w:t>
      </w:r>
    </w:p>
    <w:p w:rsidR="00825A92" w:rsidRPr="00D46606" w:rsidRDefault="00825A92" w:rsidP="00825A92">
      <w:pPr>
        <w:pStyle w:val="NoramlJNM"/>
      </w:pPr>
      <w:r w:rsidRPr="00D46606">
        <w:t xml:space="preserve">BlackBerry Os es un sistema operativo móvil, de código cerrado, desarrollado por </w:t>
      </w:r>
      <w:proofErr w:type="spellStart"/>
      <w:r w:rsidRPr="00D46606">
        <w:t>Research</w:t>
      </w:r>
      <w:proofErr w:type="spellEnd"/>
      <w:r w:rsidRPr="00D46606">
        <w:t xml:space="preserve"> In </w:t>
      </w:r>
      <w:proofErr w:type="spellStart"/>
      <w:r w:rsidRPr="00D46606">
        <w:t>Motion</w:t>
      </w:r>
      <w:proofErr w:type="spellEnd"/>
      <w:r w:rsidRPr="00D46606">
        <w:t xml:space="preserve"> (RIM) para sus propios dispositivos BlackBerry.</w:t>
      </w:r>
    </w:p>
    <w:p w:rsidR="00825A92" w:rsidRPr="00D46606" w:rsidRDefault="00825A92" w:rsidP="00825A92">
      <w:pPr>
        <w:pStyle w:val="NoramlJNM"/>
      </w:pPr>
      <w:r w:rsidRPr="00D46606">
        <w:t xml:space="preserve">El sistema permite multitarea y tiene soporte para diferentes métodos de entrada adoptados por RIM para su uso en computadoras de mano, particularmente la </w:t>
      </w:r>
      <w:proofErr w:type="spellStart"/>
      <w:r w:rsidRPr="00D46606">
        <w:t>trackwhell</w:t>
      </w:r>
      <w:proofErr w:type="spellEnd"/>
      <w:r w:rsidRPr="00D46606">
        <w:t xml:space="preserve">, </w:t>
      </w:r>
      <w:proofErr w:type="spellStart"/>
      <w:r w:rsidRPr="00D46606">
        <w:t>trackball</w:t>
      </w:r>
      <w:proofErr w:type="spellEnd"/>
      <w:r w:rsidRPr="00D46606">
        <w:t xml:space="preserve">, </w:t>
      </w:r>
      <w:proofErr w:type="spellStart"/>
      <w:r w:rsidRPr="00D46606">
        <w:t>touchpad</w:t>
      </w:r>
      <w:proofErr w:type="spellEnd"/>
      <w:r w:rsidRPr="00D46606">
        <w:t xml:space="preserve"> y pantallas táctiles.</w:t>
      </w:r>
    </w:p>
    <w:p w:rsidR="00825A92" w:rsidRPr="00D46606" w:rsidRDefault="00825A92" w:rsidP="00825A92">
      <w:pPr>
        <w:pStyle w:val="NoramlJNM"/>
      </w:pPr>
      <w:r w:rsidRPr="00D46606">
        <w:t xml:space="preserve">El SO BlackBerry está claramente orientado a su uso profesional como gestor de correo electrónico y agenda. Desde la cuarta versión se puede sincronizar el dispositivo con el correo electrónico, el calendario, tareas, notas y contactos de Microsoft Exchange Server. Al igual que en el SO </w:t>
      </w:r>
      <w:proofErr w:type="spellStart"/>
      <w:r w:rsidRPr="00D46606">
        <w:t>Symbian</w:t>
      </w:r>
      <w:proofErr w:type="spellEnd"/>
      <w:r w:rsidRPr="00D46606">
        <w:t>, desarrolladores independientes también pueden crear programas para BlackBerry pero en el caso de querer tener acceso a ciertas funcionalidades restringidas necesitan ser firmados digitalmente para poder ser asociados a una cuenta de desarrolladores de RIM.</w:t>
      </w:r>
    </w:p>
    <w:p w:rsidR="00825A92" w:rsidRDefault="00825A92">
      <w:pPr>
        <w:spacing w:line="276" w:lineRule="auto"/>
        <w:jc w:val="left"/>
        <w:rPr>
          <w:rFonts w:ascii="Garamond" w:eastAsia="Times New Roman" w:hAnsi="Garamond" w:cs="Times New Roman"/>
          <w:b/>
          <w:bCs/>
          <w:i/>
          <w:sz w:val="36"/>
          <w:szCs w:val="36"/>
          <w:lang w:eastAsia="es-ES"/>
        </w:rPr>
      </w:pPr>
    </w:p>
    <w:p w:rsidR="00AF0886" w:rsidRPr="00B64E8D" w:rsidRDefault="00AF0886" w:rsidP="004C1382">
      <w:pPr>
        <w:pStyle w:val="Ttulo2"/>
      </w:pPr>
      <w:r w:rsidRPr="00B64E8D">
        <w:t>Protocolos inalámbricos</w:t>
      </w:r>
    </w:p>
    <w:p w:rsidR="0043175A" w:rsidRDefault="0043175A" w:rsidP="004C1382">
      <w:pPr>
        <w:pStyle w:val="Ttulo3"/>
      </w:pPr>
      <w:proofErr w:type="spellStart"/>
      <w:r>
        <w:t>Introudccion</w:t>
      </w:r>
      <w:proofErr w:type="spellEnd"/>
      <w:r>
        <w:t xml:space="preserve"> a las Redes WPAN</w:t>
      </w:r>
    </w:p>
    <w:p w:rsidR="0043175A" w:rsidRDefault="0043175A" w:rsidP="0092751B">
      <w:pPr>
        <w:pStyle w:val="NoramlJNM"/>
      </w:pPr>
      <w:r w:rsidRPr="0043175A">
        <w:t>Las redes inalámbricas de área personal WPAN po</w:t>
      </w:r>
      <w:r>
        <w:t xml:space="preserve">r sus siglas en inglés Wireless </w:t>
      </w:r>
      <w:r w:rsidRPr="0043175A">
        <w:t xml:space="preserve">Personal </w:t>
      </w:r>
      <w:proofErr w:type="spellStart"/>
      <w:r w:rsidRPr="0043175A">
        <w:t>Area</w:t>
      </w:r>
      <w:proofErr w:type="spellEnd"/>
      <w:r w:rsidRPr="0043175A">
        <w:t xml:space="preserve"> Network son redes que comúnmente cubren distancias del orden de los</w:t>
      </w:r>
      <w:r>
        <w:t xml:space="preserve"> </w:t>
      </w:r>
      <w:r w:rsidRPr="0043175A">
        <w:t>10 metros como máximo, normalmente utilizadas pa</w:t>
      </w:r>
      <w:r>
        <w:t xml:space="preserve">ra conectar varios dispositivos </w:t>
      </w:r>
      <w:r w:rsidRPr="0043175A">
        <w:t>portátiles personales sin la necesidad de utilizar ca</w:t>
      </w:r>
      <w:r>
        <w:t xml:space="preserve">bles. Esta comunicación de </w:t>
      </w:r>
      <w:r w:rsidRPr="0043175A">
        <w:t xml:space="preserve">dispositivos peer-to-peer normalmente no requiere de </w:t>
      </w:r>
      <w:r>
        <w:t xml:space="preserve">altos índices de transmisión de </w:t>
      </w:r>
      <w:r w:rsidRPr="0043175A">
        <w:t>datos. La tecnología inalámbrica Bluetooth, por ejemplo</w:t>
      </w:r>
      <w:r>
        <w:t xml:space="preserve">, tiene un índice nominal de 10 </w:t>
      </w:r>
      <w:r w:rsidRPr="0043175A">
        <w:t xml:space="preserve">metros con índices de datos de hasta 1Mbps. El tipo </w:t>
      </w:r>
      <w:r>
        <w:t xml:space="preserve">de ámbito y los relativos bajos </w:t>
      </w:r>
      <w:r w:rsidRPr="0043175A">
        <w:t>índices de datos tienen como resultado un bajo c</w:t>
      </w:r>
      <w:r>
        <w:t xml:space="preserve">onsumo de energía haciendo a la </w:t>
      </w:r>
      <w:r w:rsidRPr="0043175A">
        <w:t>tecnología WPAN adecuada para el uso con dis</w:t>
      </w:r>
      <w:r>
        <w:t xml:space="preserve">positivos móviles pequeños, que </w:t>
      </w:r>
      <w:r w:rsidRPr="0043175A">
        <w:t>funcionan con baterías, tales como teléfonos celulare</w:t>
      </w:r>
      <w:r>
        <w:t xml:space="preserve">s, asistentes personales </w:t>
      </w:r>
      <w:proofErr w:type="spellStart"/>
      <w:r>
        <w:t>PDAs</w:t>
      </w:r>
      <w:proofErr w:type="spellEnd"/>
      <w:r>
        <w:t xml:space="preserve"> o </w:t>
      </w:r>
      <w:r w:rsidRPr="0043175A">
        <w:t>cámaras digitales.</w:t>
      </w:r>
      <w:sdt>
        <w:sdtPr>
          <w:id w:val="-495805324"/>
          <w:citation/>
        </w:sdtPr>
        <w:sdtEndPr/>
        <w:sdtContent>
          <w:r w:rsidR="002B5E07">
            <w:fldChar w:fldCharType="begin"/>
          </w:r>
          <w:r w:rsidR="002B5E07">
            <w:instrText xml:space="preserve">CITATION Mod \l 3082 </w:instrText>
          </w:r>
          <w:r w:rsidR="002B5E07">
            <w:fldChar w:fldCharType="separate"/>
          </w:r>
          <w:r w:rsidR="002B5E07">
            <w:rPr>
              <w:noProof/>
            </w:rPr>
            <w:t xml:space="preserve"> </w:t>
          </w:r>
          <w:r w:rsidR="002B5E07" w:rsidRPr="002B5E07">
            <w:rPr>
              <w:noProof/>
            </w:rPr>
            <w:t>[1]</w:t>
          </w:r>
          <w:r w:rsidR="002B5E07">
            <w:fldChar w:fldCharType="end"/>
          </w:r>
        </w:sdtContent>
      </w:sdt>
    </w:p>
    <w:p w:rsidR="0043175A" w:rsidRPr="0043175A" w:rsidRDefault="0043175A" w:rsidP="0092751B">
      <w:pPr>
        <w:pStyle w:val="NoramlJNM"/>
      </w:pPr>
    </w:p>
    <w:p w:rsidR="00AF0886" w:rsidRPr="00B64E8D" w:rsidRDefault="00AF0886" w:rsidP="0092751B">
      <w:pPr>
        <w:pStyle w:val="NoramlJNM"/>
        <w:rPr>
          <w:b/>
        </w:rPr>
      </w:pPr>
      <w:r w:rsidRPr="00B64E8D">
        <w:rPr>
          <w:b/>
        </w:rPr>
        <w:t>Bluetooth</w:t>
      </w:r>
    </w:p>
    <w:p w:rsidR="00A65311" w:rsidRDefault="00A65311" w:rsidP="0092751B">
      <w:pPr>
        <w:pStyle w:val="NoramlJNM"/>
        <w:rPr>
          <w:b/>
        </w:rPr>
      </w:pPr>
      <w:r>
        <w:rPr>
          <w:b/>
        </w:rPr>
        <w:br w:type="page"/>
      </w:r>
    </w:p>
    <w:p w:rsidR="00AF0886" w:rsidRDefault="00AF0886" w:rsidP="0092751B">
      <w:pPr>
        <w:pStyle w:val="NoramlJNM"/>
        <w:rPr>
          <w:b/>
        </w:rPr>
      </w:pPr>
      <w:r w:rsidRPr="00B64E8D">
        <w:rPr>
          <w:b/>
        </w:rPr>
        <w:lastRenderedPageBreak/>
        <w:t xml:space="preserve">Bluetooth </w:t>
      </w:r>
      <w:proofErr w:type="spellStart"/>
      <w:r w:rsidRPr="00B64E8D">
        <w:rPr>
          <w:b/>
        </w:rPr>
        <w:t>Low</w:t>
      </w:r>
      <w:proofErr w:type="spellEnd"/>
      <w:r w:rsidRPr="00B64E8D">
        <w:rPr>
          <w:b/>
        </w:rPr>
        <w:t xml:space="preserve"> </w:t>
      </w:r>
      <w:proofErr w:type="spellStart"/>
      <w:r w:rsidRPr="00B64E8D">
        <w:rPr>
          <w:b/>
        </w:rPr>
        <w:t>Energy</w:t>
      </w:r>
      <w:proofErr w:type="spellEnd"/>
    </w:p>
    <w:p w:rsidR="00B64E8D" w:rsidRDefault="00570860" w:rsidP="0092751B">
      <w:pPr>
        <w:pStyle w:val="NoramlJNM"/>
      </w:pPr>
      <w:r>
        <w:t xml:space="preserve">Bluetooth </w:t>
      </w:r>
      <w:proofErr w:type="spellStart"/>
      <w:r>
        <w:t>Low</w:t>
      </w:r>
      <w:proofErr w:type="spellEnd"/>
      <w:r>
        <w:t xml:space="preserve"> </w:t>
      </w:r>
      <w:proofErr w:type="spellStart"/>
      <w:r>
        <w:t>Energy</w:t>
      </w:r>
      <w:proofErr w:type="spellEnd"/>
      <w:r>
        <w:t xml:space="preserve"> (BLE, también comercializado como Bluetooth Smart) comenzó como parte de la especificación Bluetooth 4.0. </w:t>
      </w:r>
    </w:p>
    <w:p w:rsidR="00570860" w:rsidRDefault="00570860" w:rsidP="0092751B">
      <w:pPr>
        <w:pStyle w:val="NoramlJNM"/>
      </w:pPr>
      <w:r>
        <w:t xml:space="preserve">Originalmente diseñado por Nokia como </w:t>
      </w:r>
      <w:proofErr w:type="spellStart"/>
      <w:r>
        <w:rPr>
          <w:i/>
        </w:rPr>
        <w:t>Wibree</w:t>
      </w:r>
      <w:proofErr w:type="spellEnd"/>
      <w:r>
        <w:t xml:space="preserve"> antes de ser adoptado por el </w:t>
      </w:r>
      <w:r>
        <w:rPr>
          <w:i/>
        </w:rPr>
        <w:t xml:space="preserve">Bluetooth </w:t>
      </w:r>
      <w:proofErr w:type="spellStart"/>
      <w:r>
        <w:rPr>
          <w:i/>
        </w:rPr>
        <w:t>Special</w:t>
      </w:r>
      <w:proofErr w:type="spellEnd"/>
      <w:r>
        <w:rPr>
          <w:i/>
        </w:rPr>
        <w:t xml:space="preserve"> </w:t>
      </w:r>
      <w:proofErr w:type="spellStart"/>
      <w:r>
        <w:rPr>
          <w:i/>
        </w:rPr>
        <w:t>Interest</w:t>
      </w:r>
      <w:proofErr w:type="spellEnd"/>
      <w:r>
        <w:rPr>
          <w:i/>
        </w:rPr>
        <w:t xml:space="preserve"> </w:t>
      </w:r>
      <w:proofErr w:type="spellStart"/>
      <w:r>
        <w:rPr>
          <w:i/>
        </w:rPr>
        <w:t>Group</w:t>
      </w:r>
      <w:proofErr w:type="spellEnd"/>
      <w:r>
        <w:t xml:space="preserve"> (GSIP, en español Grupo de Especial Interés en Bluetooth), los desarrolladores no estaban intentando sugerir otra solución inalámbrica capaz de resolver todos los posibles problemas de las conexiones inalámbricas. Desde el principio el foco se centró en diseñar un estándar de radio con el menor consumo de energía posible, específicamente optimizado para e</w:t>
      </w:r>
      <w:r w:rsidR="00A55EC3">
        <w:t>l bajo coste, bajo ancho de band</w:t>
      </w:r>
      <w:r>
        <w:t>a, baja potencia, y baja complejidad.</w:t>
      </w:r>
    </w:p>
    <w:p w:rsidR="00570860" w:rsidRDefault="00570860" w:rsidP="0092751B">
      <w:pPr>
        <w:pStyle w:val="NoramlJNM"/>
      </w:pPr>
      <w:r>
        <w:t xml:space="preserve">Estas metas de diseño son evidentes en </w:t>
      </w:r>
      <w:r w:rsidR="00A55EC3">
        <w:t>las especificaciones fundamentales</w:t>
      </w:r>
      <w:r>
        <w:rPr>
          <w:i/>
        </w:rPr>
        <w:t>,</w:t>
      </w:r>
      <w:r>
        <w:t xml:space="preserve"> la</w:t>
      </w:r>
      <w:r w:rsidR="00A55EC3">
        <w:t>s</w:t>
      </w:r>
      <w:r>
        <w:t xml:space="preserve"> cual</w:t>
      </w:r>
      <w:r w:rsidR="00A55EC3">
        <w:t>es</w:t>
      </w:r>
      <w:r>
        <w:t xml:space="preserve"> </w:t>
      </w:r>
      <w:r w:rsidR="00304BB0">
        <w:t>contempla</w:t>
      </w:r>
      <w:r w:rsidR="00A55EC3">
        <w:t>n</w:t>
      </w:r>
      <w:r w:rsidR="00304BB0">
        <w:t xml:space="preserve"> hacer del BLE un estándar de baja potencia, diseñado para que se pueda implementar actualmente por los fabricantes de componente</w:t>
      </w:r>
      <w:r w:rsidR="00A55EC3">
        <w:t>s</w:t>
      </w:r>
      <w:r w:rsidR="00304BB0">
        <w:t xml:space="preserve"> y que se integre fácilmente en las aplicaciones actuales. Posiblemente sea el primer estándar ampliamente adoptado que realmente proclama que puede ser usado durante un largo periodo de tiempo desde una batería tipo </w:t>
      </w:r>
      <w:r w:rsidR="00304BB0">
        <w:rPr>
          <w:i/>
        </w:rPr>
        <w:t>botón.</w:t>
      </w:r>
      <w:r>
        <w:t xml:space="preserve"> </w:t>
      </w:r>
    </w:p>
    <w:p w:rsidR="00304BB0" w:rsidRPr="0027038C" w:rsidRDefault="00304BB0" w:rsidP="0092751B">
      <w:pPr>
        <w:pStyle w:val="NoramlJNM"/>
      </w:pPr>
      <w:r>
        <w:t xml:space="preserve">Para un estándar relativamente joven (fue introducido en 2010), BLE ha tenido un tasa de adopción muy rápida, y el número de productos diseñados que ya incluyen BLE lo sitúa en la cabeza junto a otras tecnologías inalámbricas con mayor tiempo de lanzamiento. Compara do con otras tecnologías inalámbricas el crecimiento del BLE es relativamente sencillo de </w:t>
      </w:r>
      <w:r w:rsidR="00F61721">
        <w:t>explicar</w:t>
      </w:r>
      <w:r>
        <w:t xml:space="preserve">: BLE </w:t>
      </w:r>
      <w:r w:rsidR="00F61721">
        <w:t xml:space="preserve">está ligado a  la computación móvil, </w:t>
      </w:r>
      <w:proofErr w:type="spellStart"/>
      <w:r w:rsidR="00F61721" w:rsidRPr="00F61721">
        <w:rPr>
          <w:i/>
        </w:rPr>
        <w:t>tablets</w:t>
      </w:r>
      <w:proofErr w:type="spellEnd"/>
      <w:r w:rsidR="00F61721">
        <w:t xml:space="preserve"> y </w:t>
      </w:r>
      <w:proofErr w:type="spellStart"/>
      <w:r w:rsidR="00F61721">
        <w:rPr>
          <w:i/>
        </w:rPr>
        <w:t>smartphones</w:t>
      </w:r>
      <w:proofErr w:type="spellEnd"/>
      <w:r w:rsidR="00F61721">
        <w:t xml:space="preserve">, y por tanto a su alto crecimiento. Una temprana y activa adopción por parte de algunas compañías importantes dentro de la industria móvil como </w:t>
      </w:r>
      <w:r w:rsidR="00F61721">
        <w:rPr>
          <w:i/>
        </w:rPr>
        <w:t>Apple</w:t>
      </w:r>
      <w:r w:rsidR="00F61721">
        <w:t xml:space="preserve"> o </w:t>
      </w:r>
      <w:r w:rsidR="00F61721">
        <w:rPr>
          <w:i/>
        </w:rPr>
        <w:t>Samsung</w:t>
      </w:r>
      <w:r w:rsidR="00F61721">
        <w:t xml:space="preserve"> abrió las puertas para una amplia implementación de BLE. </w:t>
      </w:r>
      <w:r w:rsidR="00F61721">
        <w:rPr>
          <w:i/>
        </w:rPr>
        <w:t>Apple</w:t>
      </w:r>
      <w:r w:rsidR="00F61721">
        <w:t xml:space="preserve">, en particular, ha hecho un esfuerzo significativo produciendo una pila BLE fiable  y publicando líneas generales de diseño en torno al BLE. Esto </w:t>
      </w:r>
      <w:r w:rsidR="0027038C">
        <w:t xml:space="preserve">empujó a los fabricantes de componentes a asignar sus limitados recursos a la tecnología que mayor tasa de éxito y rentabilidad supusieran a la larga, y el sello de aprobación de </w:t>
      </w:r>
      <w:r w:rsidR="0027038C">
        <w:rPr>
          <w:i/>
        </w:rPr>
        <w:t>Apple</w:t>
      </w:r>
      <w:r w:rsidR="0027038C">
        <w:t xml:space="preserve"> a esta tecnología fue un gran argumento a su favor. </w:t>
      </w:r>
    </w:p>
    <w:p w:rsidR="0027038C" w:rsidRDefault="0027038C" w:rsidP="0092751B">
      <w:pPr>
        <w:pStyle w:val="NoramlJNM"/>
        <w:rPr>
          <w:color w:val="365F91" w:themeColor="accent1" w:themeShade="BF"/>
        </w:rPr>
      </w:pPr>
    </w:p>
    <w:p w:rsidR="0027038C" w:rsidRDefault="0027038C" w:rsidP="0092751B">
      <w:pPr>
        <w:pStyle w:val="NoramlJNM"/>
      </w:pPr>
      <w:r>
        <w:t xml:space="preserve">Mientras los mercados de </w:t>
      </w:r>
      <w:proofErr w:type="spellStart"/>
      <w:r>
        <w:rPr>
          <w:i/>
        </w:rPr>
        <w:t>tablets</w:t>
      </w:r>
      <w:proofErr w:type="spellEnd"/>
      <w:r>
        <w:t xml:space="preserve"> y </w:t>
      </w:r>
      <w:proofErr w:type="spellStart"/>
      <w:r>
        <w:rPr>
          <w:i/>
        </w:rPr>
        <w:t>smartphones</w:t>
      </w:r>
      <w:proofErr w:type="spellEnd"/>
      <w:r>
        <w:t xml:space="preserve"> van incrementando su madurez y los costes y los márgenes van decreciendo, la necesidad de conectividad con el mundo exterior en estos dispositivos ha crecido exponencialmente, y esto ofrece a los vendedores de periféricos una oportunidad única de proveer innovadoras soluciones a problemas de los que las personas no se habían dado cuenta hasta ahora. </w:t>
      </w:r>
    </w:p>
    <w:p w:rsidR="0027038C" w:rsidRDefault="0027038C" w:rsidP="0092751B">
      <w:pPr>
        <w:pStyle w:val="NoramlJNM"/>
      </w:pPr>
      <w:r>
        <w:lastRenderedPageBreak/>
        <w:t xml:space="preserve">Todos esos beneficios han convergido en torno al BLE, y se ha abierto una gran oportunidad para los pequeños desarrolladores de productos al ganar acceso un potencial mercado </w:t>
      </w:r>
      <w:r w:rsidR="000A0809">
        <w:t>masivo</w:t>
      </w:r>
      <w:r>
        <w:t xml:space="preserve"> con productos creativos, innovadores, destinados a tareas específicas y a un modesto</w:t>
      </w:r>
      <w:r w:rsidR="000A0809">
        <w:t xml:space="preserve"> </w:t>
      </w:r>
      <w:r>
        <w:t>presupuesto de diseño.</w:t>
      </w:r>
      <w:r w:rsidR="00A65311">
        <w:t xml:space="preserve"> Actualmente se puede compra sistemas </w:t>
      </w:r>
      <w:proofErr w:type="spellStart"/>
      <w:r w:rsidR="00A65311">
        <w:t>SoC</w:t>
      </w:r>
      <w:proofErr w:type="spellEnd"/>
      <w:r w:rsidR="00A65311">
        <w:t xml:space="preserve"> (</w:t>
      </w:r>
      <w:proofErr w:type="spellStart"/>
      <w:r w:rsidR="00A65311">
        <w:t>System</w:t>
      </w:r>
      <w:proofErr w:type="spellEnd"/>
      <w:r w:rsidR="00A65311">
        <w:t xml:space="preserve"> </w:t>
      </w:r>
      <w:proofErr w:type="spellStart"/>
      <w:r w:rsidR="00A65311">
        <w:t>On</w:t>
      </w:r>
      <w:proofErr w:type="spellEnd"/>
      <w:r w:rsidR="00A65311">
        <w:t xml:space="preserve"> a Chip, un microcontrolador con todo el sistema </w:t>
      </w:r>
      <w:proofErr w:type="spellStart"/>
      <w:r w:rsidR="00A65311">
        <w:t>incorportado</w:t>
      </w:r>
      <w:proofErr w:type="spellEnd"/>
      <w:r w:rsidR="00A65311">
        <w:t xml:space="preserve">) a precios y volúmenes por debajo de los que permiten otras tecnologías como </w:t>
      </w:r>
      <w:proofErr w:type="spellStart"/>
      <w:r w:rsidR="00A65311">
        <w:t>WiFi</w:t>
      </w:r>
      <w:proofErr w:type="spellEnd"/>
      <w:r w:rsidR="00A65311">
        <w:t xml:space="preserve">, GSM, </w:t>
      </w:r>
      <w:proofErr w:type="spellStart"/>
      <w:r w:rsidR="00A65311">
        <w:t>ZigBee</w:t>
      </w:r>
      <w:proofErr w:type="spellEnd"/>
      <w:r w:rsidR="00A65311">
        <w:t>… y BLE permite diseñar productos viables que a día de hoy pueden comunicarse con cualquier plataforma móvil moderna usando herramientas y estándares fácilmente accesibles.</w:t>
      </w:r>
    </w:p>
    <w:p w:rsidR="00A65311" w:rsidRDefault="00A65311" w:rsidP="0092751B">
      <w:pPr>
        <w:pStyle w:val="NoramlJNM"/>
      </w:pPr>
      <w:r>
        <w:t xml:space="preserve">Una diferencia fundamental con el </w:t>
      </w:r>
      <w:r>
        <w:rPr>
          <w:i/>
        </w:rPr>
        <w:t>Bluetooth</w:t>
      </w:r>
      <w:r>
        <w:t xml:space="preserve"> clásico, el </w:t>
      </w:r>
      <w:r w:rsidR="000A0809">
        <w:t>cual</w:t>
      </w:r>
      <w:r>
        <w:t xml:space="preserve"> está enfocado en un conjunto de situaciones, es que BLE está concebido  para permitir que cualquiera pueda hacer un intercambio de datos desde un accesorio, sin tener gran conocimiento acerca de las capas inferiores de la tecnología. </w:t>
      </w:r>
      <w:r w:rsidR="006B266A">
        <w:t xml:space="preserve">Los fabricantes de </w:t>
      </w:r>
      <w:proofErr w:type="spellStart"/>
      <w:r w:rsidR="006B266A">
        <w:rPr>
          <w:i/>
        </w:rPr>
        <w:t>smartphones</w:t>
      </w:r>
      <w:proofErr w:type="spellEnd"/>
      <w:r w:rsidR="006B266A">
        <w:t xml:space="preserve"> también proveen una flexible y relativamente de bajo nivel </w:t>
      </w:r>
      <w:proofErr w:type="spellStart"/>
      <w:r w:rsidR="006B266A">
        <w:t>APIs</w:t>
      </w:r>
      <w:proofErr w:type="spellEnd"/>
      <w:r w:rsidR="006B266A">
        <w:t xml:space="preserve"> para dar a los desarrolladores de aplicaciones móviles la libertad de usar el </w:t>
      </w:r>
      <w:proofErr w:type="spellStart"/>
      <w:r w:rsidR="006B266A">
        <w:rPr>
          <w:i/>
        </w:rPr>
        <w:t>framework</w:t>
      </w:r>
      <w:proofErr w:type="spellEnd"/>
      <w:r w:rsidR="006B266A">
        <w:t xml:space="preserve"> BLE.</w:t>
      </w:r>
    </w:p>
    <w:p w:rsidR="001141E4" w:rsidRDefault="001141E4" w:rsidP="0092751B">
      <w:pPr>
        <w:pStyle w:val="NoramlJNM"/>
      </w:pPr>
      <w:r>
        <w:t xml:space="preserve">Con un modelo de datos relativamente sencillo de entender, costes de licencia no intrusivos, sin tasas para el acceso a las </w:t>
      </w:r>
      <w:proofErr w:type="spellStart"/>
      <w:r>
        <w:rPr>
          <w:i/>
        </w:rPr>
        <w:t>core</w:t>
      </w:r>
      <w:proofErr w:type="spellEnd"/>
      <w:r>
        <w:rPr>
          <w:i/>
        </w:rPr>
        <w:t xml:space="preserve"> </w:t>
      </w:r>
      <w:proofErr w:type="spellStart"/>
      <w:r>
        <w:rPr>
          <w:i/>
        </w:rPr>
        <w:t>specs</w:t>
      </w:r>
      <w:proofErr w:type="spellEnd"/>
      <w:r>
        <w:t>, y un una pila de protocolo simple en general, queda expuesto porqué BLE es uno de los estándares más elegido en la actualidad.</w:t>
      </w:r>
    </w:p>
    <w:p w:rsidR="001141E4" w:rsidRDefault="000A0809" w:rsidP="0092751B">
      <w:pPr>
        <w:pStyle w:val="NoramlJNM"/>
      </w:pPr>
      <w:r>
        <w:t xml:space="preserve">La especificación </w:t>
      </w:r>
    </w:p>
    <w:p w:rsidR="001263AE" w:rsidRDefault="001263AE" w:rsidP="001263AE">
      <w:pPr>
        <w:pStyle w:val="NoramlJNM"/>
      </w:pPr>
      <w:r>
        <w:t xml:space="preserve">En Junio de 2010, </w:t>
      </w:r>
      <w:r>
        <w:rPr>
          <w:i/>
        </w:rPr>
        <w:t>Bluetooth SIG</w:t>
      </w:r>
      <w:r>
        <w:t xml:space="preserve"> introdujo el protocolo BLE con la versión 4.0 de las </w:t>
      </w:r>
      <w:r>
        <w:rPr>
          <w:i/>
        </w:rPr>
        <w:t xml:space="preserve">Bluetooth Core </w:t>
      </w:r>
      <w:proofErr w:type="spellStart"/>
      <w:r>
        <w:rPr>
          <w:i/>
        </w:rPr>
        <w:t>Specification</w:t>
      </w:r>
      <w:proofErr w:type="spellEnd"/>
      <w:r>
        <w:t xml:space="preserve"> (Especificaciones fundamentales Bluetooth). </w:t>
      </w:r>
    </w:p>
    <w:p w:rsidR="001263AE" w:rsidRDefault="001263AE" w:rsidP="001263AE">
      <w:pPr>
        <w:pStyle w:val="NoramlJNM"/>
      </w:pPr>
      <w:r>
        <w:t>La primera y mayor actualización, Bluetooth 4.1, fue lanzada en Diciembre de 2013 y es la actual referencia para el desarrollo de productos BLE. Aunque los bloques básicos de construcción, procedimientos, y conceptos permanecen intactos, esta actualización también introdujo múltiples cambios y mejoras para suavizar la experiencia del usuario.</w:t>
      </w:r>
    </w:p>
    <w:p w:rsidR="0027233F" w:rsidRPr="001263AE" w:rsidRDefault="0027233F" w:rsidP="001263AE">
      <w:pPr>
        <w:pStyle w:val="NoramlJNM"/>
      </w:pPr>
      <w:r>
        <w:t xml:space="preserve">Como en todas las especificaciones Bluetooth, la 4.1 es </w:t>
      </w:r>
      <w:proofErr w:type="spellStart"/>
      <w:r>
        <w:t>retrocompatible</w:t>
      </w:r>
      <w:proofErr w:type="spellEnd"/>
      <w:r>
        <w:t xml:space="preserve"> con la 4.0, asegurando la correcta interoperabilidad entre los dispositivos que implementan las diferentes versiones de la especificación. También permite a los desarrolladores actualizar y clasificar productos en cualquiera de las versiones, aunque la adopción rápida de las nuevas actualizaciones es recomendable.</w:t>
      </w:r>
    </w:p>
    <w:p w:rsidR="000A0809" w:rsidRPr="000A0809" w:rsidRDefault="000A0809" w:rsidP="000A0809">
      <w:pPr>
        <w:rPr>
          <w:color w:val="1F497D" w:themeColor="text2"/>
        </w:rPr>
      </w:pPr>
      <w:proofErr w:type="spellStart"/>
      <w:r w:rsidRPr="000A0809">
        <w:rPr>
          <w:color w:val="1F497D" w:themeColor="text2"/>
        </w:rPr>
        <w:t>The</w:t>
      </w:r>
      <w:proofErr w:type="spellEnd"/>
      <w:r w:rsidRPr="000A0809">
        <w:rPr>
          <w:color w:val="1F497D" w:themeColor="text2"/>
        </w:rPr>
        <w:t xml:space="preserve"> </w:t>
      </w:r>
      <w:proofErr w:type="spellStart"/>
      <w:r w:rsidRPr="000A0809">
        <w:rPr>
          <w:color w:val="1F497D" w:themeColor="text2"/>
        </w:rPr>
        <w:t>specifications</w:t>
      </w:r>
      <w:proofErr w:type="spellEnd"/>
      <w:r w:rsidRPr="000A0809">
        <w:rPr>
          <w:color w:val="1F497D" w:themeColor="text2"/>
        </w:rPr>
        <w:t xml:space="preserve"> </w:t>
      </w:r>
      <w:proofErr w:type="spellStart"/>
      <w:r w:rsidRPr="000A0809">
        <w:rPr>
          <w:color w:val="1F497D" w:themeColor="text2"/>
        </w:rPr>
        <w:t>allow</w:t>
      </w:r>
      <w:proofErr w:type="spellEnd"/>
      <w:r w:rsidRPr="000A0809">
        <w:rPr>
          <w:color w:val="1F497D" w:themeColor="text2"/>
        </w:rPr>
        <w:t xml:space="preserve"> </w:t>
      </w:r>
      <w:proofErr w:type="spellStart"/>
      <w:r w:rsidRPr="000A0809">
        <w:rPr>
          <w:color w:val="1F497D" w:themeColor="text2"/>
        </w:rPr>
        <w:t>developers</w:t>
      </w:r>
      <w:proofErr w:type="spellEnd"/>
      <w:r w:rsidRPr="000A0809">
        <w:rPr>
          <w:color w:val="1F497D" w:themeColor="text2"/>
        </w:rPr>
        <w:t xml:space="preserve"> to </w:t>
      </w:r>
      <w:proofErr w:type="spellStart"/>
      <w:r w:rsidRPr="000A0809">
        <w:rPr>
          <w:color w:val="1F497D" w:themeColor="text2"/>
        </w:rPr>
        <w:t>release</w:t>
      </w:r>
      <w:proofErr w:type="spellEnd"/>
      <w:r w:rsidRPr="000A0809">
        <w:rPr>
          <w:color w:val="1F497D" w:themeColor="text2"/>
        </w:rPr>
        <w:t xml:space="preserve"> and </w:t>
      </w:r>
      <w:proofErr w:type="spellStart"/>
      <w:r w:rsidRPr="000A0809">
        <w:rPr>
          <w:color w:val="1F497D" w:themeColor="text2"/>
        </w:rPr>
        <w:t>qualify</w:t>
      </w:r>
      <w:proofErr w:type="spellEnd"/>
      <w:r w:rsidRPr="000A0809">
        <w:rPr>
          <w:color w:val="1F497D" w:themeColor="text2"/>
        </w:rPr>
        <w:t xml:space="preserve"> </w:t>
      </w:r>
      <w:proofErr w:type="spellStart"/>
      <w:r w:rsidRPr="000A0809">
        <w:rPr>
          <w:color w:val="1F497D" w:themeColor="text2"/>
        </w:rPr>
        <w:t>products</w:t>
      </w:r>
      <w:proofErr w:type="spellEnd"/>
      <w:r w:rsidRPr="000A0809">
        <w:rPr>
          <w:color w:val="1F497D" w:themeColor="text2"/>
        </w:rPr>
        <w:t xml:space="preserve"> </w:t>
      </w:r>
      <w:proofErr w:type="spellStart"/>
      <w:r w:rsidRPr="000A0809">
        <w:rPr>
          <w:color w:val="1F497D" w:themeColor="text2"/>
        </w:rPr>
        <w:t>against</w:t>
      </w:r>
      <w:proofErr w:type="spellEnd"/>
      <w:r w:rsidRPr="000A0809">
        <w:rPr>
          <w:color w:val="1F497D" w:themeColor="text2"/>
        </w:rPr>
        <w:t xml:space="preserve"> </w:t>
      </w:r>
      <w:proofErr w:type="spellStart"/>
      <w:r w:rsidRPr="000A0809">
        <w:rPr>
          <w:color w:val="1F497D" w:themeColor="text2"/>
        </w:rPr>
        <w:t>either</w:t>
      </w:r>
      <w:proofErr w:type="spellEnd"/>
      <w:r w:rsidRPr="000A0809">
        <w:rPr>
          <w:color w:val="1F497D" w:themeColor="text2"/>
        </w:rPr>
        <w:t xml:space="preserve"> of </w:t>
      </w:r>
      <w:proofErr w:type="spellStart"/>
      <w:r w:rsidRPr="000A0809">
        <w:rPr>
          <w:color w:val="1F497D" w:themeColor="text2"/>
        </w:rPr>
        <w:t>the</w:t>
      </w:r>
      <w:proofErr w:type="spellEnd"/>
    </w:p>
    <w:p w:rsidR="000A0809" w:rsidRPr="000A0809" w:rsidRDefault="000A0809" w:rsidP="000A0809">
      <w:pPr>
        <w:rPr>
          <w:color w:val="1F497D" w:themeColor="text2"/>
        </w:rPr>
      </w:pPr>
      <w:proofErr w:type="spellStart"/>
      <w:proofErr w:type="gramStart"/>
      <w:r w:rsidRPr="000A0809">
        <w:rPr>
          <w:color w:val="1F497D" w:themeColor="text2"/>
        </w:rPr>
        <w:t>versions</w:t>
      </w:r>
      <w:proofErr w:type="spellEnd"/>
      <w:proofErr w:type="gramEnd"/>
      <w:r w:rsidRPr="000A0809">
        <w:rPr>
          <w:color w:val="1F497D" w:themeColor="text2"/>
        </w:rPr>
        <w:t xml:space="preserve"> (</w:t>
      </w:r>
      <w:proofErr w:type="spellStart"/>
      <w:r w:rsidRPr="000A0809">
        <w:rPr>
          <w:color w:val="1F497D" w:themeColor="text2"/>
        </w:rPr>
        <w:t>until</w:t>
      </w:r>
      <w:proofErr w:type="spellEnd"/>
      <w:r w:rsidRPr="000A0809">
        <w:rPr>
          <w:color w:val="1F497D" w:themeColor="text2"/>
        </w:rPr>
        <w:t xml:space="preserve"> </w:t>
      </w:r>
      <w:proofErr w:type="spellStart"/>
      <w:r w:rsidRPr="000A0809">
        <w:rPr>
          <w:color w:val="1F497D" w:themeColor="text2"/>
        </w:rPr>
        <w:t>deprecated</w:t>
      </w:r>
      <w:proofErr w:type="spellEnd"/>
      <w:r w:rsidRPr="000A0809">
        <w:rPr>
          <w:color w:val="1F497D" w:themeColor="text2"/>
        </w:rPr>
        <w:t xml:space="preserve">), </w:t>
      </w:r>
      <w:proofErr w:type="spellStart"/>
      <w:r w:rsidRPr="000A0809">
        <w:rPr>
          <w:color w:val="1F497D" w:themeColor="text2"/>
        </w:rPr>
        <w:t>although</w:t>
      </w:r>
      <w:proofErr w:type="spellEnd"/>
      <w:r w:rsidRPr="000A0809">
        <w:rPr>
          <w:color w:val="1F497D" w:themeColor="text2"/>
        </w:rPr>
        <w:t xml:space="preserve"> </w:t>
      </w:r>
      <w:proofErr w:type="spellStart"/>
      <w:r w:rsidRPr="000A0809">
        <w:rPr>
          <w:color w:val="1F497D" w:themeColor="text2"/>
        </w:rPr>
        <w:t>the</w:t>
      </w:r>
      <w:proofErr w:type="spellEnd"/>
      <w:r w:rsidRPr="000A0809">
        <w:rPr>
          <w:color w:val="1F497D" w:themeColor="text2"/>
        </w:rPr>
        <w:t xml:space="preserve"> </w:t>
      </w:r>
      <w:proofErr w:type="spellStart"/>
      <w:r w:rsidRPr="000A0809">
        <w:rPr>
          <w:color w:val="1F497D" w:themeColor="text2"/>
        </w:rPr>
        <w:t>rapid</w:t>
      </w:r>
      <w:proofErr w:type="spellEnd"/>
      <w:r w:rsidRPr="000A0809">
        <w:rPr>
          <w:color w:val="1F497D" w:themeColor="text2"/>
        </w:rPr>
        <w:t xml:space="preserve"> </w:t>
      </w:r>
      <w:proofErr w:type="spellStart"/>
      <w:r w:rsidRPr="000A0809">
        <w:rPr>
          <w:color w:val="1F497D" w:themeColor="text2"/>
        </w:rPr>
        <w:t>adoption</w:t>
      </w:r>
      <w:proofErr w:type="spellEnd"/>
      <w:r w:rsidRPr="000A0809">
        <w:rPr>
          <w:color w:val="1F497D" w:themeColor="text2"/>
        </w:rPr>
        <w:t xml:space="preserve"> of new </w:t>
      </w:r>
      <w:proofErr w:type="spellStart"/>
      <w:r w:rsidRPr="000A0809">
        <w:rPr>
          <w:color w:val="1F497D" w:themeColor="text2"/>
        </w:rPr>
        <w:t>specification</w:t>
      </w:r>
      <w:proofErr w:type="spellEnd"/>
      <w:r w:rsidRPr="000A0809">
        <w:rPr>
          <w:color w:val="1F497D" w:themeColor="text2"/>
        </w:rPr>
        <w:t xml:space="preserve"> </w:t>
      </w:r>
      <w:proofErr w:type="spellStart"/>
      <w:r w:rsidRPr="000A0809">
        <w:rPr>
          <w:color w:val="1F497D" w:themeColor="text2"/>
        </w:rPr>
        <w:t>releases</w:t>
      </w:r>
      <w:proofErr w:type="spellEnd"/>
    </w:p>
    <w:p w:rsidR="000A0809" w:rsidRPr="000A0809" w:rsidRDefault="000A0809" w:rsidP="000A0809">
      <w:pPr>
        <w:rPr>
          <w:color w:val="1F497D" w:themeColor="text2"/>
        </w:rPr>
      </w:pPr>
      <w:proofErr w:type="gramStart"/>
      <w:r w:rsidRPr="000A0809">
        <w:rPr>
          <w:color w:val="1F497D" w:themeColor="text2"/>
        </w:rPr>
        <w:t>and</w:t>
      </w:r>
      <w:proofErr w:type="gramEnd"/>
      <w:r w:rsidRPr="000A0809">
        <w:rPr>
          <w:color w:val="1F497D" w:themeColor="text2"/>
        </w:rPr>
        <w:t xml:space="preserve"> </w:t>
      </w:r>
      <w:proofErr w:type="spellStart"/>
      <w:r w:rsidRPr="000A0809">
        <w:rPr>
          <w:color w:val="1F497D" w:themeColor="text2"/>
        </w:rPr>
        <w:t>the</w:t>
      </w:r>
      <w:proofErr w:type="spellEnd"/>
      <w:r w:rsidRPr="000A0809">
        <w:rPr>
          <w:color w:val="1F497D" w:themeColor="text2"/>
        </w:rPr>
        <w:t xml:space="preserve"> </w:t>
      </w:r>
      <w:proofErr w:type="spellStart"/>
      <w:r w:rsidRPr="000A0809">
        <w:rPr>
          <w:color w:val="1F497D" w:themeColor="text2"/>
        </w:rPr>
        <w:t>fact</w:t>
      </w:r>
      <w:proofErr w:type="spellEnd"/>
      <w:r w:rsidRPr="000A0809">
        <w:rPr>
          <w:color w:val="1F497D" w:themeColor="text2"/>
        </w:rPr>
        <w:t xml:space="preserve"> </w:t>
      </w:r>
      <w:proofErr w:type="spellStart"/>
      <w:r w:rsidRPr="000A0809">
        <w:rPr>
          <w:color w:val="1F497D" w:themeColor="text2"/>
        </w:rPr>
        <w:t>that</w:t>
      </w:r>
      <w:proofErr w:type="spellEnd"/>
      <w:r w:rsidRPr="000A0809">
        <w:rPr>
          <w:color w:val="1F497D" w:themeColor="text2"/>
        </w:rPr>
        <w:t xml:space="preserve"> </w:t>
      </w:r>
      <w:proofErr w:type="spellStart"/>
      <w:r w:rsidRPr="000A0809">
        <w:rPr>
          <w:color w:val="1F497D" w:themeColor="text2"/>
        </w:rPr>
        <w:t>the</w:t>
      </w:r>
      <w:proofErr w:type="spellEnd"/>
      <w:r w:rsidRPr="000A0809">
        <w:rPr>
          <w:color w:val="1F497D" w:themeColor="text2"/>
        </w:rPr>
        <w:t xml:space="preserve"> 4.1 </w:t>
      </w:r>
      <w:proofErr w:type="spellStart"/>
      <w:r w:rsidRPr="000A0809">
        <w:rPr>
          <w:color w:val="1F497D" w:themeColor="text2"/>
        </w:rPr>
        <w:t>version</w:t>
      </w:r>
      <w:proofErr w:type="spellEnd"/>
      <w:r w:rsidRPr="000A0809">
        <w:rPr>
          <w:color w:val="1F497D" w:themeColor="text2"/>
        </w:rPr>
        <w:t xml:space="preserve"> </w:t>
      </w:r>
      <w:proofErr w:type="spellStart"/>
      <w:r w:rsidRPr="000A0809">
        <w:rPr>
          <w:color w:val="1F497D" w:themeColor="text2"/>
        </w:rPr>
        <w:t>standardizes</w:t>
      </w:r>
      <w:proofErr w:type="spellEnd"/>
      <w:r w:rsidRPr="000A0809">
        <w:rPr>
          <w:color w:val="1F497D" w:themeColor="text2"/>
        </w:rPr>
        <w:t xml:space="preserve"> </w:t>
      </w:r>
      <w:proofErr w:type="spellStart"/>
      <w:r w:rsidRPr="000A0809">
        <w:rPr>
          <w:color w:val="1F497D" w:themeColor="text2"/>
        </w:rPr>
        <w:t>several</w:t>
      </w:r>
      <w:proofErr w:type="spellEnd"/>
      <w:r w:rsidRPr="000A0809">
        <w:rPr>
          <w:color w:val="1F497D" w:themeColor="text2"/>
        </w:rPr>
        <w:t xml:space="preserve"> </w:t>
      </w:r>
      <w:proofErr w:type="spellStart"/>
      <w:r w:rsidRPr="000A0809">
        <w:rPr>
          <w:color w:val="1F497D" w:themeColor="text2"/>
        </w:rPr>
        <w:t>common</w:t>
      </w:r>
      <w:proofErr w:type="spellEnd"/>
      <w:r w:rsidRPr="000A0809">
        <w:rPr>
          <w:color w:val="1F497D" w:themeColor="text2"/>
        </w:rPr>
        <w:t xml:space="preserve"> </w:t>
      </w:r>
      <w:proofErr w:type="spellStart"/>
      <w:r w:rsidRPr="000A0809">
        <w:rPr>
          <w:color w:val="1F497D" w:themeColor="text2"/>
        </w:rPr>
        <w:t>practices</w:t>
      </w:r>
      <w:proofErr w:type="spellEnd"/>
      <w:r w:rsidRPr="000A0809">
        <w:rPr>
          <w:color w:val="1F497D" w:themeColor="text2"/>
        </w:rPr>
        <w:t xml:space="preserve"> </w:t>
      </w:r>
      <w:proofErr w:type="spellStart"/>
      <w:r w:rsidRPr="000A0809">
        <w:rPr>
          <w:color w:val="1F497D" w:themeColor="text2"/>
        </w:rPr>
        <w:t>among</w:t>
      </w:r>
      <w:proofErr w:type="spellEnd"/>
      <w:r w:rsidRPr="000A0809">
        <w:rPr>
          <w:color w:val="1F497D" w:themeColor="text2"/>
        </w:rPr>
        <w:t xml:space="preserve"> </w:t>
      </w:r>
      <w:proofErr w:type="spellStart"/>
      <w:r w:rsidRPr="000A0809">
        <w:rPr>
          <w:color w:val="1F497D" w:themeColor="text2"/>
        </w:rPr>
        <w:t>devices</w:t>
      </w:r>
      <w:proofErr w:type="spellEnd"/>
    </w:p>
    <w:p w:rsidR="000A0809" w:rsidRPr="000A0809" w:rsidRDefault="000A0809" w:rsidP="000A0809">
      <w:pPr>
        <w:rPr>
          <w:color w:val="1F497D" w:themeColor="text2"/>
        </w:rPr>
      </w:pPr>
      <w:proofErr w:type="spellStart"/>
      <w:proofErr w:type="gramStart"/>
      <w:r w:rsidRPr="000A0809">
        <w:rPr>
          <w:color w:val="1F497D" w:themeColor="text2"/>
        </w:rPr>
        <w:t>makes</w:t>
      </w:r>
      <w:proofErr w:type="spellEnd"/>
      <w:proofErr w:type="gramEnd"/>
      <w:r w:rsidRPr="000A0809">
        <w:rPr>
          <w:color w:val="1F497D" w:themeColor="text2"/>
        </w:rPr>
        <w:t xml:space="preserve"> </w:t>
      </w:r>
      <w:proofErr w:type="spellStart"/>
      <w:r w:rsidRPr="000A0809">
        <w:rPr>
          <w:color w:val="1F497D" w:themeColor="text2"/>
        </w:rPr>
        <w:t>it</w:t>
      </w:r>
      <w:proofErr w:type="spellEnd"/>
      <w:r w:rsidRPr="000A0809">
        <w:rPr>
          <w:color w:val="1F497D" w:themeColor="text2"/>
        </w:rPr>
        <w:t xml:space="preserve"> </w:t>
      </w:r>
      <w:proofErr w:type="spellStart"/>
      <w:r w:rsidRPr="000A0809">
        <w:rPr>
          <w:color w:val="1F497D" w:themeColor="text2"/>
        </w:rPr>
        <w:t>recommendable</w:t>
      </w:r>
      <w:proofErr w:type="spellEnd"/>
      <w:r w:rsidRPr="000A0809">
        <w:rPr>
          <w:color w:val="1F497D" w:themeColor="text2"/>
        </w:rPr>
        <w:t xml:space="preserve"> to target </w:t>
      </w:r>
      <w:proofErr w:type="spellStart"/>
      <w:r w:rsidRPr="000A0809">
        <w:rPr>
          <w:color w:val="1F497D" w:themeColor="text2"/>
        </w:rPr>
        <w:t>the</w:t>
      </w:r>
      <w:proofErr w:type="spellEnd"/>
      <w:r w:rsidRPr="000A0809">
        <w:rPr>
          <w:color w:val="1F497D" w:themeColor="text2"/>
        </w:rPr>
        <w:t xml:space="preserve"> </w:t>
      </w:r>
      <w:proofErr w:type="spellStart"/>
      <w:r w:rsidRPr="000A0809">
        <w:rPr>
          <w:color w:val="1F497D" w:themeColor="text2"/>
        </w:rPr>
        <w:t>latest</w:t>
      </w:r>
      <w:proofErr w:type="spellEnd"/>
      <w:r w:rsidRPr="000A0809">
        <w:rPr>
          <w:color w:val="1F497D" w:themeColor="text2"/>
        </w:rPr>
        <w:t xml:space="preserve"> </w:t>
      </w:r>
      <w:proofErr w:type="spellStart"/>
      <w:r w:rsidRPr="000A0809">
        <w:rPr>
          <w:color w:val="1F497D" w:themeColor="text2"/>
        </w:rPr>
        <w:t>available</w:t>
      </w:r>
      <w:proofErr w:type="spellEnd"/>
      <w:r w:rsidRPr="000A0809">
        <w:rPr>
          <w:color w:val="1F497D" w:themeColor="text2"/>
        </w:rPr>
        <w:t xml:space="preserve"> </w:t>
      </w:r>
      <w:proofErr w:type="spellStart"/>
      <w:r w:rsidRPr="000A0809">
        <w:rPr>
          <w:color w:val="1F497D" w:themeColor="text2"/>
        </w:rPr>
        <w:t>one</w:t>
      </w:r>
      <w:proofErr w:type="spellEnd"/>
      <w:r w:rsidRPr="000A0809">
        <w:rPr>
          <w:color w:val="1F497D" w:themeColor="text2"/>
        </w:rPr>
        <w:t>.</w:t>
      </w:r>
    </w:p>
    <w:p w:rsidR="000A0809" w:rsidRPr="000A0809" w:rsidRDefault="000A0809" w:rsidP="000A0809">
      <w:pPr>
        <w:rPr>
          <w:color w:val="1F497D" w:themeColor="text2"/>
        </w:rPr>
      </w:pPr>
      <w:proofErr w:type="spellStart"/>
      <w:r w:rsidRPr="000A0809">
        <w:rPr>
          <w:color w:val="1F497D" w:themeColor="text2"/>
        </w:rPr>
        <w:lastRenderedPageBreak/>
        <w:t>Unless</w:t>
      </w:r>
      <w:proofErr w:type="spellEnd"/>
      <w:r w:rsidRPr="000A0809">
        <w:rPr>
          <w:color w:val="1F497D" w:themeColor="text2"/>
        </w:rPr>
        <w:t xml:space="preserve"> </w:t>
      </w:r>
      <w:proofErr w:type="spellStart"/>
      <w:r w:rsidRPr="000A0809">
        <w:rPr>
          <w:color w:val="1F497D" w:themeColor="text2"/>
        </w:rPr>
        <w:t>otherwise</w:t>
      </w:r>
      <w:proofErr w:type="spellEnd"/>
      <w:r w:rsidRPr="000A0809">
        <w:rPr>
          <w:color w:val="1F497D" w:themeColor="text2"/>
        </w:rPr>
        <w:t xml:space="preserve"> </w:t>
      </w:r>
      <w:proofErr w:type="spellStart"/>
      <w:r w:rsidRPr="000A0809">
        <w:rPr>
          <w:color w:val="1F497D" w:themeColor="text2"/>
        </w:rPr>
        <w:t>noted</w:t>
      </w:r>
      <w:proofErr w:type="spellEnd"/>
      <w:r w:rsidRPr="000A0809">
        <w:rPr>
          <w:color w:val="1F497D" w:themeColor="text2"/>
        </w:rPr>
        <w:t xml:space="preserve">, </w:t>
      </w:r>
      <w:proofErr w:type="spellStart"/>
      <w:r w:rsidRPr="000A0809">
        <w:rPr>
          <w:color w:val="1F497D" w:themeColor="text2"/>
        </w:rPr>
        <w:t>this</w:t>
      </w:r>
      <w:proofErr w:type="spellEnd"/>
      <w:r w:rsidRPr="000A0809">
        <w:rPr>
          <w:color w:val="1F497D" w:themeColor="text2"/>
        </w:rPr>
        <w:t xml:space="preserve"> </w:t>
      </w:r>
      <w:proofErr w:type="spellStart"/>
      <w:r w:rsidRPr="000A0809">
        <w:rPr>
          <w:color w:val="1F497D" w:themeColor="text2"/>
        </w:rPr>
        <w:t>book</w:t>
      </w:r>
      <w:proofErr w:type="spellEnd"/>
      <w:r w:rsidRPr="000A0809">
        <w:rPr>
          <w:color w:val="1F497D" w:themeColor="text2"/>
        </w:rPr>
        <w:t xml:space="preserve"> uses </w:t>
      </w:r>
      <w:proofErr w:type="spellStart"/>
      <w:r w:rsidRPr="000A0809">
        <w:rPr>
          <w:color w:val="1F497D" w:themeColor="text2"/>
        </w:rPr>
        <w:t>the</w:t>
      </w:r>
      <w:proofErr w:type="spellEnd"/>
      <w:r w:rsidRPr="000A0809">
        <w:rPr>
          <w:color w:val="1F497D" w:themeColor="text2"/>
        </w:rPr>
        <w:t xml:space="preserve"> Bluetooth 4.1 </w:t>
      </w:r>
      <w:proofErr w:type="spellStart"/>
      <w:r w:rsidRPr="000A0809">
        <w:rPr>
          <w:color w:val="1F497D" w:themeColor="text2"/>
        </w:rPr>
        <w:t>specification</w:t>
      </w:r>
      <w:proofErr w:type="spellEnd"/>
      <w:r w:rsidRPr="000A0809">
        <w:rPr>
          <w:color w:val="1F497D" w:themeColor="text2"/>
        </w:rPr>
        <w:t xml:space="preserve"> as </w:t>
      </w:r>
      <w:proofErr w:type="spellStart"/>
      <w:r w:rsidRPr="000A0809">
        <w:rPr>
          <w:color w:val="1F497D" w:themeColor="text2"/>
        </w:rPr>
        <w:t>reference</w:t>
      </w:r>
      <w:proofErr w:type="spellEnd"/>
      <w:r w:rsidRPr="000A0809">
        <w:rPr>
          <w:color w:val="1F497D" w:themeColor="text2"/>
        </w:rPr>
        <w:t>.</w:t>
      </w:r>
    </w:p>
    <w:p w:rsidR="000A0809" w:rsidRPr="000A0809" w:rsidRDefault="000A0809" w:rsidP="000A0809">
      <w:pPr>
        <w:rPr>
          <w:color w:val="1F497D" w:themeColor="text2"/>
        </w:rPr>
      </w:pPr>
      <w:proofErr w:type="spellStart"/>
      <w:r w:rsidRPr="000A0809">
        <w:rPr>
          <w:color w:val="1F497D" w:themeColor="text2"/>
        </w:rPr>
        <w:t>Wherever</w:t>
      </w:r>
      <w:proofErr w:type="spellEnd"/>
      <w:r w:rsidRPr="000A0809">
        <w:rPr>
          <w:color w:val="1F497D" w:themeColor="text2"/>
        </w:rPr>
        <w:t xml:space="preserve"> </w:t>
      </w:r>
      <w:proofErr w:type="spellStart"/>
      <w:r w:rsidRPr="000A0809">
        <w:rPr>
          <w:color w:val="1F497D" w:themeColor="text2"/>
        </w:rPr>
        <w:t>necessary</w:t>
      </w:r>
      <w:proofErr w:type="spellEnd"/>
      <w:r w:rsidRPr="000A0809">
        <w:rPr>
          <w:color w:val="1F497D" w:themeColor="text2"/>
        </w:rPr>
        <w:t xml:space="preserve">, and </w:t>
      </w:r>
      <w:proofErr w:type="spellStart"/>
      <w:r w:rsidRPr="000A0809">
        <w:rPr>
          <w:color w:val="1F497D" w:themeColor="text2"/>
        </w:rPr>
        <w:t>especially</w:t>
      </w:r>
      <w:proofErr w:type="spellEnd"/>
      <w:r w:rsidRPr="000A0809">
        <w:rPr>
          <w:color w:val="1F497D" w:themeColor="text2"/>
        </w:rPr>
        <w:t xml:space="preserve"> </w:t>
      </w:r>
      <w:proofErr w:type="spellStart"/>
      <w:r w:rsidRPr="000A0809">
        <w:rPr>
          <w:color w:val="1F497D" w:themeColor="text2"/>
        </w:rPr>
        <w:t>when</w:t>
      </w:r>
      <w:proofErr w:type="spellEnd"/>
      <w:r w:rsidRPr="000A0809">
        <w:rPr>
          <w:color w:val="1F497D" w:themeColor="text2"/>
        </w:rPr>
        <w:t xml:space="preserve"> </w:t>
      </w:r>
      <w:proofErr w:type="spellStart"/>
      <w:r w:rsidRPr="000A0809">
        <w:rPr>
          <w:color w:val="1F497D" w:themeColor="text2"/>
        </w:rPr>
        <w:t>mentioning</w:t>
      </w:r>
      <w:proofErr w:type="spellEnd"/>
      <w:r w:rsidRPr="000A0809">
        <w:rPr>
          <w:color w:val="1F497D" w:themeColor="text2"/>
        </w:rPr>
        <w:t xml:space="preserve"> a </w:t>
      </w:r>
      <w:proofErr w:type="spellStart"/>
      <w:r w:rsidRPr="000A0809">
        <w:rPr>
          <w:color w:val="1F497D" w:themeColor="text2"/>
        </w:rPr>
        <w:t>noteworthy</w:t>
      </w:r>
      <w:proofErr w:type="spellEnd"/>
      <w:r w:rsidRPr="000A0809">
        <w:rPr>
          <w:color w:val="1F497D" w:themeColor="text2"/>
        </w:rPr>
        <w:t xml:space="preserve"> </w:t>
      </w:r>
      <w:proofErr w:type="spellStart"/>
      <w:r w:rsidRPr="000A0809">
        <w:rPr>
          <w:color w:val="1F497D" w:themeColor="text2"/>
        </w:rPr>
        <w:t>change</w:t>
      </w:r>
      <w:proofErr w:type="spellEnd"/>
      <w:r w:rsidRPr="000A0809">
        <w:rPr>
          <w:color w:val="1F497D" w:themeColor="text2"/>
        </w:rPr>
        <w:t xml:space="preserve"> </w:t>
      </w:r>
      <w:proofErr w:type="spellStart"/>
      <w:r w:rsidRPr="000A0809">
        <w:rPr>
          <w:color w:val="1F497D" w:themeColor="text2"/>
        </w:rPr>
        <w:t>or</w:t>
      </w:r>
      <w:proofErr w:type="spellEnd"/>
      <w:r w:rsidRPr="000A0809">
        <w:rPr>
          <w:color w:val="1F497D" w:themeColor="text2"/>
        </w:rPr>
        <w:t xml:space="preserve"> </w:t>
      </w:r>
      <w:proofErr w:type="spellStart"/>
      <w:r w:rsidRPr="000A0809">
        <w:rPr>
          <w:color w:val="1F497D" w:themeColor="text2"/>
        </w:rPr>
        <w:t>addition</w:t>
      </w:r>
      <w:proofErr w:type="spellEnd"/>
      <w:r w:rsidRPr="000A0809">
        <w:rPr>
          <w:color w:val="1F497D" w:themeColor="text2"/>
        </w:rPr>
        <w:t>,</w:t>
      </w:r>
    </w:p>
    <w:p w:rsidR="000A0809" w:rsidRPr="000A0809" w:rsidRDefault="000A0809" w:rsidP="000A0809">
      <w:pPr>
        <w:rPr>
          <w:color w:val="1F497D" w:themeColor="text2"/>
        </w:rPr>
      </w:pPr>
      <w:proofErr w:type="spellStart"/>
      <w:proofErr w:type="gramStart"/>
      <w:r w:rsidRPr="000A0809">
        <w:rPr>
          <w:color w:val="1F497D" w:themeColor="text2"/>
        </w:rPr>
        <w:t>we</w:t>
      </w:r>
      <w:proofErr w:type="spellEnd"/>
      <w:proofErr w:type="gramEnd"/>
      <w:r w:rsidRPr="000A0809">
        <w:rPr>
          <w:color w:val="1F497D" w:themeColor="text2"/>
        </w:rPr>
        <w:t xml:space="preserve"> </w:t>
      </w:r>
      <w:proofErr w:type="spellStart"/>
      <w:r w:rsidRPr="000A0809">
        <w:rPr>
          <w:color w:val="1F497D" w:themeColor="text2"/>
        </w:rPr>
        <w:t>will</w:t>
      </w:r>
      <w:proofErr w:type="spellEnd"/>
      <w:r w:rsidRPr="000A0809">
        <w:rPr>
          <w:color w:val="1F497D" w:themeColor="text2"/>
        </w:rPr>
        <w:t xml:space="preserve"> </w:t>
      </w:r>
      <w:proofErr w:type="spellStart"/>
      <w:r w:rsidRPr="000A0809">
        <w:rPr>
          <w:color w:val="1F497D" w:themeColor="text2"/>
        </w:rPr>
        <w:t>clarify</w:t>
      </w:r>
      <w:proofErr w:type="spellEnd"/>
      <w:r w:rsidRPr="000A0809">
        <w:rPr>
          <w:color w:val="1F497D" w:themeColor="text2"/>
        </w:rPr>
        <w:t xml:space="preserve"> </w:t>
      </w:r>
      <w:proofErr w:type="spellStart"/>
      <w:r w:rsidRPr="000A0809">
        <w:rPr>
          <w:color w:val="1F497D" w:themeColor="text2"/>
        </w:rPr>
        <w:t>when</w:t>
      </w:r>
      <w:proofErr w:type="spellEnd"/>
      <w:r w:rsidRPr="000A0809">
        <w:rPr>
          <w:color w:val="1F497D" w:themeColor="text2"/>
        </w:rPr>
        <w:t xml:space="preserve"> </w:t>
      </w:r>
      <w:proofErr w:type="spellStart"/>
      <w:r w:rsidRPr="000A0809">
        <w:rPr>
          <w:color w:val="1F497D" w:themeColor="text2"/>
        </w:rPr>
        <w:t>the</w:t>
      </w:r>
      <w:proofErr w:type="spellEnd"/>
      <w:r w:rsidRPr="000A0809">
        <w:rPr>
          <w:color w:val="1F497D" w:themeColor="text2"/>
        </w:rPr>
        <w:t xml:space="preserve"> </w:t>
      </w:r>
      <w:proofErr w:type="spellStart"/>
      <w:r w:rsidRPr="000A0809">
        <w:rPr>
          <w:color w:val="1F497D" w:themeColor="text2"/>
        </w:rPr>
        <w:t>previous</w:t>
      </w:r>
      <w:proofErr w:type="spellEnd"/>
      <w:r w:rsidRPr="000A0809">
        <w:rPr>
          <w:color w:val="1F497D" w:themeColor="text2"/>
        </w:rPr>
        <w:t xml:space="preserve"> 4.0 </w:t>
      </w:r>
      <w:proofErr w:type="spellStart"/>
      <w:r w:rsidRPr="000A0809">
        <w:rPr>
          <w:color w:val="1F497D" w:themeColor="text2"/>
        </w:rPr>
        <w:t>specification</w:t>
      </w:r>
      <w:proofErr w:type="spellEnd"/>
      <w:r w:rsidRPr="000A0809">
        <w:rPr>
          <w:color w:val="1F497D" w:themeColor="text2"/>
        </w:rPr>
        <w:t xml:space="preserve"> </w:t>
      </w:r>
      <w:proofErr w:type="spellStart"/>
      <w:r w:rsidRPr="000A0809">
        <w:rPr>
          <w:color w:val="1F497D" w:themeColor="text2"/>
        </w:rPr>
        <w:t>does</w:t>
      </w:r>
      <w:proofErr w:type="spellEnd"/>
      <w:r w:rsidRPr="000A0809">
        <w:rPr>
          <w:color w:val="1F497D" w:themeColor="text2"/>
        </w:rPr>
        <w:t xml:space="preserve"> </w:t>
      </w:r>
      <w:proofErr w:type="spellStart"/>
      <w:r w:rsidRPr="000A0809">
        <w:rPr>
          <w:color w:val="1F497D" w:themeColor="text2"/>
        </w:rPr>
        <w:t>not</w:t>
      </w:r>
      <w:proofErr w:type="spellEnd"/>
      <w:r w:rsidRPr="000A0809">
        <w:rPr>
          <w:color w:val="1F497D" w:themeColor="text2"/>
        </w:rPr>
        <w:t xml:space="preserve"> </w:t>
      </w:r>
      <w:proofErr w:type="spellStart"/>
      <w:r w:rsidRPr="000A0809">
        <w:rPr>
          <w:color w:val="1F497D" w:themeColor="text2"/>
        </w:rPr>
        <w:t>cover</w:t>
      </w:r>
      <w:proofErr w:type="spellEnd"/>
      <w:r w:rsidRPr="000A0809">
        <w:rPr>
          <w:color w:val="1F497D" w:themeColor="text2"/>
        </w:rPr>
        <w:t xml:space="preserve"> a particular </w:t>
      </w:r>
      <w:proofErr w:type="spellStart"/>
      <w:r w:rsidRPr="000A0809">
        <w:rPr>
          <w:color w:val="1F497D" w:themeColor="text2"/>
        </w:rPr>
        <w:t>area</w:t>
      </w:r>
      <w:proofErr w:type="spellEnd"/>
      <w:r w:rsidRPr="000A0809">
        <w:rPr>
          <w:color w:val="1F497D" w:themeColor="text2"/>
        </w:rPr>
        <w:t>.</w:t>
      </w:r>
    </w:p>
    <w:p w:rsidR="000A0809" w:rsidRPr="000A0809" w:rsidRDefault="000A0809" w:rsidP="000A0809">
      <w:pPr>
        <w:rPr>
          <w:color w:val="1F497D" w:themeColor="text2"/>
        </w:rPr>
      </w:pPr>
      <w:r w:rsidRPr="000A0809">
        <w:rPr>
          <w:color w:val="1F497D" w:themeColor="text2"/>
        </w:rPr>
        <w:t xml:space="preserve">To </w:t>
      </w:r>
      <w:proofErr w:type="spellStart"/>
      <w:r w:rsidRPr="000A0809">
        <w:rPr>
          <w:color w:val="1F497D" w:themeColor="text2"/>
        </w:rPr>
        <w:t>obtain</w:t>
      </w:r>
      <w:proofErr w:type="spellEnd"/>
      <w:r w:rsidRPr="000A0809">
        <w:rPr>
          <w:color w:val="1F497D" w:themeColor="text2"/>
        </w:rPr>
        <w:t xml:space="preserve"> </w:t>
      </w:r>
      <w:proofErr w:type="spellStart"/>
      <w:r w:rsidRPr="000A0809">
        <w:rPr>
          <w:color w:val="1F497D" w:themeColor="text2"/>
        </w:rPr>
        <w:t>the</w:t>
      </w:r>
      <w:proofErr w:type="spellEnd"/>
      <w:r w:rsidRPr="000A0809">
        <w:rPr>
          <w:color w:val="1F497D" w:themeColor="text2"/>
        </w:rPr>
        <w:t xml:space="preserve"> </w:t>
      </w:r>
      <w:proofErr w:type="spellStart"/>
      <w:r w:rsidRPr="000A0809">
        <w:rPr>
          <w:color w:val="1F497D" w:themeColor="text2"/>
        </w:rPr>
        <w:t>latest</w:t>
      </w:r>
      <w:proofErr w:type="spellEnd"/>
      <w:r w:rsidRPr="000A0809">
        <w:rPr>
          <w:color w:val="1F497D" w:themeColor="text2"/>
        </w:rPr>
        <w:t xml:space="preserve"> </w:t>
      </w:r>
      <w:proofErr w:type="spellStart"/>
      <w:r w:rsidRPr="000A0809">
        <w:rPr>
          <w:color w:val="1F497D" w:themeColor="text2"/>
        </w:rPr>
        <w:t>adopted</w:t>
      </w:r>
      <w:proofErr w:type="spellEnd"/>
      <w:r w:rsidRPr="000A0809">
        <w:rPr>
          <w:color w:val="1F497D" w:themeColor="text2"/>
        </w:rPr>
        <w:t xml:space="preserve"> </w:t>
      </w:r>
      <w:proofErr w:type="spellStart"/>
      <w:r w:rsidRPr="000A0809">
        <w:rPr>
          <w:color w:val="1F497D" w:themeColor="text2"/>
        </w:rPr>
        <w:t>version</w:t>
      </w:r>
      <w:proofErr w:type="spellEnd"/>
      <w:r w:rsidRPr="000A0809">
        <w:rPr>
          <w:color w:val="1F497D" w:themeColor="text2"/>
        </w:rPr>
        <w:t xml:space="preserve"> of </w:t>
      </w:r>
      <w:proofErr w:type="spellStart"/>
      <w:r w:rsidRPr="000A0809">
        <w:rPr>
          <w:color w:val="1F497D" w:themeColor="text2"/>
        </w:rPr>
        <w:t>the</w:t>
      </w:r>
      <w:proofErr w:type="spellEnd"/>
      <w:r w:rsidRPr="000A0809">
        <w:rPr>
          <w:color w:val="1F497D" w:themeColor="text2"/>
        </w:rPr>
        <w:t xml:space="preserve"> Bluetooth </w:t>
      </w:r>
      <w:proofErr w:type="spellStart"/>
      <w:r w:rsidRPr="000A0809">
        <w:rPr>
          <w:color w:val="1F497D" w:themeColor="text2"/>
        </w:rPr>
        <w:t>specification</w:t>
      </w:r>
      <w:proofErr w:type="spellEnd"/>
      <w:r w:rsidRPr="000A0809">
        <w:rPr>
          <w:color w:val="1F497D" w:themeColor="text2"/>
        </w:rPr>
        <w:t xml:space="preserve">, </w:t>
      </w:r>
      <w:proofErr w:type="spellStart"/>
      <w:r w:rsidRPr="000A0809">
        <w:rPr>
          <w:color w:val="1F497D" w:themeColor="text2"/>
        </w:rPr>
        <w:t>see</w:t>
      </w:r>
      <w:proofErr w:type="spellEnd"/>
      <w:r w:rsidRPr="000A0809">
        <w:rPr>
          <w:color w:val="1F497D" w:themeColor="text2"/>
        </w:rPr>
        <w:t xml:space="preserve"> </w:t>
      </w:r>
      <w:proofErr w:type="spellStart"/>
      <w:r w:rsidRPr="000A0809">
        <w:rPr>
          <w:color w:val="1F497D" w:themeColor="text2"/>
        </w:rPr>
        <w:t>the</w:t>
      </w:r>
      <w:proofErr w:type="spellEnd"/>
      <w:r w:rsidRPr="000A0809">
        <w:rPr>
          <w:color w:val="1F497D" w:themeColor="text2"/>
        </w:rPr>
        <w:t xml:space="preserve"> Bluetooth</w:t>
      </w:r>
    </w:p>
    <w:p w:rsidR="000A0809" w:rsidRPr="000A0809" w:rsidRDefault="000A0809" w:rsidP="000A0809">
      <w:pPr>
        <w:rPr>
          <w:color w:val="1F497D" w:themeColor="text2"/>
        </w:rPr>
      </w:pPr>
      <w:proofErr w:type="spellStart"/>
      <w:r w:rsidRPr="000A0809">
        <w:rPr>
          <w:color w:val="1F497D" w:themeColor="text2"/>
        </w:rPr>
        <w:t>SIG’s</w:t>
      </w:r>
      <w:proofErr w:type="spellEnd"/>
      <w:r w:rsidRPr="000A0809">
        <w:rPr>
          <w:color w:val="1F497D" w:themeColor="text2"/>
        </w:rPr>
        <w:t xml:space="preserve"> </w:t>
      </w:r>
      <w:proofErr w:type="spellStart"/>
      <w:r w:rsidRPr="000A0809">
        <w:rPr>
          <w:color w:val="1F497D" w:themeColor="text2"/>
        </w:rPr>
        <w:t>Specification</w:t>
      </w:r>
      <w:proofErr w:type="spellEnd"/>
      <w:r w:rsidRPr="000A0809">
        <w:rPr>
          <w:color w:val="1F497D" w:themeColor="text2"/>
        </w:rPr>
        <w:t xml:space="preserve"> </w:t>
      </w:r>
      <w:proofErr w:type="spellStart"/>
      <w:r w:rsidRPr="000A0809">
        <w:rPr>
          <w:color w:val="1F497D" w:themeColor="text2"/>
        </w:rPr>
        <w:t>Adopted</w:t>
      </w:r>
      <w:proofErr w:type="spellEnd"/>
      <w:r w:rsidRPr="000A0809">
        <w:rPr>
          <w:color w:val="1F497D" w:themeColor="text2"/>
        </w:rPr>
        <w:t xml:space="preserve"> </w:t>
      </w:r>
      <w:proofErr w:type="spellStart"/>
      <w:r w:rsidRPr="000A0809">
        <w:rPr>
          <w:color w:val="1F497D" w:themeColor="text2"/>
        </w:rPr>
        <w:t>Documents</w:t>
      </w:r>
      <w:proofErr w:type="spellEnd"/>
      <w:r w:rsidRPr="000A0809">
        <w:rPr>
          <w:color w:val="1F497D" w:themeColor="text2"/>
        </w:rPr>
        <w:t xml:space="preserve"> page.</w:t>
      </w:r>
    </w:p>
    <w:p w:rsidR="00A55EC3" w:rsidRDefault="00A55EC3" w:rsidP="0092751B">
      <w:pPr>
        <w:pStyle w:val="NoramlJNM"/>
        <w:rPr>
          <w:color w:val="365F91" w:themeColor="accent1" w:themeShade="BF"/>
        </w:rPr>
      </w:pPr>
    </w:p>
    <w:p w:rsidR="000A0809" w:rsidRDefault="000A0809" w:rsidP="0092751B">
      <w:pPr>
        <w:pStyle w:val="NoramlJNM"/>
        <w:rPr>
          <w:color w:val="365F91" w:themeColor="accent1" w:themeShade="BF"/>
        </w:rPr>
      </w:pPr>
    </w:p>
    <w:p w:rsidR="000A0809" w:rsidRPr="00A65311" w:rsidRDefault="000A0809" w:rsidP="0092751B">
      <w:pPr>
        <w:pStyle w:val="NoramlJNM"/>
        <w:rPr>
          <w:color w:val="365F91" w:themeColor="accent1" w:themeShade="BF"/>
        </w:rPr>
      </w:pPr>
    </w:p>
    <w:p w:rsidR="0043175A" w:rsidRDefault="0043175A" w:rsidP="0092751B">
      <w:pPr>
        <w:pStyle w:val="NoramlJNM"/>
        <w:rPr>
          <w:b/>
        </w:rPr>
      </w:pPr>
      <w:proofErr w:type="spellStart"/>
      <w:r>
        <w:rPr>
          <w:b/>
        </w:rPr>
        <w:t>ZigBee</w:t>
      </w:r>
      <w:proofErr w:type="spellEnd"/>
    </w:p>
    <w:p w:rsidR="0043175A" w:rsidRPr="0043175A" w:rsidRDefault="0043175A" w:rsidP="0092751B">
      <w:pPr>
        <w:pStyle w:val="NoramlJNM"/>
        <w:rPr>
          <w:b/>
        </w:rPr>
      </w:pPr>
      <w:r w:rsidRPr="00B64E8D">
        <w:rPr>
          <w:b/>
        </w:rPr>
        <w:t>Conclusión</w:t>
      </w:r>
    </w:p>
    <w:p w:rsidR="00A65311" w:rsidRDefault="00A65311" w:rsidP="0092751B">
      <w:pPr>
        <w:pStyle w:val="NoramlJNM"/>
      </w:pPr>
      <w:r>
        <w:t>¿Por qué BLE?</w:t>
      </w:r>
    </w:p>
    <w:p w:rsidR="00A65311" w:rsidRDefault="00A65311" w:rsidP="0092751B">
      <w:pPr>
        <w:pStyle w:val="NoramlJNM"/>
      </w:pPr>
      <w:r>
        <w:t xml:space="preserve">  Permite crear </w:t>
      </w:r>
      <w:proofErr w:type="spellStart"/>
      <w:r>
        <w:t>Profiles</w:t>
      </w:r>
      <w:proofErr w:type="spellEnd"/>
      <w:r>
        <w:t xml:space="preserve"> propios.</w:t>
      </w:r>
    </w:p>
    <w:p w:rsidR="00A65311" w:rsidRPr="00A65311" w:rsidRDefault="00A65311" w:rsidP="0092751B">
      <w:pPr>
        <w:pStyle w:val="NoramlJNM"/>
      </w:pPr>
    </w:p>
    <w:p w:rsidR="005F6326" w:rsidRDefault="005F6326" w:rsidP="0092751B">
      <w:pPr>
        <w:pStyle w:val="NoramlJNM"/>
        <w:rPr>
          <w:b/>
          <w:sz w:val="28"/>
        </w:rPr>
      </w:pPr>
      <w:r>
        <w:rPr>
          <w:b/>
          <w:sz w:val="28"/>
        </w:rPr>
        <w:br w:type="page"/>
      </w:r>
    </w:p>
    <w:p w:rsidR="00AF0886" w:rsidRPr="00CD6241" w:rsidRDefault="00AF0886" w:rsidP="0092751B">
      <w:pPr>
        <w:pStyle w:val="NoramlJNM"/>
        <w:rPr>
          <w:b/>
          <w:color w:val="000000" w:themeColor="text1"/>
          <w:sz w:val="36"/>
          <w:szCs w:val="36"/>
        </w:rPr>
      </w:pPr>
      <w:r w:rsidRPr="00CD6241">
        <w:rPr>
          <w:b/>
          <w:color w:val="000000" w:themeColor="text1"/>
          <w:sz w:val="36"/>
          <w:szCs w:val="36"/>
        </w:rPr>
        <w:lastRenderedPageBreak/>
        <w:t>Módulos</w:t>
      </w:r>
    </w:p>
    <w:p w:rsidR="009E004F" w:rsidRPr="009408F5" w:rsidRDefault="00AF0886" w:rsidP="0092751B">
      <w:pPr>
        <w:pStyle w:val="NoramlJNM"/>
        <w:rPr>
          <w:color w:val="000000" w:themeColor="text1"/>
        </w:rPr>
      </w:pPr>
      <w:r w:rsidRPr="009408F5">
        <w:rPr>
          <w:color w:val="000000" w:themeColor="text1"/>
        </w:rPr>
        <w:t xml:space="preserve">En la mayoría de los casos que implican un uso del protocolo BLE, el dispositivo con el que interactuar </w:t>
      </w:r>
      <w:r w:rsidR="00096C61" w:rsidRPr="009408F5">
        <w:rPr>
          <w:color w:val="000000" w:themeColor="text1"/>
        </w:rPr>
        <w:t xml:space="preserve">actúa como </w:t>
      </w:r>
      <w:commentRangeStart w:id="8"/>
      <w:r w:rsidR="00096C61" w:rsidRPr="009408F5">
        <w:rPr>
          <w:i/>
          <w:color w:val="000000" w:themeColor="text1"/>
        </w:rPr>
        <w:t>periférico</w:t>
      </w:r>
      <w:r w:rsidR="00096C61" w:rsidRPr="009408F5">
        <w:rPr>
          <w:color w:val="000000" w:themeColor="text1"/>
        </w:rPr>
        <w:t xml:space="preserve"> en lugar de como </w:t>
      </w:r>
      <w:r w:rsidR="00096C61" w:rsidRPr="009408F5">
        <w:rPr>
          <w:i/>
          <w:color w:val="000000" w:themeColor="text1"/>
        </w:rPr>
        <w:t>central</w:t>
      </w:r>
      <w:r w:rsidR="00096C61" w:rsidRPr="009408F5">
        <w:rPr>
          <w:color w:val="000000" w:themeColor="text1"/>
        </w:rPr>
        <w:t xml:space="preserve"> </w:t>
      </w:r>
      <w:commentRangeEnd w:id="8"/>
      <w:r w:rsidR="00096C61" w:rsidRPr="009408F5">
        <w:rPr>
          <w:rStyle w:val="Refdecomentario"/>
          <w:color w:val="000000" w:themeColor="text1"/>
        </w:rPr>
        <w:commentReference w:id="8"/>
      </w:r>
      <w:r w:rsidR="00096C61" w:rsidRPr="009408F5">
        <w:rPr>
          <w:color w:val="000000" w:themeColor="text1"/>
        </w:rPr>
        <w:t xml:space="preserve">(este rol lo asumen los </w:t>
      </w:r>
      <w:proofErr w:type="spellStart"/>
      <w:r w:rsidR="00096C61" w:rsidRPr="009408F5">
        <w:rPr>
          <w:i/>
          <w:color w:val="000000" w:themeColor="text1"/>
        </w:rPr>
        <w:t>smartphones</w:t>
      </w:r>
      <w:proofErr w:type="spellEnd"/>
      <w:r w:rsidR="00096C61" w:rsidRPr="009408F5">
        <w:rPr>
          <w:i/>
          <w:color w:val="000000" w:themeColor="text1"/>
        </w:rPr>
        <w:t xml:space="preserve">, </w:t>
      </w:r>
      <w:proofErr w:type="spellStart"/>
      <w:r w:rsidR="00096C61" w:rsidRPr="009408F5">
        <w:rPr>
          <w:i/>
          <w:color w:val="000000" w:themeColor="text1"/>
        </w:rPr>
        <w:t>tablets</w:t>
      </w:r>
      <w:proofErr w:type="spellEnd"/>
      <w:r w:rsidR="00096C61" w:rsidRPr="009408F5">
        <w:rPr>
          <w:color w:val="000000" w:themeColor="text1"/>
        </w:rPr>
        <w:t xml:space="preserve"> u ordenadores portátiles). En la actualidad existen diversos módulos </w:t>
      </w:r>
      <w:proofErr w:type="spellStart"/>
      <w:r w:rsidR="00096C61" w:rsidRPr="009408F5">
        <w:rPr>
          <w:i/>
          <w:color w:val="000000" w:themeColor="text1"/>
        </w:rPr>
        <w:t>SoC</w:t>
      </w:r>
      <w:proofErr w:type="spellEnd"/>
      <w:r w:rsidR="00096C61" w:rsidRPr="009408F5">
        <w:rPr>
          <w:color w:val="000000" w:themeColor="text1"/>
        </w:rPr>
        <w:t xml:space="preserve"> (</w:t>
      </w:r>
      <w:proofErr w:type="spellStart"/>
      <w:r w:rsidR="00096C61" w:rsidRPr="009408F5">
        <w:rPr>
          <w:i/>
          <w:color w:val="000000" w:themeColor="text1"/>
        </w:rPr>
        <w:t>System-On</w:t>
      </w:r>
      <w:proofErr w:type="spellEnd"/>
      <w:r w:rsidR="00096C61" w:rsidRPr="009408F5">
        <w:rPr>
          <w:i/>
          <w:color w:val="000000" w:themeColor="text1"/>
        </w:rPr>
        <w:t xml:space="preserve"> –Chip</w:t>
      </w:r>
      <w:r w:rsidR="00096C61" w:rsidRPr="009408F5">
        <w:rPr>
          <w:color w:val="000000" w:themeColor="text1"/>
        </w:rPr>
        <w:t>) especialmente diseñados para aplicaciones basadas en BLE (barato y bajo consumo de energía). Algunos de ellos son:</w:t>
      </w:r>
    </w:p>
    <w:p w:rsidR="009E004F" w:rsidRPr="009408F5" w:rsidRDefault="009E004F" w:rsidP="0092751B">
      <w:pPr>
        <w:pStyle w:val="NoramlJNM"/>
        <w:rPr>
          <w:rFonts w:eastAsia="Times New Roman"/>
          <w:color w:val="000000" w:themeColor="text1"/>
          <w:sz w:val="38"/>
          <w:szCs w:val="38"/>
        </w:rPr>
      </w:pPr>
    </w:p>
    <w:p w:rsidR="00B601F3" w:rsidRPr="00CD6241" w:rsidRDefault="00B601F3" w:rsidP="0092751B">
      <w:pPr>
        <w:pStyle w:val="NoramlJNM"/>
        <w:rPr>
          <w:rFonts w:eastAsia="Times New Roman"/>
          <w:color w:val="000000" w:themeColor="text1"/>
          <w:sz w:val="32"/>
          <w:szCs w:val="32"/>
        </w:rPr>
      </w:pPr>
      <w:r w:rsidRPr="00CD6241">
        <w:rPr>
          <w:rFonts w:eastAsia="Times New Roman"/>
          <w:color w:val="000000" w:themeColor="text1"/>
          <w:sz w:val="32"/>
          <w:szCs w:val="32"/>
        </w:rPr>
        <w:t xml:space="preserve">Texas Instruments CC2540 </w:t>
      </w:r>
      <w:r w:rsidR="00B34869" w:rsidRPr="00CD6241">
        <w:rPr>
          <w:rFonts w:eastAsia="Times New Roman"/>
          <w:color w:val="000000" w:themeColor="text1"/>
          <w:sz w:val="32"/>
          <w:szCs w:val="32"/>
        </w:rPr>
        <w:t>y</w:t>
      </w:r>
      <w:r w:rsidRPr="00CD6241">
        <w:rPr>
          <w:rFonts w:eastAsia="Times New Roman"/>
          <w:color w:val="000000" w:themeColor="text1"/>
          <w:sz w:val="32"/>
          <w:szCs w:val="32"/>
        </w:rPr>
        <w:t xml:space="preserve"> CC2541</w:t>
      </w:r>
    </w:p>
    <w:p w:rsidR="009E004F" w:rsidRPr="009408F5" w:rsidRDefault="009E004F" w:rsidP="0092751B">
      <w:pPr>
        <w:pStyle w:val="NoramlJNM"/>
        <w:rPr>
          <w:rFonts w:eastAsia="Times New Roman"/>
          <w:color w:val="000000" w:themeColor="text1"/>
          <w:sz w:val="38"/>
          <w:szCs w:val="38"/>
        </w:rPr>
      </w:pPr>
    </w:p>
    <w:p w:rsidR="00B34869" w:rsidRPr="009408F5" w:rsidRDefault="009E004F" w:rsidP="0092751B">
      <w:pPr>
        <w:pStyle w:val="NoramlJNM"/>
        <w:rPr>
          <w:rFonts w:eastAsia="Times New Roman"/>
          <w:color w:val="000000" w:themeColor="text1"/>
          <w:sz w:val="21"/>
          <w:szCs w:val="21"/>
        </w:rPr>
      </w:pPr>
      <w:r w:rsidRPr="009408F5">
        <w:rPr>
          <w:rFonts w:eastAsia="Times New Roman"/>
          <w:noProof/>
          <w:color w:val="000000" w:themeColor="text1"/>
          <w:sz w:val="38"/>
          <w:szCs w:val="38"/>
        </w:rPr>
        <w:drawing>
          <wp:inline distT="0" distB="0" distL="0" distR="0" wp14:anchorId="50FFFD6C" wp14:editId="07A9E890">
            <wp:extent cx="1905000" cy="139065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2540.jpg"/>
                    <pic:cNvPicPr/>
                  </pic:nvPicPr>
                  <pic:blipFill>
                    <a:blip r:embed="rId16">
                      <a:extLst>
                        <a:ext uri="{28A0092B-C50C-407E-A947-70E740481C1C}">
                          <a14:useLocalDpi xmlns:a14="http://schemas.microsoft.com/office/drawing/2010/main" val="0"/>
                        </a:ext>
                      </a:extLst>
                    </a:blip>
                    <a:stretch>
                      <a:fillRect/>
                    </a:stretch>
                  </pic:blipFill>
                  <pic:spPr>
                    <a:xfrm>
                      <a:off x="0" y="0"/>
                      <a:ext cx="1905000" cy="1390650"/>
                    </a:xfrm>
                    <a:prstGeom prst="rect">
                      <a:avLst/>
                    </a:prstGeom>
                  </pic:spPr>
                </pic:pic>
              </a:graphicData>
            </a:graphic>
          </wp:inline>
        </w:drawing>
      </w:r>
      <w:r w:rsidRPr="009408F5">
        <w:rPr>
          <w:rFonts w:eastAsia="Times New Roman"/>
          <w:noProof/>
          <w:color w:val="000000" w:themeColor="text1"/>
          <w:sz w:val="38"/>
          <w:szCs w:val="38"/>
        </w:rPr>
        <w:drawing>
          <wp:inline distT="0" distB="0" distL="0" distR="0" wp14:anchorId="1C4B8500" wp14:editId="183A1CAE">
            <wp:extent cx="1905000" cy="139065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2541.jpg"/>
                    <pic:cNvPicPr/>
                  </pic:nvPicPr>
                  <pic:blipFill>
                    <a:blip r:embed="rId17">
                      <a:extLst>
                        <a:ext uri="{28A0092B-C50C-407E-A947-70E740481C1C}">
                          <a14:useLocalDpi xmlns:a14="http://schemas.microsoft.com/office/drawing/2010/main" val="0"/>
                        </a:ext>
                      </a:extLst>
                    </a:blip>
                    <a:stretch>
                      <a:fillRect/>
                    </a:stretch>
                  </pic:blipFill>
                  <pic:spPr>
                    <a:xfrm>
                      <a:off x="0" y="0"/>
                      <a:ext cx="1905000" cy="1390650"/>
                    </a:xfrm>
                    <a:prstGeom prst="rect">
                      <a:avLst/>
                    </a:prstGeom>
                  </pic:spPr>
                </pic:pic>
              </a:graphicData>
            </a:graphic>
          </wp:inline>
        </w:drawing>
      </w:r>
    </w:p>
    <w:p w:rsidR="009E004F" w:rsidRPr="009408F5" w:rsidRDefault="009E004F" w:rsidP="0092751B">
      <w:pPr>
        <w:pStyle w:val="NoramlJNM"/>
        <w:rPr>
          <w:rFonts w:eastAsia="Times New Roman"/>
          <w:color w:val="000000" w:themeColor="text1"/>
          <w:sz w:val="21"/>
          <w:szCs w:val="21"/>
        </w:rPr>
      </w:pPr>
    </w:p>
    <w:p w:rsidR="006641D9" w:rsidRPr="00AA2B05" w:rsidRDefault="006641D9" w:rsidP="0092751B">
      <w:pPr>
        <w:pStyle w:val="NoramlJNM"/>
        <w:rPr>
          <w:rFonts w:eastAsia="Times New Roman"/>
          <w:color w:val="000000" w:themeColor="text1"/>
        </w:rPr>
      </w:pPr>
      <w:r w:rsidRPr="00AA2B05">
        <w:rPr>
          <w:rFonts w:eastAsia="Times New Roman"/>
          <w:color w:val="000000" w:themeColor="text1"/>
        </w:rPr>
        <w:t>El CC2540 y su versión mejorada, el CC2541, han sido muy populares durante varios años. Ambos dispositivos incluyen un procesador 8051 que permite ejecutar aplicaciones sin un microcontrolador externo, con lo cual el coste del sistema disminuye. Aunque esto también tiene un inconveniente común en muchas soluciones integradas y es  que la aplicación está atada a este procesador, y en algunos casos los productos requieren más desempeño.</w:t>
      </w:r>
    </w:p>
    <w:p w:rsidR="00B601F3" w:rsidRPr="00AA2B05" w:rsidRDefault="006641D9" w:rsidP="0092751B">
      <w:pPr>
        <w:pStyle w:val="NoramlJNM"/>
        <w:rPr>
          <w:rFonts w:eastAsia="Times New Roman"/>
          <w:color w:val="000000" w:themeColor="text1"/>
        </w:rPr>
      </w:pPr>
      <w:r w:rsidRPr="00AA2B05">
        <w:rPr>
          <w:rFonts w:eastAsia="Times New Roman"/>
          <w:color w:val="000000" w:themeColor="text1"/>
        </w:rPr>
        <w:t>Algunas de las especificaciones del componente son:</w:t>
      </w:r>
    </w:p>
    <w:p w:rsidR="006641D9" w:rsidRPr="00AA2B05" w:rsidRDefault="001D29E7" w:rsidP="0092751B">
      <w:pPr>
        <w:pStyle w:val="NoramlJNM"/>
        <w:rPr>
          <w:rFonts w:eastAsia="Times New Roman"/>
          <w:color w:val="000000" w:themeColor="text1"/>
        </w:rPr>
      </w:pPr>
      <w:r w:rsidRPr="00AA2B05">
        <w:rPr>
          <w:rFonts w:eastAsia="Times New Roman"/>
          <w:color w:val="000000" w:themeColor="text1"/>
        </w:rPr>
        <w:t>Sistema completo</w:t>
      </w:r>
      <w:r w:rsidR="006641D9" w:rsidRPr="00AA2B05">
        <w:rPr>
          <w:rFonts w:eastAsia="Times New Roman"/>
          <w:color w:val="000000" w:themeColor="text1"/>
        </w:rPr>
        <w:t xml:space="preserve"> que integra BLE, microcontrolador y gestión de periféricos.</w:t>
      </w:r>
    </w:p>
    <w:p w:rsidR="006641D9" w:rsidRPr="00AA2B05" w:rsidRDefault="006641D9" w:rsidP="0092751B">
      <w:pPr>
        <w:pStyle w:val="NoramlJNM"/>
        <w:rPr>
          <w:rFonts w:eastAsia="Times New Roman"/>
          <w:color w:val="000000" w:themeColor="text1"/>
        </w:rPr>
      </w:pPr>
      <w:r w:rsidRPr="00AA2B05">
        <w:rPr>
          <w:rFonts w:eastAsia="Times New Roman"/>
          <w:color w:val="000000" w:themeColor="text1"/>
        </w:rPr>
        <w:t>Microcontrolador 8051 con 256kB o 128kB de memoria flash y 8kB de RAM.</w:t>
      </w:r>
    </w:p>
    <w:p w:rsidR="006641D9" w:rsidRPr="00AA2B05" w:rsidRDefault="007812C8" w:rsidP="0092751B">
      <w:pPr>
        <w:pStyle w:val="NoramlJNM"/>
        <w:rPr>
          <w:rFonts w:eastAsia="Times New Roman"/>
          <w:color w:val="000000" w:themeColor="text1"/>
        </w:rPr>
      </w:pPr>
      <w:r w:rsidRPr="00AA2B05">
        <w:rPr>
          <w:rFonts w:eastAsia="Times New Roman"/>
          <w:color w:val="000000" w:themeColor="text1"/>
        </w:rPr>
        <w:t>Empaquetamiento</w:t>
      </w:r>
      <w:r w:rsidR="006641D9" w:rsidRPr="00AA2B05">
        <w:rPr>
          <w:rFonts w:eastAsia="Times New Roman"/>
          <w:color w:val="000000" w:themeColor="text1"/>
        </w:rPr>
        <w:t xml:space="preserve"> 6x6mm QFN</w:t>
      </w:r>
      <w:r w:rsidR="00BE6FB4" w:rsidRPr="00AA2B05">
        <w:rPr>
          <w:rFonts w:eastAsia="Times New Roman"/>
          <w:color w:val="000000" w:themeColor="text1"/>
        </w:rPr>
        <w:t>.</w:t>
      </w:r>
    </w:p>
    <w:p w:rsidR="006641D9" w:rsidRPr="00AA2B05" w:rsidRDefault="006641D9" w:rsidP="0092751B">
      <w:pPr>
        <w:pStyle w:val="NoramlJNM"/>
        <w:rPr>
          <w:rFonts w:eastAsia="Times New Roman"/>
          <w:color w:val="000000" w:themeColor="text1"/>
        </w:rPr>
      </w:pPr>
      <w:r w:rsidRPr="00AA2B05">
        <w:rPr>
          <w:rFonts w:eastAsia="Times New Roman"/>
          <w:color w:val="000000" w:themeColor="text1"/>
        </w:rPr>
        <w:t>Máxima potencia de salida de 0dBm</w:t>
      </w:r>
      <w:r w:rsidR="00BE6FB4" w:rsidRPr="00AA2B05">
        <w:rPr>
          <w:rFonts w:eastAsia="Times New Roman"/>
          <w:color w:val="000000" w:themeColor="text1"/>
        </w:rPr>
        <w:t>.</w:t>
      </w:r>
    </w:p>
    <w:p w:rsidR="006641D9" w:rsidRPr="00AA2B05" w:rsidRDefault="006641D9" w:rsidP="0092751B">
      <w:pPr>
        <w:pStyle w:val="NoramlJNM"/>
        <w:rPr>
          <w:rFonts w:eastAsia="Times New Roman"/>
          <w:color w:val="000000" w:themeColor="text1"/>
        </w:rPr>
      </w:pPr>
      <w:r w:rsidRPr="00AA2B05">
        <w:rPr>
          <w:rFonts w:eastAsia="Times New Roman"/>
          <w:color w:val="000000" w:themeColor="text1"/>
        </w:rPr>
        <w:t>Consumo de corriente RX</w:t>
      </w:r>
      <w:r w:rsidR="002E6B6D" w:rsidRPr="00AA2B05">
        <w:rPr>
          <w:rFonts w:eastAsia="Times New Roman"/>
          <w:color w:val="000000" w:themeColor="text1"/>
        </w:rPr>
        <w:t xml:space="preserve">  de 17</w:t>
      </w:r>
      <w:r w:rsidR="00BE6FB4" w:rsidRPr="00AA2B05">
        <w:rPr>
          <w:rFonts w:eastAsia="Times New Roman"/>
          <w:color w:val="000000" w:themeColor="text1"/>
        </w:rPr>
        <w:t>,</w:t>
      </w:r>
      <w:r w:rsidR="002E6B6D" w:rsidRPr="00AA2B05">
        <w:rPr>
          <w:rFonts w:eastAsia="Times New Roman"/>
          <w:color w:val="000000" w:themeColor="text1"/>
        </w:rPr>
        <w:t>9mA a 14,7mA;</w:t>
      </w:r>
      <w:r w:rsidR="00BE6FB4" w:rsidRPr="00AA2B05">
        <w:rPr>
          <w:rFonts w:eastAsia="Times New Roman"/>
          <w:color w:val="000000" w:themeColor="text1"/>
        </w:rPr>
        <w:t xml:space="preserve"> </w:t>
      </w:r>
      <w:r w:rsidR="002E6B6D" w:rsidRPr="00AA2B05">
        <w:rPr>
          <w:rFonts w:eastAsia="Times New Roman"/>
          <w:color w:val="000000" w:themeColor="text1"/>
        </w:rPr>
        <w:t xml:space="preserve"> y TX 18</w:t>
      </w:r>
      <w:r w:rsidR="00BE6FB4" w:rsidRPr="00AA2B05">
        <w:rPr>
          <w:rFonts w:eastAsia="Times New Roman"/>
          <w:color w:val="000000" w:themeColor="text1"/>
        </w:rPr>
        <w:t>,</w:t>
      </w:r>
      <w:r w:rsidR="002E6B6D" w:rsidRPr="00AA2B05">
        <w:rPr>
          <w:rFonts w:eastAsia="Times New Roman"/>
          <w:color w:val="000000" w:themeColor="text1"/>
        </w:rPr>
        <w:t>2mA a 14</w:t>
      </w:r>
      <w:r w:rsidR="00BE6FB4" w:rsidRPr="00AA2B05">
        <w:rPr>
          <w:rFonts w:eastAsia="Times New Roman"/>
          <w:color w:val="000000" w:themeColor="text1"/>
        </w:rPr>
        <w:t>,</w:t>
      </w:r>
      <w:r w:rsidR="002E6B6D" w:rsidRPr="00AA2B05">
        <w:rPr>
          <w:rFonts w:eastAsia="Times New Roman"/>
          <w:color w:val="000000" w:themeColor="text1"/>
        </w:rPr>
        <w:t>3mA</w:t>
      </w:r>
      <w:r w:rsidR="00BE6FB4" w:rsidRPr="00AA2B05">
        <w:rPr>
          <w:rFonts w:eastAsia="Times New Roman"/>
          <w:color w:val="000000" w:themeColor="text1"/>
        </w:rPr>
        <w:t>.</w:t>
      </w:r>
    </w:p>
    <w:p w:rsidR="006641D9" w:rsidRPr="00AA2B05" w:rsidRDefault="002E6B6D" w:rsidP="0092751B">
      <w:pPr>
        <w:pStyle w:val="NoramlJNM"/>
        <w:rPr>
          <w:rFonts w:eastAsia="Times New Roman"/>
          <w:color w:val="000000" w:themeColor="text1"/>
        </w:rPr>
      </w:pPr>
      <w:r w:rsidRPr="00AA2B05">
        <w:rPr>
          <w:rFonts w:eastAsia="Times New Roman"/>
          <w:color w:val="000000" w:themeColor="text1"/>
        </w:rPr>
        <w:lastRenderedPageBreak/>
        <w:t>Sensibilidad del receptor -94dBm a 1Mbps</w:t>
      </w:r>
      <w:r w:rsidR="00BE6FB4" w:rsidRPr="00AA2B05">
        <w:rPr>
          <w:rFonts w:eastAsia="Times New Roman"/>
          <w:color w:val="000000" w:themeColor="text1"/>
        </w:rPr>
        <w:t>.</w:t>
      </w:r>
    </w:p>
    <w:p w:rsidR="002E6B6D" w:rsidRPr="00AA2B05" w:rsidRDefault="002E6B6D" w:rsidP="0092751B">
      <w:pPr>
        <w:pStyle w:val="NoramlJNM"/>
        <w:rPr>
          <w:rFonts w:eastAsia="Times New Roman"/>
          <w:color w:val="000000" w:themeColor="text1"/>
        </w:rPr>
      </w:pPr>
      <w:r w:rsidRPr="00AA2B05">
        <w:rPr>
          <w:rFonts w:eastAsia="Times New Roman"/>
          <w:color w:val="000000" w:themeColor="text1"/>
        </w:rPr>
        <w:t>Además el dispositivo se completa con diversos periféricos para dar cobertura a todo tipo de productos.</w:t>
      </w:r>
    </w:p>
    <w:p w:rsidR="002E6B6D" w:rsidRPr="00AA2B05" w:rsidRDefault="002E6B6D" w:rsidP="0092751B">
      <w:pPr>
        <w:pStyle w:val="NoramlJNM"/>
        <w:rPr>
          <w:rFonts w:eastAsia="Times New Roman"/>
          <w:color w:val="000000" w:themeColor="text1"/>
        </w:rPr>
      </w:pPr>
      <w:r w:rsidRPr="00AA2B05">
        <w:rPr>
          <w:rFonts w:eastAsia="Times New Roman"/>
          <w:color w:val="000000" w:themeColor="text1"/>
        </w:rPr>
        <w:t xml:space="preserve">Un aspecto importante de los </w:t>
      </w:r>
      <w:r w:rsidR="007812C8" w:rsidRPr="00AA2B05">
        <w:rPr>
          <w:rFonts w:eastAsia="Times New Roman"/>
          <w:color w:val="000000" w:themeColor="text1"/>
        </w:rPr>
        <w:t>dispositivos</w:t>
      </w:r>
      <w:r w:rsidRPr="00AA2B05">
        <w:rPr>
          <w:rFonts w:eastAsia="Times New Roman"/>
          <w:color w:val="000000" w:themeColor="text1"/>
        </w:rPr>
        <w:t xml:space="preserve"> CC2540 y 2541 es el kit de herramientas de desarrollo. La mayoría de los chips actuales de BLE son pequeños dispositivos de radio con software especializado, por lo tanto es este firmware el que gestiona algunas de las funcionalidades de bajo nivel del BLE. Texas Instrume</w:t>
      </w:r>
      <w:r w:rsidR="00FC24E4" w:rsidRPr="00AA2B05">
        <w:rPr>
          <w:rFonts w:eastAsia="Times New Roman"/>
          <w:color w:val="000000" w:themeColor="text1"/>
        </w:rPr>
        <w:t xml:space="preserve">nts provee con frecuencia nuevas y mejoradas versiones de firmware. El desarrollo las aplicaciones está ligado al entorno de desarrollo IAR </w:t>
      </w:r>
      <w:proofErr w:type="spellStart"/>
      <w:r w:rsidR="00FC24E4" w:rsidRPr="00AA2B05">
        <w:rPr>
          <w:rFonts w:eastAsia="Times New Roman"/>
          <w:color w:val="000000" w:themeColor="text1"/>
        </w:rPr>
        <w:t>Workbench</w:t>
      </w:r>
      <w:proofErr w:type="spellEnd"/>
      <w:r w:rsidR="00FC24E4" w:rsidRPr="00AA2B05">
        <w:rPr>
          <w:rFonts w:eastAsia="Times New Roman"/>
          <w:color w:val="000000" w:themeColor="text1"/>
        </w:rPr>
        <w:t xml:space="preserve"> 8051.</w:t>
      </w:r>
    </w:p>
    <w:p w:rsidR="00FC24E4" w:rsidRPr="00AA2B05" w:rsidRDefault="00FC24E4" w:rsidP="0092751B">
      <w:pPr>
        <w:pStyle w:val="NoramlJNM"/>
        <w:rPr>
          <w:rFonts w:eastAsia="Times New Roman"/>
          <w:color w:val="000000" w:themeColor="text1"/>
        </w:rPr>
      </w:pPr>
    </w:p>
    <w:p w:rsidR="00FC24E4" w:rsidRPr="00AA2B05" w:rsidRDefault="00FC24E4" w:rsidP="0092751B">
      <w:pPr>
        <w:pStyle w:val="NoramlJNM"/>
        <w:rPr>
          <w:rFonts w:eastAsia="Times New Roman"/>
          <w:color w:val="000000" w:themeColor="text1"/>
        </w:rPr>
      </w:pPr>
      <w:r w:rsidRPr="00AA2B05">
        <w:rPr>
          <w:rFonts w:eastAsia="Times New Roman"/>
          <w:color w:val="000000" w:themeColor="text1"/>
        </w:rPr>
        <w:t>El dispositivo CC2541 además de radio BLE puede ejecutar otros protocolos propietarios que el CC2540 no es capaz de ejecutar</w:t>
      </w:r>
      <w:r w:rsidR="009E004F" w:rsidRPr="00AA2B05">
        <w:rPr>
          <w:rFonts w:eastAsia="Times New Roman"/>
          <w:color w:val="000000" w:themeColor="text1"/>
        </w:rPr>
        <w:t xml:space="preserve">. Otras diferencias entre ambos </w:t>
      </w:r>
      <w:r w:rsidR="00AA2B05" w:rsidRPr="00AA2B05">
        <w:rPr>
          <w:rFonts w:eastAsia="Times New Roman"/>
          <w:color w:val="000000" w:themeColor="text1"/>
        </w:rPr>
        <w:t>dispositivos</w:t>
      </w:r>
      <w:r w:rsidR="009E004F" w:rsidRPr="00AA2B05">
        <w:rPr>
          <w:rFonts w:eastAsia="Times New Roman"/>
          <w:color w:val="000000" w:themeColor="text1"/>
        </w:rPr>
        <w:t xml:space="preserve"> son:</w:t>
      </w:r>
    </w:p>
    <w:p w:rsidR="009E004F" w:rsidRPr="00AA2B05" w:rsidRDefault="009E004F" w:rsidP="0092751B">
      <w:pPr>
        <w:pStyle w:val="NoramlJNM"/>
        <w:rPr>
          <w:rFonts w:eastAsia="Times New Roman"/>
          <w:color w:val="000000" w:themeColor="text1"/>
        </w:rPr>
      </w:pPr>
      <w:r w:rsidRPr="00AA2B05">
        <w:rPr>
          <w:rFonts w:eastAsia="Times New Roman"/>
          <w:color w:val="000000" w:themeColor="text1"/>
        </w:rPr>
        <w:t xml:space="preserve">La corriente </w:t>
      </w:r>
      <w:proofErr w:type="spellStart"/>
      <w:r w:rsidRPr="00AA2B05">
        <w:rPr>
          <w:rFonts w:eastAsia="Times New Roman"/>
          <w:color w:val="000000" w:themeColor="text1"/>
        </w:rPr>
        <w:t>Rx</w:t>
      </w:r>
      <w:proofErr w:type="spellEnd"/>
      <w:r w:rsidRPr="00AA2B05">
        <w:rPr>
          <w:rFonts w:eastAsia="Times New Roman"/>
          <w:color w:val="000000" w:themeColor="text1"/>
        </w:rPr>
        <w:t xml:space="preserve"> en el modo de menor consumo se </w:t>
      </w:r>
      <w:r w:rsidR="007812C8" w:rsidRPr="00AA2B05">
        <w:rPr>
          <w:rFonts w:eastAsia="Times New Roman"/>
          <w:color w:val="000000" w:themeColor="text1"/>
        </w:rPr>
        <w:t>reduce</w:t>
      </w:r>
      <w:r w:rsidRPr="00AA2B05">
        <w:rPr>
          <w:rFonts w:eastAsia="Times New Roman"/>
          <w:color w:val="000000" w:themeColor="text1"/>
        </w:rPr>
        <w:t xml:space="preserve"> de 19</w:t>
      </w:r>
      <w:r w:rsidR="00BE6FB4" w:rsidRPr="00AA2B05">
        <w:rPr>
          <w:rFonts w:eastAsia="Times New Roman"/>
          <w:color w:val="000000" w:themeColor="text1"/>
        </w:rPr>
        <w:t>,</w:t>
      </w:r>
      <w:r w:rsidRPr="00AA2B05">
        <w:rPr>
          <w:rFonts w:eastAsia="Times New Roman"/>
          <w:color w:val="000000" w:themeColor="text1"/>
        </w:rPr>
        <w:t>6mA a 17</w:t>
      </w:r>
      <w:r w:rsidR="00BE6FB4" w:rsidRPr="00AA2B05">
        <w:rPr>
          <w:rFonts w:eastAsia="Times New Roman"/>
          <w:color w:val="000000" w:themeColor="text1"/>
        </w:rPr>
        <w:t>,</w:t>
      </w:r>
      <w:r w:rsidRPr="00AA2B05">
        <w:rPr>
          <w:rFonts w:eastAsia="Times New Roman"/>
          <w:color w:val="000000" w:themeColor="text1"/>
        </w:rPr>
        <w:t>9mA.</w:t>
      </w:r>
    </w:p>
    <w:p w:rsidR="009E004F" w:rsidRPr="00AA2B05" w:rsidRDefault="009E004F" w:rsidP="0092751B">
      <w:pPr>
        <w:pStyle w:val="NoramlJNM"/>
        <w:rPr>
          <w:rFonts w:eastAsia="Times New Roman"/>
          <w:color w:val="000000" w:themeColor="text1"/>
        </w:rPr>
      </w:pPr>
      <w:r w:rsidRPr="00AA2B05">
        <w:rPr>
          <w:rFonts w:eastAsia="Times New Roman"/>
          <w:color w:val="000000" w:themeColor="text1"/>
        </w:rPr>
        <w:t>CC2541 no tiene interfaz USB.</w:t>
      </w:r>
    </w:p>
    <w:p w:rsidR="009E004F" w:rsidRPr="00AA2B05" w:rsidRDefault="009E004F" w:rsidP="0092751B">
      <w:pPr>
        <w:pStyle w:val="NoramlJNM"/>
        <w:rPr>
          <w:rFonts w:eastAsia="Times New Roman"/>
          <w:color w:val="000000" w:themeColor="text1"/>
        </w:rPr>
      </w:pPr>
      <w:r w:rsidRPr="00AA2B05">
        <w:rPr>
          <w:rFonts w:eastAsia="Times New Roman"/>
          <w:color w:val="000000" w:themeColor="text1"/>
        </w:rPr>
        <w:t>CC2541 tiene interfaz I2C.</w:t>
      </w:r>
    </w:p>
    <w:p w:rsidR="009E004F" w:rsidRPr="00AA2B05" w:rsidRDefault="009E004F" w:rsidP="0092751B">
      <w:pPr>
        <w:pStyle w:val="NoramlJNM"/>
        <w:rPr>
          <w:rFonts w:eastAsia="Times New Roman"/>
          <w:color w:val="000000" w:themeColor="text1"/>
        </w:rPr>
      </w:pPr>
      <w:r w:rsidRPr="00AA2B05">
        <w:rPr>
          <w:rFonts w:eastAsia="Times New Roman"/>
          <w:color w:val="000000" w:themeColor="text1"/>
        </w:rPr>
        <w:t>CC2541 puede transmitir a una potencia de 0dBm, frente a los 4dBm del CC2540.</w:t>
      </w:r>
    </w:p>
    <w:p w:rsidR="00B601F3" w:rsidRPr="00AA2B05" w:rsidRDefault="00B7330D" w:rsidP="0092751B">
      <w:pPr>
        <w:pStyle w:val="NoramlJNM"/>
        <w:rPr>
          <w:rFonts w:eastAsia="Times New Roman"/>
          <w:color w:val="000000" w:themeColor="text1"/>
          <w:u w:val="single"/>
        </w:rPr>
      </w:pPr>
      <w:hyperlink r:id="rId18" w:history="1">
        <w:r w:rsidR="00B601F3" w:rsidRPr="00AA2B05">
          <w:rPr>
            <w:rFonts w:eastAsia="Times New Roman"/>
            <w:color w:val="000000" w:themeColor="text1"/>
            <w:u w:val="single"/>
          </w:rPr>
          <w:t xml:space="preserve">More </w:t>
        </w:r>
        <w:proofErr w:type="spellStart"/>
        <w:r w:rsidR="00B601F3" w:rsidRPr="00AA2B05">
          <w:rPr>
            <w:rFonts w:eastAsia="Times New Roman"/>
            <w:color w:val="000000" w:themeColor="text1"/>
            <w:u w:val="single"/>
          </w:rPr>
          <w:t>Information</w:t>
        </w:r>
        <w:proofErr w:type="spellEnd"/>
        <w:r w:rsidR="00B601F3" w:rsidRPr="00AA2B05">
          <w:rPr>
            <w:rFonts w:eastAsia="Times New Roman"/>
            <w:color w:val="000000" w:themeColor="text1"/>
            <w:u w:val="single"/>
          </w:rPr>
          <w:t xml:space="preserve"> </w:t>
        </w:r>
        <w:proofErr w:type="spellStart"/>
        <w:r w:rsidR="00B601F3" w:rsidRPr="00AA2B05">
          <w:rPr>
            <w:rFonts w:eastAsia="Times New Roman"/>
            <w:color w:val="000000" w:themeColor="text1"/>
            <w:u w:val="single"/>
          </w:rPr>
          <w:t>on</w:t>
        </w:r>
        <w:proofErr w:type="spellEnd"/>
        <w:r w:rsidR="00B601F3" w:rsidRPr="00AA2B05">
          <w:rPr>
            <w:rFonts w:eastAsia="Times New Roman"/>
            <w:color w:val="000000" w:themeColor="text1"/>
            <w:u w:val="single"/>
          </w:rPr>
          <w:t xml:space="preserve"> </w:t>
        </w:r>
        <w:proofErr w:type="spellStart"/>
        <w:r w:rsidR="00B601F3" w:rsidRPr="00AA2B05">
          <w:rPr>
            <w:rFonts w:eastAsia="Times New Roman"/>
            <w:color w:val="000000" w:themeColor="text1"/>
            <w:u w:val="single"/>
          </w:rPr>
          <w:t>the</w:t>
        </w:r>
        <w:proofErr w:type="spellEnd"/>
        <w:r w:rsidR="00B601F3" w:rsidRPr="00AA2B05">
          <w:rPr>
            <w:rFonts w:eastAsia="Times New Roman"/>
            <w:color w:val="000000" w:themeColor="text1"/>
            <w:u w:val="single"/>
          </w:rPr>
          <w:t xml:space="preserve"> CC2541</w:t>
        </w:r>
      </w:hyperlink>
    </w:p>
    <w:p w:rsidR="00D61CF0" w:rsidRPr="009408F5" w:rsidRDefault="00D61CF0" w:rsidP="0092751B">
      <w:pPr>
        <w:pStyle w:val="NoramlJNM"/>
        <w:rPr>
          <w:rFonts w:eastAsia="Times New Roman"/>
          <w:color w:val="000000" w:themeColor="text1"/>
          <w:sz w:val="38"/>
          <w:szCs w:val="38"/>
        </w:rPr>
      </w:pPr>
    </w:p>
    <w:p w:rsidR="00B601F3" w:rsidRPr="00CD6241" w:rsidRDefault="00B601F3" w:rsidP="0092751B">
      <w:pPr>
        <w:pStyle w:val="NoramlJNM"/>
        <w:rPr>
          <w:rFonts w:eastAsia="Times New Roman"/>
          <w:color w:val="000000" w:themeColor="text1"/>
          <w:sz w:val="32"/>
          <w:szCs w:val="32"/>
        </w:rPr>
      </w:pPr>
      <w:proofErr w:type="spellStart"/>
      <w:r w:rsidRPr="00CD6241">
        <w:rPr>
          <w:rFonts w:eastAsia="Times New Roman"/>
          <w:color w:val="000000" w:themeColor="text1"/>
          <w:sz w:val="32"/>
          <w:szCs w:val="32"/>
        </w:rPr>
        <w:t>Nordic</w:t>
      </w:r>
      <w:proofErr w:type="spellEnd"/>
      <w:r w:rsidRPr="00CD6241">
        <w:rPr>
          <w:rFonts w:eastAsia="Times New Roman"/>
          <w:color w:val="000000" w:themeColor="text1"/>
          <w:sz w:val="32"/>
          <w:szCs w:val="32"/>
        </w:rPr>
        <w:t xml:space="preserve"> Semiconductor nRF8001</w:t>
      </w:r>
    </w:p>
    <w:p w:rsidR="00B601F3" w:rsidRPr="009408F5" w:rsidRDefault="00B601F3" w:rsidP="0092751B">
      <w:pPr>
        <w:pStyle w:val="NoramlJNM"/>
        <w:rPr>
          <w:rFonts w:eastAsia="Times New Roman"/>
          <w:color w:val="000000" w:themeColor="text1"/>
          <w:sz w:val="21"/>
          <w:szCs w:val="21"/>
        </w:rPr>
      </w:pPr>
      <w:r w:rsidRPr="009408F5">
        <w:rPr>
          <w:rFonts w:eastAsia="Times New Roman"/>
          <w:noProof/>
          <w:color w:val="000000" w:themeColor="text1"/>
          <w:sz w:val="21"/>
          <w:szCs w:val="21"/>
        </w:rPr>
        <w:drawing>
          <wp:inline distT="0" distB="0" distL="0" distR="0" wp14:anchorId="086B0439" wp14:editId="0C8DBD5A">
            <wp:extent cx="2369185" cy="2051685"/>
            <wp:effectExtent l="0" t="0" r="0" b="5715"/>
            <wp:docPr id="2" name="Imagen 2" descr="nRF8001 Chipset uBlu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F8001 Chipset uBlue 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185" cy="2051685"/>
                    </a:xfrm>
                    <a:prstGeom prst="rect">
                      <a:avLst/>
                    </a:prstGeom>
                    <a:noFill/>
                    <a:ln>
                      <a:noFill/>
                    </a:ln>
                  </pic:spPr>
                </pic:pic>
              </a:graphicData>
            </a:graphic>
          </wp:inline>
        </w:drawing>
      </w:r>
    </w:p>
    <w:p w:rsidR="009E004F" w:rsidRPr="009408F5" w:rsidRDefault="009E004F" w:rsidP="0092751B">
      <w:pPr>
        <w:pStyle w:val="NoramlJNM"/>
        <w:rPr>
          <w:rFonts w:eastAsia="Times New Roman"/>
          <w:color w:val="000000" w:themeColor="text1"/>
          <w:sz w:val="21"/>
          <w:szCs w:val="21"/>
        </w:rPr>
      </w:pPr>
    </w:p>
    <w:p w:rsidR="00D61CF0" w:rsidRPr="00AA2B05" w:rsidRDefault="009E004F" w:rsidP="0092751B">
      <w:pPr>
        <w:pStyle w:val="NoramlJNM"/>
        <w:rPr>
          <w:rFonts w:eastAsia="Times New Roman"/>
          <w:color w:val="000000" w:themeColor="text1"/>
        </w:rPr>
      </w:pPr>
      <w:r w:rsidRPr="00AA2B05">
        <w:rPr>
          <w:rFonts w:eastAsia="Times New Roman"/>
          <w:color w:val="000000" w:themeColor="text1"/>
        </w:rPr>
        <w:t xml:space="preserve">El </w:t>
      </w:r>
      <w:r w:rsidR="007C7E5F" w:rsidRPr="00AA2B05">
        <w:rPr>
          <w:rFonts w:eastAsia="Times New Roman"/>
          <w:color w:val="000000" w:themeColor="text1"/>
        </w:rPr>
        <w:t>nRF8001 es un dispositivo independiente que requiere el uso de un microcontrolador externo,</w:t>
      </w:r>
      <w:r w:rsidR="006A0699" w:rsidRPr="00AA2B05">
        <w:rPr>
          <w:rFonts w:eastAsia="Times New Roman"/>
          <w:color w:val="000000" w:themeColor="text1"/>
        </w:rPr>
        <w:t xml:space="preserve"> el chip se encarga de las tareas de protocolo de bajo nivel. Se controla a través del envío de comandos, datos y de la recepción de eventos por parte del dispositivo. Se conecta al microco</w:t>
      </w:r>
      <w:r w:rsidR="00AA2B05" w:rsidRPr="00AA2B05">
        <w:rPr>
          <w:rFonts w:eastAsia="Times New Roman"/>
          <w:color w:val="000000" w:themeColor="text1"/>
        </w:rPr>
        <w:t>ntrolador generalmente por SPI.</w:t>
      </w:r>
    </w:p>
    <w:p w:rsidR="00D61CF0" w:rsidRPr="00AA2B05" w:rsidRDefault="006A0699" w:rsidP="0092751B">
      <w:pPr>
        <w:pStyle w:val="NoramlJNM"/>
        <w:rPr>
          <w:rFonts w:eastAsia="Times New Roman"/>
          <w:color w:val="000000" w:themeColor="text1"/>
        </w:rPr>
      </w:pPr>
      <w:r w:rsidRPr="00AA2B05">
        <w:rPr>
          <w:rFonts w:eastAsia="Times New Roman"/>
          <w:color w:val="000000" w:themeColor="text1"/>
        </w:rPr>
        <w:t>Este dispositivo aporta el beneficio de adaptar el microcontrolador, por el que se puede elegir este según la experiencia del desarrollador, o según los requerimientos de la aplicación. Sin embargo usar un microcontrolador externo viene ligado a un mayor coste</w:t>
      </w:r>
      <w:r w:rsidR="00D61CF0" w:rsidRPr="00AA2B05">
        <w:rPr>
          <w:rFonts w:eastAsia="Times New Roman"/>
          <w:color w:val="000000" w:themeColor="text1"/>
        </w:rPr>
        <w:t>, además existe una mayor carga de trabajo y responsabilidad en el desarrollador debido a la necesidad de tratar con drivers de bajo nivel para la comunicación entre chip y microcontrolador</w:t>
      </w:r>
      <w:r w:rsidRPr="00AA2B05">
        <w:rPr>
          <w:rFonts w:eastAsia="Times New Roman"/>
          <w:color w:val="000000" w:themeColor="text1"/>
        </w:rPr>
        <w:t>.</w:t>
      </w:r>
    </w:p>
    <w:p w:rsidR="009E004F" w:rsidRPr="00AA2B05" w:rsidRDefault="006A0699" w:rsidP="0092751B">
      <w:pPr>
        <w:pStyle w:val="NoramlJNM"/>
        <w:rPr>
          <w:rFonts w:eastAsia="Times New Roman"/>
          <w:color w:val="000000" w:themeColor="text1"/>
        </w:rPr>
      </w:pPr>
      <w:r w:rsidRPr="00AA2B05">
        <w:rPr>
          <w:rFonts w:eastAsia="Times New Roman"/>
          <w:color w:val="000000" w:themeColor="text1"/>
        </w:rPr>
        <w:t xml:space="preserve"> Algunas de las especificaciones del chip son:</w:t>
      </w:r>
    </w:p>
    <w:p w:rsidR="006A0699" w:rsidRPr="00AA2B05" w:rsidRDefault="006A0699" w:rsidP="0092751B">
      <w:pPr>
        <w:pStyle w:val="NoramlJNM"/>
        <w:rPr>
          <w:rFonts w:eastAsia="Times New Roman"/>
          <w:color w:val="000000" w:themeColor="text1"/>
        </w:rPr>
      </w:pPr>
      <w:r w:rsidRPr="00AA2B05">
        <w:rPr>
          <w:rFonts w:eastAsia="Times New Roman"/>
          <w:color w:val="000000" w:themeColor="text1"/>
        </w:rPr>
        <w:t xml:space="preserve">Versión Bluetooth soportada BLE v4.0 Single </w:t>
      </w:r>
      <w:proofErr w:type="spellStart"/>
      <w:r w:rsidRPr="00AA2B05">
        <w:rPr>
          <w:rFonts w:eastAsia="Times New Roman"/>
          <w:color w:val="000000" w:themeColor="text1"/>
        </w:rPr>
        <w:t>Mode</w:t>
      </w:r>
      <w:proofErr w:type="spellEnd"/>
      <w:r w:rsidR="00717427" w:rsidRPr="00AA2B05">
        <w:rPr>
          <w:rFonts w:eastAsia="Times New Roman"/>
          <w:color w:val="000000" w:themeColor="text1"/>
        </w:rPr>
        <w:t>.</w:t>
      </w:r>
    </w:p>
    <w:p w:rsidR="006A0699" w:rsidRPr="00AA2B05" w:rsidRDefault="006A0699" w:rsidP="0092751B">
      <w:pPr>
        <w:pStyle w:val="NoramlJNM"/>
        <w:rPr>
          <w:rFonts w:eastAsia="Times New Roman"/>
          <w:color w:val="000000" w:themeColor="text1"/>
        </w:rPr>
      </w:pPr>
      <w:r w:rsidRPr="00AA2B05">
        <w:rPr>
          <w:rFonts w:eastAsia="Times New Roman"/>
          <w:color w:val="000000" w:themeColor="text1"/>
        </w:rPr>
        <w:t>Integra el protocolo BLE completo</w:t>
      </w:r>
      <w:r w:rsidR="00717427" w:rsidRPr="00AA2B05">
        <w:rPr>
          <w:rFonts w:eastAsia="Times New Roman"/>
          <w:color w:val="000000" w:themeColor="text1"/>
        </w:rPr>
        <w:t>.</w:t>
      </w:r>
    </w:p>
    <w:p w:rsidR="006A0699" w:rsidRPr="00AA2B05" w:rsidRDefault="006A0699" w:rsidP="0092751B">
      <w:pPr>
        <w:pStyle w:val="NoramlJNM"/>
        <w:rPr>
          <w:rFonts w:eastAsia="Times New Roman"/>
          <w:color w:val="000000" w:themeColor="text1"/>
        </w:rPr>
      </w:pPr>
      <w:r w:rsidRPr="00AA2B05">
        <w:rPr>
          <w:rFonts w:eastAsia="Times New Roman"/>
          <w:color w:val="000000" w:themeColor="text1"/>
        </w:rPr>
        <w:t>Requiere un microcontrolador externo</w:t>
      </w:r>
      <w:r w:rsidR="00717427" w:rsidRPr="00AA2B05">
        <w:rPr>
          <w:rFonts w:eastAsia="Times New Roman"/>
          <w:color w:val="000000" w:themeColor="text1"/>
        </w:rPr>
        <w:t>.</w:t>
      </w:r>
    </w:p>
    <w:p w:rsidR="006A0699" w:rsidRPr="00AA2B05" w:rsidRDefault="006A0699" w:rsidP="0092751B">
      <w:pPr>
        <w:pStyle w:val="NoramlJNM"/>
        <w:rPr>
          <w:rFonts w:eastAsia="Times New Roman"/>
          <w:color w:val="000000" w:themeColor="text1"/>
        </w:rPr>
      </w:pPr>
      <w:r w:rsidRPr="00AA2B05">
        <w:rPr>
          <w:rFonts w:eastAsia="Times New Roman"/>
          <w:color w:val="000000" w:themeColor="text1"/>
        </w:rPr>
        <w:t>Empaquetamiento 6x6mm QFN</w:t>
      </w:r>
      <w:r w:rsidR="00717427" w:rsidRPr="00AA2B05">
        <w:rPr>
          <w:rFonts w:eastAsia="Times New Roman"/>
          <w:color w:val="000000" w:themeColor="text1"/>
        </w:rPr>
        <w:t>.</w:t>
      </w:r>
    </w:p>
    <w:p w:rsidR="00717427" w:rsidRPr="00AA2B05" w:rsidRDefault="00717427" w:rsidP="0092751B">
      <w:pPr>
        <w:pStyle w:val="NoramlJNM"/>
        <w:rPr>
          <w:rFonts w:eastAsia="Times New Roman"/>
          <w:color w:val="000000" w:themeColor="text1"/>
        </w:rPr>
      </w:pPr>
      <w:r w:rsidRPr="00AA2B05">
        <w:rPr>
          <w:rFonts w:eastAsia="Times New Roman"/>
          <w:color w:val="000000" w:themeColor="text1"/>
        </w:rPr>
        <w:t>Consumo de corriente RX  de 8mA  y TX 9,7mA.</w:t>
      </w:r>
    </w:p>
    <w:p w:rsidR="00717427" w:rsidRPr="00AA2B05" w:rsidRDefault="00717427" w:rsidP="0092751B">
      <w:pPr>
        <w:pStyle w:val="NoramlJNM"/>
        <w:rPr>
          <w:rFonts w:eastAsia="Times New Roman"/>
          <w:color w:val="000000" w:themeColor="text1"/>
        </w:rPr>
      </w:pPr>
    </w:p>
    <w:p w:rsidR="006A0699" w:rsidRPr="00AA2B05" w:rsidRDefault="00D61CF0" w:rsidP="0092751B">
      <w:pPr>
        <w:pStyle w:val="NoramlJNM"/>
        <w:rPr>
          <w:rFonts w:eastAsia="Times New Roman"/>
          <w:color w:val="000000" w:themeColor="text1"/>
        </w:rPr>
      </w:pPr>
      <w:r w:rsidRPr="00AA2B05">
        <w:rPr>
          <w:rFonts w:eastAsia="Times New Roman"/>
          <w:color w:val="000000" w:themeColor="text1"/>
        </w:rPr>
        <w:t xml:space="preserve">Otra característica a tener en cuenta es que no es posible enviar paquetes </w:t>
      </w:r>
      <w:proofErr w:type="spellStart"/>
      <w:r w:rsidRPr="00AA2B05">
        <w:rPr>
          <w:rFonts w:eastAsia="Times New Roman"/>
          <w:color w:val="000000" w:themeColor="text1"/>
        </w:rPr>
        <w:t>iBeacon</w:t>
      </w:r>
      <w:proofErr w:type="spellEnd"/>
      <w:r w:rsidRPr="00AA2B05">
        <w:rPr>
          <w:rFonts w:eastAsia="Times New Roman"/>
          <w:color w:val="000000" w:themeColor="text1"/>
        </w:rPr>
        <w:t xml:space="preserve"> debido a limitaciones del fabricante.</w:t>
      </w:r>
    </w:p>
    <w:p w:rsidR="00D61CF0" w:rsidRPr="009408F5" w:rsidRDefault="00D61CF0" w:rsidP="0092751B">
      <w:pPr>
        <w:pStyle w:val="NoramlJNM"/>
        <w:rPr>
          <w:rFonts w:eastAsia="Times New Roman"/>
          <w:color w:val="000000" w:themeColor="text1"/>
          <w:sz w:val="21"/>
          <w:szCs w:val="21"/>
        </w:rPr>
      </w:pPr>
    </w:p>
    <w:p w:rsidR="00D61CF0" w:rsidRPr="009408F5" w:rsidRDefault="00D61CF0" w:rsidP="0092751B">
      <w:pPr>
        <w:pStyle w:val="NoramlJNM"/>
        <w:rPr>
          <w:rFonts w:eastAsia="Times New Roman"/>
          <w:color w:val="000000" w:themeColor="text1"/>
          <w:sz w:val="21"/>
          <w:szCs w:val="21"/>
        </w:rPr>
      </w:pPr>
    </w:p>
    <w:p w:rsidR="00B601F3" w:rsidRPr="00CD6241" w:rsidRDefault="00B601F3" w:rsidP="0092751B">
      <w:pPr>
        <w:pStyle w:val="NoramlJNM"/>
        <w:rPr>
          <w:rFonts w:eastAsia="Times New Roman"/>
          <w:color w:val="000000" w:themeColor="text1"/>
          <w:sz w:val="32"/>
          <w:szCs w:val="32"/>
        </w:rPr>
      </w:pPr>
      <w:proofErr w:type="spellStart"/>
      <w:r w:rsidRPr="00CD6241">
        <w:rPr>
          <w:rFonts w:eastAsia="Times New Roman"/>
          <w:color w:val="000000" w:themeColor="text1"/>
          <w:sz w:val="32"/>
          <w:szCs w:val="32"/>
        </w:rPr>
        <w:t>Nordic</w:t>
      </w:r>
      <w:proofErr w:type="spellEnd"/>
      <w:r w:rsidRPr="00CD6241">
        <w:rPr>
          <w:rFonts w:eastAsia="Times New Roman"/>
          <w:color w:val="000000" w:themeColor="text1"/>
          <w:sz w:val="32"/>
          <w:szCs w:val="32"/>
        </w:rPr>
        <w:t xml:space="preserve"> Semiconductor nRF51822</w:t>
      </w:r>
    </w:p>
    <w:p w:rsidR="00B601F3" w:rsidRPr="009408F5" w:rsidRDefault="00B601F3" w:rsidP="0092751B">
      <w:pPr>
        <w:pStyle w:val="NoramlJNM"/>
        <w:rPr>
          <w:rFonts w:eastAsia="Times New Roman"/>
          <w:color w:val="000000" w:themeColor="text1"/>
          <w:sz w:val="21"/>
          <w:szCs w:val="21"/>
        </w:rPr>
      </w:pPr>
      <w:r w:rsidRPr="009408F5">
        <w:rPr>
          <w:rFonts w:eastAsia="Times New Roman"/>
          <w:noProof/>
          <w:color w:val="000000" w:themeColor="text1"/>
          <w:sz w:val="21"/>
          <w:szCs w:val="21"/>
        </w:rPr>
        <w:lastRenderedPageBreak/>
        <w:drawing>
          <wp:inline distT="0" distB="0" distL="0" distR="0" wp14:anchorId="34A5D37A" wp14:editId="58AEC87C">
            <wp:extent cx="2369185" cy="2067560"/>
            <wp:effectExtent l="0" t="0" r="0" b="8890"/>
            <wp:docPr id="1" name="Imagen 1" descr="nRF51 Series Logo for nRF51822 BLE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F51 Series Logo for nRF51822 BLE So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9185" cy="2067560"/>
                    </a:xfrm>
                    <a:prstGeom prst="rect">
                      <a:avLst/>
                    </a:prstGeom>
                    <a:noFill/>
                    <a:ln>
                      <a:noFill/>
                    </a:ln>
                  </pic:spPr>
                </pic:pic>
              </a:graphicData>
            </a:graphic>
          </wp:inline>
        </w:drawing>
      </w:r>
    </w:p>
    <w:p w:rsidR="00D61CF0" w:rsidRPr="009408F5" w:rsidRDefault="00D61CF0" w:rsidP="0092751B">
      <w:pPr>
        <w:pStyle w:val="NoramlJNM"/>
        <w:rPr>
          <w:rFonts w:eastAsia="Times New Roman"/>
          <w:color w:val="000000" w:themeColor="text1"/>
          <w:sz w:val="21"/>
          <w:szCs w:val="21"/>
        </w:rPr>
      </w:pPr>
    </w:p>
    <w:p w:rsidR="00D61CF0" w:rsidRPr="00CD6241" w:rsidRDefault="00717427" w:rsidP="0092751B">
      <w:pPr>
        <w:pStyle w:val="NoramlJNM"/>
        <w:rPr>
          <w:rFonts w:eastAsia="Times New Roman"/>
          <w:color w:val="000000" w:themeColor="text1"/>
        </w:rPr>
      </w:pPr>
      <w:proofErr w:type="spellStart"/>
      <w:r w:rsidRPr="00CD6241">
        <w:rPr>
          <w:rFonts w:eastAsia="Times New Roman"/>
          <w:color w:val="000000" w:themeColor="text1"/>
        </w:rPr>
        <w:t>Nordic</w:t>
      </w:r>
      <w:proofErr w:type="spellEnd"/>
      <w:r w:rsidRPr="00CD6241">
        <w:rPr>
          <w:rFonts w:eastAsia="Times New Roman"/>
          <w:color w:val="000000" w:themeColor="text1"/>
        </w:rPr>
        <w:t xml:space="preserve"> Semiconductor lanzó el nRF51822 después del nRF80001 como versión </w:t>
      </w:r>
      <w:proofErr w:type="spellStart"/>
      <w:r w:rsidRPr="00CD6241">
        <w:rPr>
          <w:rFonts w:eastAsia="Times New Roman"/>
          <w:color w:val="000000" w:themeColor="text1"/>
        </w:rPr>
        <w:t>SoC</w:t>
      </w:r>
      <w:proofErr w:type="spellEnd"/>
      <w:r w:rsidRPr="00CD6241">
        <w:rPr>
          <w:rFonts w:eastAsia="Times New Roman"/>
          <w:color w:val="000000" w:themeColor="text1"/>
        </w:rPr>
        <w:t xml:space="preserve"> para comunicaciones BLE. De muy pequeño tamaño, incorpora un microprocesador Cortex-M0. El uso de este procesador implica que hay diversas opciones de compiladores para el desarrollo de aplicaciones. Algunos de los valores que distinguen al nRF51822 respecto al nRF80001 son:</w:t>
      </w:r>
    </w:p>
    <w:p w:rsidR="00717427" w:rsidRPr="00CD6241" w:rsidRDefault="00717427" w:rsidP="0092751B">
      <w:pPr>
        <w:pStyle w:val="NoramlJNM"/>
        <w:rPr>
          <w:rFonts w:eastAsia="Times New Roman"/>
          <w:color w:val="000000" w:themeColor="text1"/>
        </w:rPr>
      </w:pPr>
      <w:r w:rsidRPr="00CD6241">
        <w:rPr>
          <w:rFonts w:eastAsia="Times New Roman"/>
          <w:color w:val="000000" w:themeColor="text1"/>
        </w:rPr>
        <w:t xml:space="preserve">Versión de Bluetooth soportada BLE v4.1 single </w:t>
      </w:r>
      <w:proofErr w:type="spellStart"/>
      <w:r w:rsidRPr="00CD6241">
        <w:rPr>
          <w:rFonts w:eastAsia="Times New Roman"/>
          <w:color w:val="000000" w:themeColor="text1"/>
        </w:rPr>
        <w:t>Mode</w:t>
      </w:r>
      <w:proofErr w:type="spellEnd"/>
      <w:r w:rsidRPr="00CD6241">
        <w:rPr>
          <w:rFonts w:eastAsia="Times New Roman"/>
          <w:color w:val="000000" w:themeColor="text1"/>
        </w:rPr>
        <w:t>.</w:t>
      </w:r>
    </w:p>
    <w:p w:rsidR="00717427" w:rsidRPr="00CD6241" w:rsidRDefault="007812C8" w:rsidP="0092751B">
      <w:pPr>
        <w:pStyle w:val="NoramlJNM"/>
        <w:rPr>
          <w:rFonts w:eastAsia="Times New Roman"/>
          <w:color w:val="000000" w:themeColor="text1"/>
        </w:rPr>
      </w:pPr>
      <w:r w:rsidRPr="007812C8">
        <w:rPr>
          <w:rFonts w:eastAsia="Times New Roman"/>
          <w:color w:val="000000" w:themeColor="text1"/>
        </w:rPr>
        <w:t>ARM</w:t>
      </w:r>
      <w:r w:rsidRPr="007812C8">
        <w:rPr>
          <w:rFonts w:eastAsia="Times New Roman"/>
          <w:color w:val="000000" w:themeColor="text1"/>
          <w:vertAlign w:val="superscript"/>
        </w:rPr>
        <w:t>®</w:t>
      </w:r>
      <w:r w:rsidRPr="00CD6241">
        <w:rPr>
          <w:rFonts w:eastAsia="Times New Roman"/>
          <w:color w:val="000000" w:themeColor="text1"/>
        </w:rPr>
        <w:t> </w:t>
      </w:r>
      <w:proofErr w:type="spellStart"/>
      <w:r w:rsidRPr="007812C8">
        <w:rPr>
          <w:rFonts w:eastAsia="Times New Roman"/>
          <w:color w:val="000000" w:themeColor="text1"/>
        </w:rPr>
        <w:t>Cortex</w:t>
      </w:r>
      <w:proofErr w:type="spellEnd"/>
      <w:r w:rsidRPr="007812C8">
        <w:rPr>
          <w:rFonts w:eastAsia="Times New Roman"/>
          <w:color w:val="000000" w:themeColor="text1"/>
        </w:rPr>
        <w:t>™-</w:t>
      </w:r>
      <w:r w:rsidR="00717427" w:rsidRPr="00CD6241">
        <w:rPr>
          <w:rFonts w:eastAsia="Times New Roman"/>
          <w:color w:val="000000" w:themeColor="text1"/>
        </w:rPr>
        <w:t>M0 integrado en el chip, con 256kB o 128kB de memoria flash y 16kB o 32kB de memoria RAM.</w:t>
      </w:r>
    </w:p>
    <w:p w:rsidR="00717427" w:rsidRPr="00CD6241" w:rsidRDefault="00717427" w:rsidP="0092751B">
      <w:pPr>
        <w:pStyle w:val="NoramlJNM"/>
        <w:rPr>
          <w:rFonts w:eastAsia="Times New Roman"/>
          <w:color w:val="000000" w:themeColor="text1"/>
        </w:rPr>
      </w:pPr>
      <w:r w:rsidRPr="00CD6241">
        <w:rPr>
          <w:rFonts w:eastAsia="Times New Roman"/>
          <w:color w:val="000000" w:themeColor="text1"/>
        </w:rPr>
        <w:t>Disponible en empaquetamientos QFN 6x6mm y WLCSP 3.5x3.8mm.</w:t>
      </w:r>
    </w:p>
    <w:p w:rsidR="00717427" w:rsidRPr="00CD6241" w:rsidRDefault="00717427" w:rsidP="0092751B">
      <w:pPr>
        <w:pStyle w:val="NoramlJNM"/>
        <w:rPr>
          <w:rFonts w:eastAsia="Times New Roman"/>
          <w:color w:val="000000" w:themeColor="text1"/>
        </w:rPr>
      </w:pPr>
      <w:r w:rsidRPr="00CD6241">
        <w:rPr>
          <w:rFonts w:eastAsia="Times New Roman"/>
          <w:color w:val="000000" w:themeColor="text1"/>
        </w:rPr>
        <w:t>Voltaje de alimentación de 1.8v-3.6V.</w:t>
      </w:r>
    </w:p>
    <w:p w:rsidR="00717427" w:rsidRPr="00CD6241" w:rsidRDefault="00717427" w:rsidP="0092751B">
      <w:pPr>
        <w:pStyle w:val="NoramlJNM"/>
        <w:rPr>
          <w:rFonts w:eastAsia="Times New Roman"/>
          <w:color w:val="000000" w:themeColor="text1"/>
        </w:rPr>
      </w:pPr>
      <w:r w:rsidRPr="00CD6241">
        <w:rPr>
          <w:rFonts w:eastAsia="Times New Roman"/>
          <w:color w:val="000000" w:themeColor="text1"/>
        </w:rPr>
        <w:t>Consumo de corriente RX  de 12,7mA  y TX  14,6mA.</w:t>
      </w:r>
    </w:p>
    <w:p w:rsidR="00717427" w:rsidRPr="00CD6241" w:rsidRDefault="00717427" w:rsidP="0092751B">
      <w:pPr>
        <w:pStyle w:val="NoramlJNM"/>
        <w:rPr>
          <w:rFonts w:eastAsia="Times New Roman"/>
          <w:color w:val="000000" w:themeColor="text1"/>
        </w:rPr>
      </w:pPr>
    </w:p>
    <w:p w:rsidR="00132161" w:rsidRPr="00CD6241" w:rsidRDefault="00132161" w:rsidP="0092751B">
      <w:pPr>
        <w:pStyle w:val="NoramlJNM"/>
        <w:rPr>
          <w:rFonts w:eastAsia="Times New Roman"/>
          <w:color w:val="000000" w:themeColor="text1"/>
        </w:rPr>
      </w:pPr>
      <w:r w:rsidRPr="00CD6241">
        <w:rPr>
          <w:rFonts w:eastAsia="Times New Roman"/>
          <w:color w:val="000000" w:themeColor="text1"/>
        </w:rPr>
        <w:t xml:space="preserve">Además del protocolo, los chips de </w:t>
      </w:r>
      <w:proofErr w:type="spellStart"/>
      <w:r w:rsidRPr="00CD6241">
        <w:rPr>
          <w:rFonts w:eastAsia="Times New Roman"/>
          <w:color w:val="000000" w:themeColor="text1"/>
        </w:rPr>
        <w:t>Nordic</w:t>
      </w:r>
      <w:proofErr w:type="spellEnd"/>
      <w:r w:rsidRPr="00CD6241">
        <w:rPr>
          <w:rFonts w:eastAsia="Times New Roman"/>
          <w:color w:val="000000" w:themeColor="text1"/>
        </w:rPr>
        <w:t xml:space="preserve"> Semiconductor pueden soportas más protocolos. Soportan protocolos propietarios en la banda de 2.4GHz, con tres diferentes tasas de datos por encima de los 2Mbps. También son compatibles con la gama de dispositivos nRF24L de </w:t>
      </w:r>
      <w:proofErr w:type="spellStart"/>
      <w:r w:rsidRPr="00CD6241">
        <w:rPr>
          <w:rFonts w:eastAsia="Times New Roman"/>
          <w:color w:val="000000" w:themeColor="text1"/>
        </w:rPr>
        <w:t>Nordic</w:t>
      </w:r>
      <w:proofErr w:type="spellEnd"/>
      <w:r w:rsidRPr="00CD6241">
        <w:rPr>
          <w:rFonts w:eastAsia="Times New Roman"/>
          <w:color w:val="000000" w:themeColor="text1"/>
        </w:rPr>
        <w:t xml:space="preserve"> que son ampliamente usados en muchos productos. </w:t>
      </w:r>
    </w:p>
    <w:p w:rsidR="00B601F3" w:rsidRPr="00CD6241" w:rsidRDefault="00132161" w:rsidP="0092751B">
      <w:pPr>
        <w:pStyle w:val="NoramlJNM"/>
        <w:rPr>
          <w:rFonts w:eastAsia="Times New Roman"/>
          <w:color w:val="000000" w:themeColor="text1"/>
        </w:rPr>
      </w:pPr>
      <w:r w:rsidRPr="00CD6241">
        <w:rPr>
          <w:rFonts w:eastAsia="Times New Roman"/>
          <w:color w:val="000000" w:themeColor="text1"/>
          <w:u w:val="single"/>
        </w:rPr>
        <w:t>Más información sobre el  nRF51822</w:t>
      </w:r>
    </w:p>
    <w:p w:rsidR="00132161" w:rsidRPr="009408F5" w:rsidRDefault="00132161" w:rsidP="0092751B">
      <w:pPr>
        <w:pStyle w:val="NoramlJNM"/>
        <w:rPr>
          <w:color w:val="000000" w:themeColor="text1"/>
        </w:rPr>
      </w:pPr>
    </w:p>
    <w:p w:rsidR="00D9406B" w:rsidRPr="00CD6241" w:rsidRDefault="00B7330D" w:rsidP="0092751B">
      <w:pPr>
        <w:pStyle w:val="NoramlJNM"/>
        <w:rPr>
          <w:rFonts w:eastAsia="Times New Roman"/>
          <w:color w:val="000000" w:themeColor="text1"/>
          <w:sz w:val="32"/>
          <w:szCs w:val="32"/>
        </w:rPr>
      </w:pPr>
      <w:hyperlink r:id="rId21" w:history="1">
        <w:proofErr w:type="spellStart"/>
        <w:r w:rsidR="00B601F3" w:rsidRPr="00CD6241">
          <w:rPr>
            <w:rFonts w:eastAsia="Times New Roman"/>
            <w:color w:val="000000" w:themeColor="text1"/>
            <w:sz w:val="32"/>
            <w:szCs w:val="32"/>
          </w:rPr>
          <w:t>Dialog</w:t>
        </w:r>
        <w:proofErr w:type="spellEnd"/>
        <w:r w:rsidR="00B601F3" w:rsidRPr="00CD6241">
          <w:rPr>
            <w:rFonts w:eastAsia="Times New Roman"/>
            <w:color w:val="000000" w:themeColor="text1"/>
            <w:sz w:val="32"/>
            <w:szCs w:val="32"/>
          </w:rPr>
          <w:t xml:space="preserve"> Semiconductor DA14580</w:t>
        </w:r>
      </w:hyperlink>
    </w:p>
    <w:p w:rsidR="00D9406B" w:rsidRPr="00AA2B05" w:rsidRDefault="00D9406B" w:rsidP="0092751B">
      <w:pPr>
        <w:pStyle w:val="NoramlJNM"/>
        <w:rPr>
          <w:rFonts w:eastAsia="Times New Roman"/>
          <w:color w:val="000000" w:themeColor="text1"/>
        </w:rPr>
      </w:pPr>
      <w:r w:rsidRPr="00AA2B05">
        <w:rPr>
          <w:rFonts w:eastAsia="Times New Roman"/>
          <w:color w:val="000000" w:themeColor="text1"/>
        </w:rPr>
        <w:lastRenderedPageBreak/>
        <w:t>El chip DA14580 no tiene memoria flash integrada, lo que disminuye el consumo de energía y abarata su coste ya que la memoria flash requiere circuitos especializados y voltajes más altos. Algunas de sus características son:</w:t>
      </w:r>
    </w:p>
    <w:p w:rsidR="00D9406B" w:rsidRPr="00AA2B05" w:rsidRDefault="00D9406B" w:rsidP="0092751B">
      <w:pPr>
        <w:pStyle w:val="NoramlJNM"/>
        <w:rPr>
          <w:rFonts w:eastAsia="Times New Roman"/>
          <w:color w:val="000000" w:themeColor="text1"/>
        </w:rPr>
      </w:pPr>
      <w:r w:rsidRPr="00AA2B05">
        <w:rPr>
          <w:rFonts w:eastAsia="Times New Roman"/>
          <w:color w:val="000000" w:themeColor="text1"/>
        </w:rPr>
        <w:t xml:space="preserve">Versión de Bluetooth soportado BLE v4.1 Single </w:t>
      </w:r>
      <w:proofErr w:type="spellStart"/>
      <w:r w:rsidRPr="00AA2B05">
        <w:rPr>
          <w:rFonts w:eastAsia="Times New Roman"/>
          <w:color w:val="000000" w:themeColor="text1"/>
        </w:rPr>
        <w:t>Mode</w:t>
      </w:r>
      <w:proofErr w:type="spellEnd"/>
      <w:r w:rsidRPr="00AA2B05">
        <w:rPr>
          <w:rFonts w:eastAsia="Times New Roman"/>
          <w:color w:val="000000" w:themeColor="text1"/>
        </w:rPr>
        <w:t>.</w:t>
      </w:r>
    </w:p>
    <w:p w:rsidR="00D9406B" w:rsidRPr="00AA2B05" w:rsidRDefault="008D7183" w:rsidP="0092751B">
      <w:pPr>
        <w:pStyle w:val="NoramlJNM"/>
        <w:rPr>
          <w:rFonts w:eastAsia="Times New Roman"/>
          <w:color w:val="000000" w:themeColor="text1"/>
        </w:rPr>
      </w:pPr>
      <w:r w:rsidRPr="00AA2B05">
        <w:rPr>
          <w:rFonts w:eastAsia="Times New Roman"/>
          <w:color w:val="000000" w:themeColor="text1"/>
        </w:rPr>
        <w:t>Incorpora</w:t>
      </w:r>
      <w:r w:rsidR="00D9406B" w:rsidRPr="00AA2B05">
        <w:rPr>
          <w:rFonts w:eastAsia="Times New Roman"/>
          <w:color w:val="000000" w:themeColor="text1"/>
        </w:rPr>
        <w:t xml:space="preserve"> un microprocesador </w:t>
      </w:r>
      <w:r w:rsidR="007812C8" w:rsidRPr="007812C8">
        <w:rPr>
          <w:rFonts w:eastAsia="Times New Roman"/>
          <w:color w:val="000000" w:themeColor="text1"/>
        </w:rPr>
        <w:t>ARM</w:t>
      </w:r>
      <w:r w:rsidR="007812C8" w:rsidRPr="007812C8">
        <w:rPr>
          <w:rFonts w:eastAsia="Times New Roman"/>
          <w:color w:val="000000" w:themeColor="text1"/>
          <w:vertAlign w:val="superscript"/>
        </w:rPr>
        <w:t>®</w:t>
      </w:r>
      <w:r w:rsidR="007812C8" w:rsidRPr="00AA2B05">
        <w:rPr>
          <w:rFonts w:eastAsia="Times New Roman"/>
          <w:color w:val="000000" w:themeColor="text1"/>
        </w:rPr>
        <w:t> </w:t>
      </w:r>
      <w:proofErr w:type="spellStart"/>
      <w:r w:rsidR="007812C8" w:rsidRPr="007812C8">
        <w:rPr>
          <w:rFonts w:eastAsia="Times New Roman"/>
          <w:color w:val="000000" w:themeColor="text1"/>
        </w:rPr>
        <w:t>Cortex</w:t>
      </w:r>
      <w:proofErr w:type="spellEnd"/>
      <w:r w:rsidR="007812C8" w:rsidRPr="007812C8">
        <w:rPr>
          <w:rFonts w:eastAsia="Times New Roman"/>
          <w:color w:val="000000" w:themeColor="text1"/>
        </w:rPr>
        <w:t>™-</w:t>
      </w:r>
      <w:r w:rsidR="00D9406B" w:rsidRPr="00AA2B05">
        <w:rPr>
          <w:rFonts w:eastAsia="Times New Roman"/>
          <w:color w:val="000000" w:themeColor="text1"/>
        </w:rPr>
        <w:t>M0 que se ejecuta a 16MHz, con 32kB de memoria PROM (memoria de sólo lectura programable una sola vez).</w:t>
      </w:r>
    </w:p>
    <w:p w:rsidR="00D9406B" w:rsidRPr="00AA2B05" w:rsidRDefault="00D9406B" w:rsidP="0092751B">
      <w:pPr>
        <w:pStyle w:val="NoramlJNM"/>
        <w:rPr>
          <w:rFonts w:eastAsia="Times New Roman"/>
          <w:color w:val="000000" w:themeColor="text1"/>
        </w:rPr>
      </w:pPr>
      <w:r w:rsidRPr="00AA2B05">
        <w:rPr>
          <w:rFonts w:eastAsia="Times New Roman"/>
          <w:color w:val="000000" w:themeColor="text1"/>
        </w:rPr>
        <w:t>Disponible en empaquetamientos QFN 6x6mm, 5x5mm y WLCSP 2.5x2.5mm.</w:t>
      </w:r>
    </w:p>
    <w:p w:rsidR="00D9406B" w:rsidRPr="00AA2B05" w:rsidRDefault="00D9406B" w:rsidP="0092751B">
      <w:pPr>
        <w:pStyle w:val="NoramlJNM"/>
        <w:rPr>
          <w:rFonts w:eastAsia="Times New Roman"/>
          <w:color w:val="000000" w:themeColor="text1"/>
        </w:rPr>
      </w:pPr>
      <w:r w:rsidRPr="00AA2B05">
        <w:rPr>
          <w:rFonts w:eastAsia="Times New Roman"/>
          <w:color w:val="000000" w:themeColor="text1"/>
        </w:rPr>
        <w:t>Voltaje de alimentación de0.9V-3.6V</w:t>
      </w:r>
    </w:p>
    <w:p w:rsidR="00D9406B" w:rsidRPr="00AA2B05" w:rsidRDefault="00D9406B" w:rsidP="0092751B">
      <w:pPr>
        <w:pStyle w:val="NoramlJNM"/>
        <w:rPr>
          <w:rFonts w:eastAsia="Times New Roman"/>
          <w:color w:val="000000" w:themeColor="text1"/>
        </w:rPr>
      </w:pPr>
      <w:r w:rsidRPr="00AA2B05">
        <w:rPr>
          <w:rFonts w:eastAsia="Times New Roman"/>
          <w:color w:val="000000" w:themeColor="text1"/>
        </w:rPr>
        <w:t>Impedancia de salida para RF de 50 Ohm</w:t>
      </w:r>
    </w:p>
    <w:p w:rsidR="00D9406B" w:rsidRPr="00AA2B05" w:rsidRDefault="00D9406B" w:rsidP="0092751B">
      <w:pPr>
        <w:pStyle w:val="NoramlJNM"/>
        <w:rPr>
          <w:rFonts w:eastAsia="Times New Roman"/>
          <w:color w:val="000000" w:themeColor="text1"/>
        </w:rPr>
      </w:pPr>
      <w:r w:rsidRPr="00AA2B05">
        <w:rPr>
          <w:rFonts w:eastAsia="Times New Roman"/>
          <w:color w:val="000000" w:themeColor="text1"/>
        </w:rPr>
        <w:t>10-bit ADC</w:t>
      </w:r>
    </w:p>
    <w:p w:rsidR="00790F7D" w:rsidRPr="00AA2B05" w:rsidRDefault="00790F7D" w:rsidP="0092751B">
      <w:pPr>
        <w:pStyle w:val="NoramlJNM"/>
        <w:rPr>
          <w:rFonts w:eastAsia="Times New Roman"/>
          <w:color w:val="000000" w:themeColor="text1"/>
        </w:rPr>
      </w:pPr>
      <w:r w:rsidRPr="00AA2B05">
        <w:rPr>
          <w:rFonts w:eastAsia="Times New Roman"/>
          <w:color w:val="000000" w:themeColor="text1"/>
        </w:rPr>
        <w:t>Consumo de corriente en TX y RX de 4,9mA.</w:t>
      </w:r>
    </w:p>
    <w:p w:rsidR="00790F7D" w:rsidRPr="00AA2B05" w:rsidRDefault="00790F7D" w:rsidP="0092751B">
      <w:pPr>
        <w:pStyle w:val="NoramlJNM"/>
        <w:rPr>
          <w:rFonts w:eastAsia="Times New Roman"/>
          <w:color w:val="000000" w:themeColor="text1"/>
        </w:rPr>
      </w:pPr>
    </w:p>
    <w:p w:rsidR="00D9406B" w:rsidRPr="00AA2B05" w:rsidRDefault="00D9406B" w:rsidP="0092751B">
      <w:pPr>
        <w:pStyle w:val="NoramlJNM"/>
        <w:rPr>
          <w:color w:val="000000" w:themeColor="text1"/>
          <w:shd w:val="clear" w:color="auto" w:fill="FFFFFF"/>
        </w:rPr>
      </w:pPr>
      <w:r w:rsidRPr="00AA2B05">
        <w:rPr>
          <w:rFonts w:eastAsia="Times New Roman"/>
          <w:color w:val="000000" w:themeColor="text1"/>
        </w:rPr>
        <w:t>En las memorias tipo PROM (</w:t>
      </w:r>
      <w:proofErr w:type="spellStart"/>
      <w:r w:rsidRPr="00AA2B05">
        <w:rPr>
          <w:rFonts w:eastAsia="Times New Roman"/>
          <w:color w:val="000000" w:themeColor="text1"/>
        </w:rPr>
        <w:t>One</w:t>
      </w:r>
      <w:proofErr w:type="spellEnd"/>
      <w:r w:rsidRPr="00AA2B05">
        <w:rPr>
          <w:rFonts w:eastAsia="Times New Roman"/>
          <w:color w:val="000000" w:themeColor="text1"/>
        </w:rPr>
        <w:t xml:space="preserve">-Time </w:t>
      </w:r>
      <w:proofErr w:type="spellStart"/>
      <w:r w:rsidRPr="00AA2B05">
        <w:rPr>
          <w:rFonts w:eastAsia="Times New Roman"/>
          <w:color w:val="000000" w:themeColor="text1"/>
        </w:rPr>
        <w:t>Programmable</w:t>
      </w:r>
      <w:proofErr w:type="spellEnd"/>
      <w:r w:rsidRPr="00AA2B05">
        <w:rPr>
          <w:rFonts w:eastAsia="Times New Roman"/>
          <w:color w:val="000000" w:themeColor="text1"/>
        </w:rPr>
        <w:t xml:space="preserve"> </w:t>
      </w:r>
      <w:proofErr w:type="spellStart"/>
      <w:r w:rsidRPr="00AA2B05">
        <w:rPr>
          <w:rFonts w:eastAsia="Times New Roman"/>
          <w:color w:val="000000" w:themeColor="text1"/>
        </w:rPr>
        <w:t>Memory</w:t>
      </w:r>
      <w:proofErr w:type="spellEnd"/>
      <w:r w:rsidRPr="00AA2B05">
        <w:rPr>
          <w:rFonts w:eastAsia="Times New Roman"/>
          <w:color w:val="000000" w:themeColor="text1"/>
        </w:rPr>
        <w:t>),</w:t>
      </w:r>
      <w:r w:rsidRPr="00AA2B05">
        <w:rPr>
          <w:color w:val="000000" w:themeColor="text1"/>
          <w:shd w:val="clear" w:color="auto" w:fill="FFFFFF"/>
        </w:rPr>
        <w:t xml:space="preserve"> el valor de cada</w:t>
      </w:r>
      <w:r w:rsidRPr="00AA2B05">
        <w:rPr>
          <w:rStyle w:val="apple-converted-space"/>
          <w:color w:val="000000" w:themeColor="text1"/>
          <w:shd w:val="clear" w:color="auto" w:fill="FFFFFF"/>
        </w:rPr>
        <w:t> </w:t>
      </w:r>
      <w:r w:rsidRPr="00AA2B05">
        <w:rPr>
          <w:color w:val="000000" w:themeColor="text1"/>
          <w:shd w:val="clear" w:color="auto" w:fill="FFFFFF"/>
        </w:rPr>
        <w:t>bit</w:t>
      </w:r>
      <w:r w:rsidRPr="00AA2B05">
        <w:rPr>
          <w:rStyle w:val="apple-converted-space"/>
          <w:color w:val="000000" w:themeColor="text1"/>
          <w:shd w:val="clear" w:color="auto" w:fill="FFFFFF"/>
        </w:rPr>
        <w:t> </w:t>
      </w:r>
      <w:r w:rsidRPr="00AA2B05">
        <w:rPr>
          <w:color w:val="000000" w:themeColor="text1"/>
          <w:shd w:val="clear" w:color="auto" w:fill="FFFFFF"/>
        </w:rPr>
        <w:t>depende del estado de un</w:t>
      </w:r>
      <w:r w:rsidRPr="00AA2B05">
        <w:rPr>
          <w:rStyle w:val="apple-converted-space"/>
          <w:color w:val="000000" w:themeColor="text1"/>
          <w:shd w:val="clear" w:color="auto" w:fill="FFFFFF"/>
        </w:rPr>
        <w:t> </w:t>
      </w:r>
      <w:r w:rsidRPr="00AA2B05">
        <w:rPr>
          <w:color w:val="000000" w:themeColor="text1"/>
          <w:shd w:val="clear" w:color="auto" w:fill="FFFFFF"/>
        </w:rPr>
        <w:t>fusible</w:t>
      </w:r>
      <w:r w:rsidRPr="00AA2B05">
        <w:rPr>
          <w:rStyle w:val="apple-converted-space"/>
          <w:color w:val="000000" w:themeColor="text1"/>
          <w:shd w:val="clear" w:color="auto" w:fill="FFFFFF"/>
        </w:rPr>
        <w:t> </w:t>
      </w:r>
      <w:r w:rsidRPr="00AA2B05">
        <w:rPr>
          <w:color w:val="000000" w:themeColor="text1"/>
          <w:shd w:val="clear" w:color="auto" w:fill="FFFFFF"/>
        </w:rPr>
        <w:t>que puede ser quemado una sola vez. Por esto la memoria puede ser programada una sola vez.</w:t>
      </w:r>
      <w:r w:rsidR="008D7183" w:rsidRPr="00AA2B05">
        <w:rPr>
          <w:color w:val="000000" w:themeColor="text1"/>
          <w:shd w:val="clear" w:color="auto" w:fill="FFFFFF"/>
        </w:rPr>
        <w:t xml:space="preserve"> Para el desarrollo, la aplicación y el protocolo se cargan en la memoria vía JTAG. El dispositivo puede conectarse a una memoria externa vía SPI o I2C para cargar el firmware. Aunque no es tan flexible como tener una memoria flash en el chip, puede ser usada para actualizaciones de firmware.</w:t>
      </w:r>
    </w:p>
    <w:p w:rsidR="008D7183" w:rsidRPr="00AA2B05" w:rsidRDefault="008D7183" w:rsidP="0092751B">
      <w:pPr>
        <w:pStyle w:val="NoramlJNM"/>
        <w:rPr>
          <w:color w:val="000000" w:themeColor="text1"/>
          <w:shd w:val="clear" w:color="auto" w:fill="FFFFFF"/>
        </w:rPr>
      </w:pPr>
      <w:r w:rsidRPr="00AA2B05">
        <w:rPr>
          <w:color w:val="000000" w:themeColor="text1"/>
          <w:shd w:val="clear" w:color="auto" w:fill="FFFFFF"/>
        </w:rPr>
        <w:t xml:space="preserve">Puesto que la salida para RF ya está ajustada a 50 </w:t>
      </w:r>
      <w:proofErr w:type="spellStart"/>
      <w:r w:rsidRPr="00AA2B05">
        <w:rPr>
          <w:color w:val="000000" w:themeColor="text1"/>
          <w:shd w:val="clear" w:color="auto" w:fill="FFFFFF"/>
        </w:rPr>
        <w:t>Ohms</w:t>
      </w:r>
      <w:proofErr w:type="spellEnd"/>
      <w:r w:rsidRPr="00AA2B05">
        <w:rPr>
          <w:color w:val="000000" w:themeColor="text1"/>
          <w:shd w:val="clear" w:color="auto" w:fill="FFFFFF"/>
        </w:rPr>
        <w:t xml:space="preserve">, no son necesarios componentes externos. </w:t>
      </w:r>
    </w:p>
    <w:p w:rsidR="008D7183" w:rsidRPr="00AA2B05" w:rsidRDefault="008D7183" w:rsidP="0092751B">
      <w:pPr>
        <w:pStyle w:val="NoramlJNM"/>
        <w:rPr>
          <w:rFonts w:eastAsia="Times New Roman"/>
          <w:color w:val="000000" w:themeColor="text1"/>
        </w:rPr>
      </w:pPr>
      <w:r w:rsidRPr="00AA2B05">
        <w:rPr>
          <w:color w:val="000000" w:themeColor="text1"/>
          <w:shd w:val="clear" w:color="auto" w:fill="FFFFFF"/>
        </w:rPr>
        <w:t>Al ser un componente con el consumo de corriente más bajo actualmente en el mercado, es un opción atractiva para productos que necesiten consumir poca corriente durante muchos años.</w:t>
      </w:r>
    </w:p>
    <w:p w:rsidR="0072056F" w:rsidRPr="009408F5" w:rsidRDefault="0072056F" w:rsidP="0092751B">
      <w:pPr>
        <w:pStyle w:val="NoramlJNM"/>
        <w:rPr>
          <w:rFonts w:eastAsia="Times New Roman"/>
          <w:color w:val="000000" w:themeColor="text1"/>
          <w:sz w:val="38"/>
          <w:szCs w:val="38"/>
        </w:rPr>
      </w:pPr>
    </w:p>
    <w:p w:rsidR="0072056F" w:rsidRPr="009408F5" w:rsidRDefault="0072056F" w:rsidP="0092751B">
      <w:pPr>
        <w:pStyle w:val="NoramlJNM"/>
        <w:rPr>
          <w:rFonts w:eastAsia="Times New Roman"/>
          <w:color w:val="000000" w:themeColor="text1"/>
          <w:sz w:val="38"/>
          <w:szCs w:val="38"/>
        </w:rPr>
      </w:pPr>
    </w:p>
    <w:p w:rsidR="00AB69BE" w:rsidRPr="009408F5" w:rsidRDefault="00AB69BE" w:rsidP="0092751B">
      <w:pPr>
        <w:pStyle w:val="NoramlJNM"/>
        <w:rPr>
          <w:rFonts w:eastAsia="Times New Roman"/>
          <w:color w:val="000000" w:themeColor="text1"/>
          <w:sz w:val="38"/>
          <w:szCs w:val="38"/>
        </w:rPr>
      </w:pPr>
      <w:r w:rsidRPr="009408F5">
        <w:rPr>
          <w:rFonts w:eastAsia="Times New Roman"/>
          <w:color w:val="000000" w:themeColor="text1"/>
          <w:sz w:val="38"/>
          <w:szCs w:val="38"/>
        </w:rPr>
        <w:br w:type="page"/>
      </w:r>
    </w:p>
    <w:p w:rsidR="00B601F3" w:rsidRPr="00CD6241" w:rsidRDefault="00B601F3" w:rsidP="0092751B">
      <w:pPr>
        <w:pStyle w:val="NoramlJNM"/>
        <w:rPr>
          <w:rFonts w:eastAsia="Times New Roman"/>
          <w:color w:val="000000" w:themeColor="text1"/>
          <w:sz w:val="32"/>
          <w:szCs w:val="32"/>
        </w:rPr>
      </w:pPr>
      <w:proofErr w:type="spellStart"/>
      <w:r w:rsidRPr="00CD6241">
        <w:rPr>
          <w:rFonts w:eastAsia="Times New Roman"/>
          <w:color w:val="000000" w:themeColor="text1"/>
          <w:sz w:val="32"/>
          <w:szCs w:val="32"/>
        </w:rPr>
        <w:lastRenderedPageBreak/>
        <w:t>Cypress</w:t>
      </w:r>
      <w:proofErr w:type="spellEnd"/>
      <w:r w:rsidRPr="00CD6241">
        <w:rPr>
          <w:rFonts w:eastAsia="Times New Roman"/>
          <w:color w:val="000000" w:themeColor="text1"/>
          <w:sz w:val="32"/>
          <w:szCs w:val="32"/>
        </w:rPr>
        <w:t> Semiconductor </w:t>
      </w:r>
      <w:proofErr w:type="spellStart"/>
      <w:r w:rsidRPr="00CD6241">
        <w:rPr>
          <w:rFonts w:eastAsia="Times New Roman"/>
          <w:color w:val="000000" w:themeColor="text1"/>
          <w:sz w:val="32"/>
          <w:szCs w:val="32"/>
        </w:rPr>
        <w:t>PSoC</w:t>
      </w:r>
      <w:proofErr w:type="spellEnd"/>
      <w:r w:rsidRPr="00CD6241">
        <w:rPr>
          <w:rFonts w:eastAsia="Times New Roman"/>
          <w:color w:val="000000" w:themeColor="text1"/>
          <w:sz w:val="32"/>
          <w:szCs w:val="32"/>
        </w:rPr>
        <w:t xml:space="preserve"> 4 BLE / </w:t>
      </w:r>
      <w:proofErr w:type="spellStart"/>
      <w:r w:rsidRPr="00CD6241">
        <w:rPr>
          <w:rFonts w:eastAsia="Times New Roman"/>
          <w:color w:val="000000" w:themeColor="text1"/>
          <w:sz w:val="32"/>
          <w:szCs w:val="32"/>
        </w:rPr>
        <w:t>PRoC</w:t>
      </w:r>
      <w:proofErr w:type="spellEnd"/>
      <w:r w:rsidRPr="00CD6241">
        <w:rPr>
          <w:rFonts w:eastAsia="Times New Roman"/>
          <w:color w:val="000000" w:themeColor="text1"/>
          <w:sz w:val="32"/>
          <w:szCs w:val="32"/>
        </w:rPr>
        <w:t xml:space="preserve"> BLE</w:t>
      </w:r>
    </w:p>
    <w:p w:rsidR="00790F7D" w:rsidRPr="009408F5" w:rsidRDefault="00790F7D" w:rsidP="0092751B">
      <w:pPr>
        <w:pStyle w:val="NoramlJNM"/>
        <w:rPr>
          <w:rFonts w:eastAsia="Times New Roman"/>
          <w:color w:val="000000" w:themeColor="text1"/>
          <w:sz w:val="21"/>
          <w:szCs w:val="21"/>
        </w:rPr>
      </w:pPr>
    </w:p>
    <w:p w:rsidR="00790F7D" w:rsidRPr="00AA2B05" w:rsidRDefault="00AB69BE" w:rsidP="0092751B">
      <w:pPr>
        <w:pStyle w:val="NoramlJNM"/>
        <w:rPr>
          <w:rFonts w:eastAsia="Times New Roman"/>
          <w:color w:val="000000" w:themeColor="text1"/>
        </w:rPr>
      </w:pPr>
      <w:proofErr w:type="spellStart"/>
      <w:r w:rsidRPr="00AA2B05">
        <w:rPr>
          <w:rFonts w:eastAsia="Times New Roman"/>
          <w:color w:val="000000" w:themeColor="text1"/>
        </w:rPr>
        <w:t>Cypress</w:t>
      </w:r>
      <w:proofErr w:type="spellEnd"/>
      <w:r w:rsidRPr="00AA2B05">
        <w:rPr>
          <w:rFonts w:eastAsia="Times New Roman"/>
          <w:color w:val="000000" w:themeColor="text1"/>
        </w:rPr>
        <w:t xml:space="preserve"> ha anunciado recientemente sus dispositivos BLE. Han integrado el BLE a su familia de dispositivos </w:t>
      </w:r>
      <w:proofErr w:type="spellStart"/>
      <w:r w:rsidRPr="00AA2B05">
        <w:rPr>
          <w:rFonts w:eastAsia="Times New Roman"/>
          <w:color w:val="000000" w:themeColor="text1"/>
        </w:rPr>
        <w:t>PSoC</w:t>
      </w:r>
      <w:proofErr w:type="spellEnd"/>
      <w:r w:rsidRPr="00AA2B05">
        <w:rPr>
          <w:rFonts w:eastAsia="Times New Roman"/>
          <w:color w:val="000000" w:themeColor="text1"/>
        </w:rPr>
        <w:t xml:space="preserve"> 4.</w:t>
      </w:r>
      <w:r w:rsidR="00E20B2B" w:rsidRPr="00AA2B05">
        <w:rPr>
          <w:rFonts w:eastAsia="Times New Roman"/>
          <w:color w:val="000000" w:themeColor="text1"/>
        </w:rPr>
        <w:t xml:space="preserve"> Si un sistema puede hacer uso de los periféricos y de los bloques flexibles analógico/digitales de la arquitectura </w:t>
      </w:r>
      <w:proofErr w:type="spellStart"/>
      <w:r w:rsidR="00E20B2B" w:rsidRPr="00AA2B05">
        <w:rPr>
          <w:rFonts w:eastAsia="Times New Roman"/>
          <w:color w:val="000000" w:themeColor="text1"/>
        </w:rPr>
        <w:t>PSoC</w:t>
      </w:r>
      <w:proofErr w:type="spellEnd"/>
      <w:r w:rsidR="00E20B2B" w:rsidRPr="00AA2B05">
        <w:rPr>
          <w:rFonts w:eastAsia="Times New Roman"/>
          <w:color w:val="000000" w:themeColor="text1"/>
        </w:rPr>
        <w:t>, entonces añadir BLE es sencillo.</w:t>
      </w:r>
      <w:r w:rsidR="008E7894" w:rsidRPr="00AA2B05">
        <w:rPr>
          <w:rFonts w:eastAsia="Times New Roman"/>
          <w:color w:val="000000" w:themeColor="text1"/>
        </w:rPr>
        <w:t xml:space="preserve"> </w:t>
      </w:r>
      <w:proofErr w:type="spellStart"/>
      <w:r w:rsidR="008E7894" w:rsidRPr="00AA2B05">
        <w:rPr>
          <w:rFonts w:eastAsia="Times New Roman"/>
          <w:color w:val="000000" w:themeColor="text1"/>
        </w:rPr>
        <w:t>PRoC</w:t>
      </w:r>
      <w:proofErr w:type="spellEnd"/>
      <w:r w:rsidR="008E7894" w:rsidRPr="00AA2B05">
        <w:rPr>
          <w:rFonts w:eastAsia="Times New Roman"/>
          <w:color w:val="000000" w:themeColor="text1"/>
        </w:rPr>
        <w:t xml:space="preserve"> es otro dispositivo con menos funcionalidad que tiene radio</w:t>
      </w:r>
      <w:r w:rsidR="00AA2B05">
        <w:rPr>
          <w:rFonts w:eastAsia="Times New Roman"/>
          <w:color w:val="000000" w:themeColor="text1"/>
        </w:rPr>
        <w:t xml:space="preserve"> </w:t>
      </w:r>
      <w:r w:rsidR="008E7894" w:rsidRPr="00AA2B05">
        <w:rPr>
          <w:rFonts w:eastAsia="Times New Roman"/>
          <w:color w:val="000000" w:themeColor="text1"/>
        </w:rPr>
        <w:t>BT LE. Algunas de las características son:</w:t>
      </w:r>
    </w:p>
    <w:p w:rsidR="008E7894" w:rsidRPr="00AA2B05" w:rsidRDefault="008E7894" w:rsidP="0092751B">
      <w:pPr>
        <w:pStyle w:val="NoramlJNM"/>
        <w:rPr>
          <w:rFonts w:eastAsia="Times New Roman"/>
          <w:color w:val="000000" w:themeColor="text1"/>
        </w:rPr>
      </w:pPr>
      <w:r w:rsidRPr="00AA2B05">
        <w:rPr>
          <w:rFonts w:eastAsia="Times New Roman"/>
          <w:color w:val="000000" w:themeColor="text1"/>
        </w:rPr>
        <w:t xml:space="preserve">Versión de Bluetooth soportada BLE v4.1 Single </w:t>
      </w:r>
      <w:proofErr w:type="spellStart"/>
      <w:r w:rsidRPr="00AA2B05">
        <w:rPr>
          <w:rFonts w:eastAsia="Times New Roman"/>
          <w:color w:val="000000" w:themeColor="text1"/>
        </w:rPr>
        <w:t>Mode</w:t>
      </w:r>
      <w:proofErr w:type="spellEnd"/>
    </w:p>
    <w:p w:rsidR="008E7894" w:rsidRPr="00AA2B05" w:rsidRDefault="008E7894" w:rsidP="0092751B">
      <w:pPr>
        <w:pStyle w:val="NoramlJNM"/>
        <w:rPr>
          <w:rFonts w:eastAsia="Times New Roman"/>
          <w:color w:val="000000" w:themeColor="text1"/>
        </w:rPr>
      </w:pPr>
      <w:r w:rsidRPr="00AA2B05">
        <w:rPr>
          <w:rFonts w:eastAsia="Times New Roman"/>
          <w:color w:val="000000" w:themeColor="text1"/>
        </w:rPr>
        <w:t xml:space="preserve">Microprocesador </w:t>
      </w:r>
      <w:r w:rsidR="007812C8" w:rsidRPr="007812C8">
        <w:rPr>
          <w:rFonts w:eastAsia="Times New Roman"/>
          <w:color w:val="000000" w:themeColor="text1"/>
        </w:rPr>
        <w:t>ARM</w:t>
      </w:r>
      <w:r w:rsidR="007812C8" w:rsidRPr="007812C8">
        <w:rPr>
          <w:rFonts w:eastAsia="Times New Roman"/>
          <w:color w:val="000000" w:themeColor="text1"/>
          <w:vertAlign w:val="superscript"/>
        </w:rPr>
        <w:t>®</w:t>
      </w:r>
      <w:r w:rsidR="007812C8" w:rsidRPr="00AA2B05">
        <w:rPr>
          <w:rFonts w:eastAsia="Times New Roman"/>
          <w:color w:val="000000" w:themeColor="text1"/>
        </w:rPr>
        <w:t> </w:t>
      </w:r>
      <w:proofErr w:type="spellStart"/>
      <w:r w:rsidR="007812C8" w:rsidRPr="007812C8">
        <w:rPr>
          <w:rFonts w:eastAsia="Times New Roman"/>
          <w:color w:val="000000" w:themeColor="text1"/>
        </w:rPr>
        <w:t>Cortex</w:t>
      </w:r>
      <w:proofErr w:type="spellEnd"/>
      <w:r w:rsidR="007812C8" w:rsidRPr="007812C8">
        <w:rPr>
          <w:rFonts w:eastAsia="Times New Roman"/>
          <w:color w:val="000000" w:themeColor="text1"/>
        </w:rPr>
        <w:t>™-</w:t>
      </w:r>
      <w:r w:rsidRPr="00AA2B05">
        <w:rPr>
          <w:rFonts w:eastAsia="Times New Roman"/>
          <w:color w:val="000000" w:themeColor="text1"/>
        </w:rPr>
        <w:t>M0</w:t>
      </w:r>
      <w:r w:rsidR="007812C8" w:rsidRPr="00AA2B05">
        <w:rPr>
          <w:rFonts w:eastAsia="Times New Roman"/>
          <w:color w:val="000000" w:themeColor="text1"/>
        </w:rPr>
        <w:t xml:space="preserve"> 48MHz</w:t>
      </w:r>
      <w:r w:rsidRPr="00AA2B05">
        <w:rPr>
          <w:rFonts w:eastAsia="Times New Roman"/>
          <w:color w:val="000000" w:themeColor="text1"/>
        </w:rPr>
        <w:t xml:space="preserve"> integrado en el chip con 127kB de memoria Flash y 16kB de RAM</w:t>
      </w:r>
    </w:p>
    <w:p w:rsidR="008E7894" w:rsidRPr="00AA2B05" w:rsidRDefault="008E7894" w:rsidP="0092751B">
      <w:pPr>
        <w:pStyle w:val="NoramlJNM"/>
        <w:rPr>
          <w:rFonts w:eastAsia="Times New Roman"/>
          <w:color w:val="000000" w:themeColor="text1"/>
        </w:rPr>
      </w:pPr>
      <w:r w:rsidRPr="00AA2B05">
        <w:rPr>
          <w:rFonts w:eastAsia="Times New Roman"/>
          <w:color w:val="000000" w:themeColor="text1"/>
        </w:rPr>
        <w:t>Disponible en empaquetamientos QFN 6x6mm, 5x5mm y WLCSP 2.5x2.5mm</w:t>
      </w:r>
    </w:p>
    <w:p w:rsidR="008E7894" w:rsidRPr="00AA2B05" w:rsidRDefault="008E7894" w:rsidP="0092751B">
      <w:pPr>
        <w:pStyle w:val="NoramlJNM"/>
        <w:rPr>
          <w:rFonts w:eastAsia="Times New Roman"/>
          <w:color w:val="000000" w:themeColor="text1"/>
        </w:rPr>
      </w:pPr>
      <w:proofErr w:type="spellStart"/>
      <w:r w:rsidRPr="00AA2B05">
        <w:rPr>
          <w:rFonts w:eastAsia="Times New Roman"/>
          <w:color w:val="000000" w:themeColor="text1"/>
        </w:rPr>
        <w:t>Disponibe</w:t>
      </w:r>
      <w:proofErr w:type="spellEnd"/>
      <w:r w:rsidRPr="00AA2B05">
        <w:rPr>
          <w:rFonts w:eastAsia="Times New Roman"/>
          <w:color w:val="000000" w:themeColor="text1"/>
        </w:rPr>
        <w:t xml:space="preserve"> de bloques flexibles digitales y analógicos </w:t>
      </w:r>
      <w:proofErr w:type="spellStart"/>
      <w:r w:rsidRPr="00AA2B05">
        <w:rPr>
          <w:rFonts w:eastAsia="Times New Roman"/>
          <w:color w:val="000000" w:themeColor="text1"/>
        </w:rPr>
        <w:t>PSoC</w:t>
      </w:r>
      <w:proofErr w:type="spellEnd"/>
    </w:p>
    <w:p w:rsidR="008E7894" w:rsidRPr="00AA2B05" w:rsidRDefault="008E7894" w:rsidP="0092751B">
      <w:pPr>
        <w:pStyle w:val="NoramlJNM"/>
        <w:rPr>
          <w:rFonts w:eastAsia="Times New Roman"/>
          <w:color w:val="000000" w:themeColor="text1"/>
        </w:rPr>
      </w:pPr>
      <w:r w:rsidRPr="00AA2B05">
        <w:rPr>
          <w:rFonts w:eastAsia="Times New Roman"/>
          <w:color w:val="000000" w:themeColor="text1"/>
        </w:rPr>
        <w:t>Voltaje de alimentación de 1.9V-5.5V</w:t>
      </w:r>
    </w:p>
    <w:p w:rsidR="008E7894" w:rsidRPr="00AA2B05" w:rsidRDefault="008E7894" w:rsidP="0092751B">
      <w:pPr>
        <w:pStyle w:val="NoramlJNM"/>
        <w:rPr>
          <w:rFonts w:eastAsia="Times New Roman"/>
          <w:color w:val="000000" w:themeColor="text1"/>
        </w:rPr>
      </w:pPr>
      <w:r w:rsidRPr="00AA2B05">
        <w:rPr>
          <w:rFonts w:eastAsia="Times New Roman"/>
          <w:color w:val="000000" w:themeColor="text1"/>
        </w:rPr>
        <w:t>Consumo de corriente RX  de 15,6mA  y TX  16,4mA.</w:t>
      </w:r>
    </w:p>
    <w:p w:rsidR="00B601F3" w:rsidRPr="00AA2B05" w:rsidRDefault="008E7894" w:rsidP="0092751B">
      <w:pPr>
        <w:pStyle w:val="NoramlJNM"/>
        <w:rPr>
          <w:rFonts w:eastAsia="Times New Roman"/>
          <w:color w:val="000000" w:themeColor="text1"/>
        </w:rPr>
      </w:pPr>
      <w:r w:rsidRPr="00AA2B05">
        <w:rPr>
          <w:rFonts w:eastAsia="Times New Roman"/>
          <w:color w:val="000000" w:themeColor="text1"/>
        </w:rPr>
        <w:t>El alto uso de corriente de estos dispositivos no los predispone para aplicaciones de baja potencia donde el consumo es crítico, pero la alta frecuencia del reloj y a flexibilidad de sus partes hace que se les pueda añadir conectividad a productos ya creados sin comprometer el mismo.</w:t>
      </w:r>
    </w:p>
    <w:p w:rsidR="00B601F3" w:rsidRPr="00AA2B05" w:rsidRDefault="00B7330D" w:rsidP="0092751B">
      <w:pPr>
        <w:pStyle w:val="NoramlJNM"/>
        <w:rPr>
          <w:rFonts w:eastAsia="Times New Roman"/>
          <w:color w:val="000000" w:themeColor="text1"/>
        </w:rPr>
      </w:pPr>
      <w:hyperlink r:id="rId22" w:history="1">
        <w:proofErr w:type="spellStart"/>
        <w:r w:rsidR="00B601F3" w:rsidRPr="00AA2B05">
          <w:rPr>
            <w:rFonts w:eastAsia="Times New Roman"/>
            <w:color w:val="000000" w:themeColor="text1"/>
            <w:u w:val="single"/>
          </w:rPr>
          <w:t>PSoC</w:t>
        </w:r>
        <w:proofErr w:type="spellEnd"/>
        <w:r w:rsidR="00B601F3" w:rsidRPr="00AA2B05">
          <w:rPr>
            <w:rFonts w:eastAsia="Times New Roman"/>
            <w:color w:val="000000" w:themeColor="text1"/>
            <w:u w:val="single"/>
          </w:rPr>
          <w:t xml:space="preserve"> 4 BLE </w:t>
        </w:r>
        <w:proofErr w:type="spellStart"/>
        <w:r w:rsidR="00B601F3" w:rsidRPr="00AA2B05">
          <w:rPr>
            <w:rFonts w:eastAsia="Times New Roman"/>
            <w:color w:val="000000" w:themeColor="text1"/>
            <w:u w:val="single"/>
          </w:rPr>
          <w:t>Information</w:t>
        </w:r>
        <w:proofErr w:type="spellEnd"/>
      </w:hyperlink>
    </w:p>
    <w:p w:rsidR="00B601F3" w:rsidRPr="00AA2B05" w:rsidRDefault="00B7330D" w:rsidP="0092751B">
      <w:pPr>
        <w:pStyle w:val="NoramlJNM"/>
        <w:rPr>
          <w:rFonts w:eastAsia="Times New Roman"/>
          <w:color w:val="000000" w:themeColor="text1"/>
        </w:rPr>
      </w:pPr>
      <w:hyperlink r:id="rId23" w:history="1">
        <w:proofErr w:type="spellStart"/>
        <w:r w:rsidR="00B601F3" w:rsidRPr="00AA2B05">
          <w:rPr>
            <w:rFonts w:eastAsia="Times New Roman"/>
            <w:color w:val="000000" w:themeColor="text1"/>
            <w:u w:val="single"/>
          </w:rPr>
          <w:t>PRoC</w:t>
        </w:r>
        <w:proofErr w:type="spellEnd"/>
        <w:r w:rsidR="00B601F3" w:rsidRPr="00AA2B05">
          <w:rPr>
            <w:rFonts w:eastAsia="Times New Roman"/>
            <w:color w:val="000000" w:themeColor="text1"/>
            <w:u w:val="single"/>
          </w:rPr>
          <w:t xml:space="preserve"> BLE </w:t>
        </w:r>
        <w:proofErr w:type="spellStart"/>
        <w:r w:rsidR="00B601F3" w:rsidRPr="00AA2B05">
          <w:rPr>
            <w:rFonts w:eastAsia="Times New Roman"/>
            <w:color w:val="000000" w:themeColor="text1"/>
            <w:u w:val="single"/>
          </w:rPr>
          <w:t>Information</w:t>
        </w:r>
        <w:proofErr w:type="spellEnd"/>
      </w:hyperlink>
    </w:p>
    <w:p w:rsidR="0072056F" w:rsidRPr="009408F5" w:rsidRDefault="0072056F" w:rsidP="0092751B">
      <w:pPr>
        <w:pStyle w:val="NoramlJNM"/>
        <w:rPr>
          <w:rFonts w:eastAsia="Times New Roman"/>
          <w:color w:val="000000" w:themeColor="text1"/>
          <w:sz w:val="38"/>
          <w:szCs w:val="38"/>
        </w:rPr>
      </w:pPr>
    </w:p>
    <w:p w:rsidR="00537D80" w:rsidRPr="00CD6241" w:rsidRDefault="00CD6241" w:rsidP="0092751B">
      <w:pPr>
        <w:pStyle w:val="NoramlJNM"/>
        <w:rPr>
          <w:rFonts w:eastAsia="Times New Roman"/>
          <w:color w:val="000000" w:themeColor="text1"/>
          <w:sz w:val="32"/>
          <w:szCs w:val="32"/>
        </w:rPr>
      </w:pPr>
      <w:r w:rsidRPr="00CD6241">
        <w:rPr>
          <w:rFonts w:eastAsia="Times New Roman"/>
          <w:color w:val="000000" w:themeColor="text1"/>
          <w:sz w:val="32"/>
          <w:szCs w:val="32"/>
        </w:rPr>
        <w:t xml:space="preserve"> </w:t>
      </w:r>
      <w:r w:rsidR="00B601F3" w:rsidRPr="00CD6241">
        <w:rPr>
          <w:rFonts w:eastAsia="Times New Roman"/>
          <w:color w:val="000000" w:themeColor="text1"/>
          <w:sz w:val="32"/>
          <w:szCs w:val="32"/>
        </w:rPr>
        <w:t>Texas Instruments CC</w:t>
      </w:r>
      <w:r w:rsidR="00634FA6" w:rsidRPr="00CD6241">
        <w:rPr>
          <w:rFonts w:eastAsia="Times New Roman"/>
          <w:color w:val="000000" w:themeColor="text1"/>
          <w:sz w:val="32"/>
          <w:szCs w:val="32"/>
        </w:rPr>
        <w:t>256X</w:t>
      </w:r>
      <w:r w:rsidR="00537D80" w:rsidRPr="00CD6241">
        <w:rPr>
          <w:rFonts w:eastAsia="Times New Roman"/>
          <w:color w:val="000000" w:themeColor="text1"/>
          <w:sz w:val="32"/>
          <w:szCs w:val="32"/>
        </w:rPr>
        <w:t xml:space="preserve"> </w:t>
      </w:r>
    </w:p>
    <w:p w:rsidR="00634FA6" w:rsidRPr="009408F5" w:rsidRDefault="00634FA6" w:rsidP="0092751B">
      <w:pPr>
        <w:pStyle w:val="NoramlJNM"/>
        <w:rPr>
          <w:rFonts w:eastAsia="Times New Roman"/>
          <w:color w:val="000000" w:themeColor="text1"/>
          <w:sz w:val="21"/>
          <w:szCs w:val="21"/>
        </w:rPr>
      </w:pPr>
    </w:p>
    <w:p w:rsidR="00A52AD6" w:rsidRPr="00AA2B05" w:rsidRDefault="00634FA6" w:rsidP="0092751B">
      <w:pPr>
        <w:pStyle w:val="NoramlJNM"/>
        <w:rPr>
          <w:rFonts w:eastAsia="Times New Roman"/>
          <w:color w:val="000000" w:themeColor="text1"/>
        </w:rPr>
      </w:pPr>
      <w:r w:rsidRPr="00AA2B05">
        <w:rPr>
          <w:rFonts w:eastAsia="Times New Roman"/>
          <w:color w:val="000000" w:themeColor="text1"/>
        </w:rPr>
        <w:t xml:space="preserve">El CC256x es el único dispositivo capaz de soportar </w:t>
      </w:r>
      <w:r w:rsidR="00A52AD6" w:rsidRPr="00AA2B05">
        <w:rPr>
          <w:rFonts w:eastAsia="Times New Roman"/>
          <w:color w:val="000000" w:themeColor="text1"/>
        </w:rPr>
        <w:t>e</w:t>
      </w:r>
      <w:r w:rsidRPr="00AA2B05">
        <w:rPr>
          <w:rFonts w:eastAsia="Times New Roman"/>
          <w:color w:val="000000" w:themeColor="text1"/>
        </w:rPr>
        <w:t xml:space="preserve">l llamado </w:t>
      </w:r>
      <w:r w:rsidR="00A52AD6" w:rsidRPr="00AA2B05">
        <w:rPr>
          <w:rFonts w:eastAsia="Times New Roman"/>
          <w:color w:val="000000" w:themeColor="text1"/>
        </w:rPr>
        <w:t>Blue</w:t>
      </w:r>
      <w:r w:rsidRPr="00AA2B05">
        <w:rPr>
          <w:rFonts w:eastAsia="Times New Roman"/>
          <w:color w:val="000000" w:themeColor="text1"/>
        </w:rPr>
        <w:t>tooth clásico</w:t>
      </w:r>
      <w:r w:rsidR="00A52AD6" w:rsidRPr="00AA2B05">
        <w:rPr>
          <w:rFonts w:eastAsia="Times New Roman"/>
          <w:color w:val="000000" w:themeColor="text1"/>
        </w:rPr>
        <w:t xml:space="preserve"> en una configuración Dual </w:t>
      </w:r>
      <w:proofErr w:type="spellStart"/>
      <w:r w:rsidR="00A52AD6" w:rsidRPr="00AA2B05">
        <w:rPr>
          <w:rFonts w:eastAsia="Times New Roman"/>
          <w:color w:val="000000" w:themeColor="text1"/>
        </w:rPr>
        <w:t>Mode</w:t>
      </w:r>
      <w:proofErr w:type="spellEnd"/>
      <w:r w:rsidRPr="00AA2B05">
        <w:rPr>
          <w:rFonts w:eastAsia="Times New Roman"/>
          <w:color w:val="000000" w:themeColor="text1"/>
        </w:rPr>
        <w:t>.</w:t>
      </w:r>
      <w:r w:rsidR="00A52AD6" w:rsidRPr="00AA2B05">
        <w:rPr>
          <w:rFonts w:eastAsia="Times New Roman"/>
          <w:color w:val="000000" w:themeColor="text1"/>
        </w:rPr>
        <w:t xml:space="preserve"> </w:t>
      </w:r>
      <w:r w:rsidRPr="00AA2B05">
        <w:rPr>
          <w:rFonts w:eastAsia="Times New Roman"/>
          <w:color w:val="000000" w:themeColor="text1"/>
        </w:rPr>
        <w:t xml:space="preserve">Esto permite </w:t>
      </w:r>
      <w:r w:rsidR="00A52AD6" w:rsidRPr="00AA2B05">
        <w:rPr>
          <w:rFonts w:eastAsia="Times New Roman"/>
          <w:color w:val="000000" w:themeColor="text1"/>
        </w:rPr>
        <w:t>trasmitir</w:t>
      </w:r>
      <w:r w:rsidRPr="00AA2B05">
        <w:rPr>
          <w:rFonts w:eastAsia="Times New Roman"/>
          <w:color w:val="000000" w:themeColor="text1"/>
        </w:rPr>
        <w:t xml:space="preserve"> audio y soportar las funcionalidades típicas del Bluetooth. El CC256x está disponible para cualquiera, mientras que otras soluciones Dual </w:t>
      </w:r>
      <w:proofErr w:type="spellStart"/>
      <w:r w:rsidRPr="00AA2B05">
        <w:rPr>
          <w:rFonts w:eastAsia="Times New Roman"/>
          <w:color w:val="000000" w:themeColor="text1"/>
        </w:rPr>
        <w:t>Mode</w:t>
      </w:r>
      <w:proofErr w:type="spellEnd"/>
      <w:r w:rsidRPr="00AA2B05">
        <w:rPr>
          <w:rFonts w:eastAsia="Times New Roman"/>
          <w:color w:val="000000" w:themeColor="text1"/>
        </w:rPr>
        <w:t xml:space="preserve"> de otros comerciantes no son accesibles para pequeños fabricantes.</w:t>
      </w:r>
      <w:r w:rsidR="00A52AD6" w:rsidRPr="00AA2B05">
        <w:rPr>
          <w:rFonts w:eastAsia="Times New Roman"/>
          <w:color w:val="000000" w:themeColor="text1"/>
        </w:rPr>
        <w:t xml:space="preserve"> </w:t>
      </w:r>
      <w:r w:rsidR="00A52AD6" w:rsidRPr="00AA2B05">
        <w:rPr>
          <w:rFonts w:eastAsia="Times New Roman"/>
          <w:color w:val="000000" w:themeColor="text1"/>
        </w:rPr>
        <w:lastRenderedPageBreak/>
        <w:t xml:space="preserve">Una característica importante del CC256x es que requiere un microcontrolador externo para ejecutar el protocolo Bluetooth. </w:t>
      </w:r>
    </w:p>
    <w:p w:rsidR="00634FA6" w:rsidRPr="00AA2B05" w:rsidRDefault="00634FA6" w:rsidP="0092751B">
      <w:pPr>
        <w:pStyle w:val="NoramlJNM"/>
        <w:rPr>
          <w:rFonts w:eastAsia="Times New Roman"/>
          <w:color w:val="000000" w:themeColor="text1"/>
        </w:rPr>
      </w:pPr>
      <w:r w:rsidRPr="00AA2B05">
        <w:rPr>
          <w:rFonts w:eastAsia="Times New Roman"/>
          <w:color w:val="000000" w:themeColor="text1"/>
        </w:rPr>
        <w:t xml:space="preserve"> </w:t>
      </w:r>
      <w:r w:rsidR="00A52AD6" w:rsidRPr="00AA2B05">
        <w:rPr>
          <w:rFonts w:eastAsia="Times New Roman"/>
          <w:color w:val="000000" w:themeColor="text1"/>
        </w:rPr>
        <w:t>Algunas de las principales características son:</w:t>
      </w:r>
    </w:p>
    <w:p w:rsidR="00A52AD6" w:rsidRPr="00AA2B05" w:rsidRDefault="00A52AD6" w:rsidP="0092751B">
      <w:pPr>
        <w:pStyle w:val="NoramlJNM"/>
        <w:rPr>
          <w:rFonts w:eastAsia="Times New Roman"/>
          <w:color w:val="000000" w:themeColor="text1"/>
        </w:rPr>
      </w:pPr>
      <w:r w:rsidRPr="00AA2B05">
        <w:rPr>
          <w:rFonts w:eastAsia="Times New Roman"/>
          <w:color w:val="000000" w:themeColor="text1"/>
        </w:rPr>
        <w:t xml:space="preserve">Versión de Bluetooth soportada BLE v4.0 y Bluetooth clásico – Dual </w:t>
      </w:r>
      <w:proofErr w:type="spellStart"/>
      <w:r w:rsidRPr="00AA2B05">
        <w:rPr>
          <w:rFonts w:eastAsia="Times New Roman"/>
          <w:color w:val="000000" w:themeColor="text1"/>
        </w:rPr>
        <w:t>Mode</w:t>
      </w:r>
      <w:proofErr w:type="spellEnd"/>
      <w:r w:rsidRPr="00AA2B05">
        <w:rPr>
          <w:rFonts w:eastAsia="Times New Roman"/>
          <w:color w:val="000000" w:themeColor="text1"/>
        </w:rPr>
        <w:t>.</w:t>
      </w:r>
    </w:p>
    <w:p w:rsidR="00A52AD6" w:rsidRPr="00AA2B05" w:rsidRDefault="00A52AD6" w:rsidP="0092751B">
      <w:pPr>
        <w:pStyle w:val="NoramlJNM"/>
        <w:rPr>
          <w:rFonts w:eastAsia="Times New Roman"/>
          <w:color w:val="000000" w:themeColor="text1"/>
        </w:rPr>
      </w:pPr>
      <w:r w:rsidRPr="00AA2B05">
        <w:rPr>
          <w:rFonts w:eastAsia="Times New Roman"/>
          <w:color w:val="000000" w:themeColor="text1"/>
        </w:rPr>
        <w:t xml:space="preserve">Dual </w:t>
      </w:r>
      <w:proofErr w:type="spellStart"/>
      <w:r w:rsidRPr="00AA2B05">
        <w:rPr>
          <w:rFonts w:eastAsia="Times New Roman"/>
          <w:color w:val="000000" w:themeColor="text1"/>
        </w:rPr>
        <w:t>Mode</w:t>
      </w:r>
      <w:proofErr w:type="spellEnd"/>
      <w:r w:rsidRPr="00AA2B05">
        <w:rPr>
          <w:rFonts w:eastAsia="Times New Roman"/>
          <w:color w:val="000000" w:themeColor="text1"/>
        </w:rPr>
        <w:t xml:space="preserve"> aplicado en el nivel HCI.</w:t>
      </w:r>
    </w:p>
    <w:p w:rsidR="00A52AD6" w:rsidRPr="00AA2B05" w:rsidRDefault="00A52AD6" w:rsidP="0092751B">
      <w:pPr>
        <w:pStyle w:val="NoramlJNM"/>
        <w:rPr>
          <w:rFonts w:eastAsia="Times New Roman"/>
          <w:color w:val="000000" w:themeColor="text1"/>
        </w:rPr>
      </w:pPr>
      <w:r w:rsidRPr="00AA2B05">
        <w:rPr>
          <w:rFonts w:eastAsia="Times New Roman"/>
          <w:color w:val="000000" w:themeColor="text1"/>
        </w:rPr>
        <w:t>Necesita de un microcontrolador externo ejecutando el protocolo.</w:t>
      </w:r>
    </w:p>
    <w:p w:rsidR="00A52AD6" w:rsidRPr="00AA2B05" w:rsidRDefault="00A52AD6" w:rsidP="0092751B">
      <w:pPr>
        <w:pStyle w:val="NoramlJNM"/>
        <w:rPr>
          <w:rFonts w:eastAsia="Times New Roman"/>
          <w:color w:val="000000" w:themeColor="text1"/>
        </w:rPr>
      </w:pPr>
      <w:r w:rsidRPr="00AA2B05">
        <w:rPr>
          <w:rFonts w:eastAsia="Times New Roman"/>
          <w:color w:val="000000" w:themeColor="text1"/>
        </w:rPr>
        <w:t>Empaquetamiento 8.10×7.83mm</w:t>
      </w:r>
    </w:p>
    <w:p w:rsidR="00B601F3" w:rsidRPr="00AA2B05" w:rsidRDefault="00B7330D" w:rsidP="0092751B">
      <w:pPr>
        <w:pStyle w:val="NoramlJNM"/>
        <w:rPr>
          <w:rFonts w:eastAsia="Times New Roman"/>
          <w:color w:val="000000" w:themeColor="text1"/>
        </w:rPr>
      </w:pPr>
      <w:hyperlink r:id="rId24" w:history="1">
        <w:r w:rsidR="00B601F3" w:rsidRPr="00AA2B05">
          <w:rPr>
            <w:rFonts w:eastAsia="Times New Roman"/>
            <w:color w:val="000000" w:themeColor="text1"/>
            <w:u w:val="single"/>
          </w:rPr>
          <w:t xml:space="preserve">More </w:t>
        </w:r>
        <w:proofErr w:type="spellStart"/>
        <w:r w:rsidR="00B601F3" w:rsidRPr="00AA2B05">
          <w:rPr>
            <w:rFonts w:eastAsia="Times New Roman"/>
            <w:color w:val="000000" w:themeColor="text1"/>
            <w:u w:val="single"/>
          </w:rPr>
          <w:t>information</w:t>
        </w:r>
        <w:proofErr w:type="spellEnd"/>
        <w:r w:rsidR="00B601F3" w:rsidRPr="00AA2B05">
          <w:rPr>
            <w:rFonts w:eastAsia="Times New Roman"/>
            <w:color w:val="000000" w:themeColor="text1"/>
            <w:u w:val="single"/>
          </w:rPr>
          <w:t xml:space="preserve"> </w:t>
        </w:r>
        <w:proofErr w:type="spellStart"/>
        <w:r w:rsidR="00B601F3" w:rsidRPr="00AA2B05">
          <w:rPr>
            <w:rFonts w:eastAsia="Times New Roman"/>
            <w:color w:val="000000" w:themeColor="text1"/>
            <w:u w:val="single"/>
          </w:rPr>
          <w:t>on</w:t>
        </w:r>
        <w:proofErr w:type="spellEnd"/>
        <w:r w:rsidR="00B601F3" w:rsidRPr="00AA2B05">
          <w:rPr>
            <w:rFonts w:eastAsia="Times New Roman"/>
            <w:color w:val="000000" w:themeColor="text1"/>
            <w:u w:val="single"/>
          </w:rPr>
          <w:t xml:space="preserve"> </w:t>
        </w:r>
        <w:proofErr w:type="spellStart"/>
        <w:r w:rsidR="00B601F3" w:rsidRPr="00AA2B05">
          <w:rPr>
            <w:rFonts w:eastAsia="Times New Roman"/>
            <w:color w:val="000000" w:themeColor="text1"/>
            <w:u w:val="single"/>
          </w:rPr>
          <w:t>the</w:t>
        </w:r>
        <w:proofErr w:type="spellEnd"/>
        <w:r w:rsidR="00B601F3" w:rsidRPr="00AA2B05">
          <w:rPr>
            <w:rFonts w:eastAsia="Times New Roman"/>
            <w:color w:val="000000" w:themeColor="text1"/>
            <w:u w:val="single"/>
          </w:rPr>
          <w:t xml:space="preserve"> CC256x</w:t>
        </w:r>
      </w:hyperlink>
    </w:p>
    <w:p w:rsidR="00CD6241" w:rsidRDefault="00CD6241" w:rsidP="0092751B">
      <w:pPr>
        <w:pStyle w:val="NoramlJNM"/>
        <w:rPr>
          <w:rFonts w:eastAsia="Times New Roman"/>
          <w:color w:val="000000" w:themeColor="text1"/>
          <w:sz w:val="38"/>
          <w:szCs w:val="38"/>
        </w:rPr>
      </w:pPr>
    </w:p>
    <w:p w:rsidR="00CD6241" w:rsidRDefault="00CD6241" w:rsidP="0092751B">
      <w:pPr>
        <w:pStyle w:val="NoramlJNM"/>
        <w:rPr>
          <w:rFonts w:eastAsia="Times New Roman"/>
          <w:color w:val="000000" w:themeColor="text1"/>
          <w:sz w:val="38"/>
          <w:szCs w:val="38"/>
        </w:rPr>
      </w:pPr>
    </w:p>
    <w:p w:rsidR="003A25FB" w:rsidRPr="00CD6241" w:rsidRDefault="003A25FB" w:rsidP="0092751B">
      <w:pPr>
        <w:pStyle w:val="NoramlJNM"/>
        <w:rPr>
          <w:rFonts w:eastAsia="Times New Roman"/>
          <w:color w:val="000000" w:themeColor="text1"/>
          <w:sz w:val="32"/>
          <w:szCs w:val="32"/>
        </w:rPr>
      </w:pPr>
      <w:r w:rsidRPr="00CD6241">
        <w:rPr>
          <w:rFonts w:eastAsia="Times New Roman"/>
          <w:color w:val="000000" w:themeColor="text1"/>
          <w:sz w:val="32"/>
          <w:szCs w:val="32"/>
        </w:rPr>
        <w:t xml:space="preserve">Texas Instruments CC2640 y CC2650 </w:t>
      </w:r>
    </w:p>
    <w:p w:rsidR="003A25FB" w:rsidRPr="00AA2B05" w:rsidRDefault="003A25FB" w:rsidP="0092751B">
      <w:pPr>
        <w:pStyle w:val="NoramlJNM"/>
        <w:rPr>
          <w:color w:val="000000" w:themeColor="text1"/>
          <w:sz w:val="22"/>
        </w:rPr>
      </w:pPr>
      <w:r w:rsidRPr="00AA2B05">
        <w:rPr>
          <w:color w:val="000000" w:themeColor="text1"/>
          <w:sz w:val="22"/>
        </w:rPr>
        <w:t xml:space="preserve">Normalmente, el microprocesador del dispositivo comparte tiempo y recursos entre la aplicación y el protocolo de comunicación BLE. En el caso de la familia CC26XX, existe un microprocesador cortex-M0 ejecutando las capas más bajas del protocolo BLE, incluyendo la capa física y de enlace.  A este dispositivo se ha añadido un CORTEX-M3 que ejecuta la aplicación, las capas superiores del protocolo y algo de la capa de enlace. </w:t>
      </w:r>
    </w:p>
    <w:p w:rsidR="007812C8" w:rsidRPr="00AA2B05" w:rsidRDefault="003A25FB" w:rsidP="0092751B">
      <w:pPr>
        <w:pStyle w:val="NoramlJNM"/>
        <w:rPr>
          <w:color w:val="000000" w:themeColor="text1"/>
          <w:sz w:val="22"/>
        </w:rPr>
      </w:pPr>
      <w:r w:rsidRPr="00AA2B05">
        <w:rPr>
          <w:color w:val="000000" w:themeColor="text1"/>
          <w:sz w:val="22"/>
        </w:rPr>
        <w:t xml:space="preserve">Un microprocesador Cortex-M3 es más potente y puede ejecutar mejor algoritmos complejos, usados por ejemplo en monitores de </w:t>
      </w:r>
      <w:proofErr w:type="spellStart"/>
      <w:r w:rsidRPr="00AA2B05">
        <w:rPr>
          <w:color w:val="000000" w:themeColor="text1"/>
          <w:sz w:val="22"/>
        </w:rPr>
        <w:t>fitness</w:t>
      </w:r>
      <w:proofErr w:type="spellEnd"/>
      <w:r w:rsidRPr="00AA2B05">
        <w:rPr>
          <w:color w:val="000000" w:themeColor="text1"/>
          <w:sz w:val="22"/>
        </w:rPr>
        <w:t>, controles industri</w:t>
      </w:r>
      <w:r w:rsidR="007812C8" w:rsidRPr="00AA2B05">
        <w:rPr>
          <w:color w:val="000000" w:themeColor="text1"/>
          <w:sz w:val="22"/>
        </w:rPr>
        <w:t>ales y automatización del hogar, por lo que se puede evitar en algunos casos incorporar un procesador externo.</w:t>
      </w:r>
    </w:p>
    <w:p w:rsidR="00081C80" w:rsidRPr="00AA2B05" w:rsidRDefault="007812C8" w:rsidP="0092751B">
      <w:pPr>
        <w:pStyle w:val="NoramlJNM"/>
        <w:rPr>
          <w:color w:val="000000" w:themeColor="text1"/>
          <w:sz w:val="22"/>
        </w:rPr>
      </w:pPr>
      <w:r w:rsidRPr="00AA2B05">
        <w:rPr>
          <w:color w:val="000000" w:themeColor="text1"/>
          <w:sz w:val="22"/>
        </w:rPr>
        <w:t xml:space="preserve">Respecto a su predecesor, el CC2540/2541, el cuál su consumo de energía era demasiado alto, ha  disminuido considerablemente este consumo. </w:t>
      </w:r>
      <w:r w:rsidR="00081C80" w:rsidRPr="00AA2B05">
        <w:rPr>
          <w:color w:val="000000" w:themeColor="text1"/>
          <w:sz w:val="22"/>
        </w:rPr>
        <w:t xml:space="preserve">El CC26xx también tiene un controlador específico de periféricos diseñado para descargar de procesamiento el microprocesador y por lo tanto reduce el consumo. </w:t>
      </w:r>
    </w:p>
    <w:p w:rsidR="007812C8" w:rsidRPr="00AA2B05" w:rsidRDefault="007812C8" w:rsidP="0092751B">
      <w:pPr>
        <w:pStyle w:val="NoramlJNM"/>
        <w:rPr>
          <w:color w:val="000000" w:themeColor="text1"/>
          <w:sz w:val="22"/>
        </w:rPr>
      </w:pPr>
      <w:r w:rsidRPr="00AA2B05">
        <w:rPr>
          <w:color w:val="000000" w:themeColor="text1"/>
          <w:sz w:val="22"/>
        </w:rPr>
        <w:t>Algunas de las especificaciones del dispositivo son:</w:t>
      </w:r>
    </w:p>
    <w:p w:rsidR="007812C8" w:rsidRPr="007812C8" w:rsidRDefault="007812C8" w:rsidP="0092751B">
      <w:pPr>
        <w:pStyle w:val="NoramlJNM"/>
        <w:rPr>
          <w:rFonts w:eastAsia="Times New Roman"/>
          <w:color w:val="000000" w:themeColor="text1"/>
        </w:rPr>
      </w:pPr>
      <w:r w:rsidRPr="00AA2B05">
        <w:rPr>
          <w:rFonts w:eastAsia="Times New Roman"/>
          <w:color w:val="000000" w:themeColor="text1"/>
        </w:rPr>
        <w:t xml:space="preserve">Microprocesador </w:t>
      </w:r>
      <w:r w:rsidRPr="007812C8">
        <w:rPr>
          <w:rFonts w:eastAsia="Times New Roman"/>
          <w:color w:val="000000" w:themeColor="text1"/>
        </w:rPr>
        <w:t>ARM</w:t>
      </w:r>
      <w:r w:rsidRPr="007812C8">
        <w:rPr>
          <w:rFonts w:eastAsia="Times New Roman"/>
          <w:color w:val="000000" w:themeColor="text1"/>
          <w:vertAlign w:val="superscript"/>
        </w:rPr>
        <w:t>®</w:t>
      </w:r>
      <w:r w:rsidRPr="00AA2B05">
        <w:rPr>
          <w:rFonts w:eastAsia="Times New Roman"/>
          <w:color w:val="000000" w:themeColor="text1"/>
        </w:rPr>
        <w:t> </w:t>
      </w:r>
      <w:proofErr w:type="spellStart"/>
      <w:r w:rsidRPr="007812C8">
        <w:rPr>
          <w:rFonts w:eastAsia="Times New Roman"/>
          <w:color w:val="000000" w:themeColor="text1"/>
        </w:rPr>
        <w:t>Cortex</w:t>
      </w:r>
      <w:proofErr w:type="spellEnd"/>
      <w:r w:rsidRPr="007812C8">
        <w:rPr>
          <w:rFonts w:eastAsia="Times New Roman"/>
          <w:color w:val="000000" w:themeColor="text1"/>
        </w:rPr>
        <w:t xml:space="preserve">™-M3 </w:t>
      </w:r>
      <w:r w:rsidRPr="00AA2B05">
        <w:rPr>
          <w:rFonts w:eastAsia="Times New Roman"/>
          <w:color w:val="000000" w:themeColor="text1"/>
        </w:rPr>
        <w:t xml:space="preserve"> </w:t>
      </w:r>
      <w:r w:rsidRPr="007812C8">
        <w:rPr>
          <w:rFonts w:eastAsia="Times New Roman"/>
          <w:color w:val="000000" w:themeColor="text1"/>
        </w:rPr>
        <w:t>48-MHz</w:t>
      </w:r>
      <w:r w:rsidRPr="00AA2B05">
        <w:rPr>
          <w:rFonts w:eastAsia="Times New Roman"/>
          <w:color w:val="000000" w:themeColor="text1"/>
        </w:rPr>
        <w:t xml:space="preserve">  con 128</w:t>
      </w:r>
      <w:r w:rsidRPr="007812C8">
        <w:rPr>
          <w:rFonts w:eastAsia="Times New Roman"/>
          <w:color w:val="000000" w:themeColor="text1"/>
        </w:rPr>
        <w:t xml:space="preserve">KB </w:t>
      </w:r>
      <w:r w:rsidRPr="00AA2B05">
        <w:rPr>
          <w:rFonts w:eastAsia="Times New Roman"/>
          <w:color w:val="000000" w:themeColor="text1"/>
        </w:rPr>
        <w:t xml:space="preserve"> de memoria flash y 20</w:t>
      </w:r>
      <w:r w:rsidRPr="007812C8">
        <w:rPr>
          <w:rFonts w:eastAsia="Times New Roman"/>
          <w:color w:val="000000" w:themeColor="text1"/>
        </w:rPr>
        <w:t>KB</w:t>
      </w:r>
      <w:r w:rsidRPr="00AA2B05">
        <w:rPr>
          <w:rFonts w:eastAsia="Times New Roman"/>
          <w:color w:val="000000" w:themeColor="text1"/>
        </w:rPr>
        <w:t xml:space="preserve"> de</w:t>
      </w:r>
      <w:r w:rsidRPr="007812C8">
        <w:rPr>
          <w:rFonts w:eastAsia="Times New Roman"/>
          <w:color w:val="000000" w:themeColor="text1"/>
        </w:rPr>
        <w:t xml:space="preserve"> SRAM</w:t>
      </w:r>
      <w:r w:rsidR="00081C80" w:rsidRPr="00AA2B05">
        <w:rPr>
          <w:rFonts w:eastAsia="Times New Roman"/>
          <w:color w:val="000000" w:themeColor="text1"/>
        </w:rPr>
        <w:t>.</w:t>
      </w:r>
    </w:p>
    <w:p w:rsidR="007812C8" w:rsidRPr="007812C8" w:rsidRDefault="00081C80" w:rsidP="0092751B">
      <w:pPr>
        <w:pStyle w:val="NoramlJNM"/>
        <w:rPr>
          <w:rFonts w:eastAsia="Times New Roman"/>
          <w:color w:val="000000" w:themeColor="text1"/>
        </w:rPr>
      </w:pPr>
      <w:r w:rsidRPr="00AA2B05">
        <w:rPr>
          <w:rFonts w:eastAsia="Times New Roman"/>
          <w:color w:val="000000" w:themeColor="text1"/>
        </w:rPr>
        <w:t>Voltaje de alimentación de 1,8V-3,8V.</w:t>
      </w:r>
    </w:p>
    <w:p w:rsidR="007812C8" w:rsidRPr="007812C8" w:rsidRDefault="00081C80" w:rsidP="0092751B">
      <w:pPr>
        <w:pStyle w:val="NoramlJNM"/>
        <w:rPr>
          <w:rFonts w:eastAsia="Times New Roman"/>
          <w:color w:val="000000" w:themeColor="text1"/>
        </w:rPr>
      </w:pPr>
      <w:r w:rsidRPr="00AA2B05">
        <w:rPr>
          <w:rFonts w:eastAsia="Times New Roman"/>
          <w:color w:val="000000" w:themeColor="text1"/>
        </w:rPr>
        <w:t>Versión</w:t>
      </w:r>
      <w:r w:rsidR="007812C8" w:rsidRPr="007812C8">
        <w:rPr>
          <w:rFonts w:eastAsia="Times New Roman"/>
          <w:color w:val="000000" w:themeColor="text1"/>
        </w:rPr>
        <w:t xml:space="preserve"> Bluetooth </w:t>
      </w:r>
      <w:r w:rsidRPr="00AA2B05">
        <w:rPr>
          <w:rFonts w:eastAsia="Times New Roman"/>
          <w:color w:val="000000" w:themeColor="text1"/>
        </w:rPr>
        <w:t xml:space="preserve">BL v4.1 Single </w:t>
      </w:r>
      <w:proofErr w:type="spellStart"/>
      <w:r w:rsidRPr="00AA2B05">
        <w:rPr>
          <w:rFonts w:eastAsia="Times New Roman"/>
          <w:color w:val="000000" w:themeColor="text1"/>
        </w:rPr>
        <w:t>Mode</w:t>
      </w:r>
      <w:proofErr w:type="spellEnd"/>
      <w:r w:rsidRPr="00AA2B05">
        <w:rPr>
          <w:rFonts w:eastAsia="Times New Roman"/>
          <w:color w:val="000000" w:themeColor="text1"/>
        </w:rPr>
        <w:t>.</w:t>
      </w:r>
    </w:p>
    <w:p w:rsidR="007812C8" w:rsidRPr="00AA2B05" w:rsidRDefault="00081C80" w:rsidP="0092751B">
      <w:pPr>
        <w:pStyle w:val="NoramlJNM"/>
        <w:rPr>
          <w:rFonts w:eastAsia="Times New Roman"/>
          <w:color w:val="000000" w:themeColor="text1"/>
        </w:rPr>
      </w:pPr>
      <w:r w:rsidRPr="00AA2B05">
        <w:rPr>
          <w:rFonts w:eastAsia="Times New Roman"/>
          <w:color w:val="000000" w:themeColor="text1"/>
        </w:rPr>
        <w:lastRenderedPageBreak/>
        <w:t xml:space="preserve">Sensibilidad -97dBm </w:t>
      </w:r>
      <w:proofErr w:type="spellStart"/>
      <w:r w:rsidRPr="00AA2B05">
        <w:rPr>
          <w:rFonts w:eastAsia="Times New Roman"/>
          <w:color w:val="000000" w:themeColor="text1"/>
        </w:rPr>
        <w:t>Rx</w:t>
      </w:r>
      <w:proofErr w:type="spellEnd"/>
      <w:r w:rsidRPr="00AA2B05">
        <w:rPr>
          <w:rFonts w:eastAsia="Times New Roman"/>
          <w:color w:val="000000" w:themeColor="text1"/>
        </w:rPr>
        <w:t>.</w:t>
      </w:r>
    </w:p>
    <w:p w:rsidR="007812C8" w:rsidRPr="007812C8" w:rsidRDefault="00081C80" w:rsidP="0092751B">
      <w:pPr>
        <w:pStyle w:val="NoramlJNM"/>
        <w:rPr>
          <w:rFonts w:eastAsia="Times New Roman"/>
          <w:color w:val="000000" w:themeColor="text1"/>
        </w:rPr>
      </w:pPr>
      <w:r w:rsidRPr="00AA2B05">
        <w:rPr>
          <w:rFonts w:eastAsia="Times New Roman"/>
          <w:color w:val="000000" w:themeColor="text1"/>
        </w:rPr>
        <w:t>Controlador de periféricos independiente.</w:t>
      </w:r>
    </w:p>
    <w:p w:rsidR="007812C8" w:rsidRPr="007812C8" w:rsidRDefault="00081C80" w:rsidP="0092751B">
      <w:pPr>
        <w:pStyle w:val="NoramlJNM"/>
        <w:rPr>
          <w:rFonts w:eastAsia="Times New Roman"/>
          <w:color w:val="000000" w:themeColor="text1"/>
        </w:rPr>
      </w:pPr>
      <w:r w:rsidRPr="00AA2B05">
        <w:rPr>
          <w:rFonts w:eastAsia="Times New Roman"/>
          <w:color w:val="000000" w:themeColor="text1"/>
        </w:rPr>
        <w:t xml:space="preserve"> Empaquetamientos disponibles QFN 7x7mm y WLCSP 3,9x3</w:t>
      </w:r>
      <w:proofErr w:type="gramStart"/>
      <w:r w:rsidRPr="00AA2B05">
        <w:rPr>
          <w:rFonts w:eastAsia="Times New Roman"/>
          <w:color w:val="000000" w:themeColor="text1"/>
        </w:rPr>
        <w:t>,5mm</w:t>
      </w:r>
      <w:proofErr w:type="gramEnd"/>
      <w:r w:rsidRPr="00AA2B05">
        <w:rPr>
          <w:rFonts w:eastAsia="Times New Roman"/>
          <w:color w:val="000000" w:themeColor="text1"/>
        </w:rPr>
        <w:t>.</w:t>
      </w:r>
    </w:p>
    <w:p w:rsidR="00AA2B05" w:rsidRPr="00AA2B05" w:rsidRDefault="00AA2B05" w:rsidP="0092751B">
      <w:pPr>
        <w:pStyle w:val="NoramlJNM"/>
        <w:rPr>
          <w:rFonts w:ascii="Open Sans" w:eastAsia="Times New Roman" w:hAnsi="Open Sans" w:cs="Open Sans"/>
          <w:color w:val="3A3A3A"/>
          <w:sz w:val="56"/>
          <w:szCs w:val="56"/>
        </w:rPr>
      </w:pPr>
    </w:p>
    <w:p w:rsidR="00AA2B05" w:rsidRDefault="00AA2B05" w:rsidP="0092751B">
      <w:pPr>
        <w:pStyle w:val="NoramlJNM"/>
        <w:rPr>
          <w:rFonts w:ascii="Open Sans" w:eastAsia="Times New Roman" w:hAnsi="Open Sans" w:cs="Open Sans"/>
          <w:color w:val="555555"/>
          <w:sz w:val="21"/>
          <w:szCs w:val="21"/>
        </w:rPr>
      </w:pPr>
    </w:p>
    <w:p w:rsidR="00AA2B05" w:rsidRDefault="00AA2B05" w:rsidP="0092751B">
      <w:pPr>
        <w:pStyle w:val="NoramlJNM"/>
        <w:rPr>
          <w:rFonts w:ascii="Open Sans" w:eastAsia="Times New Roman" w:hAnsi="Open Sans" w:cs="Open Sans"/>
          <w:color w:val="3A3A3A"/>
          <w:sz w:val="56"/>
          <w:szCs w:val="56"/>
        </w:rPr>
      </w:pPr>
    </w:p>
    <w:p w:rsidR="00D46606" w:rsidRPr="00825A92" w:rsidRDefault="00D46606" w:rsidP="00825A92">
      <w:pPr>
        <w:pStyle w:val="NoramlJNM"/>
        <w:ind w:firstLine="0"/>
        <w:rPr>
          <w:b/>
          <w:sz w:val="28"/>
        </w:rPr>
      </w:pPr>
    </w:p>
    <w:sectPr w:rsidR="00D46606" w:rsidRPr="00825A9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ose Francisco" w:date="2015-09-28T12:20:00Z" w:initials="JF">
    <w:p w:rsidR="00825A92" w:rsidRDefault="00825A92" w:rsidP="00825A92">
      <w:pPr>
        <w:pStyle w:val="Textocomentario"/>
      </w:pPr>
      <w:r>
        <w:rPr>
          <w:rStyle w:val="Refdecomentario"/>
        </w:rPr>
        <w:annotationRef/>
      </w:r>
      <w:r>
        <w:t>COPIA Y PEGA, actualizar y quitar morralla.</w:t>
      </w:r>
    </w:p>
  </w:comment>
  <w:comment w:id="6" w:author="Jose Francisco" w:date="2015-09-28T12:20:00Z" w:initials="JF">
    <w:p w:rsidR="00825A92" w:rsidRDefault="00825A92" w:rsidP="00825A92">
      <w:pPr>
        <w:pStyle w:val="Textocomentario"/>
      </w:pPr>
      <w:r>
        <w:rPr>
          <w:rStyle w:val="Refdecomentario"/>
        </w:rPr>
        <w:annotationRef/>
      </w:r>
      <w:r>
        <w:t>¿Qué importa esto?</w:t>
      </w:r>
    </w:p>
  </w:comment>
  <w:comment w:id="7" w:author="Jose Francisco" w:date="2015-09-28T12:20:00Z" w:initials="JF">
    <w:p w:rsidR="00825A92" w:rsidRDefault="00825A92" w:rsidP="00825A92">
      <w:pPr>
        <w:pStyle w:val="Textocomentario"/>
      </w:pPr>
      <w:r>
        <w:rPr>
          <w:rStyle w:val="Refdecomentario"/>
        </w:rPr>
        <w:annotationRef/>
      </w:r>
      <w:r>
        <w:t>Actualizar</w:t>
      </w:r>
    </w:p>
  </w:comment>
  <w:comment w:id="8" w:author="Jose Francisco" w:date="2015-05-10T22:59:00Z" w:initials="JF">
    <w:p w:rsidR="00096C61" w:rsidRDefault="00096C61">
      <w:pPr>
        <w:pStyle w:val="Textocomentario"/>
      </w:pPr>
      <w:r>
        <w:rPr>
          <w:rStyle w:val="Refdecomentario"/>
        </w:rPr>
        <w:annotationRef/>
      </w:r>
      <w:r>
        <w:t>Explicar roles al explicar protocolo.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45A"/>
    <w:multiLevelType w:val="hybridMultilevel"/>
    <w:tmpl w:val="B4CC9DF4"/>
    <w:lvl w:ilvl="0" w:tplc="FEACB28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CD576A"/>
    <w:multiLevelType w:val="multilevel"/>
    <w:tmpl w:val="6A0E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BD55D2"/>
    <w:multiLevelType w:val="multilevel"/>
    <w:tmpl w:val="1F0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D85C56"/>
    <w:multiLevelType w:val="multilevel"/>
    <w:tmpl w:val="9FA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C640C6"/>
    <w:multiLevelType w:val="hybridMultilevel"/>
    <w:tmpl w:val="806052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8CF2D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9397FB9"/>
    <w:multiLevelType w:val="multilevel"/>
    <w:tmpl w:val="68D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CA5F98"/>
    <w:multiLevelType w:val="hybridMultilevel"/>
    <w:tmpl w:val="B06A4650"/>
    <w:lvl w:ilvl="0" w:tplc="99561D6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6F13B6"/>
    <w:multiLevelType w:val="hybridMultilevel"/>
    <w:tmpl w:val="D1D0B2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CBB7927"/>
    <w:multiLevelType w:val="hybridMultilevel"/>
    <w:tmpl w:val="2D8EE53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EDA3CEC"/>
    <w:multiLevelType w:val="multilevel"/>
    <w:tmpl w:val="BD12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F00E98"/>
    <w:multiLevelType w:val="multilevel"/>
    <w:tmpl w:val="110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8129C0"/>
    <w:multiLevelType w:val="multilevel"/>
    <w:tmpl w:val="9FA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931F10"/>
    <w:multiLevelType w:val="hybridMultilevel"/>
    <w:tmpl w:val="E4C29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512B3C"/>
    <w:multiLevelType w:val="hybridMultilevel"/>
    <w:tmpl w:val="9266B6C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nsid w:val="27104B95"/>
    <w:multiLevelType w:val="hybridMultilevel"/>
    <w:tmpl w:val="A3A69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B17EF8"/>
    <w:multiLevelType w:val="multilevel"/>
    <w:tmpl w:val="9676CAA4"/>
    <w:lvl w:ilvl="0">
      <w:start w:val="2"/>
      <w:numFmt w:val="decimal"/>
      <w:pStyle w:val="Ttulo1"/>
      <w:suff w:val="space"/>
      <w:lvlText w:val="Capítulo %1"/>
      <w:lvlJc w:val="left"/>
      <w:pPr>
        <w:ind w:left="0" w:firstLine="0"/>
      </w:pPr>
      <w:rPr>
        <w:rFonts w:ascii="Book Antiqua" w:hAnsi="Book Antiqua" w:hint="default"/>
        <w:color w:val="auto"/>
        <w:sz w:val="72"/>
        <w:szCs w:val="72"/>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7">
    <w:nsid w:val="2B952320"/>
    <w:multiLevelType w:val="hybridMultilevel"/>
    <w:tmpl w:val="8064F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DEB4A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AC734F8"/>
    <w:multiLevelType w:val="multilevel"/>
    <w:tmpl w:val="9FA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1790C7D"/>
    <w:multiLevelType w:val="multilevel"/>
    <w:tmpl w:val="9FACF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9E0638"/>
    <w:multiLevelType w:val="multilevel"/>
    <w:tmpl w:val="9FA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4631147"/>
    <w:multiLevelType w:val="multilevel"/>
    <w:tmpl w:val="0BB2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EBA4931"/>
    <w:multiLevelType w:val="multilevel"/>
    <w:tmpl w:val="3CB0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E13246D"/>
    <w:multiLevelType w:val="hybridMultilevel"/>
    <w:tmpl w:val="6A9EC562"/>
    <w:lvl w:ilvl="0" w:tplc="FEACB288">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5AC0FB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81374B"/>
    <w:multiLevelType w:val="hybridMultilevel"/>
    <w:tmpl w:val="F38AAD10"/>
    <w:lvl w:ilvl="0" w:tplc="6524A0E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AFA273F"/>
    <w:multiLevelType w:val="multilevel"/>
    <w:tmpl w:val="C858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E6657C8"/>
    <w:multiLevelType w:val="multilevel"/>
    <w:tmpl w:val="9FAC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8"/>
  </w:num>
  <w:num w:numId="3">
    <w:abstractNumId w:val="14"/>
  </w:num>
  <w:num w:numId="4">
    <w:abstractNumId w:val="26"/>
  </w:num>
  <w:num w:numId="5">
    <w:abstractNumId w:val="1"/>
  </w:num>
  <w:num w:numId="6">
    <w:abstractNumId w:val="11"/>
  </w:num>
  <w:num w:numId="7">
    <w:abstractNumId w:val="23"/>
  </w:num>
  <w:num w:numId="8">
    <w:abstractNumId w:val="2"/>
  </w:num>
  <w:num w:numId="9">
    <w:abstractNumId w:val="19"/>
  </w:num>
  <w:num w:numId="10">
    <w:abstractNumId w:val="6"/>
  </w:num>
  <w:num w:numId="11">
    <w:abstractNumId w:val="10"/>
  </w:num>
  <w:num w:numId="12">
    <w:abstractNumId w:val="22"/>
  </w:num>
  <w:num w:numId="13">
    <w:abstractNumId w:val="27"/>
  </w:num>
  <w:num w:numId="14">
    <w:abstractNumId w:val="17"/>
  </w:num>
  <w:num w:numId="15">
    <w:abstractNumId w:val="13"/>
  </w:num>
  <w:num w:numId="16">
    <w:abstractNumId w:val="15"/>
  </w:num>
  <w:num w:numId="17">
    <w:abstractNumId w:val="12"/>
  </w:num>
  <w:num w:numId="18">
    <w:abstractNumId w:val="3"/>
  </w:num>
  <w:num w:numId="19">
    <w:abstractNumId w:val="28"/>
  </w:num>
  <w:num w:numId="20">
    <w:abstractNumId w:val="20"/>
  </w:num>
  <w:num w:numId="21">
    <w:abstractNumId w:val="21"/>
  </w:num>
  <w:num w:numId="22">
    <w:abstractNumId w:val="9"/>
  </w:num>
  <w:num w:numId="23">
    <w:abstractNumId w:val="5"/>
  </w:num>
  <w:num w:numId="24">
    <w:abstractNumId w:val="0"/>
  </w:num>
  <w:num w:numId="25">
    <w:abstractNumId w:val="16"/>
  </w:num>
  <w:num w:numId="26">
    <w:abstractNumId w:val="7"/>
  </w:num>
  <w:num w:numId="27">
    <w:abstractNumId w:val="4"/>
  </w:num>
  <w:num w:numId="28">
    <w:abstractNumId w:val="2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72F"/>
    <w:rsid w:val="00081C80"/>
    <w:rsid w:val="00096C61"/>
    <w:rsid w:val="000A0809"/>
    <w:rsid w:val="001141E4"/>
    <w:rsid w:val="001258B8"/>
    <w:rsid w:val="001263AE"/>
    <w:rsid w:val="00132161"/>
    <w:rsid w:val="001D29E7"/>
    <w:rsid w:val="0027038C"/>
    <w:rsid w:val="0027233F"/>
    <w:rsid w:val="002B5E07"/>
    <w:rsid w:val="002C2C46"/>
    <w:rsid w:val="002E6B6D"/>
    <w:rsid w:val="00304BB0"/>
    <w:rsid w:val="003A25FB"/>
    <w:rsid w:val="003A32C9"/>
    <w:rsid w:val="0043175A"/>
    <w:rsid w:val="004675B2"/>
    <w:rsid w:val="004C1382"/>
    <w:rsid w:val="00537D80"/>
    <w:rsid w:val="00570860"/>
    <w:rsid w:val="005719DF"/>
    <w:rsid w:val="005F6326"/>
    <w:rsid w:val="00634FA6"/>
    <w:rsid w:val="006641D9"/>
    <w:rsid w:val="006A0699"/>
    <w:rsid w:val="006B266A"/>
    <w:rsid w:val="00717427"/>
    <w:rsid w:val="0072056F"/>
    <w:rsid w:val="007812C8"/>
    <w:rsid w:val="007855A2"/>
    <w:rsid w:val="00790F7D"/>
    <w:rsid w:val="007C7E5F"/>
    <w:rsid w:val="00825A92"/>
    <w:rsid w:val="008A272F"/>
    <w:rsid w:val="008D7183"/>
    <w:rsid w:val="008E7894"/>
    <w:rsid w:val="0092751B"/>
    <w:rsid w:val="009408F5"/>
    <w:rsid w:val="009D6A6B"/>
    <w:rsid w:val="009E004F"/>
    <w:rsid w:val="00A52AD6"/>
    <w:rsid w:val="00A55EC3"/>
    <w:rsid w:val="00A65311"/>
    <w:rsid w:val="00AA2B05"/>
    <w:rsid w:val="00AB69BE"/>
    <w:rsid w:val="00AF0886"/>
    <w:rsid w:val="00B34869"/>
    <w:rsid w:val="00B4595D"/>
    <w:rsid w:val="00B601F3"/>
    <w:rsid w:val="00B64E8D"/>
    <w:rsid w:val="00B7330D"/>
    <w:rsid w:val="00BE6FB4"/>
    <w:rsid w:val="00C214A6"/>
    <w:rsid w:val="00C37B85"/>
    <w:rsid w:val="00CD6241"/>
    <w:rsid w:val="00D46606"/>
    <w:rsid w:val="00D61CF0"/>
    <w:rsid w:val="00D9406B"/>
    <w:rsid w:val="00DB4982"/>
    <w:rsid w:val="00E10A4E"/>
    <w:rsid w:val="00E20B2B"/>
    <w:rsid w:val="00F61721"/>
    <w:rsid w:val="00FC24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161"/>
    <w:pPr>
      <w:spacing w:line="360" w:lineRule="auto"/>
      <w:jc w:val="both"/>
    </w:pPr>
    <w:rPr>
      <w:rFonts w:ascii="Times New Roman" w:hAnsi="Times New Roman"/>
    </w:rPr>
  </w:style>
  <w:style w:type="paragraph" w:styleId="Ttulo1">
    <w:name w:val="heading 1"/>
    <w:basedOn w:val="Normal"/>
    <w:next w:val="Normal"/>
    <w:link w:val="Ttulo1Car"/>
    <w:uiPriority w:val="9"/>
    <w:qFormat/>
    <w:rsid w:val="0092751B"/>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qFormat/>
    <w:rsid w:val="004C1382"/>
    <w:pPr>
      <w:numPr>
        <w:ilvl w:val="1"/>
        <w:numId w:val="25"/>
      </w:numPr>
      <w:spacing w:before="100" w:beforeAutospacing="1" w:after="100" w:afterAutospacing="1" w:line="240" w:lineRule="auto"/>
      <w:outlineLvl w:val="1"/>
    </w:pPr>
    <w:rPr>
      <w:rFonts w:ascii="Garamond" w:eastAsia="Times New Roman" w:hAnsi="Garamond" w:cs="Times New Roman"/>
      <w:b/>
      <w:bCs/>
      <w:i/>
      <w:sz w:val="36"/>
      <w:szCs w:val="36"/>
      <w:lang w:eastAsia="es-ES"/>
    </w:rPr>
  </w:style>
  <w:style w:type="paragraph" w:styleId="Ttulo3">
    <w:name w:val="heading 3"/>
    <w:basedOn w:val="Normal"/>
    <w:link w:val="Ttulo3Car"/>
    <w:uiPriority w:val="9"/>
    <w:qFormat/>
    <w:rsid w:val="00B601F3"/>
    <w:pPr>
      <w:numPr>
        <w:ilvl w:val="2"/>
        <w:numId w:val="25"/>
      </w:numPr>
      <w:spacing w:before="100" w:beforeAutospacing="1" w:after="100" w:afterAutospacing="1" w:line="240" w:lineRule="auto"/>
      <w:jc w:val="left"/>
      <w:outlineLvl w:val="2"/>
    </w:pPr>
    <w:rPr>
      <w:rFonts w:eastAsia="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2751B"/>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2751B"/>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2751B"/>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2751B"/>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751B"/>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751B"/>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886"/>
    <w:pPr>
      <w:ind w:left="720"/>
      <w:contextualSpacing/>
    </w:pPr>
  </w:style>
  <w:style w:type="character" w:styleId="Refdecomentario">
    <w:name w:val="annotation reference"/>
    <w:basedOn w:val="Fuentedeprrafopredeter"/>
    <w:uiPriority w:val="99"/>
    <w:semiHidden/>
    <w:unhideWhenUsed/>
    <w:rsid w:val="00096C61"/>
    <w:rPr>
      <w:sz w:val="16"/>
      <w:szCs w:val="16"/>
    </w:rPr>
  </w:style>
  <w:style w:type="paragraph" w:styleId="Textocomentario">
    <w:name w:val="annotation text"/>
    <w:basedOn w:val="Normal"/>
    <w:link w:val="TextocomentarioCar"/>
    <w:uiPriority w:val="99"/>
    <w:semiHidden/>
    <w:unhideWhenUsed/>
    <w:rsid w:val="00096C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6C61"/>
    <w:rPr>
      <w:sz w:val="20"/>
      <w:szCs w:val="20"/>
    </w:rPr>
  </w:style>
  <w:style w:type="paragraph" w:styleId="Asuntodelcomentario">
    <w:name w:val="annotation subject"/>
    <w:basedOn w:val="Textocomentario"/>
    <w:next w:val="Textocomentario"/>
    <w:link w:val="AsuntodelcomentarioCar"/>
    <w:uiPriority w:val="99"/>
    <w:semiHidden/>
    <w:unhideWhenUsed/>
    <w:rsid w:val="00096C61"/>
    <w:rPr>
      <w:b/>
      <w:bCs/>
    </w:rPr>
  </w:style>
  <w:style w:type="character" w:customStyle="1" w:styleId="AsuntodelcomentarioCar">
    <w:name w:val="Asunto del comentario Car"/>
    <w:basedOn w:val="TextocomentarioCar"/>
    <w:link w:val="Asuntodelcomentario"/>
    <w:uiPriority w:val="99"/>
    <w:semiHidden/>
    <w:rsid w:val="00096C61"/>
    <w:rPr>
      <w:b/>
      <w:bCs/>
      <w:sz w:val="20"/>
      <w:szCs w:val="20"/>
    </w:rPr>
  </w:style>
  <w:style w:type="paragraph" w:styleId="Textodeglobo">
    <w:name w:val="Balloon Text"/>
    <w:basedOn w:val="Normal"/>
    <w:link w:val="TextodegloboCar"/>
    <w:uiPriority w:val="99"/>
    <w:semiHidden/>
    <w:unhideWhenUsed/>
    <w:rsid w:val="00096C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6C61"/>
    <w:rPr>
      <w:rFonts w:ascii="Tahoma" w:hAnsi="Tahoma" w:cs="Tahoma"/>
      <w:sz w:val="16"/>
      <w:szCs w:val="16"/>
    </w:rPr>
  </w:style>
  <w:style w:type="paragraph" w:styleId="Epgrafe">
    <w:name w:val="caption"/>
    <w:basedOn w:val="Normal"/>
    <w:next w:val="Normal"/>
    <w:uiPriority w:val="35"/>
    <w:unhideWhenUsed/>
    <w:qFormat/>
    <w:rsid w:val="00096C61"/>
    <w:pPr>
      <w:spacing w:before="120" w:after="0" w:line="312" w:lineRule="auto"/>
      <w:ind w:left="1701" w:hanging="1134"/>
      <w:jc w:val="center"/>
    </w:pPr>
    <w:rPr>
      <w:rFonts w:ascii="Garamond" w:eastAsia="Calibri" w:hAnsi="Garamond" w:cs="Times New Roman"/>
      <w:b/>
      <w:sz w:val="20"/>
      <w:lang w:eastAsia="es-ES"/>
    </w:rPr>
  </w:style>
  <w:style w:type="paragraph" w:customStyle="1" w:styleId="NoramlJNM">
    <w:name w:val="NoramlJNM"/>
    <w:basedOn w:val="Normal"/>
    <w:link w:val="NoramlJNMCar"/>
    <w:qFormat/>
    <w:rsid w:val="00096C61"/>
    <w:pPr>
      <w:spacing w:before="240" w:after="240" w:line="312" w:lineRule="auto"/>
      <w:ind w:firstLine="709"/>
    </w:pPr>
    <w:rPr>
      <w:rFonts w:ascii="Garamond" w:eastAsia="Calibri" w:hAnsi="Garamond" w:cs="Times New Roman"/>
      <w:sz w:val="24"/>
      <w:lang w:eastAsia="es-ES"/>
    </w:rPr>
  </w:style>
  <w:style w:type="character" w:customStyle="1" w:styleId="NoramlJNMCar">
    <w:name w:val="NoramlJNM Car"/>
    <w:basedOn w:val="Fuentedeprrafopredeter"/>
    <w:link w:val="NoramlJNM"/>
    <w:rsid w:val="00096C61"/>
    <w:rPr>
      <w:rFonts w:ascii="Garamond" w:eastAsia="Calibri" w:hAnsi="Garamond" w:cs="Times New Roman"/>
      <w:sz w:val="24"/>
      <w:lang w:eastAsia="es-ES"/>
    </w:rPr>
  </w:style>
  <w:style w:type="character" w:customStyle="1" w:styleId="Ttulo2Car">
    <w:name w:val="Título 2 Car"/>
    <w:basedOn w:val="Fuentedeprrafopredeter"/>
    <w:link w:val="Ttulo2"/>
    <w:uiPriority w:val="9"/>
    <w:rsid w:val="004C1382"/>
    <w:rPr>
      <w:rFonts w:ascii="Garamond" w:eastAsia="Times New Roman" w:hAnsi="Garamond" w:cs="Times New Roman"/>
      <w:b/>
      <w:bCs/>
      <w:i/>
      <w:sz w:val="36"/>
      <w:szCs w:val="36"/>
      <w:lang w:eastAsia="es-ES"/>
    </w:rPr>
  </w:style>
  <w:style w:type="character" w:customStyle="1" w:styleId="Ttulo3Car">
    <w:name w:val="Título 3 Car"/>
    <w:basedOn w:val="Fuentedeprrafopredeter"/>
    <w:link w:val="Ttulo3"/>
    <w:uiPriority w:val="9"/>
    <w:rsid w:val="00B601F3"/>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B601F3"/>
    <w:pPr>
      <w:spacing w:before="100" w:beforeAutospacing="1" w:after="100" w:afterAutospacing="1" w:line="240" w:lineRule="auto"/>
      <w:jc w:val="left"/>
    </w:pPr>
    <w:rPr>
      <w:rFonts w:eastAsia="Times New Roman" w:cs="Times New Roman"/>
      <w:sz w:val="24"/>
      <w:szCs w:val="24"/>
      <w:lang w:eastAsia="es-ES"/>
    </w:rPr>
  </w:style>
  <w:style w:type="character" w:customStyle="1" w:styleId="vctablecontent">
    <w:name w:val="vc_table_content"/>
    <w:basedOn w:val="Fuentedeprrafopredeter"/>
    <w:rsid w:val="00B601F3"/>
  </w:style>
  <w:style w:type="character" w:styleId="Hipervnculo">
    <w:name w:val="Hyperlink"/>
    <w:basedOn w:val="Fuentedeprrafopredeter"/>
    <w:uiPriority w:val="99"/>
    <w:unhideWhenUsed/>
    <w:rsid w:val="00B601F3"/>
    <w:rPr>
      <w:color w:val="0000FF"/>
      <w:u w:val="single"/>
    </w:rPr>
  </w:style>
  <w:style w:type="character" w:customStyle="1" w:styleId="apple-converted-space">
    <w:name w:val="apple-converted-space"/>
    <w:basedOn w:val="Fuentedeprrafopredeter"/>
    <w:rsid w:val="00B601F3"/>
  </w:style>
  <w:style w:type="character" w:customStyle="1" w:styleId="Ttulo1Car">
    <w:name w:val="Título 1 Car"/>
    <w:basedOn w:val="Fuentedeprrafopredeter"/>
    <w:link w:val="Ttulo1"/>
    <w:uiPriority w:val="9"/>
    <w:rsid w:val="0092751B"/>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semiHidden/>
    <w:rsid w:val="0092751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2751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2751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2751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2751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2751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161"/>
    <w:pPr>
      <w:spacing w:line="360" w:lineRule="auto"/>
      <w:jc w:val="both"/>
    </w:pPr>
    <w:rPr>
      <w:rFonts w:ascii="Times New Roman" w:hAnsi="Times New Roman"/>
    </w:rPr>
  </w:style>
  <w:style w:type="paragraph" w:styleId="Ttulo1">
    <w:name w:val="heading 1"/>
    <w:basedOn w:val="Normal"/>
    <w:next w:val="Normal"/>
    <w:link w:val="Ttulo1Car"/>
    <w:uiPriority w:val="9"/>
    <w:qFormat/>
    <w:rsid w:val="0092751B"/>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qFormat/>
    <w:rsid w:val="004C1382"/>
    <w:pPr>
      <w:numPr>
        <w:ilvl w:val="1"/>
        <w:numId w:val="25"/>
      </w:numPr>
      <w:spacing w:before="100" w:beforeAutospacing="1" w:after="100" w:afterAutospacing="1" w:line="240" w:lineRule="auto"/>
      <w:outlineLvl w:val="1"/>
    </w:pPr>
    <w:rPr>
      <w:rFonts w:ascii="Garamond" w:eastAsia="Times New Roman" w:hAnsi="Garamond" w:cs="Times New Roman"/>
      <w:b/>
      <w:bCs/>
      <w:i/>
      <w:sz w:val="36"/>
      <w:szCs w:val="36"/>
      <w:lang w:eastAsia="es-ES"/>
    </w:rPr>
  </w:style>
  <w:style w:type="paragraph" w:styleId="Ttulo3">
    <w:name w:val="heading 3"/>
    <w:basedOn w:val="Normal"/>
    <w:link w:val="Ttulo3Car"/>
    <w:uiPriority w:val="9"/>
    <w:qFormat/>
    <w:rsid w:val="00B601F3"/>
    <w:pPr>
      <w:numPr>
        <w:ilvl w:val="2"/>
        <w:numId w:val="25"/>
      </w:numPr>
      <w:spacing w:before="100" w:beforeAutospacing="1" w:after="100" w:afterAutospacing="1" w:line="240" w:lineRule="auto"/>
      <w:jc w:val="left"/>
      <w:outlineLvl w:val="2"/>
    </w:pPr>
    <w:rPr>
      <w:rFonts w:eastAsia="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2751B"/>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2751B"/>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2751B"/>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2751B"/>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2751B"/>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2751B"/>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0886"/>
    <w:pPr>
      <w:ind w:left="720"/>
      <w:contextualSpacing/>
    </w:pPr>
  </w:style>
  <w:style w:type="character" w:styleId="Refdecomentario">
    <w:name w:val="annotation reference"/>
    <w:basedOn w:val="Fuentedeprrafopredeter"/>
    <w:uiPriority w:val="99"/>
    <w:semiHidden/>
    <w:unhideWhenUsed/>
    <w:rsid w:val="00096C61"/>
    <w:rPr>
      <w:sz w:val="16"/>
      <w:szCs w:val="16"/>
    </w:rPr>
  </w:style>
  <w:style w:type="paragraph" w:styleId="Textocomentario">
    <w:name w:val="annotation text"/>
    <w:basedOn w:val="Normal"/>
    <w:link w:val="TextocomentarioCar"/>
    <w:uiPriority w:val="99"/>
    <w:semiHidden/>
    <w:unhideWhenUsed/>
    <w:rsid w:val="00096C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6C61"/>
    <w:rPr>
      <w:sz w:val="20"/>
      <w:szCs w:val="20"/>
    </w:rPr>
  </w:style>
  <w:style w:type="paragraph" w:styleId="Asuntodelcomentario">
    <w:name w:val="annotation subject"/>
    <w:basedOn w:val="Textocomentario"/>
    <w:next w:val="Textocomentario"/>
    <w:link w:val="AsuntodelcomentarioCar"/>
    <w:uiPriority w:val="99"/>
    <w:semiHidden/>
    <w:unhideWhenUsed/>
    <w:rsid w:val="00096C61"/>
    <w:rPr>
      <w:b/>
      <w:bCs/>
    </w:rPr>
  </w:style>
  <w:style w:type="character" w:customStyle="1" w:styleId="AsuntodelcomentarioCar">
    <w:name w:val="Asunto del comentario Car"/>
    <w:basedOn w:val="TextocomentarioCar"/>
    <w:link w:val="Asuntodelcomentario"/>
    <w:uiPriority w:val="99"/>
    <w:semiHidden/>
    <w:rsid w:val="00096C61"/>
    <w:rPr>
      <w:b/>
      <w:bCs/>
      <w:sz w:val="20"/>
      <w:szCs w:val="20"/>
    </w:rPr>
  </w:style>
  <w:style w:type="paragraph" w:styleId="Textodeglobo">
    <w:name w:val="Balloon Text"/>
    <w:basedOn w:val="Normal"/>
    <w:link w:val="TextodegloboCar"/>
    <w:uiPriority w:val="99"/>
    <w:semiHidden/>
    <w:unhideWhenUsed/>
    <w:rsid w:val="00096C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6C61"/>
    <w:rPr>
      <w:rFonts w:ascii="Tahoma" w:hAnsi="Tahoma" w:cs="Tahoma"/>
      <w:sz w:val="16"/>
      <w:szCs w:val="16"/>
    </w:rPr>
  </w:style>
  <w:style w:type="paragraph" w:styleId="Epgrafe">
    <w:name w:val="caption"/>
    <w:basedOn w:val="Normal"/>
    <w:next w:val="Normal"/>
    <w:uiPriority w:val="35"/>
    <w:unhideWhenUsed/>
    <w:qFormat/>
    <w:rsid w:val="00096C61"/>
    <w:pPr>
      <w:spacing w:before="120" w:after="0" w:line="312" w:lineRule="auto"/>
      <w:ind w:left="1701" w:hanging="1134"/>
      <w:jc w:val="center"/>
    </w:pPr>
    <w:rPr>
      <w:rFonts w:ascii="Garamond" w:eastAsia="Calibri" w:hAnsi="Garamond" w:cs="Times New Roman"/>
      <w:b/>
      <w:sz w:val="20"/>
      <w:lang w:eastAsia="es-ES"/>
    </w:rPr>
  </w:style>
  <w:style w:type="paragraph" w:customStyle="1" w:styleId="NoramlJNM">
    <w:name w:val="NoramlJNM"/>
    <w:basedOn w:val="Normal"/>
    <w:link w:val="NoramlJNMCar"/>
    <w:qFormat/>
    <w:rsid w:val="00096C61"/>
    <w:pPr>
      <w:spacing w:before="240" w:after="240" w:line="312" w:lineRule="auto"/>
      <w:ind w:firstLine="709"/>
    </w:pPr>
    <w:rPr>
      <w:rFonts w:ascii="Garamond" w:eastAsia="Calibri" w:hAnsi="Garamond" w:cs="Times New Roman"/>
      <w:sz w:val="24"/>
      <w:lang w:eastAsia="es-ES"/>
    </w:rPr>
  </w:style>
  <w:style w:type="character" w:customStyle="1" w:styleId="NoramlJNMCar">
    <w:name w:val="NoramlJNM Car"/>
    <w:basedOn w:val="Fuentedeprrafopredeter"/>
    <w:link w:val="NoramlJNM"/>
    <w:rsid w:val="00096C61"/>
    <w:rPr>
      <w:rFonts w:ascii="Garamond" w:eastAsia="Calibri" w:hAnsi="Garamond" w:cs="Times New Roman"/>
      <w:sz w:val="24"/>
      <w:lang w:eastAsia="es-ES"/>
    </w:rPr>
  </w:style>
  <w:style w:type="character" w:customStyle="1" w:styleId="Ttulo2Car">
    <w:name w:val="Título 2 Car"/>
    <w:basedOn w:val="Fuentedeprrafopredeter"/>
    <w:link w:val="Ttulo2"/>
    <w:uiPriority w:val="9"/>
    <w:rsid w:val="004C1382"/>
    <w:rPr>
      <w:rFonts w:ascii="Garamond" w:eastAsia="Times New Roman" w:hAnsi="Garamond" w:cs="Times New Roman"/>
      <w:b/>
      <w:bCs/>
      <w:i/>
      <w:sz w:val="36"/>
      <w:szCs w:val="36"/>
      <w:lang w:eastAsia="es-ES"/>
    </w:rPr>
  </w:style>
  <w:style w:type="character" w:customStyle="1" w:styleId="Ttulo3Car">
    <w:name w:val="Título 3 Car"/>
    <w:basedOn w:val="Fuentedeprrafopredeter"/>
    <w:link w:val="Ttulo3"/>
    <w:uiPriority w:val="9"/>
    <w:rsid w:val="00B601F3"/>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B601F3"/>
    <w:pPr>
      <w:spacing w:before="100" w:beforeAutospacing="1" w:after="100" w:afterAutospacing="1" w:line="240" w:lineRule="auto"/>
      <w:jc w:val="left"/>
    </w:pPr>
    <w:rPr>
      <w:rFonts w:eastAsia="Times New Roman" w:cs="Times New Roman"/>
      <w:sz w:val="24"/>
      <w:szCs w:val="24"/>
      <w:lang w:eastAsia="es-ES"/>
    </w:rPr>
  </w:style>
  <w:style w:type="character" w:customStyle="1" w:styleId="vctablecontent">
    <w:name w:val="vc_table_content"/>
    <w:basedOn w:val="Fuentedeprrafopredeter"/>
    <w:rsid w:val="00B601F3"/>
  </w:style>
  <w:style w:type="character" w:styleId="Hipervnculo">
    <w:name w:val="Hyperlink"/>
    <w:basedOn w:val="Fuentedeprrafopredeter"/>
    <w:uiPriority w:val="99"/>
    <w:unhideWhenUsed/>
    <w:rsid w:val="00B601F3"/>
    <w:rPr>
      <w:color w:val="0000FF"/>
      <w:u w:val="single"/>
    </w:rPr>
  </w:style>
  <w:style w:type="character" w:customStyle="1" w:styleId="apple-converted-space">
    <w:name w:val="apple-converted-space"/>
    <w:basedOn w:val="Fuentedeprrafopredeter"/>
    <w:rsid w:val="00B601F3"/>
  </w:style>
  <w:style w:type="character" w:customStyle="1" w:styleId="Ttulo1Car">
    <w:name w:val="Título 1 Car"/>
    <w:basedOn w:val="Fuentedeprrafopredeter"/>
    <w:link w:val="Ttulo1"/>
    <w:uiPriority w:val="9"/>
    <w:rsid w:val="0092751B"/>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semiHidden/>
    <w:rsid w:val="0092751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2751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2751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2751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2751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2751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426774">
      <w:bodyDiv w:val="1"/>
      <w:marLeft w:val="0"/>
      <w:marRight w:val="0"/>
      <w:marTop w:val="0"/>
      <w:marBottom w:val="0"/>
      <w:divBdr>
        <w:top w:val="none" w:sz="0" w:space="0" w:color="auto"/>
        <w:left w:val="none" w:sz="0" w:space="0" w:color="auto"/>
        <w:bottom w:val="none" w:sz="0" w:space="0" w:color="auto"/>
        <w:right w:val="none" w:sz="0" w:space="0" w:color="auto"/>
      </w:divBdr>
      <w:divsChild>
        <w:div w:id="97139467">
          <w:marLeft w:val="-330"/>
          <w:marRight w:val="-330"/>
          <w:marTop w:val="0"/>
          <w:marBottom w:val="0"/>
          <w:divBdr>
            <w:top w:val="none" w:sz="0" w:space="0" w:color="auto"/>
            <w:left w:val="none" w:sz="0" w:space="0" w:color="auto"/>
            <w:bottom w:val="none" w:sz="0" w:space="0" w:color="auto"/>
            <w:right w:val="none" w:sz="0" w:space="0" w:color="auto"/>
          </w:divBdr>
          <w:divsChild>
            <w:div w:id="1083602619">
              <w:marLeft w:val="0"/>
              <w:marRight w:val="0"/>
              <w:marTop w:val="0"/>
              <w:marBottom w:val="0"/>
              <w:divBdr>
                <w:top w:val="none" w:sz="0" w:space="0" w:color="auto"/>
                <w:left w:val="none" w:sz="0" w:space="0" w:color="auto"/>
                <w:bottom w:val="none" w:sz="0" w:space="0" w:color="auto"/>
                <w:right w:val="none" w:sz="0" w:space="0" w:color="auto"/>
              </w:divBdr>
              <w:divsChild>
                <w:div w:id="1101031256">
                  <w:marLeft w:val="0"/>
                  <w:marRight w:val="0"/>
                  <w:marTop w:val="0"/>
                  <w:marBottom w:val="0"/>
                  <w:divBdr>
                    <w:top w:val="none" w:sz="0" w:space="0" w:color="auto"/>
                    <w:left w:val="none" w:sz="0" w:space="0" w:color="auto"/>
                    <w:bottom w:val="none" w:sz="0" w:space="0" w:color="auto"/>
                    <w:right w:val="none" w:sz="0" w:space="0" w:color="auto"/>
                  </w:divBdr>
                  <w:divsChild>
                    <w:div w:id="1117918284">
                      <w:marLeft w:val="0"/>
                      <w:marRight w:val="0"/>
                      <w:marTop w:val="0"/>
                      <w:marBottom w:val="0"/>
                      <w:divBdr>
                        <w:top w:val="none" w:sz="0" w:space="0" w:color="auto"/>
                        <w:left w:val="none" w:sz="0" w:space="0" w:color="auto"/>
                        <w:bottom w:val="none" w:sz="0" w:space="0" w:color="auto"/>
                        <w:right w:val="none" w:sz="0" w:space="0" w:color="auto"/>
                      </w:divBdr>
                    </w:div>
                    <w:div w:id="1517966540">
                      <w:marLeft w:val="0"/>
                      <w:marRight w:val="0"/>
                      <w:marTop w:val="0"/>
                      <w:marBottom w:val="0"/>
                      <w:divBdr>
                        <w:top w:val="none" w:sz="0" w:space="0" w:color="auto"/>
                        <w:left w:val="none" w:sz="0" w:space="0" w:color="auto"/>
                        <w:bottom w:val="none" w:sz="0" w:space="0" w:color="auto"/>
                        <w:right w:val="none" w:sz="0" w:space="0" w:color="auto"/>
                      </w:divBdr>
                      <w:divsChild>
                        <w:div w:id="1509517418">
                          <w:marLeft w:val="0"/>
                          <w:marRight w:val="0"/>
                          <w:marTop w:val="0"/>
                          <w:marBottom w:val="0"/>
                          <w:divBdr>
                            <w:top w:val="none" w:sz="0" w:space="0" w:color="auto"/>
                            <w:left w:val="none" w:sz="0" w:space="0" w:color="auto"/>
                            <w:bottom w:val="none" w:sz="0" w:space="0" w:color="auto"/>
                            <w:right w:val="none" w:sz="0" w:space="0" w:color="auto"/>
                          </w:divBdr>
                        </w:div>
                      </w:divsChild>
                    </w:div>
                    <w:div w:id="1905723774">
                      <w:marLeft w:val="0"/>
                      <w:marRight w:val="0"/>
                      <w:marTop w:val="0"/>
                      <w:marBottom w:val="0"/>
                      <w:divBdr>
                        <w:top w:val="none" w:sz="0" w:space="0" w:color="auto"/>
                        <w:left w:val="none" w:sz="0" w:space="0" w:color="auto"/>
                        <w:bottom w:val="none" w:sz="0" w:space="0" w:color="auto"/>
                        <w:right w:val="none" w:sz="0" w:space="0" w:color="auto"/>
                      </w:divBdr>
                      <w:divsChild>
                        <w:div w:id="204088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439515">
          <w:marLeft w:val="-330"/>
          <w:marRight w:val="-330"/>
          <w:marTop w:val="0"/>
          <w:marBottom w:val="0"/>
          <w:divBdr>
            <w:top w:val="none" w:sz="0" w:space="0" w:color="auto"/>
            <w:left w:val="none" w:sz="0" w:space="0" w:color="auto"/>
            <w:bottom w:val="none" w:sz="0" w:space="0" w:color="auto"/>
            <w:right w:val="none" w:sz="0" w:space="0" w:color="auto"/>
          </w:divBdr>
          <w:divsChild>
            <w:div w:id="1974167203">
              <w:marLeft w:val="0"/>
              <w:marRight w:val="0"/>
              <w:marTop w:val="0"/>
              <w:marBottom w:val="0"/>
              <w:divBdr>
                <w:top w:val="none" w:sz="0" w:space="0" w:color="auto"/>
                <w:left w:val="none" w:sz="0" w:space="0" w:color="auto"/>
                <w:bottom w:val="none" w:sz="0" w:space="0" w:color="auto"/>
                <w:right w:val="none" w:sz="0" w:space="0" w:color="auto"/>
              </w:divBdr>
              <w:divsChild>
                <w:div w:id="59134091">
                  <w:marLeft w:val="0"/>
                  <w:marRight w:val="0"/>
                  <w:marTop w:val="0"/>
                  <w:marBottom w:val="0"/>
                  <w:divBdr>
                    <w:top w:val="none" w:sz="0" w:space="0" w:color="auto"/>
                    <w:left w:val="none" w:sz="0" w:space="0" w:color="auto"/>
                    <w:bottom w:val="none" w:sz="0" w:space="0" w:color="auto"/>
                    <w:right w:val="none" w:sz="0" w:space="0" w:color="auto"/>
                  </w:divBdr>
                  <w:divsChild>
                    <w:div w:id="309557940">
                      <w:marLeft w:val="0"/>
                      <w:marRight w:val="0"/>
                      <w:marTop w:val="0"/>
                      <w:marBottom w:val="0"/>
                      <w:divBdr>
                        <w:top w:val="none" w:sz="0" w:space="0" w:color="auto"/>
                        <w:left w:val="none" w:sz="0" w:space="0" w:color="auto"/>
                        <w:bottom w:val="none" w:sz="0" w:space="0" w:color="auto"/>
                        <w:right w:val="none" w:sz="0" w:space="0" w:color="auto"/>
                      </w:divBdr>
                    </w:div>
                    <w:div w:id="707724712">
                      <w:marLeft w:val="0"/>
                      <w:marRight w:val="0"/>
                      <w:marTop w:val="0"/>
                      <w:marBottom w:val="0"/>
                      <w:divBdr>
                        <w:top w:val="none" w:sz="0" w:space="0" w:color="auto"/>
                        <w:left w:val="none" w:sz="0" w:space="0" w:color="auto"/>
                        <w:bottom w:val="none" w:sz="0" w:space="0" w:color="auto"/>
                        <w:right w:val="none" w:sz="0" w:space="0" w:color="auto"/>
                      </w:divBdr>
                      <w:divsChild>
                        <w:div w:id="1427000440">
                          <w:marLeft w:val="0"/>
                          <w:marRight w:val="0"/>
                          <w:marTop w:val="0"/>
                          <w:marBottom w:val="0"/>
                          <w:divBdr>
                            <w:top w:val="none" w:sz="0" w:space="0" w:color="auto"/>
                            <w:left w:val="none" w:sz="0" w:space="0" w:color="auto"/>
                            <w:bottom w:val="none" w:sz="0" w:space="0" w:color="auto"/>
                            <w:right w:val="none" w:sz="0" w:space="0" w:color="auto"/>
                          </w:divBdr>
                        </w:div>
                      </w:divsChild>
                    </w:div>
                    <w:div w:id="1062172392">
                      <w:marLeft w:val="0"/>
                      <w:marRight w:val="0"/>
                      <w:marTop w:val="0"/>
                      <w:marBottom w:val="0"/>
                      <w:divBdr>
                        <w:top w:val="none" w:sz="0" w:space="0" w:color="auto"/>
                        <w:left w:val="none" w:sz="0" w:space="0" w:color="auto"/>
                        <w:bottom w:val="none" w:sz="0" w:space="0" w:color="auto"/>
                        <w:right w:val="none" w:sz="0" w:space="0" w:color="auto"/>
                      </w:divBdr>
                      <w:divsChild>
                        <w:div w:id="715816477">
                          <w:marLeft w:val="0"/>
                          <w:marRight w:val="0"/>
                          <w:marTop w:val="0"/>
                          <w:marBottom w:val="0"/>
                          <w:divBdr>
                            <w:top w:val="none" w:sz="0" w:space="0" w:color="auto"/>
                            <w:left w:val="none" w:sz="0" w:space="0" w:color="auto"/>
                            <w:bottom w:val="none" w:sz="0" w:space="0" w:color="auto"/>
                            <w:right w:val="none" w:sz="0" w:space="0" w:color="auto"/>
                          </w:divBdr>
                        </w:div>
                      </w:divsChild>
                    </w:div>
                    <w:div w:id="1744062075">
                      <w:marLeft w:val="0"/>
                      <w:marRight w:val="0"/>
                      <w:marTop w:val="0"/>
                      <w:marBottom w:val="0"/>
                      <w:divBdr>
                        <w:top w:val="none" w:sz="0" w:space="0" w:color="auto"/>
                        <w:left w:val="none" w:sz="0" w:space="0" w:color="auto"/>
                        <w:bottom w:val="none" w:sz="0" w:space="0" w:color="auto"/>
                        <w:right w:val="none" w:sz="0" w:space="0" w:color="auto"/>
                      </w:divBdr>
                      <w:divsChild>
                        <w:div w:id="16700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61208">
          <w:marLeft w:val="-330"/>
          <w:marRight w:val="-330"/>
          <w:marTop w:val="0"/>
          <w:marBottom w:val="0"/>
          <w:divBdr>
            <w:top w:val="none" w:sz="0" w:space="0" w:color="auto"/>
            <w:left w:val="none" w:sz="0" w:space="0" w:color="auto"/>
            <w:bottom w:val="none" w:sz="0" w:space="0" w:color="auto"/>
            <w:right w:val="none" w:sz="0" w:space="0" w:color="auto"/>
          </w:divBdr>
          <w:divsChild>
            <w:div w:id="1803569368">
              <w:marLeft w:val="0"/>
              <w:marRight w:val="0"/>
              <w:marTop w:val="0"/>
              <w:marBottom w:val="0"/>
              <w:divBdr>
                <w:top w:val="none" w:sz="0" w:space="0" w:color="auto"/>
                <w:left w:val="none" w:sz="0" w:space="0" w:color="auto"/>
                <w:bottom w:val="none" w:sz="0" w:space="0" w:color="auto"/>
                <w:right w:val="none" w:sz="0" w:space="0" w:color="auto"/>
              </w:divBdr>
              <w:divsChild>
                <w:div w:id="484393785">
                  <w:marLeft w:val="0"/>
                  <w:marRight w:val="0"/>
                  <w:marTop w:val="0"/>
                  <w:marBottom w:val="0"/>
                  <w:divBdr>
                    <w:top w:val="none" w:sz="0" w:space="0" w:color="auto"/>
                    <w:left w:val="none" w:sz="0" w:space="0" w:color="auto"/>
                    <w:bottom w:val="none" w:sz="0" w:space="0" w:color="auto"/>
                    <w:right w:val="none" w:sz="0" w:space="0" w:color="auto"/>
                  </w:divBdr>
                  <w:divsChild>
                    <w:div w:id="102115181">
                      <w:marLeft w:val="0"/>
                      <w:marRight w:val="0"/>
                      <w:marTop w:val="0"/>
                      <w:marBottom w:val="0"/>
                      <w:divBdr>
                        <w:top w:val="none" w:sz="0" w:space="0" w:color="auto"/>
                        <w:left w:val="none" w:sz="0" w:space="0" w:color="auto"/>
                        <w:bottom w:val="none" w:sz="0" w:space="0" w:color="auto"/>
                        <w:right w:val="none" w:sz="0" w:space="0" w:color="auto"/>
                      </w:divBdr>
                      <w:divsChild>
                        <w:div w:id="727608267">
                          <w:marLeft w:val="0"/>
                          <w:marRight w:val="0"/>
                          <w:marTop w:val="0"/>
                          <w:marBottom w:val="0"/>
                          <w:divBdr>
                            <w:top w:val="none" w:sz="0" w:space="0" w:color="auto"/>
                            <w:left w:val="none" w:sz="0" w:space="0" w:color="auto"/>
                            <w:bottom w:val="none" w:sz="0" w:space="0" w:color="auto"/>
                            <w:right w:val="none" w:sz="0" w:space="0" w:color="auto"/>
                          </w:divBdr>
                        </w:div>
                      </w:divsChild>
                    </w:div>
                    <w:div w:id="1342512314">
                      <w:marLeft w:val="0"/>
                      <w:marRight w:val="0"/>
                      <w:marTop w:val="0"/>
                      <w:marBottom w:val="0"/>
                      <w:divBdr>
                        <w:top w:val="none" w:sz="0" w:space="0" w:color="auto"/>
                        <w:left w:val="none" w:sz="0" w:space="0" w:color="auto"/>
                        <w:bottom w:val="none" w:sz="0" w:space="0" w:color="auto"/>
                        <w:right w:val="none" w:sz="0" w:space="0" w:color="auto"/>
                      </w:divBdr>
                      <w:divsChild>
                        <w:div w:id="1462075129">
                          <w:marLeft w:val="0"/>
                          <w:marRight w:val="0"/>
                          <w:marTop w:val="0"/>
                          <w:marBottom w:val="0"/>
                          <w:divBdr>
                            <w:top w:val="none" w:sz="0" w:space="0" w:color="auto"/>
                            <w:left w:val="none" w:sz="0" w:space="0" w:color="auto"/>
                            <w:bottom w:val="none" w:sz="0" w:space="0" w:color="auto"/>
                            <w:right w:val="none" w:sz="0" w:space="0" w:color="auto"/>
                          </w:divBdr>
                          <w:divsChild>
                            <w:div w:id="1641306177">
                              <w:marLeft w:val="0"/>
                              <w:marRight w:val="0"/>
                              <w:marTop w:val="0"/>
                              <w:marBottom w:val="0"/>
                              <w:divBdr>
                                <w:top w:val="none" w:sz="0" w:space="0" w:color="auto"/>
                                <w:left w:val="none" w:sz="0" w:space="0" w:color="auto"/>
                                <w:bottom w:val="none" w:sz="0" w:space="0" w:color="auto"/>
                                <w:right w:val="none" w:sz="0" w:space="0" w:color="auto"/>
                              </w:divBdr>
                              <w:divsChild>
                                <w:div w:id="2576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674673">
          <w:marLeft w:val="-330"/>
          <w:marRight w:val="-330"/>
          <w:marTop w:val="0"/>
          <w:marBottom w:val="0"/>
          <w:divBdr>
            <w:top w:val="none" w:sz="0" w:space="0" w:color="auto"/>
            <w:left w:val="none" w:sz="0" w:space="0" w:color="auto"/>
            <w:bottom w:val="none" w:sz="0" w:space="0" w:color="auto"/>
            <w:right w:val="none" w:sz="0" w:space="0" w:color="auto"/>
          </w:divBdr>
          <w:divsChild>
            <w:div w:id="1389574306">
              <w:marLeft w:val="0"/>
              <w:marRight w:val="0"/>
              <w:marTop w:val="0"/>
              <w:marBottom w:val="0"/>
              <w:divBdr>
                <w:top w:val="none" w:sz="0" w:space="0" w:color="auto"/>
                <w:left w:val="none" w:sz="0" w:space="0" w:color="auto"/>
                <w:bottom w:val="none" w:sz="0" w:space="0" w:color="auto"/>
                <w:right w:val="none" w:sz="0" w:space="0" w:color="auto"/>
              </w:divBdr>
              <w:divsChild>
                <w:div w:id="1494644406">
                  <w:marLeft w:val="0"/>
                  <w:marRight w:val="0"/>
                  <w:marTop w:val="0"/>
                  <w:marBottom w:val="0"/>
                  <w:divBdr>
                    <w:top w:val="none" w:sz="0" w:space="0" w:color="auto"/>
                    <w:left w:val="none" w:sz="0" w:space="0" w:color="auto"/>
                    <w:bottom w:val="none" w:sz="0" w:space="0" w:color="auto"/>
                    <w:right w:val="none" w:sz="0" w:space="0" w:color="auto"/>
                  </w:divBdr>
                  <w:divsChild>
                    <w:div w:id="517083426">
                      <w:marLeft w:val="0"/>
                      <w:marRight w:val="0"/>
                      <w:marTop w:val="0"/>
                      <w:marBottom w:val="0"/>
                      <w:divBdr>
                        <w:top w:val="none" w:sz="0" w:space="0" w:color="auto"/>
                        <w:left w:val="none" w:sz="0" w:space="0" w:color="auto"/>
                        <w:bottom w:val="none" w:sz="0" w:space="0" w:color="auto"/>
                        <w:right w:val="none" w:sz="0" w:space="0" w:color="auto"/>
                      </w:divBdr>
                      <w:divsChild>
                        <w:div w:id="1276054983">
                          <w:marLeft w:val="0"/>
                          <w:marRight w:val="0"/>
                          <w:marTop w:val="0"/>
                          <w:marBottom w:val="0"/>
                          <w:divBdr>
                            <w:top w:val="none" w:sz="0" w:space="0" w:color="auto"/>
                            <w:left w:val="none" w:sz="0" w:space="0" w:color="auto"/>
                            <w:bottom w:val="none" w:sz="0" w:space="0" w:color="auto"/>
                            <w:right w:val="none" w:sz="0" w:space="0" w:color="auto"/>
                          </w:divBdr>
                        </w:div>
                      </w:divsChild>
                    </w:div>
                    <w:div w:id="1469318699">
                      <w:marLeft w:val="0"/>
                      <w:marRight w:val="0"/>
                      <w:marTop w:val="0"/>
                      <w:marBottom w:val="0"/>
                      <w:divBdr>
                        <w:top w:val="none" w:sz="0" w:space="0" w:color="auto"/>
                        <w:left w:val="none" w:sz="0" w:space="0" w:color="auto"/>
                        <w:bottom w:val="none" w:sz="0" w:space="0" w:color="auto"/>
                        <w:right w:val="none" w:sz="0" w:space="0" w:color="auto"/>
                      </w:divBdr>
                      <w:divsChild>
                        <w:div w:id="5660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823960">
          <w:marLeft w:val="-330"/>
          <w:marRight w:val="-330"/>
          <w:marTop w:val="0"/>
          <w:marBottom w:val="0"/>
          <w:divBdr>
            <w:top w:val="none" w:sz="0" w:space="0" w:color="auto"/>
            <w:left w:val="none" w:sz="0" w:space="0" w:color="auto"/>
            <w:bottom w:val="none" w:sz="0" w:space="0" w:color="auto"/>
            <w:right w:val="none" w:sz="0" w:space="0" w:color="auto"/>
          </w:divBdr>
          <w:divsChild>
            <w:div w:id="1084229243">
              <w:marLeft w:val="0"/>
              <w:marRight w:val="0"/>
              <w:marTop w:val="0"/>
              <w:marBottom w:val="0"/>
              <w:divBdr>
                <w:top w:val="none" w:sz="0" w:space="0" w:color="auto"/>
                <w:left w:val="none" w:sz="0" w:space="0" w:color="auto"/>
                <w:bottom w:val="none" w:sz="0" w:space="0" w:color="auto"/>
                <w:right w:val="none" w:sz="0" w:space="0" w:color="auto"/>
              </w:divBdr>
              <w:divsChild>
                <w:div w:id="198322027">
                  <w:marLeft w:val="0"/>
                  <w:marRight w:val="0"/>
                  <w:marTop w:val="0"/>
                  <w:marBottom w:val="0"/>
                  <w:divBdr>
                    <w:top w:val="none" w:sz="0" w:space="0" w:color="auto"/>
                    <w:left w:val="none" w:sz="0" w:space="0" w:color="auto"/>
                    <w:bottom w:val="none" w:sz="0" w:space="0" w:color="auto"/>
                    <w:right w:val="none" w:sz="0" w:space="0" w:color="auto"/>
                  </w:divBdr>
                  <w:divsChild>
                    <w:div w:id="668943862">
                      <w:marLeft w:val="0"/>
                      <w:marRight w:val="0"/>
                      <w:marTop w:val="0"/>
                      <w:marBottom w:val="0"/>
                      <w:divBdr>
                        <w:top w:val="none" w:sz="0" w:space="0" w:color="auto"/>
                        <w:left w:val="none" w:sz="0" w:space="0" w:color="auto"/>
                        <w:bottom w:val="none" w:sz="0" w:space="0" w:color="auto"/>
                        <w:right w:val="none" w:sz="0" w:space="0" w:color="auto"/>
                      </w:divBdr>
                      <w:divsChild>
                        <w:div w:id="884756460">
                          <w:marLeft w:val="0"/>
                          <w:marRight w:val="0"/>
                          <w:marTop w:val="0"/>
                          <w:marBottom w:val="0"/>
                          <w:divBdr>
                            <w:top w:val="none" w:sz="0" w:space="0" w:color="auto"/>
                            <w:left w:val="none" w:sz="0" w:space="0" w:color="auto"/>
                            <w:bottom w:val="none" w:sz="0" w:space="0" w:color="auto"/>
                            <w:right w:val="none" w:sz="0" w:space="0" w:color="auto"/>
                          </w:divBdr>
                        </w:div>
                      </w:divsChild>
                    </w:div>
                    <w:div w:id="1881042465">
                      <w:marLeft w:val="0"/>
                      <w:marRight w:val="0"/>
                      <w:marTop w:val="0"/>
                      <w:marBottom w:val="0"/>
                      <w:divBdr>
                        <w:top w:val="none" w:sz="0" w:space="0" w:color="auto"/>
                        <w:left w:val="none" w:sz="0" w:space="0" w:color="auto"/>
                        <w:bottom w:val="none" w:sz="0" w:space="0" w:color="auto"/>
                        <w:right w:val="none" w:sz="0" w:space="0" w:color="auto"/>
                      </w:divBdr>
                      <w:divsChild>
                        <w:div w:id="106049092">
                          <w:marLeft w:val="0"/>
                          <w:marRight w:val="0"/>
                          <w:marTop w:val="0"/>
                          <w:marBottom w:val="0"/>
                          <w:divBdr>
                            <w:top w:val="none" w:sz="0" w:space="0" w:color="auto"/>
                            <w:left w:val="none" w:sz="0" w:space="0" w:color="auto"/>
                            <w:bottom w:val="none" w:sz="0" w:space="0" w:color="auto"/>
                            <w:right w:val="none" w:sz="0" w:space="0" w:color="auto"/>
                          </w:divBdr>
                          <w:divsChild>
                            <w:div w:id="732311976">
                              <w:marLeft w:val="0"/>
                              <w:marRight w:val="0"/>
                              <w:marTop w:val="0"/>
                              <w:marBottom w:val="0"/>
                              <w:divBdr>
                                <w:top w:val="none" w:sz="0" w:space="0" w:color="auto"/>
                                <w:left w:val="none" w:sz="0" w:space="0" w:color="auto"/>
                                <w:bottom w:val="none" w:sz="0" w:space="0" w:color="auto"/>
                                <w:right w:val="none" w:sz="0" w:space="0" w:color="auto"/>
                              </w:divBdr>
                              <w:divsChild>
                                <w:div w:id="2999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498388">
          <w:marLeft w:val="-330"/>
          <w:marRight w:val="-330"/>
          <w:marTop w:val="0"/>
          <w:marBottom w:val="0"/>
          <w:divBdr>
            <w:top w:val="none" w:sz="0" w:space="0" w:color="auto"/>
            <w:left w:val="none" w:sz="0" w:space="0" w:color="auto"/>
            <w:bottom w:val="none" w:sz="0" w:space="0" w:color="auto"/>
            <w:right w:val="none" w:sz="0" w:space="0" w:color="auto"/>
          </w:divBdr>
          <w:divsChild>
            <w:div w:id="2002150378">
              <w:marLeft w:val="0"/>
              <w:marRight w:val="0"/>
              <w:marTop w:val="0"/>
              <w:marBottom w:val="0"/>
              <w:divBdr>
                <w:top w:val="none" w:sz="0" w:space="0" w:color="auto"/>
                <w:left w:val="none" w:sz="0" w:space="0" w:color="auto"/>
                <w:bottom w:val="none" w:sz="0" w:space="0" w:color="auto"/>
                <w:right w:val="none" w:sz="0" w:space="0" w:color="auto"/>
              </w:divBdr>
              <w:divsChild>
                <w:div w:id="1734037009">
                  <w:marLeft w:val="0"/>
                  <w:marRight w:val="0"/>
                  <w:marTop w:val="0"/>
                  <w:marBottom w:val="0"/>
                  <w:divBdr>
                    <w:top w:val="none" w:sz="0" w:space="0" w:color="auto"/>
                    <w:left w:val="none" w:sz="0" w:space="0" w:color="auto"/>
                    <w:bottom w:val="none" w:sz="0" w:space="0" w:color="auto"/>
                    <w:right w:val="none" w:sz="0" w:space="0" w:color="auto"/>
                  </w:divBdr>
                  <w:divsChild>
                    <w:div w:id="1337149562">
                      <w:marLeft w:val="0"/>
                      <w:marRight w:val="0"/>
                      <w:marTop w:val="0"/>
                      <w:marBottom w:val="0"/>
                      <w:divBdr>
                        <w:top w:val="none" w:sz="0" w:space="0" w:color="auto"/>
                        <w:left w:val="none" w:sz="0" w:space="0" w:color="auto"/>
                        <w:bottom w:val="none" w:sz="0" w:space="0" w:color="auto"/>
                        <w:right w:val="none" w:sz="0" w:space="0" w:color="auto"/>
                      </w:divBdr>
                    </w:div>
                    <w:div w:id="1763453941">
                      <w:marLeft w:val="0"/>
                      <w:marRight w:val="0"/>
                      <w:marTop w:val="0"/>
                      <w:marBottom w:val="0"/>
                      <w:divBdr>
                        <w:top w:val="none" w:sz="0" w:space="0" w:color="auto"/>
                        <w:left w:val="none" w:sz="0" w:space="0" w:color="auto"/>
                        <w:bottom w:val="none" w:sz="0" w:space="0" w:color="auto"/>
                        <w:right w:val="none" w:sz="0" w:space="0" w:color="auto"/>
                      </w:divBdr>
                      <w:divsChild>
                        <w:div w:id="140659239">
                          <w:marLeft w:val="0"/>
                          <w:marRight w:val="0"/>
                          <w:marTop w:val="0"/>
                          <w:marBottom w:val="0"/>
                          <w:divBdr>
                            <w:top w:val="none" w:sz="0" w:space="0" w:color="auto"/>
                            <w:left w:val="none" w:sz="0" w:space="0" w:color="auto"/>
                            <w:bottom w:val="none" w:sz="0" w:space="0" w:color="auto"/>
                            <w:right w:val="none" w:sz="0" w:space="0" w:color="auto"/>
                          </w:divBdr>
                        </w:div>
                      </w:divsChild>
                    </w:div>
                    <w:div w:id="1814563326">
                      <w:marLeft w:val="0"/>
                      <w:marRight w:val="0"/>
                      <w:marTop w:val="0"/>
                      <w:marBottom w:val="0"/>
                      <w:divBdr>
                        <w:top w:val="none" w:sz="0" w:space="0" w:color="auto"/>
                        <w:left w:val="none" w:sz="0" w:space="0" w:color="auto"/>
                        <w:bottom w:val="none" w:sz="0" w:space="0" w:color="auto"/>
                        <w:right w:val="none" w:sz="0" w:space="0" w:color="auto"/>
                      </w:divBdr>
                      <w:divsChild>
                        <w:div w:id="19787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743779">
          <w:marLeft w:val="-330"/>
          <w:marRight w:val="-330"/>
          <w:marTop w:val="0"/>
          <w:marBottom w:val="0"/>
          <w:divBdr>
            <w:top w:val="none" w:sz="0" w:space="0" w:color="auto"/>
            <w:left w:val="none" w:sz="0" w:space="0" w:color="auto"/>
            <w:bottom w:val="none" w:sz="0" w:space="0" w:color="auto"/>
            <w:right w:val="none" w:sz="0" w:space="0" w:color="auto"/>
          </w:divBdr>
          <w:divsChild>
            <w:div w:id="1129204049">
              <w:marLeft w:val="0"/>
              <w:marRight w:val="0"/>
              <w:marTop w:val="0"/>
              <w:marBottom w:val="0"/>
              <w:divBdr>
                <w:top w:val="none" w:sz="0" w:space="0" w:color="auto"/>
                <w:left w:val="none" w:sz="0" w:space="0" w:color="auto"/>
                <w:bottom w:val="none" w:sz="0" w:space="0" w:color="auto"/>
                <w:right w:val="none" w:sz="0" w:space="0" w:color="auto"/>
              </w:divBdr>
              <w:divsChild>
                <w:div w:id="953294455">
                  <w:marLeft w:val="0"/>
                  <w:marRight w:val="0"/>
                  <w:marTop w:val="0"/>
                  <w:marBottom w:val="0"/>
                  <w:divBdr>
                    <w:top w:val="none" w:sz="0" w:space="0" w:color="auto"/>
                    <w:left w:val="none" w:sz="0" w:space="0" w:color="auto"/>
                    <w:bottom w:val="none" w:sz="0" w:space="0" w:color="auto"/>
                    <w:right w:val="none" w:sz="0" w:space="0" w:color="auto"/>
                  </w:divBdr>
                  <w:divsChild>
                    <w:div w:id="135730547">
                      <w:marLeft w:val="0"/>
                      <w:marRight w:val="0"/>
                      <w:marTop w:val="0"/>
                      <w:marBottom w:val="0"/>
                      <w:divBdr>
                        <w:top w:val="none" w:sz="0" w:space="0" w:color="auto"/>
                        <w:left w:val="none" w:sz="0" w:space="0" w:color="auto"/>
                        <w:bottom w:val="none" w:sz="0" w:space="0" w:color="auto"/>
                        <w:right w:val="none" w:sz="0" w:space="0" w:color="auto"/>
                      </w:divBdr>
                      <w:divsChild>
                        <w:div w:id="1962880931">
                          <w:marLeft w:val="0"/>
                          <w:marRight w:val="0"/>
                          <w:marTop w:val="0"/>
                          <w:marBottom w:val="0"/>
                          <w:divBdr>
                            <w:top w:val="none" w:sz="0" w:space="0" w:color="auto"/>
                            <w:left w:val="none" w:sz="0" w:space="0" w:color="auto"/>
                            <w:bottom w:val="none" w:sz="0" w:space="0" w:color="auto"/>
                            <w:right w:val="none" w:sz="0" w:space="0" w:color="auto"/>
                          </w:divBdr>
                        </w:div>
                      </w:divsChild>
                    </w:div>
                    <w:div w:id="338123283">
                      <w:marLeft w:val="0"/>
                      <w:marRight w:val="0"/>
                      <w:marTop w:val="0"/>
                      <w:marBottom w:val="0"/>
                      <w:divBdr>
                        <w:top w:val="none" w:sz="0" w:space="0" w:color="auto"/>
                        <w:left w:val="none" w:sz="0" w:space="0" w:color="auto"/>
                        <w:bottom w:val="none" w:sz="0" w:space="0" w:color="auto"/>
                        <w:right w:val="none" w:sz="0" w:space="0" w:color="auto"/>
                      </w:divBdr>
                      <w:divsChild>
                        <w:div w:id="933049511">
                          <w:marLeft w:val="0"/>
                          <w:marRight w:val="0"/>
                          <w:marTop w:val="0"/>
                          <w:marBottom w:val="0"/>
                          <w:divBdr>
                            <w:top w:val="none" w:sz="0" w:space="0" w:color="auto"/>
                            <w:left w:val="none" w:sz="0" w:space="0" w:color="auto"/>
                            <w:bottom w:val="none" w:sz="0" w:space="0" w:color="auto"/>
                            <w:right w:val="none" w:sz="0" w:space="0" w:color="auto"/>
                          </w:divBdr>
                        </w:div>
                      </w:divsChild>
                    </w:div>
                    <w:div w:id="1301229671">
                      <w:marLeft w:val="0"/>
                      <w:marRight w:val="0"/>
                      <w:marTop w:val="0"/>
                      <w:marBottom w:val="0"/>
                      <w:divBdr>
                        <w:top w:val="none" w:sz="0" w:space="0" w:color="auto"/>
                        <w:left w:val="none" w:sz="0" w:space="0" w:color="auto"/>
                        <w:bottom w:val="none" w:sz="0" w:space="0" w:color="auto"/>
                        <w:right w:val="none" w:sz="0" w:space="0" w:color="auto"/>
                      </w:divBdr>
                      <w:divsChild>
                        <w:div w:id="8986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96683">
          <w:marLeft w:val="-330"/>
          <w:marRight w:val="-330"/>
          <w:marTop w:val="0"/>
          <w:marBottom w:val="0"/>
          <w:divBdr>
            <w:top w:val="none" w:sz="0" w:space="0" w:color="auto"/>
            <w:left w:val="none" w:sz="0" w:space="0" w:color="auto"/>
            <w:bottom w:val="none" w:sz="0" w:space="0" w:color="auto"/>
            <w:right w:val="none" w:sz="0" w:space="0" w:color="auto"/>
          </w:divBdr>
          <w:divsChild>
            <w:div w:id="1364792404">
              <w:marLeft w:val="0"/>
              <w:marRight w:val="0"/>
              <w:marTop w:val="0"/>
              <w:marBottom w:val="0"/>
              <w:divBdr>
                <w:top w:val="none" w:sz="0" w:space="0" w:color="auto"/>
                <w:left w:val="none" w:sz="0" w:space="0" w:color="auto"/>
                <w:bottom w:val="none" w:sz="0" w:space="0" w:color="auto"/>
                <w:right w:val="none" w:sz="0" w:space="0" w:color="auto"/>
              </w:divBdr>
              <w:divsChild>
                <w:div w:id="447310127">
                  <w:marLeft w:val="0"/>
                  <w:marRight w:val="0"/>
                  <w:marTop w:val="0"/>
                  <w:marBottom w:val="0"/>
                  <w:divBdr>
                    <w:top w:val="none" w:sz="0" w:space="0" w:color="auto"/>
                    <w:left w:val="none" w:sz="0" w:space="0" w:color="auto"/>
                    <w:bottom w:val="none" w:sz="0" w:space="0" w:color="auto"/>
                    <w:right w:val="none" w:sz="0" w:space="0" w:color="auto"/>
                  </w:divBdr>
                  <w:divsChild>
                    <w:div w:id="900208967">
                      <w:marLeft w:val="0"/>
                      <w:marRight w:val="0"/>
                      <w:marTop w:val="0"/>
                      <w:marBottom w:val="0"/>
                      <w:divBdr>
                        <w:top w:val="none" w:sz="0" w:space="0" w:color="auto"/>
                        <w:left w:val="none" w:sz="0" w:space="0" w:color="auto"/>
                        <w:bottom w:val="none" w:sz="0" w:space="0" w:color="auto"/>
                        <w:right w:val="none" w:sz="0" w:space="0" w:color="auto"/>
                      </w:divBdr>
                      <w:divsChild>
                        <w:div w:id="1717897838">
                          <w:marLeft w:val="0"/>
                          <w:marRight w:val="0"/>
                          <w:marTop w:val="0"/>
                          <w:marBottom w:val="0"/>
                          <w:divBdr>
                            <w:top w:val="none" w:sz="0" w:space="0" w:color="auto"/>
                            <w:left w:val="none" w:sz="0" w:space="0" w:color="auto"/>
                            <w:bottom w:val="none" w:sz="0" w:space="0" w:color="auto"/>
                            <w:right w:val="none" w:sz="0" w:space="0" w:color="auto"/>
                          </w:divBdr>
                        </w:div>
                      </w:divsChild>
                    </w:div>
                    <w:div w:id="1101605001">
                      <w:marLeft w:val="0"/>
                      <w:marRight w:val="0"/>
                      <w:marTop w:val="0"/>
                      <w:marBottom w:val="0"/>
                      <w:divBdr>
                        <w:top w:val="none" w:sz="0" w:space="0" w:color="auto"/>
                        <w:left w:val="none" w:sz="0" w:space="0" w:color="auto"/>
                        <w:bottom w:val="none" w:sz="0" w:space="0" w:color="auto"/>
                        <w:right w:val="none" w:sz="0" w:space="0" w:color="auto"/>
                      </w:divBdr>
                      <w:divsChild>
                        <w:div w:id="1454791461">
                          <w:marLeft w:val="0"/>
                          <w:marRight w:val="0"/>
                          <w:marTop w:val="0"/>
                          <w:marBottom w:val="0"/>
                          <w:divBdr>
                            <w:top w:val="none" w:sz="0" w:space="0" w:color="auto"/>
                            <w:left w:val="none" w:sz="0" w:space="0" w:color="auto"/>
                            <w:bottom w:val="none" w:sz="0" w:space="0" w:color="auto"/>
                            <w:right w:val="none" w:sz="0" w:space="0" w:color="auto"/>
                          </w:divBdr>
                          <w:divsChild>
                            <w:div w:id="1803762788">
                              <w:marLeft w:val="0"/>
                              <w:marRight w:val="0"/>
                              <w:marTop w:val="0"/>
                              <w:marBottom w:val="0"/>
                              <w:divBdr>
                                <w:top w:val="none" w:sz="0" w:space="0" w:color="auto"/>
                                <w:left w:val="none" w:sz="0" w:space="0" w:color="auto"/>
                                <w:bottom w:val="none" w:sz="0" w:space="0" w:color="auto"/>
                                <w:right w:val="none" w:sz="0" w:space="0" w:color="auto"/>
                              </w:divBdr>
                              <w:divsChild>
                                <w:div w:id="11733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995844">
      <w:bodyDiv w:val="1"/>
      <w:marLeft w:val="0"/>
      <w:marRight w:val="0"/>
      <w:marTop w:val="0"/>
      <w:marBottom w:val="0"/>
      <w:divBdr>
        <w:top w:val="none" w:sz="0" w:space="0" w:color="auto"/>
        <w:left w:val="none" w:sz="0" w:space="0" w:color="auto"/>
        <w:bottom w:val="none" w:sz="0" w:space="0" w:color="auto"/>
        <w:right w:val="none" w:sz="0" w:space="0" w:color="auto"/>
      </w:divBdr>
    </w:div>
    <w:div w:id="132312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histinf.blogs.upv.es/files/2012/11/Android-System-Architecture.svg_1.png" TargetMode="External"/><Relationship Id="rId18" Type="http://schemas.openxmlformats.org/officeDocument/2006/relationships/hyperlink" Target="http://www.ti.com/product/CC254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dialog-semiconductor.com/products/bluetooth-smart/smartbond-da14580"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http://histinf.blogs.upv.es/files/2012/11/Captura-de-pantalla-2011-01-03-a-las-23.13.31.png" TargetMode="External"/><Relationship Id="rId24" Type="http://schemas.openxmlformats.org/officeDocument/2006/relationships/hyperlink" Target="http://processors.wiki.ti.com/index.php/CC256x" TargetMode="External"/><Relationship Id="rId5" Type="http://schemas.openxmlformats.org/officeDocument/2006/relationships/settings" Target="settings.xml"/><Relationship Id="rId15" Type="http://schemas.openxmlformats.org/officeDocument/2006/relationships/image" Target="http://histinf.blogs.upv.es/files/2012/12/api_android.jpg" TargetMode="External"/><Relationship Id="rId23" Type="http://schemas.openxmlformats.org/officeDocument/2006/relationships/hyperlink" Target="http://www.cypress.com/PRoCBLE/?source=BLE" TargetMode="External"/><Relationship Id="rId10" Type="http://schemas.openxmlformats.org/officeDocument/2006/relationships/image" Target="media/image10.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http://histinf.blogs.upv.es/files/2012/11/Captura-de-pantalla-2011-01-03-a-las-23.13.31.png" TargetMode="External"/><Relationship Id="rId14" Type="http://schemas.openxmlformats.org/officeDocument/2006/relationships/image" Target="media/image3.jpeg"/><Relationship Id="rId22" Type="http://schemas.openxmlformats.org/officeDocument/2006/relationships/hyperlink" Target="http://www.cypress.com/psoc4ble/?source=BL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MarcadorDePosición1</b:Tag>
    <b:SourceType>Book</b:SourceType>
    <b:Guid>{61EF0C9E-8742-4B74-A084-0AA0256CD026}</b:Guid>
    <b:Author>
      <b:Author>
        <b:NameList>
          <b:Person>
            <b:Last>INTERIORES</b:Last>
            <b:First>MODELO</b:First>
            <b:Middle>DE COBERTURA PARA REDES INALÁMBRICAS DE</b:Middle>
          </b:Person>
        </b:NameList>
      </b:Author>
    </b:Author>
    <b:RefOrder>2</b:RefOrder>
  </b:Source>
  <b:Source>
    <b:Tag>Mod</b:Tag>
    <b:SourceType>Book</b:SourceType>
    <b:Guid>{7259CC8E-5227-4319-963F-45B442EE2AAA}</b:Guid>
    <b:Title>Proyecto Final de Carrera, Modelo de cobertura para redes inalámbricas de interior</b:Title>
    <b:Author>
      <b:Author>
        <b:NameList>
          <b:Person>
            <b:Last>Camargo Olivares</b:Last>
            <b:First>José</b:First>
            <b:Middle>Luis</b:Middle>
          </b:Person>
        </b:NameList>
      </b:Author>
    </b:Author>
    <b:RefOrder>1</b:RefOrder>
  </b:Source>
</b:Sources>
</file>

<file path=customXml/itemProps1.xml><?xml version="1.0" encoding="utf-8"?>
<ds:datastoreItem xmlns:ds="http://schemas.openxmlformats.org/officeDocument/2006/customXml" ds:itemID="{6CF27ADF-1B9C-4C5D-A1EE-053370AD7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17</Pages>
  <Words>4150</Words>
  <Characters>22828</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Francisco</dc:creator>
  <cp:lastModifiedBy>Jose Francisco</cp:lastModifiedBy>
  <cp:revision>19</cp:revision>
  <dcterms:created xsi:type="dcterms:W3CDTF">2015-05-10T20:47:00Z</dcterms:created>
  <dcterms:modified xsi:type="dcterms:W3CDTF">2016-04-10T20:53:00Z</dcterms:modified>
</cp:coreProperties>
</file>