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618A" w14:textId="6A5DAE07" w:rsidR="0003514E" w:rsidRPr="0003514E" w:rsidRDefault="0003514E" w:rsidP="0003514E">
      <w:r w:rsidRPr="0003514E">
        <w:t xml:space="preserve"> Crear un documento en /</w:t>
      </w:r>
      <w:proofErr w:type="spellStart"/>
      <w:r w:rsidRPr="0003514E">
        <w:t>docs</w:t>
      </w:r>
      <w:proofErr w:type="spellEnd"/>
      <w:r w:rsidRPr="0003514E">
        <w:t xml:space="preserve"> con:</w:t>
      </w:r>
    </w:p>
    <w:p w14:paraId="64C0989D" w14:textId="77777777" w:rsidR="0003514E" w:rsidRPr="0003514E" w:rsidRDefault="0003514E" w:rsidP="0003514E">
      <w:r w:rsidRPr="0003514E">
        <w:t>Objetivos del proyecto</w:t>
      </w:r>
    </w:p>
    <w:p w14:paraId="4BABA2B0" w14:textId="77777777" w:rsidR="0003514E" w:rsidRPr="0003514E" w:rsidRDefault="0003514E" w:rsidP="0003514E">
      <w:r w:rsidRPr="0003514E">
        <w:t>Tecnologías elegidas</w:t>
      </w:r>
    </w:p>
    <w:p w14:paraId="128D2A1C" w14:textId="77777777" w:rsidR="0003514E" w:rsidRPr="0003514E" w:rsidRDefault="0003514E" w:rsidP="0003514E">
      <w:r w:rsidRPr="0003514E">
        <w:t>Arquitectura inicial</w:t>
      </w:r>
    </w:p>
    <w:p w14:paraId="4C95246D" w14:textId="77777777" w:rsidR="0003514E" w:rsidRPr="0003514E" w:rsidRDefault="0003514E" w:rsidP="0003514E">
      <w:r w:rsidRPr="0003514E">
        <w:t>Roles del equipo</w:t>
      </w:r>
    </w:p>
    <w:p w14:paraId="10A3428A" w14:textId="77777777" w:rsidR="0003514E" w:rsidRPr="0003514E" w:rsidRDefault="0003514E" w:rsidP="0003514E">
      <w:r w:rsidRPr="0003514E">
        <w:t>Planificación de tareas</w:t>
      </w:r>
    </w:p>
    <w:p w14:paraId="623C72E9" w14:textId="77777777" w:rsidR="0003514E" w:rsidRPr="0003514E" w:rsidRDefault="0003514E" w:rsidP="0003514E">
      <w:proofErr w:type="gramStart"/>
      <w:r w:rsidRPr="0003514E">
        <w:t>  Documentar</w:t>
      </w:r>
      <w:proofErr w:type="gramEnd"/>
      <w:r w:rsidRPr="0003514E">
        <w:t xml:space="preserve"> cómo levantar el entorno.</w:t>
      </w:r>
    </w:p>
    <w:p w14:paraId="3107F1D3" w14:textId="77777777" w:rsidR="0003514E" w:rsidRPr="0003514E" w:rsidRDefault="0003514E" w:rsidP="0003514E"/>
    <w:p w14:paraId="3F464430" w14:textId="77777777" w:rsidR="0003514E" w:rsidRDefault="0003514E"/>
    <w:p w14:paraId="34136778" w14:textId="77777777" w:rsidR="0003514E" w:rsidRDefault="0003514E"/>
    <w:p w14:paraId="3687F3C9" w14:textId="05B2B697" w:rsidR="00480481" w:rsidRDefault="00480481">
      <w:r>
        <w:t>MANEJO DE PROYETO</w:t>
      </w:r>
      <w:r w:rsidR="0003514E">
        <w:t xml:space="preserve"> (Continuación) </w:t>
      </w:r>
    </w:p>
    <w:p w14:paraId="7D70DD31" w14:textId="70856316" w:rsidR="00215FE6" w:rsidRDefault="00215FE6">
      <w:r>
        <w:t xml:space="preserve">CREACION DE PROYECTO </w:t>
      </w:r>
      <w:r w:rsidR="0003514E">
        <w:t xml:space="preserve">EN GIT </w:t>
      </w:r>
      <w:proofErr w:type="gramStart"/>
      <w:r w:rsidR="0003514E">
        <w:t>HUB</w:t>
      </w:r>
      <w:proofErr w:type="gramEnd"/>
    </w:p>
    <w:p w14:paraId="5E183B35" w14:textId="51A94DF6" w:rsidR="00215FE6" w:rsidRDefault="0003514E">
      <w:r w:rsidRPr="0003514E">
        <w:drawing>
          <wp:inline distT="0" distB="0" distL="0" distR="0" wp14:anchorId="6720A5CA" wp14:editId="78B48CAC">
            <wp:extent cx="5400040" cy="2912745"/>
            <wp:effectExtent l="0" t="0" r="0" b="1905"/>
            <wp:docPr id="64308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F807" w14:textId="77777777" w:rsidR="0003514E" w:rsidRDefault="0003514E"/>
    <w:p w14:paraId="5CB5C062" w14:textId="2FEC8655" w:rsidR="00480481" w:rsidRDefault="00480481">
      <w:r>
        <w:t xml:space="preserve">Empezamos investigando las vulnerabilidades de que puede tener </w:t>
      </w:r>
      <w:proofErr w:type="gramStart"/>
      <w:r>
        <w:t>una  página</w:t>
      </w:r>
      <w:proofErr w:type="gramEnd"/>
      <w:r>
        <w:t xml:space="preserve"> web, para estudiar todos los casos y situaciones que puedan afectar al correcto funcionamiento de la página web.</w:t>
      </w:r>
    </w:p>
    <w:p w14:paraId="67E5997D" w14:textId="14B58D8C" w:rsidR="00480481" w:rsidRDefault="00480481">
      <w:r>
        <w:t>Antes de Utilizar y conocer las Técnicas de Hacking para página web, hay que tener un respaldo e información de cómo responder a ciertos ciberataques que puede sufrir la pagina por parte de Terceras personas.</w:t>
      </w:r>
    </w:p>
    <w:p w14:paraId="5C5788AD" w14:textId="77777777" w:rsidR="00480481" w:rsidRPr="00480481" w:rsidRDefault="00480481" w:rsidP="00480481">
      <w:pPr>
        <w:rPr>
          <w:b/>
          <w:bCs/>
          <w:i/>
          <w:iCs/>
        </w:rPr>
      </w:pPr>
      <w:r w:rsidRPr="00480481">
        <w:rPr>
          <w:b/>
          <w:bCs/>
          <w:i/>
          <w:iCs/>
        </w:rPr>
        <w:t>1. Inyección (</w:t>
      </w:r>
      <w:proofErr w:type="spellStart"/>
      <w:r w:rsidRPr="00480481">
        <w:rPr>
          <w:b/>
          <w:bCs/>
          <w:i/>
          <w:iCs/>
        </w:rPr>
        <w:t>Injection</w:t>
      </w:r>
      <w:proofErr w:type="spellEnd"/>
      <w:r w:rsidRPr="00480481">
        <w:rPr>
          <w:b/>
          <w:bCs/>
          <w:i/>
          <w:iCs/>
        </w:rPr>
        <w:t>)</w:t>
      </w:r>
    </w:p>
    <w:p w14:paraId="25233475" w14:textId="77777777" w:rsidR="00480481" w:rsidRPr="00480481" w:rsidRDefault="00480481" w:rsidP="00480481">
      <w:r w:rsidRPr="00480481">
        <w:t>Las vulnerabilidades de inyección ocurren cuando datos no confiables son enviados a una aplicación como parte de un comando o consulta. El host malicioso del atacante puede engañar a la aplicación para que ejecute comandos no deseados.</w:t>
      </w:r>
    </w:p>
    <w:p w14:paraId="52A03DA7" w14:textId="7E990BE0" w:rsidR="00480481" w:rsidRDefault="00480481" w:rsidP="00480481">
      <w:r w:rsidRPr="00480481">
        <w:lastRenderedPageBreak/>
        <w:t>Inyección SQL (</w:t>
      </w:r>
      <w:proofErr w:type="spellStart"/>
      <w:r w:rsidRPr="00480481">
        <w:t>SQLi</w:t>
      </w:r>
      <w:proofErr w:type="spellEnd"/>
      <w:r w:rsidRPr="00480481">
        <w:t xml:space="preserve">): El atacante inserta código SQL malicioso en campos de entrada (como formularios de </w:t>
      </w:r>
      <w:proofErr w:type="spellStart"/>
      <w:r w:rsidRPr="00480481">
        <w:t>login</w:t>
      </w:r>
      <w:proofErr w:type="spellEnd"/>
      <w:r w:rsidRPr="00480481">
        <w:t xml:space="preserve"> o de búsqueda) para manipular la base de datos. Puede usarlo para robar datos, modificarlos o incluso tomar el control del servidor.</w:t>
      </w:r>
    </w:p>
    <w:p w14:paraId="7EB69A18" w14:textId="77777777" w:rsidR="00821EC8" w:rsidRDefault="00821EC8" w:rsidP="00480481"/>
    <w:p w14:paraId="6F82DC78" w14:textId="77777777" w:rsidR="00821EC8" w:rsidRDefault="00821EC8" w:rsidP="00480481"/>
    <w:p w14:paraId="5CCAEF94" w14:textId="77777777" w:rsidR="00821EC8" w:rsidRDefault="00821EC8" w:rsidP="00480481"/>
    <w:p w14:paraId="280C655B" w14:textId="77777777" w:rsidR="00821EC8" w:rsidRDefault="00821EC8" w:rsidP="00480481"/>
    <w:p w14:paraId="243E306F" w14:textId="5FE49F40" w:rsidR="00480481" w:rsidRDefault="00480481" w:rsidP="00480481">
      <w:r>
        <w:t xml:space="preserve">Normalmente </w:t>
      </w:r>
      <w:r w:rsidR="008E3070">
        <w:t>los sistemas de seguridad se desarrollan en sistemas Linux, por económicos y la gran cantidad de herramientas que existen, dedicadas a la seguridad del servidor.</w:t>
      </w:r>
    </w:p>
    <w:p w14:paraId="7D56D736" w14:textId="447F209A" w:rsidR="008E3070" w:rsidRDefault="008E3070" w:rsidP="00480481">
      <w:r>
        <w:t xml:space="preserve">También incluimos el Lenguaje PHP, para programar servidores </w:t>
      </w:r>
      <w:proofErr w:type="gramStart"/>
      <w:r>
        <w:t>y  para</w:t>
      </w:r>
      <w:proofErr w:type="gramEnd"/>
      <w:r>
        <w:t xml:space="preserve"> desarrollar el hosting de las </w:t>
      </w:r>
      <w:proofErr w:type="spellStart"/>
      <w:r>
        <w:t>paginas</w:t>
      </w:r>
      <w:proofErr w:type="spellEnd"/>
      <w:r>
        <w:t xml:space="preserve"> web.</w:t>
      </w:r>
    </w:p>
    <w:p w14:paraId="2BA034E3" w14:textId="77777777" w:rsidR="00821EC8" w:rsidRDefault="00821EC8" w:rsidP="00480481"/>
    <w:p w14:paraId="40F87643" w14:textId="77777777" w:rsidR="00821EC8" w:rsidRDefault="00821EC8" w:rsidP="00480481"/>
    <w:p w14:paraId="1B5C601A" w14:textId="77777777" w:rsidR="00821EC8" w:rsidRDefault="00821EC8" w:rsidP="00480481"/>
    <w:p w14:paraId="3451715E" w14:textId="77777777" w:rsidR="00821EC8" w:rsidRDefault="00821EC8" w:rsidP="00480481"/>
    <w:p w14:paraId="7292D898" w14:textId="77777777" w:rsidR="00821EC8" w:rsidRDefault="00821EC8" w:rsidP="00480481"/>
    <w:p w14:paraId="7B60CA63" w14:textId="125F6E4D" w:rsidR="008E3070" w:rsidRPr="008E3070" w:rsidRDefault="008E3070" w:rsidP="008E3070">
      <w:pPr>
        <w:rPr>
          <w:b/>
          <w:bCs/>
          <w:i/>
          <w:iCs/>
        </w:rPr>
      </w:pPr>
      <w:r w:rsidRPr="008E3070">
        <w:rPr>
          <w:b/>
          <w:bCs/>
          <w:i/>
          <w:iCs/>
        </w:rPr>
        <w:t>2. Fallos d</w:t>
      </w:r>
      <w:r>
        <w:rPr>
          <w:b/>
          <w:bCs/>
          <w:i/>
          <w:iCs/>
        </w:rPr>
        <w:t>e</w:t>
      </w:r>
      <w:r w:rsidRPr="008E3070">
        <w:rPr>
          <w:b/>
          <w:bCs/>
          <w:i/>
          <w:iCs/>
        </w:rPr>
        <w:t xml:space="preserve"> Gestión de Sesión</w:t>
      </w:r>
    </w:p>
    <w:p w14:paraId="4B4144FB" w14:textId="77777777" w:rsidR="008E3070" w:rsidRPr="008E3070" w:rsidRDefault="008E3070" w:rsidP="008E3070">
      <w:r w:rsidRPr="008E3070">
        <w:t>Estas vulnerabilidades permiten a los atacantes comprometer contraseñas, claves o tokens de sesión para asumir la identidad de otros usuarios.</w:t>
      </w:r>
    </w:p>
    <w:p w14:paraId="22002555" w14:textId="77777777" w:rsidR="008E3070" w:rsidRPr="008E3070" w:rsidRDefault="008E3070" w:rsidP="008E3070">
      <w:r w:rsidRPr="008E3070">
        <w:t>Manejo Inseguro de Credenciales: Almacenamiento de contraseñas en texto plano o sin un hash seguro (como MD5 o SHA1, que son débiles).</w:t>
      </w:r>
    </w:p>
    <w:p w14:paraId="7AA4E0AD" w14:textId="15C27385" w:rsidR="008E3070" w:rsidRDefault="008E3070" w:rsidP="008E3070">
      <w:r w:rsidRPr="008E3070">
        <w:t>Secuestro de Sesión: Robo de la cookie de sesión de un usuario para acceder a su cuenta.</w:t>
      </w:r>
    </w:p>
    <w:p w14:paraId="4BB217D8" w14:textId="77777777" w:rsidR="00821EC8" w:rsidRDefault="00821EC8" w:rsidP="008E3070"/>
    <w:p w14:paraId="426BBD78" w14:textId="77777777" w:rsidR="00821EC8" w:rsidRDefault="00821EC8" w:rsidP="008E3070"/>
    <w:p w14:paraId="3B51AE0B" w14:textId="77777777" w:rsidR="00821EC8" w:rsidRDefault="00821EC8" w:rsidP="008E3070"/>
    <w:p w14:paraId="46CEDC57" w14:textId="77777777" w:rsidR="00821EC8" w:rsidRDefault="00821EC8" w:rsidP="008E3070"/>
    <w:p w14:paraId="7DD5EDA0" w14:textId="77777777" w:rsidR="00821EC8" w:rsidRPr="00821EC8" w:rsidRDefault="00821EC8" w:rsidP="00821EC8">
      <w:pPr>
        <w:rPr>
          <w:b/>
          <w:bCs/>
          <w:i/>
          <w:iCs/>
        </w:rPr>
      </w:pPr>
      <w:r w:rsidRPr="00821EC8">
        <w:rPr>
          <w:b/>
          <w:bCs/>
          <w:i/>
          <w:iCs/>
        </w:rPr>
        <w:t>3. Cross-Site Scripting (XSS)</w:t>
      </w:r>
    </w:p>
    <w:p w14:paraId="130A11D5" w14:textId="77777777" w:rsidR="00821EC8" w:rsidRPr="00821EC8" w:rsidRDefault="00821EC8" w:rsidP="00821EC8">
      <w:r w:rsidRPr="00821EC8">
        <w:t>El atacante inyecta scripts maliciosos (generalmente JavaScript) en páginas web que son vistas por otros usuarios. El navegador de la víctima ejecuta el script, creyendo que es de confianza.</w:t>
      </w:r>
    </w:p>
    <w:p w14:paraId="045AD1DA" w14:textId="77777777" w:rsidR="00821EC8" w:rsidRPr="00821EC8" w:rsidRDefault="00821EC8" w:rsidP="00821EC8">
      <w:r w:rsidRPr="00821EC8">
        <w:t>XSS Reflejado: El script malicioso se incrusta en un enlace. Cuando la víctima hace clic, el script se ejecuta en su navegador.</w:t>
      </w:r>
    </w:p>
    <w:p w14:paraId="2B3157E3" w14:textId="77777777" w:rsidR="00821EC8" w:rsidRDefault="00821EC8" w:rsidP="00821EC8">
      <w:r w:rsidRPr="00821EC8">
        <w:t>XSS Almacenado (Persistente): El script se guarda permanentemente en el servidor (por ejemplo, en un comentario de un blog) y se ejecuta en el navegador de todos los usuarios que vean esa página.</w:t>
      </w:r>
    </w:p>
    <w:p w14:paraId="59C58341" w14:textId="77777777" w:rsidR="00F23FBA" w:rsidRDefault="00F23FBA" w:rsidP="00821EC8"/>
    <w:p w14:paraId="598792CB" w14:textId="77777777" w:rsidR="00F23FBA" w:rsidRDefault="00F23FBA" w:rsidP="00821EC8"/>
    <w:p w14:paraId="359187F6" w14:textId="77777777" w:rsidR="00F23FBA" w:rsidRDefault="00F23FBA" w:rsidP="00821EC8"/>
    <w:p w14:paraId="57209BDB" w14:textId="5A333837" w:rsidR="00F23FBA" w:rsidRPr="00F23FBA" w:rsidRDefault="00F23FBA" w:rsidP="00F23FBA">
      <w:r w:rsidRPr="00F23FBA">
        <w:t xml:space="preserve">4. Control de Acceso Roto </w:t>
      </w:r>
    </w:p>
    <w:p w14:paraId="1907FB4D" w14:textId="77777777" w:rsidR="00F23FBA" w:rsidRPr="00F23FBA" w:rsidRDefault="00F23FBA" w:rsidP="00F23FBA">
      <w:r w:rsidRPr="00F23FBA">
        <w:t>Los usuarios pueden acceder a funciones o datos para los que no deberían tener permisos.</w:t>
      </w:r>
    </w:p>
    <w:p w14:paraId="62406B2C" w14:textId="680A97A4" w:rsidR="00F23FBA" w:rsidRPr="00F23FBA" w:rsidRDefault="00F23FBA" w:rsidP="00F23FBA">
      <w:proofErr w:type="spellStart"/>
      <w:r w:rsidRPr="00F23FBA">
        <w:t>Insecure</w:t>
      </w:r>
      <w:proofErr w:type="spellEnd"/>
      <w:r w:rsidRPr="00F23FBA">
        <w:t xml:space="preserve"> Direct </w:t>
      </w:r>
      <w:proofErr w:type="spellStart"/>
      <w:r w:rsidRPr="00F23FBA">
        <w:t>Object</w:t>
      </w:r>
      <w:proofErr w:type="spellEnd"/>
      <w:r w:rsidRPr="00F23FBA">
        <w:t xml:space="preserve"> </w:t>
      </w:r>
      <w:proofErr w:type="spellStart"/>
      <w:r w:rsidRPr="00F23FBA">
        <w:t>References</w:t>
      </w:r>
      <w:proofErr w:type="spellEnd"/>
      <w:r w:rsidRPr="00F23FBA">
        <w:t xml:space="preserve"> (IDOR): La aplicación usa nombres o </w:t>
      </w:r>
      <w:proofErr w:type="spellStart"/>
      <w:r w:rsidRPr="00F23FBA">
        <w:t>IDs</w:t>
      </w:r>
      <w:proofErr w:type="spellEnd"/>
      <w:r w:rsidRPr="00F23FBA">
        <w:t xml:space="preserve"> de recursos (</w:t>
      </w:r>
      <w:proofErr w:type="gramStart"/>
      <w:r w:rsidRPr="00F23FBA">
        <w:t>como </w:t>
      </w:r>
      <w:r>
        <w:t>“?</w:t>
      </w:r>
      <w:proofErr w:type="spellStart"/>
      <w:proofErr w:type="gramEnd"/>
      <w:r w:rsidRPr="00F23FBA">
        <w:t>user_id</w:t>
      </w:r>
      <w:proofErr w:type="spellEnd"/>
      <w:r w:rsidRPr="00F23FBA">
        <w:t>=123</w:t>
      </w:r>
      <w:r>
        <w:t>”</w:t>
      </w:r>
      <w:r w:rsidRPr="00F23FBA">
        <w:t>) directamente en la URL sin verificar si el usuario actual tiene permiso para acceder a ese recurso. El atacante puede cambiar el ID para acceder a datos de otros.</w:t>
      </w:r>
      <w:r>
        <w:t xml:space="preserve"> </w:t>
      </w:r>
      <w:proofErr w:type="gramStart"/>
      <w:r>
        <w:t>(</w:t>
      </w:r>
      <w:proofErr w:type="gramEnd"/>
      <w:r>
        <w:t>Ingresar a cuenta que no es tuya)</w:t>
      </w:r>
    </w:p>
    <w:p w14:paraId="5C5C6BA5" w14:textId="3BA29A6A" w:rsidR="00F23FBA" w:rsidRPr="00F23FBA" w:rsidRDefault="00F23FBA" w:rsidP="00F23FBA">
      <w:r w:rsidRPr="00F23FBA">
        <w:t>Escalada de Privilegios: Un usuario con pocos permisos logra obtener los privilegios de un administrador o de un rol superior.</w:t>
      </w:r>
      <w:r>
        <w:t xml:space="preserve"> </w:t>
      </w:r>
      <w:proofErr w:type="gramStart"/>
      <w:r>
        <w:t>(</w:t>
      </w:r>
      <w:proofErr w:type="gramEnd"/>
      <w:r>
        <w:t>Cambiar los privilegios de tu cuenta)</w:t>
      </w:r>
    </w:p>
    <w:p w14:paraId="609A9206" w14:textId="20C4B394" w:rsidR="00F23FBA" w:rsidRDefault="00F23FBA" w:rsidP="00F23FBA">
      <w:r w:rsidRPr="00F23FBA">
        <w:t>Falta de Autorización en Funciones Críticas: Funciones como cambiar la contraseña, eliminar datos o acceder a paneles de administración no están debidamente protegidas.</w:t>
      </w:r>
      <w:r>
        <w:t xml:space="preserve"> (Primordial)</w:t>
      </w:r>
    </w:p>
    <w:p w14:paraId="266E654A" w14:textId="77777777" w:rsidR="00F23FBA" w:rsidRDefault="00F23FBA" w:rsidP="00F23FBA"/>
    <w:p w14:paraId="2DBEB160" w14:textId="77777777" w:rsidR="001F2657" w:rsidRDefault="001F2657" w:rsidP="00F23FBA"/>
    <w:p w14:paraId="3E13A8EA" w14:textId="77777777" w:rsidR="001F2657" w:rsidRDefault="001F2657" w:rsidP="00F23FBA"/>
    <w:p w14:paraId="32D368F8" w14:textId="77777777" w:rsidR="001F2657" w:rsidRDefault="001F2657" w:rsidP="00F23FBA"/>
    <w:p w14:paraId="795686BD" w14:textId="77777777" w:rsidR="001F2657" w:rsidRDefault="001F2657" w:rsidP="00F23FBA"/>
    <w:p w14:paraId="3AD274B0" w14:textId="77777777" w:rsidR="001F2657" w:rsidRDefault="001F2657" w:rsidP="00F23FBA"/>
    <w:p w14:paraId="65F80A81" w14:textId="77777777" w:rsidR="001F2657" w:rsidRDefault="001F2657" w:rsidP="00F23FBA"/>
    <w:p w14:paraId="67407C56" w14:textId="77777777" w:rsidR="001F2657" w:rsidRDefault="001F2657" w:rsidP="00F23FBA"/>
    <w:p w14:paraId="7BC3C153" w14:textId="77777777" w:rsidR="001F2657" w:rsidRDefault="001F2657" w:rsidP="00F23FBA"/>
    <w:p w14:paraId="6B2D6D8B" w14:textId="77777777" w:rsidR="001F2657" w:rsidRDefault="001F2657" w:rsidP="00F23FBA"/>
    <w:p w14:paraId="04C81547" w14:textId="77777777" w:rsidR="00F23FBA" w:rsidRDefault="00F23FBA" w:rsidP="00F23FBA"/>
    <w:p w14:paraId="50D5C229" w14:textId="77777777" w:rsidR="001F2657" w:rsidRPr="001F2657" w:rsidRDefault="001F2657" w:rsidP="001F2657">
      <w:r w:rsidRPr="001F2657">
        <w:t>5. Configuraciones de Seguridad Incorrectas</w:t>
      </w:r>
    </w:p>
    <w:p w14:paraId="6C33F0F9" w14:textId="77777777" w:rsidR="001F2657" w:rsidRPr="001F2657" w:rsidRDefault="001F2657" w:rsidP="001F2657">
      <w:r w:rsidRPr="001F2657">
        <w:t>Las configuraciones de seguridad incorrectas incluyen fallos como:</w:t>
      </w:r>
    </w:p>
    <w:p w14:paraId="1FB063E4" w14:textId="77777777" w:rsidR="001F2657" w:rsidRPr="001F2657" w:rsidRDefault="001F2657" w:rsidP="001F2657">
      <w:r w:rsidRPr="001F2657">
        <w:t xml:space="preserve">Falta de cabeceras de seguridad, por </w:t>
      </w:r>
      <w:proofErr w:type="gramStart"/>
      <w:r w:rsidRPr="001F2657">
        <w:t>ejemplo</w:t>
      </w:r>
      <w:proofErr w:type="gramEnd"/>
      <w:r w:rsidRPr="001F2657">
        <w:t xml:space="preserve"> Content-Security-</w:t>
      </w:r>
      <w:proofErr w:type="spellStart"/>
      <w:r w:rsidRPr="001F2657">
        <w:t>Policy</w:t>
      </w:r>
      <w:proofErr w:type="spellEnd"/>
      <w:r w:rsidRPr="001F2657">
        <w:t>, X-</w:t>
      </w:r>
      <w:proofErr w:type="spellStart"/>
      <w:r w:rsidRPr="001F2657">
        <w:t>Frame</w:t>
      </w:r>
      <w:proofErr w:type="spellEnd"/>
      <w:r w:rsidRPr="001F2657">
        <w:t>-</w:t>
      </w:r>
      <w:proofErr w:type="spellStart"/>
      <w:r w:rsidRPr="001F2657">
        <w:t>Options</w:t>
      </w:r>
      <w:proofErr w:type="spellEnd"/>
      <w:r w:rsidRPr="001F2657">
        <w:t xml:space="preserve"> o </w:t>
      </w:r>
      <w:proofErr w:type="spellStart"/>
      <w:r w:rsidRPr="001F2657">
        <w:t>Strict</w:t>
      </w:r>
      <w:proofErr w:type="spellEnd"/>
      <w:r w:rsidRPr="001F2657">
        <w:t>-</w:t>
      </w:r>
      <w:proofErr w:type="spellStart"/>
      <w:r w:rsidRPr="001F2657">
        <w:t>Transport</w:t>
      </w:r>
      <w:proofErr w:type="spellEnd"/>
      <w:r w:rsidRPr="001F2657">
        <w:t>-Security, lo que deja la aplicación vulnerable a ataques comunes.</w:t>
      </w:r>
    </w:p>
    <w:p w14:paraId="4CF4D6CD" w14:textId="77777777" w:rsidR="001F2657" w:rsidRPr="001F2657" w:rsidRDefault="001F2657" w:rsidP="001F2657">
      <w:r w:rsidRPr="001F2657">
        <w:t>Mensajes de error demasiado detallados, que revelan información sensible sobre rutas, bases de datos o estructura interna.</w:t>
      </w:r>
    </w:p>
    <w:p w14:paraId="67E1606B" w14:textId="77777777" w:rsidR="001F2657" w:rsidRPr="001F2657" w:rsidRDefault="001F2657" w:rsidP="001F2657">
      <w:r w:rsidRPr="001F2657">
        <w:t>Servicios o puertos innecesarios activos, que amplían la superficie de ataque al exponer componentes que no deberían estar disponibles.</w:t>
      </w:r>
    </w:p>
    <w:p w14:paraId="4C3CE2EE" w14:textId="77777777" w:rsidR="001F2657" w:rsidRDefault="001F2657" w:rsidP="001F2657">
      <w:r w:rsidRPr="001F2657">
        <w:t>Permisos de archivos mal configurados, como permitir escritura en directorios que no lo requieren, facilitando modificaciones no autorizadas.</w:t>
      </w:r>
    </w:p>
    <w:p w14:paraId="45A4F867" w14:textId="77777777" w:rsidR="00215FE6" w:rsidRDefault="00215FE6" w:rsidP="001F2657"/>
    <w:p w14:paraId="27BB1F32" w14:textId="77777777" w:rsidR="00215FE6" w:rsidRDefault="00215FE6" w:rsidP="001F2657"/>
    <w:p w14:paraId="6BE84E38" w14:textId="77777777" w:rsidR="00215FE6" w:rsidRDefault="00215FE6" w:rsidP="001F2657"/>
    <w:p w14:paraId="651D9EC0" w14:textId="77777777" w:rsidR="00215FE6" w:rsidRPr="00215FE6" w:rsidRDefault="00215FE6" w:rsidP="00215FE6">
      <w:pPr>
        <w:rPr>
          <w:b/>
          <w:bCs/>
          <w:i/>
          <w:iCs/>
        </w:rPr>
      </w:pPr>
      <w:r w:rsidRPr="00215FE6">
        <w:rPr>
          <w:b/>
          <w:bCs/>
          <w:i/>
          <w:iCs/>
        </w:rPr>
        <w:t>Otras Técnicas y Vulnerabilidades Notables</w:t>
      </w:r>
    </w:p>
    <w:p w14:paraId="3C600FDB" w14:textId="77777777" w:rsidR="00215FE6" w:rsidRPr="00215FE6" w:rsidRDefault="00215FE6" w:rsidP="00215FE6">
      <w:r w:rsidRPr="00215FE6">
        <w:t>Denegación de Servicio (DoS/</w:t>
      </w:r>
      <w:proofErr w:type="spellStart"/>
      <w:r w:rsidRPr="00215FE6">
        <w:t>DDoS</w:t>
      </w:r>
      <w:proofErr w:type="spellEnd"/>
      <w:r w:rsidRPr="00215FE6">
        <w:t>): Saturar el servidor con peticiones para que no pueda responder a los usuarios legítimos.</w:t>
      </w:r>
    </w:p>
    <w:p w14:paraId="4C4D11CF" w14:textId="77777777" w:rsidR="00215FE6" w:rsidRPr="00215FE6" w:rsidRDefault="00215FE6" w:rsidP="00215FE6">
      <w:r w:rsidRPr="00215FE6">
        <w:t>Fuga de Información (</w:t>
      </w:r>
      <w:proofErr w:type="spellStart"/>
      <w:r w:rsidRPr="00215FE6">
        <w:t>Information</w:t>
      </w:r>
      <w:proofErr w:type="spellEnd"/>
      <w:r w:rsidRPr="00215FE6">
        <w:t xml:space="preserve"> </w:t>
      </w:r>
      <w:proofErr w:type="spellStart"/>
      <w:r w:rsidRPr="00215FE6">
        <w:t>Disclosure</w:t>
      </w:r>
      <w:proofErr w:type="spellEnd"/>
      <w:r w:rsidRPr="00215FE6">
        <w:t>): Exponer información sensible como archivos de configuración, código fuente o datos de usuarios a través de un error o una mala configuración.</w:t>
      </w:r>
    </w:p>
    <w:p w14:paraId="43B11674" w14:textId="77777777" w:rsidR="00215FE6" w:rsidRPr="00215FE6" w:rsidRDefault="00215FE6" w:rsidP="00215FE6">
      <w:r w:rsidRPr="00215FE6">
        <w:t>Man-in-</w:t>
      </w:r>
      <w:proofErr w:type="spellStart"/>
      <w:r w:rsidRPr="00215FE6">
        <w:t>the</w:t>
      </w:r>
      <w:proofErr w:type="spellEnd"/>
      <w:r w:rsidRPr="00215FE6">
        <w:t>-</w:t>
      </w:r>
      <w:proofErr w:type="spellStart"/>
      <w:r w:rsidRPr="00215FE6">
        <w:t>Middle</w:t>
      </w:r>
      <w:proofErr w:type="spellEnd"/>
      <w:r w:rsidRPr="00215FE6">
        <w:t xml:space="preserve"> (</w:t>
      </w:r>
      <w:proofErr w:type="spellStart"/>
      <w:r w:rsidRPr="00215FE6">
        <w:t>MitM</w:t>
      </w:r>
      <w:proofErr w:type="spellEnd"/>
      <w:r w:rsidRPr="00215FE6">
        <w:t>): Interceptación de la comunicación entre el cliente y el servidor, especialmente si no se usa HTTPS.</w:t>
      </w:r>
    </w:p>
    <w:p w14:paraId="7BB73B53" w14:textId="77777777" w:rsidR="00215FE6" w:rsidRPr="00215FE6" w:rsidRDefault="00215FE6" w:rsidP="00215FE6">
      <w:proofErr w:type="spellStart"/>
      <w:r w:rsidRPr="00215FE6">
        <w:t>Clickjacking</w:t>
      </w:r>
      <w:proofErr w:type="spellEnd"/>
      <w:r w:rsidRPr="00215FE6">
        <w:t xml:space="preserve">: Engañar al usuario para que haga clic en algo diferente a lo que percibe, ocultando la interfaz real detrás de un </w:t>
      </w:r>
      <w:proofErr w:type="spellStart"/>
      <w:r w:rsidRPr="00215FE6">
        <w:t>iframe</w:t>
      </w:r>
      <w:proofErr w:type="spellEnd"/>
      <w:r w:rsidRPr="00215FE6">
        <w:t xml:space="preserve"> transparente.</w:t>
      </w:r>
    </w:p>
    <w:p w14:paraId="09111D56" w14:textId="77777777" w:rsidR="00215FE6" w:rsidRPr="001F2657" w:rsidRDefault="00215FE6" w:rsidP="001F2657"/>
    <w:p w14:paraId="122BABBF" w14:textId="77777777" w:rsidR="00F23FBA" w:rsidRDefault="00F23FBA" w:rsidP="001F2657"/>
    <w:p w14:paraId="0AB606B6" w14:textId="77777777" w:rsidR="001F2657" w:rsidRDefault="001F2657" w:rsidP="001F2657"/>
    <w:p w14:paraId="2C8A88CE" w14:textId="77777777" w:rsidR="001F2657" w:rsidRPr="001F2657" w:rsidRDefault="001F2657" w:rsidP="001F2657"/>
    <w:p w14:paraId="5B062E2A" w14:textId="77777777" w:rsidR="00F23FBA" w:rsidRPr="001F2657" w:rsidRDefault="00F23FBA" w:rsidP="001F2657"/>
    <w:p w14:paraId="2566BC52" w14:textId="77777777" w:rsidR="00F23FBA" w:rsidRDefault="00F23FBA" w:rsidP="00821EC8"/>
    <w:p w14:paraId="265EE2A6" w14:textId="77777777" w:rsidR="00F23FBA" w:rsidRDefault="00F23FBA" w:rsidP="00821EC8"/>
    <w:p w14:paraId="370D6468" w14:textId="77777777" w:rsidR="00F23FBA" w:rsidRDefault="00F23FBA" w:rsidP="00821EC8"/>
    <w:p w14:paraId="6319F5A6" w14:textId="77777777" w:rsidR="00F23FBA" w:rsidRPr="00821EC8" w:rsidRDefault="00F23FBA" w:rsidP="00821EC8"/>
    <w:p w14:paraId="3F420345" w14:textId="77777777" w:rsidR="00821EC8" w:rsidRDefault="00821EC8" w:rsidP="00821EC8"/>
    <w:p w14:paraId="7F3B6B1F" w14:textId="77777777" w:rsidR="00F23FBA" w:rsidRDefault="00F23FBA" w:rsidP="00821EC8"/>
    <w:p w14:paraId="26D124CF" w14:textId="77777777" w:rsidR="00F23FBA" w:rsidRDefault="00F23FBA" w:rsidP="00821EC8"/>
    <w:p w14:paraId="7C1528AB" w14:textId="77777777" w:rsidR="00821EC8" w:rsidRDefault="00821EC8" w:rsidP="00821EC8"/>
    <w:p w14:paraId="17C66150" w14:textId="77777777" w:rsidR="00821EC8" w:rsidRPr="00821EC8" w:rsidRDefault="00821EC8" w:rsidP="00821EC8"/>
    <w:p w14:paraId="53415DF6" w14:textId="77777777" w:rsidR="00821EC8" w:rsidRDefault="00821EC8" w:rsidP="008E3070"/>
    <w:p w14:paraId="61D31135" w14:textId="77777777" w:rsidR="00821EC8" w:rsidRDefault="00821EC8" w:rsidP="008E3070"/>
    <w:p w14:paraId="5A95106A" w14:textId="77777777" w:rsidR="00821EC8" w:rsidRDefault="00821EC8" w:rsidP="008E3070"/>
    <w:p w14:paraId="436D1827" w14:textId="77777777" w:rsidR="008E3070" w:rsidRPr="008E3070" w:rsidRDefault="008E3070" w:rsidP="008E3070"/>
    <w:p w14:paraId="510C7037" w14:textId="77777777" w:rsidR="008E3070" w:rsidRDefault="008E3070" w:rsidP="00480481"/>
    <w:p w14:paraId="15A7C1ED" w14:textId="77777777" w:rsidR="008E3070" w:rsidRPr="00480481" w:rsidRDefault="008E3070" w:rsidP="00480481"/>
    <w:p w14:paraId="13C34164" w14:textId="77777777" w:rsidR="00480481" w:rsidRPr="00480481" w:rsidRDefault="00480481" w:rsidP="00480481"/>
    <w:p w14:paraId="7697F854" w14:textId="77777777" w:rsidR="00480481" w:rsidRDefault="00480481"/>
    <w:p w14:paraId="383DCC30" w14:textId="77777777" w:rsidR="00480481" w:rsidRDefault="00480481"/>
    <w:sectPr w:rsidR="00480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3D7B"/>
    <w:multiLevelType w:val="multilevel"/>
    <w:tmpl w:val="A14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95EF8"/>
    <w:multiLevelType w:val="multilevel"/>
    <w:tmpl w:val="174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5E59"/>
    <w:multiLevelType w:val="multilevel"/>
    <w:tmpl w:val="A57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04C6"/>
    <w:multiLevelType w:val="multilevel"/>
    <w:tmpl w:val="94A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C024C"/>
    <w:multiLevelType w:val="multilevel"/>
    <w:tmpl w:val="749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C7729"/>
    <w:multiLevelType w:val="multilevel"/>
    <w:tmpl w:val="418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C7475"/>
    <w:multiLevelType w:val="multilevel"/>
    <w:tmpl w:val="1CF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E128B"/>
    <w:multiLevelType w:val="multilevel"/>
    <w:tmpl w:val="209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59442">
    <w:abstractNumId w:val="6"/>
  </w:num>
  <w:num w:numId="2" w16cid:durableId="1098217848">
    <w:abstractNumId w:val="0"/>
  </w:num>
  <w:num w:numId="3" w16cid:durableId="1848061486">
    <w:abstractNumId w:val="3"/>
  </w:num>
  <w:num w:numId="4" w16cid:durableId="1526482465">
    <w:abstractNumId w:val="4"/>
  </w:num>
  <w:num w:numId="5" w16cid:durableId="1307004413">
    <w:abstractNumId w:val="7"/>
  </w:num>
  <w:num w:numId="6" w16cid:durableId="1108157201">
    <w:abstractNumId w:val="2"/>
  </w:num>
  <w:num w:numId="7" w16cid:durableId="718162821">
    <w:abstractNumId w:val="5"/>
  </w:num>
  <w:num w:numId="8" w16cid:durableId="128669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81"/>
    <w:rsid w:val="0003514E"/>
    <w:rsid w:val="001F2657"/>
    <w:rsid w:val="00215FE6"/>
    <w:rsid w:val="00480481"/>
    <w:rsid w:val="00733206"/>
    <w:rsid w:val="00821EC8"/>
    <w:rsid w:val="008E3070"/>
    <w:rsid w:val="00934571"/>
    <w:rsid w:val="00F2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9DCF"/>
  <w15:chartTrackingRefBased/>
  <w15:docId w15:val="{27133056-8A77-453A-AFE2-A5932B6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4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4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4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4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695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2026-03-09T07:42:00Z</dcterms:created>
  <dcterms:modified xsi:type="dcterms:W3CDTF">2026-03-09T13:07:00Z</dcterms:modified>
</cp:coreProperties>
</file>