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1620" w14:textId="2CD8079E" w:rsidR="00DC48DE" w:rsidRDefault="00EC6C02">
      <w:r>
        <w:t>CU1- El cliente quiere poder seleccionar a un paciente del cual se puede obtener un resultado.</w:t>
      </w:r>
    </w:p>
    <w:p w14:paraId="76A8F277" w14:textId="126191A3" w:rsidR="00EC6C02" w:rsidRDefault="00EC6C02">
      <w:r>
        <w:t>CU2- El cliente quiere poder ver las opciones adicionales del paciente seleccionado.</w:t>
      </w:r>
    </w:p>
    <w:p w14:paraId="441CC393" w14:textId="19E835E4" w:rsidR="00EC6C02" w:rsidRDefault="00EC6C02">
      <w:r>
        <w:t>CU3- El cliente quiere poder modificar y que se guarden las opciones adicionales.</w:t>
      </w:r>
    </w:p>
    <w:p w14:paraId="7C683E2C" w14:textId="110E2E3E" w:rsidR="00EC6C02" w:rsidRDefault="00EC6C02">
      <w:r>
        <w:t>CU4- El cliente quiere poder ver información del proyecto.</w:t>
      </w:r>
    </w:p>
    <w:p w14:paraId="38D6311D" w14:textId="0C7CBC86" w:rsidR="00EC6C02" w:rsidRDefault="00EC6C02" w:rsidP="00EC6C02">
      <w:r>
        <w:t>CU5- El cliente quiere poder obtener el estado relacionado a una grabación.</w:t>
      </w:r>
    </w:p>
    <w:p w14:paraId="0C26EFCB" w14:textId="7DC2E48D" w:rsidR="00EC6C02" w:rsidRDefault="00EC6C02" w:rsidP="00EC6C02">
      <w:r>
        <w:t>CU6- El cliente quiere poder obtener la respuesta relacionada a una grabación.</w:t>
      </w:r>
    </w:p>
    <w:p w14:paraId="38C6F50D" w14:textId="696E0825" w:rsidR="00EC6C02" w:rsidRDefault="00EC6C02" w:rsidP="00EC6C02">
      <w:r>
        <w:t>CU7- El cliente quiere grabar los audios de forma fácil.</w:t>
      </w:r>
    </w:p>
    <w:p w14:paraId="3D3B5D64" w14:textId="57890012" w:rsidR="00EC6C02" w:rsidRDefault="00EC6C02" w:rsidP="00EC6C02">
      <w:r>
        <w:t>CU8- El cliente quiere volver a poder grabar un audio que no es de su gusto.</w:t>
      </w:r>
    </w:p>
    <w:p w14:paraId="3DD48470" w14:textId="7800722F" w:rsidR="00EC6C02" w:rsidRDefault="00EC6C02" w:rsidP="00EC6C02">
      <w:r>
        <w:t>CU9- El cliente quiere escuchar el audio grabado antes de ver el resultado.</w:t>
      </w:r>
    </w:p>
    <w:p w14:paraId="442979C6" w14:textId="54C50A73" w:rsidR="00EC6C02" w:rsidRDefault="00EC6C02" w:rsidP="00EC6C02">
      <w:r>
        <w:t>CU10- El cliente quiere escuchar el audio relacionado con el resultado devuelto.</w:t>
      </w:r>
    </w:p>
    <w:p w14:paraId="262EB6F2" w14:textId="52CA47DE" w:rsidR="00EC6C02" w:rsidRDefault="00EC6C02" w:rsidP="00EC6C02">
      <w:r>
        <w:t>CU11- El cliente quiere que haya diálogos que expliquen la aplicación y su uso.</w:t>
      </w:r>
    </w:p>
    <w:p w14:paraId="3533F27B" w14:textId="0423E2FE" w:rsidR="00EC6C02" w:rsidRDefault="00EC6C02" w:rsidP="00EC6C02">
      <w:r>
        <w:t>CU12- El cliente desea que la aplicación sea lo más sencilla y accesible posible.</w:t>
      </w:r>
    </w:p>
    <w:p w14:paraId="6FC7ED2F" w14:textId="63E305C7" w:rsidR="00CA0B4D" w:rsidRDefault="00CA0B4D" w:rsidP="00EC6C02">
      <w:bookmarkStart w:id="0" w:name="_GoBack"/>
      <w:bookmarkEnd w:id="0"/>
    </w:p>
    <w:p w14:paraId="17619E1A" w14:textId="010A78B6" w:rsidR="00CA0B4D" w:rsidRDefault="00CA0B4D" w:rsidP="00EC6C02">
      <w:r>
        <w:t>CU1 - Generar dato.</w:t>
      </w:r>
    </w:p>
    <w:p w14:paraId="72DABA0B" w14:textId="75CC201F" w:rsidR="00CA0B4D" w:rsidRDefault="00CA0B4D" w:rsidP="00EC6C02">
      <w:r>
        <w:t>CU1.1 - Seleccionar un paciente y confirmarlo.</w:t>
      </w:r>
    </w:p>
    <w:p w14:paraId="04AF7A38" w14:textId="09C58FF3" w:rsidR="00CA0B4D" w:rsidRDefault="00CA0B4D" w:rsidP="00EC6C02">
      <w:r>
        <w:t>CU1.2 – Grabación de audio.</w:t>
      </w:r>
    </w:p>
    <w:p w14:paraId="7B3008BC" w14:textId="494847CB" w:rsidR="009D730C" w:rsidRDefault="009D730C" w:rsidP="00EC6C02">
      <w:r>
        <w:t xml:space="preserve">CU1.3 – Reproducir </w:t>
      </w:r>
      <w:r w:rsidR="00FD3039">
        <w:t>a</w:t>
      </w:r>
      <w:r>
        <w:t>udio</w:t>
      </w:r>
    </w:p>
    <w:p w14:paraId="2610F1C7" w14:textId="2A66B18F" w:rsidR="00CA0B4D" w:rsidRDefault="00CA0B4D" w:rsidP="00EC6C02">
      <w:r>
        <w:t>CU1.</w:t>
      </w:r>
      <w:r w:rsidR="009D730C">
        <w:t>4</w:t>
      </w:r>
      <w:r>
        <w:t xml:space="preserve"> – Selección de opciones adicionales</w:t>
      </w:r>
    </w:p>
    <w:p w14:paraId="52C5B5C1" w14:textId="36235F3E" w:rsidR="00CA0B4D" w:rsidRDefault="00CA0B4D" w:rsidP="00EC6C02">
      <w:r>
        <w:t>CU 1.</w:t>
      </w:r>
      <w:r w:rsidR="009D730C">
        <w:t>5</w:t>
      </w:r>
      <w:r>
        <w:t xml:space="preserve"> – Selección de emociones o respuesta.</w:t>
      </w:r>
    </w:p>
    <w:p w14:paraId="06098B91" w14:textId="373BFC70" w:rsidR="00BC0551" w:rsidRDefault="00BC0551" w:rsidP="00EC6C02"/>
    <w:p w14:paraId="13502876" w14:textId="589FA89E" w:rsidR="00BC0551" w:rsidRDefault="00BC0551" w:rsidP="00EC6C02">
      <w:r>
        <w:t>CU2- Selección de paciente.</w:t>
      </w:r>
    </w:p>
    <w:p w14:paraId="0014A1E6" w14:textId="367ACA08" w:rsidR="00BC0551" w:rsidRDefault="00BC0551" w:rsidP="00EC6C02">
      <w:r>
        <w:t>CU3- Obtener información sobre el proyecto.</w:t>
      </w:r>
    </w:p>
    <w:p w14:paraId="1FA5786A" w14:textId="3AC2733D" w:rsidR="00BC0551" w:rsidRDefault="00BC0551" w:rsidP="00EC6C02">
      <w:r>
        <w:t>CU4- Gestionar las opciones adicionales.</w:t>
      </w:r>
    </w:p>
    <w:p w14:paraId="50CBD14A" w14:textId="69816D17" w:rsidR="00BC0551" w:rsidRDefault="00BC0551" w:rsidP="00EC6C02">
      <w:r>
        <w:t>CU4.1- Mostrar las opciones.</w:t>
      </w:r>
    </w:p>
    <w:p w14:paraId="25430783" w14:textId="09830EFE" w:rsidR="00BC0551" w:rsidRDefault="00BC0551" w:rsidP="00EC6C02">
      <w:r>
        <w:t>CU4.2- Modificar y guardar las opciones.</w:t>
      </w:r>
    </w:p>
    <w:p w14:paraId="03E2E691" w14:textId="56A8CBFC" w:rsidR="00BC0551" w:rsidRDefault="00BC0551" w:rsidP="00EC6C02">
      <w:r>
        <w:t>CU5- Interpretar emoción o respuesta.</w:t>
      </w:r>
    </w:p>
    <w:p w14:paraId="262919CA" w14:textId="30ABBC16" w:rsidR="00BC0551" w:rsidRDefault="00BC0551" w:rsidP="00EC6C02">
      <w:r>
        <w:t>CU5.1- Grabar audio relacionado</w:t>
      </w:r>
    </w:p>
    <w:p w14:paraId="475B65EB" w14:textId="73DCD89E" w:rsidR="00BC0551" w:rsidRDefault="00BC0551" w:rsidP="00EC6C02">
      <w:r>
        <w:lastRenderedPageBreak/>
        <w:t>CU5.2- Visualizar el resultado.</w:t>
      </w:r>
    </w:p>
    <w:p w14:paraId="7A6F2406" w14:textId="7E3EDDA4" w:rsidR="00BC0551" w:rsidRDefault="00BC0551" w:rsidP="00EC6C02">
      <w:r>
        <w:t>CU6- Información en la ejecución.</w:t>
      </w:r>
    </w:p>
    <w:p w14:paraId="6810BB1E" w14:textId="7C2BD6A3" w:rsidR="00EC6C02" w:rsidRDefault="00EC6C02" w:rsidP="00EC6C02"/>
    <w:sectPr w:rsidR="00EC6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0A"/>
    <w:rsid w:val="009D730C"/>
    <w:rsid w:val="00A01F0A"/>
    <w:rsid w:val="00B13383"/>
    <w:rsid w:val="00BC0551"/>
    <w:rsid w:val="00CA0B4D"/>
    <w:rsid w:val="00CE26C1"/>
    <w:rsid w:val="00DC48DE"/>
    <w:rsid w:val="00EC6C02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1ABD"/>
  <w15:chartTrackingRefBased/>
  <w15:docId w15:val="{94825142-07F5-4A01-9E67-45AD9A2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3</cp:revision>
  <dcterms:created xsi:type="dcterms:W3CDTF">2019-05-07T14:04:00Z</dcterms:created>
  <dcterms:modified xsi:type="dcterms:W3CDTF">2019-06-19T18:49:00Z</dcterms:modified>
</cp:coreProperties>
</file>