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88D" w:rsidRDefault="001D0731">
      <w:pPr>
        <w:rPr>
          <w:b/>
        </w:rPr>
      </w:pPr>
      <w:r w:rsidRPr="007D188D">
        <w:rPr>
          <w:b/>
        </w:rPr>
        <w:t>Team Profile –</w:t>
      </w:r>
    </w:p>
    <w:p w:rsidR="007D188D" w:rsidRPr="007D188D" w:rsidRDefault="007D188D">
      <w:pPr>
        <w:rPr>
          <w:rFonts w:ascii="Helvetica" w:hAnsi="Helvetica"/>
          <w:color w:val="FF0000"/>
          <w:sz w:val="26"/>
          <w:szCs w:val="26"/>
        </w:rPr>
      </w:pPr>
      <w:r w:rsidRPr="007D188D">
        <w:rPr>
          <w:rFonts w:ascii="Helvetica" w:hAnsi="Helvetica"/>
          <w:color w:val="FF0000"/>
          <w:sz w:val="26"/>
          <w:szCs w:val="26"/>
        </w:rPr>
        <w:t>The test outcomes for each person in the team (all 3 tests), and your understanding of how this information may be helpful to the group. You should do this as soon as your group is formed. You will have a chance to reflect on how well the group has worked later.</w:t>
      </w:r>
    </w:p>
    <w:p w:rsidR="001D0731" w:rsidRDefault="001D0731">
      <w:r>
        <w:t>Through the variety of different people in the world</w:t>
      </w:r>
      <w:bookmarkStart w:id="0" w:name="_GoBack"/>
      <w:bookmarkEnd w:id="0"/>
      <w:r>
        <w:t xml:space="preserve"> it is important to acknowledge that each person has a different outlook, different personality and they can learn in different ways compared to someone else.</w:t>
      </w:r>
      <w:r w:rsidR="00AE5406">
        <w:t xml:space="preserve"> The fact stands that</w:t>
      </w:r>
      <w:r w:rsidR="00ED7557">
        <w:t xml:space="preserve"> although people have similar interest, they are typically different on the inside. A good example of this would show that both Jacob and Ryan are both categorised under The Campaigner and diplomat role they share a different strategy where Jacob is a Constant improver and Ryan while also the same as Arin is put under People mastery. These tests can show how people can be perceived through doing these tests. It can show an understanding of why someone might act a certain way within the group such as Arin might pull a joke or be sociably enthusiastic every now and then as he is categorised under The Entertainer where as Dylan could show more of </w:t>
      </w:r>
      <w:r w:rsidR="005F3B6C">
        <w:t xml:space="preserve">a responsible side while being borderline introvert/extrovert could depend on the circumstances. Another test shows everyone’s learning styles which can be a key factor in knowing how to teach someone a certain way. A large majority of people within the group learn better a certain way but a lot of people in the group seem to be on either the visual side or tactical side of learning. For example, because of this test I can see that Ryan is only 10% an auditory learner than compared to his tactile learning which is 55% which means he is more likely to understand or learn something that is shown to him hands on. This is shown through many cases such as </w:t>
      </w:r>
      <w:r w:rsidR="0070132F">
        <w:t>Jacob being on more of the side of a visual learner (50%) and Seth being mostly dominate all around where he doesn’t practically excel in any learning style and can learn evenly through Auditory, Visual or tactile.</w:t>
      </w:r>
      <w:r w:rsidR="00145841">
        <w:t xml:space="preserve"> This can insight to if we need to teach something to someone or they don’t understand some of the work we can help them out depending on their preference in learning style.</w:t>
      </w:r>
      <w:r w:rsidR="007B3E8E">
        <w:t xml:space="preserve"> In the final </w:t>
      </w:r>
      <w:r w:rsidR="000C1387">
        <w:t>test everyone was able to take a test that they found interesting to them and with these types of test there are a variety of difference</w:t>
      </w:r>
      <w:r w:rsidR="00A67F7D">
        <w:t>s but overall shows their type of personality. Ryan and Arin both took a similar test which shows they are both relatively the same on agreeableness, Arin shows higher in extraversion (60%) and Ryan showing slightly lower (46%) and many other traits that are similar. This could be good as it could show an understanding into one another on how they could feel during a certain time. These tests throughout the group also show how confident or creative someone could be. These can be a big factor in making a group, with Josh doing a test showing 8 different metrics of creativity and scoring 62.74</w:t>
      </w:r>
      <w:r w:rsidR="001808F8">
        <w:t xml:space="preserve"> could be a good indication that he might know to make a creative looking website or with Jacob doing a ‘quick aptitude test’ shows he not only can display verbal and non-verbal ability but also excels numerically with 92% being able to display this trait could be an important part of the team. All these tests seem to show the ins and outs of a person, it lets people know why they could be acting a certain way </w:t>
      </w:r>
      <w:r w:rsidR="007D188D">
        <w:t>or help understand a certain way they prefer to learn which is helpful to other group members.</w:t>
      </w:r>
    </w:p>
    <w:sectPr w:rsidR="001D0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31"/>
    <w:rsid w:val="000C1387"/>
    <w:rsid w:val="00145841"/>
    <w:rsid w:val="001808F8"/>
    <w:rsid w:val="001D0731"/>
    <w:rsid w:val="004B2BA6"/>
    <w:rsid w:val="005F3B6C"/>
    <w:rsid w:val="0070132F"/>
    <w:rsid w:val="007B3E8E"/>
    <w:rsid w:val="007D188D"/>
    <w:rsid w:val="00A67F7D"/>
    <w:rsid w:val="00AE5406"/>
    <w:rsid w:val="00ED75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69A5"/>
  <w15:chartTrackingRefBased/>
  <w15:docId w15:val="{5670EF00-48E5-4FFE-93CE-B39837DE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Edwards</dc:creator>
  <cp:keywords/>
  <dc:description/>
  <cp:lastModifiedBy>Arin Edwards</cp:lastModifiedBy>
  <cp:revision>5</cp:revision>
  <dcterms:created xsi:type="dcterms:W3CDTF">2019-04-08T04:31:00Z</dcterms:created>
  <dcterms:modified xsi:type="dcterms:W3CDTF">2019-04-08T06:11:00Z</dcterms:modified>
</cp:coreProperties>
</file>