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339DFD" wp14:paraId="7590F33F" wp14:textId="017F0A8E">
      <w:pPr>
        <w:spacing w:before="0" w:beforeAutospacing="off" w:after="0" w:afterAutospacing="off" w:line="420" w:lineRule="auto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Presentation Outline: </w:t>
      </w:r>
      <w:r w:rsidRPr="0B339DFD" w:rsidR="169CE2EB">
        <w:rPr>
          <w:rFonts w:ascii="Aptos" w:hAnsi="Aptos" w:eastAsia="Aptos" w:cs="Aptos"/>
          <w:b w:val="1"/>
          <w:bCs w:val="1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Search, Extract &amp; Value: Powering Up to 1.21 Gigabytes</w:t>
      </w:r>
    </w:p>
    <w:p xmlns:wp14="http://schemas.microsoft.com/office/word/2010/wordml" w:rsidP="0B339DFD" wp14:paraId="0002695B" wp14:textId="4DA24ACC">
      <w:pPr>
        <w:spacing w:after="270" w:afterAutospacing="off" w:line="315" w:lineRule="auto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Total Time: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90 Minutes</w:t>
      </w:r>
      <w:r>
        <w:br/>
      </w: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B339DFD" w:rsidR="169CE2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Back to the Future</w:t>
      </w:r>
    </w:p>
    <w:p xmlns:wp14="http://schemas.microsoft.com/office/word/2010/wordml" w:rsidP="0B339DFD" wp14:paraId="00127E32" wp14:textId="42C801ED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Introduction: Welcome to Hill Valley (5 Minutes)</w:t>
      </w:r>
    </w:p>
    <w:p xmlns:wp14="http://schemas.microsoft.com/office/word/2010/wordml" w:rsidP="0B339DFD" wp14:paraId="17EB434D" wp14:textId="379ED517">
      <w:pPr>
        <w:pStyle w:val="ListParagraph"/>
        <w:numPr>
          <w:ilvl w:val="0"/>
          <w:numId w:val="1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Introduce the speakers, the IAAO context, and the 90-minute roadmap.</w:t>
      </w:r>
    </w:p>
    <w:p xmlns:wp14="http://schemas.microsoft.com/office/word/2010/wordml" w:rsidP="0B339DFD" wp14:paraId="52597681" wp14:textId="1F6EDC88">
      <w:pPr>
        <w:pStyle w:val="ListParagraph"/>
        <w:numPr>
          <w:ilvl w:val="0"/>
          <w:numId w:val="1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Start by comparing manual appraisal and endless searching to being "stuck in 1985." We are going to build a time machine today to give you back hours of your day. "Where we're going, we don't need spreadsheets."</w:t>
      </w:r>
    </w:p>
    <w:p xmlns:wp14="http://schemas.microsoft.com/office/word/2010/wordml" w:rsidP="0B339DFD" wp14:paraId="24D865E3" wp14:textId="7FED2281">
      <w:pPr>
        <w:pStyle w:val="ListParagraph"/>
        <w:numPr>
          <w:ilvl w:val="0"/>
          <w:numId w:val="1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None.</w:t>
      </w:r>
    </w:p>
    <w:p xmlns:wp14="http://schemas.microsoft.com/office/word/2010/wordml" w:rsidP="0B339DFD" wp14:paraId="7F026F23" wp14:textId="3FB49086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The Flux Capacitor: What is an LLM? (7 Minutes)</w:t>
      </w:r>
    </w:p>
    <w:p xmlns:wp14="http://schemas.microsoft.com/office/word/2010/wordml" w:rsidP="0B339DFD" wp14:paraId="5AA9908D" wp14:textId="06673A9B">
      <w:pPr>
        <w:pStyle w:val="ListParagraph"/>
        <w:numPr>
          <w:ilvl w:val="0"/>
          <w:numId w:val="2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Demystifying the LLM. Explain self-supervised learning on a mega-corpus of text. Explain that it’s essentially an incredibly advanced "next-word prediction" engine. Mention enterprise options (ChatGPT, Claude) and emphasize budget/data-secure Open Source options (Qwen, Llama, SmolLM).</w:t>
      </w:r>
    </w:p>
    <w:p xmlns:wp14="http://schemas.microsoft.com/office/word/2010/wordml" w:rsidP="0B339DFD" wp14:paraId="24187272" wp14:textId="5DB86918">
      <w:pPr>
        <w:pStyle w:val="ListParagraph"/>
        <w:numPr>
          <w:ilvl w:val="0"/>
          <w:numId w:val="2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LLM is the Flux Capacitor—it’s what makes time travel (saving time) possible. But on its own, it’s just a glowing box; it needs to be steered.</w:t>
      </w:r>
    </w:p>
    <w:p xmlns:wp14="http://schemas.microsoft.com/office/word/2010/wordml" w:rsidP="0B339DFD" wp14:paraId="593DED47" wp14:textId="22C39C4E">
      <w:pPr>
        <w:pStyle w:val="ListParagraph"/>
        <w:numPr>
          <w:ilvl w:val="0"/>
          <w:numId w:val="2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1]: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Python notebook (LangChain/HuggingFace) to quickly ask a basic model a simple question. Show the token-by-token generation so they "see" the next-word prediction happening live.</w:t>
      </w:r>
    </w:p>
    <w:p xmlns:wp14="http://schemas.microsoft.com/office/word/2010/wordml" w:rsidP="0B339DFD" wp14:paraId="19E0244E" wp14:textId="2FC0A2EC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3. Setting the Time Circuits: The Art of Prompting (5 Minutes)</w:t>
      </w:r>
    </w:p>
    <w:p xmlns:wp14="http://schemas.microsoft.com/office/word/2010/wordml" w:rsidP="0B339DFD" wp14:paraId="58F8B8F2" wp14:textId="600B9C5C">
      <w:pPr>
        <w:pStyle w:val="ListParagraph"/>
        <w:numPr>
          <w:ilvl w:val="0"/>
          <w:numId w:val="3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Explaining the "System Prompt." The model has no inherent memory; it wakes up every time it is called, reads its System Prompt (its purpose in life), reads the chat history, and responds.</w:t>
      </w:r>
    </w:p>
    <w:p xmlns:wp14="http://schemas.microsoft.com/office/word/2010/wordml" w:rsidP="0B339DFD" wp14:paraId="18892E60" wp14:textId="2456AB2D">
      <w:pPr>
        <w:pStyle w:val="ListParagraph"/>
        <w:numPr>
          <w:ilvl w:val="0"/>
          <w:numId w:val="3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System Prompt is like punching the destination date into the DeLorean’s dashboard. If you type in 1885, it acts like it's in the Old West.</w:t>
      </w:r>
    </w:p>
    <w:p xmlns:wp14="http://schemas.microsoft.com/office/word/2010/wordml" w:rsidP="0B339DFD" wp14:paraId="40B52E2A" wp14:textId="62DB16FA">
      <w:pPr>
        <w:pStyle w:val="ListParagraph"/>
        <w:numPr>
          <w:ilvl w:val="0"/>
          <w:numId w:val="3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2]: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In the same Python notebook, write a System Prompt. Change the prompt (e.g., "You are a helpful assistant" vs. "You are an angry tax payer") and show the audience how the model's exact same answer fundamentally changes.</w:t>
      </w:r>
    </w:p>
    <w:p xmlns:wp14="http://schemas.microsoft.com/office/word/2010/wordml" w:rsidP="0B339DFD" wp14:paraId="4B079321" wp14:textId="0788F6D7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4. Running out of Plutonium: The Blindspot of LLMs (3 Minutes)</w:t>
      </w:r>
    </w:p>
    <w:p xmlns:wp14="http://schemas.microsoft.com/office/word/2010/wordml" w:rsidP="0B339DFD" wp14:paraId="158E6A69" wp14:textId="08D2075D">
      <w:pPr>
        <w:pStyle w:val="ListParagraph"/>
        <w:numPr>
          <w:ilvl w:val="0"/>
          <w:numId w:val="4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limitations. LLMs were trained on historical data. They don't know what is happening </w:t>
      </w:r>
      <w:r w:rsidRPr="0B339DFD" w:rsidR="169CE2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right now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, and they don't have access to your local CAMA systems.</w:t>
      </w:r>
    </w:p>
    <w:p xmlns:wp14="http://schemas.microsoft.com/office/word/2010/wordml" w:rsidP="0B339DFD" wp14:paraId="6F81C269" wp14:textId="121ED5A5">
      <w:pPr>
        <w:pStyle w:val="ListParagraph"/>
        <w:numPr>
          <w:ilvl w:val="0"/>
          <w:numId w:val="4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Just like Doc Brown running out of Plutonium, the model gets stuck. If it doesn't know the answer, it might "hallucinate" (make things up to please you).</w:t>
      </w:r>
    </w:p>
    <w:p xmlns:wp14="http://schemas.microsoft.com/office/word/2010/wordml" w:rsidP="0B339DFD" wp14:paraId="3C5B49A3" wp14:textId="15BF421D">
      <w:pPr>
        <w:pStyle w:val="ListParagraph"/>
        <w:numPr>
          <w:ilvl w:val="0"/>
          <w:numId w:val="4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3]: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Ask the model in the notebook a live question: "What is the weather outside right now?" or "What did 123 Main St sell for yesterday?" Watch it fail or hallucinate.</w:t>
      </w:r>
    </w:p>
    <w:p xmlns:wp14="http://schemas.microsoft.com/office/word/2010/wordml" w:rsidP="0B339DFD" wp14:paraId="2343EBCE" wp14:textId="2B7B8D1B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5. Introducing Mr. Fusion: Agents &amp; The ReAct Framework (7 Minutes)</w:t>
      </w:r>
    </w:p>
    <w:p xmlns:wp14="http://schemas.microsoft.com/office/word/2010/wordml" w:rsidP="0B339DFD" wp14:paraId="512EBB17" wp14:textId="099F3707">
      <w:pPr>
        <w:pStyle w:val="ListParagraph"/>
        <w:numPr>
          <w:ilvl w:val="0"/>
          <w:numId w:val="5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Agents are how we solve the blindspot. Introduce the ReAct framework (Reason + Act). The LLM can "think" about what it needs, "act" to get it, and then formulate an answer.</w:t>
      </w:r>
    </w:p>
    <w:p xmlns:wp14="http://schemas.microsoft.com/office/word/2010/wordml" w:rsidP="0B339DFD" wp14:paraId="54300255" wp14:textId="6CC60E92">
      <w:pPr>
        <w:pStyle w:val="ListParagraph"/>
        <w:numPr>
          <w:ilvl w:val="0"/>
          <w:numId w:val="5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Mr. Fusion powered the DeLorean with actual garbage (real-world inputs). Agents allow the LLM to reach out into the real world to power its answers.</w:t>
      </w:r>
    </w:p>
    <w:p xmlns:wp14="http://schemas.microsoft.com/office/word/2010/wordml" w:rsidP="0B339DFD" wp14:paraId="4E04907D" wp14:textId="6A44B865">
      <w:pPr>
        <w:pStyle w:val="ListParagraph"/>
        <w:numPr>
          <w:ilvl w:val="0"/>
          <w:numId w:val="5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Conceptual slides explaining the Reason -&gt; Act -&gt; Observe loop.</w:t>
      </w:r>
    </w:p>
    <w:p xmlns:wp14="http://schemas.microsoft.com/office/word/2010/wordml" w:rsidP="0B339DFD" wp14:paraId="00835EE8" wp14:textId="6E5A9B58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6. The Hoverboard: What is a Tool? (10 Minutes)</w:t>
      </w:r>
    </w:p>
    <w:p xmlns:wp14="http://schemas.microsoft.com/office/word/2010/wordml" w:rsidP="0B339DFD" wp14:paraId="06FB4616" wp14:textId="01C2CB4B">
      <w:pPr>
        <w:pStyle w:val="ListParagraph"/>
        <w:numPr>
          <w:ilvl w:val="0"/>
          <w:numId w:val="6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"Tool" is simply a Python function or API you give the LLM permission to use. Excitement point: </w:t>
      </w:r>
      <w:r w:rsidRPr="0B339DFD" w:rsidR="169CE2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Our imagination is the only bound.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If we can code it, the LLM can use it.</w:t>
      </w:r>
    </w:p>
    <w:p xmlns:wp14="http://schemas.microsoft.com/office/word/2010/wordml" w:rsidP="0B339DFD" wp14:paraId="6626F5C9" wp14:textId="2F2419FB">
      <w:pPr>
        <w:pStyle w:val="ListParagraph"/>
        <w:numPr>
          <w:ilvl w:val="0"/>
          <w:numId w:val="6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Tools are the futuristic gadgets (like the Hoverboard) that help our hero navigate obstacles.</w:t>
      </w:r>
    </w:p>
    <w:p xmlns:wp14="http://schemas.microsoft.com/office/word/2010/wordml" w:rsidP="0B339DFD" wp14:paraId="2CDF9634" wp14:textId="0D6E1AB2">
      <w:pPr>
        <w:pStyle w:val="ListParagraph"/>
        <w:numPr>
          <w:ilvl w:val="0"/>
          <w:numId w:val="6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4]:</w:t>
      </w:r>
    </w:p>
    <w:p xmlns:wp14="http://schemas.microsoft.com/office/word/2010/wordml" w:rsidP="0B339DFD" wp14:paraId="13AD36FF" wp14:textId="40D62EA5">
      <w:pPr>
        <w:pStyle w:val="ListParagraph"/>
        <w:numPr>
          <w:ilvl w:val="1"/>
          <w:numId w:val="6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dummy weather tool. Show the Agent calling it and answering the question it previously failed.</w:t>
      </w:r>
    </w:p>
    <w:p xmlns:wp14="http://schemas.microsoft.com/office/word/2010/wordml" w:rsidP="0B339DFD" wp14:paraId="62B25E0B" wp14:textId="734076F4">
      <w:pPr>
        <w:pStyle w:val="ListParagraph"/>
        <w:numPr>
          <w:ilvl w:val="1"/>
          <w:numId w:val="6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dummy "Property Sale Lookup" tool.</w:t>
      </w:r>
    </w:p>
    <w:p xmlns:wp14="http://schemas.microsoft.com/office/word/2010/wordml" w:rsidP="0B339DFD" wp14:paraId="7EC8B2AD" wp14:textId="09756E50">
      <w:pPr>
        <w:pStyle w:val="ListParagraph"/>
        <w:numPr>
          <w:ilvl w:val="1"/>
          <w:numId w:val="6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 actual Tavily Web Search tool to show it searching the live internet.</w:t>
      </w:r>
    </w:p>
    <w:p xmlns:wp14="http://schemas.microsoft.com/office/word/2010/wordml" w:rsidP="0B339DFD" wp14:paraId="27B960B2" wp14:textId="1074F4D7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7. Reaching 88 MPH: Mass Valuation Assistance (15 Minutes)</w:t>
      </w:r>
    </w:p>
    <w:p xmlns:wp14="http://schemas.microsoft.com/office/word/2010/wordml" w:rsidP="0B339DFD" wp14:paraId="1DF731A8" wp14:textId="58853543">
      <w:pPr>
        <w:pStyle w:val="ListParagraph"/>
        <w:numPr>
          <w:ilvl w:val="0"/>
          <w:numId w:val="7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core IAAO payload. Building an Agent that acts as a virtual assistant for an appraiser. It helps review valuations, identifies areas for review, and researches parcels instantly.</w:t>
      </w:r>
    </w:p>
    <w:p xmlns:wp14="http://schemas.microsoft.com/office/word/2010/wordml" w:rsidP="0B339DFD" wp14:paraId="324F7542" wp14:textId="068A53FB">
      <w:pPr>
        <w:pStyle w:val="ListParagraph"/>
        <w:numPr>
          <w:ilvl w:val="0"/>
          <w:numId w:val="7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where we hit 88 MPH and see some "serious speed." We are combining everything learned so far into the ultimate Appraisal machine.</w:t>
      </w:r>
    </w:p>
    <w:p xmlns:wp14="http://schemas.microsoft.com/office/word/2010/wordml" w:rsidP="0B339DFD" wp14:paraId="6A553AAC" wp14:textId="0DE10398">
      <w:pPr>
        <w:pStyle w:val="ListParagraph"/>
        <w:numPr>
          <w:ilvl w:val="0"/>
          <w:numId w:val="7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5]: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An Agent equipped with 3 tools running live:</w:t>
      </w:r>
    </w:p>
    <w:p xmlns:wp14="http://schemas.microsoft.com/office/word/2010/wordml" w:rsidP="0B339DFD" wp14:paraId="102F63CE" wp14:textId="0FD6FAF3">
      <w:pPr>
        <w:pStyle w:val="ListParagraph"/>
        <w:numPr>
          <w:ilvl w:val="1"/>
          <w:numId w:val="7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SQL/Query tool to gather parcel info.</w:t>
      </w:r>
    </w:p>
    <w:p xmlns:wp14="http://schemas.microsoft.com/office/word/2010/wordml" w:rsidP="0B339DFD" wp14:paraId="69509E5E" wp14:textId="364B1EEB">
      <w:pPr>
        <w:pStyle w:val="ListParagraph"/>
        <w:numPr>
          <w:ilvl w:val="1"/>
          <w:numId w:val="7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calculator tool for valuation performance (Ratio studies, COD, PRD).</w:t>
      </w:r>
    </w:p>
    <w:p xmlns:wp14="http://schemas.microsoft.com/office/word/2010/wordml" w:rsidP="0B339DFD" wp14:paraId="5309AC53" wp14:textId="6BBBC153">
      <w:pPr>
        <w:pStyle w:val="ListParagraph"/>
        <w:numPr>
          <w:ilvl w:val="1"/>
          <w:numId w:val="7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 mapping tool that plots parcel IDs visually.</w:t>
      </w:r>
    </w:p>
    <w:p xmlns:wp14="http://schemas.microsoft.com/office/word/2010/wordml" w:rsidP="0B339DFD" wp14:paraId="273D0C4E" wp14:textId="16332801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8. Grays Sports Almanac: Introducing RAG (8 Minutes)</w:t>
      </w:r>
    </w:p>
    <w:p xmlns:wp14="http://schemas.microsoft.com/office/word/2010/wordml" w:rsidP="0B339DFD" wp14:paraId="77EB674D" wp14:textId="7615BB4B">
      <w:pPr>
        <w:pStyle w:val="ListParagraph"/>
        <w:numPr>
          <w:ilvl w:val="0"/>
          <w:numId w:val="8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General office questions. What is RAG (Retrieval-Augmented Generation)? How can we use it as a tool so the Agent can answer questions about internal office policies, deadlines, and manuals?</w:t>
      </w:r>
    </w:p>
    <w:p xmlns:wp14="http://schemas.microsoft.com/office/word/2010/wordml" w:rsidP="0B339DFD" wp14:paraId="68723C6E" wp14:textId="531C6342">
      <w:pPr>
        <w:pStyle w:val="ListParagraph"/>
        <w:numPr>
          <w:ilvl w:val="0"/>
          <w:numId w:val="8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RAG is literally </w:t>
      </w:r>
      <w:r w:rsidRPr="0B339DFD" w:rsidR="169CE2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Grays Sports Almanac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. It’s a book of historical facts we hand to the agent so it knows exactly what happened in the past and can’t get the answers wrong.</w:t>
      </w:r>
    </w:p>
    <w:p xmlns:wp14="http://schemas.microsoft.com/office/word/2010/wordml" w:rsidP="0B339DFD" wp14:paraId="50742885" wp14:textId="4BA183CC">
      <w:pPr>
        <w:pStyle w:val="ListParagraph"/>
        <w:numPr>
          <w:ilvl w:val="0"/>
          <w:numId w:val="8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6]: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Add a RAG tool connected to a PDF/document of office historical records. Ask it a deadline or policy question live.</w:t>
      </w:r>
    </w:p>
    <w:p xmlns:wp14="http://schemas.microsoft.com/office/word/2010/wordml" w:rsidP="0B339DFD" wp14:paraId="6BA50B0E" wp14:textId="59A18ABF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9. The DeLorean Engine: Small Can Be Powerful (5 Minutes)</w:t>
      </w:r>
    </w:p>
    <w:p xmlns:wp14="http://schemas.microsoft.com/office/word/2010/wordml" w:rsidP="0B339DFD" wp14:paraId="668BBC8B" wp14:textId="7A82E6CB">
      <w:pPr>
        <w:pStyle w:val="ListParagraph"/>
        <w:numPr>
          <w:ilvl w:val="0"/>
          <w:numId w:val="9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SLMs (Small Language Models). You don't need a massive, expensive, cloud-based ChatGPT to do this. Models like SmolLM or Qwen are tiny, fast, free, and can still call tools.</w:t>
      </w:r>
    </w:p>
    <w:p xmlns:wp14="http://schemas.microsoft.com/office/word/2010/wordml" w:rsidP="0B339DFD" wp14:paraId="21E4AC6F" wp14:textId="3386A97C">
      <w:pPr>
        <w:pStyle w:val="ListParagraph"/>
        <w:numPr>
          <w:ilvl w:val="0"/>
          <w:numId w:val="9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DeLorean is a small, compact car, but it houses an incredible engine. SLMs are the same.</w:t>
      </w:r>
    </w:p>
    <w:p xmlns:wp14="http://schemas.microsoft.com/office/word/2010/wordml" w:rsidP="0B339DFD" wp14:paraId="40A37D9D" wp14:textId="5753A227">
      <w:pPr>
        <w:pStyle w:val="ListParagraph"/>
        <w:numPr>
          <w:ilvl w:val="0"/>
          <w:numId w:val="9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7]: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quick POC where an open-source SLM uses the RAG tool to answer an office question locally.</w:t>
      </w:r>
    </w:p>
    <w:p xmlns:wp14="http://schemas.microsoft.com/office/word/2010/wordml" w:rsidP="0B339DFD" wp14:paraId="437A33E0" wp14:textId="4D9874FB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10. The Universal Adapter: Model Context Protocol (MCP) (10 Minutes)</w:t>
      </w:r>
    </w:p>
    <w:p xmlns:wp14="http://schemas.microsoft.com/office/word/2010/wordml" w:rsidP="0B339DFD" wp14:paraId="65095E91" wp14:textId="01D530BF">
      <w:pPr>
        <w:pStyle w:val="ListParagraph"/>
        <w:numPr>
          <w:ilvl w:val="0"/>
          <w:numId w:val="10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Differentiating Tools (custom-built chargers) from MCP (the open-source "USB-C of AI"). Explain how MCP creates a standardized way for multiple agents to talk to secure servers and data sources without hardcoding new tools for every system.</w:t>
      </w:r>
    </w:p>
    <w:p xmlns:wp14="http://schemas.microsoft.com/office/word/2010/wordml" w:rsidP="0B339DFD" wp14:paraId="7CA249C6" wp14:textId="55C70D3B">
      <w:pPr>
        <w:pStyle w:val="ListParagraph"/>
        <w:numPr>
          <w:ilvl w:val="0"/>
          <w:numId w:val="10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MCP is the Universal Adapter on the back of Mr. Fusion. You don't need a different engine for different fuels anymore; if it has the adapter, it just works.</w:t>
      </w:r>
    </w:p>
    <w:p xmlns:wp14="http://schemas.microsoft.com/office/word/2010/wordml" w:rsidP="0B339DFD" wp14:paraId="6D95CBC1" wp14:textId="73BC2C71">
      <w:pPr>
        <w:pStyle w:val="ListParagraph"/>
        <w:numPr>
          <w:ilvl w:val="0"/>
          <w:numId w:val="10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1 (Internal) - "The CAMA/GIS Universal Plug":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 how a County Clerk's deed system, Esri GIS, and local CAMA software historically don't talk to each other. With MCP, your Agent can read a messy deed from the Clerk's MCP and verify it against the CAMA MCP instantly without custom IT integrations.</w:t>
      </w:r>
    </w:p>
    <w:p xmlns:wp14="http://schemas.microsoft.com/office/word/2010/wordml" w:rsidP="0B339DFD" wp14:paraId="4B48130C" wp14:textId="2D34C202">
      <w:pPr>
        <w:pStyle w:val="ListParagraph"/>
        <w:numPr>
          <w:ilvl w:val="0"/>
          <w:numId w:val="10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 Case 2 (External) - "The Open Source IAAO Dream":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Mass appraisal offices use completely different software across the state. If a state creates a secure "Sales Standard MCP," your local Agent can securely plug into the state's verified sales data to audit your model's performance and check for non-arm's length transactions.</w:t>
      </w:r>
    </w:p>
    <w:p xmlns:wp14="http://schemas.microsoft.com/office/word/2010/wordml" w:rsidP="0B339DFD" wp14:paraId="47233A22" wp14:textId="656CEA0F">
      <w:pPr>
        <w:pStyle w:val="ListParagraph"/>
        <w:numPr>
          <w:ilvl w:val="0"/>
          <w:numId w:val="10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8]: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 small live conceptual demo showing an Agent gathering parcel data via a locally hosted MCP server, emphasizing that </w:t>
      </w:r>
      <w:r w:rsidRPr="0B339DFD" w:rsidR="169CE2EB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no custom tool code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was written to make the connection.</w:t>
      </w:r>
    </w:p>
    <w:p xmlns:wp14="http://schemas.microsoft.com/office/word/2010/wordml" w:rsidP="0B339DFD" wp14:paraId="061B2F18" wp14:textId="13C1F118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11. The Dashboard: Putting a Bow On It (5 Minutes)</w:t>
      </w:r>
    </w:p>
    <w:p xmlns:wp14="http://schemas.microsoft.com/office/word/2010/wordml" w:rsidP="0B339DFD" wp14:paraId="510C2CB9" wp14:textId="661A7392">
      <w:pPr>
        <w:pStyle w:val="ListParagraph"/>
        <w:numPr>
          <w:ilvl w:val="0"/>
          <w:numId w:val="11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Embracing AI without needing to be a hardcore programmer. Show how all the Python code we just looked at can be wrapped into a clean, simple UI (Streamlit or Gradio) that any appraiser can use securely and locally.</w:t>
      </w:r>
    </w:p>
    <w:p xmlns:wp14="http://schemas.microsoft.com/office/word/2010/wordml" w:rsidP="0B339DFD" wp14:paraId="223220FB" wp14:textId="6F95A518">
      <w:pPr>
        <w:pStyle w:val="ListParagraph"/>
        <w:numPr>
          <w:ilvl w:val="0"/>
          <w:numId w:val="11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We've built the engine and hooked up the time circuits, now we just need the steering wheel and dashboard to make it drivable for the everyday user.</w:t>
      </w:r>
    </w:p>
    <w:p xmlns:wp14="http://schemas.microsoft.com/office/word/2010/wordml" w:rsidP="0B339DFD" wp14:paraId="324D729B" wp14:textId="5AE93F64">
      <w:pPr>
        <w:pStyle w:val="ListParagraph"/>
        <w:numPr>
          <w:ilvl w:val="0"/>
          <w:numId w:val="11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Additional Needs [LIVE DEMO 9]: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Boot up a small Streamlit/Gradio app running the Mass Valuation Agent in the background, allowing the audience to see a clean, ChatGPT-like interface responding to a property inquiry.</w:t>
      </w:r>
    </w:p>
    <w:p xmlns:wp14="http://schemas.microsoft.com/office/word/2010/wordml" w:rsidP="0B339DFD" wp14:paraId="6B5C1B5D" wp14:textId="33468E86">
      <w:pPr>
        <w:spacing w:before="0" w:beforeAutospacing="off" w:after="0" w:afterAutospacing="off"/>
        <w:jc w:val="left"/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12. Wrap Up &amp; Q&amp;A (10 Minutes)</w:t>
      </w:r>
    </w:p>
    <w:p xmlns:wp14="http://schemas.microsoft.com/office/word/2010/wordml" w:rsidP="0B339DFD" wp14:paraId="35ECC884" wp14:textId="04A0503F">
      <w:pPr>
        <w:pStyle w:val="ListParagraph"/>
        <w:numPr>
          <w:ilvl w:val="0"/>
          <w:numId w:val="12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Topic: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Thank you, contact info, and opening the floor to the audience.</w:t>
      </w:r>
    </w:p>
    <w:p xmlns:wp14="http://schemas.microsoft.com/office/word/2010/wordml" w:rsidP="0B339DFD" wp14:paraId="2D01538E" wp14:textId="411F6698">
      <w:pPr>
        <w:pStyle w:val="ListParagraph"/>
        <w:numPr>
          <w:ilvl w:val="0"/>
          <w:numId w:val="12"/>
        </w:numPr>
        <w:spacing w:before="0" w:beforeAutospacing="off" w:after="105" w:afterAutospacing="off" w:line="315" w:lineRule="auto"/>
        <w:jc w:val="left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0B339DFD" w:rsidR="169CE2EB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Theme Integration:</w:t>
      </w:r>
      <w:r w:rsidRPr="0B339DFD" w:rsidR="169CE2E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"Your future hasn't been written yet. No one's has. Your future is whatever you make it. So make it a good one." (Classic Doc Brown quote).</w:t>
      </w:r>
    </w:p>
    <w:p xmlns:wp14="http://schemas.microsoft.com/office/word/2010/wordml" w:rsidP="0B339DFD" wp14:paraId="75AC110F" wp14:textId="2918832A">
      <w:pPr>
        <w:spacing w:before="0" w:beforeAutospacing="off" w:after="0" w:afterAutospacing="off"/>
      </w:pPr>
    </w:p>
    <w:p xmlns:wp14="http://schemas.microsoft.com/office/word/2010/wordml" wp14:paraId="2C078E63" wp14:textId="6DB00C2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2da2f3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6244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9a7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96d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740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2ef4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9e99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98177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08143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db2c5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cac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8390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1F6C3F"/>
    <w:rsid w:val="0B339DFD"/>
    <w:rsid w:val="169CE2EB"/>
    <w:rsid w:val="1AD01895"/>
    <w:rsid w:val="5F1F6C3F"/>
    <w:rsid w:val="76B7D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07D24"/>
  <w15:chartTrackingRefBased/>
  <w15:docId w15:val="{A5A61613-4EE7-4E20-8AA8-3ECF16698A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339D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6864accb0a49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2026-06-06T19:39:15.5283077Z</dcterms:created>
  <dcterms:modified xsi:type="dcterms:W3CDTF">2026-06-19T21:34:51.0459343Z</dcterms:modified>
  <dc:creator>Joshua Jorgensen</dc:creator>
  <lastModifiedBy>Joshua Jorgensen</lastModifiedBy>
</coreProperties>
</file>