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EE45" w14:textId="68D0AD33" w:rsidR="00F95EEE" w:rsidRPr="00F95EEE" w:rsidRDefault="00F95EEE" w:rsidP="00F95EEE">
      <w:r w:rsidRPr="00F95EEE">
        <w:rPr>
          <w:b/>
          <w:bCs/>
        </w:rPr>
        <w:t>1. What is Power BI and how does it differ from Excel?</w:t>
      </w:r>
      <w:r w:rsidRPr="00F95EEE">
        <w:br/>
        <w:t xml:space="preserve">Power BI is a business intelligence tool for interactive data visualization and reporting. Unlike Excel, it handles large datasets efficiently, supports automated refreshes, complex data </w:t>
      </w:r>
      <w:proofErr w:type="spellStart"/>
      <w:r w:rsidRPr="00F95EEE">
        <w:t>modeling</w:t>
      </w:r>
      <w:proofErr w:type="spellEnd"/>
      <w:r w:rsidRPr="00F95EEE">
        <w:t>, and interactive dashboards integrated with cloud services.</w:t>
      </w:r>
    </w:p>
    <w:p w14:paraId="2037929A" w14:textId="77777777" w:rsidR="00F95EEE" w:rsidRPr="00F95EEE" w:rsidRDefault="00F95EEE" w:rsidP="00F95EEE">
      <w:r w:rsidRPr="00F95EEE">
        <w:pict w14:anchorId="72945480">
          <v:rect id="_x0000_i1079" style="width:0;height:1.5pt" o:hralign="center" o:hrstd="t" o:hr="t" fillcolor="#a0a0a0" stroked="f"/>
        </w:pict>
      </w:r>
    </w:p>
    <w:p w14:paraId="0EFFE701" w14:textId="77777777" w:rsidR="00F95EEE" w:rsidRPr="00F95EEE" w:rsidRDefault="00F95EEE" w:rsidP="00F95EEE">
      <w:r w:rsidRPr="00F95EEE">
        <w:rPr>
          <w:b/>
          <w:bCs/>
        </w:rPr>
        <w:t xml:space="preserve">2. Explain the concept of data </w:t>
      </w:r>
      <w:proofErr w:type="spellStart"/>
      <w:r w:rsidRPr="00F95EEE">
        <w:rPr>
          <w:b/>
          <w:bCs/>
        </w:rPr>
        <w:t>modeling</w:t>
      </w:r>
      <w:proofErr w:type="spellEnd"/>
      <w:r w:rsidRPr="00F95EEE">
        <w:rPr>
          <w:b/>
          <w:bCs/>
        </w:rPr>
        <w:t xml:space="preserve"> in Power BI.</w:t>
      </w:r>
      <w:r w:rsidRPr="00F95EEE">
        <w:br/>
        <w:t xml:space="preserve">Data </w:t>
      </w:r>
      <w:proofErr w:type="spellStart"/>
      <w:r w:rsidRPr="00F95EEE">
        <w:t>modeling</w:t>
      </w:r>
      <w:proofErr w:type="spellEnd"/>
      <w:r w:rsidRPr="00F95EEE">
        <w:t xml:space="preserve"> defines how tables relate to each other through relationships, keys, and calculated fields to create a unified, logical structure for reporting and analysis.</w:t>
      </w:r>
    </w:p>
    <w:p w14:paraId="0A4DC8AA" w14:textId="77777777" w:rsidR="00F95EEE" w:rsidRPr="00F95EEE" w:rsidRDefault="00F95EEE" w:rsidP="00F95EEE">
      <w:r w:rsidRPr="00F95EEE">
        <w:pict w14:anchorId="3F7AB8B2">
          <v:rect id="_x0000_i1080" style="width:0;height:1.5pt" o:hralign="center" o:hrstd="t" o:hr="t" fillcolor="#a0a0a0" stroked="f"/>
        </w:pict>
      </w:r>
    </w:p>
    <w:p w14:paraId="6517D72E" w14:textId="77777777" w:rsidR="00F95EEE" w:rsidRPr="00F95EEE" w:rsidRDefault="00F95EEE" w:rsidP="00F95EEE">
      <w:r w:rsidRPr="00F95EEE">
        <w:rPr>
          <w:b/>
          <w:bCs/>
        </w:rPr>
        <w:t>3. What are the different types of connections available in Power BI?</w:t>
      </w:r>
    </w:p>
    <w:p w14:paraId="5EA6ED1B" w14:textId="77777777" w:rsidR="00F95EEE" w:rsidRPr="00F95EEE" w:rsidRDefault="00F95EEE" w:rsidP="00F95EEE">
      <w:pPr>
        <w:numPr>
          <w:ilvl w:val="0"/>
          <w:numId w:val="1"/>
        </w:numPr>
      </w:pPr>
      <w:r w:rsidRPr="00F95EEE">
        <w:rPr>
          <w:b/>
          <w:bCs/>
        </w:rPr>
        <w:t>Import</w:t>
      </w:r>
      <w:r w:rsidRPr="00F95EEE">
        <w:t>: Data is loaded into Power BI.</w:t>
      </w:r>
    </w:p>
    <w:p w14:paraId="44E30624" w14:textId="77777777" w:rsidR="00F95EEE" w:rsidRPr="00F95EEE" w:rsidRDefault="00F95EEE" w:rsidP="00F95EEE">
      <w:pPr>
        <w:numPr>
          <w:ilvl w:val="0"/>
          <w:numId w:val="1"/>
        </w:numPr>
      </w:pPr>
      <w:proofErr w:type="spellStart"/>
      <w:r w:rsidRPr="00F95EEE">
        <w:rPr>
          <w:b/>
          <w:bCs/>
        </w:rPr>
        <w:t>DirectQuery</w:t>
      </w:r>
      <w:proofErr w:type="spellEnd"/>
      <w:r w:rsidRPr="00F95EEE">
        <w:t>: Data remains in the source; queries run live.</w:t>
      </w:r>
    </w:p>
    <w:p w14:paraId="546F6B0B" w14:textId="77777777" w:rsidR="00F95EEE" w:rsidRPr="00F95EEE" w:rsidRDefault="00F95EEE" w:rsidP="00F95EEE">
      <w:pPr>
        <w:numPr>
          <w:ilvl w:val="0"/>
          <w:numId w:val="1"/>
        </w:numPr>
      </w:pPr>
      <w:r w:rsidRPr="00F95EEE">
        <w:rPr>
          <w:b/>
          <w:bCs/>
        </w:rPr>
        <w:t>Live Connection</w:t>
      </w:r>
      <w:r w:rsidRPr="00F95EEE">
        <w:t>: Used with Analysis Services or Power BI datasets.</w:t>
      </w:r>
    </w:p>
    <w:p w14:paraId="516A6846" w14:textId="77777777" w:rsidR="00F95EEE" w:rsidRPr="00F95EEE" w:rsidRDefault="00F95EEE" w:rsidP="00F95EEE">
      <w:pPr>
        <w:numPr>
          <w:ilvl w:val="0"/>
          <w:numId w:val="1"/>
        </w:numPr>
      </w:pPr>
      <w:r w:rsidRPr="00F95EEE">
        <w:rPr>
          <w:b/>
          <w:bCs/>
        </w:rPr>
        <w:t>Composite models</w:t>
      </w:r>
      <w:r w:rsidRPr="00F95EEE">
        <w:t xml:space="preserve">: Mix of Import and </w:t>
      </w:r>
      <w:proofErr w:type="spellStart"/>
      <w:r w:rsidRPr="00F95EEE">
        <w:t>DirectQuery</w:t>
      </w:r>
      <w:proofErr w:type="spellEnd"/>
      <w:r w:rsidRPr="00F95EEE">
        <w:t>.</w:t>
      </w:r>
    </w:p>
    <w:p w14:paraId="7A2F391E" w14:textId="77777777" w:rsidR="00F95EEE" w:rsidRPr="00F95EEE" w:rsidRDefault="00F95EEE" w:rsidP="00F95EEE">
      <w:r w:rsidRPr="00F95EEE">
        <w:pict w14:anchorId="620C6ACA">
          <v:rect id="_x0000_i1081" style="width:0;height:1.5pt" o:hralign="center" o:hrstd="t" o:hr="t" fillcolor="#a0a0a0" stroked="f"/>
        </w:pict>
      </w:r>
    </w:p>
    <w:p w14:paraId="00AF1F20" w14:textId="77777777" w:rsidR="00F95EEE" w:rsidRPr="00F95EEE" w:rsidRDefault="00F95EEE" w:rsidP="00F95EEE">
      <w:r w:rsidRPr="00F95EEE">
        <w:rPr>
          <w:b/>
          <w:bCs/>
        </w:rPr>
        <w:t>4. How do you handle data transformation in Power BI?</w:t>
      </w:r>
      <w:r w:rsidRPr="00F95EEE">
        <w:br/>
        <w:t xml:space="preserve">Using </w:t>
      </w:r>
      <w:r w:rsidRPr="00F95EEE">
        <w:rPr>
          <w:b/>
          <w:bCs/>
        </w:rPr>
        <w:t>Power Query Editor</w:t>
      </w:r>
      <w:r w:rsidRPr="00F95EEE">
        <w:t>, where you clean, filter, merge, pivot, or shape data before loading it into the model.</w:t>
      </w:r>
    </w:p>
    <w:p w14:paraId="5949BF67" w14:textId="77777777" w:rsidR="00F95EEE" w:rsidRPr="00F95EEE" w:rsidRDefault="00F95EEE" w:rsidP="00F95EEE">
      <w:r w:rsidRPr="00F95EEE">
        <w:pict w14:anchorId="1169B754">
          <v:rect id="_x0000_i1082" style="width:0;height:1.5pt" o:hralign="center" o:hrstd="t" o:hr="t" fillcolor="#a0a0a0" stroked="f"/>
        </w:pict>
      </w:r>
    </w:p>
    <w:p w14:paraId="7D40B5C5" w14:textId="77777777" w:rsidR="00F95EEE" w:rsidRPr="00F95EEE" w:rsidRDefault="00F95EEE" w:rsidP="00F95EEE">
      <w:r w:rsidRPr="00F95EEE">
        <w:rPr>
          <w:b/>
          <w:bCs/>
        </w:rPr>
        <w:t>5. What is DAX (Data Analysis Expressions) and why is it important?</w:t>
      </w:r>
      <w:r w:rsidRPr="00F95EEE">
        <w:br/>
        <w:t xml:space="preserve">DAX is a formula language for calculations in Power BI. </w:t>
      </w:r>
      <w:proofErr w:type="gramStart"/>
      <w:r w:rsidRPr="00F95EEE">
        <w:t>It’s</w:t>
      </w:r>
      <w:proofErr w:type="gramEnd"/>
      <w:r w:rsidRPr="00F95EEE">
        <w:t xml:space="preserve"> essential for creating measures, calculated columns, and complex aggregations for analysis.</w:t>
      </w:r>
    </w:p>
    <w:p w14:paraId="368A4CB0" w14:textId="77777777" w:rsidR="00F95EEE" w:rsidRPr="00F95EEE" w:rsidRDefault="00F95EEE" w:rsidP="00F95EEE">
      <w:r w:rsidRPr="00F95EEE">
        <w:pict w14:anchorId="1FAAD33B">
          <v:rect id="_x0000_i1083" style="width:0;height:1.5pt" o:hralign="center" o:hrstd="t" o:hr="t" fillcolor="#a0a0a0" stroked="f"/>
        </w:pict>
      </w:r>
    </w:p>
    <w:p w14:paraId="72ACDB2B" w14:textId="77777777" w:rsidR="00F95EEE" w:rsidRPr="00F95EEE" w:rsidRDefault="00F95EEE" w:rsidP="00F95EEE">
      <w:r w:rsidRPr="00F95EEE">
        <w:rPr>
          <w:b/>
          <w:bCs/>
        </w:rPr>
        <w:t>6. Difference between calculated columns and measures.</w:t>
      </w:r>
    </w:p>
    <w:p w14:paraId="6C60FBA7" w14:textId="77777777" w:rsidR="00F95EEE" w:rsidRPr="00F95EEE" w:rsidRDefault="00F95EEE" w:rsidP="00F95EEE">
      <w:pPr>
        <w:numPr>
          <w:ilvl w:val="0"/>
          <w:numId w:val="2"/>
        </w:numPr>
      </w:pPr>
      <w:r w:rsidRPr="00F95EEE">
        <w:rPr>
          <w:b/>
          <w:bCs/>
        </w:rPr>
        <w:t>Calculated Column</w:t>
      </w:r>
      <w:r w:rsidRPr="00F95EEE">
        <w:t>: Computed per row; stored in the model.</w:t>
      </w:r>
    </w:p>
    <w:p w14:paraId="5FA31965" w14:textId="77777777" w:rsidR="00F95EEE" w:rsidRPr="00F95EEE" w:rsidRDefault="00F95EEE" w:rsidP="00F95EEE">
      <w:pPr>
        <w:numPr>
          <w:ilvl w:val="0"/>
          <w:numId w:val="2"/>
        </w:numPr>
      </w:pPr>
      <w:r w:rsidRPr="00F95EEE">
        <w:rPr>
          <w:b/>
          <w:bCs/>
        </w:rPr>
        <w:t>Measure</w:t>
      </w:r>
      <w:r w:rsidRPr="00F95EEE">
        <w:t>: Calculated at query time based on filters; more efficient for aggregation.</w:t>
      </w:r>
    </w:p>
    <w:p w14:paraId="0F122EE8" w14:textId="77777777" w:rsidR="00F95EEE" w:rsidRPr="00F95EEE" w:rsidRDefault="00F95EEE" w:rsidP="00F95EEE">
      <w:r w:rsidRPr="00F95EEE">
        <w:pict w14:anchorId="77763D5F">
          <v:rect id="_x0000_i1084" style="width:0;height:1.5pt" o:hralign="center" o:hrstd="t" o:hr="t" fillcolor="#a0a0a0" stroked="f"/>
        </w:pict>
      </w:r>
    </w:p>
    <w:p w14:paraId="479E2D62" w14:textId="77777777" w:rsidR="00F95EEE" w:rsidRPr="00F95EEE" w:rsidRDefault="00F95EEE" w:rsidP="00F95EEE">
      <w:r w:rsidRPr="00F95EEE">
        <w:rPr>
          <w:b/>
          <w:bCs/>
        </w:rPr>
        <w:t>7. How do you handle relationships between tables?</w:t>
      </w:r>
      <w:r w:rsidRPr="00F95EEE">
        <w:br/>
        <w:t xml:space="preserve">Define them in </w:t>
      </w:r>
      <w:r w:rsidRPr="00F95EEE">
        <w:rPr>
          <w:b/>
          <w:bCs/>
        </w:rPr>
        <w:t>Model View</w:t>
      </w:r>
      <w:r w:rsidRPr="00F95EEE">
        <w:t xml:space="preserve"> using primary and foreign keys, setting the cardinality (one-to-one, one-to-many) and cross-filter direction (single or both).</w:t>
      </w:r>
    </w:p>
    <w:p w14:paraId="1F2CA2BE" w14:textId="77777777" w:rsidR="00F95EEE" w:rsidRPr="00F95EEE" w:rsidRDefault="00F95EEE" w:rsidP="00F95EEE">
      <w:r w:rsidRPr="00F95EEE">
        <w:rPr>
          <w:b/>
          <w:bCs/>
        </w:rPr>
        <w:lastRenderedPageBreak/>
        <w:t>8. What is the purpose of a Power BI Gateway?</w:t>
      </w:r>
      <w:r w:rsidRPr="00F95EEE">
        <w:br/>
        <w:t>It connects on-premises data sources to Power BI Service securely, enabling scheduled refreshes and live queries.</w:t>
      </w:r>
    </w:p>
    <w:p w14:paraId="0E6C1F61" w14:textId="77777777" w:rsidR="00F95EEE" w:rsidRPr="00F95EEE" w:rsidRDefault="00F95EEE" w:rsidP="00F95EEE">
      <w:r w:rsidRPr="00F95EEE">
        <w:pict w14:anchorId="16670B2A">
          <v:rect id="_x0000_i1086" style="width:0;height:1.5pt" o:hralign="center" o:hrstd="t" o:hr="t" fillcolor="#a0a0a0" stroked="f"/>
        </w:pict>
      </w:r>
    </w:p>
    <w:p w14:paraId="64FC833C" w14:textId="77777777" w:rsidR="00F95EEE" w:rsidRPr="00F95EEE" w:rsidRDefault="00F95EEE" w:rsidP="00F95EEE">
      <w:r w:rsidRPr="00F95EEE">
        <w:rPr>
          <w:b/>
          <w:bCs/>
        </w:rPr>
        <w:t>9. How can you schedule data refresh in Power BI Service?</w:t>
      </w:r>
      <w:r w:rsidRPr="00F95EEE">
        <w:br/>
        <w:t>In the dataset settings of the Power BI Service, configure the refresh frequency and time; requires a gateway for on-prem data.</w:t>
      </w:r>
    </w:p>
    <w:p w14:paraId="46437B13" w14:textId="77777777" w:rsidR="00F95EEE" w:rsidRPr="00F95EEE" w:rsidRDefault="00F95EEE" w:rsidP="00F95EEE">
      <w:r w:rsidRPr="00F95EEE">
        <w:pict w14:anchorId="0A240C0C">
          <v:rect id="_x0000_i1087" style="width:0;height:1.5pt" o:hralign="center" o:hrstd="t" o:hr="t" fillcolor="#a0a0a0" stroked="f"/>
        </w:pict>
      </w:r>
    </w:p>
    <w:p w14:paraId="25D55F6C" w14:textId="77777777" w:rsidR="00F95EEE" w:rsidRDefault="00F95EEE" w:rsidP="00F95EEE">
      <w:r w:rsidRPr="00F95EEE">
        <w:rPr>
          <w:b/>
          <w:bCs/>
        </w:rPr>
        <w:t>10. Explain the concept of row-level security (RLS).</w:t>
      </w:r>
      <w:r w:rsidRPr="00F95EEE">
        <w:br/>
        <w:t>RLS restricts data visibility based on user roles and filters, ensuring users see only the data relevant to them.</w:t>
      </w:r>
    </w:p>
    <w:p w14:paraId="7F79E09C" w14:textId="0E7CA5B6" w:rsidR="00F95EEE" w:rsidRPr="00F95EEE" w:rsidRDefault="00F95EEE" w:rsidP="00F95EEE">
      <w:r w:rsidRPr="00F95EEE">
        <w:pict w14:anchorId="01AABF61">
          <v:rect id="_x0000_i1190" style="width:0;height:1.5pt" o:hralign="center" o:hrstd="t" o:hr="t" fillcolor="#a0a0a0" stroked="f"/>
        </w:pict>
      </w:r>
    </w:p>
    <w:p w14:paraId="73D07700" w14:textId="37B4A5B1" w:rsidR="00F95EEE" w:rsidRPr="00F95EEE" w:rsidRDefault="00F95EEE" w:rsidP="00F95EEE">
      <w:r w:rsidRPr="00F95EEE">
        <w:rPr>
          <w:b/>
          <w:bCs/>
        </w:rPr>
        <w:t>1</w:t>
      </w:r>
      <w:r>
        <w:rPr>
          <w:b/>
          <w:bCs/>
        </w:rPr>
        <w:t>1</w:t>
      </w:r>
      <w:r w:rsidRPr="00F95EEE">
        <w:rPr>
          <w:b/>
          <w:bCs/>
        </w:rPr>
        <w:t>. What is Power BI Desktop and how does it differ from Power BI Service?</w:t>
      </w:r>
    </w:p>
    <w:p w14:paraId="1F7240E6" w14:textId="77777777" w:rsidR="00F95EEE" w:rsidRPr="00F95EEE" w:rsidRDefault="00F95EEE" w:rsidP="00F95EEE">
      <w:pPr>
        <w:numPr>
          <w:ilvl w:val="0"/>
          <w:numId w:val="3"/>
        </w:numPr>
      </w:pPr>
      <w:r w:rsidRPr="00F95EEE">
        <w:rPr>
          <w:b/>
          <w:bCs/>
        </w:rPr>
        <w:t>Power BI Desktop</w:t>
      </w:r>
      <w:r w:rsidRPr="00F95EEE">
        <w:t xml:space="preserve">: Used for data </w:t>
      </w:r>
      <w:proofErr w:type="spellStart"/>
      <w:r w:rsidRPr="00F95EEE">
        <w:t>modeling</w:t>
      </w:r>
      <w:proofErr w:type="spellEnd"/>
      <w:r w:rsidRPr="00F95EEE">
        <w:t>, transformation, and report creation.</w:t>
      </w:r>
    </w:p>
    <w:p w14:paraId="7D3081CE" w14:textId="77777777" w:rsidR="00F95EEE" w:rsidRPr="00F95EEE" w:rsidRDefault="00F95EEE" w:rsidP="00F95EEE">
      <w:pPr>
        <w:numPr>
          <w:ilvl w:val="0"/>
          <w:numId w:val="3"/>
        </w:numPr>
      </w:pPr>
      <w:r w:rsidRPr="00F95EEE">
        <w:rPr>
          <w:b/>
          <w:bCs/>
        </w:rPr>
        <w:t>Power BI Service</w:t>
      </w:r>
      <w:r w:rsidRPr="00F95EEE">
        <w:t>: Cloud platform for sharing, collaboration, and scheduled refresh.</w:t>
      </w:r>
    </w:p>
    <w:p w14:paraId="48F0BC43" w14:textId="77777777" w:rsidR="00F95EEE" w:rsidRPr="00F95EEE" w:rsidRDefault="00F95EEE" w:rsidP="00F95EEE">
      <w:r w:rsidRPr="00F95EEE">
        <w:pict w14:anchorId="000F0A0E">
          <v:rect id="_x0000_i1168" style="width:0;height:1.5pt" o:hralign="center" o:hrstd="t" o:hr="t" fillcolor="#a0a0a0" stroked="f"/>
        </w:pict>
      </w:r>
    </w:p>
    <w:p w14:paraId="56733D11" w14:textId="77777777" w:rsidR="00F95EEE" w:rsidRPr="00F95EEE" w:rsidRDefault="00F95EEE" w:rsidP="00F95EEE">
      <w:r w:rsidRPr="00F95EEE">
        <w:rPr>
          <w:b/>
          <w:bCs/>
        </w:rPr>
        <w:t>12. Explain the concept of Direct Query.</w:t>
      </w:r>
      <w:r w:rsidRPr="00F95EEE">
        <w:br/>
      </w:r>
      <w:proofErr w:type="spellStart"/>
      <w:r w:rsidRPr="00F95EEE">
        <w:t>DirectQuery</w:t>
      </w:r>
      <w:proofErr w:type="spellEnd"/>
      <w:r w:rsidRPr="00F95EEE">
        <w:t xml:space="preserve"> connects Power BI directly to the data source without importing data; queries run in real time against the source system.</w:t>
      </w:r>
    </w:p>
    <w:p w14:paraId="1DFA9024" w14:textId="77777777" w:rsidR="00F95EEE" w:rsidRPr="00F95EEE" w:rsidRDefault="00F95EEE" w:rsidP="00F95EEE">
      <w:r w:rsidRPr="00F95EEE">
        <w:pict w14:anchorId="5C016126">
          <v:rect id="_x0000_i1169" style="width:0;height:1.5pt" o:hralign="center" o:hrstd="t" o:hr="t" fillcolor="#a0a0a0" stroked="f"/>
        </w:pict>
      </w:r>
    </w:p>
    <w:p w14:paraId="30787C30" w14:textId="77777777" w:rsidR="00F95EEE" w:rsidRPr="00F95EEE" w:rsidRDefault="00F95EEE" w:rsidP="00F95EEE">
      <w:r w:rsidRPr="00F95EEE">
        <w:rPr>
          <w:b/>
          <w:bCs/>
        </w:rPr>
        <w:t>13. What are Power BI templates and how are they useful?</w:t>
      </w:r>
      <w:r w:rsidRPr="00F95EEE">
        <w:br/>
        <w:t>Templates (.</w:t>
      </w:r>
      <w:proofErr w:type="spellStart"/>
      <w:r w:rsidRPr="00F95EEE">
        <w:t>pbit</w:t>
      </w:r>
      <w:proofErr w:type="spellEnd"/>
      <w:r w:rsidRPr="00F95EEE">
        <w:t xml:space="preserve"> files) store report design and model structure without data. Useful for reusing designs with different datasets.</w:t>
      </w:r>
    </w:p>
    <w:p w14:paraId="1940FF61" w14:textId="77777777" w:rsidR="00F95EEE" w:rsidRPr="00F95EEE" w:rsidRDefault="00F95EEE" w:rsidP="00F95EEE">
      <w:r w:rsidRPr="00F95EEE">
        <w:pict w14:anchorId="3BF8D323">
          <v:rect id="_x0000_i1170" style="width:0;height:1.5pt" o:hralign="center" o:hrstd="t" o:hr="t" fillcolor="#a0a0a0" stroked="f"/>
        </w:pict>
      </w:r>
    </w:p>
    <w:p w14:paraId="6D91D9B8" w14:textId="77777777" w:rsidR="00F95EEE" w:rsidRPr="00F95EEE" w:rsidRDefault="00F95EEE" w:rsidP="00F95EEE">
      <w:r w:rsidRPr="00F95EEE">
        <w:rPr>
          <w:b/>
          <w:bCs/>
        </w:rPr>
        <w:t>14. How do you handle incremental data refresh in Power BI?</w:t>
      </w:r>
      <w:r w:rsidRPr="00F95EEE">
        <w:br/>
        <w:t xml:space="preserve">Enable </w:t>
      </w:r>
      <w:r w:rsidRPr="00F95EEE">
        <w:rPr>
          <w:b/>
          <w:bCs/>
        </w:rPr>
        <w:t>Incremental Refresh</w:t>
      </w:r>
      <w:r w:rsidRPr="00F95EEE">
        <w:t xml:space="preserve"> in dataset settings; it loads only new or changed data rather than refreshing the entire dataset.</w:t>
      </w:r>
    </w:p>
    <w:p w14:paraId="0F5A4B80" w14:textId="77777777" w:rsidR="00F95EEE" w:rsidRPr="00F95EEE" w:rsidRDefault="00F95EEE" w:rsidP="00F95EEE">
      <w:r w:rsidRPr="00F95EEE">
        <w:pict w14:anchorId="53C8AF25">
          <v:rect id="_x0000_i1171" style="width:0;height:1.5pt" o:hralign="center" o:hrstd="t" o:hr="t" fillcolor="#a0a0a0" stroked="f"/>
        </w:pict>
      </w:r>
    </w:p>
    <w:p w14:paraId="160F3775" w14:textId="77777777" w:rsidR="00F95EEE" w:rsidRPr="00F95EEE" w:rsidRDefault="00F95EEE" w:rsidP="00F95EEE">
      <w:r w:rsidRPr="00F95EEE">
        <w:rPr>
          <w:b/>
          <w:bCs/>
        </w:rPr>
        <w:t>15. What is the role of Power Query in Power BI?</w:t>
      </w:r>
      <w:r w:rsidRPr="00F95EEE">
        <w:br/>
        <w:t xml:space="preserve">Power Query performs </w:t>
      </w:r>
      <w:r w:rsidRPr="00F95EEE">
        <w:rPr>
          <w:b/>
          <w:bCs/>
        </w:rPr>
        <w:t>ETL</w:t>
      </w:r>
      <w:r w:rsidRPr="00F95EEE">
        <w:t xml:space="preserve"> (Extract, Transform, Load) tasks — cleaning and shaping data before </w:t>
      </w:r>
      <w:proofErr w:type="gramStart"/>
      <w:r w:rsidRPr="00F95EEE">
        <w:t>it’s</w:t>
      </w:r>
      <w:proofErr w:type="gramEnd"/>
      <w:r w:rsidRPr="00F95EEE">
        <w:t xml:space="preserve"> loaded into the model.</w:t>
      </w:r>
    </w:p>
    <w:p w14:paraId="60CF41B1" w14:textId="77777777" w:rsidR="00F95EEE" w:rsidRPr="00F95EEE" w:rsidRDefault="00F95EEE" w:rsidP="00F95EEE">
      <w:r w:rsidRPr="00F95EEE">
        <w:pict w14:anchorId="54F3F894">
          <v:rect id="_x0000_i1172" style="width:0;height:1.5pt" o:hralign="center" o:hrstd="t" o:hr="t" fillcolor="#a0a0a0" stroked="f"/>
        </w:pict>
      </w:r>
    </w:p>
    <w:p w14:paraId="0A181A5E" w14:textId="77777777" w:rsidR="00F95EEE" w:rsidRPr="00F95EEE" w:rsidRDefault="00F95EEE" w:rsidP="00F95EEE">
      <w:r w:rsidRPr="00F95EEE">
        <w:rPr>
          <w:b/>
          <w:bCs/>
        </w:rPr>
        <w:lastRenderedPageBreak/>
        <w:t>16. Difference between calculated columns and calculated tables.</w:t>
      </w:r>
    </w:p>
    <w:p w14:paraId="59B82D50" w14:textId="77777777" w:rsidR="00F95EEE" w:rsidRPr="00F95EEE" w:rsidRDefault="00F95EEE" w:rsidP="00F95EEE">
      <w:pPr>
        <w:numPr>
          <w:ilvl w:val="0"/>
          <w:numId w:val="4"/>
        </w:numPr>
      </w:pPr>
      <w:r w:rsidRPr="00F95EEE">
        <w:rPr>
          <w:b/>
          <w:bCs/>
        </w:rPr>
        <w:t>Calculated Column</w:t>
      </w:r>
      <w:r w:rsidRPr="00F95EEE">
        <w:t>: Adds a field to an existing table.</w:t>
      </w:r>
    </w:p>
    <w:p w14:paraId="09AF3380" w14:textId="77777777" w:rsidR="00F95EEE" w:rsidRPr="00F95EEE" w:rsidRDefault="00F95EEE" w:rsidP="00F95EEE">
      <w:pPr>
        <w:numPr>
          <w:ilvl w:val="0"/>
          <w:numId w:val="4"/>
        </w:numPr>
      </w:pPr>
      <w:r w:rsidRPr="00F95EEE">
        <w:rPr>
          <w:b/>
          <w:bCs/>
        </w:rPr>
        <w:t>Calculated Table</w:t>
      </w:r>
      <w:r w:rsidRPr="00F95EEE">
        <w:t>: Creates an entirely new table using DAX expressions.</w:t>
      </w:r>
    </w:p>
    <w:p w14:paraId="21577C62" w14:textId="77777777" w:rsidR="00F95EEE" w:rsidRPr="00F95EEE" w:rsidRDefault="00F95EEE" w:rsidP="00F95EEE">
      <w:r w:rsidRPr="00F95EEE">
        <w:pict w14:anchorId="2E943350">
          <v:rect id="_x0000_i1173" style="width:0;height:1.5pt" o:hralign="center" o:hrstd="t" o:hr="t" fillcolor="#a0a0a0" stroked="f"/>
        </w:pict>
      </w:r>
    </w:p>
    <w:p w14:paraId="344B8EFF" w14:textId="77777777" w:rsidR="00F95EEE" w:rsidRPr="00F95EEE" w:rsidRDefault="00F95EEE" w:rsidP="00F95EEE">
      <w:r w:rsidRPr="00F95EEE">
        <w:rPr>
          <w:b/>
          <w:bCs/>
        </w:rPr>
        <w:t>17. How do you create custom visuals in Power BI?</w:t>
      </w:r>
      <w:r w:rsidRPr="00F95EEE">
        <w:br/>
        <w:t xml:space="preserve">Use </w:t>
      </w:r>
      <w:r w:rsidRPr="00F95EEE">
        <w:rPr>
          <w:b/>
          <w:bCs/>
        </w:rPr>
        <w:t>Power BI Developer Tools</w:t>
      </w:r>
      <w:r w:rsidRPr="00F95EEE">
        <w:t xml:space="preserve"> with TypeScript and the Power BI Visuals SDK or download custom visuals from </w:t>
      </w:r>
      <w:r w:rsidRPr="00F95EEE">
        <w:rPr>
          <w:b/>
          <w:bCs/>
        </w:rPr>
        <w:t>AppSource</w:t>
      </w:r>
      <w:r w:rsidRPr="00F95EEE">
        <w:t>.</w:t>
      </w:r>
    </w:p>
    <w:p w14:paraId="51B9ACD8" w14:textId="77777777" w:rsidR="00F95EEE" w:rsidRPr="00F95EEE" w:rsidRDefault="00F95EEE" w:rsidP="00F95EEE">
      <w:r w:rsidRPr="00F95EEE">
        <w:pict w14:anchorId="06814CF9">
          <v:rect id="_x0000_i1174" style="width:0;height:1.5pt" o:hralign="center" o:hrstd="t" o:hr="t" fillcolor="#a0a0a0" stroked="f"/>
        </w:pict>
      </w:r>
    </w:p>
    <w:p w14:paraId="5B28BD00" w14:textId="77777777" w:rsidR="00F95EEE" w:rsidRPr="00F95EEE" w:rsidRDefault="00F95EEE" w:rsidP="00F95EEE">
      <w:r w:rsidRPr="00F95EEE">
        <w:rPr>
          <w:b/>
          <w:bCs/>
        </w:rPr>
        <w:t>18. Best practices for optimizing performance in Power BI.</w:t>
      </w:r>
    </w:p>
    <w:p w14:paraId="44E77D5F" w14:textId="77777777" w:rsidR="00F95EEE" w:rsidRPr="00F95EEE" w:rsidRDefault="00F95EEE" w:rsidP="00F95EEE">
      <w:pPr>
        <w:numPr>
          <w:ilvl w:val="0"/>
          <w:numId w:val="5"/>
        </w:numPr>
      </w:pPr>
      <w:r w:rsidRPr="00F95EEE">
        <w:t>Use star schema.</w:t>
      </w:r>
    </w:p>
    <w:p w14:paraId="7FC16D37" w14:textId="77777777" w:rsidR="00F95EEE" w:rsidRPr="00F95EEE" w:rsidRDefault="00F95EEE" w:rsidP="00F95EEE">
      <w:pPr>
        <w:numPr>
          <w:ilvl w:val="0"/>
          <w:numId w:val="5"/>
        </w:numPr>
      </w:pPr>
      <w:r w:rsidRPr="00F95EEE">
        <w:t>Minimize calculated columns.</w:t>
      </w:r>
    </w:p>
    <w:p w14:paraId="3A87D0AA" w14:textId="77777777" w:rsidR="00F95EEE" w:rsidRPr="00F95EEE" w:rsidRDefault="00F95EEE" w:rsidP="00F95EEE">
      <w:pPr>
        <w:numPr>
          <w:ilvl w:val="0"/>
          <w:numId w:val="5"/>
        </w:numPr>
      </w:pPr>
      <w:r w:rsidRPr="00F95EEE">
        <w:t>Limit visuals per report.</w:t>
      </w:r>
    </w:p>
    <w:p w14:paraId="075CE300" w14:textId="77777777" w:rsidR="00F95EEE" w:rsidRPr="00F95EEE" w:rsidRDefault="00F95EEE" w:rsidP="00F95EEE">
      <w:pPr>
        <w:numPr>
          <w:ilvl w:val="0"/>
          <w:numId w:val="5"/>
        </w:numPr>
      </w:pPr>
      <w:r w:rsidRPr="00F95EEE">
        <w:t>Reduce data size.</w:t>
      </w:r>
    </w:p>
    <w:p w14:paraId="117D374B" w14:textId="77777777" w:rsidR="00F95EEE" w:rsidRPr="00F95EEE" w:rsidRDefault="00F95EEE" w:rsidP="00F95EEE">
      <w:pPr>
        <w:numPr>
          <w:ilvl w:val="0"/>
          <w:numId w:val="5"/>
        </w:numPr>
      </w:pPr>
      <w:r w:rsidRPr="00F95EEE">
        <w:t>Use DAX efficiently.</w:t>
      </w:r>
    </w:p>
    <w:p w14:paraId="0BBEE5E2" w14:textId="77777777" w:rsidR="00F95EEE" w:rsidRPr="00F95EEE" w:rsidRDefault="00F95EEE" w:rsidP="00F95EEE">
      <w:pPr>
        <w:numPr>
          <w:ilvl w:val="0"/>
          <w:numId w:val="5"/>
        </w:numPr>
      </w:pPr>
      <w:r w:rsidRPr="00F95EEE">
        <w:t>Prefer Import mode when possible.</w:t>
      </w:r>
    </w:p>
    <w:p w14:paraId="3585B3F8" w14:textId="77777777" w:rsidR="00F95EEE" w:rsidRPr="00F95EEE" w:rsidRDefault="00F95EEE" w:rsidP="00F95EEE">
      <w:r w:rsidRPr="00F95EEE">
        <w:pict w14:anchorId="297295D2">
          <v:rect id="_x0000_i1175" style="width:0;height:1.5pt" o:hralign="center" o:hrstd="t" o:hr="t" fillcolor="#a0a0a0" stroked="f"/>
        </w:pict>
      </w:r>
    </w:p>
    <w:p w14:paraId="6555F2A7" w14:textId="77777777" w:rsidR="00F95EEE" w:rsidRPr="00F95EEE" w:rsidRDefault="00F95EEE" w:rsidP="00F95EEE">
      <w:r w:rsidRPr="00F95EEE">
        <w:rPr>
          <w:b/>
          <w:bCs/>
        </w:rPr>
        <w:t>19. How can you integrate Power BI with Azure and Office 365?</w:t>
      </w:r>
    </w:p>
    <w:p w14:paraId="2D4AEE66" w14:textId="77777777" w:rsidR="00F95EEE" w:rsidRPr="00F95EEE" w:rsidRDefault="00F95EEE" w:rsidP="00F95EEE">
      <w:pPr>
        <w:numPr>
          <w:ilvl w:val="0"/>
          <w:numId w:val="6"/>
        </w:numPr>
      </w:pPr>
      <w:r w:rsidRPr="00F95EEE">
        <w:rPr>
          <w:b/>
          <w:bCs/>
        </w:rPr>
        <w:t>Azure</w:t>
      </w:r>
      <w:r w:rsidRPr="00F95EEE">
        <w:t>: Connect to Azure SQL, Data Lake, Synapse, or use Azure AD for security.</w:t>
      </w:r>
    </w:p>
    <w:p w14:paraId="2EA890F4" w14:textId="77777777" w:rsidR="00F95EEE" w:rsidRPr="00F95EEE" w:rsidRDefault="00F95EEE" w:rsidP="00F95EEE">
      <w:pPr>
        <w:numPr>
          <w:ilvl w:val="0"/>
          <w:numId w:val="6"/>
        </w:numPr>
      </w:pPr>
      <w:r w:rsidRPr="00F95EEE">
        <w:rPr>
          <w:b/>
          <w:bCs/>
        </w:rPr>
        <w:t>Office 365</w:t>
      </w:r>
      <w:r w:rsidRPr="00F95EEE">
        <w:t>: Embed Power BI in Teams, SharePoint, or Excel.</w:t>
      </w:r>
    </w:p>
    <w:p w14:paraId="13CDA893" w14:textId="77777777" w:rsidR="00F95EEE" w:rsidRPr="00F95EEE" w:rsidRDefault="00F95EEE" w:rsidP="00F95EEE">
      <w:r w:rsidRPr="00F95EEE">
        <w:pict w14:anchorId="2BEA56F5">
          <v:rect id="_x0000_i1176" style="width:0;height:1.5pt" o:hralign="center" o:hrstd="t" o:hr="t" fillcolor="#a0a0a0" stroked="f"/>
        </w:pict>
      </w:r>
    </w:p>
    <w:p w14:paraId="53C8D143" w14:textId="77777777" w:rsidR="00F95EEE" w:rsidRPr="00F95EEE" w:rsidRDefault="00F95EEE" w:rsidP="00F95EEE">
      <w:r w:rsidRPr="00F95EEE">
        <w:rPr>
          <w:b/>
          <w:bCs/>
        </w:rPr>
        <w:t>20. Explain the concept of aggregations in Power BI.</w:t>
      </w:r>
      <w:r w:rsidRPr="00F95EEE">
        <w:br/>
        <w:t>Aggregations store pre-summarized data at higher levels, improving query performance for large datasets while maintaining detailed data access when needed.</w:t>
      </w:r>
    </w:p>
    <w:p w14:paraId="5A10EA94" w14:textId="77777777" w:rsidR="00F95EEE" w:rsidRPr="00F95EEE" w:rsidRDefault="00F95EEE" w:rsidP="00F95EEE">
      <w:r w:rsidRPr="00F95EEE">
        <w:pict w14:anchorId="5816BB49">
          <v:rect id="_x0000_i1177" style="width:0;height:1.5pt" o:hralign="center" o:hrstd="t" o:hr="t" fillcolor="#a0a0a0" stroked="f"/>
        </w:pict>
      </w:r>
    </w:p>
    <w:p w14:paraId="5604178A" w14:textId="77777777" w:rsidR="00F95EEE" w:rsidRPr="00F95EEE" w:rsidRDefault="00F95EEE" w:rsidP="00F95EEE">
      <w:r w:rsidRPr="00F95EEE">
        <w:rPr>
          <w:b/>
          <w:bCs/>
        </w:rPr>
        <w:t>21. How do you handle error handling and data quality in Power BI?</w:t>
      </w:r>
      <w:r w:rsidRPr="00F95EEE">
        <w:br/>
        <w:t>Use Power Query’s error-checking tools, conditional columns, and data profiling to detect and fix missing, inconsistent, or invalid data before loading.</w:t>
      </w:r>
    </w:p>
    <w:p w14:paraId="7607F8EC" w14:textId="77777777" w:rsidR="00F95EEE" w:rsidRPr="00F95EEE" w:rsidRDefault="00F95EEE" w:rsidP="00F95EEE">
      <w:r w:rsidRPr="00F95EEE">
        <w:pict w14:anchorId="7B1BC7E4">
          <v:rect id="_x0000_i1178" style="width:0;height:1.5pt" o:hralign="center" o:hrstd="t" o:hr="t" fillcolor="#a0a0a0" stroked="f"/>
        </w:pict>
      </w:r>
    </w:p>
    <w:p w14:paraId="2AE5763D" w14:textId="77777777" w:rsidR="00F95EEE" w:rsidRPr="00F95EEE" w:rsidRDefault="00F95EEE" w:rsidP="00F95EEE">
      <w:r w:rsidRPr="00F95EEE">
        <w:rPr>
          <w:b/>
          <w:bCs/>
        </w:rPr>
        <w:t>22. What is the purpose of Power BI Embedded and when would you use it?</w:t>
      </w:r>
      <w:r w:rsidRPr="00F95EEE">
        <w:br/>
        <w:t xml:space="preserve">Power BI Embedded allows developers to integrate Power BI reports and dashboards into </w:t>
      </w:r>
      <w:r w:rsidRPr="00F95EEE">
        <w:lastRenderedPageBreak/>
        <w:t>custom web or mobile apps, ideal for ISVs or organizations wanting analytics inside their own applications.</w:t>
      </w:r>
    </w:p>
    <w:p w14:paraId="5E6C731E" w14:textId="77777777" w:rsidR="00F95EEE" w:rsidRDefault="00F95EEE"/>
    <w:sectPr w:rsidR="00F95E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E2345" w14:textId="77777777" w:rsidR="008A503E" w:rsidRDefault="008A503E" w:rsidP="00F95EEE">
      <w:pPr>
        <w:spacing w:after="0" w:line="240" w:lineRule="auto"/>
      </w:pPr>
      <w:r>
        <w:separator/>
      </w:r>
    </w:p>
  </w:endnote>
  <w:endnote w:type="continuationSeparator" w:id="0">
    <w:p w14:paraId="472C95C2" w14:textId="77777777" w:rsidR="008A503E" w:rsidRDefault="008A503E" w:rsidP="00F9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0BEBF" w14:textId="77777777" w:rsidR="008A503E" w:rsidRDefault="008A503E" w:rsidP="00F95EEE">
      <w:pPr>
        <w:spacing w:after="0" w:line="240" w:lineRule="auto"/>
      </w:pPr>
      <w:r>
        <w:separator/>
      </w:r>
    </w:p>
  </w:footnote>
  <w:footnote w:type="continuationSeparator" w:id="0">
    <w:p w14:paraId="67086896" w14:textId="77777777" w:rsidR="008A503E" w:rsidRDefault="008A503E" w:rsidP="00F9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81F"/>
    <w:multiLevelType w:val="multilevel"/>
    <w:tmpl w:val="5F76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5FFC"/>
    <w:multiLevelType w:val="multilevel"/>
    <w:tmpl w:val="23E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B6B3E"/>
    <w:multiLevelType w:val="multilevel"/>
    <w:tmpl w:val="F24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F2806"/>
    <w:multiLevelType w:val="multilevel"/>
    <w:tmpl w:val="6E7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65300"/>
    <w:multiLevelType w:val="multilevel"/>
    <w:tmpl w:val="BA7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C633E"/>
    <w:multiLevelType w:val="multilevel"/>
    <w:tmpl w:val="03D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315873">
    <w:abstractNumId w:val="3"/>
  </w:num>
  <w:num w:numId="2" w16cid:durableId="509028122">
    <w:abstractNumId w:val="1"/>
  </w:num>
  <w:num w:numId="3" w16cid:durableId="601499118">
    <w:abstractNumId w:val="5"/>
  </w:num>
  <w:num w:numId="4" w16cid:durableId="1839229105">
    <w:abstractNumId w:val="4"/>
  </w:num>
  <w:num w:numId="5" w16cid:durableId="766199682">
    <w:abstractNumId w:val="2"/>
  </w:num>
  <w:num w:numId="6" w16cid:durableId="68979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EE"/>
    <w:rsid w:val="00271111"/>
    <w:rsid w:val="008A503E"/>
    <w:rsid w:val="00F9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3BF36"/>
  <w15:chartTrackingRefBased/>
  <w15:docId w15:val="{C8EFE58B-94A7-4178-9215-B4DAE7B4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EEE"/>
  </w:style>
  <w:style w:type="paragraph" w:styleId="Footer">
    <w:name w:val="footer"/>
    <w:basedOn w:val="Normal"/>
    <w:link w:val="FooterChar"/>
    <w:uiPriority w:val="99"/>
    <w:unhideWhenUsed/>
    <w:rsid w:val="00F9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IT_4098</dc:creator>
  <cp:keywords/>
  <dc:description/>
  <cp:lastModifiedBy>IT_4098</cp:lastModifiedBy>
  <cp:revision>1</cp:revision>
  <dcterms:created xsi:type="dcterms:W3CDTF">2025-11-11T02:45:00Z</dcterms:created>
  <dcterms:modified xsi:type="dcterms:W3CDTF">2025-11-11T02:51:00Z</dcterms:modified>
</cp:coreProperties>
</file>