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FAAA2" w14:textId="227EAEF6" w:rsidR="00EE444A" w:rsidRDefault="00EE444A" w:rsidP="00C50EFD">
      <w:pPr>
        <w:rPr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4864" behindDoc="0" locked="0" layoutInCell="1" allowOverlap="1" wp14:anchorId="1A2203AC" wp14:editId="68B2226B">
                <wp:simplePos x="0" y="0"/>
                <wp:positionH relativeFrom="margin">
                  <wp:align>center</wp:align>
                </wp:positionH>
                <wp:positionV relativeFrom="paragraph">
                  <wp:posOffset>-480695</wp:posOffset>
                </wp:positionV>
                <wp:extent cx="2114550" cy="447675"/>
                <wp:effectExtent l="0" t="0" r="19050" b="28575"/>
                <wp:wrapNone/>
                <wp:docPr id="930665521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114550" cy="447675"/>
                          <a:chOff x="0" y="0"/>
                          <a:chExt cx="1771650" cy="447675"/>
                        </a:xfrm>
                      </wpg:grpSpPr>
                      <wps:wsp>
                        <wps:cNvPr id="168520103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611860" name="Caixa de Texto 3"/>
                        <wps:cNvSpPr txBox="1"/>
                        <wps:spPr>
                          <a:xfrm>
                            <a:off x="19048" y="66675"/>
                            <a:ext cx="1704974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5D30A4F" w14:textId="3A4C122A" w:rsidR="00EE444A" w:rsidRPr="00C50EFD" w:rsidRDefault="00EE444A" w:rsidP="00EE444A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1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LAYOUT E BOX MODEL</w:t>
                              </w:r>
                            </w:p>
                            <w:p w14:paraId="0C3F1B9F" w14:textId="77777777" w:rsidR="00EE444A" w:rsidRDefault="00EE444A" w:rsidP="00EE444A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A2203AC" id="Agrupar 4" o:spid="_x0000_s1026" style="position:absolute;margin-left:0;margin-top:-37.85pt;width:166.5pt;height:35.25pt;z-index:251684864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">
                <v:shapetype id="_x0000_t176" coordsize="21600,21600" o:spt="176" adj="2700" path="m@0,qx0@0l0@2qy@0,21600l@1,21600qx21600@2l21600@0qy@1,xe">
                  <v:stroke joinstyle="miter"/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gradientshapeok="t" limo="10800,10800" o:connecttype="custom" o:connectlocs="@8,0;0,@9;@8,@7;@6,@9" textboxrect="@3,@3,@4,@5"/>
                </v:shapetype>
                <v:shape id="Seta: Pentágono 1" o:spid="_x0000_s1027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" fillcolor="#4472c4 [3204]" strokecolor="#09101d [484]" strokeweight="1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Caixa de Texto 3" o:spid="_x0000_s1028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" filled="f" stroked="f" strokeweight=".5pt">
                  <v:textbox>
                    <w:txbxContent>
                      <w:p w14:paraId="05D30A4F" w14:textId="3A4C122A" w:rsidR="00EE444A" w:rsidRPr="00C50EFD" w:rsidRDefault="00EE444A" w:rsidP="00EE444A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1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LAYOUT E BOX MODEL</w:t>
                        </w:r>
                      </w:p>
                      <w:p w14:paraId="0C3F1B9F" w14:textId="77777777" w:rsidR="00EE444A" w:rsidRDefault="00EE444A" w:rsidP="00EE444A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8BD382C" w14:textId="572DF57D" w:rsidR="00C50EFD" w:rsidRPr="00C50EFD" w:rsidRDefault="00C50EFD" w:rsidP="00C50EFD">
      <w:pPr>
        <w:rPr>
          <w:b/>
          <w:bCs/>
          <w:sz w:val="28"/>
          <w:szCs w:val="28"/>
        </w:rPr>
      </w:pPr>
      <w:r w:rsidRPr="00C50EFD">
        <w:t>Responsável por como os elementos são organizados e espaçados.</w:t>
      </w:r>
    </w:p>
    <w:p w14:paraId="5E209C31" w14:textId="0325446D" w:rsidR="00C50EFD" w:rsidRDefault="00C50EFD" w:rsidP="00C50EFD">
      <w:pPr>
        <w:numPr>
          <w:ilvl w:val="0"/>
          <w:numId w:val="4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LAYOUT/BOX MODEL – DEFINE TAMANHO E ESPAÇAMENTO</w:t>
      </w:r>
    </w:p>
    <w:p w14:paraId="325C2F5E" w14:textId="02905B6F" w:rsidR="00C50EFD" w:rsidRPr="005D5CD1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width: </w:t>
      </w:r>
      <w:r w:rsidRPr="005D5CD1">
        <w:rPr>
          <w:rFonts w:ascii="Times New Roman" w:eastAsia="Times New Roman" w:hAnsi="Times New Roman" w:cs="Times New Roman"/>
          <w:lang w:eastAsia="pt-BR"/>
        </w:rPr>
        <w:t>Define a largura do elemento.</w:t>
      </w:r>
    </w:p>
    <w:p w14:paraId="159207B6" w14:textId="564636FE" w:rsidR="00C50EFD" w:rsidRPr="005D5CD1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height:</w:t>
      </w:r>
      <w:r w:rsidRPr="005D5CD1">
        <w:rPr>
          <w:rFonts w:ascii="Times New Roman" w:eastAsia="Times New Roman" w:hAnsi="Times New Roman" w:cs="Times New Roman"/>
          <w:lang w:eastAsia="pt-BR"/>
        </w:rPr>
        <w:t xml:space="preserve"> Define a altura do elemento.</w:t>
      </w:r>
    </w:p>
    <w:p w14:paraId="1E3E8D70" w14:textId="77777777" w:rsidR="00C50EFD" w:rsidRPr="005D5CD1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margin:</w:t>
      </w:r>
      <w:r w:rsidRPr="005D5CD1">
        <w:rPr>
          <w:rFonts w:ascii="Times New Roman" w:eastAsia="Times New Roman" w:hAnsi="Times New Roman" w:cs="Times New Roman"/>
          <w:lang w:eastAsia="pt-BR"/>
        </w:rPr>
        <w:t xml:space="preserve"> Define a margem externa do elemento</w:t>
      </w:r>
      <w:r>
        <w:rPr>
          <w:rFonts w:ascii="Times New Roman" w:eastAsia="Times New Roman" w:hAnsi="Times New Roman" w:cs="Times New Roman"/>
          <w:lang w:eastAsia="pt-BR"/>
        </w:rPr>
        <w:t>/</w:t>
      </w:r>
      <w:r w:rsidRPr="00512046">
        <w:rPr>
          <w:rFonts w:ascii="Times New Roman" w:eastAsia="Times New Roman" w:hAnsi="Times New Roman" w:cs="Times New Roman"/>
          <w:lang w:eastAsia="pt-BR"/>
        </w:rPr>
        <w:t xml:space="preserve"> Remove margens padrão</w:t>
      </w:r>
    </w:p>
    <w:p w14:paraId="60C4BDA1" w14:textId="77777777" w:rsidR="00C50EFD" w:rsidRPr="005D5CD1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padding: </w:t>
      </w:r>
      <w:r w:rsidRPr="005D5CD1">
        <w:rPr>
          <w:rFonts w:ascii="Times New Roman" w:eastAsia="Times New Roman" w:hAnsi="Times New Roman" w:cs="Times New Roman"/>
          <w:lang w:eastAsia="pt-BR"/>
        </w:rPr>
        <w:t>Define o preenchimento interno do elemento.</w:t>
      </w:r>
    </w:p>
    <w:p w14:paraId="76ABAF50" w14:textId="77777777" w:rsidR="00C50EFD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border: </w:t>
      </w:r>
      <w:r w:rsidRPr="005D5CD1">
        <w:rPr>
          <w:rFonts w:ascii="Times New Roman" w:eastAsia="Times New Roman" w:hAnsi="Times New Roman" w:cs="Times New Roman"/>
          <w:lang w:eastAsia="pt-BR"/>
        </w:rPr>
        <w:t>Define a borda do elemento (ex: 1px solid black).</w:t>
      </w:r>
    </w:p>
    <w:p w14:paraId="33718A7F" w14:textId="77777777" w:rsidR="00C50EFD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97EEA">
        <w:rPr>
          <w:rFonts w:ascii="Times New Roman" w:eastAsia="Times New Roman" w:hAnsi="Times New Roman" w:cs="Times New Roman"/>
          <w:color w:val="0070C0"/>
          <w:lang w:eastAsia="pt-BR"/>
        </w:rPr>
        <w:t xml:space="preserve">box-sizing: </w:t>
      </w:r>
      <w:r w:rsidRPr="00897EEA">
        <w:rPr>
          <w:rFonts w:ascii="Times New Roman" w:eastAsia="Times New Roman" w:hAnsi="Times New Roman" w:cs="Times New Roman"/>
          <w:lang w:eastAsia="pt-BR"/>
        </w:rPr>
        <w:t xml:space="preserve">Define </w:t>
      </w:r>
      <w:r w:rsidRPr="00897EEA">
        <w:rPr>
          <w:rFonts w:ascii="Times New Roman" w:eastAsia="Times New Roman" w:hAnsi="Times New Roman" w:cs="Times New Roman"/>
          <w:b/>
          <w:bCs/>
          <w:lang w:eastAsia="pt-BR"/>
        </w:rPr>
        <w:t>como o tamanho da caixa é calculado</w:t>
      </w:r>
      <w:r w:rsidRPr="00897EEA">
        <w:rPr>
          <w:rFonts w:ascii="Times New Roman" w:eastAsia="Times New Roman" w:hAnsi="Times New Roman" w:cs="Times New Roman"/>
          <w:lang w:eastAsia="pt-BR"/>
        </w:rPr>
        <w:t xml:space="preserve"> (incluindo ou não padding e border).</w:t>
      </w:r>
    </w:p>
    <w:p w14:paraId="25DAFC7C" w14:textId="77777777" w:rsidR="00C50EFD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como o texto é exibido quando ultrapassa o container (ex: reticências).</w:t>
      </w:r>
    </w:p>
    <w:p w14:paraId="5D14EC6C" w14:textId="77777777" w:rsidR="00C50EFD" w:rsidRDefault="00C50EFD" w:rsidP="00C50EFD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text-wrap: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5C9745C3" w14:textId="3D6758F2" w:rsidR="00C50EFD" w:rsidRDefault="002B2315" w:rsidP="002B2315">
      <w:pPr>
        <w:pStyle w:val="PargrafodaLista"/>
        <w:numPr>
          <w:ilvl w:val="0"/>
          <w:numId w:val="6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:root</w:t>
      </w:r>
      <w:r w:rsidRPr="002B2315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2B2315">
        <w:rPr>
          <w:rFonts w:ascii="Times New Roman" w:eastAsia="Times New Roman" w:hAnsi="Times New Roman" w:cs="Times New Roman"/>
          <w:lang w:eastAsia="pt-BR"/>
        </w:rPr>
        <w:t>define</w:t>
      </w:r>
      <w:r w:rsidRPr="002B2315">
        <w:rPr>
          <w:rFonts w:ascii="Times New Roman" w:eastAsia="Times New Roman" w:hAnsi="Times New Roman" w:cs="Times New Roman"/>
          <w:b/>
          <w:bCs/>
          <w:lang w:eastAsia="pt-BR"/>
        </w:rPr>
        <w:t xml:space="preserve"> variáveis</w:t>
      </w:r>
      <w:r w:rsidRPr="002B2315">
        <w:rPr>
          <w:rFonts w:ascii="Times New Roman" w:eastAsia="Times New Roman" w:hAnsi="Times New Roman" w:cs="Times New Roman"/>
          <w:lang w:eastAsia="pt-BR"/>
        </w:rPr>
        <w:t xml:space="preserve"> que controlam </w:t>
      </w:r>
      <w:r w:rsidRPr="002B2315">
        <w:rPr>
          <w:rFonts w:ascii="Times New Roman" w:eastAsia="Times New Roman" w:hAnsi="Times New Roman" w:cs="Times New Roman"/>
          <w:b/>
          <w:bCs/>
          <w:lang w:eastAsia="pt-BR"/>
        </w:rPr>
        <w:t>tamanho, margem, padding, largura, altura, etc.</w:t>
      </w:r>
      <w:r w:rsidRPr="002B2315">
        <w:rPr>
          <w:rFonts w:ascii="Times New Roman" w:eastAsia="Times New Roman" w:hAnsi="Times New Roman" w:cs="Times New Roman"/>
          <w:lang w:eastAsia="pt-BR"/>
        </w:rPr>
        <w:t xml:space="preserve"> que fazem parte da estrutura da página.</w:t>
      </w:r>
    </w:p>
    <w:p w14:paraId="7214CBA4" w14:textId="77777777" w:rsidR="002B2315" w:rsidRPr="002B2315" w:rsidRDefault="002B2315" w:rsidP="002B2315">
      <w:pPr>
        <w:spacing w:after="0"/>
        <w:ind w:left="360"/>
        <w:rPr>
          <w:rFonts w:ascii="Times New Roman" w:eastAsia="Times New Roman" w:hAnsi="Times New Roman" w:cs="Times New Roman"/>
          <w:lang w:eastAsia="pt-BR"/>
        </w:rPr>
      </w:pPr>
    </w:p>
    <w:p w14:paraId="2414E416" w14:textId="18B64063" w:rsidR="00C50EFD" w:rsidRDefault="00C50EFD" w:rsidP="00C50EFD">
      <w:pPr>
        <w:numPr>
          <w:ilvl w:val="0"/>
          <w:numId w:val="5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POSICIONAMENTO – CONTROLA ONDE O ELEMENTO APARECE</w:t>
      </w:r>
    </w:p>
    <w:p w14:paraId="2DD7DAC8" w14:textId="77777777" w:rsidR="00C50EFD" w:rsidRPr="005D5CD1" w:rsidRDefault="00C50EFD" w:rsidP="00C50EF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position: </w:t>
      </w:r>
      <w:r w:rsidRPr="005D5CD1">
        <w:rPr>
          <w:rFonts w:ascii="Times New Roman" w:eastAsia="Times New Roman" w:hAnsi="Times New Roman" w:cs="Times New Roman"/>
          <w:lang w:eastAsia="pt-BR"/>
        </w:rPr>
        <w:t>Define o tipo de posicionamento (ex: absolute, relative, fixed).</w:t>
      </w:r>
    </w:p>
    <w:p w14:paraId="4CF0FD01" w14:textId="77777777" w:rsidR="00C50EFD" w:rsidRPr="005D5CD1" w:rsidRDefault="00C50EFD" w:rsidP="00C50EF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top, right, bottom, left: </w:t>
      </w:r>
      <w:r w:rsidRPr="005D5CD1">
        <w:rPr>
          <w:rFonts w:ascii="Times New Roman" w:eastAsia="Times New Roman" w:hAnsi="Times New Roman" w:cs="Times New Roman"/>
          <w:lang w:eastAsia="pt-BR"/>
        </w:rPr>
        <w:t>Define a posição do elemento com base no tipo de posicionamento.</w:t>
      </w:r>
    </w:p>
    <w:p w14:paraId="5426DABE" w14:textId="77777777" w:rsidR="00C50EFD" w:rsidRDefault="00C50EFD" w:rsidP="00C50EF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z-index: </w:t>
      </w:r>
      <w:r w:rsidRPr="005D5CD1">
        <w:rPr>
          <w:rFonts w:ascii="Times New Roman" w:eastAsia="Times New Roman" w:hAnsi="Times New Roman" w:cs="Times New Roman"/>
          <w:lang w:eastAsia="pt-BR"/>
        </w:rPr>
        <w:t>Define a sobreposição entre elementos posicionados.</w:t>
      </w:r>
    </w:p>
    <w:p w14:paraId="71A27A85" w14:textId="77777777" w:rsidR="00C50EFD" w:rsidRDefault="00C50EFD" w:rsidP="00C50EF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E36D87">
        <w:rPr>
          <w:rFonts w:ascii="Times New Roman" w:eastAsia="Times New Roman" w:hAnsi="Times New Roman" w:cs="Times New Roman"/>
          <w:color w:val="0070C0"/>
          <w:lang w:eastAsia="pt-BR"/>
        </w:rPr>
        <w:t xml:space="preserve">float: </w:t>
      </w:r>
      <w:r w:rsidRPr="00E36D87">
        <w:rPr>
          <w:rFonts w:ascii="Times New Roman" w:eastAsia="Times New Roman" w:hAnsi="Times New Roman" w:cs="Times New Roman"/>
          <w:lang w:eastAsia="pt-BR"/>
        </w:rPr>
        <w:t>Faz o elemento flutuar à esquerda ou direita.</w:t>
      </w:r>
    </w:p>
    <w:p w14:paraId="014335CF" w14:textId="77777777" w:rsidR="00C50EFD" w:rsidRPr="00D15B33" w:rsidRDefault="00C50EFD" w:rsidP="00C50EFD">
      <w:pPr>
        <w:pStyle w:val="PargrafodaLista"/>
        <w:numPr>
          <w:ilvl w:val="0"/>
          <w:numId w:val="9"/>
        </w:numPr>
        <w:spacing w:after="0"/>
        <w:rPr>
          <w:rFonts w:ascii="Times New Roman" w:eastAsia="Times New Roman" w:hAnsi="Times New Roman" w:cs="Times New Roman"/>
          <w:b/>
          <w:bCs/>
          <w:color w:val="004F88"/>
          <w:lang w:eastAsia="pt-BR"/>
        </w:rPr>
      </w:pPr>
      <w:r w:rsidRPr="00D15B33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@media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D15B33">
        <w:rPr>
          <w:rFonts w:ascii="Times New Roman" w:eastAsia="Times New Roman" w:hAnsi="Times New Roman" w:cs="Times New Roman"/>
          <w:b/>
          <w:bCs/>
          <w:lang w:eastAsia="pt-BR"/>
        </w:rPr>
        <w:t>usada para aplicar estilos condicionalmente, dependendo das características do dispositivo (largura, altura, tipo de tela, etc.). Ou seja: criar layouts responsivos, ou seja, que se adaptam a diferentes tamanhos de tela</w:t>
      </w:r>
    </w:p>
    <w:p w14:paraId="6F626C0B" w14:textId="77777777" w:rsidR="00C50EFD" w:rsidRPr="00C50EFD" w:rsidRDefault="00C50EFD" w:rsidP="00C50EFD">
      <w:pPr>
        <w:ind w:left="720"/>
      </w:pPr>
    </w:p>
    <w:p w14:paraId="507EE321" w14:textId="3E4E08B2" w:rsidR="00C50EFD" w:rsidRDefault="00C50EFD" w:rsidP="00C50EFD">
      <w:pPr>
        <w:numPr>
          <w:ilvl w:val="0"/>
          <w:numId w:val="8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FLEXBOX/GRID – ORGANIZA LAYOUTS DE FORMA DINÂMICA</w:t>
      </w:r>
    </w:p>
    <w:p w14:paraId="3C60CA82" w14:textId="77777777" w:rsidR="00C50EFD" w:rsidRDefault="00C50EFD" w:rsidP="00C50EFD">
      <w:pPr>
        <w:spacing w:after="0"/>
        <w:ind w:left="36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display: </w:t>
      </w:r>
      <w:r w:rsidRPr="00C54B2E">
        <w:rPr>
          <w:rFonts w:eastAsia="Times New Roman"/>
          <w:lang w:eastAsia="pt-BR"/>
        </w:rPr>
        <w:t>Define como o elemento será exibido na página (comportamento no layout).</w:t>
      </w:r>
    </w:p>
    <w:p w14:paraId="17369F29" w14:textId="5B7FEA71" w:rsidR="00267E4E" w:rsidRPr="00267E4E" w:rsidRDefault="00267E4E" w:rsidP="00267E4E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none </w:t>
      </w:r>
      <w:r w:rsidRPr="00C54B2E">
        <w:rPr>
          <w:rFonts w:eastAsia="Times New Roman"/>
          <w:lang w:eastAsia="pt-BR"/>
        </w:rPr>
        <w:t>→ Some do layout (invisível e sem espaço)</w:t>
      </w:r>
    </w:p>
    <w:p w14:paraId="51E3C302" w14:textId="77777777" w:rsidR="00C50E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inline → </w:t>
      </w:r>
      <w:r w:rsidRPr="00C54B2E">
        <w:rPr>
          <w:rFonts w:eastAsia="Times New Roman"/>
          <w:lang w:eastAsia="pt-BR"/>
        </w:rPr>
        <w:t>Fica na mesma linha (ex: &lt;span&gt;)</w:t>
      </w:r>
    </w:p>
    <w:p w14:paraId="42F2D813" w14:textId="615CB305" w:rsidR="00267E4E" w:rsidRPr="00267E4E" w:rsidRDefault="00267E4E" w:rsidP="00267E4E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block → </w:t>
      </w:r>
      <w:r w:rsidRPr="00C54B2E">
        <w:rPr>
          <w:rFonts w:eastAsia="Times New Roman"/>
          <w:lang w:eastAsia="pt-BR"/>
        </w:rPr>
        <w:t>Ocupa toda a linha (ex: &lt;div&gt;, &lt;p&gt;)</w:t>
      </w:r>
    </w:p>
    <w:p w14:paraId="29BCFDDE" w14:textId="77777777" w:rsidR="00C50EFD" w:rsidRPr="00C54B2E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inline-block </w:t>
      </w:r>
      <w:r w:rsidRPr="00C54B2E">
        <w:rPr>
          <w:rFonts w:eastAsia="Times New Roman"/>
          <w:lang w:eastAsia="pt-BR"/>
        </w:rPr>
        <w:t>→ Igual inline, mas aceita width e height</w:t>
      </w:r>
    </w:p>
    <w:p w14:paraId="5FB45848" w14:textId="77777777" w:rsidR="00C50EFD" w:rsidRPr="00C54B2E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>flex</w:t>
      </w:r>
      <w:r w:rsidRPr="00C54B2E">
        <w:rPr>
          <w:rFonts w:eastAsia="Times New Roman"/>
          <w:lang w:eastAsia="pt-BR"/>
        </w:rPr>
        <w:t xml:space="preserve"> → Ativa Flexbox no elemento pai</w:t>
      </w:r>
    </w:p>
    <w:p w14:paraId="24ABB83F" w14:textId="77777777" w:rsidR="00C50EFD" w:rsidRPr="00C54B2E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inline-flex </w:t>
      </w:r>
      <w:r w:rsidRPr="00C54B2E">
        <w:rPr>
          <w:rFonts w:eastAsia="Times New Roman"/>
          <w:lang w:eastAsia="pt-BR"/>
        </w:rPr>
        <w:t>→ Flexbox, mas em linha</w:t>
      </w:r>
    </w:p>
    <w:p w14:paraId="6AC8068D" w14:textId="77777777" w:rsidR="00C50EFD" w:rsidRPr="00C54B2E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>grid</w:t>
      </w:r>
      <w:r w:rsidRPr="00C54B2E">
        <w:rPr>
          <w:rFonts w:eastAsia="Times New Roman"/>
          <w:lang w:eastAsia="pt-BR"/>
        </w:rPr>
        <w:t xml:space="preserve"> → Ativa Grid Layout</w:t>
      </w:r>
    </w:p>
    <w:p w14:paraId="16B03BDF" w14:textId="77777777" w:rsidR="00C50EFD" w:rsidRPr="00C54B2E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inline-grid </w:t>
      </w:r>
      <w:r w:rsidRPr="00C54B2E">
        <w:rPr>
          <w:rFonts w:eastAsia="Times New Roman"/>
          <w:lang w:eastAsia="pt-BR"/>
        </w:rPr>
        <w:t>→ Grid, mas em linha</w:t>
      </w:r>
    </w:p>
    <w:p w14:paraId="01F59C2D" w14:textId="77777777" w:rsidR="00C50EFD" w:rsidRPr="00C54B2E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flow-root </w:t>
      </w:r>
      <w:r w:rsidRPr="00C54B2E">
        <w:rPr>
          <w:rFonts w:eastAsia="Times New Roman"/>
          <w:lang w:eastAsia="pt-BR"/>
        </w:rPr>
        <w:t>→ Cria um novo contexto de formatação</w:t>
      </w:r>
    </w:p>
    <w:p w14:paraId="46752CBC" w14:textId="77777777" w:rsidR="00C50EFD" w:rsidRPr="00C54B2E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lastRenderedPageBreak/>
        <w:t>contents</w:t>
      </w:r>
      <w:r w:rsidRPr="00C54B2E">
        <w:rPr>
          <w:rFonts w:eastAsia="Times New Roman"/>
          <w:lang w:eastAsia="pt-BR"/>
        </w:rPr>
        <w:t xml:space="preserve"> → Remove a “caixa” do elemento, mas mantém os filhos</w:t>
      </w:r>
    </w:p>
    <w:p w14:paraId="1649F3D3" w14:textId="259A3810" w:rsidR="00C50EFD" w:rsidRPr="00C50E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C54B2E">
        <w:rPr>
          <w:rFonts w:eastAsia="Times New Roman"/>
          <w:color w:val="004E9A"/>
          <w:lang w:eastAsia="pt-BR"/>
        </w:rPr>
        <w:t xml:space="preserve">table, table-row, table-cell </w:t>
      </w:r>
      <w:r w:rsidRPr="00C54B2E">
        <w:rPr>
          <w:rFonts w:eastAsia="Times New Roman"/>
          <w:lang w:eastAsia="pt-BR"/>
        </w:rPr>
        <w:t>→ Comportamento de tabela</w:t>
      </w:r>
    </w:p>
    <w:p w14:paraId="2BB6C0B6" w14:textId="77777777" w:rsidR="009442D2" w:rsidRDefault="00C50EFD" w:rsidP="009442D2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2B2315">
        <w:rPr>
          <w:rFonts w:eastAsia="Times New Roman"/>
          <w:color w:val="004E9A"/>
          <w:lang w:eastAsia="pt-BR"/>
        </w:rPr>
        <w:t>justify:</w:t>
      </w:r>
      <w:r w:rsidRPr="002B2315">
        <w:rPr>
          <w:rFonts w:eastAsia="Times New Roman"/>
          <w:lang w:eastAsia="pt-BR"/>
        </w:rPr>
        <w:t xml:space="preserve">  Usado pra </w:t>
      </w:r>
      <w:r w:rsidRPr="002B2315">
        <w:rPr>
          <w:rFonts w:eastAsia="Times New Roman"/>
          <w:b/>
          <w:bCs/>
          <w:lang w:eastAsia="pt-BR"/>
        </w:rPr>
        <w:t>alinhar itens, conteúdo ou texto</w:t>
      </w:r>
      <w:r w:rsidRPr="002B2315">
        <w:rPr>
          <w:rFonts w:eastAsia="Times New Roman"/>
          <w:lang w:eastAsia="pt-BR"/>
        </w:rPr>
        <w:t xml:space="preserve"> dentro de containers ou áreas específicas.</w:t>
      </w:r>
    </w:p>
    <w:p w14:paraId="4E670E39" w14:textId="3CA6C693" w:rsidR="009442D2" w:rsidRDefault="009442D2" w:rsidP="009442D2">
      <w:pPr>
        <w:pStyle w:val="PargrafodaLista"/>
        <w:spacing w:after="0"/>
        <w:ind w:left="1080"/>
        <w:rPr>
          <w:rFonts w:eastAsia="Times New Roman"/>
          <w:lang w:eastAsia="pt-BR"/>
        </w:rPr>
      </w:pPr>
    </w:p>
    <w:p w14:paraId="2A0E9853" w14:textId="651CC1C1" w:rsidR="009442D2" w:rsidRDefault="0042128E" w:rsidP="009442D2">
      <w:pPr>
        <w:spacing w:after="0"/>
        <w:rPr>
          <w:rFonts w:eastAsia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85888" behindDoc="1" locked="0" layoutInCell="1" allowOverlap="1" wp14:anchorId="6C245F29" wp14:editId="1C78F086">
            <wp:simplePos x="0" y="0"/>
            <wp:positionH relativeFrom="column">
              <wp:posOffset>134992</wp:posOffset>
            </wp:positionH>
            <wp:positionV relativeFrom="paragraph">
              <wp:posOffset>6985</wp:posOffset>
            </wp:positionV>
            <wp:extent cx="5400040" cy="4286885"/>
            <wp:effectExtent l="0" t="0" r="0" b="0"/>
            <wp:wrapNone/>
            <wp:docPr id="799620976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620976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868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EAD73E5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1F15D2A5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3C98A14C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B51FA9B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2439ED58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54328D02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2FDF35C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6D5AB27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3F94870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1FCC00F0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48029004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4D2EDC9B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29D232AA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7B77A6B3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0A9B9D8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020AC4D4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5CA5665D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6AF2F71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6CC08882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43F8F029" w14:textId="77777777" w:rsidR="0042128E" w:rsidRDefault="0042128E" w:rsidP="009442D2">
      <w:pPr>
        <w:spacing w:after="0"/>
        <w:rPr>
          <w:rFonts w:eastAsia="Times New Roman"/>
          <w:lang w:eastAsia="pt-BR"/>
        </w:rPr>
      </w:pPr>
    </w:p>
    <w:p w14:paraId="7BEBC282" w14:textId="77777777" w:rsidR="0042128E" w:rsidRPr="009442D2" w:rsidRDefault="0042128E" w:rsidP="009442D2">
      <w:pPr>
        <w:spacing w:after="0"/>
        <w:rPr>
          <w:rFonts w:eastAsia="Times New Roman"/>
          <w:lang w:eastAsia="pt-BR"/>
        </w:rPr>
      </w:pPr>
    </w:p>
    <w:p w14:paraId="05456154" w14:textId="77777777" w:rsidR="00C50EFD" w:rsidRPr="00B663FD" w:rsidRDefault="00C50EFD" w:rsidP="00C50EFD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57216" behindDoc="1" locked="0" layoutInCell="1" allowOverlap="1" wp14:anchorId="31D08DEE" wp14:editId="5148F433">
            <wp:simplePos x="0" y="0"/>
            <wp:positionH relativeFrom="column">
              <wp:posOffset>1415415</wp:posOffset>
            </wp:positionH>
            <wp:positionV relativeFrom="paragraph">
              <wp:posOffset>330835</wp:posOffset>
            </wp:positionV>
            <wp:extent cx="2066925" cy="2428637"/>
            <wp:effectExtent l="0" t="0" r="0" b="0"/>
            <wp:wrapNone/>
            <wp:docPr id="1300040532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0040532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66925" cy="242863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B663FD">
        <w:rPr>
          <w:rFonts w:ascii="Times New Roman" w:eastAsia="Times New Roman" w:hAnsi="Times New Roman" w:cs="Times New Roman"/>
          <w:b/>
          <w:bCs/>
          <w:color w:val="ED0000"/>
          <w:lang w:eastAsia="pt-BR"/>
        </w:rPr>
        <w:t>Observação:</w:t>
      </w:r>
      <w:r w:rsidRPr="00B663FD">
        <w:rPr>
          <w:rFonts w:ascii="Times New Roman" w:eastAsia="Times New Roman" w:hAnsi="Times New Roman" w:cs="Times New Roman"/>
          <w:color w:val="ED0000"/>
          <w:lang w:eastAsia="pt-BR"/>
        </w:rPr>
        <w:t xml:space="preserve"> </w:t>
      </w:r>
      <w:r w:rsidRPr="00B663FD">
        <w:rPr>
          <w:rFonts w:ascii="Times New Roman" w:eastAsia="Times New Roman" w:hAnsi="Times New Roman" w:cs="Times New Roman"/>
          <w:lang w:eastAsia="pt-BR"/>
        </w:rPr>
        <w:t>As opções da tabela abaixo aparecem para todos os tipos de transição listados acima</w:t>
      </w:r>
    </w:p>
    <w:p w14:paraId="51B38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EA7D772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80112A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C3522E1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D87CA89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D71B779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E985E4C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6664C13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3D812CCD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1FA07B48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6AA64595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07C84976" w14:textId="77777777" w:rsidR="00C50EFD" w:rsidRDefault="00C50EFD" w:rsidP="00C50EFD">
      <w:pPr>
        <w:spacing w:after="0"/>
        <w:rPr>
          <w:rFonts w:eastAsia="Times New Roman"/>
          <w:lang w:eastAsia="pt-BR"/>
        </w:rPr>
      </w:pPr>
    </w:p>
    <w:p w14:paraId="29B6EFA9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lastRenderedPageBreak/>
        <w:t xml:space="preserve">auto - </w:t>
      </w:r>
      <w:r w:rsidRPr="00B663FD">
        <w:rPr>
          <w:rFonts w:eastAsia="Times New Roman"/>
          <w:lang w:eastAsia="pt-BR"/>
        </w:rPr>
        <w:t>Valor padrão automático (depende do contexto/layout)</w:t>
      </w:r>
    </w:p>
    <w:p w14:paraId="6A14FE48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baseline - </w:t>
      </w:r>
      <w:r w:rsidRPr="00B663FD">
        <w:rPr>
          <w:rFonts w:eastAsia="Times New Roman"/>
          <w:lang w:eastAsia="pt-BR"/>
        </w:rPr>
        <w:t>Alinha os itens pela linha de base do texto</w:t>
      </w:r>
    </w:p>
    <w:p w14:paraId="426C12D5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center - </w:t>
      </w:r>
      <w:r w:rsidRPr="00B663FD">
        <w:rPr>
          <w:rFonts w:eastAsia="Times New Roman"/>
          <w:lang w:eastAsia="pt-BR"/>
        </w:rPr>
        <w:t>Centraliza o item ou grupo</w:t>
      </w:r>
    </w:p>
    <w:p w14:paraId="471B46D3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end - </w:t>
      </w:r>
      <w:r w:rsidRPr="00B663FD">
        <w:rPr>
          <w:rFonts w:eastAsia="Times New Roman"/>
          <w:lang w:eastAsia="pt-BR"/>
        </w:rPr>
        <w:t>Alinha no final do eixo principal (igual a flex-end)</w:t>
      </w:r>
    </w:p>
    <w:p w14:paraId="7C78F77F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first - </w:t>
      </w:r>
      <w:r w:rsidRPr="00B663FD">
        <w:rPr>
          <w:rFonts w:eastAsia="Times New Roman"/>
          <w:lang w:eastAsia="pt-BR"/>
        </w:rPr>
        <w:t>baseline Alinha todos os itens pela primeira linha de base</w:t>
      </w:r>
    </w:p>
    <w:p w14:paraId="47BBC417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flex-end -  </w:t>
      </w:r>
      <w:r w:rsidRPr="00B663FD">
        <w:rPr>
          <w:rFonts w:eastAsia="Times New Roman"/>
          <w:lang w:eastAsia="pt-BR"/>
        </w:rPr>
        <w:t>Alinha no final (mesma ideia do end)</w:t>
      </w:r>
    </w:p>
    <w:p w14:paraId="095E7110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flex-start  - </w:t>
      </w:r>
      <w:r w:rsidRPr="00B663FD">
        <w:rPr>
          <w:rFonts w:eastAsia="Times New Roman"/>
          <w:lang w:eastAsia="pt-BR"/>
        </w:rPr>
        <w:t>Alinha no início (mesma ideia do start)</w:t>
      </w:r>
    </w:p>
    <w:p w14:paraId="072429F7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last baseline - </w:t>
      </w:r>
      <w:r w:rsidRPr="00B663FD">
        <w:rPr>
          <w:rFonts w:eastAsia="Times New Roman"/>
          <w:lang w:eastAsia="pt-BR"/>
        </w:rPr>
        <w:t>Alinha os itens pela última linha de base</w:t>
      </w:r>
    </w:p>
    <w:p w14:paraId="116A9039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left  - </w:t>
      </w:r>
      <w:r w:rsidRPr="00B663FD">
        <w:rPr>
          <w:rFonts w:eastAsia="Times New Roman"/>
          <w:lang w:eastAsia="pt-BR"/>
        </w:rPr>
        <w:t>Alinha à esquerda (em layouts bidirecionais)</w:t>
      </w:r>
    </w:p>
    <w:p w14:paraId="402B839E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normal - </w:t>
      </w:r>
      <w:r w:rsidRPr="00B663FD">
        <w:rPr>
          <w:rFonts w:eastAsia="Times New Roman"/>
          <w:lang w:eastAsia="pt-BR"/>
        </w:rPr>
        <w:t>Valor padrão, sem alinhamento especial</w:t>
      </w:r>
    </w:p>
    <w:p w14:paraId="606524FB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right  - </w:t>
      </w:r>
      <w:r w:rsidRPr="00B663FD">
        <w:rPr>
          <w:rFonts w:eastAsia="Times New Roman"/>
          <w:lang w:eastAsia="pt-BR"/>
        </w:rPr>
        <w:t>Alinha à direita</w:t>
      </w:r>
    </w:p>
    <w:p w14:paraId="23489032" w14:textId="77777777" w:rsidR="00C50EFD" w:rsidRPr="00B663FD" w:rsidRDefault="00C50EFD" w:rsidP="002B2315">
      <w:pPr>
        <w:pStyle w:val="PargrafodaLista"/>
        <w:numPr>
          <w:ilvl w:val="0"/>
          <w:numId w:val="15"/>
        </w:numPr>
        <w:spacing w:after="0"/>
        <w:rPr>
          <w:rFonts w:eastAsia="Times New Roman"/>
          <w:lang w:eastAsia="pt-BR"/>
        </w:rPr>
      </w:pPr>
      <w:r w:rsidRPr="00B663FD">
        <w:rPr>
          <w:rFonts w:eastAsia="Times New Roman"/>
          <w:color w:val="ED0000"/>
          <w:lang w:eastAsia="pt-BR"/>
        </w:rPr>
        <w:t xml:space="preserve">save - </w:t>
      </w:r>
      <w:r w:rsidRPr="00B663FD">
        <w:rPr>
          <w:rFonts w:eastAsia="Times New Roman"/>
          <w:lang w:eastAsia="pt-BR"/>
        </w:rPr>
        <w:t>Pouco comum, usado em contextos de estilos salvos (raro)</w:t>
      </w:r>
    </w:p>
    <w:p w14:paraId="0B33E75A" w14:textId="77777777" w:rsidR="00C50EFD" w:rsidRPr="00C50EFD" w:rsidRDefault="00C50EFD" w:rsidP="0042128E"/>
    <w:p w14:paraId="2EDC393D" w14:textId="77777777" w:rsidR="00C50EFD" w:rsidRDefault="00C50EFD" w:rsidP="00C50EFD">
      <w:pPr>
        <w:numPr>
          <w:ilvl w:val="0"/>
          <w:numId w:val="8"/>
        </w:numPr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ROLAGEM / SCROLL – Comportamento de rolagem</w:t>
      </w:r>
    </w:p>
    <w:p w14:paraId="607EC3AC" w14:textId="77777777" w:rsidR="00C50EFD" w:rsidRPr="00A43F6C" w:rsidRDefault="00C50EFD" w:rsidP="002B2315">
      <w:pPr>
        <w:pStyle w:val="PargrafodaLista"/>
        <w:numPr>
          <w:ilvl w:val="0"/>
          <w:numId w:val="1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A43F6C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scroll-margin-left </w:t>
      </w:r>
      <w:r w:rsidRPr="00A43F6C">
        <w:rPr>
          <w:rFonts w:eastAsia="Times New Roman" w:cs="Times New Roman"/>
          <w:kern w:val="0"/>
          <w:lang w:eastAsia="pt-BR"/>
          <w14:ligatures w14:val="none"/>
        </w:rPr>
        <w:t>→ Espaço à esquerda quando o elemento é focado por rolagem.</w:t>
      </w:r>
    </w:p>
    <w:p w14:paraId="7A258628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scroll-padding-left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Espaço interno à esquerda durante rolagem com foco.</w:t>
      </w:r>
    </w:p>
    <w:p w14:paraId="0C98A339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scroll-margin-block-end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final do bloco ao rolar.</w:t>
      </w:r>
    </w:p>
    <w:p w14:paraId="56BA6A64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scroll-margin-inline-end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Margem no fim da linha ao rolar.</w:t>
      </w:r>
    </w:p>
    <w:p w14:paraId="4890705E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scroll-padding-block-end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Padding (interno) no fim do bloco durante rolagem.</w:t>
      </w:r>
    </w:p>
    <w:p w14:paraId="6833B185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scroll-padding-inline-end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Padding (interno) no fim da linha durante rolagem.</w:t>
      </w:r>
    </w:p>
    <w:p w14:paraId="222E2052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scrollbar-base-color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base da barra de rolagem (obsoleta).</w:t>
      </w:r>
    </w:p>
    <w:p w14:paraId="5E9ABDEF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scrollbar-face-color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Cor da área que você arrasta (obsoleta).</w:t>
      </w:r>
    </w:p>
    <w:p w14:paraId="717552FC" w14:textId="77777777" w:rsidR="00C50EFD" w:rsidRPr="00E67D87" w:rsidRDefault="00C50EFD" w:rsidP="002B2315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scrollbar-gutter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Reserva espaço pra barra de rolagem.</w:t>
      </w:r>
    </w:p>
    <w:p w14:paraId="0B629870" w14:textId="2A36EBEA" w:rsidR="00C50EFD" w:rsidRPr="002B2315" w:rsidRDefault="00C50EFD" w:rsidP="00C50EFD">
      <w:pPr>
        <w:pStyle w:val="PargrafodaLista"/>
        <w:numPr>
          <w:ilvl w:val="0"/>
          <w:numId w:val="15"/>
        </w:numPr>
        <w:spacing w:before="100" w:beforeAutospacing="1" w:after="100" w:afterAutospacing="1" w:line="240" w:lineRule="auto"/>
        <w:rPr>
          <w:rFonts w:eastAsia="Times New Roman" w:cs="Times New Roman"/>
          <w:kern w:val="0"/>
          <w:lang w:eastAsia="pt-BR"/>
          <w14:ligatures w14:val="none"/>
        </w:rPr>
      </w:pPr>
      <w:r w:rsidRPr="00E67D87">
        <w:rPr>
          <w:rFonts w:eastAsia="Times New Roman" w:cs="Times New Roman"/>
          <w:color w:val="007BB8"/>
          <w:kern w:val="0"/>
          <w:lang w:eastAsia="pt-BR"/>
          <w14:ligatures w14:val="none"/>
        </w:rPr>
        <w:t xml:space="preserve">scroll-snap-type </w:t>
      </w:r>
      <w:r w:rsidRPr="00E67D87">
        <w:rPr>
          <w:rFonts w:eastAsia="Times New Roman" w:cs="Times New Roman"/>
          <w:kern w:val="0"/>
          <w:lang w:eastAsia="pt-BR"/>
          <w14:ligatures w14:val="none"/>
        </w:rPr>
        <w:t>→ Define se o scroll "trava" em certos pontos.</w:t>
      </w:r>
    </w:p>
    <w:p w14:paraId="518CA13E" w14:textId="12A51E5F" w:rsidR="00C50EFD" w:rsidRDefault="002B2315" w:rsidP="002B2315">
      <w:pPr>
        <w:numPr>
          <w:ilvl w:val="0"/>
          <w:numId w:val="8"/>
        </w:numPr>
        <w:spacing w:after="0"/>
      </w:pPr>
      <w:r w:rsidRPr="00C50EFD">
        <w:rPr>
          <w:rFonts w:ascii="Segoe UI Emoji" w:hAnsi="Segoe UI Emoji" w:cs="Segoe UI Emoji"/>
        </w:rPr>
        <w:t>📌</w:t>
      </w:r>
      <w:r w:rsidRPr="00C50EFD">
        <w:t xml:space="preserve"> RESPONSIVIDADE</w:t>
      </w:r>
    </w:p>
    <w:p w14:paraId="3ACF9AC2" w14:textId="77777777" w:rsidR="002B2315" w:rsidRPr="002B2315" w:rsidRDefault="002B2315" w:rsidP="002B2315">
      <w:pPr>
        <w:numPr>
          <w:ilvl w:val="0"/>
          <w:numId w:val="17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@media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largura, altura, tipo de tela, etc.</w:t>
      </w:r>
    </w:p>
    <w:p w14:paraId="4970D387" w14:textId="77777777" w:rsidR="002B2315" w:rsidRPr="002B2315" w:rsidRDefault="002B2315" w:rsidP="002B23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@container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Aplica estilos conforme o tamanho do contêiner pai.</w:t>
      </w:r>
    </w:p>
    <w:p w14:paraId="086FADB9" w14:textId="77777777" w:rsidR="002B2315" w:rsidRPr="002B2315" w:rsidRDefault="002B2315" w:rsidP="002B23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@support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s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Aplica estilos apenas se o navegador suportar certos recursos (indiretamente responsivo).</w:t>
      </w:r>
    </w:p>
    <w:p w14:paraId="3F685737" w14:textId="77777777" w:rsidR="002B2315" w:rsidRPr="002B2315" w:rsidRDefault="002B2315" w:rsidP="002B23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@import </w:t>
      </w:r>
      <w:r w:rsidRPr="002B231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 media queries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Importa CSS condicionalmente baseado em largura ou tipo de mídia.</w:t>
      </w:r>
    </w:p>
    <w:p w14:paraId="20E6BDFC" w14:textId="77777777" w:rsidR="002B2315" w:rsidRPr="002B2315" w:rsidRDefault="002B2315" w:rsidP="002B23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Unidades relativas (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%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em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rem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vw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, </w:t>
      </w:r>
      <w:r w:rsidRPr="002B2315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vh</w:t>
      </w: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Escalam com base no viewport ou elemento pai.</w:t>
      </w:r>
    </w:p>
    <w:p w14:paraId="4F1340B1" w14:textId="77777777" w:rsidR="002B2315" w:rsidRPr="002B2315" w:rsidRDefault="002B2315" w:rsidP="002B23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Flexbox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Layout flexível que se adapta à tela.</w:t>
      </w:r>
    </w:p>
    <w:p w14:paraId="30A59F77" w14:textId="77777777" w:rsidR="002B2315" w:rsidRPr="002B2315" w:rsidRDefault="002B2315" w:rsidP="002B23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Grid Layout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Sistema de layout responsivo baseado em linhas e colunas.</w:t>
      </w:r>
    </w:p>
    <w:p w14:paraId="5CE377EA" w14:textId="77777777" w:rsidR="002B2315" w:rsidRDefault="002B2315" w:rsidP="002B2315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2B2315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>Clamp(), min(), max()</w:t>
      </w:r>
      <w:r w:rsidRPr="002B2315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2B231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Definem valores fluidos e adaptáveis (ex: tamanhos de fonte).</w:t>
      </w:r>
    </w:p>
    <w:p w14:paraId="01BD4999" w14:textId="579D7352" w:rsidR="002D6DD6" w:rsidRDefault="002D6DD6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0288" behindDoc="0" locked="0" layoutInCell="1" allowOverlap="1" wp14:anchorId="4D9B161E" wp14:editId="76CD20CA">
                <wp:simplePos x="0" y="0"/>
                <wp:positionH relativeFrom="column">
                  <wp:posOffset>2005965</wp:posOffset>
                </wp:positionH>
                <wp:positionV relativeFrom="paragraph">
                  <wp:posOffset>174625</wp:posOffset>
                </wp:positionV>
                <wp:extent cx="1771650" cy="447675"/>
                <wp:effectExtent l="0" t="0" r="19050" b="28575"/>
                <wp:wrapNone/>
                <wp:docPr id="1656650164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262158472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91763918" name="Caixa de Texto 3"/>
                        <wps:cNvSpPr txBox="1"/>
                        <wps:spPr>
                          <a:xfrm>
                            <a:off x="171450" y="66675"/>
                            <a:ext cx="1390650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D4D206" w14:textId="77777777" w:rsidR="000D3262" w:rsidRPr="00C50EFD" w:rsidRDefault="000D3262" w:rsidP="000D3262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>2. TIPOGRAFIA</w:t>
                              </w:r>
                            </w:p>
                            <w:p w14:paraId="4ED32590" w14:textId="77777777" w:rsidR="000D3262" w:rsidRDefault="000D3262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D9B161E" id="_x0000_s1029" style="position:absolute;margin-left:157.95pt;margin-top:13.75pt;width:139.5pt;height:35.25pt;z-index:251660288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">
                <v:shape id="Seta: Pentágono 1" o:spid="_x0000_s1030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" fillcolor="#4472c4 [3204]" strokecolor="#09101d [484]" strokeweight="1pt"/>
                <v:shape id="Caixa de Texto 3" o:spid="_x0000_s1031" type="#_x0000_t202" style="position:absolute;left:1714;top:666;width:13907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" filled="f" stroked="f" strokeweight=".5pt">
                  <v:textbox>
                    <w:txbxContent>
                      <w:p w14:paraId="7FD4D206" w14:textId="77777777" w:rsidR="000D3262" w:rsidRPr="00C50EFD" w:rsidRDefault="000D3262" w:rsidP="000D3262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r w:rsidRPr="000D3262">
                          <w:rPr>
                            <w:b/>
                            <w:bCs/>
                          </w:rPr>
                          <w:t>2. TIPOGRAFIA</w:t>
                        </w:r>
                      </w:p>
                      <w:p w14:paraId="4ED32590" w14:textId="77777777" w:rsidR="000D3262" w:rsidRDefault="000D3262"/>
                    </w:txbxContent>
                  </v:textbox>
                </v:shape>
              </v:group>
            </w:pict>
          </mc:Fallback>
        </mc:AlternateContent>
      </w:r>
    </w:p>
    <w:p w14:paraId="77BC2F63" w14:textId="652500D2" w:rsidR="000D3262" w:rsidRPr="002B2315" w:rsidRDefault="000D3262" w:rsidP="000D326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17138356" w14:textId="77777777" w:rsidR="000D3262" w:rsidRDefault="000D3262" w:rsidP="000D3262">
      <w:pPr>
        <w:pStyle w:val="PargrafodaLista"/>
        <w:numPr>
          <w:ilvl w:val="0"/>
          <w:numId w:val="18"/>
        </w:numPr>
      </w:pPr>
      <w:r w:rsidRPr="000D3262">
        <w:t>TIPOGRAFIA</w:t>
      </w:r>
    </w:p>
    <w:p w14:paraId="587C4E4C" w14:textId="77777777" w:rsidR="002D6DD6" w:rsidRPr="0059361A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font-style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Define o estilo da fonte (normal, itálico, etc.)</w:t>
      </w:r>
    </w:p>
    <w:p w14:paraId="33D4B132" w14:textId="77777777" w:rsidR="002D6DD6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font-weight: </w:t>
      </w:r>
      <w:r w:rsidRPr="005D5CD1">
        <w:rPr>
          <w:rFonts w:ascii="Times New Roman" w:eastAsia="Times New Roman" w:hAnsi="Times New Roman" w:cs="Times New Roman"/>
          <w:lang w:eastAsia="pt-BR"/>
        </w:rPr>
        <w:t xml:space="preserve">Define a espessura da fonte (ex: </w:t>
      </w:r>
      <w:r w:rsidRPr="004C3EEA">
        <w:rPr>
          <w:rFonts w:ascii="Times New Roman" w:eastAsia="Times New Roman" w:hAnsi="Times New Roman" w:cs="Times New Roman"/>
          <w:lang w:eastAsia="pt-BR"/>
        </w:rPr>
        <w:t>fino, normal, negrito, etc</w:t>
      </w:r>
      <w:r w:rsidRPr="005D5CD1">
        <w:rPr>
          <w:rFonts w:ascii="Times New Roman" w:eastAsia="Times New Roman" w:hAnsi="Times New Roman" w:cs="Times New Roman"/>
          <w:lang w:eastAsia="pt-BR"/>
        </w:rPr>
        <w:t>).</w:t>
      </w:r>
    </w:p>
    <w:p w14:paraId="019EA11C" w14:textId="77777777" w:rsidR="002D6DD6" w:rsidRPr="0059361A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>font-size</w:t>
      </w:r>
      <w:r w:rsidRPr="005D5CD1">
        <w:rPr>
          <w:rFonts w:ascii="Times New Roman" w:eastAsia="Times New Roman" w:hAnsi="Times New Roman" w:cs="Times New Roman"/>
          <w:lang w:eastAsia="pt-BR"/>
        </w:rPr>
        <w:t>: Define o tamanho da fonte.</w:t>
      </w:r>
    </w:p>
    <w:p w14:paraId="3D976FC3" w14:textId="77777777" w:rsidR="002D6DD6" w:rsidRPr="005D5CD1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font-family: </w:t>
      </w:r>
      <w:r w:rsidRPr="005D5CD1">
        <w:rPr>
          <w:rFonts w:ascii="Times New Roman" w:eastAsia="Times New Roman" w:hAnsi="Times New Roman" w:cs="Times New Roman"/>
          <w:lang w:eastAsia="pt-BR"/>
        </w:rPr>
        <w:t>Define o tipo de fonte.</w:t>
      </w:r>
    </w:p>
    <w:p w14:paraId="75A75558" w14:textId="77777777" w:rsidR="002D6DD6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font-display: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Define como a fonte é exibida enquanto carrega</w:t>
      </w:r>
    </w:p>
    <w:p w14:paraId="2F81FD8B" w14:textId="77777777" w:rsidR="002D6DD6" w:rsidRPr="004C3EEA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font-variant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: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Controla variações como versaletes (pequenas maiúsculas)</w:t>
      </w:r>
    </w:p>
    <w:p w14:paraId="28E8789E" w14:textId="77777777" w:rsidR="002D6DD6" w:rsidRPr="004C3EEA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font-feature-settings: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(Avançado) Ativa recursos específicos da fonte (ex: ligaduras, frações, etc.)</w:t>
      </w:r>
    </w:p>
    <w:p w14:paraId="796804EF" w14:textId="77777777" w:rsidR="002D6DD6" w:rsidRPr="004C3EEA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font-stretch: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Alarga ou estreita a fonte (quando suportado)</w:t>
      </w:r>
    </w:p>
    <w:p w14:paraId="2692463A" w14:textId="77777777" w:rsidR="002D6DD6" w:rsidRPr="004C3EEA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font-variation-settings: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Ajusta eixos variáveis em fontes variáveis</w:t>
      </w:r>
    </w:p>
    <w:p w14:paraId="549CED38" w14:textId="77777777" w:rsidR="002D6DD6" w:rsidRPr="004C3EEA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font-variant-ligatures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ligaduras (junções entre letras como “fi”)</w:t>
      </w:r>
    </w:p>
    <w:p w14:paraId="2345687E" w14:textId="77777777" w:rsidR="002D6DD6" w:rsidRPr="004C3EEA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C3EEA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font-variant-numeric: </w:t>
      </w:r>
      <w:r w:rsidRPr="004C3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o estilo de números (ex: tabelados, proporcionais)</w:t>
      </w:r>
    </w:p>
    <w:p w14:paraId="38C679DF" w14:textId="77777777" w:rsidR="002D6DD6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line-height: </w:t>
      </w:r>
      <w:r w:rsidRPr="005D5CD1">
        <w:rPr>
          <w:rFonts w:ascii="Times New Roman" w:eastAsia="Times New Roman" w:hAnsi="Times New Roman" w:cs="Times New Roman"/>
          <w:lang w:eastAsia="pt-BR"/>
        </w:rPr>
        <w:t>Define a altura da linha de texto.</w:t>
      </w:r>
    </w:p>
    <w:p w14:paraId="313E4085" w14:textId="77777777" w:rsidR="002D6DD6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D5CD1">
        <w:rPr>
          <w:rFonts w:ascii="Times New Roman" w:eastAsia="Times New Roman" w:hAnsi="Times New Roman" w:cs="Times New Roman"/>
          <w:color w:val="007BB8"/>
          <w:lang w:eastAsia="pt-BR"/>
        </w:rPr>
        <w:t xml:space="preserve">color: </w:t>
      </w:r>
      <w:r w:rsidRPr="005D5CD1">
        <w:rPr>
          <w:rFonts w:ascii="Times New Roman" w:eastAsia="Times New Roman" w:hAnsi="Times New Roman" w:cs="Times New Roman"/>
          <w:lang w:eastAsia="pt-BR"/>
        </w:rPr>
        <w:t>Define a cor do texto.</w:t>
      </w:r>
    </w:p>
    <w:p w14:paraId="3C3E065C" w14:textId="77777777" w:rsidR="002D6DD6" w:rsidRPr="006D51AD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color w:val="004F88"/>
          <w:kern w:val="0"/>
          <w:lang w:eastAsia="pt-BR"/>
          <w14:ligatures w14:val="none"/>
        </w:rPr>
      </w:pPr>
      <w:r w:rsidRPr="006D51AD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text-align: </w:t>
      </w:r>
      <w:r>
        <w:rPr>
          <w:rFonts w:eastAsia="Times New Roman"/>
          <w:kern w:val="0"/>
          <w:lang w:eastAsia="pt-BR"/>
          <w14:ligatures w14:val="none"/>
        </w:rPr>
        <w:t>C</w:t>
      </w:r>
      <w:r w:rsidRPr="006D51AD">
        <w:rPr>
          <w:rFonts w:eastAsia="Times New Roman"/>
          <w:kern w:val="0"/>
          <w:lang w:eastAsia="pt-BR"/>
          <w14:ligatures w14:val="none"/>
        </w:rPr>
        <w:t>ontrola o alinhamento do texto (esquerda, centro, direita, justificado</w:t>
      </w:r>
      <w:r>
        <w:rPr>
          <w:rFonts w:eastAsia="Times New Roman"/>
          <w:kern w:val="0"/>
          <w:lang w:eastAsia="pt-BR"/>
          <w14:ligatures w14:val="none"/>
        </w:rPr>
        <w:t xml:space="preserve">, 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funciona apenas para centralizar conteúdo </w:t>
      </w:r>
      <w:r w:rsidRPr="006D0E08">
        <w:rPr>
          <w:rFonts w:eastAsia="Times New Roman"/>
          <w:i/>
          <w:iCs/>
          <w:kern w:val="0"/>
          <w:lang w:eastAsia="pt-BR"/>
          <w14:ligatures w14:val="none"/>
        </w:rPr>
        <w:t>dentro</w:t>
      </w:r>
      <w:r w:rsidRPr="006D0E08">
        <w:rPr>
          <w:rFonts w:eastAsia="Times New Roman"/>
          <w:kern w:val="0"/>
          <w:lang w:eastAsia="pt-BR"/>
          <w14:ligatures w14:val="none"/>
        </w:rPr>
        <w:t xml:space="preserve"> de um elemento pai em bloco</w:t>
      </w:r>
      <w:r w:rsidRPr="006D51AD">
        <w:rPr>
          <w:rFonts w:eastAsia="Times New Roman"/>
          <w:kern w:val="0"/>
          <w:lang w:eastAsia="pt-BR"/>
          <w14:ligatures w14:val="none"/>
        </w:rPr>
        <w:t>).</w:t>
      </w:r>
    </w:p>
    <w:p w14:paraId="3286BB4F" w14:textId="77777777" w:rsidR="002D6DD6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D51A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text-transform: </w:t>
      </w:r>
      <w:r w:rsidRPr="006D51A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controla a forma do texto (maiúsculo, minúsculo, capitalizado).</w:t>
      </w:r>
    </w:p>
    <w:p w14:paraId="75CC8EE7" w14:textId="77777777" w:rsidR="002D6DD6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663FD">
        <w:rPr>
          <w:rFonts w:ascii="Times New Roman" w:eastAsia="Times New Roman" w:hAnsi="Times New Roman" w:cs="Times New Roman"/>
          <w:color w:val="004E9A"/>
          <w:kern w:val="0"/>
          <w:lang w:eastAsia="pt-BR"/>
          <w14:ligatures w14:val="none"/>
        </w:rPr>
        <w:t>text-justify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: 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controla </w:t>
      </w:r>
      <w:r w:rsidRPr="00B663F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como o texto justificado é espaçado</w:t>
      </w:r>
      <w:r w:rsidRPr="00B663F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em uma linha.</w:t>
      </w:r>
    </w:p>
    <w:p w14:paraId="43931F84" w14:textId="77777777" w:rsidR="002D6DD6" w:rsidRPr="00BB4219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text-size-adjust: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Ajusta o tamanho do texto em dispositivos móveis.</w:t>
      </w:r>
    </w:p>
    <w:p w14:paraId="7E2CDE7F" w14:textId="77777777" w:rsidR="002D6DD6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r w:rsidRPr="006467C7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>Text-decoration:</w:t>
      </w:r>
      <w:r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B0613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tipo de linha</w:t>
      </w:r>
      <w:r w:rsidRPr="00B0613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que será usada no texto. (</w:t>
      </w:r>
      <w:r w:rsidRPr="00B0613D">
        <w:rPr>
          <w:rFonts w:eastAsia="Times New Roman"/>
          <w:kern w:val="0"/>
          <w:lang w:eastAsia="pt-BR"/>
          <w14:ligatures w14:val="none"/>
        </w:rPr>
        <w:t>underline (linha embaixo), overline (linha em cima), line-through (linha no meio), none (sem linha)</w:t>
      </w:r>
      <w:r>
        <w:rPr>
          <w:rFonts w:eastAsia="Times New Roman"/>
          <w:kern w:val="0"/>
          <w:lang w:eastAsia="pt-BR"/>
          <w14:ligatures w14:val="none"/>
        </w:rPr>
        <w:t>.</w:t>
      </w:r>
    </w:p>
    <w:p w14:paraId="1A609C49" w14:textId="77777777" w:rsidR="002D6DD6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text-decoration-color: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a cor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de decoração.</w:t>
      </w:r>
    </w:p>
    <w:p w14:paraId="07585099" w14:textId="77777777" w:rsidR="002D6DD6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r w:rsidRPr="00D8578D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text-decoration-style: 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Define </w:t>
      </w:r>
      <w:r w:rsidRPr="00D8578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o estilo visual da linha</w:t>
      </w:r>
      <w:r w:rsidRPr="00D8578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D8578D">
        <w:rPr>
          <w:rFonts w:eastAsia="Times New Roman"/>
          <w:kern w:val="0"/>
          <w:lang w:eastAsia="pt-BR"/>
          <w14:ligatures w14:val="none"/>
        </w:rPr>
        <w:t>solid (linha contínua), dotted (pontilhada), dashed (tracejada), wavy (ondulada), double (duas linhas)</w:t>
      </w:r>
    </w:p>
    <w:p w14:paraId="6218BA46" w14:textId="77777777" w:rsidR="002D6DD6" w:rsidRDefault="002D6DD6" w:rsidP="002D6DD6">
      <w:pPr>
        <w:pStyle w:val="PargrafodaLista"/>
        <w:numPr>
          <w:ilvl w:val="0"/>
          <w:numId w:val="19"/>
        </w:numPr>
        <w:spacing w:before="100" w:beforeAutospacing="1" w:after="100" w:afterAutospacing="1" w:line="240" w:lineRule="auto"/>
        <w:rPr>
          <w:rFonts w:eastAsia="Times New Roman"/>
          <w:kern w:val="0"/>
          <w:lang w:eastAsia="pt-BR"/>
          <w14:ligatures w14:val="none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text-decoration-thickness: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Define a espessura da linha de decoração.</w:t>
      </w:r>
    </w:p>
    <w:p w14:paraId="69AEEE36" w14:textId="77777777" w:rsidR="002D6DD6" w:rsidRPr="00530571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text-overflow: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Define como o texto é exibido quando ultrapassa o container (ex: reticências). </w:t>
      </w:r>
    </w:p>
    <w:p w14:paraId="76F58533" w14:textId="77777777" w:rsidR="002D6DD6" w:rsidRPr="00530571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text-shadow: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 xml:space="preserve">Adiciona sombra ao texto. </w:t>
      </w:r>
    </w:p>
    <w:p w14:paraId="4403F1D5" w14:textId="77777777" w:rsidR="002D6DD6" w:rsidRPr="00530571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text-indent: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Faz a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primeira linha do parágrafo começar mais pra dentro</w:t>
      </w:r>
      <w:r w:rsidRPr="00BB4219">
        <w:rPr>
          <w:rFonts w:ascii="Times New Roman" w:eastAsia="Times New Roman" w:hAnsi="Times New Roman" w:cs="Times New Roman"/>
          <w:lang w:eastAsia="pt-BR"/>
        </w:rPr>
        <w:t xml:space="preserve">, como nos livros. É só um </w:t>
      </w:r>
      <w:r w:rsidRPr="00BB4219">
        <w:rPr>
          <w:rFonts w:ascii="Times New Roman" w:eastAsia="Times New Roman" w:hAnsi="Times New Roman" w:cs="Times New Roman"/>
          <w:b/>
          <w:bCs/>
          <w:lang w:eastAsia="pt-BR"/>
        </w:rPr>
        <w:t>espaço extra no começo da linha</w:t>
      </w:r>
      <w:r w:rsidRPr="00BB4219">
        <w:rPr>
          <w:rFonts w:ascii="Times New Roman" w:eastAsia="Times New Roman" w:hAnsi="Times New Roman" w:cs="Times New Roman"/>
          <w:lang w:eastAsia="pt-BR"/>
        </w:rPr>
        <w:t>.</w:t>
      </w:r>
    </w:p>
    <w:p w14:paraId="66615F67" w14:textId="77777777" w:rsidR="002D6DD6" w:rsidRPr="00BB4219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text-rendering: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a otimização de renderização do texto.</w:t>
      </w:r>
    </w:p>
    <w:p w14:paraId="4095E941" w14:textId="77777777" w:rsidR="002D6DD6" w:rsidRDefault="002D6DD6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30571">
        <w:rPr>
          <w:rFonts w:ascii="Times New Roman" w:eastAsia="Times New Roman" w:hAnsi="Times New Roman" w:cs="Times New Roman"/>
          <w:b/>
          <w:bCs/>
          <w:color w:val="004982"/>
          <w:lang w:eastAsia="pt-BR"/>
        </w:rPr>
        <w:t>text-wrap:</w:t>
      </w:r>
      <w:r w:rsidRPr="00530571">
        <w:rPr>
          <w:rFonts w:ascii="Times New Roman" w:eastAsia="Times New Roman" w:hAnsi="Times New Roman" w:cs="Times New Roman"/>
          <w:color w:val="004982"/>
          <w:lang w:eastAsia="pt-BR"/>
        </w:rPr>
        <w:t xml:space="preserve"> </w:t>
      </w:r>
      <w:r w:rsidRPr="00530571">
        <w:rPr>
          <w:rFonts w:ascii="Times New Roman" w:eastAsia="Times New Roman" w:hAnsi="Times New Roman" w:cs="Times New Roman"/>
          <w:lang w:eastAsia="pt-BR"/>
        </w:rPr>
        <w:t>Controla se o texto deve quebrar para a próxima linha. Layout.</w:t>
      </w:r>
    </w:p>
    <w:p w14:paraId="693CFD00" w14:textId="0EA873E8" w:rsidR="00BE08B2" w:rsidRDefault="00BE08B2" w:rsidP="002D6DD6">
      <w:pPr>
        <w:pStyle w:val="PargrafodaLista"/>
        <w:numPr>
          <w:ilvl w:val="0"/>
          <w:numId w:val="19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BE08B2">
        <w:rPr>
          <w:rFonts w:ascii="Times New Roman" w:eastAsia="Times New Roman" w:hAnsi="Times New Roman" w:cs="Times New Roman"/>
          <w:lang w:eastAsia="pt-BR"/>
        </w:rPr>
        <w:t xml:space="preserve">erve para </w:t>
      </w:r>
      <w:r w:rsidRPr="00BE08B2">
        <w:rPr>
          <w:rFonts w:ascii="Times New Roman" w:eastAsia="Times New Roman" w:hAnsi="Times New Roman" w:cs="Times New Roman"/>
          <w:b/>
          <w:bCs/>
          <w:lang w:eastAsia="pt-BR"/>
        </w:rPr>
        <w:t>controlar o espaçamento entre as letras</w:t>
      </w:r>
      <w:r w:rsidRPr="00BE08B2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347F7101" w14:textId="696F338E" w:rsidR="00225CB5" w:rsidRPr="007B54E4" w:rsidRDefault="00225CB5" w:rsidP="007B54E4">
      <w:pPr>
        <w:pStyle w:val="PargrafodaLista"/>
        <w:numPr>
          <w:ilvl w:val="0"/>
          <w:numId w:val="19"/>
        </w:numPr>
        <w:spacing w:after="0"/>
        <w:rPr>
          <w:b/>
          <w:bCs/>
        </w:rPr>
      </w:pPr>
      <w:r w:rsidRPr="00225CB5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letter-spacing:</w:t>
      </w:r>
      <w:r w:rsidRPr="007B54E4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="007B54E4" w:rsidRPr="007B54E4">
        <w:rPr>
          <w:rFonts w:ascii="Times New Roman" w:eastAsia="Times New Roman" w:hAnsi="Times New Roman" w:cs="Times New Roman"/>
          <w:b/>
          <w:bCs/>
          <w:lang w:eastAsia="pt-BR"/>
        </w:rPr>
        <w:t>Controla o espaçamento entre as letras</w:t>
      </w:r>
      <w:r w:rsidR="007B54E4" w:rsidRPr="007B54E4">
        <w:rPr>
          <w:rFonts w:ascii="Times New Roman" w:eastAsia="Times New Roman" w:hAnsi="Times New Roman" w:cs="Times New Roman"/>
          <w:lang w:eastAsia="pt-BR"/>
        </w:rPr>
        <w:t xml:space="preserve"> de um texto.</w:t>
      </w:r>
    </w:p>
    <w:p w14:paraId="0489D2EC" w14:textId="1DDDD220" w:rsidR="00225CB5" w:rsidRPr="00225CB5" w:rsidRDefault="00225CB5" w:rsidP="00225CB5">
      <w:pPr>
        <w:pStyle w:val="NormalWeb"/>
        <w:numPr>
          <w:ilvl w:val="0"/>
          <w:numId w:val="19"/>
        </w:numPr>
        <w:rPr>
          <w:b/>
          <w:bCs/>
          <w:color w:val="004F88"/>
        </w:rPr>
      </w:pPr>
      <w:r w:rsidRPr="00225CB5">
        <w:rPr>
          <w:b/>
          <w:bCs/>
          <w:color w:val="004F88"/>
        </w:rPr>
        <w:t>initial-letter:</w:t>
      </w:r>
      <w:r w:rsidR="007B54E4">
        <w:rPr>
          <w:b/>
          <w:bCs/>
          <w:color w:val="004F88"/>
        </w:rPr>
        <w:t xml:space="preserve"> </w:t>
      </w:r>
      <w:r w:rsidR="007B54E4" w:rsidRPr="007B54E4">
        <w:rPr>
          <w:kern w:val="2"/>
          <w14:ligatures w14:val="standardContextual"/>
        </w:rPr>
        <w:t>Define o tamanho e a elevação da letra inicial em relação ao restante do texto.</w:t>
      </w:r>
      <w:r w:rsidR="007B54E4" w:rsidRPr="007B54E4">
        <w:t xml:space="preserve"> Ex: (initial-letter: 2 1)</w:t>
      </w:r>
      <w:r w:rsidR="007B54E4">
        <w:t>.</w:t>
      </w:r>
      <w:r w:rsidR="007B54E4" w:rsidRPr="007B54E4">
        <w:t xml:space="preserve"> Primeiro valor = altura da letra/ </w:t>
      </w:r>
      <w:r w:rsidR="007B54E4" w:rsidRPr="007B54E4">
        <w:rPr>
          <w:rFonts w:eastAsiaTheme="majorEastAsia"/>
        </w:rPr>
        <w:t>Segundo valor (1)</w:t>
      </w:r>
      <w:r w:rsidR="007B54E4" w:rsidRPr="007B54E4">
        <w:t xml:space="preserve"> = </w:t>
      </w:r>
      <w:r w:rsidR="007B54E4">
        <w:t>d</w:t>
      </w:r>
      <w:r w:rsidR="007B54E4" w:rsidRPr="007B54E4">
        <w:t>efine alinhamento vertical</w:t>
      </w:r>
    </w:p>
    <w:p w14:paraId="3B4FF238" w14:textId="444E67C9" w:rsidR="00225CB5" w:rsidRPr="00225CB5" w:rsidRDefault="00225CB5" w:rsidP="00225CB5">
      <w:pPr>
        <w:pStyle w:val="NormalWeb"/>
        <w:numPr>
          <w:ilvl w:val="0"/>
          <w:numId w:val="19"/>
        </w:numPr>
        <w:rPr>
          <w:b/>
          <w:bCs/>
          <w:color w:val="004F88"/>
        </w:rPr>
      </w:pPr>
      <w:r w:rsidRPr="00225CB5">
        <w:rPr>
          <w:b/>
          <w:bCs/>
          <w:color w:val="004F88"/>
        </w:rPr>
        <w:t xml:space="preserve">initial-letter-align: </w:t>
      </w:r>
      <w:r w:rsidR="007B54E4" w:rsidRPr="007B54E4">
        <w:t>Controla como a letra capitular é alinhada horizontalmente em relação à linha de base do texto.</w:t>
      </w:r>
    </w:p>
    <w:p w14:paraId="06EEBA62" w14:textId="0574A35A" w:rsidR="002D6DD6" w:rsidRPr="00C051A4" w:rsidRDefault="002D6DD6" w:rsidP="002D6DD6">
      <w:pPr>
        <w:spacing w:before="100" w:beforeAutospacing="1" w:after="100" w:afterAutospacing="1" w:line="240" w:lineRule="auto"/>
        <w:ind w:left="360"/>
        <w:rPr>
          <w:rFonts w:eastAsia="Times New Roman"/>
          <w:kern w:val="0"/>
          <w:lang w:eastAsia="pt-BR"/>
          <w14:ligatures w14:val="none"/>
        </w:rPr>
      </w:pPr>
      <w:r w:rsidRPr="00C051A4">
        <w:rPr>
          <w:rFonts w:eastAsia="Times New Roman"/>
          <w:color w:val="ED0000"/>
          <w:kern w:val="0"/>
          <w:lang w:eastAsia="pt-BR"/>
          <w14:ligatures w14:val="none"/>
        </w:rPr>
        <w:lastRenderedPageBreak/>
        <w:t xml:space="preserve">obs:   Propriedade shorthand font: </w:t>
      </w:r>
      <w:r w:rsidRPr="00C051A4">
        <w:rPr>
          <w:rFonts w:eastAsia="Times New Roman"/>
          <w:kern w:val="0"/>
          <w:lang w:eastAsia="pt-BR"/>
          <w14:ligatures w14:val="none"/>
        </w:rPr>
        <w:t>Condensar as configurações</w:t>
      </w:r>
      <w:r>
        <w:rPr>
          <w:rFonts w:eastAsia="Times New Roman"/>
          <w:kern w:val="0"/>
          <w:lang w:eastAsia="pt-BR"/>
          <w14:ligatures w14:val="none"/>
        </w:rPr>
        <w:t xml:space="preserve">: Exemplo: </w:t>
      </w:r>
      <w:r w:rsidRPr="00833397">
        <w:rPr>
          <w:rFonts w:eastAsia="Times New Roman"/>
          <w:color w:val="004F88"/>
          <w:kern w:val="0"/>
          <w:lang w:eastAsia="pt-BR"/>
          <w14:ligatures w14:val="none"/>
        </w:rPr>
        <w:t>font:</w:t>
      </w:r>
      <w:r>
        <w:rPr>
          <w:rFonts w:eastAsia="Times New Roman"/>
          <w:kern w:val="0"/>
          <w:lang w:eastAsia="pt-BR"/>
          <w14:ligatures w14:val="none"/>
        </w:rPr>
        <w:t xml:space="preserve"> + os valores de </w:t>
      </w:r>
      <w:r w:rsidRPr="00C051A4">
        <w:rPr>
          <w:rFonts w:eastAsia="Times New Roman"/>
          <w:kern w:val="0"/>
          <w:lang w:eastAsia="pt-BR"/>
          <w14:ligatures w14:val="none"/>
        </w:rPr>
        <w:t>font-style, font-weight, font-size, font-family</w:t>
      </w:r>
    </w:p>
    <w:p w14:paraId="0F71075D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0B72AD18" wp14:editId="366FE489">
            <wp:simplePos x="0" y="0"/>
            <wp:positionH relativeFrom="column">
              <wp:posOffset>3368040</wp:posOffset>
            </wp:positionH>
            <wp:positionV relativeFrom="paragraph">
              <wp:posOffset>-3175</wp:posOffset>
            </wp:positionV>
            <wp:extent cx="1833093" cy="2133600"/>
            <wp:effectExtent l="0" t="0" r="0" b="0"/>
            <wp:wrapNone/>
            <wp:docPr id="1227915823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7915823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33093" cy="2133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1" locked="0" layoutInCell="1" allowOverlap="1" wp14:anchorId="13C30F95" wp14:editId="7D9F3F0C">
            <wp:simplePos x="0" y="0"/>
            <wp:positionH relativeFrom="margin">
              <wp:align>left</wp:align>
            </wp:positionH>
            <wp:positionV relativeFrom="paragraph">
              <wp:posOffset>6985</wp:posOffset>
            </wp:positionV>
            <wp:extent cx="3133725" cy="2125345"/>
            <wp:effectExtent l="0" t="0" r="9525" b="8255"/>
            <wp:wrapNone/>
            <wp:docPr id="28235229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5229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21253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E343261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37DAAE6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712168A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BF795EF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43FB795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82810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br/>
      </w:r>
    </w:p>
    <w:p w14:paraId="3F166888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FE89DF5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209DCF0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6E8F5782" w14:textId="77777777" w:rsidR="002D6DD6" w:rsidRDefault="002D6DD6" w:rsidP="002D6DD6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3A78942A" w14:textId="77777777" w:rsidR="002D6DD6" w:rsidRDefault="002D6DD6" w:rsidP="000D3262">
      <w:pPr>
        <w:pStyle w:val="PargrafodaLista"/>
      </w:pPr>
    </w:p>
    <w:p w14:paraId="782BC4B5" w14:textId="193251CB" w:rsidR="000D3262" w:rsidRPr="000D3262" w:rsidRDefault="002D6DD6" w:rsidP="000D3262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08173D8F" wp14:editId="6142A30C">
                <wp:simplePos x="0" y="0"/>
                <wp:positionH relativeFrom="column">
                  <wp:posOffset>1758315</wp:posOffset>
                </wp:positionH>
                <wp:positionV relativeFrom="paragraph">
                  <wp:posOffset>128905</wp:posOffset>
                </wp:positionV>
                <wp:extent cx="1771650" cy="447675"/>
                <wp:effectExtent l="0" t="0" r="19050" b="28575"/>
                <wp:wrapNone/>
                <wp:docPr id="1475950629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1771650" cy="447675"/>
                          <a:chOff x="0" y="0"/>
                          <a:chExt cx="1771650" cy="447675"/>
                        </a:xfrm>
                      </wpg:grpSpPr>
                      <wps:wsp>
                        <wps:cNvPr id="1087226951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640274960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69EB1DD" w14:textId="7D6AD39D" w:rsidR="002D6DD6" w:rsidRPr="00C50EFD" w:rsidRDefault="002D6DD6" w:rsidP="002D6DD6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3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CORES E FUNDOS</w:t>
                              </w:r>
                            </w:p>
                            <w:p w14:paraId="111A0D15" w14:textId="77777777" w:rsidR="002D6DD6" w:rsidRDefault="002D6DD6" w:rsidP="002D6DD6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8173D8F" id="_x0000_s1032" style="position:absolute;left:0;text-align:left;margin-left:138.45pt;margin-top:10.15pt;width:139.5pt;height:35.25pt;z-index:251665408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">
                <v:shape id="Seta: Pentágono 1" o:spid="_x0000_s1033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" fillcolor="#4472c4 [3204]" strokecolor="#09101d [484]" strokeweight="1pt"/>
                <v:shape id="Caixa de Texto 3" o:spid="_x0000_s1034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" filled="f" stroked="f" strokeweight=".5pt">
                  <v:textbox>
                    <w:txbxContent>
                      <w:p w14:paraId="069EB1DD" w14:textId="7D6AD39D" w:rsidR="002D6DD6" w:rsidRPr="00C50EFD" w:rsidRDefault="002D6DD6" w:rsidP="002D6DD6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3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CORES E FUNDOS</w:t>
                        </w:r>
                      </w:p>
                      <w:p w14:paraId="111A0D15" w14:textId="77777777" w:rsidR="002D6DD6" w:rsidRDefault="002D6DD6" w:rsidP="002D6DD6"/>
                    </w:txbxContent>
                  </v:textbox>
                </v:shape>
              </v:group>
            </w:pict>
          </mc:Fallback>
        </mc:AlternateContent>
      </w:r>
    </w:p>
    <w:p w14:paraId="62A245FE" w14:textId="1673A200" w:rsidR="000D3262" w:rsidRDefault="000D3262" w:rsidP="002D6DD6">
      <w:pPr>
        <w:pStyle w:val="PargrafodaLista"/>
      </w:pPr>
    </w:p>
    <w:p w14:paraId="58C4531A" w14:textId="77777777" w:rsidR="002D6DD6" w:rsidRPr="000D3262" w:rsidRDefault="002D6DD6" w:rsidP="002D6DD6">
      <w:pPr>
        <w:pStyle w:val="PargrafodaLista"/>
      </w:pPr>
    </w:p>
    <w:p w14:paraId="2393681F" w14:textId="77777777" w:rsidR="002D6DD6" w:rsidRDefault="002D6DD6" w:rsidP="002D6DD6">
      <w:pPr>
        <w:pStyle w:val="PargrafodaLista"/>
        <w:numPr>
          <w:ilvl w:val="0"/>
          <w:numId w:val="20"/>
        </w:numPr>
      </w:pPr>
      <w:r w:rsidRPr="002D6DD6">
        <w:t>CORES</w:t>
      </w:r>
    </w:p>
    <w:p w14:paraId="576C8406" w14:textId="77777777" w:rsidR="002D6DD6" w:rsidRPr="00512046" w:rsidRDefault="002D6DD6" w:rsidP="002D6DD6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background-color</w:t>
      </w:r>
      <w:r w:rsidRPr="00512046">
        <w:rPr>
          <w:rFonts w:ascii="Times New Roman" w:eastAsia="Times New Roman" w:hAnsi="Times New Roman" w:cs="Times New Roman"/>
          <w:lang w:eastAsia="pt-BR"/>
        </w:rPr>
        <w:t>: Define a cor de fundo do elemento.</w:t>
      </w:r>
    </w:p>
    <w:p w14:paraId="7911BC55" w14:textId="77777777" w:rsidR="002D6DD6" w:rsidRPr="00C4508E" w:rsidRDefault="002D6DD6" w:rsidP="008402CD">
      <w:pPr>
        <w:pStyle w:val="PargrafodaLista"/>
        <w:numPr>
          <w:ilvl w:val="0"/>
          <w:numId w:val="21"/>
        </w:numPr>
        <w:spacing w:after="0"/>
        <w:rPr>
          <w:rFonts w:eastAsia="Times New Roman"/>
          <w:lang w:eastAsia="pt-BR"/>
        </w:rPr>
      </w:pPr>
      <w:r w:rsidRPr="00C4508E">
        <w:rPr>
          <w:rFonts w:eastAsia="Times New Roman"/>
          <w:lang w:eastAsia="pt-BR"/>
        </w:rPr>
        <w:t>background-color: red; → Fundo vermelho.</w:t>
      </w:r>
    </w:p>
    <w:p w14:paraId="38730722" w14:textId="77777777" w:rsidR="002D6DD6" w:rsidRPr="00C4508E" w:rsidRDefault="002D6DD6" w:rsidP="008402CD">
      <w:pPr>
        <w:pStyle w:val="PargrafodaLista"/>
        <w:numPr>
          <w:ilvl w:val="0"/>
          <w:numId w:val="21"/>
        </w:numPr>
        <w:spacing w:after="0"/>
        <w:rPr>
          <w:rFonts w:eastAsia="Times New Roman"/>
          <w:lang w:eastAsia="pt-BR"/>
        </w:rPr>
      </w:pPr>
      <w:r w:rsidRPr="00C4508E">
        <w:rPr>
          <w:rFonts w:eastAsia="Times New Roman"/>
          <w:lang w:eastAsia="pt-BR"/>
        </w:rPr>
        <w:t>background-color: #000000; → Fundo preto (hexadecimal).</w:t>
      </w:r>
    </w:p>
    <w:p w14:paraId="2FE57FBD" w14:textId="77777777" w:rsidR="002D6DD6" w:rsidRDefault="002D6DD6" w:rsidP="008402CD">
      <w:pPr>
        <w:pStyle w:val="PargrafodaLista"/>
        <w:numPr>
          <w:ilvl w:val="0"/>
          <w:numId w:val="21"/>
        </w:numPr>
        <w:spacing w:after="0"/>
        <w:rPr>
          <w:rFonts w:eastAsia="Times New Roman"/>
          <w:lang w:eastAsia="pt-BR"/>
        </w:rPr>
      </w:pPr>
      <w:r w:rsidRPr="00C4508E">
        <w:rPr>
          <w:rFonts w:eastAsia="Times New Roman"/>
          <w:lang w:eastAsia="pt-BR"/>
        </w:rPr>
        <w:t>background-color</w:t>
      </w:r>
      <w:r w:rsidRPr="00512046">
        <w:rPr>
          <w:rFonts w:eastAsia="Times New Roman"/>
          <w:color w:val="007BB8"/>
          <w:lang w:eastAsia="pt-BR"/>
        </w:rPr>
        <w:t xml:space="preserve">: </w:t>
      </w:r>
      <w:r w:rsidRPr="00512046">
        <w:rPr>
          <w:rFonts w:eastAsia="Times New Roman"/>
          <w:lang w:eastAsia="pt-BR"/>
        </w:rPr>
        <w:t>rgb(255, 255, 255); → Fundo branco (RGB).</w:t>
      </w:r>
    </w:p>
    <w:p w14:paraId="3548CE5C" w14:textId="77777777" w:rsidR="002D6DD6" w:rsidRPr="002D6DD6" w:rsidRDefault="002D6DD6" w:rsidP="002D6DD6">
      <w:pPr>
        <w:pStyle w:val="PargrafodaLista"/>
      </w:pPr>
    </w:p>
    <w:p w14:paraId="690E3BA2" w14:textId="77777777" w:rsidR="002D6DD6" w:rsidRDefault="002D6DD6" w:rsidP="002D6DD6">
      <w:pPr>
        <w:pStyle w:val="PargrafodaLista"/>
        <w:numPr>
          <w:ilvl w:val="0"/>
          <w:numId w:val="20"/>
        </w:numPr>
      </w:pPr>
      <w:r w:rsidRPr="002D6DD6">
        <w:t>FUNDOS</w:t>
      </w:r>
    </w:p>
    <w:p w14:paraId="625D7226" w14:textId="77777777" w:rsidR="008402CD" w:rsidRPr="00512046" w:rsidRDefault="008402CD" w:rsidP="008402CD">
      <w:pPr>
        <w:spacing w:after="0"/>
        <w:rPr>
          <w:rFonts w:eastAsia="Times New Roman"/>
          <w:lang w:eastAsia="pt-BR"/>
        </w:rPr>
      </w:pPr>
      <w:r w:rsidRPr="00512046">
        <w:rPr>
          <w:rFonts w:eastAsia="Times New Roman"/>
          <w:color w:val="007BB8"/>
          <w:lang w:eastAsia="pt-BR"/>
        </w:rPr>
        <w:t xml:space="preserve">background-image → </w:t>
      </w:r>
      <w:r w:rsidRPr="00512046">
        <w:rPr>
          <w:rFonts w:eastAsia="Times New Roman"/>
          <w:lang w:eastAsia="pt-BR"/>
        </w:rPr>
        <w:t>Define a imagem de fundo de um elemento.</w:t>
      </w:r>
    </w:p>
    <w:p w14:paraId="35F113EA" w14:textId="77777777" w:rsidR="008402CD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background-image: url</w:t>
      </w:r>
      <w:r>
        <w:rPr>
          <w:rFonts w:ascii="Times New Roman" w:eastAsia="Times New Roman" w:hAnsi="Times New Roman" w:cs="Times New Roman"/>
          <w:lang w:eastAsia="pt-BR"/>
        </w:rPr>
        <w:t>:</w:t>
      </w:r>
      <w:r w:rsidRPr="00A759A7">
        <w:t xml:space="preserve"> </w:t>
      </w:r>
      <w:r w:rsidRPr="00A759A7">
        <w:rPr>
          <w:rFonts w:ascii="Times New Roman" w:eastAsia="Times New Roman" w:hAnsi="Times New Roman" w:cs="Times New Roman"/>
          <w:lang w:eastAsia="pt-BR"/>
        </w:rPr>
        <w:t>Usa uma imagem externa.</w:t>
      </w:r>
    </w:p>
    <w:p w14:paraId="7C95D85D" w14:textId="77777777" w:rsidR="008402CD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204E1A">
        <w:rPr>
          <w:rFonts w:ascii="Times New Roman" w:eastAsia="Times New Roman" w:hAnsi="Times New Roman" w:cs="Times New Roman"/>
          <w:color w:val="0070C0"/>
          <w:lang w:eastAsia="pt-BR"/>
        </w:rPr>
        <w:t>background-image: linear-gradient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04E1A">
        <w:rPr>
          <w:rFonts w:ascii="Times New Roman" w:eastAsia="Times New Roman" w:hAnsi="Times New Roman" w:cs="Times New Roman"/>
          <w:lang w:eastAsia="pt-BR"/>
        </w:rPr>
        <w:t xml:space="preserve">serve pra criar um </w:t>
      </w:r>
      <w:r w:rsidRPr="00204E1A">
        <w:rPr>
          <w:rFonts w:ascii="Times New Roman" w:eastAsia="Times New Roman" w:hAnsi="Times New Roman" w:cs="Times New Roman"/>
          <w:b/>
          <w:bCs/>
          <w:lang w:eastAsia="pt-BR"/>
        </w:rPr>
        <w:t>degradê</w:t>
      </w:r>
      <w:r w:rsidRPr="00204E1A">
        <w:rPr>
          <w:rFonts w:ascii="Times New Roman" w:eastAsia="Times New Roman" w:hAnsi="Times New Roman" w:cs="Times New Roman"/>
          <w:lang w:eastAsia="pt-BR"/>
        </w:rPr>
        <w:t xml:space="preserve"> como fundo.</w:t>
      </w:r>
    </w:p>
    <w:p w14:paraId="1B9A5841" w14:textId="77777777" w:rsidR="008402CD" w:rsidRPr="00A759A7" w:rsidRDefault="008402CD" w:rsidP="008402CD">
      <w:pPr>
        <w:pStyle w:val="Pargrafoda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background-image: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linear-gradient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Degradê linear</w:t>
      </w:r>
    </w:p>
    <w:p w14:paraId="0B3881D2" w14:textId="77777777" w:rsidR="008402CD" w:rsidRPr="00A759A7" w:rsidRDefault="008402CD" w:rsidP="008402CD">
      <w:pPr>
        <w:pStyle w:val="Pargrafoda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background-image: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radial-gradient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Degradê em círculo/elipse</w:t>
      </w:r>
    </w:p>
    <w:p w14:paraId="11D8FE5A" w14:textId="77777777" w:rsidR="008402CD" w:rsidRPr="00A759A7" w:rsidRDefault="008402CD" w:rsidP="008402CD">
      <w:pPr>
        <w:pStyle w:val="Pargrafoda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background-image: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conic-gradient</w:t>
      </w:r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Degradê em formato de cone</w:t>
      </w:r>
    </w:p>
    <w:p w14:paraId="4CA28ADA" w14:textId="77777777" w:rsidR="008402CD" w:rsidRPr="00A759A7" w:rsidRDefault="008402CD" w:rsidP="008402CD">
      <w:pPr>
        <w:pStyle w:val="Pargrafoda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background-image: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repeating-linear-gradient</w:t>
      </w:r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Degradê linear repetido</w:t>
      </w:r>
    </w:p>
    <w:p w14:paraId="12B5A3F7" w14:textId="77777777" w:rsidR="008402CD" w:rsidRPr="00A759A7" w:rsidRDefault="008402CD" w:rsidP="008402CD">
      <w:pPr>
        <w:pStyle w:val="Pargrafoda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background-image: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>repeating-radial-gradient</w:t>
      </w:r>
      <w:r w:rsidRPr="00A759A7"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  <w:t xml:space="preserve">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Degradê radial repetido</w:t>
      </w:r>
    </w:p>
    <w:p w14:paraId="5D5FFB3E" w14:textId="77777777" w:rsidR="008402CD" w:rsidRPr="00A759A7" w:rsidRDefault="008402CD" w:rsidP="008402CD">
      <w:pPr>
        <w:pStyle w:val="PargrafodaLista"/>
        <w:numPr>
          <w:ilvl w:val="0"/>
          <w:numId w:val="2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A759A7">
        <w:rPr>
          <w:rFonts w:ascii="Times New Roman" w:eastAsia="Times New Roman" w:hAnsi="Times New Roman" w:cs="Times New Roman"/>
          <w:color w:val="0070C0"/>
          <w:lang w:eastAsia="pt-BR"/>
        </w:rPr>
        <w:t xml:space="preserve">background-image: </w:t>
      </w:r>
      <w:r w:rsidRPr="00A759A7">
        <w:rPr>
          <w:rFonts w:ascii="Courier New" w:eastAsia="Times New Roman" w:hAnsi="Courier New" w:cs="Courier New"/>
          <w:color w:val="0070C0"/>
          <w:kern w:val="0"/>
          <w:sz w:val="20"/>
          <w:szCs w:val="20"/>
          <w:lang w:eastAsia="pt-BR"/>
          <w14:ligatures w14:val="none"/>
        </w:rPr>
        <w:t xml:space="preserve">repeating-conic-gradient </w:t>
      </w:r>
      <w:r w:rsidRPr="00A759A7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Degradê cônico repetido</w:t>
      </w:r>
    </w:p>
    <w:p w14:paraId="4636626C" w14:textId="77777777" w:rsidR="008402CD" w:rsidRPr="00512046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background-size </w:t>
      </w:r>
      <w:r w:rsidRPr="00512046">
        <w:rPr>
          <w:rFonts w:ascii="Times New Roman" w:eastAsia="Times New Roman" w:hAnsi="Times New Roman" w:cs="Times New Roman"/>
          <w:lang w:eastAsia="pt-BR"/>
        </w:rPr>
        <w:t>→ Controla o tamanho da imagem de fundo.</w:t>
      </w:r>
    </w:p>
    <w:p w14:paraId="2F6AAE77" w14:textId="77777777" w:rsidR="008402CD" w:rsidRPr="00512046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 xml:space="preserve">cover </w:t>
      </w:r>
      <w:r w:rsidRPr="00512046">
        <w:rPr>
          <w:rFonts w:ascii="Times New Roman" w:eastAsia="Times New Roman" w:hAnsi="Times New Roman" w:cs="Times New Roman"/>
          <w:lang w:eastAsia="pt-BR"/>
        </w:rPr>
        <w:t>→ Faz a imagem cobrir todo o elemento, mantendo a proporção.</w:t>
      </w:r>
    </w:p>
    <w:p w14:paraId="2AB3CDEB" w14:textId="77777777" w:rsidR="008402CD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contain</w:t>
      </w:r>
      <w:r w:rsidRPr="00512046">
        <w:rPr>
          <w:rFonts w:ascii="Times New Roman" w:eastAsia="Times New Roman" w:hAnsi="Times New Roman" w:cs="Times New Roman"/>
          <w:lang w:eastAsia="pt-BR"/>
        </w:rPr>
        <w:t xml:space="preserve"> → Ajusta a imagem para caber inteira dentro do elemento.</w:t>
      </w:r>
    </w:p>
    <w:p w14:paraId="1A53B90D" w14:textId="5B8B4B3E" w:rsidR="00BB75FB" w:rsidRPr="00BB75FB" w:rsidRDefault="00BB75FB" w:rsidP="00BB75FB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color w:val="007BB8"/>
          <w:lang w:eastAsia="pt-BR"/>
        </w:rPr>
        <w:t>auto</w:t>
      </w:r>
      <w:r w:rsidRPr="00512046">
        <w:rPr>
          <w:rFonts w:ascii="Times New Roman" w:eastAsia="Times New Roman" w:hAnsi="Times New Roman" w:cs="Times New Roman"/>
          <w:lang w:eastAsia="pt-BR"/>
        </w:rPr>
        <w:t xml:space="preserve"> → </w:t>
      </w:r>
      <w:r>
        <w:rPr>
          <w:rFonts w:ascii="Times New Roman" w:eastAsia="Times New Roman" w:hAnsi="Times New Roman" w:cs="Times New Roman"/>
          <w:lang w:eastAsia="pt-BR"/>
        </w:rPr>
        <w:t>F</w:t>
      </w:r>
      <w:r w:rsidRPr="00BB75FB">
        <w:rPr>
          <w:rFonts w:ascii="Times New Roman" w:eastAsia="Times New Roman" w:hAnsi="Times New Roman" w:cs="Times New Roman"/>
          <w:lang w:eastAsia="pt-BR"/>
        </w:rPr>
        <w:t xml:space="preserve">az com que </w:t>
      </w:r>
      <w:r w:rsidRPr="00BB75FB">
        <w:rPr>
          <w:rFonts w:ascii="Times New Roman" w:eastAsia="Times New Roman" w:hAnsi="Times New Roman" w:cs="Times New Roman"/>
          <w:b/>
          <w:bCs/>
          <w:lang w:eastAsia="pt-BR"/>
        </w:rPr>
        <w:t>a imagem de fundo mantenha seu tamanho original</w:t>
      </w:r>
      <w:r w:rsidRPr="00512046">
        <w:rPr>
          <w:rFonts w:ascii="Times New Roman" w:eastAsia="Times New Roman" w:hAnsi="Times New Roman" w:cs="Times New Roman"/>
          <w:lang w:eastAsia="pt-BR"/>
        </w:rPr>
        <w:t>.</w:t>
      </w:r>
    </w:p>
    <w:p w14:paraId="4EEF7D2C" w14:textId="77777777" w:rsidR="008402CD" w:rsidRPr="00E36D87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específicos como 100px 200px definem largura e altura manualmente.</w:t>
      </w:r>
    </w:p>
    <w:p w14:paraId="54A1E1CA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background-position </w:t>
      </w:r>
      <w:r w:rsidRPr="00CD45B8">
        <w:rPr>
          <w:rFonts w:ascii="Times New Roman" w:eastAsia="Times New Roman" w:hAnsi="Times New Roman" w:cs="Times New Roman"/>
          <w:lang w:eastAsia="pt-BR"/>
        </w:rPr>
        <w:t>→ Define a posição da imagem dentro do elemento.</w:t>
      </w:r>
    </w:p>
    <w:p w14:paraId="615FF64C" w14:textId="77777777" w:rsidR="008402CD" w:rsidRPr="00512046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center</w:t>
      </w:r>
      <w:r w:rsidRPr="00512046">
        <w:rPr>
          <w:rFonts w:ascii="Times New Roman" w:eastAsia="Times New Roman" w:hAnsi="Times New Roman" w:cs="Times New Roman"/>
          <w:lang w:eastAsia="pt-BR"/>
        </w:rPr>
        <w:t xml:space="preserve"> → Centraliza a imagem.</w:t>
      </w:r>
    </w:p>
    <w:p w14:paraId="39789B60" w14:textId="77777777" w:rsidR="008402CD" w:rsidRPr="00512046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top, bottom, left, right </w:t>
      </w:r>
      <w:r w:rsidRPr="00512046">
        <w:rPr>
          <w:rFonts w:ascii="Times New Roman" w:eastAsia="Times New Roman" w:hAnsi="Times New Roman" w:cs="Times New Roman"/>
          <w:lang w:eastAsia="pt-BR"/>
        </w:rPr>
        <w:t>→ Alinha conforme indicado.</w:t>
      </w:r>
    </w:p>
    <w:p w14:paraId="62ED7C94" w14:textId="77777777" w:rsidR="008402CD" w:rsidRPr="00E36D87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lang w:eastAsia="pt-BR"/>
        </w:rPr>
        <w:t>Valores como 50% 50% posicionam a imagem em coordenadas percentuais.</w:t>
      </w:r>
    </w:p>
    <w:p w14:paraId="4BD11747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background-repeat </w:t>
      </w:r>
      <w:r w:rsidRPr="00CD45B8">
        <w:rPr>
          <w:rFonts w:ascii="Times New Roman" w:eastAsia="Times New Roman" w:hAnsi="Times New Roman" w:cs="Times New Roman"/>
          <w:lang w:eastAsia="pt-BR"/>
        </w:rPr>
        <w:t>→ Controla a repetição da imagem.</w:t>
      </w:r>
    </w:p>
    <w:p w14:paraId="2F76CCA5" w14:textId="77777777" w:rsidR="008402CD" w:rsidRPr="00512046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no-repeat </w:t>
      </w:r>
      <w:r w:rsidRPr="00512046">
        <w:rPr>
          <w:rFonts w:ascii="Times New Roman" w:eastAsia="Times New Roman" w:hAnsi="Times New Roman" w:cs="Times New Roman"/>
          <w:lang w:eastAsia="pt-BR"/>
        </w:rPr>
        <w:t>→ Não repete a imagem.</w:t>
      </w:r>
    </w:p>
    <w:p w14:paraId="7B95A536" w14:textId="77777777" w:rsidR="008402CD" w:rsidRPr="00512046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repeat </w:t>
      </w:r>
      <w:r w:rsidRPr="00512046">
        <w:rPr>
          <w:rFonts w:ascii="Times New Roman" w:eastAsia="Times New Roman" w:hAnsi="Times New Roman" w:cs="Times New Roman"/>
          <w:lang w:eastAsia="pt-BR"/>
        </w:rPr>
        <w:t>→ Repete tanto na horizontal quanto na vertical.</w:t>
      </w:r>
    </w:p>
    <w:p w14:paraId="36F00F90" w14:textId="77777777" w:rsidR="008402CD" w:rsidRPr="00E36D87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 xml:space="preserve">repeat-x ou repeat-y </w:t>
      </w:r>
      <w:r w:rsidRPr="00512046">
        <w:rPr>
          <w:rFonts w:ascii="Times New Roman" w:eastAsia="Times New Roman" w:hAnsi="Times New Roman" w:cs="Times New Roman"/>
          <w:lang w:eastAsia="pt-BR"/>
        </w:rPr>
        <w:t>→ Repete apenas em um eixo.</w:t>
      </w:r>
    </w:p>
    <w:p w14:paraId="3291E666" w14:textId="77777777" w:rsidR="008402CD" w:rsidRPr="00CD45B8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CD45B8">
        <w:rPr>
          <w:rFonts w:ascii="Times New Roman" w:eastAsia="Times New Roman" w:hAnsi="Times New Roman" w:cs="Times New Roman"/>
          <w:color w:val="007BB8"/>
          <w:lang w:eastAsia="pt-BR"/>
        </w:rPr>
        <w:t xml:space="preserve">background-attachment </w:t>
      </w:r>
      <w:r w:rsidRPr="00CD45B8">
        <w:rPr>
          <w:rFonts w:ascii="Times New Roman" w:eastAsia="Times New Roman" w:hAnsi="Times New Roman" w:cs="Times New Roman"/>
          <w:lang w:eastAsia="pt-BR"/>
        </w:rPr>
        <w:t>→ Define se a imagem de fundo se move com a rolagem.</w:t>
      </w:r>
    </w:p>
    <w:p w14:paraId="22409DCA" w14:textId="77777777" w:rsidR="008402CD" w:rsidRPr="00512046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fixed</w:t>
      </w:r>
      <w:r w:rsidRPr="00512046">
        <w:rPr>
          <w:rFonts w:ascii="Times New Roman" w:eastAsia="Times New Roman" w:hAnsi="Times New Roman" w:cs="Times New Roman"/>
          <w:lang w:eastAsia="pt-BR"/>
        </w:rPr>
        <w:t xml:space="preserve"> → A imagem fica fixa enquanto o conteúdo rola.</w:t>
      </w:r>
    </w:p>
    <w:p w14:paraId="23F213D8" w14:textId="77777777" w:rsidR="008402CD" w:rsidRPr="00512046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scrol</w:t>
      </w:r>
      <w:r w:rsidRPr="00512046">
        <w:rPr>
          <w:rFonts w:ascii="Times New Roman" w:eastAsia="Times New Roman" w:hAnsi="Times New Roman" w:cs="Times New Roman"/>
          <w:lang w:eastAsia="pt-BR"/>
        </w:rPr>
        <w:t>l → A imagem rola junto com o conteúdo.</w:t>
      </w:r>
    </w:p>
    <w:p w14:paraId="18F0078F" w14:textId="4277A0A5" w:rsidR="008402CD" w:rsidRDefault="008402CD" w:rsidP="008402CD">
      <w:pPr>
        <w:pStyle w:val="PargrafodaLista"/>
        <w:numPr>
          <w:ilvl w:val="0"/>
          <w:numId w:val="2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12046">
        <w:rPr>
          <w:rFonts w:ascii="Times New Roman" w:eastAsia="Times New Roman" w:hAnsi="Times New Roman" w:cs="Times New Roman"/>
          <w:color w:val="007BB8"/>
          <w:lang w:eastAsia="pt-BR"/>
        </w:rPr>
        <w:t>loca</w:t>
      </w:r>
      <w:r w:rsidRPr="00512046">
        <w:rPr>
          <w:rFonts w:ascii="Times New Roman" w:eastAsia="Times New Roman" w:hAnsi="Times New Roman" w:cs="Times New Roman"/>
          <w:lang w:eastAsia="pt-BR"/>
        </w:rPr>
        <w:t>l → A imagem rola apenas dentro do elemento.</w:t>
      </w:r>
    </w:p>
    <w:p w14:paraId="4B5EB45E" w14:textId="77777777" w:rsidR="008402CD" w:rsidRDefault="008402CD" w:rsidP="008402CD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t>box-decoration-break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Pr="00CD45B8">
        <w:rPr>
          <w:rFonts w:ascii="Times New Roman" w:eastAsia="Times New Roman" w:hAnsi="Times New Roman" w:cs="Times New Roman"/>
          <w:lang w:eastAsia="pt-BR"/>
        </w:rPr>
        <w:t>→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6C1769">
        <w:rPr>
          <w:rFonts w:ascii="Times New Roman" w:eastAsia="Times New Roman" w:hAnsi="Times New Roman" w:cs="Times New Roman"/>
          <w:lang w:eastAsia="pt-BR"/>
        </w:rPr>
        <w:t>controla como bordas, fundos e decoração se comportam em elementos quebrados</w:t>
      </w:r>
    </w:p>
    <w:p w14:paraId="0B3A5591" w14:textId="77777777" w:rsidR="008402CD" w:rsidRPr="006C1769" w:rsidRDefault="008402CD" w:rsidP="008402CD">
      <w:pPr>
        <w:pStyle w:val="PargrafodaLista"/>
        <w:numPr>
          <w:ilvl w:val="0"/>
          <w:numId w:val="2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>slice</w:t>
      </w:r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(padrão) → aplica borda e fundo só na caixa inteira</w:t>
      </w:r>
    </w:p>
    <w:p w14:paraId="57F13FDD" w14:textId="77777777" w:rsidR="008402CD" w:rsidRPr="006C1769" w:rsidRDefault="008402CD" w:rsidP="008402CD">
      <w:pPr>
        <w:pStyle w:val="PargrafodaLista"/>
        <w:numPr>
          <w:ilvl w:val="0"/>
          <w:numId w:val="2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6C1769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clone </w:t>
      </w:r>
      <w:r w:rsidRPr="006C176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→ replica borda e padding em cada linha quebrada</w:t>
      </w:r>
    </w:p>
    <w:p w14:paraId="4518C57F" w14:textId="77777777" w:rsidR="008402CD" w:rsidRDefault="008402CD" w:rsidP="008402CD">
      <w:pPr>
        <w:pStyle w:val="PargrafodaLista"/>
      </w:pPr>
    </w:p>
    <w:p w14:paraId="6CC84030" w14:textId="77777777" w:rsidR="008402CD" w:rsidRDefault="008402CD" w:rsidP="008402CD">
      <w:pPr>
        <w:pStyle w:val="PargrafodaLista"/>
      </w:pPr>
    </w:p>
    <w:p w14:paraId="71248A49" w14:textId="77777777" w:rsidR="008402CD" w:rsidRPr="002D6DD6" w:rsidRDefault="008402CD" w:rsidP="008402CD">
      <w:pPr>
        <w:pStyle w:val="PargrafodaLista"/>
      </w:pPr>
    </w:p>
    <w:p w14:paraId="6212B5E7" w14:textId="77777777" w:rsidR="002D6DD6" w:rsidRPr="002D6DD6" w:rsidRDefault="002D6DD6" w:rsidP="002D6DD6">
      <w:pPr>
        <w:pStyle w:val="PargrafodaLista"/>
        <w:numPr>
          <w:ilvl w:val="0"/>
          <w:numId w:val="20"/>
        </w:numPr>
      </w:pPr>
      <w:r w:rsidRPr="002D6DD6">
        <w:t>EFEITOS VISUAIS</w:t>
      </w:r>
    </w:p>
    <w:p w14:paraId="72A92FF9" w14:textId="77777777" w:rsidR="008402CD" w:rsidRPr="006C1769" w:rsidRDefault="008402CD" w:rsidP="008402CD">
      <w:pPr>
        <w:spacing w:after="0"/>
        <w:jc w:val="both"/>
        <w:rPr>
          <w:rFonts w:eastAsia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4F88"/>
          <w:lang w:eastAsia="pt-BR"/>
        </w:rPr>
        <w:t xml:space="preserve">Filter: </w:t>
      </w:r>
      <w:r w:rsidRPr="006C1769">
        <w:rPr>
          <w:rFonts w:eastAsia="Times New Roman"/>
          <w:lang w:eastAsia="pt-BR"/>
        </w:rPr>
        <w:t>Aplica efeitos visuais como blur, brilho, contraste, etc.</w:t>
      </w:r>
    </w:p>
    <w:p w14:paraId="5FA2514D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Blur </w:t>
      </w:r>
      <w:r w:rsidRPr="00C9352D">
        <w:rPr>
          <w:rFonts w:ascii="Times New Roman" w:eastAsia="Times New Roman" w:hAnsi="Times New Roman" w:cs="Times New Roman"/>
          <w:lang w:eastAsia="pt-BR"/>
        </w:rPr>
        <w:t>→ desfoca</w:t>
      </w:r>
    </w:p>
    <w:p w14:paraId="7115DBE6" w14:textId="77777777" w:rsidR="008402C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brightness </w:t>
      </w:r>
      <w:r w:rsidRPr="00C9352D">
        <w:rPr>
          <w:rFonts w:ascii="Times New Roman" w:eastAsia="Times New Roman" w:hAnsi="Times New Roman" w:cs="Times New Roman"/>
          <w:lang w:eastAsia="pt-BR"/>
        </w:rPr>
        <w:t>→ brilho</w:t>
      </w:r>
    </w:p>
    <w:p w14:paraId="6EA1FA17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contrast </w:t>
      </w:r>
      <w:r w:rsidRPr="00C9352D">
        <w:rPr>
          <w:rFonts w:ascii="Times New Roman" w:eastAsia="Times New Roman" w:hAnsi="Times New Roman" w:cs="Times New Roman"/>
          <w:lang w:eastAsia="pt-BR"/>
        </w:rPr>
        <w:t>→ contraste</w:t>
      </w:r>
    </w:p>
    <w:p w14:paraId="57044827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drop-shadow </w:t>
      </w:r>
      <w:r w:rsidRPr="00C9352D">
        <w:rPr>
          <w:rFonts w:ascii="Times New Roman" w:eastAsia="Times New Roman" w:hAnsi="Times New Roman" w:cs="Times New Roman"/>
          <w:lang w:eastAsia="pt-BR"/>
        </w:rPr>
        <w:t>→ sombra (tipo box-shadow)</w:t>
      </w:r>
    </w:p>
    <w:p w14:paraId="5A50ED7D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grayscale</w:t>
      </w:r>
      <w:r w:rsidRPr="00C9352D">
        <w:rPr>
          <w:rFonts w:ascii="Times New Roman" w:eastAsia="Times New Roman" w:hAnsi="Times New Roman" w:cs="Times New Roman"/>
          <w:lang w:eastAsia="pt-BR"/>
        </w:rPr>
        <w:t xml:space="preserve"> → preto e branco</w:t>
      </w:r>
    </w:p>
    <w:p w14:paraId="6DB3AEC5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hue-rotate </w:t>
      </w:r>
      <w:r w:rsidRPr="00C9352D">
        <w:rPr>
          <w:rFonts w:ascii="Times New Roman" w:eastAsia="Times New Roman" w:hAnsi="Times New Roman" w:cs="Times New Roman"/>
          <w:lang w:eastAsia="pt-BR"/>
        </w:rPr>
        <w:t>→ gira as cores</w:t>
      </w:r>
    </w:p>
    <w:p w14:paraId="2144BE05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invert </w:t>
      </w:r>
      <w:r w:rsidRPr="00C9352D">
        <w:rPr>
          <w:rFonts w:ascii="Times New Roman" w:eastAsia="Times New Roman" w:hAnsi="Times New Roman" w:cs="Times New Roman"/>
          <w:lang w:eastAsia="pt-BR"/>
        </w:rPr>
        <w:t>→ inverte as cores</w:t>
      </w:r>
    </w:p>
    <w:p w14:paraId="653A826E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>opacity</w:t>
      </w:r>
      <w:r w:rsidRPr="00C9352D">
        <w:rPr>
          <w:rFonts w:ascii="Times New Roman" w:eastAsia="Times New Roman" w:hAnsi="Times New Roman" w:cs="Times New Roman"/>
          <w:lang w:eastAsia="pt-BR"/>
        </w:rPr>
        <w:t xml:space="preserve"> → transparência</w:t>
      </w:r>
    </w:p>
    <w:p w14:paraId="10AAB425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saturate </w:t>
      </w:r>
      <w:r w:rsidRPr="00C9352D">
        <w:rPr>
          <w:rFonts w:ascii="Times New Roman" w:eastAsia="Times New Roman" w:hAnsi="Times New Roman" w:cs="Times New Roman"/>
          <w:lang w:eastAsia="pt-BR"/>
        </w:rPr>
        <w:t>→ intensidade das cores</w:t>
      </w:r>
    </w:p>
    <w:p w14:paraId="7FCD9E6B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sepia </w:t>
      </w:r>
      <w:r w:rsidRPr="00C9352D">
        <w:rPr>
          <w:rFonts w:ascii="Times New Roman" w:eastAsia="Times New Roman" w:hAnsi="Times New Roman" w:cs="Times New Roman"/>
          <w:lang w:eastAsia="pt-BR"/>
        </w:rPr>
        <w:t>→ efeito envelhecido</w:t>
      </w:r>
    </w:p>
    <w:p w14:paraId="0E436ACE" w14:textId="77777777" w:rsidR="008402CD" w:rsidRPr="00C9352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url </w:t>
      </w:r>
      <w:r w:rsidRPr="00C9352D">
        <w:rPr>
          <w:rFonts w:ascii="Times New Roman" w:eastAsia="Times New Roman" w:hAnsi="Times New Roman" w:cs="Times New Roman"/>
          <w:lang w:eastAsia="pt-BR"/>
        </w:rPr>
        <w:t>→ usa SVG como filtro</w:t>
      </w:r>
    </w:p>
    <w:p w14:paraId="4B652518" w14:textId="77777777" w:rsidR="008402CD" w:rsidRPr="006D51A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none </w:t>
      </w:r>
      <w:r w:rsidRPr="00C9352D">
        <w:rPr>
          <w:rFonts w:ascii="Times New Roman" w:eastAsia="Times New Roman" w:hAnsi="Times New Roman" w:cs="Times New Roman"/>
          <w:lang w:eastAsia="pt-BR"/>
        </w:rPr>
        <w:t>→ remove filtros</w:t>
      </w:r>
    </w:p>
    <w:p w14:paraId="024CF5C5" w14:textId="77777777" w:rsidR="008402CD" w:rsidRPr="00195EA7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195EA7">
        <w:rPr>
          <w:rFonts w:ascii="Times New Roman" w:eastAsia="Times New Roman" w:hAnsi="Times New Roman" w:cs="Times New Roman"/>
          <w:color w:val="007BB8"/>
          <w:lang w:eastAsia="pt-BR"/>
        </w:rPr>
        <w:t xml:space="preserve">box-shadow: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elemento.</w:t>
      </w:r>
    </w:p>
    <w:p w14:paraId="5D7D3732" w14:textId="77777777" w:rsidR="008402CD" w:rsidRPr="00195EA7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195EA7">
        <w:rPr>
          <w:rFonts w:ascii="Times New Roman" w:eastAsia="Times New Roman" w:hAnsi="Times New Roman" w:cs="Times New Roman"/>
          <w:color w:val="004F88"/>
          <w:lang w:eastAsia="pt-BR"/>
        </w:rPr>
        <w:t xml:space="preserve">text-shadow: </w:t>
      </w:r>
      <w:r w:rsidRPr="00195EA7">
        <w:rPr>
          <w:rFonts w:ascii="Times New Roman" w:eastAsia="Times New Roman" w:hAnsi="Times New Roman" w:cs="Times New Roman"/>
          <w:lang w:eastAsia="pt-BR"/>
        </w:rPr>
        <w:t>Aplica sombra ao redor do texto.</w:t>
      </w:r>
    </w:p>
    <w:p w14:paraId="27BB4E96" w14:textId="77777777" w:rsidR="008402CD" w:rsidRPr="005027D5" w:rsidRDefault="008402CD" w:rsidP="008402CD">
      <w:pPr>
        <w:pStyle w:val="PargrafodaLista"/>
        <w:numPr>
          <w:ilvl w:val="2"/>
          <w:numId w:val="2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70C0"/>
          <w:kern w:val="0"/>
          <w:lang w:eastAsia="pt-BR"/>
          <w14:ligatures w14:val="none"/>
        </w:rPr>
      </w:pPr>
      <w:r w:rsidRPr="00897EEA">
        <w:rPr>
          <w:rFonts w:ascii="Times New Roman" w:eastAsia="Times New Roman" w:hAnsi="Times New Roman" w:cs="Times New Roman"/>
          <w:color w:val="ED0000"/>
          <w:kern w:val="0"/>
          <w:lang w:eastAsia="pt-BR"/>
          <w14:ligatures w14:val="none"/>
        </w:rPr>
        <w:t xml:space="preserve">Exemplo: box-shadow: </w:t>
      </w:r>
      <w:r w:rsidRPr="00897EEA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5px 10px 15px rgba(128, 105, 64, 0.706)</w:t>
      </w:r>
    </w:p>
    <w:p w14:paraId="57C29DAB" w14:textId="77777777" w:rsidR="008402CD" w:rsidRPr="005027D5" w:rsidRDefault="008402CD" w:rsidP="008402CD">
      <w:pPr>
        <w:pStyle w:val="PargrafodaLista"/>
        <w:numPr>
          <w:ilvl w:val="2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5px 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horizontal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direita)</w:t>
      </w:r>
    </w:p>
    <w:p w14:paraId="60278668" w14:textId="77777777" w:rsidR="008402CD" w:rsidRPr="005027D5" w:rsidRDefault="008402CD" w:rsidP="008402CD">
      <w:pPr>
        <w:pStyle w:val="PargrafodaLista"/>
        <w:numPr>
          <w:ilvl w:val="2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10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deslocamento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vertical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(pra baixo)</w:t>
      </w:r>
    </w:p>
    <w:p w14:paraId="675C2317" w14:textId="77777777" w:rsidR="008402CD" w:rsidRDefault="008402CD" w:rsidP="008402CD">
      <w:pPr>
        <w:pStyle w:val="PargrafodaLista"/>
        <w:numPr>
          <w:ilvl w:val="2"/>
          <w:numId w:val="28"/>
        </w:numPr>
        <w:spacing w:after="0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15px</w:t>
      </w: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</w:t>
      </w:r>
      <w:r w:rsidRPr="005027D5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desfoque</w:t>
      </w:r>
      <w:r w:rsidRPr="005027D5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(blur)</w:t>
      </w:r>
    </w:p>
    <w:p w14:paraId="54BB04FE" w14:textId="77777777" w:rsidR="008402CD" w:rsidRDefault="008402CD" w:rsidP="008402CD">
      <w:pPr>
        <w:pStyle w:val="PargrafodaLista"/>
        <w:numPr>
          <w:ilvl w:val="0"/>
          <w:numId w:val="28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D51AD">
        <w:rPr>
          <w:rFonts w:ascii="Times New Roman" w:eastAsia="Times New Roman" w:hAnsi="Times New Roman" w:cs="Times New Roman"/>
          <w:color w:val="007BB8"/>
          <w:lang w:eastAsia="pt-BR"/>
        </w:rPr>
        <w:lastRenderedPageBreak/>
        <w:t xml:space="preserve">opacity: </w:t>
      </w:r>
      <w:r w:rsidRPr="006D51AD">
        <w:rPr>
          <w:rFonts w:ascii="Times New Roman" w:eastAsia="Times New Roman" w:hAnsi="Times New Roman" w:cs="Times New Roman"/>
          <w:lang w:eastAsia="pt-BR"/>
        </w:rPr>
        <w:t>altera a transparência visual do elemento, sem mudar o layout.</w:t>
      </w:r>
    </w:p>
    <w:p w14:paraId="25BB63BC" w14:textId="77777777" w:rsidR="008402CD" w:rsidRDefault="008402CD" w:rsidP="008402CD">
      <w:pPr>
        <w:pStyle w:val="PargrafodaLista"/>
        <w:numPr>
          <w:ilvl w:val="0"/>
          <w:numId w:val="28"/>
        </w:numPr>
        <w:spacing w:after="0"/>
        <w:rPr>
          <w:rFonts w:eastAsia="Times New Roman"/>
          <w:lang w:eastAsia="pt-BR"/>
        </w:rPr>
      </w:pP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Outline: </w:t>
      </w:r>
      <w:r w:rsidRPr="0009012F">
        <w:rPr>
          <w:rFonts w:eastAsia="Times New Roman"/>
          <w:lang w:eastAsia="pt-BR"/>
        </w:rPr>
        <w:t>Cria um contorno ao redor de um elemento sem afetar o layout (não ocupa espaço).</w:t>
      </w:r>
    </w:p>
    <w:p w14:paraId="20EDE683" w14:textId="77777777" w:rsidR="008402CD" w:rsidRPr="005754B5" w:rsidRDefault="008402CD" w:rsidP="008402CD">
      <w:pPr>
        <w:spacing w:after="0"/>
        <w:rPr>
          <w:rFonts w:eastAsia="Times New Roman"/>
          <w:lang w:eastAsia="pt-BR"/>
        </w:rPr>
      </w:pPr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obs:  Propriedade </w:t>
      </w:r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shorthand </w:t>
      </w:r>
      <w:r>
        <w:rPr>
          <w:rFonts w:eastAsia="Times New Roman"/>
          <w:color w:val="ED0000"/>
          <w:kern w:val="0"/>
          <w:lang w:eastAsia="pt-BR"/>
          <w14:ligatures w14:val="none"/>
        </w:rPr>
        <w:t>outline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style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</w:p>
    <w:p w14:paraId="7FACCEF6" w14:textId="436315FC" w:rsidR="00C50EFD" w:rsidRDefault="008402CD"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46504DCE" wp14:editId="5475EE95">
                <wp:simplePos x="0" y="0"/>
                <wp:positionH relativeFrom="margin">
                  <wp:posOffset>1757680</wp:posOffset>
                </wp:positionH>
                <wp:positionV relativeFrom="paragraph">
                  <wp:posOffset>121285</wp:posOffset>
                </wp:positionV>
                <wp:extent cx="2333625" cy="447675"/>
                <wp:effectExtent l="0" t="0" r="28575" b="28575"/>
                <wp:wrapNone/>
                <wp:docPr id="161137826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333625" cy="447675"/>
                          <a:chOff x="0" y="0"/>
                          <a:chExt cx="1771650" cy="447675"/>
                        </a:xfrm>
                      </wpg:grpSpPr>
                      <wps:wsp>
                        <wps:cNvPr id="23880549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76443123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28636C9" w14:textId="45BB8163" w:rsidR="008402CD" w:rsidRPr="00C50EFD" w:rsidRDefault="008402CD" w:rsidP="008402CD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r w:rsidR="00086455">
                                <w:rPr>
                                  <w:b/>
                                  <w:bCs/>
                                </w:rPr>
                                <w:t>4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086455">
                                <w:rPr>
                                  <w:b/>
                                  <w:bCs/>
                                </w:rPr>
                                <w:t>BORDAS E DECORAÇÃO</w:t>
                              </w:r>
                            </w:p>
                            <w:p w14:paraId="61F07943" w14:textId="77777777" w:rsidR="008402CD" w:rsidRDefault="008402CD" w:rsidP="008402CD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6504DCE" id="_x0000_s1035" style="position:absolute;margin-left:138.4pt;margin-top:9.55pt;width:183.75pt;height:35.25pt;z-index:251667456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">
                <v:shape id="Seta: Pentágono 1" o:spid="_x0000_s1036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" fillcolor="#4472c4 [3204]" strokecolor="#09101d [484]" strokeweight="1pt"/>
                <v:shape id="Caixa de Texto 3" o:spid="_x0000_s1037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" filled="f" stroked="f" strokeweight=".5pt">
                  <v:textbox>
                    <w:txbxContent>
                      <w:p w14:paraId="328636C9" w14:textId="45BB8163" w:rsidR="008402CD" w:rsidRPr="00C50EFD" w:rsidRDefault="008402CD" w:rsidP="008402CD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r w:rsidR="00086455">
                          <w:rPr>
                            <w:b/>
                            <w:bCs/>
                          </w:rPr>
                          <w:t>4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086455">
                          <w:rPr>
                            <w:b/>
                            <w:bCs/>
                          </w:rPr>
                          <w:t>BORDAS E DECORAÇÃO</w:t>
                        </w:r>
                      </w:p>
                      <w:p w14:paraId="61F07943" w14:textId="77777777" w:rsidR="008402CD" w:rsidRDefault="008402CD" w:rsidP="008402CD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BBFA808" w14:textId="77777777" w:rsidR="00086455" w:rsidRDefault="00086455"/>
    <w:p w14:paraId="4E139C9D" w14:textId="77777777" w:rsidR="00086455" w:rsidRDefault="00086455" w:rsidP="00086455">
      <w:pPr>
        <w:pStyle w:val="PargrafodaLista"/>
        <w:numPr>
          <w:ilvl w:val="0"/>
          <w:numId w:val="29"/>
        </w:numPr>
      </w:pPr>
      <w:r w:rsidRPr="00086455">
        <w:t>BORDAS E CANTOS</w:t>
      </w:r>
    </w:p>
    <w:p w14:paraId="16D1EA0B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border</w:t>
      </w:r>
      <w:r w:rsidRPr="00604E62">
        <w:rPr>
          <w:rFonts w:ascii="Times New Roman" w:eastAsia="Times New Roman" w:hAnsi="Times New Roman" w:cs="Times New Roman"/>
          <w:lang w:eastAsia="pt-BR"/>
        </w:rPr>
        <w:t xml:space="preserve"> – Atalho pra criar borda completa</w:t>
      </w:r>
    </w:p>
    <w:p w14:paraId="0E0C5C99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border-radius </w:t>
      </w:r>
      <w:r w:rsidRPr="00604E62">
        <w:rPr>
          <w:rFonts w:ascii="Times New Roman" w:eastAsia="Times New Roman" w:hAnsi="Times New Roman" w:cs="Times New Roman"/>
          <w:lang w:eastAsia="pt-BR"/>
        </w:rPr>
        <w:t>– Arredonda todos os cantos</w:t>
      </w:r>
    </w:p>
    <w:p w14:paraId="0B4920B1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border-color </w:t>
      </w:r>
      <w:r w:rsidRPr="00604E62">
        <w:rPr>
          <w:rFonts w:ascii="Times New Roman" w:eastAsia="Times New Roman" w:hAnsi="Times New Roman" w:cs="Times New Roman"/>
          <w:lang w:eastAsia="pt-BR"/>
        </w:rPr>
        <w:t>– Cor da borda</w:t>
      </w:r>
    </w:p>
    <w:p w14:paraId="0F77E83E" w14:textId="77777777" w:rsidR="007C79FB" w:rsidRPr="00BA754C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border-width </w:t>
      </w:r>
      <w:r w:rsidRPr="00604E62">
        <w:rPr>
          <w:rFonts w:ascii="Times New Roman" w:eastAsia="Times New Roman" w:hAnsi="Times New Roman" w:cs="Times New Roman"/>
          <w:lang w:eastAsia="pt-BR"/>
        </w:rPr>
        <w:t>– Espessura da borda</w:t>
      </w:r>
    </w:p>
    <w:p w14:paraId="06154002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border-top </w:t>
      </w:r>
      <w:r w:rsidRPr="00604E62">
        <w:rPr>
          <w:rFonts w:ascii="Times New Roman" w:eastAsia="Times New Roman" w:hAnsi="Times New Roman" w:cs="Times New Roman"/>
          <w:lang w:eastAsia="pt-BR"/>
        </w:rPr>
        <w:t>– Borda em cima</w:t>
      </w:r>
    </w:p>
    <w:p w14:paraId="78454A04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border-right </w:t>
      </w:r>
      <w:r w:rsidRPr="00604E62">
        <w:rPr>
          <w:rFonts w:ascii="Times New Roman" w:eastAsia="Times New Roman" w:hAnsi="Times New Roman" w:cs="Times New Roman"/>
          <w:lang w:eastAsia="pt-BR"/>
        </w:rPr>
        <w:t>– Borda à direita</w:t>
      </w:r>
    </w:p>
    <w:p w14:paraId="15356BA0" w14:textId="77777777" w:rsidR="007C79FB" w:rsidRPr="00BA754C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border-bottom </w:t>
      </w:r>
      <w:r w:rsidRPr="00604E62">
        <w:rPr>
          <w:rFonts w:ascii="Times New Roman" w:eastAsia="Times New Roman" w:hAnsi="Times New Roman" w:cs="Times New Roman"/>
          <w:lang w:eastAsia="pt-BR"/>
        </w:rPr>
        <w:t>– Borda embaixo</w:t>
      </w:r>
    </w:p>
    <w:p w14:paraId="3D6E8974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border-left </w:t>
      </w:r>
      <w:r w:rsidRPr="00604E62">
        <w:rPr>
          <w:rFonts w:ascii="Times New Roman" w:eastAsia="Times New Roman" w:hAnsi="Times New Roman" w:cs="Times New Roman"/>
          <w:lang w:eastAsia="pt-BR"/>
        </w:rPr>
        <w:t>– Borda à esquerda</w:t>
      </w:r>
    </w:p>
    <w:p w14:paraId="549C070C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border-style </w:t>
      </w:r>
      <w:r w:rsidRPr="00604E62">
        <w:rPr>
          <w:rFonts w:ascii="Times New Roman" w:eastAsia="Times New Roman" w:hAnsi="Times New Roman" w:cs="Times New Roman"/>
          <w:lang w:eastAsia="pt-BR"/>
        </w:rPr>
        <w:t>– Estilo da borda (solid, dashed...)</w:t>
      </w:r>
    </w:p>
    <w:p w14:paraId="00C74462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border-top-left-radius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esquerdo</w:t>
      </w:r>
    </w:p>
    <w:p w14:paraId="77972217" w14:textId="77777777" w:rsidR="007C79FB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border-top-right-radius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superior direito</w:t>
      </w:r>
    </w:p>
    <w:p w14:paraId="7C03B8ED" w14:textId="77777777" w:rsidR="007C79FB" w:rsidRPr="00BA754C" w:rsidRDefault="007C79FB" w:rsidP="007C79FB">
      <w:pPr>
        <w:pStyle w:val="PargrafodaLista"/>
        <w:numPr>
          <w:ilvl w:val="0"/>
          <w:numId w:val="35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border-bottom-right-radius </w:t>
      </w:r>
      <w:r w:rsidRPr="00604E62">
        <w:rPr>
          <w:rFonts w:ascii="Times New Roman" w:eastAsia="Times New Roman" w:hAnsi="Times New Roman" w:cs="Times New Roman"/>
          <w:lang w:eastAsia="pt-BR"/>
        </w:rPr>
        <w:t>– Arredonda canto inferior direito</w:t>
      </w:r>
    </w:p>
    <w:p w14:paraId="76A536E0" w14:textId="43E7F359" w:rsidR="00086455" w:rsidRPr="007C79FB" w:rsidRDefault="007C79FB" w:rsidP="007C79FB">
      <w:pPr>
        <w:spacing w:after="100" w:afterAutospacing="1" w:line="240" w:lineRule="auto"/>
        <w:ind w:left="360"/>
        <w:rPr>
          <w:rFonts w:ascii="Times New Roman" w:eastAsia="Times New Roman" w:hAnsi="Times New Roman" w:cs="Times New Roman"/>
          <w:color w:val="0070C0"/>
          <w:lang w:eastAsia="pt-BR"/>
        </w:rPr>
      </w:pPr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obs:  Propriedade </w:t>
      </w:r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shorthand </w:t>
      </w:r>
      <w:r>
        <w:rPr>
          <w:rFonts w:eastAsia="Times New Roman"/>
          <w:color w:val="ED0000"/>
          <w:kern w:val="0"/>
          <w:lang w:eastAsia="pt-BR"/>
          <w14:ligatures w14:val="none"/>
        </w:rPr>
        <w:t>border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width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style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color</w:t>
      </w:r>
      <w:r>
        <w:rPr>
          <w:rFonts w:ascii="Times New Roman" w:eastAsia="Times New Roman" w:hAnsi="Times New Roman" w:cs="Times New Roman"/>
          <w:color w:val="0070C0"/>
          <w:lang w:eastAsia="pt-BR"/>
        </w:rPr>
        <w:br/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>obs:  Propriedade </w:t>
      </w:r>
      <w:r w:rsidRPr="00BA754C">
        <w:rPr>
          <w:rFonts w:eastAsia="Times New Roman"/>
          <w:color w:val="ED0000"/>
          <w:kern w:val="0"/>
          <w:lang w:eastAsia="pt-BR"/>
          <w14:ligatures w14:val="none"/>
        </w:rPr>
        <w:t xml:space="preserve">shorthand </w:t>
      </w:r>
      <w:r>
        <w:rPr>
          <w:rFonts w:eastAsia="Times New Roman"/>
          <w:color w:val="ED0000"/>
          <w:kern w:val="0"/>
          <w:lang w:eastAsia="pt-BR"/>
          <w14:ligatures w14:val="none"/>
        </w:rPr>
        <w:t>tamanho</w:t>
      </w:r>
      <w:r w:rsidRPr="00C051A4">
        <w:rPr>
          <w:rFonts w:eastAsia="Times New Roman"/>
          <w:color w:val="ED0000"/>
          <w:kern w:val="0"/>
          <w:lang w:eastAsia="pt-BR"/>
          <w14:ligatures w14:val="none"/>
        </w:rPr>
        <w:t xml:space="preserve">: 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top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 xml:space="preserve">right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bottom</w:t>
      </w:r>
      <w:r>
        <w:rPr>
          <w:rFonts w:ascii="Times New Roman" w:eastAsia="Times New Roman" w:hAnsi="Times New Roman" w:cs="Times New Roman"/>
          <w:color w:val="0070C0"/>
          <w:lang w:eastAsia="pt-BR"/>
        </w:rPr>
        <w:t xml:space="preserve"> </w:t>
      </w:r>
      <w:r>
        <w:rPr>
          <w:rFonts w:ascii="Times New Roman" w:eastAsia="Times New Roman" w:hAnsi="Times New Roman" w:cs="Times New Roman"/>
          <w:lang w:eastAsia="pt-BR"/>
        </w:rPr>
        <w:t xml:space="preserve">+ </w:t>
      </w:r>
      <w:r w:rsidRPr="00604E62">
        <w:rPr>
          <w:rFonts w:ascii="Times New Roman" w:eastAsia="Times New Roman" w:hAnsi="Times New Roman" w:cs="Times New Roman"/>
          <w:color w:val="0070C0"/>
          <w:lang w:eastAsia="pt-BR"/>
        </w:rPr>
        <w:t>left</w:t>
      </w:r>
    </w:p>
    <w:p w14:paraId="616C1E1B" w14:textId="77777777" w:rsidR="00086455" w:rsidRDefault="00086455" w:rsidP="007C79FB">
      <w:pPr>
        <w:pStyle w:val="PargrafodaLista"/>
        <w:numPr>
          <w:ilvl w:val="0"/>
          <w:numId w:val="29"/>
        </w:numPr>
        <w:spacing w:after="0"/>
      </w:pPr>
      <w:r w:rsidRPr="00086455">
        <w:t>TRANSFORMAÇÕES</w:t>
      </w:r>
    </w:p>
    <w:p w14:paraId="0528C933" w14:textId="23E677F9" w:rsidR="007C79FB" w:rsidRDefault="007C79FB" w:rsidP="007C79FB">
      <w:pPr>
        <w:spacing w:after="0"/>
      </w:pPr>
      <w:r w:rsidRPr="006C1769">
        <w:rPr>
          <w:rFonts w:ascii="Times New Roman" w:eastAsia="Times New Roman" w:hAnsi="Times New Roman" w:cs="Times New Roman"/>
          <w:lang w:eastAsia="pt-BR"/>
        </w:rPr>
        <w:t>Move, gira ou redimensiona elementos (</w:t>
      </w:r>
      <w:r w:rsidRPr="006C1769">
        <w:rPr>
          <w:rFonts w:eastAsia="Times New Roman"/>
          <w:lang w:eastAsia="pt-BR"/>
        </w:rPr>
        <w:t>div, img, button, span, p, h1 até section, article, header, footer, main etc)</w:t>
      </w:r>
      <w:r w:rsidRPr="00A43F6C">
        <w:t xml:space="preserve"> </w:t>
      </w:r>
    </w:p>
    <w:p w14:paraId="6A4B0040" w14:textId="3CAB47FF" w:rsidR="007C79FB" w:rsidRDefault="007C79FB" w:rsidP="007C79FB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6C1769">
        <w:rPr>
          <w:rFonts w:ascii="Times New Roman" w:eastAsia="Times New Roman" w:hAnsi="Times New Roman" w:cs="Times New Roman"/>
          <w:color w:val="007BB8"/>
          <w:lang w:eastAsia="pt-BR"/>
        </w:rPr>
        <w:t xml:space="preserve">transform: </w:t>
      </w:r>
      <w:r w:rsidRPr="006C1769">
        <w:rPr>
          <w:rFonts w:ascii="Times New Roman" w:eastAsia="Times New Roman" w:hAnsi="Times New Roman" w:cs="Times New Roman"/>
          <w:lang w:eastAsia="pt-BR"/>
        </w:rPr>
        <w:t>Propriedade principal para aplicar transformações</w:t>
      </w:r>
      <w:r>
        <w:rPr>
          <w:rFonts w:ascii="Times New Roman" w:eastAsia="Times New Roman" w:hAnsi="Times New Roman" w:cs="Times New Roman"/>
          <w:lang w:eastAsia="pt-BR"/>
        </w:rPr>
        <w:t xml:space="preserve">.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O </w:t>
      </w:r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 xml:space="preserve">correto é sempre usar </w:t>
      </w:r>
      <w:r w:rsidR="009651C0" w:rsidRPr="009651C0">
        <w:rPr>
          <w:rFonts w:ascii="Times New Roman" w:eastAsia="Times New Roman" w:hAnsi="Times New Roman" w:cs="Times New Roman"/>
          <w:b/>
          <w:bCs/>
          <w:color w:val="007BB8"/>
          <w:lang w:eastAsia="pt-BR"/>
        </w:rPr>
        <w:t>transform:</w:t>
      </w:r>
      <w:r w:rsidR="009651C0" w:rsidRPr="009651C0">
        <w:rPr>
          <w:rFonts w:ascii="Times New Roman" w:eastAsia="Times New Roman" w:hAnsi="Times New Roman" w:cs="Times New Roman"/>
          <w:color w:val="007BB8"/>
          <w:lang w:eastAsia="pt-BR"/>
        </w:rPr>
        <w:t xml:space="preserve"> 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 xml:space="preserve">seguido da(s) </w:t>
      </w:r>
      <w:r w:rsidR="009651C0" w:rsidRPr="009651C0">
        <w:rPr>
          <w:rFonts w:ascii="Times New Roman" w:eastAsia="Times New Roman" w:hAnsi="Times New Roman" w:cs="Times New Roman"/>
          <w:b/>
          <w:bCs/>
          <w:lang w:eastAsia="pt-BR"/>
        </w:rPr>
        <w:t>função(ões) de transformação</w:t>
      </w:r>
      <w:r w:rsidR="009651C0" w:rsidRPr="009651C0">
        <w:rPr>
          <w:rFonts w:ascii="Times New Roman" w:eastAsia="Times New Roman" w:hAnsi="Times New Roman" w:cs="Times New Roman"/>
          <w:lang w:eastAsia="pt-BR"/>
        </w:rPr>
        <w:t>, como scale, rotate, translate, etc</w:t>
      </w:r>
    </w:p>
    <w:p w14:paraId="5A5581F2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>matrix</w:t>
      </w:r>
      <w:r w:rsidRPr="006C1769">
        <w:rPr>
          <w:rFonts w:eastAsia="Times New Roman"/>
          <w:lang w:eastAsia="pt-BR"/>
        </w:rPr>
        <w:t xml:space="preserve"> → Aplica múltiplas transformações 2D de uma vez com valores matemáticos (avançado)</w:t>
      </w:r>
    </w:p>
    <w:p w14:paraId="1D6713EE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matrix3d </w:t>
      </w:r>
      <w:r w:rsidRPr="006C1769">
        <w:rPr>
          <w:rFonts w:eastAsia="Times New Roman"/>
          <w:lang w:eastAsia="pt-BR"/>
        </w:rPr>
        <w:t>→ Versão 3D do matrix(), mais complexa</w:t>
      </w:r>
    </w:p>
    <w:p w14:paraId="16746456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none </w:t>
      </w:r>
      <w:r w:rsidRPr="006C1769">
        <w:rPr>
          <w:rFonts w:eastAsia="Times New Roman"/>
          <w:lang w:eastAsia="pt-BR"/>
        </w:rPr>
        <w:t>→ Remove qualquer transformação aplicada</w:t>
      </w:r>
    </w:p>
    <w:p w14:paraId="0A39E6AD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perspective </w:t>
      </w:r>
      <w:r w:rsidRPr="006C1769">
        <w:rPr>
          <w:rFonts w:eastAsia="Times New Roman"/>
          <w:lang w:eastAsia="pt-BR"/>
        </w:rPr>
        <w:t>→ Define profundidade para efeitos 3D</w:t>
      </w:r>
    </w:p>
    <w:p w14:paraId="6A532D7F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rotate </w:t>
      </w:r>
      <w:r w:rsidRPr="006C1769">
        <w:rPr>
          <w:rFonts w:eastAsia="Times New Roman"/>
          <w:lang w:eastAsia="pt-BR"/>
        </w:rPr>
        <w:t>→ Gira o elemento no plano 2D</w:t>
      </w:r>
    </w:p>
    <w:p w14:paraId="14055940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rotate3d </w:t>
      </w:r>
      <w:r w:rsidRPr="006C1769">
        <w:rPr>
          <w:rFonts w:eastAsia="Times New Roman"/>
          <w:lang w:eastAsia="pt-BR"/>
        </w:rPr>
        <w:t>→ Gira em 3D, usando eixo X, Y e Z</w:t>
      </w:r>
    </w:p>
    <w:p w14:paraId="2C3DA63F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rotateX </w:t>
      </w:r>
      <w:r w:rsidRPr="006C1769">
        <w:rPr>
          <w:rFonts w:eastAsia="Times New Roman"/>
          <w:lang w:eastAsia="pt-BR"/>
        </w:rPr>
        <w:t>→ Gira em torno do eixo X (efeito "cabecear")</w:t>
      </w:r>
    </w:p>
    <w:p w14:paraId="541F88FD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rotateY </w:t>
      </w:r>
      <w:r w:rsidRPr="006C1769">
        <w:rPr>
          <w:rFonts w:eastAsia="Times New Roman"/>
          <w:lang w:eastAsia="pt-BR"/>
        </w:rPr>
        <w:t>→ Gira em torno do eixo Y (efeito "virar de lado")</w:t>
      </w:r>
    </w:p>
    <w:p w14:paraId="58D74466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rotateZ </w:t>
      </w:r>
      <w:r w:rsidRPr="006C1769">
        <w:rPr>
          <w:rFonts w:eastAsia="Times New Roman"/>
          <w:lang w:eastAsia="pt-BR"/>
        </w:rPr>
        <w:t>→ Gira em torno do eixo Z (mesmo que rotate(), plano 2D)</w:t>
      </w:r>
    </w:p>
    <w:p w14:paraId="5567EBDF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scale </w:t>
      </w:r>
      <w:r w:rsidRPr="006C1769">
        <w:rPr>
          <w:rFonts w:eastAsia="Times New Roman"/>
          <w:lang w:eastAsia="pt-BR"/>
        </w:rPr>
        <w:t>→ Aumenta ou diminui o tamanho geral</w:t>
      </w:r>
    </w:p>
    <w:p w14:paraId="0ED0BCA8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scale3d </w:t>
      </w:r>
      <w:r w:rsidRPr="006C1769">
        <w:rPr>
          <w:rFonts w:eastAsia="Times New Roman"/>
          <w:lang w:eastAsia="pt-BR"/>
        </w:rPr>
        <w:t>→ Escala diferente nos 3 eixos (X, Y, Z)</w:t>
      </w:r>
    </w:p>
    <w:p w14:paraId="78E2290F" w14:textId="77777777" w:rsidR="007C79FB" w:rsidRPr="006C1769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>scaleX</w:t>
      </w:r>
      <w:r w:rsidRPr="006C1769">
        <w:rPr>
          <w:rFonts w:eastAsia="Times New Roman"/>
          <w:lang w:eastAsia="pt-BR"/>
        </w:rPr>
        <w:t>→ Escala só na horizontal</w:t>
      </w:r>
    </w:p>
    <w:p w14:paraId="174E0EDA" w14:textId="77777777" w:rsidR="007C79FB" w:rsidRPr="00E67D87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lastRenderedPageBreak/>
        <w:t xml:space="preserve">scaleY </w:t>
      </w:r>
      <w:r w:rsidRPr="00E67D87">
        <w:rPr>
          <w:rFonts w:eastAsia="Times New Roman"/>
          <w:lang w:eastAsia="pt-BR"/>
        </w:rPr>
        <w:t>→ Escala só na vertical</w:t>
      </w:r>
    </w:p>
    <w:p w14:paraId="289C71FA" w14:textId="77777777" w:rsidR="007C79FB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E67D87">
        <w:rPr>
          <w:rFonts w:eastAsia="Times New Roman"/>
          <w:color w:val="004F88"/>
          <w:lang w:eastAsia="pt-BR"/>
        </w:rPr>
        <w:t xml:space="preserve">scaleY </w:t>
      </w:r>
      <w:r w:rsidRPr="00E67D87">
        <w:rPr>
          <w:rFonts w:eastAsia="Times New Roman"/>
          <w:lang w:eastAsia="pt-BR"/>
        </w:rPr>
        <w:t>Escala só na vertical</w:t>
      </w:r>
    </w:p>
    <w:p w14:paraId="14CD40D1" w14:textId="77777777" w:rsidR="007C79FB" w:rsidRPr="0085013C" w:rsidRDefault="007C79FB" w:rsidP="007C79FB">
      <w:pPr>
        <w:pStyle w:val="PargrafodaLista"/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85013C">
        <w:rPr>
          <w:rFonts w:ascii="Times New Roman" w:eastAsia="Times New Roman" w:hAnsi="Times New Roman" w:cs="Times New Roman"/>
          <w:color w:val="007BB8"/>
          <w:kern w:val="0"/>
          <w:lang w:eastAsia="pt-BR"/>
          <w14:ligatures w14:val="none"/>
        </w:rPr>
        <w:t xml:space="preserve">translate </w:t>
      </w:r>
      <w:r w:rsidRPr="00E67D87">
        <w:rPr>
          <w:rFonts w:eastAsia="Times New Roman"/>
          <w:lang w:eastAsia="pt-BR"/>
        </w:rPr>
        <w:t xml:space="preserve">→ </w:t>
      </w:r>
      <w:r w:rsidRPr="0085013C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Move o elemento no eixo X e/ou Y (ex: translate(10px, 20px))</w:t>
      </w:r>
    </w:p>
    <w:p w14:paraId="213C3FDC" w14:textId="77777777" w:rsidR="007C79FB" w:rsidRPr="007C79FB" w:rsidRDefault="007C79FB" w:rsidP="007C79FB">
      <w:pPr>
        <w:pStyle w:val="PargrafodaLista"/>
        <w:numPr>
          <w:ilvl w:val="0"/>
          <w:numId w:val="33"/>
        </w:numPr>
        <w:spacing w:after="0"/>
        <w:rPr>
          <w:rFonts w:eastAsia="Times New Roman"/>
          <w:lang w:eastAsia="pt-BR"/>
        </w:rPr>
      </w:pPr>
      <w:r w:rsidRPr="007C79FB">
        <w:rPr>
          <w:rFonts w:eastAsia="Times New Roman" w:cs="Times New Roman"/>
          <w:color w:val="007BB8"/>
          <w:lang w:eastAsia="pt-BR"/>
        </w:rPr>
        <w:t>scale: Aum</w:t>
      </w:r>
      <w:r w:rsidRPr="007C79FB">
        <w:rPr>
          <w:rFonts w:eastAsia="Times New Roman" w:cs="Times New Roman"/>
          <w:lang w:eastAsia="pt-BR"/>
        </w:rPr>
        <w:t>enta ou diminui o tamanho do elemento.</w:t>
      </w:r>
    </w:p>
    <w:p w14:paraId="3B54FE83" w14:textId="77777777" w:rsidR="00086455" w:rsidRPr="00086455" w:rsidRDefault="00086455" w:rsidP="00086455"/>
    <w:p w14:paraId="0BCBE14E" w14:textId="77777777" w:rsidR="00086455" w:rsidRDefault="00086455" w:rsidP="00086455">
      <w:pPr>
        <w:pStyle w:val="PargrafodaLista"/>
        <w:numPr>
          <w:ilvl w:val="0"/>
          <w:numId w:val="29"/>
        </w:numPr>
      </w:pPr>
      <w:r w:rsidRPr="00086455">
        <w:t>TRANSIÇÕES E ANIMAÇÕES</w:t>
      </w:r>
    </w:p>
    <w:p w14:paraId="4B72A411" w14:textId="77777777" w:rsidR="00086455" w:rsidRDefault="00086455" w:rsidP="00086455">
      <w:pPr>
        <w:pStyle w:val="PargrafodaLista"/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r w:rsidRPr="00A43F6C">
        <w:rPr>
          <w:rFonts w:ascii="Times New Roman" w:eastAsia="Times New Roman" w:hAnsi="Times New Roman" w:cs="Times New Roman"/>
          <w:color w:val="007BB8"/>
          <w:lang w:eastAsia="pt-BR"/>
        </w:rPr>
        <w:t>Transition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 xml:space="preserve">Permite que mudanças de CSS aconteçam </w:t>
      </w:r>
      <w:r w:rsidRPr="00521955">
        <w:rPr>
          <w:rFonts w:ascii="Times New Roman" w:eastAsia="Times New Roman" w:hAnsi="Times New Roman" w:cs="Times New Roman"/>
          <w:b/>
          <w:bCs/>
          <w:lang w:eastAsia="pt-BR"/>
        </w:rPr>
        <w:t>de forma suave</w:t>
      </w:r>
      <w:r w:rsidRPr="00521955">
        <w:rPr>
          <w:rFonts w:ascii="Times New Roman" w:eastAsia="Times New Roman" w:hAnsi="Times New Roman" w:cs="Times New Roman"/>
          <w:lang w:eastAsia="pt-BR"/>
        </w:rPr>
        <w:t>, ao invés de instantaneamente.</w:t>
      </w:r>
    </w:p>
    <w:p w14:paraId="080CFB71" w14:textId="77777777" w:rsidR="00086455" w:rsidRPr="00521955" w:rsidRDefault="00086455" w:rsidP="00086455">
      <w:pPr>
        <w:pStyle w:val="PargrafodaLista"/>
        <w:numPr>
          <w:ilvl w:val="0"/>
          <w:numId w:val="30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transition-property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Qual propriedade CSS será animada</w:t>
      </w:r>
    </w:p>
    <w:p w14:paraId="7516DAAA" w14:textId="77777777" w:rsidR="00086455" w:rsidRPr="00521955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transition-duration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Quanto tempo dura a transição</w:t>
      </w:r>
    </w:p>
    <w:p w14:paraId="08CFA9F1" w14:textId="77777777" w:rsidR="00086455" w:rsidRPr="00521955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transition-delay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Tempo de espera antes de começar</w:t>
      </w:r>
    </w:p>
    <w:p w14:paraId="21B73188" w14:textId="77777777" w:rsidR="00086455" w:rsidRPr="00082810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21955">
        <w:rPr>
          <w:rFonts w:ascii="Times New Roman" w:eastAsia="Times New Roman" w:hAnsi="Times New Roman" w:cs="Times New Roman"/>
          <w:color w:val="007BB8"/>
          <w:lang w:eastAsia="pt-BR"/>
        </w:rPr>
        <w:t>transition (shorthand)</w:t>
      </w:r>
      <w:r>
        <w:rPr>
          <w:rFonts w:ascii="Times New Roman" w:eastAsia="Times New Roman" w:hAnsi="Times New Roman" w:cs="Times New Roman"/>
          <w:color w:val="007BB8"/>
          <w:lang w:eastAsia="pt-BR"/>
        </w:rPr>
        <w:t xml:space="preserve">: </w:t>
      </w:r>
      <w:r w:rsidRPr="00521955">
        <w:rPr>
          <w:rFonts w:ascii="Times New Roman" w:eastAsia="Times New Roman" w:hAnsi="Times New Roman" w:cs="Times New Roman"/>
          <w:lang w:eastAsia="pt-BR"/>
        </w:rPr>
        <w:t>Atalho para juntar todas as propriedades</w:t>
      </w:r>
    </w:p>
    <w:p w14:paraId="0BF403FA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Observação: As opções da tabela abaixo aparecem para todos os tipos de transição listados acima</w:t>
      </w:r>
    </w:p>
    <w:p w14:paraId="2B4951EF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69504" behindDoc="1" locked="0" layoutInCell="1" allowOverlap="1" wp14:anchorId="7D111384" wp14:editId="4B4EA132">
            <wp:simplePos x="0" y="0"/>
            <wp:positionH relativeFrom="page">
              <wp:posOffset>209550</wp:posOffset>
            </wp:positionH>
            <wp:positionV relativeFrom="paragraph">
              <wp:posOffset>173355</wp:posOffset>
            </wp:positionV>
            <wp:extent cx="1456292" cy="1074420"/>
            <wp:effectExtent l="0" t="0" r="0" b="0"/>
            <wp:wrapNone/>
            <wp:docPr id="100627709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6277098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56292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0ms / 0s – </w:t>
      </w:r>
      <w:r w:rsidRPr="00096032">
        <w:rPr>
          <w:rFonts w:ascii="Times New Roman" w:eastAsia="Times New Roman" w:hAnsi="Times New Roman" w:cs="Times New Roman"/>
          <w:lang w:eastAsia="pt-BR"/>
        </w:rPr>
        <w:t>Sem atraso na transição</w:t>
      </w:r>
    </w:p>
    <w:p w14:paraId="36D8F592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calc() – </w:t>
      </w:r>
      <w:r w:rsidRPr="00096032">
        <w:rPr>
          <w:rFonts w:ascii="Times New Roman" w:eastAsia="Times New Roman" w:hAnsi="Times New Roman" w:cs="Times New Roman"/>
          <w:lang w:eastAsia="pt-BR"/>
        </w:rPr>
        <w:t>Permite calcular o tempo dinamicamente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Pr="00096032">
        <w:rPr>
          <w:rFonts w:ascii="Times New Roman" w:eastAsia="Times New Roman" w:hAnsi="Times New Roman" w:cs="Times New Roman"/>
          <w:lang w:eastAsia="pt-BR"/>
        </w:rPr>
        <w:t>Ex: calc(2s + 1s)</w:t>
      </w:r>
    </w:p>
    <w:p w14:paraId="3C51C146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inherit – </w:t>
      </w:r>
      <w:r w:rsidRPr="00096032">
        <w:rPr>
          <w:rFonts w:ascii="Times New Roman" w:eastAsia="Times New Roman" w:hAnsi="Times New Roman" w:cs="Times New Roman"/>
          <w:lang w:eastAsia="pt-BR"/>
        </w:rPr>
        <w:t>Herda o valor do elemento pai</w:t>
      </w:r>
    </w:p>
    <w:p w14:paraId="27706F1A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initial – </w:t>
      </w:r>
      <w:r w:rsidRPr="00096032">
        <w:rPr>
          <w:rFonts w:ascii="Times New Roman" w:eastAsia="Times New Roman" w:hAnsi="Times New Roman" w:cs="Times New Roman"/>
          <w:lang w:eastAsia="pt-BR"/>
        </w:rPr>
        <w:t>Volta ao valor padrão do CSS (que é 0s)</w:t>
      </w:r>
    </w:p>
    <w:p w14:paraId="1F62F5AA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color w:val="ED0000"/>
          <w:lang w:eastAsia="pt-BR"/>
        </w:rPr>
      </w:pP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unset – </w:t>
      </w:r>
      <w:r w:rsidRPr="00096032">
        <w:rPr>
          <w:rFonts w:ascii="Times New Roman" w:eastAsia="Times New Roman" w:hAnsi="Times New Roman" w:cs="Times New Roman"/>
          <w:lang w:eastAsia="pt-BR"/>
        </w:rPr>
        <w:t>Remove valor: herda se possível, ou usa padrão (0s)</w:t>
      </w:r>
    </w:p>
    <w:p w14:paraId="32773D98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ED0000"/>
          <w:lang w:eastAsia="pt-BR"/>
        </w:rPr>
        <w:t xml:space="preserve">var() – </w:t>
      </w:r>
      <w:r w:rsidRPr="00096032">
        <w:rPr>
          <w:rFonts w:ascii="Times New Roman" w:eastAsia="Times New Roman" w:hAnsi="Times New Roman" w:cs="Times New Roman"/>
          <w:lang w:eastAsia="pt-BR"/>
        </w:rPr>
        <w:t>Usa uma variável CSS</w:t>
      </w:r>
    </w:p>
    <w:p w14:paraId="6BB0F191" w14:textId="77777777" w:rsidR="00086455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349D34C0" w14:textId="77777777" w:rsidR="007C79FB" w:rsidRPr="00096032" w:rsidRDefault="007C79FB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</w:p>
    <w:p w14:paraId="7E303C56" w14:textId="77777777" w:rsidR="00086455" w:rsidRPr="00082810" w:rsidRDefault="00086455" w:rsidP="00086455">
      <w:p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r w:rsidRPr="00082810">
        <w:rPr>
          <w:rFonts w:ascii="Times New Roman" w:eastAsia="Times New Roman" w:hAnsi="Times New Roman" w:cs="Times New Roman"/>
          <w:color w:val="007BB8"/>
          <w:lang w:eastAsia="pt-BR"/>
        </w:rPr>
        <w:t xml:space="preserve">transition-timing-function: </w:t>
      </w:r>
      <w:r w:rsidRPr="00082810">
        <w:rPr>
          <w:rFonts w:ascii="Times New Roman" w:eastAsia="Times New Roman" w:hAnsi="Times New Roman" w:cs="Times New Roman"/>
          <w:lang w:eastAsia="pt-BR"/>
        </w:rPr>
        <w:t>Ritmo da transição</w:t>
      </w:r>
    </w:p>
    <w:p w14:paraId="1B87A867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after="0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linear – Velocidade constante</w:t>
      </w:r>
    </w:p>
    <w:p w14:paraId="3E544651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 – Devagar → rápido → devagar</w:t>
      </w:r>
    </w:p>
    <w:p w14:paraId="421A7588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ease-in – Começa devagar</w:t>
      </w:r>
    </w:p>
    <w:p w14:paraId="0C1BAFA9" w14:textId="77777777" w:rsidR="00086455" w:rsidRPr="00096032" w:rsidRDefault="00086455" w:rsidP="00086455">
      <w:pPr>
        <w:pStyle w:val="PargrafodaLista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ease-out – Termina devagar</w:t>
      </w:r>
    </w:p>
    <w:p w14:paraId="1D2EA44A" w14:textId="7F1E05B0" w:rsidR="00086455" w:rsidRPr="00096032" w:rsidRDefault="00086455" w:rsidP="00086455">
      <w:pPr>
        <w:pStyle w:val="PargrafodaLista"/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096032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ease-in-out – Começa e termina devagar</w:t>
      </w:r>
    </w:p>
    <w:p w14:paraId="21615FB6" w14:textId="77777777" w:rsidR="00086455" w:rsidRDefault="00086455" w:rsidP="00086455">
      <w:pPr>
        <w:spacing w:before="100" w:beforeAutospacing="1" w:after="0" w:line="240" w:lineRule="auto"/>
        <w:rPr>
          <w:rFonts w:eastAsia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>Animation:</w:t>
      </w:r>
      <w:r>
        <w:rPr>
          <w:rFonts w:eastAsia="Times New Roman"/>
          <w:color w:val="007BB8"/>
          <w:lang w:eastAsia="pt-BR"/>
        </w:rPr>
        <w:t xml:space="preserve"> </w:t>
      </w:r>
      <w:r w:rsidRPr="00096032">
        <w:rPr>
          <w:rFonts w:eastAsia="Times New Roman"/>
          <w:lang w:eastAsia="pt-BR"/>
        </w:rPr>
        <w:t>Atalho que combina várias propriedades</w:t>
      </w:r>
    </w:p>
    <w:p w14:paraId="1B00E311" w14:textId="69A5A0B5" w:rsidR="001F0448" w:rsidRPr="001F0448" w:rsidRDefault="001F0448" w:rsidP="001F0448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animation-name – </w:t>
      </w:r>
      <w:r w:rsidRPr="00096032">
        <w:rPr>
          <w:rFonts w:ascii="Times New Roman" w:eastAsia="Times New Roman" w:hAnsi="Times New Roman" w:cs="Times New Roman"/>
          <w:lang w:eastAsia="pt-BR"/>
        </w:rPr>
        <w:t>Nome da animação criada com @keyframes</w:t>
      </w:r>
    </w:p>
    <w:p w14:paraId="61890123" w14:textId="77777777" w:rsidR="00086455" w:rsidRPr="001F0448" w:rsidRDefault="00086455" w:rsidP="00086455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color w:val="007BB8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animation-duration </w:t>
      </w:r>
      <w:r w:rsidRPr="00096032">
        <w:rPr>
          <w:rFonts w:ascii="Times New Roman" w:eastAsia="Times New Roman" w:hAnsi="Times New Roman" w:cs="Times New Roman"/>
          <w:lang w:eastAsia="pt-BR"/>
        </w:rPr>
        <w:t>– Tempo de duração (ex: 2s)</w:t>
      </w:r>
    </w:p>
    <w:p w14:paraId="4B5751F3" w14:textId="718F9056" w:rsidR="001F0448" w:rsidRPr="001F0448" w:rsidRDefault="001F0448" w:rsidP="001F0448">
      <w:pPr>
        <w:pStyle w:val="PargrafodaLista"/>
        <w:numPr>
          <w:ilvl w:val="0"/>
          <w:numId w:val="3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animation-timing-function – </w:t>
      </w:r>
      <w:r w:rsidRPr="00096032">
        <w:rPr>
          <w:rFonts w:ascii="Times New Roman" w:eastAsia="Times New Roman" w:hAnsi="Times New Roman" w:cs="Times New Roman"/>
          <w:lang w:eastAsia="pt-BR"/>
        </w:rPr>
        <w:t>Define o ritmo (ex: ease, linear)</w:t>
      </w:r>
    </w:p>
    <w:p w14:paraId="1E988074" w14:textId="77777777" w:rsidR="00086455" w:rsidRPr="00096032" w:rsidRDefault="00086455" w:rsidP="00086455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animation-delay – </w:t>
      </w:r>
      <w:r w:rsidRPr="00096032">
        <w:rPr>
          <w:rFonts w:ascii="Times New Roman" w:eastAsia="Times New Roman" w:hAnsi="Times New Roman" w:cs="Times New Roman"/>
          <w:lang w:eastAsia="pt-BR"/>
        </w:rPr>
        <w:t>Tempo de espera antes de iniciar</w:t>
      </w:r>
    </w:p>
    <w:p w14:paraId="5B84947E" w14:textId="77777777" w:rsidR="00086455" w:rsidRDefault="00086455" w:rsidP="00086455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animation-iteration-count </w:t>
      </w:r>
      <w:r w:rsidRPr="00096032">
        <w:rPr>
          <w:rFonts w:ascii="Times New Roman" w:eastAsia="Times New Roman" w:hAnsi="Times New Roman" w:cs="Times New Roman"/>
          <w:lang w:eastAsia="pt-BR"/>
        </w:rPr>
        <w:t>– Quantas vezes repete (ex: infinite, 2)</w:t>
      </w:r>
    </w:p>
    <w:p w14:paraId="61313A51" w14:textId="240CE256" w:rsidR="001F0448" w:rsidRPr="001F0448" w:rsidRDefault="001F0448" w:rsidP="001F0448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animation-direction – </w:t>
      </w:r>
      <w:r w:rsidRPr="00096032">
        <w:rPr>
          <w:rFonts w:ascii="Times New Roman" w:eastAsia="Times New Roman" w:hAnsi="Times New Roman" w:cs="Times New Roman"/>
          <w:lang w:eastAsia="pt-BR"/>
        </w:rPr>
        <w:t>Sentido da animação (ex: normal, reverse)</w:t>
      </w:r>
    </w:p>
    <w:p w14:paraId="08418204" w14:textId="77777777" w:rsidR="00086455" w:rsidRPr="00096032" w:rsidRDefault="00086455" w:rsidP="00086455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animation-fill-mode – </w:t>
      </w:r>
      <w:r w:rsidRPr="00096032">
        <w:rPr>
          <w:rFonts w:ascii="Times New Roman" w:eastAsia="Times New Roman" w:hAnsi="Times New Roman" w:cs="Times New Roman"/>
          <w:lang w:eastAsia="pt-BR"/>
        </w:rPr>
        <w:t>Mantém o estilo no início/fim (ex: forwards)</w:t>
      </w:r>
    </w:p>
    <w:p w14:paraId="3C68E4A5" w14:textId="77777777" w:rsidR="00086455" w:rsidRPr="00096032" w:rsidRDefault="00086455" w:rsidP="00086455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animation-play-state – </w:t>
      </w:r>
      <w:r w:rsidRPr="00096032">
        <w:rPr>
          <w:rFonts w:ascii="Times New Roman" w:eastAsia="Times New Roman" w:hAnsi="Times New Roman" w:cs="Times New Roman"/>
          <w:lang w:eastAsia="pt-BR"/>
        </w:rPr>
        <w:t>Pausa ou continua (ex: paused, running)</w:t>
      </w:r>
    </w:p>
    <w:p w14:paraId="1F186828" w14:textId="77777777" w:rsidR="00086455" w:rsidRPr="00096032" w:rsidRDefault="00086455" w:rsidP="00086455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animation-composition – </w:t>
      </w:r>
      <w:r w:rsidRPr="00096032">
        <w:rPr>
          <w:rFonts w:ascii="Times New Roman" w:eastAsia="Times New Roman" w:hAnsi="Times New Roman" w:cs="Times New Roman"/>
          <w:lang w:eastAsia="pt-BR"/>
        </w:rPr>
        <w:t>Como animações se combinam (pouco usada)</w:t>
      </w:r>
    </w:p>
    <w:p w14:paraId="066094AF" w14:textId="77777777" w:rsidR="00086455" w:rsidRPr="00096032" w:rsidRDefault="00086455" w:rsidP="00086455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color w:val="007BB8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animation-range – </w:t>
      </w:r>
      <w:r w:rsidRPr="00096032">
        <w:rPr>
          <w:rFonts w:ascii="Times New Roman" w:eastAsia="Times New Roman" w:hAnsi="Times New Roman" w:cs="Times New Roman"/>
          <w:lang w:eastAsia="pt-BR"/>
        </w:rPr>
        <w:t>Intervalo de tempo da animação (ainda experimental)</w:t>
      </w:r>
    </w:p>
    <w:p w14:paraId="4234C25C" w14:textId="77777777" w:rsidR="00086455" w:rsidRDefault="00086455" w:rsidP="00086455">
      <w:pPr>
        <w:pStyle w:val="PargrafodaLista"/>
        <w:numPr>
          <w:ilvl w:val="0"/>
          <w:numId w:val="32"/>
        </w:numPr>
        <w:rPr>
          <w:rFonts w:ascii="Times New Roman" w:eastAsia="Times New Roman" w:hAnsi="Times New Roman" w:cs="Times New Roman"/>
          <w:lang w:eastAsia="pt-BR"/>
        </w:rPr>
      </w:pPr>
      <w:r w:rsidRPr="00096032">
        <w:rPr>
          <w:rFonts w:ascii="Times New Roman" w:eastAsia="Times New Roman" w:hAnsi="Times New Roman" w:cs="Times New Roman"/>
          <w:color w:val="007BB8"/>
          <w:lang w:eastAsia="pt-BR"/>
        </w:rPr>
        <w:t xml:space="preserve">animation-range-end – </w:t>
      </w:r>
      <w:r w:rsidRPr="00096032">
        <w:rPr>
          <w:rFonts w:ascii="Times New Roman" w:eastAsia="Times New Roman" w:hAnsi="Times New Roman" w:cs="Times New Roman"/>
          <w:lang w:eastAsia="pt-BR"/>
        </w:rPr>
        <w:t>Define o fim do intervalo (experimental)</w:t>
      </w:r>
    </w:p>
    <w:p w14:paraId="4688292A" w14:textId="77777777" w:rsidR="003D2624" w:rsidRPr="00096032" w:rsidRDefault="003D2624" w:rsidP="003D2624">
      <w:pPr>
        <w:pStyle w:val="PargrafodaLista"/>
        <w:ind w:left="1440"/>
        <w:rPr>
          <w:rFonts w:ascii="Times New Roman" w:eastAsia="Times New Roman" w:hAnsi="Times New Roman" w:cs="Times New Roman"/>
          <w:lang w:eastAsia="pt-BR"/>
        </w:rPr>
      </w:pPr>
    </w:p>
    <w:p w14:paraId="580DB5AF" w14:textId="5BFF28C8" w:rsidR="003D2624" w:rsidRPr="003D2624" w:rsidRDefault="003D2624" w:rsidP="003D2624">
      <w:pPr>
        <w:pStyle w:val="PargrafodaLista"/>
        <w:jc w:val="center"/>
        <w:rPr>
          <w:b/>
          <w:bCs/>
          <w:color w:val="FF0000"/>
        </w:rPr>
      </w:pPr>
      <w:r w:rsidRPr="003D2624">
        <w:rPr>
          <w:b/>
          <w:bCs/>
        </w:rPr>
        <w:t xml:space="preserve">A ordem correta dos valores no </w:t>
      </w:r>
      <w:r w:rsidRPr="003D2624">
        <w:rPr>
          <w:b/>
          <w:bCs/>
          <w:color w:val="FF0000"/>
        </w:rPr>
        <w:t xml:space="preserve">shorthand </w:t>
      </w:r>
      <w:r w:rsidRPr="003D2624">
        <w:rPr>
          <w:b/>
          <w:bCs/>
        </w:rPr>
        <w:t>animation</w:t>
      </w:r>
    </w:p>
    <w:p w14:paraId="5EF735A5" w14:textId="6AE943C7" w:rsidR="003D2624" w:rsidRDefault="003D2624" w:rsidP="001F0448">
      <w:pPr>
        <w:pStyle w:val="PargrafodaLista"/>
        <w:jc w:val="center"/>
      </w:pPr>
      <w:r>
        <w:rPr>
          <w:noProof/>
        </w:rPr>
        <w:lastRenderedPageBreak/>
        <w:drawing>
          <wp:inline distT="0" distB="0" distL="0" distR="0" wp14:anchorId="78D8E912" wp14:editId="34724FCD">
            <wp:extent cx="4343400" cy="752475"/>
            <wp:effectExtent l="0" t="0" r="0" b="9525"/>
            <wp:docPr id="28234866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234866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75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112FF" w14:textId="37F8CDAD" w:rsidR="00086455" w:rsidRPr="00086455" w:rsidRDefault="007C79FB" w:rsidP="00086455">
      <w:pPr>
        <w:pStyle w:val="PargrafodaLista"/>
      </w:pPr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71552" behindDoc="0" locked="0" layoutInCell="1" allowOverlap="1" wp14:anchorId="60DA8F28" wp14:editId="228AD78E">
                <wp:simplePos x="0" y="0"/>
                <wp:positionH relativeFrom="margin">
                  <wp:posOffset>1596391</wp:posOffset>
                </wp:positionH>
                <wp:positionV relativeFrom="paragraph">
                  <wp:posOffset>321310</wp:posOffset>
                </wp:positionV>
                <wp:extent cx="2076450" cy="447675"/>
                <wp:effectExtent l="0" t="0" r="19050" b="28575"/>
                <wp:wrapNone/>
                <wp:docPr id="2098663906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076450" cy="447675"/>
                          <a:chOff x="0" y="0"/>
                          <a:chExt cx="1771650" cy="447675"/>
                        </a:xfrm>
                      </wpg:grpSpPr>
                      <wps:wsp>
                        <wps:cNvPr id="1960695163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04690689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398AC15C" w14:textId="6F8989D3" w:rsidR="007C79FB" w:rsidRPr="00C50EFD" w:rsidRDefault="007C79FB" w:rsidP="007C79FB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r w:rsidR="00B5508F">
                                <w:rPr>
                                  <w:b/>
                                  <w:bCs/>
                                </w:rPr>
                                <w:t>5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 w:rsidR="00B5508F">
                                <w:rPr>
                                  <w:b/>
                                  <w:bCs/>
                                </w:rPr>
                                <w:t>INTERAÇÃO E ESTADO</w:t>
                              </w:r>
                            </w:p>
                            <w:p w14:paraId="1B28A67D" w14:textId="77777777" w:rsidR="007C79FB" w:rsidRDefault="007C79FB" w:rsidP="007C79FB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60DA8F28" id="_x0000_s1038" style="position:absolute;left:0;text-align:left;margin-left:125.7pt;margin-top:25.3pt;width:163.5pt;height:35.25pt;z-index:251671552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">
                <v:shape id="Seta: Pentágono 1" o:spid="_x0000_s1039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" fillcolor="#4472c4 [3204]" strokecolor="#09101d [484]" strokeweight="1pt"/>
                <v:shape id="Caixa de Texto 3" o:spid="_x0000_s1040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" filled="f" stroked="f" strokeweight=".5pt">
                  <v:textbox>
                    <w:txbxContent>
                      <w:p w14:paraId="398AC15C" w14:textId="6F8989D3" w:rsidR="007C79FB" w:rsidRPr="00C50EFD" w:rsidRDefault="007C79FB" w:rsidP="007C79FB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r w:rsidR="00B5508F">
                          <w:rPr>
                            <w:b/>
                            <w:bCs/>
                          </w:rPr>
                          <w:t>5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 w:rsidR="00B5508F">
                          <w:rPr>
                            <w:b/>
                            <w:bCs/>
                          </w:rPr>
                          <w:t>INTERAÇÃO E ESTADO</w:t>
                        </w:r>
                      </w:p>
                      <w:p w14:paraId="1B28A67D" w14:textId="77777777" w:rsidR="007C79FB" w:rsidRDefault="007C79FB" w:rsidP="007C79FB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7BC2404" w14:textId="573C47BD" w:rsidR="00086455" w:rsidRDefault="00086455"/>
    <w:p w14:paraId="6117D5E7" w14:textId="77777777" w:rsidR="00A01FC6" w:rsidRDefault="00A01FC6"/>
    <w:p w14:paraId="33DD851D" w14:textId="650E583A" w:rsidR="00A01FC6" w:rsidRPr="00A01FC6" w:rsidRDefault="00A01FC6" w:rsidP="003864BC">
      <w:pPr>
        <w:pStyle w:val="PargrafodaLista"/>
        <w:numPr>
          <w:ilvl w:val="0"/>
          <w:numId w:val="36"/>
        </w:numPr>
        <w:spacing w:after="0"/>
      </w:pPr>
      <w:r w:rsidRPr="00A01FC6">
        <w:t>USANDO O ID COM CSS</w:t>
      </w:r>
    </w:p>
    <w:p w14:paraId="38BC1697" w14:textId="77777777" w:rsidR="00A677DF" w:rsidRDefault="00A677DF" w:rsidP="003864BC">
      <w:pPr>
        <w:spacing w:after="0"/>
        <w:rPr>
          <w:rFonts w:eastAsia="Times New Roman"/>
          <w:lang w:eastAsia="pt-BR"/>
        </w:rPr>
      </w:pPr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Id: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225991">
        <w:rPr>
          <w:rFonts w:eastAsia="Times New Roman"/>
          <w:lang w:eastAsia="pt-BR"/>
        </w:rPr>
        <w:t xml:space="preserve"> um identificador único que você dá a um elemento HTML para poder estilizar ou manipular ele individualmente com CSS ou JavaScript.</w:t>
      </w:r>
    </w:p>
    <w:p w14:paraId="22BB82E3" w14:textId="77777777" w:rsidR="00A677DF" w:rsidRPr="00225991" w:rsidRDefault="00A677DF" w:rsidP="00EF3EAA">
      <w:pPr>
        <w:pStyle w:val="PargrafodaLista"/>
        <w:numPr>
          <w:ilvl w:val="0"/>
          <w:numId w:val="4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 xml:space="preserve">Um </w:t>
      </w:r>
      <w:r w:rsidRPr="00225991">
        <w:rPr>
          <w:rFonts w:eastAsia="Times New Roman"/>
          <w:b/>
          <w:bCs/>
          <w:color w:val="004F88"/>
          <w:lang w:eastAsia="pt-BR"/>
        </w:rPr>
        <w:t xml:space="preserve">ID </w:t>
      </w:r>
      <w:r w:rsidRPr="00225991">
        <w:rPr>
          <w:rFonts w:eastAsia="Times New Roman"/>
          <w:lang w:eastAsia="pt-BR"/>
        </w:rPr>
        <w:t>deve ser único na página — não repita o mesmo ID em vários elementos!</w:t>
      </w:r>
    </w:p>
    <w:p w14:paraId="0E9904C0" w14:textId="77777777" w:rsidR="00A677DF" w:rsidRPr="00225991" w:rsidRDefault="00A677DF" w:rsidP="00EF3EAA">
      <w:pPr>
        <w:pStyle w:val="PargrafodaLista"/>
        <w:numPr>
          <w:ilvl w:val="0"/>
          <w:numId w:val="4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Serve para destacar ou tratar um único item.</w:t>
      </w:r>
    </w:p>
    <w:p w14:paraId="0D6242A8" w14:textId="281636E7" w:rsidR="00A677DF" w:rsidRPr="003864BC" w:rsidRDefault="00A677DF" w:rsidP="00A677DF">
      <w:pPr>
        <w:pStyle w:val="PargrafodaLista"/>
        <w:numPr>
          <w:ilvl w:val="0"/>
          <w:numId w:val="42"/>
        </w:numPr>
        <w:spacing w:after="0"/>
        <w:rPr>
          <w:rFonts w:eastAsia="Times New Roman"/>
          <w:lang w:eastAsia="pt-BR"/>
        </w:rPr>
      </w:pPr>
      <w:r w:rsidRPr="00225991">
        <w:rPr>
          <w:rFonts w:eastAsia="Times New Roman"/>
          <w:lang w:eastAsia="pt-BR"/>
        </w:rPr>
        <w:t>Ideal para coisas específicas (ex: #menu-principal, #banner, #botao-login).</w:t>
      </w:r>
    </w:p>
    <w:p w14:paraId="0DA3E034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HTML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225991">
        <w:rPr>
          <w:rFonts w:eastAsia="Times New Roman"/>
          <w:b/>
          <w:bCs/>
          <w:color w:val="004F88"/>
          <w:lang w:eastAsia="pt-BR"/>
        </w:rPr>
        <w:t>id=</w:t>
      </w:r>
      <w:r>
        <w:rPr>
          <w:rFonts w:eastAsia="Times New Roman"/>
          <w:b/>
          <w:bCs/>
          <w:color w:val="004F88"/>
          <w:lang w:eastAsia="pt-BR"/>
        </w:rPr>
        <w:t xml:space="preserve"> </w:t>
      </w:r>
      <w:r w:rsidRPr="00225991">
        <w:rPr>
          <w:rFonts w:eastAsia="Times New Roman"/>
          <w:b/>
          <w:bCs/>
          <w:color w:val="004F88"/>
          <w:lang w:eastAsia="pt-BR"/>
        </w:rPr>
        <w:t>" "</w:t>
      </w:r>
    </w:p>
    <w:p w14:paraId="62DCF511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</w:rPr>
        <w:drawing>
          <wp:anchor distT="0" distB="0" distL="114300" distR="114300" simplePos="0" relativeHeight="251674624" behindDoc="1" locked="0" layoutInCell="1" allowOverlap="1" wp14:anchorId="7BA875E8" wp14:editId="0A3097F2">
            <wp:simplePos x="0" y="0"/>
            <wp:positionH relativeFrom="column">
              <wp:posOffset>-3810</wp:posOffset>
            </wp:positionH>
            <wp:positionV relativeFrom="paragraph">
              <wp:posOffset>3810</wp:posOffset>
            </wp:positionV>
            <wp:extent cx="3133725" cy="847725"/>
            <wp:effectExtent l="0" t="0" r="9525" b="9525"/>
            <wp:wrapNone/>
            <wp:docPr id="1200286947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286947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33725" cy="8477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1B286A2" w14:textId="77777777" w:rsidR="00A677DF" w:rsidRPr="00225991" w:rsidRDefault="00A677DF" w:rsidP="00A677DF">
      <w:pPr>
        <w:spacing w:after="0"/>
        <w:rPr>
          <w:rFonts w:eastAsia="Times New Roman"/>
          <w:lang w:eastAsia="pt-BR"/>
        </w:rPr>
      </w:pPr>
    </w:p>
    <w:p w14:paraId="48E3DF8D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903F0D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73C943F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A100AAE" w14:textId="77777777" w:rsidR="00A677DF" w:rsidRPr="00744A41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ascii="Times New Roman" w:eastAsia="Times New Roman" w:hAnsi="Times New Roman" w:cs="Times New Roman"/>
          <w:lang w:eastAsia="pt-BR"/>
        </w:rPr>
        <w:t>No CSS v</w:t>
      </w:r>
      <w:r w:rsidRPr="00225991">
        <w:rPr>
          <w:rFonts w:ascii="Times New Roman" w:eastAsia="Times New Roman" w:hAnsi="Times New Roman" w:cs="Times New Roman"/>
          <w:lang w:eastAsia="pt-BR"/>
        </w:rPr>
        <w:t>ocê usa o atributo id assim</w:t>
      </w:r>
      <w:r>
        <w:rPr>
          <w:rFonts w:ascii="Times New Roman" w:eastAsia="Times New Roman" w:hAnsi="Times New Roman" w:cs="Times New Roman"/>
          <w:lang w:eastAsia="pt-BR"/>
        </w:rPr>
        <w:t xml:space="preserve">: </w:t>
      </w:r>
      <w:r w:rsidRPr="00744A41">
        <w:rPr>
          <w:rFonts w:eastAsia="Times New Roman"/>
          <w:b/>
          <w:bCs/>
          <w:color w:val="004F88"/>
          <w:lang w:eastAsia="pt-BR"/>
        </w:rPr>
        <w:t>#caixa {</w:t>
      </w:r>
      <w:r>
        <w:rPr>
          <w:rFonts w:eastAsia="Times New Roman"/>
          <w:b/>
          <w:bCs/>
          <w:color w:val="004F88"/>
          <w:lang w:eastAsia="pt-BR"/>
        </w:rPr>
        <w:t>}</w:t>
      </w:r>
    </w:p>
    <w:p w14:paraId="64768E39" w14:textId="77777777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</w:rPr>
        <w:drawing>
          <wp:anchor distT="0" distB="0" distL="114300" distR="114300" simplePos="0" relativeHeight="251673600" behindDoc="1" locked="0" layoutInCell="1" allowOverlap="1" wp14:anchorId="5478694F" wp14:editId="437C14A3">
            <wp:simplePos x="0" y="0"/>
            <wp:positionH relativeFrom="margin">
              <wp:align>left</wp:align>
            </wp:positionH>
            <wp:positionV relativeFrom="paragraph">
              <wp:posOffset>26035</wp:posOffset>
            </wp:positionV>
            <wp:extent cx="2752725" cy="1571625"/>
            <wp:effectExtent l="0" t="0" r="9525" b="9525"/>
            <wp:wrapNone/>
            <wp:docPr id="94155380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155380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272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33B18D1" w14:textId="77777777" w:rsidR="00A677DF" w:rsidRPr="005027D5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D33EA48" w14:textId="77777777" w:rsidR="00A677DF" w:rsidRPr="005D5CD1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BAFBCA0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2FE41254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BACCE04" w14:textId="77777777" w:rsidR="00EF3EAA" w:rsidRDefault="00EF3EAA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6E75AB31" w14:textId="77777777" w:rsidR="00A677DF" w:rsidRDefault="00A677DF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057E58A" w14:textId="77777777" w:rsidR="003864BC" w:rsidRDefault="003864BC" w:rsidP="00A677DF">
      <w:pPr>
        <w:spacing w:after="0"/>
        <w:rPr>
          <w:rFonts w:ascii="Times New Roman" w:eastAsia="Times New Roman" w:hAnsi="Times New Roman" w:cs="Times New Roman"/>
          <w:color w:val="FF0000"/>
          <w:lang w:eastAsia="pt-BR"/>
        </w:rPr>
      </w:pPr>
    </w:p>
    <w:p w14:paraId="33355FB4" w14:textId="77777777" w:rsidR="00A677DF" w:rsidRPr="00744A41" w:rsidRDefault="00A677DF" w:rsidP="00A677DF">
      <w:pPr>
        <w:spacing w:after="0"/>
        <w:rPr>
          <w:rFonts w:eastAsia="Times New Roman"/>
          <w:lang w:eastAsia="pt-BR"/>
        </w:rPr>
      </w:pP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class</w:t>
      </w:r>
      <w:r w:rsidRPr="00225991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</w:t>
      </w:r>
      <w:r w:rsidRPr="00225991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>
        <w:rPr>
          <w:rFonts w:eastAsia="Times New Roman"/>
          <w:lang w:eastAsia="pt-BR"/>
        </w:rPr>
        <w:t>É</w:t>
      </w:r>
      <w:r w:rsidRPr="00744A41">
        <w:rPr>
          <w:rFonts w:eastAsia="Times New Roman"/>
          <w:lang w:eastAsia="pt-BR"/>
        </w:rPr>
        <w:t xml:space="preserve"> uma maneira de agrupar e aplicar estilos a vários elementos ao mesmo tempo.</w:t>
      </w:r>
      <w:r>
        <w:rPr>
          <w:rFonts w:eastAsia="Times New Roman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 xml:space="preserve">Diferente do </w:t>
      </w:r>
      <w:r w:rsidRPr="00744A41">
        <w:rPr>
          <w:rFonts w:eastAsia="Times New Roman"/>
          <w:b/>
          <w:bCs/>
          <w:color w:val="004F88"/>
          <w:lang w:eastAsia="pt-BR"/>
        </w:rPr>
        <w:t>id</w:t>
      </w:r>
      <w:r w:rsidRPr="00744A41">
        <w:rPr>
          <w:rFonts w:eastAsia="Times New Roman"/>
          <w:lang w:eastAsia="pt-BR"/>
        </w:rPr>
        <w:t>, pode ser repetido em quantos elementos você quiser.</w:t>
      </w:r>
    </w:p>
    <w:p w14:paraId="21A53B42" w14:textId="77777777" w:rsidR="00A677DF" w:rsidRDefault="00A677DF" w:rsidP="00A677DF">
      <w:pPr>
        <w:spacing w:after="0"/>
        <w:rPr>
          <w:rFonts w:eastAsia="Times New Roman"/>
          <w:lang w:eastAsia="pt-BR"/>
        </w:rPr>
      </w:pPr>
    </w:p>
    <w:p w14:paraId="5ADF15A9" w14:textId="77777777" w:rsidR="00A677DF" w:rsidRPr="00744A41" w:rsidRDefault="00A677DF" w:rsidP="00EF3EAA">
      <w:pPr>
        <w:pStyle w:val="PargrafodaLista"/>
        <w:numPr>
          <w:ilvl w:val="0"/>
          <w:numId w:val="4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Pode usar a mesma </w:t>
      </w:r>
      <w:r w:rsidRPr="00744A41">
        <w:rPr>
          <w:rFonts w:eastAsia="Times New Roman"/>
          <w:b/>
          <w:bCs/>
          <w:color w:val="004F88"/>
          <w:lang w:eastAsia="pt-BR"/>
        </w:rPr>
        <w:t>class</w:t>
      </w:r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em vários elementos.</w:t>
      </w:r>
    </w:p>
    <w:p w14:paraId="3B4EE78F" w14:textId="77777777" w:rsidR="00A677DF" w:rsidRPr="00744A41" w:rsidRDefault="00A677DF" w:rsidP="00EF3EAA">
      <w:pPr>
        <w:pStyle w:val="PargrafodaLista"/>
        <w:numPr>
          <w:ilvl w:val="0"/>
          <w:numId w:val="4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 xml:space="preserve">Um elemento pode ter várias </w:t>
      </w:r>
      <w:r w:rsidRPr="00744A41">
        <w:rPr>
          <w:rFonts w:eastAsia="Times New Roman"/>
          <w:b/>
          <w:bCs/>
          <w:color w:val="004F88"/>
          <w:lang w:eastAsia="pt-BR"/>
        </w:rPr>
        <w:t>classes</w:t>
      </w:r>
      <w:r w:rsidRPr="00744A41">
        <w:rPr>
          <w:rFonts w:eastAsia="Times New Roman"/>
          <w:color w:val="004F88"/>
          <w:lang w:eastAsia="pt-BR"/>
        </w:rPr>
        <w:t xml:space="preserve"> </w:t>
      </w:r>
      <w:r w:rsidRPr="00744A41">
        <w:rPr>
          <w:rFonts w:eastAsia="Times New Roman"/>
          <w:lang w:eastAsia="pt-BR"/>
        </w:rPr>
        <w:t>ao mesmo tempo, separadas por espaço</w:t>
      </w:r>
      <w:r>
        <w:rPr>
          <w:rFonts w:eastAsia="Times New Roman"/>
          <w:lang w:eastAsia="pt-BR"/>
        </w:rPr>
        <w:t>.</w:t>
      </w:r>
    </w:p>
    <w:p w14:paraId="38B29507" w14:textId="25942829" w:rsidR="00A677DF" w:rsidRPr="003864BC" w:rsidRDefault="00A677DF" w:rsidP="00A677DF">
      <w:pPr>
        <w:pStyle w:val="PargrafodaLista"/>
        <w:numPr>
          <w:ilvl w:val="0"/>
          <w:numId w:val="42"/>
        </w:numPr>
        <w:spacing w:after="0"/>
        <w:rPr>
          <w:rFonts w:eastAsia="Times New Roman"/>
          <w:lang w:eastAsia="pt-BR"/>
        </w:rPr>
      </w:pPr>
      <w:r w:rsidRPr="00744A41">
        <w:rPr>
          <w:rFonts w:eastAsia="Times New Roman"/>
          <w:lang w:eastAsia="pt-BR"/>
        </w:rPr>
        <w:t>Serve para criar estilos reaproveitáveis, tipo botões, caixas, textos, etc.</w:t>
      </w:r>
    </w:p>
    <w:p w14:paraId="06812C68" w14:textId="370D9E99" w:rsidR="00A677DF" w:rsidRPr="003864BC" w:rsidRDefault="00A677DF" w:rsidP="003864BC">
      <w:pPr>
        <w:pStyle w:val="PargrafodaLista"/>
        <w:numPr>
          <w:ilvl w:val="0"/>
          <w:numId w:val="44"/>
        </w:numPr>
        <w:spacing w:after="0"/>
        <w:rPr>
          <w:rFonts w:eastAsia="Times New Roman"/>
          <w:b/>
          <w:bCs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HTML você usa o atributo assim: </w:t>
      </w:r>
      <w:r w:rsidRPr="003864BC">
        <w:rPr>
          <w:rFonts w:eastAsia="Times New Roman"/>
          <w:b/>
          <w:bCs/>
          <w:lang w:eastAsia="pt-BR"/>
        </w:rPr>
        <w:t>class= " "</w:t>
      </w:r>
    </w:p>
    <w:p w14:paraId="249148EE" w14:textId="6CEDBEE9" w:rsidR="00A677DF" w:rsidRPr="003864BC" w:rsidRDefault="00A677DF" w:rsidP="003864BC">
      <w:pPr>
        <w:pStyle w:val="PargrafodaLista"/>
        <w:numPr>
          <w:ilvl w:val="0"/>
          <w:numId w:val="44"/>
        </w:numPr>
        <w:spacing w:after="0"/>
        <w:rPr>
          <w:rFonts w:eastAsia="Times New Roman"/>
          <w:b/>
          <w:bCs/>
          <w:color w:val="004F88"/>
          <w:lang w:eastAsia="pt-BR"/>
        </w:rPr>
      </w:pPr>
      <w:r w:rsidRPr="003864BC">
        <w:rPr>
          <w:rFonts w:ascii="Times New Roman" w:eastAsia="Times New Roman" w:hAnsi="Times New Roman" w:cs="Times New Roman"/>
          <w:lang w:eastAsia="pt-BR"/>
        </w:rPr>
        <w:t xml:space="preserve">No cCSS você usa o atributo com um ponto “.” + o nome da calss, exemplo: </w:t>
      </w:r>
      <w:r w:rsidRPr="003864BC">
        <w:rPr>
          <w:rFonts w:eastAsia="Times New Roman"/>
          <w:b/>
          <w:bCs/>
          <w:color w:val="004F88"/>
          <w:lang w:eastAsia="pt-BR"/>
        </w:rPr>
        <w:t xml:space="preserve">class= "destaque" </w:t>
      </w:r>
      <w:r w:rsidRPr="003864BC">
        <w:rPr>
          <w:rFonts w:ascii="Times New Roman" w:eastAsia="Times New Roman" w:hAnsi="Times New Roman" w:cs="Times New Roman"/>
          <w:lang w:eastAsia="pt-BR"/>
        </w:rPr>
        <w:t xml:space="preserve">no html, então no CSS vai </w:t>
      </w:r>
      <w:r w:rsidR="00EF3EAA" w:rsidRPr="003864BC">
        <w:rPr>
          <w:rFonts w:ascii="Times New Roman" w:eastAsia="Times New Roman" w:hAnsi="Times New Roman" w:cs="Times New Roman"/>
          <w:lang w:eastAsia="pt-BR"/>
        </w:rPr>
        <w:t>ficar. destaque</w:t>
      </w:r>
    </w:p>
    <w:p w14:paraId="74A7A04F" w14:textId="0EC9C095" w:rsidR="00A677DF" w:rsidRDefault="003864BC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noProof/>
          <w:lang w:eastAsia="pt-BR"/>
        </w:rPr>
        <mc:AlternateContent>
          <mc:Choice Requires="wpg">
            <w:drawing>
              <wp:anchor distT="0" distB="0" distL="114300" distR="114300" simplePos="0" relativeHeight="251677696" behindDoc="1" locked="0" layoutInCell="1" allowOverlap="1" wp14:anchorId="781771C7" wp14:editId="3B829417">
                <wp:simplePos x="0" y="0"/>
                <wp:positionH relativeFrom="column">
                  <wp:posOffset>291465</wp:posOffset>
                </wp:positionH>
                <wp:positionV relativeFrom="paragraph">
                  <wp:posOffset>10160</wp:posOffset>
                </wp:positionV>
                <wp:extent cx="5375275" cy="1161415"/>
                <wp:effectExtent l="0" t="0" r="0" b="635"/>
                <wp:wrapNone/>
                <wp:docPr id="44475562" name="Agrupar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375275" cy="1161415"/>
                          <a:chOff x="0" y="44450"/>
                          <a:chExt cx="5375275" cy="1161415"/>
                        </a:xfrm>
                      </wpg:grpSpPr>
                      <pic:pic xmlns:pic="http://schemas.openxmlformats.org/drawingml/2006/picture">
                        <pic:nvPicPr>
                          <pic:cNvPr id="3258408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304800"/>
                            <a:ext cx="3114675" cy="901065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115991041" name="Imagem 1"/>
                          <pic:cNvPicPr>
                            <a:picLocks noChangeAspect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3895725" y="44450"/>
                            <a:ext cx="1479550" cy="1161415"/>
                          </a:xfrm>
                          <a:prstGeom prst="rect">
                            <a:avLst/>
                          </a:prstGeom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E6A5D1C" id="Agrupar 5" o:spid="_x0000_s1026" style="position:absolute;margin-left:22.95pt;margin-top:.8pt;width:423.25pt;height:91.45pt;z-index:-251638784;mso-height-relative:margin" coordorigin=",444" coordsize="53752,11614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m 1" o:spid="_x0000_s1027" type="#_x0000_t75" style="position:absolute;top:3048;width:31146;height:901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">
                  <v:imagedata r:id="rId15" o:title=""/>
                </v:shape>
                <v:shape id="Imagem 1" o:spid="_x0000_s1028" type="#_x0000_t75" style="position:absolute;left:38957;top:444;width:14795;height:1161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">
                  <v:imagedata r:id="rId16" o:title=""/>
                </v:shape>
              </v:group>
            </w:pict>
          </mc:Fallback>
        </mc:AlternateContent>
      </w:r>
    </w:p>
    <w:p w14:paraId="1033C186" w14:textId="231F104A" w:rsidR="00A677DF" w:rsidRDefault="00A677DF" w:rsidP="00A677DF">
      <w:pPr>
        <w:spacing w:after="0"/>
        <w:rPr>
          <w:rFonts w:eastAsia="Times New Roman"/>
          <w:b/>
          <w:bCs/>
          <w:color w:val="004F88"/>
          <w:lang w:eastAsia="pt-BR"/>
        </w:rPr>
      </w:pPr>
    </w:p>
    <w:p w14:paraId="5DBDEC56" w14:textId="28A3ECF3" w:rsidR="00A677DF" w:rsidRDefault="00EF3EAA" w:rsidP="00EF3EAA">
      <w:pPr>
        <w:tabs>
          <w:tab w:val="left" w:pos="6660"/>
        </w:tabs>
        <w:spacing w:after="0"/>
        <w:rPr>
          <w:rFonts w:eastAsia="Times New Roman"/>
          <w:b/>
          <w:bCs/>
          <w:color w:val="004F88"/>
          <w:lang w:eastAsia="pt-BR"/>
        </w:rPr>
      </w:pPr>
      <w:r>
        <w:rPr>
          <w:rFonts w:eastAsia="Times New Roman"/>
          <w:b/>
          <w:bCs/>
          <w:color w:val="004F88"/>
          <w:lang w:eastAsia="pt-BR"/>
        </w:rPr>
        <w:tab/>
      </w:r>
    </w:p>
    <w:p w14:paraId="29D3CB53" w14:textId="77777777" w:rsidR="00EF3EAA" w:rsidRPr="00EF3EAA" w:rsidRDefault="00EF3EAA" w:rsidP="00EF3EAA">
      <w:pPr>
        <w:pStyle w:val="PargrafodaLista"/>
        <w:ind w:left="1080"/>
      </w:pPr>
    </w:p>
    <w:p w14:paraId="5ACC5A2F" w14:textId="77777777" w:rsidR="00EF3EAA" w:rsidRPr="00EF3EAA" w:rsidRDefault="00EF3EAA" w:rsidP="00EF3EAA"/>
    <w:p w14:paraId="2BDA6068" w14:textId="79ADA602" w:rsidR="00A677DF" w:rsidRPr="003864BC" w:rsidRDefault="00EF3EAA" w:rsidP="003864BC">
      <w:pPr>
        <w:pStyle w:val="PargrafodaLista"/>
        <w:numPr>
          <w:ilvl w:val="0"/>
          <w:numId w:val="41"/>
        </w:numPr>
        <w:spacing w:after="0"/>
      </w:pPr>
      <w:r w:rsidRPr="00A01FC6">
        <w:t>PSEUDOCLASSES E PSEUDOELEMENTOS</w:t>
      </w:r>
    </w:p>
    <w:p w14:paraId="73B12D4D" w14:textId="77777777" w:rsidR="00A677DF" w:rsidRPr="00642ADB" w:rsidRDefault="00A677DF" w:rsidP="003864BC">
      <w:pPr>
        <w:spacing w:after="0"/>
        <w:rPr>
          <w:rFonts w:eastAsia="Times New Roman"/>
          <w:lang w:eastAsia="pt-BR"/>
        </w:rPr>
      </w:pPr>
      <w:r w:rsidRPr="0050631C">
        <w:rPr>
          <w:rFonts w:eastAsia="Times New Roman"/>
          <w:b/>
          <w:bCs/>
          <w:color w:val="004F88"/>
          <w:lang w:eastAsia="pt-BR"/>
        </w:rPr>
        <w:t xml:space="preserve">PSEUDOCLASSES </w:t>
      </w:r>
      <w:r w:rsidRPr="00642ADB">
        <w:rPr>
          <w:rFonts w:eastAsia="Times New Roman"/>
          <w:lang w:eastAsia="pt-BR"/>
        </w:rPr>
        <w:t>É um recurso do CSS (não do HTML) que permite aplicar estilos a um elemento quando ele está em um estado específico ou em uma posição específica no HTML.</w:t>
      </w:r>
    </w:p>
    <w:p w14:paraId="4C7C01CA" w14:textId="3236B62F" w:rsidR="00A677DF" w:rsidRPr="00642ADB" w:rsidRDefault="00A677DF" w:rsidP="00A677DF">
      <w:pPr>
        <w:spacing w:after="0"/>
        <w:rPr>
          <w:rFonts w:eastAsia="Times New Roman"/>
          <w:lang w:eastAsia="pt-BR"/>
        </w:rPr>
      </w:pPr>
      <w:r w:rsidRPr="00642ADB">
        <w:rPr>
          <w:rFonts w:eastAsia="Times New Roman"/>
          <w:lang w:eastAsia="pt-BR"/>
        </w:rPr>
        <w:t xml:space="preserve">Ela sempre começa com dois pontos </w:t>
      </w:r>
      <w:r w:rsidRPr="00642ADB">
        <w:rPr>
          <w:rFonts w:eastAsia="Times New Roman"/>
          <w:b/>
          <w:bCs/>
          <w:color w:val="004F88"/>
          <w:lang w:eastAsia="pt-BR"/>
        </w:rPr>
        <w:t>:</w:t>
      </w:r>
    </w:p>
    <w:p w14:paraId="4C5D84EA" w14:textId="77777777" w:rsidR="00A677DF" w:rsidRPr="0050631C" w:rsidRDefault="00A677DF" w:rsidP="00A677DF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Segoe UI Emoji" w:eastAsia="Times New Roman" w:hAnsi="Segoe UI Emoji" w:cs="Segoe UI Emoji"/>
          <w:lang w:eastAsia="pt-BR"/>
        </w:rPr>
        <w:t>🧪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 Exemplos de pseudoclasses:</w:t>
      </w:r>
    </w:p>
    <w:p w14:paraId="3AC0D961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:hover</w:t>
      </w:r>
      <w:r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o mouse passa por cima</w:t>
      </w:r>
    </w:p>
    <w:p w14:paraId="136025F3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:active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Enquanto o elemento está sendo clicado</w:t>
      </w:r>
    </w:p>
    <w:p w14:paraId="6A9C883B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:focus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o campo (input, textarea) está em foco</w:t>
      </w:r>
    </w:p>
    <w:p w14:paraId="12233F0A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:checked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Quando checkbox ou radio está marcado</w:t>
      </w:r>
    </w:p>
    <w:p w14:paraId="6D3622EB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:first-child</w:t>
      </w:r>
      <w:r w:rsidRPr="0050631C">
        <w:rPr>
          <w:rFonts w:ascii="Times New Roman" w:eastAsia="Times New Roman" w:hAnsi="Times New Roman" w:cs="Times New Roman"/>
          <w:lang w:eastAsia="pt-BR"/>
        </w:rPr>
        <w:t xml:space="preserve"> Seleciona o primeiro filho de um elemento</w:t>
      </w:r>
    </w:p>
    <w:p w14:paraId="50E68BBA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:last-child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o último filho</w:t>
      </w:r>
    </w:p>
    <w:p w14:paraId="378B503D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:nth-child</w:t>
      </w:r>
      <w:r w:rsidRPr="0050631C">
        <w:rPr>
          <w:rFonts w:ascii="Times New Roman" w:eastAsia="Times New Roman" w:hAnsi="Times New Roman" w:cs="Times New Roman"/>
          <w:lang w:eastAsia="pt-BR"/>
        </w:rPr>
        <w:t>(n) Seleciona o filho número n (ex: :nth-child(2))</w:t>
      </w:r>
    </w:p>
    <w:p w14:paraId="7691FCB0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:not</w:t>
      </w:r>
      <w:r w:rsidRPr="0050631C">
        <w:rPr>
          <w:rFonts w:ascii="Times New Roman" w:eastAsia="Times New Roman" w:hAnsi="Times New Roman" w:cs="Times New Roman"/>
          <w:lang w:eastAsia="pt-BR"/>
        </w:rPr>
        <w:t>(seletor) Seleciona o que não corresponde ao seletor especificado</w:t>
      </w:r>
    </w:p>
    <w:p w14:paraId="5997E58B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:disabled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desativado</w:t>
      </w:r>
    </w:p>
    <w:p w14:paraId="334DFE35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:enabled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Seleciona um input ativado</w:t>
      </w:r>
    </w:p>
    <w:p w14:paraId="521E02A2" w14:textId="77777777" w:rsidR="00A677DF" w:rsidRPr="0050631C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:visited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já foram clicados</w:t>
      </w:r>
    </w:p>
    <w:p w14:paraId="6457D059" w14:textId="59BAA3DA" w:rsidR="00A677DF" w:rsidRDefault="00A677DF" w:rsidP="00EF3EAA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50631C">
        <w:rPr>
          <w:rFonts w:ascii="Times New Roman" w:eastAsia="Times New Roman" w:hAnsi="Times New Roman" w:cs="Times New Roman"/>
          <w:b/>
          <w:bCs/>
          <w:color w:val="004F88"/>
          <w:lang w:eastAsia="pt-BR"/>
        </w:rPr>
        <w:t>:link</w:t>
      </w:r>
      <w:r w:rsidRPr="0050631C">
        <w:rPr>
          <w:rFonts w:ascii="Times New Roman" w:eastAsia="Times New Roman" w:hAnsi="Times New Roman" w:cs="Times New Roman"/>
          <w:color w:val="004F88"/>
          <w:lang w:eastAsia="pt-BR"/>
        </w:rPr>
        <w:t xml:space="preserve"> </w:t>
      </w:r>
      <w:r w:rsidRPr="0050631C">
        <w:rPr>
          <w:rFonts w:ascii="Times New Roman" w:eastAsia="Times New Roman" w:hAnsi="Times New Roman" w:cs="Times New Roman"/>
          <w:lang w:eastAsia="pt-BR"/>
        </w:rPr>
        <w:t>Links que ainda não foram visitados</w:t>
      </w:r>
    </w:p>
    <w:p w14:paraId="27AEE589" w14:textId="5EC5F1AB" w:rsidR="00A677DF" w:rsidRPr="00EF3EAA" w:rsidRDefault="00EF3EAA" w:rsidP="00A677DF">
      <w:pPr>
        <w:pStyle w:val="PargrafodaLista"/>
        <w:numPr>
          <w:ilvl w:val="0"/>
          <w:numId w:val="43"/>
        </w:numPr>
        <w:spacing w:after="0"/>
        <w:rPr>
          <w:rFonts w:ascii="Times New Roman" w:eastAsia="Times New Roman" w:hAnsi="Times New Roman" w:cs="Times New Roman"/>
          <w:lang w:eastAsia="pt-BR"/>
        </w:rPr>
      </w:pPr>
      <w:r>
        <w:rPr>
          <w:noProof/>
        </w:rPr>
        <w:drawing>
          <wp:anchor distT="0" distB="0" distL="114300" distR="114300" simplePos="0" relativeHeight="251678720" behindDoc="1" locked="0" layoutInCell="1" allowOverlap="1" wp14:anchorId="53178C1E" wp14:editId="6AD5217C">
            <wp:simplePos x="0" y="0"/>
            <wp:positionH relativeFrom="margin">
              <wp:align>center</wp:align>
            </wp:positionH>
            <wp:positionV relativeFrom="paragraph">
              <wp:posOffset>344805</wp:posOffset>
            </wp:positionV>
            <wp:extent cx="2009236" cy="1238250"/>
            <wp:effectExtent l="0" t="0" r="0" b="0"/>
            <wp:wrapNone/>
            <wp:docPr id="1171257428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257428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09236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677DF" w:rsidRPr="00EF3EAA">
        <w:rPr>
          <w:rFonts w:ascii="Segoe UI Emoji" w:eastAsia="Times New Roman" w:hAnsi="Segoe UI Emoji" w:cs="Segoe UI Emoji"/>
          <w:lang w:eastAsia="pt-BR"/>
        </w:rPr>
        <w:t>🧱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 xml:space="preserve"> Exemplo prático</w:t>
      </w:r>
      <w:r>
        <w:rPr>
          <w:rFonts w:ascii="Times New Roman" w:eastAsia="Times New Roman" w:hAnsi="Times New Roman" w:cs="Times New Roman"/>
          <w:lang w:eastAsia="pt-BR"/>
        </w:rPr>
        <w:t xml:space="preserve"> ABAIXO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:</w:t>
      </w:r>
      <w:r>
        <w:rPr>
          <w:rFonts w:ascii="Times New Roman" w:eastAsia="Times New Roman" w:hAnsi="Times New Roman" w:cs="Times New Roman"/>
          <w:lang w:eastAsia="pt-BR"/>
        </w:rPr>
        <w:t xml:space="preserve"> </w:t>
      </w:r>
      <w:r w:rsidR="00A677DF" w:rsidRPr="00EF3EAA">
        <w:rPr>
          <w:rFonts w:ascii="Times New Roman" w:eastAsia="Times New Roman" w:hAnsi="Times New Roman" w:cs="Times New Roman"/>
          <w:lang w:eastAsia="pt-BR"/>
        </w:rPr>
        <w:t>Isso muda o botão quando o mouse passa por cima.</w:t>
      </w:r>
    </w:p>
    <w:p w14:paraId="47960A4D" w14:textId="5FE4921B" w:rsidR="00A01FC6" w:rsidRDefault="00A01FC6"/>
    <w:p w14:paraId="7A230F50" w14:textId="77777777" w:rsidR="00EF3EAA" w:rsidRDefault="00EF3EAA"/>
    <w:p w14:paraId="64A0B967" w14:textId="77777777" w:rsidR="003864BC" w:rsidRDefault="003864BC"/>
    <w:p w14:paraId="5E51BE16" w14:textId="77777777" w:rsidR="003864BC" w:rsidRDefault="003864BC"/>
    <w:p w14:paraId="03E76369" w14:textId="77777777" w:rsidR="003864BC" w:rsidRDefault="003864BC"/>
    <w:p w14:paraId="27615FBB" w14:textId="77777777" w:rsidR="003864BC" w:rsidRDefault="003864BC"/>
    <w:p w14:paraId="36CB9919" w14:textId="7EFB162D" w:rsidR="003864BC" w:rsidRDefault="003864BC">
      <w:r>
        <w:rPr>
          <w:rFonts w:ascii="Times New Roman" w:eastAsia="Times New Roman" w:hAnsi="Times New Roman" w:cs="Times New Roman"/>
          <w:noProof/>
          <w:kern w:val="0"/>
          <w:lang w:eastAsia="pt-BR"/>
        </w:rPr>
        <mc:AlternateContent>
          <mc:Choice Requires="wpg">
            <w:drawing>
              <wp:anchor distT="0" distB="0" distL="114300" distR="114300" simplePos="0" relativeHeight="251680768" behindDoc="0" locked="0" layoutInCell="1" allowOverlap="1" wp14:anchorId="1BFBC9FE" wp14:editId="018EC47F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2581275" cy="447675"/>
                <wp:effectExtent l="0" t="0" r="28575" b="28575"/>
                <wp:wrapNone/>
                <wp:docPr id="773142967" name="Agrupar 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2581275" cy="447675"/>
                          <a:chOff x="0" y="0"/>
                          <a:chExt cx="1771650" cy="447675"/>
                        </a:xfrm>
                      </wpg:grpSpPr>
                      <wps:wsp>
                        <wps:cNvPr id="1867712925" name="Seta: Pentágono 1"/>
                        <wps:cNvSpPr/>
                        <wps:spPr>
                          <a:xfrm>
                            <a:off x="0" y="0"/>
                            <a:ext cx="1771650" cy="447675"/>
                          </a:xfrm>
                          <a:prstGeom prst="flowChartAlternateProcess">
                            <a:avLst/>
                          </a:prstGeom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7620446" name="Caixa de Texto 3"/>
                        <wps:cNvSpPr txBox="1"/>
                        <wps:spPr>
                          <a:xfrm>
                            <a:off x="19049" y="66675"/>
                            <a:ext cx="1704975" cy="30480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0D26A19" w14:textId="00504840" w:rsidR="003864BC" w:rsidRPr="00C50EFD" w:rsidRDefault="003864BC" w:rsidP="003864BC">
                              <w:r w:rsidRPr="000D3262">
                                <w:rPr>
                                  <w:rFonts w:ascii="Segoe UI Emoji" w:hAnsi="Segoe UI Emoji" w:cs="Segoe UI Emoji"/>
                                </w:rPr>
                                <w:t>🎯</w:t>
                              </w:r>
                              <w:r w:rsidRPr="000D3262">
                                <w:t xml:space="preserve">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6</w:t>
                              </w:r>
                              <w:r w:rsidRPr="000D3262">
                                <w:rPr>
                                  <w:b/>
                                  <w:bCs/>
                                </w:rPr>
                                <w:t xml:space="preserve">. </w:t>
                              </w:r>
                              <w:r>
                                <w:rPr>
                                  <w:b/>
                                  <w:bCs/>
                                </w:rPr>
                                <w:t>ESTRUTURA E ORGANIZAÇÃO</w:t>
                              </w:r>
                            </w:p>
                            <w:p w14:paraId="233CE9FF" w14:textId="77777777" w:rsidR="003864BC" w:rsidRDefault="003864BC" w:rsidP="003864BC"/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BFBC9FE" id="_x0000_s1041" style="position:absolute;margin-left:0;margin-top:0;width:203.25pt;height:35.25pt;z-index:251680768;mso-position-horizontal:center;mso-position-horizontal-relative:margin;mso-width-relative:margin;mso-height-relative:margin" coordsize="17716,447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">
                <v:shape id="Seta: Pentágono 1" o:spid="_x0000_s1042" type="#_x0000_t176" style="position:absolute;width:17716;height:447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" fillcolor="#4472c4 [3204]" strokecolor="#09101d [484]" strokeweight="1pt"/>
                <v:shape id="Caixa de Texto 3" o:spid="_x0000_s1043" type="#_x0000_t202" style="position:absolute;left:190;top:666;width:17050;height:304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" filled="f" stroked="f" strokeweight=".5pt">
                  <v:textbox>
                    <w:txbxContent>
                      <w:p w14:paraId="00D26A19" w14:textId="00504840" w:rsidR="003864BC" w:rsidRPr="00C50EFD" w:rsidRDefault="003864BC" w:rsidP="003864BC">
                        <w:r w:rsidRPr="000D3262">
                          <w:rPr>
                            <w:rFonts w:ascii="Segoe UI Emoji" w:hAnsi="Segoe UI Emoji" w:cs="Segoe UI Emoji"/>
                          </w:rPr>
                          <w:t>🎯</w:t>
                        </w:r>
                        <w:r w:rsidRPr="000D3262">
                          <w:t xml:space="preserve"> </w:t>
                        </w:r>
                        <w:r>
                          <w:rPr>
                            <w:b/>
                            <w:bCs/>
                          </w:rPr>
                          <w:t>6</w:t>
                        </w:r>
                        <w:r w:rsidRPr="000D3262">
                          <w:rPr>
                            <w:b/>
                            <w:bCs/>
                          </w:rPr>
                          <w:t xml:space="preserve">. </w:t>
                        </w:r>
                        <w:r>
                          <w:rPr>
                            <w:b/>
                            <w:bCs/>
                          </w:rPr>
                          <w:t>ESTRUTURA E ORGANIZAÇÃO</w:t>
                        </w:r>
                      </w:p>
                      <w:p w14:paraId="233CE9FF" w14:textId="77777777" w:rsidR="003864BC" w:rsidRDefault="003864BC" w:rsidP="003864BC"/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76591D8A" w14:textId="20EA1431" w:rsidR="003864BC" w:rsidRDefault="003864BC"/>
    <w:p w14:paraId="130CB0E8" w14:textId="1413936B" w:rsidR="003864BC" w:rsidRDefault="003864BC" w:rsidP="003864BC">
      <w:pPr>
        <w:pStyle w:val="PargrafodaLista"/>
        <w:numPr>
          <w:ilvl w:val="0"/>
          <w:numId w:val="45"/>
        </w:numPr>
        <w:spacing w:after="0"/>
      </w:pPr>
      <w:r w:rsidRPr="003864BC">
        <w:t xml:space="preserve">ANATOMIA DAS CAIXAS </w:t>
      </w:r>
    </w:p>
    <w:p w14:paraId="42AC44E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4A688C">
        <w:rPr>
          <w:noProof/>
        </w:rPr>
        <w:drawing>
          <wp:anchor distT="0" distB="0" distL="114300" distR="114300" simplePos="0" relativeHeight="251682816" behindDoc="1" locked="0" layoutInCell="1" allowOverlap="1" wp14:anchorId="2D1F2D89" wp14:editId="43098917">
            <wp:simplePos x="0" y="0"/>
            <wp:positionH relativeFrom="margin">
              <wp:posOffset>1463040</wp:posOffset>
            </wp:positionH>
            <wp:positionV relativeFrom="paragraph">
              <wp:posOffset>31750</wp:posOffset>
            </wp:positionV>
            <wp:extent cx="2219325" cy="1570219"/>
            <wp:effectExtent l="0" t="0" r="0" b="0"/>
            <wp:wrapNone/>
            <wp:docPr id="60094181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941819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19325" cy="157021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DD25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FFFB39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F996F56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C511B2B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E8C3429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3B9E654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400BCFC6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C3F460F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67E8E86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Box-Level (Bloco):</w:t>
      </w:r>
    </w:p>
    <w:p w14:paraId="102E6713" w14:textId="44BB39E4" w:rsidR="00FF5FB3" w:rsidRPr="00FF5FB3" w:rsidRDefault="00FF5FB3" w:rsidP="00A83FA9">
      <w:pPr>
        <w:pStyle w:val="PargrafodaLista"/>
        <w:numPr>
          <w:ilvl w:val="0"/>
          <w:numId w:val="5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Ocupa toda a largura disponível</w:t>
      </w:r>
    </w:p>
    <w:p w14:paraId="5F3506D0" w14:textId="5DA8AFA0" w:rsidR="00FF5FB3" w:rsidRPr="00FF5FB3" w:rsidRDefault="00FF5FB3" w:rsidP="00A83FA9">
      <w:pPr>
        <w:pStyle w:val="PargrafodaLista"/>
        <w:numPr>
          <w:ilvl w:val="0"/>
          <w:numId w:val="5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Começa em nova linha</w:t>
      </w:r>
    </w:p>
    <w:p w14:paraId="10533B46" w14:textId="2B667820" w:rsidR="00FF5FB3" w:rsidRDefault="00FF5FB3" w:rsidP="00A83FA9">
      <w:pPr>
        <w:pStyle w:val="PargrafodaLista"/>
        <w:numPr>
          <w:ilvl w:val="0"/>
          <w:numId w:val="52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Permite width, height, margin, padding</w:t>
      </w:r>
    </w:p>
    <w:p w14:paraId="65B7B2D1" w14:textId="288ED46D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b/>
          <w:bCs/>
          <w:color w:val="005E00"/>
          <w:lang w:eastAsia="pt-BR"/>
        </w:rPr>
      </w:pPr>
      <w:r w:rsidRPr="00A83FA9">
        <w:rPr>
          <w:rFonts w:ascii="Times New Roman" w:eastAsia="Times New Roman" w:hAnsi="Times New Roman" w:cs="Times New Roman"/>
          <w:b/>
          <w:bCs/>
          <w:color w:val="005E00"/>
          <w:lang w:eastAsia="pt-BR"/>
        </w:rPr>
        <w:t>Exemplos</w:t>
      </w:r>
    </w:p>
    <w:p w14:paraId="72B9D5FC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&lt;address&gt;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informações de contato (autor ou dono do documento).</w:t>
      </w:r>
    </w:p>
    <w:p w14:paraId="5E5314AD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&lt;blockquote&gt;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citação longa, geralmente com recuo.</w:t>
      </w:r>
    </w:p>
    <w:p w14:paraId="344D1747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&lt;canvas&gt;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Área de desenho para gráficos, jogos ou imagens via JavaScript.</w:t>
      </w:r>
    </w:p>
    <w:p w14:paraId="0C82BDE3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&lt;dd&gt;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a descrição de um termo em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EBB5EB2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&lt;div&gt;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genérico para agrupar elementos (usado com CSS/JS).</w:t>
      </w:r>
    </w:p>
    <w:p w14:paraId="452C931A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de definição (termo e descrição).</w:t>
      </w:r>
    </w:p>
    <w:p w14:paraId="5A142E60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um termo em uma lista de definição.</w:t>
      </w:r>
    </w:p>
    <w:p w14:paraId="53440239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&lt;fieldset&gt;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Agrupa campos relacionados dentro de um formulário.</w:t>
      </w:r>
    </w:p>
    <w:p w14:paraId="73162D61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&lt;figcaption&gt;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– Legenda de uma figura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34D7D8ED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&lt;figure&gt;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de mídia (imagem, gráfico, etc.) com legenda.</w:t>
      </w:r>
    </w:p>
    <w:p w14:paraId="57A9CB25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&lt;form&gt;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para elementos de formulário.</w:t>
      </w:r>
    </w:p>
    <w:p w14:paraId="27E33C7C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b/>
          <w:bCs/>
          <w:color w:val="004F88"/>
          <w:kern w:val="0"/>
          <w:lang w:eastAsia="pt-BR"/>
          <w14:ligatures w14:val="none"/>
        </w:rPr>
        <w:t xml:space="preserve"> a </w:t>
      </w: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Títulos, indo do mais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&lt;h1&gt;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 ao menos importante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&lt;h6&gt;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5394260E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&lt;hr&gt;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Linha horizontal que separa conteúdos tematicamente.</w:t>
      </w:r>
    </w:p>
    <w:p w14:paraId="7584CC16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&lt;li&gt;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Item de uma lista (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&lt;ul&gt;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,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&lt;ol&gt;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02966281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&lt;noscript&gt;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conteúdo alternativo se o JavaScript estiver desativado.</w:t>
      </w:r>
    </w:p>
    <w:p w14:paraId="5E4DA1BD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ordenada (com números).</w:t>
      </w:r>
    </w:p>
    <w:p w14:paraId="6342B650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Parágrafo de texto.</w:t>
      </w:r>
    </w:p>
    <w:p w14:paraId="11590610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&lt;pre&gt;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pré-formatado (mantém espaços e quebras de linha).</w:t>
      </w:r>
    </w:p>
    <w:p w14:paraId="1F4A55FA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&lt;table&gt;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Tabela de dados.</w:t>
      </w:r>
    </w:p>
    <w:p w14:paraId="01D11A36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&lt;tfoot&gt;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Rodapé de uma tabela (geralmente para totais).</w:t>
      </w:r>
    </w:p>
    <w:p w14:paraId="4DE73A8B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&lt;ul&gt;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Lista não ordenada (com marcadores).</w:t>
      </w:r>
    </w:p>
    <w:p w14:paraId="3ABDD7CA" w14:textId="77777777" w:rsidR="00A83FA9" w:rsidRPr="004A3E59" w:rsidRDefault="00A83FA9" w:rsidP="00A83FA9">
      <w:pPr>
        <w:pStyle w:val="PargrafodaLista"/>
        <w:numPr>
          <w:ilvl w:val="0"/>
          <w:numId w:val="5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&lt;video&gt;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Incorpora um vídeo na página.</w:t>
      </w:r>
    </w:p>
    <w:p w14:paraId="6998B73C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0AEB06F9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78A1D97" w14:textId="77777777" w:rsid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505A71D" w14:textId="77777777" w:rsidR="00A83FA9" w:rsidRPr="00A83FA9" w:rsidRDefault="00A83FA9" w:rsidP="00A83FA9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BD56244" w14:textId="77777777" w:rsidR="00FF5FB3" w:rsidRPr="00FF5FB3" w:rsidRDefault="00FF5FB3" w:rsidP="00FF5FB3">
      <w:pPr>
        <w:spacing w:after="0"/>
        <w:rPr>
          <w:rFonts w:ascii="Times New Roman" w:eastAsia="Times New Roman" w:hAnsi="Times New Roman" w:cs="Times New Roman"/>
          <w:lang w:eastAsia="pt-BR"/>
        </w:rPr>
      </w:pPr>
      <w:r w:rsidRPr="00FF5FB3">
        <w:rPr>
          <w:rFonts w:ascii="Times New Roman" w:eastAsia="Times New Roman" w:hAnsi="Times New Roman" w:cs="Times New Roman"/>
          <w:lang w:eastAsia="pt-BR"/>
        </w:rPr>
        <w:t>Inline-Level (Em linha):</w:t>
      </w:r>
    </w:p>
    <w:p w14:paraId="3527ABD4" w14:textId="77777777" w:rsidR="00A83FA9" w:rsidRPr="008A658A" w:rsidRDefault="00A83FA9" w:rsidP="00A83FA9">
      <w:pPr>
        <w:pStyle w:val="PargrafodaLista"/>
        <w:numPr>
          <w:ilvl w:val="0"/>
          <w:numId w:val="5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Ocupam apenas o espaço necessário ao seu conteúdo.</w:t>
      </w:r>
    </w:p>
    <w:p w14:paraId="4DF7BEFA" w14:textId="77777777" w:rsidR="00A83FA9" w:rsidRPr="008A658A" w:rsidRDefault="00A83FA9" w:rsidP="00A83FA9">
      <w:pPr>
        <w:pStyle w:val="PargrafodaLista"/>
        <w:numPr>
          <w:ilvl w:val="0"/>
          <w:numId w:val="5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Não quebram a linha, ficam "na mesma linha" que outros elementos inline.</w:t>
      </w:r>
    </w:p>
    <w:p w14:paraId="5808812F" w14:textId="0D79B8BC" w:rsidR="00A83FA9" w:rsidRDefault="00A83FA9" w:rsidP="00A83FA9">
      <w:pPr>
        <w:pStyle w:val="PargrafodaLista"/>
        <w:numPr>
          <w:ilvl w:val="0"/>
          <w:numId w:val="54"/>
        </w:numPr>
        <w:spacing w:after="0"/>
        <w:rPr>
          <w:rFonts w:ascii="Times New Roman" w:eastAsia="Times New Roman" w:hAnsi="Times New Roman" w:cs="Times New Roman"/>
          <w:lang w:eastAsia="pt-BR"/>
        </w:rPr>
      </w:pPr>
      <w:r w:rsidRPr="008A658A">
        <w:rPr>
          <w:rFonts w:ascii="Times New Roman" w:eastAsia="Times New Roman" w:hAnsi="Times New Roman" w:cs="Times New Roman"/>
          <w:lang w:eastAsia="pt-BR"/>
        </w:rPr>
        <w:t>Não respeitam largura e altura (essas propriedades não funcionam neles por padrão).</w:t>
      </w:r>
    </w:p>
    <w:p w14:paraId="62DAF08E" w14:textId="77777777" w:rsidR="00A83FA9" w:rsidRPr="00A83FA9" w:rsidRDefault="00A83FA9" w:rsidP="00A83FA9">
      <w:pPr>
        <w:pStyle w:val="PargrafodaLista"/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50BBEB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hiperlink para outra página, seção ou site.</w:t>
      </w:r>
    </w:p>
    <w:p w14:paraId="09460A08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&lt;abbr&gt;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Indica uma abreviação; pode exibir o significado com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title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5EFB7859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&lt;acronym&gt;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(Obsoleta) Usada para acrônimos, hoje se usa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&lt;abbr&gt;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7044C4F2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Deixa o texto em </w:t>
      </w:r>
      <w:r w:rsidRPr="004A3E59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negrito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, sem dar ênfase semântica.</w:t>
      </w:r>
    </w:p>
    <w:p w14:paraId="19447738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&lt;bdo&gt;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Controla a direção do texto (ex: da direita para esquerda).</w:t>
      </w:r>
    </w:p>
    <w:p w14:paraId="729E6A32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lastRenderedPageBreak/>
        <w:t>&lt;br&gt;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Quebra de linha (pula para a próxima linha).</w:t>
      </w:r>
    </w:p>
    <w:p w14:paraId="425CEB9D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&lt;button&gt;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 botão interativo.</w:t>
      </w:r>
    </w:p>
    <w:p w14:paraId="01C7ABCC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&lt;cite&gt;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Refere-se a uma fonte, citação de obra, livro, site etc.</w:t>
      </w:r>
    </w:p>
    <w:p w14:paraId="641668B4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&lt;code&gt;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código em estilo monoespaçado.</w:t>
      </w:r>
    </w:p>
    <w:p w14:paraId="4ABBB90E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&lt;dfn&gt;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Marca a definição de um termo.</w:t>
      </w:r>
    </w:p>
    <w:p w14:paraId="1EB71BA4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&lt;em&gt;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Dá ênfase ao texto (geralmente aparece </w:t>
      </w:r>
      <w:r w:rsidRPr="004A3E59">
        <w:rPr>
          <w:rFonts w:ascii="Times New Roman" w:eastAsia="Times New Roman" w:hAnsi="Times New Roman" w:cs="Times New Roman"/>
          <w:i/>
          <w:iCs/>
          <w:kern w:val="0"/>
          <w:lang w:eastAsia="pt-BR"/>
          <w14:ligatures w14:val="none"/>
        </w:rPr>
        <w:t>itálico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).</w:t>
      </w:r>
    </w:p>
    <w:p w14:paraId="71AC15FA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em itálico, sem ênfase semântica.</w:t>
      </w:r>
    </w:p>
    <w:p w14:paraId="71D408E2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&lt;img&gt;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Exibe uma imagem.</w:t>
      </w:r>
    </w:p>
    <w:p w14:paraId="6E65CA0C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&lt;input&gt;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entrada em formulário (texto, botão, etc.).</w:t>
      </w:r>
    </w:p>
    <w:p w14:paraId="5205299E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&lt;kbd&gt;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entrada do teclado (estiliza como tecla).</w:t>
      </w:r>
    </w:p>
    <w:p w14:paraId="2B1A6499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&lt;label&gt;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– Rótulo de um campo de formulário, ligado por </w:t>
      </w:r>
      <w:r w:rsidRPr="004A3E59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for="id"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.</w:t>
      </w:r>
    </w:p>
    <w:p w14:paraId="2E91FF06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&lt;map&gt;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áreas clicáveis dentro de uma imagem.</w:t>
      </w:r>
    </w:p>
    <w:p w14:paraId="31F160EC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&lt;object&gt;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Incorpora conteúdo externo (PDF, vídeo, plugin...).</w:t>
      </w:r>
    </w:p>
    <w:p w14:paraId="14200C1D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&lt;output&gt;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resultados calculados por scripts ou formulários.</w:t>
      </w:r>
    </w:p>
    <w:p w14:paraId="2C7D67DD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&lt;q&gt;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Define citação curta (usa aspas automáticas).</w:t>
      </w:r>
    </w:p>
    <w:p w14:paraId="62064D05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&lt;samp&gt;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saída de um programa ou sistema.</w:t>
      </w:r>
    </w:p>
    <w:p w14:paraId="26C59A73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&lt;script&gt;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Adiciona ou executa código JavaScript.</w:t>
      </w:r>
    </w:p>
    <w:p w14:paraId="05C2FB42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&lt;select&gt;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Cria uma lista suspensa (dropdown).</w:t>
      </w:r>
    </w:p>
    <w:p w14:paraId="242DBF69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&lt;small&gt;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Mostra texto menor (ex: observações).</w:t>
      </w:r>
    </w:p>
    <w:p w14:paraId="0A14EDF9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&lt;span&gt;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Contêiner genérico inline (usado com CSS/JS).</w:t>
      </w:r>
    </w:p>
    <w:p w14:paraId="5FFA203A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&lt;strong&gt;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Dá ênfase forte ao texto (normalmente negrito com valor semântico).</w:t>
      </w:r>
    </w:p>
    <w:p w14:paraId="19B348CF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&lt;sub&gt;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Texto subscrito (abaixo da linha, tipo fórmulas).</w:t>
      </w:r>
    </w:p>
    <w:p w14:paraId="0DFCEAB8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&lt;textarea&gt;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Campo de texto com várias linhas.</w:t>
      </w:r>
    </w:p>
    <w:p w14:paraId="3AC54D31" w14:textId="77777777" w:rsidR="00A83FA9" w:rsidRPr="004A3E59" w:rsidRDefault="00A83FA9" w:rsidP="00A83FA9">
      <w:pPr>
        <w:pStyle w:val="PargrafodaLista"/>
        <w:numPr>
          <w:ilvl w:val="0"/>
          <w:numId w:val="5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4A3E59">
        <w:rPr>
          <w:rFonts w:ascii="Courier New" w:eastAsia="Times New Roman" w:hAnsi="Courier New" w:cs="Courier New"/>
          <w:b/>
          <w:bCs/>
          <w:color w:val="004F88"/>
          <w:kern w:val="0"/>
          <w:sz w:val="20"/>
          <w:szCs w:val="20"/>
          <w:lang w:eastAsia="pt-BR"/>
          <w14:ligatures w14:val="none"/>
        </w:rPr>
        <w:t>&lt;var&gt;</w:t>
      </w:r>
      <w:r w:rsidRPr="004A3E59">
        <w:rPr>
          <w:rFonts w:ascii="Times New Roman" w:eastAsia="Times New Roman" w:hAnsi="Times New Roman" w:cs="Times New Roman"/>
          <w:color w:val="004F88"/>
          <w:kern w:val="0"/>
          <w:lang w:eastAsia="pt-BR"/>
          <w14:ligatures w14:val="none"/>
        </w:rPr>
        <w:t xml:space="preserve"> </w:t>
      </w:r>
      <w:r w:rsidRPr="004A3E59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– Representa uma variável em contextos como matemática ou código.</w:t>
      </w:r>
    </w:p>
    <w:p w14:paraId="67F9FDD8" w14:textId="77777777" w:rsidR="00FF5FB3" w:rsidRDefault="00FF5FB3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3DC611C3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2A43962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213A52C0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12D29417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7EDAB0CA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597D5D6E" w14:textId="77777777" w:rsidR="003864BC" w:rsidRDefault="003864BC" w:rsidP="003864BC">
      <w:pPr>
        <w:spacing w:after="0"/>
        <w:rPr>
          <w:rFonts w:ascii="Times New Roman" w:eastAsia="Times New Roman" w:hAnsi="Times New Roman" w:cs="Times New Roman"/>
          <w:lang w:eastAsia="pt-BR"/>
        </w:rPr>
      </w:pPr>
    </w:p>
    <w:p w14:paraId="630BBBF4" w14:textId="77777777" w:rsidR="003864BC" w:rsidRPr="00545C50" w:rsidRDefault="003864BC" w:rsidP="003864BC">
      <w:pPr>
        <w:pStyle w:val="PargrafodaLista"/>
        <w:spacing w:after="0"/>
        <w:ind w:left="1080"/>
        <w:rPr>
          <w:rFonts w:ascii="Times New Roman" w:eastAsia="Times New Roman" w:hAnsi="Times New Roman" w:cs="Times New Roman"/>
          <w:lang w:eastAsia="pt-BR"/>
        </w:rPr>
      </w:pPr>
    </w:p>
    <w:p w14:paraId="242EA88A" w14:textId="77777777" w:rsidR="003864BC" w:rsidRPr="003864BC" w:rsidRDefault="003864BC" w:rsidP="003864BC">
      <w:pPr>
        <w:pStyle w:val="PargrafodaLista"/>
        <w:spacing w:after="0"/>
      </w:pPr>
    </w:p>
    <w:p w14:paraId="60846BD9" w14:textId="6F9D4208" w:rsidR="003864BC" w:rsidRDefault="003864BC"/>
    <w:sectPr w:rsidR="003864B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44535"/>
    <w:multiLevelType w:val="hybridMultilevel"/>
    <w:tmpl w:val="0B58804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F1A00"/>
    <w:multiLevelType w:val="hybridMultilevel"/>
    <w:tmpl w:val="2AB24D76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0F7736"/>
    <w:multiLevelType w:val="multilevel"/>
    <w:tmpl w:val="2AB238C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DE4B1F"/>
    <w:multiLevelType w:val="hybridMultilevel"/>
    <w:tmpl w:val="6EA04BB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D4D02F9"/>
    <w:multiLevelType w:val="hybridMultilevel"/>
    <w:tmpl w:val="543E1EC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451907"/>
    <w:multiLevelType w:val="hybridMultilevel"/>
    <w:tmpl w:val="A75E4CCE"/>
    <w:lvl w:ilvl="0" w:tplc="0416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0EEE6E55"/>
    <w:multiLevelType w:val="hybridMultilevel"/>
    <w:tmpl w:val="EDBAC26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1424B1B"/>
    <w:multiLevelType w:val="hybridMultilevel"/>
    <w:tmpl w:val="15DCFD0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3AD7E7B"/>
    <w:multiLevelType w:val="multilevel"/>
    <w:tmpl w:val="C55AB98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716645"/>
    <w:multiLevelType w:val="hybridMultilevel"/>
    <w:tmpl w:val="7A8476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6073897"/>
    <w:multiLevelType w:val="hybridMultilevel"/>
    <w:tmpl w:val="8AC090B0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70B3C9F"/>
    <w:multiLevelType w:val="hybridMultilevel"/>
    <w:tmpl w:val="ED50B2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72B11F8"/>
    <w:multiLevelType w:val="hybridMultilevel"/>
    <w:tmpl w:val="1CE04128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17677116"/>
    <w:multiLevelType w:val="hybridMultilevel"/>
    <w:tmpl w:val="35FE9A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8937999"/>
    <w:multiLevelType w:val="hybridMultilevel"/>
    <w:tmpl w:val="6262C7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B5F4EC6"/>
    <w:multiLevelType w:val="hybridMultilevel"/>
    <w:tmpl w:val="7F0C6B7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B8614FB"/>
    <w:multiLevelType w:val="hybridMultilevel"/>
    <w:tmpl w:val="E0164814"/>
    <w:lvl w:ilvl="0" w:tplc="B3569FD0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CA92D6E"/>
    <w:multiLevelType w:val="hybridMultilevel"/>
    <w:tmpl w:val="5CF6A15E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" w15:restartNumberingAfterBreak="0">
    <w:nsid w:val="1EE455B3"/>
    <w:multiLevelType w:val="hybridMultilevel"/>
    <w:tmpl w:val="B066B79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3BA4D63"/>
    <w:multiLevelType w:val="hybridMultilevel"/>
    <w:tmpl w:val="2776520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52F3C95"/>
    <w:multiLevelType w:val="hybridMultilevel"/>
    <w:tmpl w:val="BBBEE98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9183079"/>
    <w:multiLevelType w:val="hybridMultilevel"/>
    <w:tmpl w:val="70E6A29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2AC9160C"/>
    <w:multiLevelType w:val="hybridMultilevel"/>
    <w:tmpl w:val="D31C67E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2BD82C29"/>
    <w:multiLevelType w:val="hybridMultilevel"/>
    <w:tmpl w:val="2CCAB96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2F1D2537"/>
    <w:multiLevelType w:val="hybridMultilevel"/>
    <w:tmpl w:val="3C669ECA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30072DD7"/>
    <w:multiLevelType w:val="hybridMultilevel"/>
    <w:tmpl w:val="2DEC2784"/>
    <w:lvl w:ilvl="0" w:tplc="1A4C36CA">
      <w:numFmt w:val="bullet"/>
      <w:lvlText w:val="•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319029E4"/>
    <w:multiLevelType w:val="hybridMultilevel"/>
    <w:tmpl w:val="7C404270"/>
    <w:lvl w:ilvl="0" w:tplc="0416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7" w15:restartNumberingAfterBreak="0">
    <w:nsid w:val="33B56A33"/>
    <w:multiLevelType w:val="hybridMultilevel"/>
    <w:tmpl w:val="EAC0687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357D435D"/>
    <w:multiLevelType w:val="multilevel"/>
    <w:tmpl w:val="9482CA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7C963ED"/>
    <w:multiLevelType w:val="multilevel"/>
    <w:tmpl w:val="92FEC2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4128673A"/>
    <w:multiLevelType w:val="hybridMultilevel"/>
    <w:tmpl w:val="F84E930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455C114E"/>
    <w:multiLevelType w:val="hybridMultilevel"/>
    <w:tmpl w:val="F8C2AF12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487858E5"/>
    <w:multiLevelType w:val="hybridMultilevel"/>
    <w:tmpl w:val="7B724E0E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4E2F1CB3"/>
    <w:multiLevelType w:val="hybridMultilevel"/>
    <w:tmpl w:val="7206E7C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501748D3"/>
    <w:multiLevelType w:val="hybridMultilevel"/>
    <w:tmpl w:val="30A0EA7A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2512E69"/>
    <w:multiLevelType w:val="multilevel"/>
    <w:tmpl w:val="99FE13B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5347DA5"/>
    <w:multiLevelType w:val="multilevel"/>
    <w:tmpl w:val="E8D60184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cs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606642A"/>
    <w:multiLevelType w:val="multilevel"/>
    <w:tmpl w:val="E0F25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592646D3"/>
    <w:multiLevelType w:val="hybridMultilevel"/>
    <w:tmpl w:val="BB483B5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599E3ADD"/>
    <w:multiLevelType w:val="hybridMultilevel"/>
    <w:tmpl w:val="064849AC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B853830"/>
    <w:multiLevelType w:val="hybridMultilevel"/>
    <w:tmpl w:val="38347D8A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6374288A"/>
    <w:multiLevelType w:val="hybridMultilevel"/>
    <w:tmpl w:val="02A6DAA8"/>
    <w:lvl w:ilvl="0" w:tplc="0416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 w15:restartNumberingAfterBreak="0">
    <w:nsid w:val="64D33BE7"/>
    <w:multiLevelType w:val="hybridMultilevel"/>
    <w:tmpl w:val="7ACED466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591411F"/>
    <w:multiLevelType w:val="multilevel"/>
    <w:tmpl w:val="2F0AF23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672E115A"/>
    <w:multiLevelType w:val="hybridMultilevel"/>
    <w:tmpl w:val="C0864F3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BB977C3"/>
    <w:multiLevelType w:val="multilevel"/>
    <w:tmpl w:val="DB1C62E8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6DD66B67"/>
    <w:multiLevelType w:val="hybridMultilevel"/>
    <w:tmpl w:val="557CF2A0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7" w15:restartNumberingAfterBreak="0">
    <w:nsid w:val="6E2974A9"/>
    <w:multiLevelType w:val="hybridMultilevel"/>
    <w:tmpl w:val="1916CB56"/>
    <w:lvl w:ilvl="0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17E2C56"/>
    <w:multiLevelType w:val="hybridMultilevel"/>
    <w:tmpl w:val="48A6859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1FB6AD4"/>
    <w:multiLevelType w:val="hybridMultilevel"/>
    <w:tmpl w:val="36B675B8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72DF2250"/>
    <w:multiLevelType w:val="hybridMultilevel"/>
    <w:tmpl w:val="E5A212A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570167A"/>
    <w:multiLevelType w:val="hybridMultilevel"/>
    <w:tmpl w:val="01AC878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75FB62BD"/>
    <w:multiLevelType w:val="hybridMultilevel"/>
    <w:tmpl w:val="A26A455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7B067A51"/>
    <w:multiLevelType w:val="hybridMultilevel"/>
    <w:tmpl w:val="9D64852E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24832949">
    <w:abstractNumId w:val="37"/>
  </w:num>
  <w:num w:numId="2" w16cid:durableId="182862405">
    <w:abstractNumId w:val="4"/>
  </w:num>
  <w:num w:numId="3" w16cid:durableId="1004474669">
    <w:abstractNumId w:val="6"/>
  </w:num>
  <w:num w:numId="4" w16cid:durableId="299499851">
    <w:abstractNumId w:val="28"/>
  </w:num>
  <w:num w:numId="5" w16cid:durableId="273289694">
    <w:abstractNumId w:val="43"/>
  </w:num>
  <w:num w:numId="6" w16cid:durableId="277371138">
    <w:abstractNumId w:val="8"/>
  </w:num>
  <w:num w:numId="7" w16cid:durableId="661742622">
    <w:abstractNumId w:val="2"/>
  </w:num>
  <w:num w:numId="8" w16cid:durableId="1077946880">
    <w:abstractNumId w:val="45"/>
  </w:num>
  <w:num w:numId="9" w16cid:durableId="708996531">
    <w:abstractNumId w:val="35"/>
  </w:num>
  <w:num w:numId="10" w16cid:durableId="459542928">
    <w:abstractNumId w:val="52"/>
  </w:num>
  <w:num w:numId="11" w16cid:durableId="393890965">
    <w:abstractNumId w:val="32"/>
  </w:num>
  <w:num w:numId="12" w16cid:durableId="330067622">
    <w:abstractNumId w:val="14"/>
  </w:num>
  <w:num w:numId="13" w16cid:durableId="2087141921">
    <w:abstractNumId w:val="18"/>
  </w:num>
  <w:num w:numId="14" w16cid:durableId="723605709">
    <w:abstractNumId w:val="51"/>
  </w:num>
  <w:num w:numId="15" w16cid:durableId="1123570784">
    <w:abstractNumId w:val="26"/>
  </w:num>
  <w:num w:numId="16" w16cid:durableId="975182450">
    <w:abstractNumId w:val="29"/>
  </w:num>
  <w:num w:numId="17" w16cid:durableId="1953130392">
    <w:abstractNumId w:val="36"/>
  </w:num>
  <w:num w:numId="18" w16cid:durableId="1144809165">
    <w:abstractNumId w:val="1"/>
  </w:num>
  <w:num w:numId="19" w16cid:durableId="67656042">
    <w:abstractNumId w:val="7"/>
  </w:num>
  <w:num w:numId="20" w16cid:durableId="1878857834">
    <w:abstractNumId w:val="38"/>
  </w:num>
  <w:num w:numId="21" w16cid:durableId="19942521">
    <w:abstractNumId w:val="50"/>
  </w:num>
  <w:num w:numId="22" w16cid:durableId="658768966">
    <w:abstractNumId w:val="27"/>
  </w:num>
  <w:num w:numId="23" w16cid:durableId="1868375053">
    <w:abstractNumId w:val="33"/>
  </w:num>
  <w:num w:numId="24" w16cid:durableId="144516518">
    <w:abstractNumId w:val="3"/>
  </w:num>
  <w:num w:numId="25" w16cid:durableId="1606965187">
    <w:abstractNumId w:val="23"/>
  </w:num>
  <w:num w:numId="26" w16cid:durableId="349649499">
    <w:abstractNumId w:val="0"/>
  </w:num>
  <w:num w:numId="27" w16cid:durableId="1599672896">
    <w:abstractNumId w:val="42"/>
  </w:num>
  <w:num w:numId="28" w16cid:durableId="1769614599">
    <w:abstractNumId w:val="20"/>
  </w:num>
  <w:num w:numId="29" w16cid:durableId="1626620156">
    <w:abstractNumId w:val="34"/>
  </w:num>
  <w:num w:numId="30" w16cid:durableId="411050991">
    <w:abstractNumId w:val="31"/>
  </w:num>
  <w:num w:numId="31" w16cid:durableId="141700438">
    <w:abstractNumId w:val="46"/>
  </w:num>
  <w:num w:numId="32" w16cid:durableId="1220823828">
    <w:abstractNumId w:val="47"/>
  </w:num>
  <w:num w:numId="33" w16cid:durableId="1930844501">
    <w:abstractNumId w:val="22"/>
  </w:num>
  <w:num w:numId="34" w16cid:durableId="1748569799">
    <w:abstractNumId w:val="9"/>
  </w:num>
  <w:num w:numId="35" w16cid:durableId="1064261558">
    <w:abstractNumId w:val="40"/>
  </w:num>
  <w:num w:numId="36" w16cid:durableId="1323239409">
    <w:abstractNumId w:val="39"/>
  </w:num>
  <w:num w:numId="37" w16cid:durableId="1531912977">
    <w:abstractNumId w:val="49"/>
  </w:num>
  <w:num w:numId="38" w16cid:durableId="1899898117">
    <w:abstractNumId w:val="44"/>
  </w:num>
  <w:num w:numId="39" w16cid:durableId="1673533907">
    <w:abstractNumId w:val="48"/>
  </w:num>
  <w:num w:numId="40" w16cid:durableId="819544182">
    <w:abstractNumId w:val="19"/>
  </w:num>
  <w:num w:numId="41" w16cid:durableId="97064711">
    <w:abstractNumId w:val="5"/>
  </w:num>
  <w:num w:numId="42" w16cid:durableId="1140264291">
    <w:abstractNumId w:val="21"/>
  </w:num>
  <w:num w:numId="43" w16cid:durableId="1384671271">
    <w:abstractNumId w:val="53"/>
  </w:num>
  <w:num w:numId="44" w16cid:durableId="21519119">
    <w:abstractNumId w:val="16"/>
  </w:num>
  <w:num w:numId="45" w16cid:durableId="852496064">
    <w:abstractNumId w:val="12"/>
  </w:num>
  <w:num w:numId="46" w16cid:durableId="810056128">
    <w:abstractNumId w:val="25"/>
  </w:num>
  <w:num w:numId="47" w16cid:durableId="1457216837">
    <w:abstractNumId w:val="41"/>
  </w:num>
  <w:num w:numId="48" w16cid:durableId="592053375">
    <w:abstractNumId w:val="17"/>
  </w:num>
  <w:num w:numId="49" w16cid:durableId="1631401794">
    <w:abstractNumId w:val="24"/>
  </w:num>
  <w:num w:numId="50" w16cid:durableId="1593004898">
    <w:abstractNumId w:val="10"/>
  </w:num>
  <w:num w:numId="51" w16cid:durableId="1738166258">
    <w:abstractNumId w:val="30"/>
  </w:num>
  <w:num w:numId="52" w16cid:durableId="587156715">
    <w:abstractNumId w:val="15"/>
  </w:num>
  <w:num w:numId="53" w16cid:durableId="1262839041">
    <w:abstractNumId w:val="13"/>
  </w:num>
  <w:num w:numId="54" w16cid:durableId="1813327707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0EFD"/>
    <w:rsid w:val="0004337F"/>
    <w:rsid w:val="00086455"/>
    <w:rsid w:val="000D3262"/>
    <w:rsid w:val="001F0448"/>
    <w:rsid w:val="00225CB5"/>
    <w:rsid w:val="00256248"/>
    <w:rsid w:val="00267E4E"/>
    <w:rsid w:val="002B2315"/>
    <w:rsid w:val="002D6DD6"/>
    <w:rsid w:val="002E1B7E"/>
    <w:rsid w:val="003864BC"/>
    <w:rsid w:val="003D2624"/>
    <w:rsid w:val="0042128E"/>
    <w:rsid w:val="004458E8"/>
    <w:rsid w:val="004B414B"/>
    <w:rsid w:val="007B54E4"/>
    <w:rsid w:val="007C79FB"/>
    <w:rsid w:val="008402CD"/>
    <w:rsid w:val="009442D2"/>
    <w:rsid w:val="009651C0"/>
    <w:rsid w:val="00976EF7"/>
    <w:rsid w:val="00A01FC6"/>
    <w:rsid w:val="00A157BC"/>
    <w:rsid w:val="00A677DF"/>
    <w:rsid w:val="00A83FA9"/>
    <w:rsid w:val="00B5508F"/>
    <w:rsid w:val="00BB75FB"/>
    <w:rsid w:val="00BE08B2"/>
    <w:rsid w:val="00C50EFD"/>
    <w:rsid w:val="00EE444A"/>
    <w:rsid w:val="00EF3EAA"/>
    <w:rsid w:val="00FF5F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2AD2D8"/>
  <w15:chartTrackingRefBased/>
  <w15:docId w15:val="{855E922E-A268-4D4F-B50E-3CF05BE46B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3262"/>
  </w:style>
  <w:style w:type="paragraph" w:styleId="Ttulo1">
    <w:name w:val="heading 1"/>
    <w:basedOn w:val="Normal"/>
    <w:next w:val="Normal"/>
    <w:link w:val="Ttulo1Char"/>
    <w:uiPriority w:val="9"/>
    <w:qFormat/>
    <w:rsid w:val="00C50E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50E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50EFD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50E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50EFD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50E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50E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50E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50E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50EFD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50EF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50EFD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50EFD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50EFD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50EFD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50EFD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50EFD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50EF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50E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50E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50E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50E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50E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50EFD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50EFD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50EFD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50EFD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50EFD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50EFD"/>
    <w:rPr>
      <w:b/>
      <w:bCs/>
      <w:smallCaps/>
      <w:color w:val="2F5496" w:themeColor="accent1" w:themeShade="BF"/>
      <w:spacing w:val="5"/>
    </w:rPr>
  </w:style>
  <w:style w:type="character" w:styleId="Forte">
    <w:name w:val="Strong"/>
    <w:basedOn w:val="Fontepargpadro"/>
    <w:uiPriority w:val="22"/>
    <w:qFormat/>
    <w:rsid w:val="002B2315"/>
    <w:rPr>
      <w:b/>
      <w:bCs/>
    </w:rPr>
  </w:style>
  <w:style w:type="character" w:styleId="CdigoHTML">
    <w:name w:val="HTML Code"/>
    <w:basedOn w:val="Fontepargpadro"/>
    <w:uiPriority w:val="99"/>
    <w:semiHidden/>
    <w:unhideWhenUsed/>
    <w:rsid w:val="002B2315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rsid w:val="009442D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115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0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1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930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900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26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63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4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15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108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284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02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696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63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31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469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54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4455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974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6288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4387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481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33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117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11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78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1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42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424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612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95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23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90.png"/><Relationship Id="rId10" Type="http://schemas.openxmlformats.org/officeDocument/2006/relationships/image" Target="media/image6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390</TotalTime>
  <Pages>12</Pages>
  <Words>2857</Words>
  <Characters>15430</Characters>
  <Application>Microsoft Office Word</Application>
  <DocSecurity>0</DocSecurity>
  <Lines>128</Lines>
  <Paragraphs>36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Alcides Coelho</dc:creator>
  <cp:keywords/>
  <dc:description/>
  <cp:lastModifiedBy>Alcides Coelho</cp:lastModifiedBy>
  <cp:revision>16</cp:revision>
  <dcterms:created xsi:type="dcterms:W3CDTF">2025-04-30T22:01:00Z</dcterms:created>
  <dcterms:modified xsi:type="dcterms:W3CDTF">2025-05-22T21:27:00Z</dcterms:modified>
</cp:coreProperties>
</file>