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0C22" w14:textId="7B03A996" w:rsidR="00F37CCA" w:rsidRPr="00F37CCA" w:rsidRDefault="00F37CCA" w:rsidP="00F37CCA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F37CC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CO"/>
          <w14:ligatures w14:val="none"/>
        </w:rPr>
        <w:t xml:space="preserve"> Identificación del problema </w:t>
      </w:r>
    </w:p>
    <w:p w14:paraId="48516425" w14:textId="77777777" w:rsidR="00F37CCA" w:rsidRPr="00F37CCA" w:rsidRDefault="00F37CCA" w:rsidP="00F37C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57BB994" w14:textId="1AEE2B72" w:rsidR="00F37CCA" w:rsidRPr="00F37CCA" w:rsidRDefault="00F37CCA" w:rsidP="00F37CC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F37CC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Caso de </w:t>
      </w:r>
      <w:r w:rsidRPr="00F37CC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Estudio:</w:t>
      </w:r>
      <w:r w:rsidRPr="00F37CC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 </w:t>
      </w:r>
    </w:p>
    <w:p w14:paraId="268B5050" w14:textId="77777777" w:rsidR="00F37CCA" w:rsidRPr="00F37CCA" w:rsidRDefault="00F37CCA" w:rsidP="00F37CC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074"/>
      </w:tblGrid>
      <w:tr w:rsidR="000C5FD5" w:rsidRPr="00F37CCA" w14:paraId="55F2BBBC" w14:textId="77777777" w:rsidTr="00161934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4D61E" w14:textId="77777777" w:rsidR="00F37CCA" w:rsidRPr="00F37CCA" w:rsidRDefault="00F37CCA" w:rsidP="00F37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F37C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Cliente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DF23C" w14:textId="77777777" w:rsidR="00F37CCA" w:rsidRDefault="00F37CCA" w:rsidP="00F37CC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  <w:p w14:paraId="6DE71A8E" w14:textId="59CBA5BC" w:rsidR="00F37CCA" w:rsidRPr="00F37CCA" w:rsidRDefault="00F37CCA" w:rsidP="00F37CC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Alcaldía de Cali</w:t>
            </w:r>
          </w:p>
        </w:tc>
      </w:tr>
      <w:tr w:rsidR="000C5FD5" w:rsidRPr="00F37CCA" w14:paraId="02953BB6" w14:textId="77777777" w:rsidTr="00161934">
        <w:trPr>
          <w:trHeight w:val="705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908C4" w14:textId="77777777" w:rsidR="00F37CCA" w:rsidRPr="00F37CCA" w:rsidRDefault="00F37CCA" w:rsidP="00F37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F37C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</w:tc>
        <w:tc>
          <w:tcPr>
            <w:tcW w:w="7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22F81" w14:textId="75CCB0A2" w:rsidR="00F37CCA" w:rsidRPr="00F37CCA" w:rsidRDefault="00F37CCA" w:rsidP="00F3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Administrador de la alcaldía </w:t>
            </w:r>
          </w:p>
        </w:tc>
      </w:tr>
      <w:tr w:rsidR="000C5FD5" w:rsidRPr="00F37CCA" w14:paraId="589E0C90" w14:textId="77777777" w:rsidTr="00161934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7269" w14:textId="77777777" w:rsidR="00F37CCA" w:rsidRPr="00F37CCA" w:rsidRDefault="00F37CCA" w:rsidP="00F37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F37C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Contexto del problema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1EFF4" w14:textId="77777777" w:rsidR="00F37CCA" w:rsidRPr="00F37CCA" w:rsidRDefault="00F37CCA" w:rsidP="00F37C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  <w:p w14:paraId="430CCC5C" w14:textId="77777777" w:rsidR="00F37CCA" w:rsidRDefault="000C5FD5" w:rsidP="00F37CCA">
            <w:pPr>
              <w:spacing w:after="0" w:line="240" w:lineRule="auto"/>
              <w:ind w:left="360"/>
              <w:jc w:val="center"/>
            </w:pPr>
            <w:r>
              <w:t>L</w:t>
            </w:r>
            <w:r>
              <w:t>a COP</w:t>
            </w:r>
            <w:r>
              <w:t>16</w:t>
            </w:r>
            <w:r>
              <w:t xml:space="preserve"> de biodiversidad en Cali, Colombia, </w:t>
            </w:r>
            <w:r>
              <w:t>será destinada y ayuda</w:t>
            </w:r>
            <w:r>
              <w:t xml:space="preserve"> promover la conservación de la biodiversidad y apoyar a las comunidades locales.</w:t>
            </w:r>
            <w:r>
              <w:t xml:space="preserve"> Nos demostrara la importancia de generar acciones para proteger los ecosistemas y sus comunidades nativas.</w:t>
            </w:r>
          </w:p>
          <w:p w14:paraId="2B4D896E" w14:textId="50DEEC4F" w:rsidR="000C5FD5" w:rsidRPr="00F37CCA" w:rsidRDefault="000C5FD5" w:rsidP="00F37CCA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</w:p>
        </w:tc>
      </w:tr>
      <w:tr w:rsidR="000C5FD5" w:rsidRPr="00F37CCA" w14:paraId="0BD9A892" w14:textId="77777777" w:rsidTr="00161934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4D4B7" w14:textId="77777777" w:rsidR="00F37CCA" w:rsidRPr="00F37CCA" w:rsidRDefault="00F37CCA" w:rsidP="00F37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F37C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Requerimientos funcionales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4A2A1" w14:textId="20AEECDC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1: registrar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lugar</w:t>
            </w:r>
          </w:p>
          <w:p w14:paraId="257C14CF" w14:textId="0C769D6D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: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registrar especies a un lugar</w:t>
            </w:r>
          </w:p>
          <w:p w14:paraId="2369AA37" w14:textId="08F24AC3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3: registrar comunidad</w:t>
            </w:r>
          </w:p>
          <w:p w14:paraId="076C3B11" w14:textId="2596C3D9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4: añadir producto a la comunidad</w:t>
            </w:r>
          </w:p>
          <w:p w14:paraId="60118381" w14:textId="7E1C40DA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5: eliminar producto de la comunidad</w:t>
            </w:r>
          </w:p>
          <w:p w14:paraId="4077A685" w14:textId="15450B70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6: modificar datos de una especie en un lugar</w:t>
            </w:r>
          </w:p>
          <w:p w14:paraId="5E77FFA3" w14:textId="0A0BC12B" w:rsidR="000C5FD5" w:rsidRDefault="000C5FD5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</w:t>
            </w:r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7: consultar </w:t>
            </w:r>
            <w:proofErr w:type="spellStart"/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info</w:t>
            </w:r>
            <w:proofErr w:type="spellEnd"/>
            <w:r w:rsidR="00C43D97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un lugar</w:t>
            </w:r>
          </w:p>
          <w:p w14:paraId="7C5D3140" w14:textId="190D4A40" w:rsidR="00C43D97" w:rsidRDefault="00C43D97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RF8: consultar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las comunidades por departamento</w:t>
            </w:r>
          </w:p>
          <w:p w14:paraId="6B821011" w14:textId="79049171" w:rsidR="00C43D97" w:rsidRDefault="00C43D97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RF9: consular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info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comunidades sin hospitales o escuelas</w:t>
            </w:r>
          </w:p>
          <w:p w14:paraId="419641FA" w14:textId="5860DD27" w:rsidR="00C43D97" w:rsidRDefault="00C43D97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RF10: consultar lugar con mayor cantidad de especies</w:t>
            </w:r>
          </w:p>
          <w:p w14:paraId="65262241" w14:textId="77777777" w:rsidR="00C43D97" w:rsidRDefault="00C43D97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RF11: consultar tres lugares más grandes por km curado</w:t>
            </w:r>
          </w:p>
          <w:p w14:paraId="22F0D2F4" w14:textId="41A186B9" w:rsidR="008F0B47" w:rsidRPr="000C5FD5" w:rsidRDefault="008F0B47" w:rsidP="000C5FD5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RF12: la repetición de especies, nombre de lugares y productos no se pueden</w:t>
            </w:r>
          </w:p>
        </w:tc>
      </w:tr>
      <w:tr w:rsidR="000C5FD5" w:rsidRPr="00F37CCA" w14:paraId="1F6909C4" w14:textId="77777777" w:rsidTr="001619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498EB" w14:textId="77777777" w:rsidR="00F37CCA" w:rsidRPr="00F37CCA" w:rsidRDefault="00F37CCA" w:rsidP="00F37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F37C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Requerimientos no funcionales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C62C9" w14:textId="1D508888" w:rsidR="00F37CCA" w:rsidRDefault="008F0B47" w:rsidP="008F0B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RFN1:</w:t>
            </w:r>
            <w:r w:rsidR="0016193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se puede almacenar máximo 50 especies por cada lugar</w:t>
            </w:r>
          </w:p>
          <w:p w14:paraId="4DE54A84" w14:textId="3F32BDD9" w:rsidR="008F0B47" w:rsidRDefault="008F0B47" w:rsidP="008F0B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RFN2:</w:t>
            </w:r>
            <w:r w:rsidR="0016193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máximo 20 productos por comunidad </w:t>
            </w:r>
          </w:p>
          <w:p w14:paraId="6F0B4BD4" w14:textId="0B7523FE" w:rsidR="00161934" w:rsidRPr="00161934" w:rsidRDefault="00F32C9C" w:rsidP="001619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RFN3:</w:t>
            </w:r>
            <w:r w:rsidR="00161934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buena interfaz</w:t>
            </w:r>
          </w:p>
        </w:tc>
      </w:tr>
    </w:tbl>
    <w:p w14:paraId="7AD42067" w14:textId="77777777" w:rsidR="00F37CCA" w:rsidRDefault="00F37CCA"/>
    <w:sectPr w:rsidR="00F37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2AD"/>
    <w:multiLevelType w:val="hybridMultilevel"/>
    <w:tmpl w:val="5B066318"/>
    <w:lvl w:ilvl="0" w:tplc="B23C53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6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CA"/>
    <w:rsid w:val="000C5FD5"/>
    <w:rsid w:val="00161934"/>
    <w:rsid w:val="008F0B47"/>
    <w:rsid w:val="00C43D97"/>
    <w:rsid w:val="00F32C9C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4B67"/>
  <w15:chartTrackingRefBased/>
  <w15:docId w15:val="{0E51976B-BD7F-4817-9090-FF23813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C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EDC21C09256418E86B713756B7324" ma:contentTypeVersion="8" ma:contentTypeDescription="Crear nuevo documento." ma:contentTypeScope="" ma:versionID="ca46c57ae90051a26d7ede35fadcdb35">
  <xsd:schema xmlns:xsd="http://www.w3.org/2001/XMLSchema" xmlns:xs="http://www.w3.org/2001/XMLSchema" xmlns:p="http://schemas.microsoft.com/office/2006/metadata/properties" xmlns:ns3="7b4301db-c098-4ed0-bfbd-e5bee3bf7393" xmlns:ns4="5263fab9-bd92-4006-82ed-4fcaa3f04480" targetNamespace="http://schemas.microsoft.com/office/2006/metadata/properties" ma:root="true" ma:fieldsID="20f84463edae5c4267ce60047c0ff58f" ns3:_="" ns4:_="">
    <xsd:import namespace="7b4301db-c098-4ed0-bfbd-e5bee3bf7393"/>
    <xsd:import namespace="5263fab9-bd92-4006-82ed-4fcaa3f044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301db-c098-4ed0-bfbd-e5bee3bf7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fab9-bd92-4006-82ed-4fcaa3f044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301db-c098-4ed0-bfbd-e5bee3bf7393" xsi:nil="true"/>
  </documentManagement>
</p:properties>
</file>

<file path=customXml/itemProps1.xml><?xml version="1.0" encoding="utf-8"?>
<ds:datastoreItem xmlns:ds="http://schemas.openxmlformats.org/officeDocument/2006/customXml" ds:itemID="{61B497F1-D9F4-4E92-82D8-23189E76E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301db-c098-4ed0-bfbd-e5bee3bf7393"/>
    <ds:schemaRef ds:uri="5263fab9-bd92-4006-82ed-4fcaa3f04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05053-F124-4574-875E-E696F4D8E3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C7C42-3363-4CFB-9E78-C89E56B98DC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7b4301db-c098-4ed0-bfbd-e5bee3bf7393"/>
    <ds:schemaRef ds:uri="http://purl.org/dc/dcmitype/"/>
    <ds:schemaRef ds:uri="http://www.w3.org/XML/1998/namespace"/>
    <ds:schemaRef ds:uri="http://schemas.microsoft.com/office/infopath/2007/PartnerControls"/>
    <ds:schemaRef ds:uri="5263fab9-bd92-4006-82ed-4fcaa3f0448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Nieto Pinto</dc:creator>
  <cp:keywords/>
  <dc:description/>
  <cp:lastModifiedBy>Juan Felipe Nieto Pinto</cp:lastModifiedBy>
  <cp:revision>2</cp:revision>
  <dcterms:created xsi:type="dcterms:W3CDTF">2024-04-10T02:03:00Z</dcterms:created>
  <dcterms:modified xsi:type="dcterms:W3CDTF">2024-04-10T02:03:00Z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0x010100903EDC21C09256418E86B713756B7324</vt:lpwstr>
  </property>
</Properties>
</file>