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EB0E" w14:textId="59284D01" w:rsidR="00063267" w:rsidRPr="00033595" w:rsidRDefault="006D137C" w:rsidP="00033595">
      <w:pPr>
        <w:spacing w:before="240" w:line="240" w:lineRule="auto"/>
        <w:jc w:val="both"/>
        <w:rPr>
          <w:sz w:val="24"/>
          <w:szCs w:val="24"/>
        </w:rPr>
      </w:pPr>
      <w:r w:rsidRPr="00033595">
        <w:rPr>
          <w:b/>
          <w:bCs/>
          <w:sz w:val="24"/>
          <w:szCs w:val="24"/>
        </w:rPr>
        <w:t>TEMA:</w:t>
      </w:r>
      <w:r w:rsidRPr="00033595">
        <w:rPr>
          <w:sz w:val="24"/>
          <w:szCs w:val="24"/>
        </w:rPr>
        <w:t xml:space="preserve"> </w:t>
      </w:r>
      <w:r w:rsidR="00063267" w:rsidRPr="00033595">
        <w:rPr>
          <w:sz w:val="24"/>
          <w:szCs w:val="24"/>
        </w:rPr>
        <w:t>Esmeraldas</w:t>
      </w:r>
    </w:p>
    <w:p w14:paraId="0134C82D" w14:textId="2761A4C8" w:rsidR="006D137C" w:rsidRPr="00033595" w:rsidRDefault="006D137C" w:rsidP="00033595">
      <w:pPr>
        <w:spacing w:before="240" w:line="240" w:lineRule="auto"/>
        <w:jc w:val="both"/>
        <w:rPr>
          <w:sz w:val="24"/>
          <w:szCs w:val="24"/>
        </w:rPr>
      </w:pPr>
      <w:r w:rsidRPr="00033595">
        <w:rPr>
          <w:b/>
          <w:bCs/>
          <w:sz w:val="24"/>
          <w:szCs w:val="24"/>
        </w:rPr>
        <w:t>NOMBRE DEL SITIO:</w:t>
      </w:r>
      <w:r w:rsidRPr="00033595">
        <w:rPr>
          <w:sz w:val="24"/>
          <w:szCs w:val="24"/>
        </w:rPr>
        <w:t xml:space="preserve"> NN</w:t>
      </w:r>
    </w:p>
    <w:p w14:paraId="0B9A4BAE" w14:textId="0D83450F" w:rsidR="004079D1" w:rsidRPr="00033595" w:rsidRDefault="006D137C" w:rsidP="00033595">
      <w:pPr>
        <w:spacing w:before="240" w:line="240" w:lineRule="auto"/>
        <w:jc w:val="both"/>
        <w:rPr>
          <w:b/>
          <w:bCs/>
          <w:sz w:val="24"/>
          <w:szCs w:val="24"/>
        </w:rPr>
      </w:pPr>
      <w:r w:rsidRPr="00033595">
        <w:rPr>
          <w:b/>
          <w:bCs/>
          <w:sz w:val="24"/>
          <w:szCs w:val="24"/>
        </w:rPr>
        <w:t>PÁGINAS</w:t>
      </w:r>
    </w:p>
    <w:p w14:paraId="3CB2C4EE" w14:textId="4AEA9F5F" w:rsidR="006D137C" w:rsidRPr="00033595" w:rsidRDefault="004079D1" w:rsidP="00033595">
      <w:pPr>
        <w:pStyle w:val="Prrafodelista"/>
        <w:numPr>
          <w:ilvl w:val="0"/>
          <w:numId w:val="1"/>
        </w:numPr>
        <w:spacing w:before="240" w:line="240" w:lineRule="auto"/>
        <w:jc w:val="both"/>
        <w:rPr>
          <w:sz w:val="24"/>
          <w:szCs w:val="24"/>
        </w:rPr>
      </w:pPr>
      <w:r w:rsidRPr="00033595">
        <w:rPr>
          <w:sz w:val="24"/>
          <w:szCs w:val="24"/>
        </w:rPr>
        <w:t xml:space="preserve">General </w:t>
      </w:r>
      <w:r w:rsidR="006D137C" w:rsidRPr="00033595">
        <w:rPr>
          <w:sz w:val="24"/>
          <w:szCs w:val="24"/>
        </w:rPr>
        <w:t>–</w:t>
      </w:r>
      <w:r w:rsidRPr="00033595">
        <w:rPr>
          <w:sz w:val="24"/>
          <w:szCs w:val="24"/>
        </w:rPr>
        <w:t xml:space="preserve"> Menú</w:t>
      </w:r>
      <w:r w:rsidR="006D137C" w:rsidRPr="00033595">
        <w:rPr>
          <w:sz w:val="24"/>
          <w:szCs w:val="24"/>
        </w:rPr>
        <w:t xml:space="preserve"> </w:t>
      </w:r>
    </w:p>
    <w:p w14:paraId="6247269E" w14:textId="00A654A9" w:rsidR="004079D1" w:rsidRPr="00033595" w:rsidRDefault="00063267" w:rsidP="00033595">
      <w:pPr>
        <w:pStyle w:val="Prrafodelista"/>
        <w:numPr>
          <w:ilvl w:val="0"/>
          <w:numId w:val="1"/>
        </w:numPr>
        <w:spacing w:before="240" w:line="240" w:lineRule="auto"/>
        <w:jc w:val="both"/>
        <w:rPr>
          <w:sz w:val="24"/>
          <w:szCs w:val="24"/>
        </w:rPr>
      </w:pPr>
      <w:r w:rsidRPr="00033595">
        <w:rPr>
          <w:sz w:val="24"/>
          <w:szCs w:val="24"/>
        </w:rPr>
        <w:t>Historia</w:t>
      </w:r>
    </w:p>
    <w:p w14:paraId="080A888D" w14:textId="12765326" w:rsidR="00063267" w:rsidRPr="00033595" w:rsidRDefault="006D137C" w:rsidP="00033595">
      <w:pPr>
        <w:pStyle w:val="Prrafodelista"/>
        <w:numPr>
          <w:ilvl w:val="0"/>
          <w:numId w:val="1"/>
        </w:numPr>
        <w:spacing w:before="240" w:line="240" w:lineRule="auto"/>
        <w:jc w:val="both"/>
        <w:rPr>
          <w:sz w:val="24"/>
          <w:szCs w:val="24"/>
        </w:rPr>
      </w:pPr>
      <w:r w:rsidRPr="00033595">
        <w:rPr>
          <w:sz w:val="24"/>
          <w:szCs w:val="24"/>
        </w:rPr>
        <w:t>Clasificación</w:t>
      </w:r>
    </w:p>
    <w:p w14:paraId="1C0F9D86" w14:textId="0BB83D0D" w:rsidR="004079D1" w:rsidRPr="00033595" w:rsidRDefault="00063267" w:rsidP="00033595">
      <w:pPr>
        <w:pStyle w:val="Prrafodelista"/>
        <w:numPr>
          <w:ilvl w:val="0"/>
          <w:numId w:val="1"/>
        </w:numPr>
        <w:spacing w:before="240" w:line="240" w:lineRule="auto"/>
        <w:jc w:val="both"/>
        <w:rPr>
          <w:sz w:val="24"/>
          <w:szCs w:val="24"/>
        </w:rPr>
      </w:pPr>
      <w:r w:rsidRPr="00033595">
        <w:rPr>
          <w:sz w:val="24"/>
          <w:szCs w:val="24"/>
        </w:rPr>
        <w:t>Comercio</w:t>
      </w:r>
      <w:r w:rsidR="006D137C" w:rsidRPr="00033595">
        <w:rPr>
          <w:sz w:val="24"/>
          <w:szCs w:val="24"/>
        </w:rPr>
        <w:t xml:space="preserve"> (Rentabilidad</w:t>
      </w:r>
    </w:p>
    <w:p w14:paraId="19CFE2DE" w14:textId="45AAF7A0" w:rsidR="004079D1" w:rsidRPr="00033595" w:rsidRDefault="006D137C" w:rsidP="00033595">
      <w:pPr>
        <w:pStyle w:val="Prrafodelista"/>
        <w:numPr>
          <w:ilvl w:val="0"/>
          <w:numId w:val="1"/>
        </w:numPr>
        <w:spacing w:before="240" w:line="240" w:lineRule="auto"/>
        <w:jc w:val="both"/>
        <w:rPr>
          <w:sz w:val="24"/>
          <w:szCs w:val="24"/>
        </w:rPr>
      </w:pPr>
      <w:r w:rsidRPr="00033595">
        <w:rPr>
          <w:sz w:val="24"/>
          <w:szCs w:val="24"/>
        </w:rPr>
        <w:t>Problemáticas</w:t>
      </w:r>
    </w:p>
    <w:p w14:paraId="09E80BB7" w14:textId="649DCDD9" w:rsidR="004079D1" w:rsidRPr="00033595" w:rsidRDefault="004079D1" w:rsidP="00033595">
      <w:pPr>
        <w:pStyle w:val="Prrafodelista"/>
        <w:numPr>
          <w:ilvl w:val="0"/>
          <w:numId w:val="1"/>
        </w:numPr>
        <w:spacing w:before="240" w:line="240" w:lineRule="auto"/>
        <w:jc w:val="both"/>
        <w:rPr>
          <w:sz w:val="24"/>
          <w:szCs w:val="24"/>
        </w:rPr>
      </w:pPr>
      <w:r w:rsidRPr="00033595">
        <w:rPr>
          <w:sz w:val="24"/>
          <w:szCs w:val="24"/>
        </w:rPr>
        <w:t>Bibliografía</w:t>
      </w:r>
      <w:r w:rsidR="006D137C" w:rsidRPr="00033595">
        <w:rPr>
          <w:sz w:val="24"/>
          <w:szCs w:val="24"/>
        </w:rPr>
        <w:t xml:space="preserve"> </w:t>
      </w:r>
    </w:p>
    <w:p w14:paraId="14EEDF51" w14:textId="7941C510" w:rsidR="00DC7E87" w:rsidRPr="00033595" w:rsidRDefault="00DC7E87" w:rsidP="00033595">
      <w:pPr>
        <w:spacing w:before="240" w:line="240" w:lineRule="auto"/>
        <w:jc w:val="both"/>
        <w:rPr>
          <w:i/>
          <w:iCs/>
          <w:sz w:val="24"/>
          <w:szCs w:val="24"/>
        </w:rPr>
      </w:pPr>
      <w:r w:rsidRPr="00033595">
        <w:rPr>
          <w:i/>
          <w:iCs/>
          <w:sz w:val="24"/>
          <w:szCs w:val="24"/>
        </w:rPr>
        <w:t>General</w:t>
      </w:r>
    </w:p>
    <w:p w14:paraId="089D25E2" w14:textId="6137C65F" w:rsidR="00555190" w:rsidRDefault="00B30290" w:rsidP="00033595">
      <w:pPr>
        <w:pStyle w:val="Prrafodelista"/>
        <w:numPr>
          <w:ilvl w:val="0"/>
          <w:numId w:val="6"/>
        </w:numPr>
        <w:spacing w:before="240" w:line="240" w:lineRule="auto"/>
        <w:jc w:val="both"/>
        <w:rPr>
          <w:sz w:val="24"/>
          <w:szCs w:val="24"/>
        </w:rPr>
      </w:pPr>
      <w:hyperlink r:id="rId6" w:anchor=":~:text=Colombia%20es%20el%20principal%20productor,departamentos%20de%20Boyac%C3%A1%20y%20Cundinamarca" w:history="1">
        <w:r w:rsidR="00555190" w:rsidRPr="00033595">
          <w:rPr>
            <w:rStyle w:val="Hipervnculo"/>
            <w:sz w:val="24"/>
            <w:szCs w:val="24"/>
          </w:rPr>
          <w:t>https://www.anm.gov.co/el-potencial-y-calidad-de-la-esmeralda-colombiana-es-una-mina-de-oportunidades-para-el-sector-en-este-2022#:~:text=Colombia%20es%20el%20principal%20productor,departamentos%20de%20Boyac%C3%A1%20y%20Cundinamarca</w:t>
        </w:r>
      </w:hyperlink>
      <w:r w:rsidR="00555190" w:rsidRPr="00033595">
        <w:rPr>
          <w:sz w:val="24"/>
          <w:szCs w:val="24"/>
        </w:rPr>
        <w:t xml:space="preserve">. </w:t>
      </w:r>
    </w:p>
    <w:p w14:paraId="33C20A92" w14:textId="10366AAF" w:rsidR="00C34986" w:rsidRPr="00033595" w:rsidRDefault="004B6944" w:rsidP="00033595">
      <w:pPr>
        <w:pStyle w:val="Prrafodelista"/>
        <w:numPr>
          <w:ilvl w:val="0"/>
          <w:numId w:val="6"/>
        </w:numPr>
        <w:spacing w:before="240" w:line="240" w:lineRule="auto"/>
        <w:jc w:val="both"/>
        <w:rPr>
          <w:sz w:val="24"/>
          <w:szCs w:val="24"/>
        </w:rPr>
      </w:pPr>
      <w:hyperlink r:id="rId7" w:history="1">
        <w:r w:rsidRPr="00A305E6">
          <w:rPr>
            <w:rStyle w:val="Hipervnculo"/>
            <w:sz w:val="24"/>
            <w:szCs w:val="24"/>
          </w:rPr>
          <w:t>https://colombia.travel/es/tur</w:t>
        </w:r>
        <w:r w:rsidRPr="00A305E6">
          <w:rPr>
            <w:rStyle w:val="Hipervnculo"/>
            <w:sz w:val="24"/>
            <w:szCs w:val="24"/>
          </w:rPr>
          <w:t>i</w:t>
        </w:r>
        <w:r w:rsidRPr="00A305E6">
          <w:rPr>
            <w:rStyle w:val="Hipervnculo"/>
            <w:sz w:val="24"/>
            <w:szCs w:val="24"/>
          </w:rPr>
          <w:t>smo-esmeraldas-colombianas</w:t>
        </w:r>
      </w:hyperlink>
      <w:r>
        <w:rPr>
          <w:sz w:val="24"/>
          <w:szCs w:val="24"/>
        </w:rPr>
        <w:t xml:space="preserve"> </w:t>
      </w:r>
    </w:p>
    <w:p w14:paraId="30E74094" w14:textId="72B0EDBB" w:rsidR="00DC7E87" w:rsidRPr="00033595" w:rsidRDefault="00DC7E87" w:rsidP="00033595">
      <w:pPr>
        <w:spacing w:before="240" w:line="240" w:lineRule="auto"/>
        <w:jc w:val="both"/>
        <w:rPr>
          <w:sz w:val="24"/>
          <w:szCs w:val="24"/>
        </w:rPr>
      </w:pPr>
      <w:r w:rsidRPr="00033595">
        <w:rPr>
          <w:i/>
          <w:iCs/>
          <w:sz w:val="24"/>
          <w:szCs w:val="24"/>
        </w:rPr>
        <w:t>Historia</w:t>
      </w:r>
    </w:p>
    <w:p w14:paraId="22725D90" w14:textId="0C7772FD" w:rsidR="00DC7E87" w:rsidRDefault="00B30290" w:rsidP="00033595">
      <w:pPr>
        <w:pStyle w:val="Prrafodelista"/>
        <w:numPr>
          <w:ilvl w:val="0"/>
          <w:numId w:val="5"/>
        </w:numPr>
        <w:spacing w:before="240" w:line="240" w:lineRule="auto"/>
        <w:jc w:val="both"/>
        <w:rPr>
          <w:sz w:val="24"/>
          <w:szCs w:val="24"/>
        </w:rPr>
      </w:pPr>
      <w:hyperlink r:id="rId8" w:history="1">
        <w:r w:rsidR="00F85C2A" w:rsidRPr="00033595">
          <w:rPr>
            <w:rStyle w:val="Hipervnculo"/>
            <w:sz w:val="24"/>
            <w:szCs w:val="24"/>
          </w:rPr>
          <w:t>https://fedesmeralda</w:t>
        </w:r>
        <w:r w:rsidR="00F85C2A" w:rsidRPr="00033595">
          <w:rPr>
            <w:rStyle w:val="Hipervnculo"/>
            <w:sz w:val="24"/>
            <w:szCs w:val="24"/>
          </w:rPr>
          <w:t>s</w:t>
        </w:r>
        <w:r w:rsidR="00F85C2A" w:rsidRPr="00033595">
          <w:rPr>
            <w:rStyle w:val="Hipervnculo"/>
            <w:sz w:val="24"/>
            <w:szCs w:val="24"/>
          </w:rPr>
          <w:t>.org/esmer</w:t>
        </w:r>
        <w:r w:rsidR="00F85C2A" w:rsidRPr="00033595">
          <w:rPr>
            <w:rStyle w:val="Hipervnculo"/>
            <w:sz w:val="24"/>
            <w:szCs w:val="24"/>
          </w:rPr>
          <w:t>a</w:t>
        </w:r>
        <w:r w:rsidR="00F85C2A" w:rsidRPr="00033595">
          <w:rPr>
            <w:rStyle w:val="Hipervnculo"/>
            <w:sz w:val="24"/>
            <w:szCs w:val="24"/>
          </w:rPr>
          <w:t>ldas-colombianas-gemas-de-la-naturaleza-y-la-historia/</w:t>
        </w:r>
      </w:hyperlink>
      <w:r w:rsidR="00F85C2A" w:rsidRPr="00033595">
        <w:rPr>
          <w:sz w:val="24"/>
          <w:szCs w:val="24"/>
        </w:rPr>
        <w:t xml:space="preserve"> </w:t>
      </w:r>
    </w:p>
    <w:p w14:paraId="413A6D63" w14:textId="77777777" w:rsidR="004B6944" w:rsidRPr="004B6944" w:rsidRDefault="00B30290" w:rsidP="00033595">
      <w:pPr>
        <w:pStyle w:val="Prrafodelista"/>
        <w:numPr>
          <w:ilvl w:val="0"/>
          <w:numId w:val="5"/>
        </w:numPr>
        <w:spacing w:before="240" w:line="240" w:lineRule="auto"/>
        <w:jc w:val="both"/>
        <w:rPr>
          <w:rStyle w:val="Hipervnculo"/>
          <w:color w:val="auto"/>
          <w:sz w:val="24"/>
          <w:szCs w:val="24"/>
          <w:u w:val="none"/>
        </w:rPr>
      </w:pPr>
      <w:hyperlink r:id="rId9" w:history="1">
        <w:r w:rsidR="00C34986" w:rsidRPr="00447CE1">
          <w:rPr>
            <w:rStyle w:val="Hipervnculo"/>
            <w:sz w:val="24"/>
            <w:szCs w:val="24"/>
          </w:rPr>
          <w:t>https://supertravelr.com/es/trip/colombia/everything-you-need-to-know-about-buying-emeralds-in-colombia-F590AADA92/</w:t>
        </w:r>
      </w:hyperlink>
    </w:p>
    <w:p w14:paraId="5D831D6A" w14:textId="5A67BEF5" w:rsidR="00C34986" w:rsidRDefault="004B6944" w:rsidP="00033595">
      <w:pPr>
        <w:pStyle w:val="Prrafodelista"/>
        <w:numPr>
          <w:ilvl w:val="0"/>
          <w:numId w:val="5"/>
        </w:numPr>
        <w:spacing w:before="240" w:line="240" w:lineRule="auto"/>
        <w:jc w:val="both"/>
        <w:rPr>
          <w:sz w:val="24"/>
          <w:szCs w:val="24"/>
        </w:rPr>
      </w:pPr>
      <w:hyperlink r:id="rId10" w:history="1">
        <w:r w:rsidRPr="00A305E6">
          <w:rPr>
            <w:rStyle w:val="Hipervnculo"/>
            <w:sz w:val="24"/>
            <w:szCs w:val="24"/>
          </w:rPr>
          <w:t>https://outletminero.org/historia-de-las-esmeraldas/</w:t>
        </w:r>
      </w:hyperlink>
      <w:r>
        <w:rPr>
          <w:sz w:val="24"/>
          <w:szCs w:val="24"/>
        </w:rPr>
        <w:t xml:space="preserve"> </w:t>
      </w:r>
    </w:p>
    <w:p w14:paraId="59159C63" w14:textId="08CA3183" w:rsidR="00A74132" w:rsidRPr="00033595" w:rsidRDefault="00A74132" w:rsidP="00033595">
      <w:pPr>
        <w:pStyle w:val="Prrafodelista"/>
        <w:numPr>
          <w:ilvl w:val="0"/>
          <w:numId w:val="5"/>
        </w:numPr>
        <w:spacing w:before="240" w:line="240" w:lineRule="auto"/>
        <w:jc w:val="both"/>
        <w:rPr>
          <w:sz w:val="24"/>
          <w:szCs w:val="24"/>
        </w:rPr>
      </w:pPr>
      <w:hyperlink r:id="rId11" w:history="1">
        <w:r>
          <w:rPr>
            <w:rStyle w:val="Hipervnculo"/>
          </w:rPr>
          <w:t>10 cosas que debes saber sobre las esmeraldas colombianas</w:t>
        </w:r>
      </w:hyperlink>
      <w:r>
        <w:t xml:space="preserve"> </w:t>
      </w:r>
    </w:p>
    <w:p w14:paraId="2777F94E" w14:textId="2C0EFD80" w:rsidR="00DC7E87" w:rsidRPr="00033595" w:rsidRDefault="00DC7E87" w:rsidP="00033595">
      <w:pPr>
        <w:spacing w:before="240" w:line="240" w:lineRule="auto"/>
        <w:jc w:val="both"/>
        <w:rPr>
          <w:i/>
          <w:iCs/>
          <w:sz w:val="24"/>
          <w:szCs w:val="24"/>
        </w:rPr>
      </w:pPr>
      <w:r w:rsidRPr="00033595">
        <w:rPr>
          <w:i/>
          <w:iCs/>
          <w:sz w:val="24"/>
          <w:szCs w:val="24"/>
        </w:rPr>
        <w:t>Clasificación</w:t>
      </w:r>
    </w:p>
    <w:p w14:paraId="561FE4FA" w14:textId="7BB1284A" w:rsidR="00DC7E87" w:rsidRPr="00033595" w:rsidRDefault="00B30290" w:rsidP="00033595">
      <w:pPr>
        <w:pStyle w:val="Prrafodelista"/>
        <w:numPr>
          <w:ilvl w:val="0"/>
          <w:numId w:val="4"/>
        </w:numPr>
        <w:spacing w:before="240" w:line="240" w:lineRule="auto"/>
        <w:jc w:val="both"/>
        <w:rPr>
          <w:sz w:val="24"/>
          <w:szCs w:val="24"/>
        </w:rPr>
      </w:pPr>
      <w:hyperlink r:id="rId12" w:anchor=":~:text=Tambi%C3%A9n%20clasificamos%20las%20esmeraldas%20en,largo%20plazo%20se%20ver%C3%A1%20afectado" w:history="1">
        <w:r w:rsidR="00555190" w:rsidRPr="00033595">
          <w:rPr>
            <w:rStyle w:val="Hipervnculo"/>
            <w:sz w:val="24"/>
            <w:szCs w:val="24"/>
          </w:rPr>
          <w:t>https://ww</w:t>
        </w:r>
        <w:r w:rsidR="00555190" w:rsidRPr="00033595">
          <w:rPr>
            <w:rStyle w:val="Hipervnculo"/>
            <w:sz w:val="24"/>
            <w:szCs w:val="24"/>
          </w:rPr>
          <w:t>w</w:t>
        </w:r>
        <w:r w:rsidR="00555190" w:rsidRPr="00033595">
          <w:rPr>
            <w:rStyle w:val="Hipervnculo"/>
            <w:sz w:val="24"/>
            <w:szCs w:val="24"/>
          </w:rPr>
          <w:t>.77diamonds.com/es/piedras-preciosas/esmeralda/gu%C3%ADa#:~:text=Tambi%C3%A9n%20clasificamos%20las%20esmeraldas%20en,largo%20plazo%20se%20ver%C3%A1%20afectado</w:t>
        </w:r>
      </w:hyperlink>
      <w:r w:rsidR="00555190" w:rsidRPr="00033595">
        <w:rPr>
          <w:sz w:val="24"/>
          <w:szCs w:val="24"/>
        </w:rPr>
        <w:t xml:space="preserve">. </w:t>
      </w:r>
    </w:p>
    <w:p w14:paraId="6ADB7042" w14:textId="04A2733A" w:rsidR="00DC7E87" w:rsidRPr="00033595" w:rsidRDefault="00B30290" w:rsidP="00033595">
      <w:pPr>
        <w:pStyle w:val="Prrafodelista"/>
        <w:numPr>
          <w:ilvl w:val="0"/>
          <w:numId w:val="4"/>
        </w:numPr>
        <w:spacing w:before="240" w:line="240" w:lineRule="auto"/>
        <w:jc w:val="both"/>
        <w:rPr>
          <w:sz w:val="24"/>
          <w:szCs w:val="24"/>
        </w:rPr>
      </w:pPr>
      <w:hyperlink r:id="rId13" w:history="1">
        <w:r w:rsidR="00555190" w:rsidRPr="00033595">
          <w:rPr>
            <w:rStyle w:val="Hipervnculo"/>
            <w:sz w:val="24"/>
            <w:szCs w:val="24"/>
          </w:rPr>
          <w:t>https://www.perodri.es/fore</w:t>
        </w:r>
        <w:r w:rsidR="00555190" w:rsidRPr="00033595">
          <w:rPr>
            <w:rStyle w:val="Hipervnculo"/>
            <w:sz w:val="24"/>
            <w:szCs w:val="24"/>
          </w:rPr>
          <w:t>v</w:t>
        </w:r>
        <w:r w:rsidR="00555190" w:rsidRPr="00033595">
          <w:rPr>
            <w:rStyle w:val="Hipervnculo"/>
            <w:sz w:val="24"/>
            <w:szCs w:val="24"/>
          </w:rPr>
          <w:t>er/esmeraldas-que-saber/</w:t>
        </w:r>
      </w:hyperlink>
      <w:r w:rsidR="00555190" w:rsidRPr="00033595">
        <w:rPr>
          <w:sz w:val="24"/>
          <w:szCs w:val="24"/>
        </w:rPr>
        <w:t xml:space="preserve"> </w:t>
      </w:r>
    </w:p>
    <w:p w14:paraId="6C41B73A" w14:textId="74CB7C9B" w:rsidR="006E1160" w:rsidRPr="006E1160" w:rsidRDefault="00DC7E87" w:rsidP="00171C6B">
      <w:pPr>
        <w:spacing w:before="240" w:line="240" w:lineRule="auto"/>
        <w:jc w:val="both"/>
        <w:rPr>
          <w:sz w:val="24"/>
          <w:szCs w:val="24"/>
          <w:u w:val="single"/>
        </w:rPr>
      </w:pPr>
      <w:r w:rsidRPr="00033595">
        <w:rPr>
          <w:i/>
          <w:iCs/>
          <w:sz w:val="24"/>
          <w:szCs w:val="24"/>
        </w:rPr>
        <w:t>Comercio</w:t>
      </w:r>
      <w:r w:rsidR="00C41921" w:rsidRPr="00033595">
        <w:rPr>
          <w:sz w:val="24"/>
          <w:szCs w:val="24"/>
        </w:rPr>
        <w:t xml:space="preserve"> </w:t>
      </w:r>
    </w:p>
    <w:p w14:paraId="0B6217FA" w14:textId="3D783A5F" w:rsidR="00DC7E87" w:rsidRPr="00033595" w:rsidRDefault="00DC7E87" w:rsidP="00171C6B">
      <w:pPr>
        <w:spacing w:before="240" w:line="240" w:lineRule="auto"/>
        <w:jc w:val="both"/>
        <w:rPr>
          <w:sz w:val="24"/>
          <w:szCs w:val="24"/>
        </w:rPr>
      </w:pPr>
      <w:r w:rsidRPr="006E1160">
        <w:rPr>
          <w:i/>
          <w:iCs/>
          <w:sz w:val="24"/>
          <w:szCs w:val="24"/>
        </w:rPr>
        <w:t>Problemáticas</w:t>
      </w:r>
    </w:p>
    <w:p w14:paraId="7CB1F8B8" w14:textId="51AE0CA0" w:rsidR="00102AEF" w:rsidRPr="00033595" w:rsidRDefault="00DC7E87" w:rsidP="00A74132">
      <w:pPr>
        <w:spacing w:before="240" w:line="240" w:lineRule="auto"/>
        <w:jc w:val="both"/>
        <w:rPr>
          <w:i/>
          <w:iCs/>
          <w:sz w:val="24"/>
          <w:szCs w:val="24"/>
        </w:rPr>
      </w:pPr>
      <w:r w:rsidRPr="006E1160">
        <w:rPr>
          <w:i/>
          <w:iCs/>
          <w:sz w:val="24"/>
          <w:szCs w:val="24"/>
        </w:rPr>
        <w:t>Bibliografía</w:t>
      </w:r>
      <w:r w:rsidR="00102AEF" w:rsidRPr="00033595">
        <w:rPr>
          <w:i/>
          <w:iCs/>
          <w:sz w:val="24"/>
          <w:szCs w:val="24"/>
        </w:rPr>
        <w:br w:type="page"/>
      </w:r>
    </w:p>
    <w:p w14:paraId="4473D184" w14:textId="0FBE5B06" w:rsidR="00DC7E87" w:rsidRPr="00033595" w:rsidRDefault="00102AEF" w:rsidP="00033595">
      <w:pPr>
        <w:spacing w:before="240" w:line="240" w:lineRule="auto"/>
        <w:jc w:val="both"/>
        <w:rPr>
          <w:b/>
          <w:bCs/>
          <w:sz w:val="24"/>
          <w:szCs w:val="24"/>
        </w:rPr>
      </w:pPr>
      <w:r w:rsidRPr="00033595">
        <w:rPr>
          <w:b/>
          <w:bCs/>
          <w:sz w:val="24"/>
          <w:szCs w:val="24"/>
        </w:rPr>
        <w:lastRenderedPageBreak/>
        <w:t>General</w:t>
      </w:r>
    </w:p>
    <w:p w14:paraId="14B6A73C" w14:textId="700A9A80" w:rsidR="00BA43B5" w:rsidRPr="00033595" w:rsidRDefault="00514DE7" w:rsidP="00514DE7">
      <w:pPr>
        <w:spacing w:before="240" w:line="240" w:lineRule="auto"/>
        <w:jc w:val="both"/>
        <w:rPr>
          <w:sz w:val="24"/>
          <w:szCs w:val="24"/>
        </w:rPr>
      </w:pPr>
      <w:r>
        <w:rPr>
          <w:sz w:val="24"/>
          <w:szCs w:val="24"/>
        </w:rPr>
        <w:t xml:space="preserve">3 </w:t>
      </w:r>
      <w:r w:rsidRPr="00033595">
        <w:rPr>
          <w:sz w:val="24"/>
          <w:szCs w:val="24"/>
        </w:rPr>
        <w:t>columnas</w:t>
      </w:r>
      <w:r>
        <w:rPr>
          <w:sz w:val="24"/>
          <w:szCs w:val="24"/>
        </w:rPr>
        <w:t>:</w:t>
      </w:r>
    </w:p>
    <w:p w14:paraId="71365B3F" w14:textId="799334ED" w:rsidR="00BA43B5" w:rsidRPr="00033595" w:rsidRDefault="00BA43B5" w:rsidP="00033595">
      <w:pPr>
        <w:pStyle w:val="Prrafodelista"/>
        <w:numPr>
          <w:ilvl w:val="0"/>
          <w:numId w:val="10"/>
        </w:numPr>
        <w:spacing w:before="240" w:line="240" w:lineRule="auto"/>
        <w:jc w:val="both"/>
        <w:rPr>
          <w:i/>
          <w:iCs/>
          <w:sz w:val="24"/>
          <w:szCs w:val="24"/>
        </w:rPr>
      </w:pPr>
      <w:r w:rsidRPr="00033595">
        <w:rPr>
          <w:i/>
          <w:iCs/>
          <w:sz w:val="24"/>
          <w:szCs w:val="24"/>
        </w:rPr>
        <w:t>Produ</w:t>
      </w:r>
      <w:r w:rsidR="00033595" w:rsidRPr="00033595">
        <w:rPr>
          <w:i/>
          <w:iCs/>
          <w:sz w:val="24"/>
          <w:szCs w:val="24"/>
        </w:rPr>
        <w:t>cción</w:t>
      </w:r>
    </w:p>
    <w:p w14:paraId="73091C10" w14:textId="04C4C99E" w:rsidR="00C34986" w:rsidRPr="00C34986" w:rsidRDefault="00033595" w:rsidP="00C34986">
      <w:pPr>
        <w:pStyle w:val="NormalWeb"/>
        <w:numPr>
          <w:ilvl w:val="1"/>
          <w:numId w:val="10"/>
        </w:numPr>
        <w:jc w:val="both"/>
        <w:rPr>
          <w:rFonts w:asciiTheme="minorHAnsi" w:hAnsiTheme="minorHAnsi"/>
        </w:rPr>
      </w:pPr>
      <w:r w:rsidRPr="00033595">
        <w:rPr>
          <w:rStyle w:val="Textoennegrita"/>
          <w:rFonts w:asciiTheme="minorHAnsi" w:hAnsiTheme="minorHAnsi"/>
        </w:rPr>
        <w:t>Colombia</w:t>
      </w:r>
      <w:r w:rsidRPr="00033595">
        <w:rPr>
          <w:rFonts w:asciiTheme="minorHAnsi" w:hAnsiTheme="minorHAnsi"/>
        </w:rPr>
        <w:t xml:space="preserve"> es reconocida mundialmente por su</w:t>
      </w:r>
      <w:r>
        <w:rPr>
          <w:rFonts w:asciiTheme="minorHAnsi" w:hAnsiTheme="minorHAnsi"/>
        </w:rPr>
        <w:t xml:space="preserve">s esmeraldas de </w:t>
      </w:r>
      <w:r w:rsidRPr="00033595">
        <w:rPr>
          <w:rFonts w:asciiTheme="minorHAnsi" w:hAnsiTheme="minorHAnsi"/>
        </w:rPr>
        <w:t xml:space="preserve">calidad excepcional. Las principales minas se encuentran en </w:t>
      </w:r>
      <w:r w:rsidRPr="00033595">
        <w:rPr>
          <w:rStyle w:val="Textoennegrita"/>
          <w:rFonts w:asciiTheme="minorHAnsi" w:hAnsiTheme="minorHAnsi"/>
        </w:rPr>
        <w:t>Muzo</w:t>
      </w:r>
      <w:r w:rsidRPr="00033595">
        <w:rPr>
          <w:rFonts w:asciiTheme="minorHAnsi" w:hAnsiTheme="minorHAnsi"/>
        </w:rPr>
        <w:t xml:space="preserve">, </w:t>
      </w:r>
      <w:r w:rsidRPr="00033595">
        <w:rPr>
          <w:rStyle w:val="Textoennegrita"/>
          <w:rFonts w:asciiTheme="minorHAnsi" w:hAnsiTheme="minorHAnsi"/>
        </w:rPr>
        <w:t>Coscuez</w:t>
      </w:r>
      <w:r w:rsidRPr="00033595">
        <w:rPr>
          <w:rFonts w:asciiTheme="minorHAnsi" w:hAnsiTheme="minorHAnsi"/>
        </w:rPr>
        <w:t xml:space="preserve"> y </w:t>
      </w:r>
      <w:r w:rsidRPr="00033595">
        <w:rPr>
          <w:rStyle w:val="Textoennegrita"/>
          <w:rFonts w:asciiTheme="minorHAnsi" w:hAnsiTheme="minorHAnsi"/>
        </w:rPr>
        <w:t>Chivor</w:t>
      </w:r>
      <w:r w:rsidRPr="00033595">
        <w:rPr>
          <w:rFonts w:asciiTheme="minorHAnsi" w:hAnsiTheme="minorHAnsi"/>
        </w:rPr>
        <w:t>, que producen esmeraldas con un color verde vibrante y una claridad única. Colombia lidera la industria debido a la combinación de condiciones geológicas perfectas y métodos tradicionales de extracción. La esmeralda colombiana es altamente apreciada en el mercado global, destacándose por su intensidad de color y su rareza. ¡Es el corazón de las mejores esmeraldas del mundo!</w:t>
      </w:r>
    </w:p>
    <w:p w14:paraId="46BF7E0E" w14:textId="4FFAA83A" w:rsidR="00BA43B5" w:rsidRPr="00033595" w:rsidRDefault="00BA43B5" w:rsidP="00033595">
      <w:pPr>
        <w:pStyle w:val="Prrafodelista"/>
        <w:numPr>
          <w:ilvl w:val="0"/>
          <w:numId w:val="10"/>
        </w:numPr>
        <w:spacing w:before="240" w:line="240" w:lineRule="auto"/>
        <w:jc w:val="both"/>
        <w:rPr>
          <w:i/>
          <w:iCs/>
          <w:sz w:val="24"/>
          <w:szCs w:val="24"/>
        </w:rPr>
      </w:pPr>
      <w:r w:rsidRPr="00033595">
        <w:rPr>
          <w:i/>
          <w:iCs/>
          <w:sz w:val="24"/>
          <w:szCs w:val="24"/>
        </w:rPr>
        <w:t>Tipos</w:t>
      </w:r>
    </w:p>
    <w:p w14:paraId="08871E3E" w14:textId="30183AD3" w:rsidR="00BA43B5" w:rsidRPr="00033595" w:rsidRDefault="00BA43B5" w:rsidP="00033595">
      <w:pPr>
        <w:pStyle w:val="Prrafodelista"/>
        <w:numPr>
          <w:ilvl w:val="1"/>
          <w:numId w:val="10"/>
        </w:numPr>
        <w:spacing w:before="240" w:line="240" w:lineRule="auto"/>
        <w:jc w:val="both"/>
        <w:rPr>
          <w:sz w:val="24"/>
          <w:szCs w:val="24"/>
        </w:rPr>
      </w:pPr>
      <w:r w:rsidRPr="00033595">
        <w:rPr>
          <w:sz w:val="24"/>
          <w:szCs w:val="24"/>
        </w:rPr>
        <w:t xml:space="preserve">Las esmeraldas se clasifican según su color y corte. En cuanto al color, destacan las esmeraldas verdes, que varían desde un verde claro hasta un verde intenso, y las esmeraldas azuladas, que tienen un toque de azul en su tono verde. En cuanto al corte, los más comunes son el corte esmeralda, rectangular o cuadrado con esquinas truncadas, que resalta su claridad, y el corte redondo, que maximiza el brillo de la piedra. También se encuentran cortes </w:t>
      </w:r>
      <w:r w:rsidR="00033595" w:rsidRPr="00033595">
        <w:rPr>
          <w:sz w:val="24"/>
          <w:szCs w:val="24"/>
        </w:rPr>
        <w:t>cabuchón</w:t>
      </w:r>
      <w:r w:rsidRPr="00033595">
        <w:rPr>
          <w:sz w:val="24"/>
          <w:szCs w:val="24"/>
        </w:rPr>
        <w:t>, más suaves y redondeados, para resaltar su color.</w:t>
      </w:r>
    </w:p>
    <w:p w14:paraId="2A78E2F9" w14:textId="7E3AAB06" w:rsidR="00033595" w:rsidRPr="00033595" w:rsidRDefault="00BA43B5" w:rsidP="00033595">
      <w:pPr>
        <w:pStyle w:val="Prrafodelista"/>
        <w:numPr>
          <w:ilvl w:val="0"/>
          <w:numId w:val="10"/>
        </w:numPr>
        <w:spacing w:before="240" w:line="240" w:lineRule="auto"/>
        <w:jc w:val="both"/>
        <w:rPr>
          <w:i/>
          <w:iCs/>
          <w:sz w:val="24"/>
          <w:szCs w:val="24"/>
        </w:rPr>
      </w:pPr>
      <w:r w:rsidRPr="00033595">
        <w:rPr>
          <w:i/>
          <w:iCs/>
          <w:sz w:val="24"/>
          <w:szCs w:val="24"/>
        </w:rPr>
        <w:t>Co</w:t>
      </w:r>
      <w:r w:rsidR="00033595" w:rsidRPr="00033595">
        <w:rPr>
          <w:i/>
          <w:iCs/>
          <w:sz w:val="24"/>
          <w:szCs w:val="24"/>
        </w:rPr>
        <w:t>mercio</w:t>
      </w:r>
    </w:p>
    <w:p w14:paraId="6F391CEB" w14:textId="0595B96B" w:rsidR="004B6944" w:rsidRDefault="00033595" w:rsidP="004B6944">
      <w:pPr>
        <w:pStyle w:val="NormalWeb"/>
        <w:numPr>
          <w:ilvl w:val="1"/>
          <w:numId w:val="10"/>
        </w:numPr>
        <w:jc w:val="both"/>
        <w:rPr>
          <w:rFonts w:asciiTheme="minorHAnsi" w:hAnsiTheme="minorHAnsi"/>
        </w:rPr>
      </w:pPr>
      <w:r>
        <w:rPr>
          <w:rFonts w:asciiTheme="minorHAnsi" w:hAnsiTheme="minorHAnsi"/>
        </w:rPr>
        <w:t>D</w:t>
      </w:r>
      <w:r w:rsidRPr="00033595">
        <w:rPr>
          <w:rFonts w:asciiTheme="minorHAnsi" w:hAnsiTheme="minorHAnsi"/>
        </w:rPr>
        <w:t xml:space="preserve">estacan diferentes tipos según su </w:t>
      </w:r>
      <w:r w:rsidRPr="00033595">
        <w:rPr>
          <w:rStyle w:val="Textoennegrita"/>
          <w:rFonts w:asciiTheme="minorHAnsi" w:hAnsiTheme="minorHAnsi"/>
        </w:rPr>
        <w:t>origen</w:t>
      </w:r>
      <w:r>
        <w:rPr>
          <w:rStyle w:val="Textoennegrita"/>
          <w:rFonts w:asciiTheme="minorHAnsi" w:hAnsiTheme="minorHAnsi"/>
        </w:rPr>
        <w:t>, corte</w:t>
      </w:r>
      <w:r w:rsidRPr="00033595">
        <w:rPr>
          <w:rFonts w:asciiTheme="minorHAnsi" w:hAnsiTheme="minorHAnsi"/>
        </w:rPr>
        <w:t xml:space="preserve"> y </w:t>
      </w:r>
      <w:r w:rsidRPr="00033595">
        <w:rPr>
          <w:rStyle w:val="Textoennegrita"/>
          <w:rFonts w:asciiTheme="minorHAnsi" w:hAnsiTheme="minorHAnsi"/>
        </w:rPr>
        <w:t>calidad</w:t>
      </w:r>
      <w:r w:rsidRPr="00033595">
        <w:rPr>
          <w:rFonts w:asciiTheme="minorHAnsi" w:hAnsiTheme="minorHAnsi"/>
        </w:rPr>
        <w:t xml:space="preserve">. Las esmeraldas </w:t>
      </w:r>
      <w:r w:rsidRPr="00033595">
        <w:rPr>
          <w:rStyle w:val="Textoennegrita"/>
          <w:rFonts w:asciiTheme="minorHAnsi" w:hAnsiTheme="minorHAnsi"/>
        </w:rPr>
        <w:t>colombianas</w:t>
      </w:r>
      <w:r w:rsidRPr="00033595">
        <w:rPr>
          <w:rFonts w:asciiTheme="minorHAnsi" w:hAnsiTheme="minorHAnsi"/>
        </w:rPr>
        <w:t xml:space="preserve"> son las más valoradas por su color verde vibrante y claridad, mientras que las </w:t>
      </w:r>
      <w:r w:rsidRPr="00033595">
        <w:rPr>
          <w:rStyle w:val="Textoennegrita"/>
          <w:rFonts w:asciiTheme="minorHAnsi" w:hAnsiTheme="minorHAnsi"/>
        </w:rPr>
        <w:t>zambianas</w:t>
      </w:r>
      <w:r w:rsidRPr="00033595">
        <w:rPr>
          <w:rFonts w:asciiTheme="minorHAnsi" w:hAnsiTheme="minorHAnsi"/>
        </w:rPr>
        <w:t xml:space="preserve"> se distinguen por su tonalidad verde más profunda y su mayor resistencia. Las esmeraldas </w:t>
      </w:r>
      <w:r w:rsidRPr="00033595">
        <w:rPr>
          <w:rStyle w:val="Textoennegrita"/>
          <w:rFonts w:asciiTheme="minorHAnsi" w:hAnsiTheme="minorHAnsi"/>
        </w:rPr>
        <w:t>brasileñas</w:t>
      </w:r>
      <w:r w:rsidRPr="00033595">
        <w:rPr>
          <w:rFonts w:asciiTheme="minorHAnsi" w:hAnsiTheme="minorHAnsi"/>
        </w:rPr>
        <w:t xml:space="preserve"> ofrecen una excelente transparencia y tonalidad, siendo muy demandadas por su belleza. Las </w:t>
      </w:r>
      <w:r w:rsidRPr="00033595">
        <w:rPr>
          <w:rStyle w:val="Textoennegrita"/>
          <w:rFonts w:asciiTheme="minorHAnsi" w:hAnsiTheme="minorHAnsi"/>
        </w:rPr>
        <w:t>tanzanas</w:t>
      </w:r>
      <w:r w:rsidRPr="00033595">
        <w:rPr>
          <w:rFonts w:asciiTheme="minorHAnsi" w:hAnsiTheme="minorHAnsi"/>
        </w:rPr>
        <w:t xml:space="preserve"> son raras y cotizadas por su verde oscuro único, y las </w:t>
      </w:r>
      <w:r w:rsidRPr="00033595">
        <w:rPr>
          <w:rStyle w:val="Textoennegrita"/>
          <w:rFonts w:asciiTheme="minorHAnsi" w:hAnsiTheme="minorHAnsi"/>
        </w:rPr>
        <w:t>afganas</w:t>
      </w:r>
      <w:r w:rsidRPr="00033595">
        <w:rPr>
          <w:rFonts w:asciiTheme="minorHAnsi" w:hAnsiTheme="minorHAnsi"/>
        </w:rPr>
        <w:t>, aunque menos conocidas, son apreciadas por su rareza y su color verde claro.</w:t>
      </w:r>
    </w:p>
    <w:p w14:paraId="5BF6FD12" w14:textId="77777777" w:rsidR="004B6944" w:rsidRDefault="004B6944">
      <w:pPr>
        <w:rPr>
          <w:rFonts w:eastAsia="Times New Roman" w:cs="Times New Roman"/>
          <w:sz w:val="24"/>
          <w:szCs w:val="24"/>
          <w:lang w:eastAsia="es-CO"/>
        </w:rPr>
      </w:pPr>
      <w:r>
        <w:br w:type="page"/>
      </w:r>
    </w:p>
    <w:p w14:paraId="1A0762C2" w14:textId="07142F2C" w:rsidR="003C4711" w:rsidRPr="00A74132" w:rsidRDefault="004B6944" w:rsidP="003C4711">
      <w:pPr>
        <w:pStyle w:val="NormalWeb"/>
        <w:jc w:val="both"/>
        <w:rPr>
          <w:rFonts w:asciiTheme="minorHAnsi" w:hAnsiTheme="minorHAnsi"/>
          <w:b/>
          <w:bCs/>
        </w:rPr>
      </w:pPr>
      <w:r w:rsidRPr="00A74132">
        <w:rPr>
          <w:rFonts w:asciiTheme="minorHAnsi" w:hAnsiTheme="minorHAnsi"/>
          <w:b/>
          <w:bCs/>
        </w:rPr>
        <w:lastRenderedPageBreak/>
        <w:t>Historia</w:t>
      </w:r>
    </w:p>
    <w:p w14:paraId="08EE91D2" w14:textId="487042B5" w:rsidR="004B6944" w:rsidRPr="004B6944" w:rsidRDefault="003C4711" w:rsidP="004B6944">
      <w:pPr>
        <w:pStyle w:val="NormalWeb"/>
        <w:jc w:val="both"/>
        <w:rPr>
          <w:rFonts w:asciiTheme="minorHAnsi" w:hAnsiTheme="minorHAnsi"/>
        </w:rPr>
      </w:pPr>
      <w:r>
        <w:rPr>
          <w:rFonts w:asciiTheme="minorHAnsi" w:hAnsiTheme="minorHAnsi"/>
        </w:rPr>
        <w:t>L</w:t>
      </w:r>
      <w:r w:rsidR="004B6944" w:rsidRPr="004B6944">
        <w:rPr>
          <w:rFonts w:asciiTheme="minorHAnsi" w:hAnsiTheme="minorHAnsi"/>
        </w:rPr>
        <w:t>os vestigios históricos más sustentados sobre explotación de esmeraldas nos llevan al alto Egipto</w:t>
      </w:r>
      <w:r>
        <w:rPr>
          <w:rFonts w:asciiTheme="minorHAnsi" w:hAnsiTheme="minorHAnsi"/>
        </w:rPr>
        <w:t xml:space="preserve"> a.C.</w:t>
      </w:r>
      <w:r w:rsidR="004B6944" w:rsidRPr="004B6944">
        <w:rPr>
          <w:rFonts w:asciiTheme="minorHAnsi" w:hAnsiTheme="minorHAnsi"/>
        </w:rPr>
        <w:t xml:space="preserve">, a las minas de </w:t>
      </w:r>
      <w:proofErr w:type="spellStart"/>
      <w:r w:rsidR="004B6944" w:rsidRPr="004B6944">
        <w:rPr>
          <w:rFonts w:asciiTheme="minorHAnsi" w:hAnsiTheme="minorHAnsi"/>
        </w:rPr>
        <w:t>Sikair-Zubara</w:t>
      </w:r>
      <w:proofErr w:type="spellEnd"/>
      <w:r w:rsidR="004B6944" w:rsidRPr="004B6944">
        <w:rPr>
          <w:rFonts w:asciiTheme="minorHAnsi" w:hAnsiTheme="minorHAnsi"/>
        </w:rPr>
        <w:t>, muy cerca de la ciudad portuaria de Berenice, esta</w:t>
      </w:r>
      <w:r>
        <w:rPr>
          <w:rFonts w:asciiTheme="minorHAnsi" w:hAnsiTheme="minorHAnsi"/>
        </w:rPr>
        <w:t xml:space="preserve">s </w:t>
      </w:r>
      <w:r w:rsidR="004B6944" w:rsidRPr="004B6944">
        <w:rPr>
          <w:rFonts w:asciiTheme="minorHAnsi" w:hAnsiTheme="minorHAnsi"/>
        </w:rPr>
        <w:t>minas fueron conocidas como “</w:t>
      </w:r>
      <w:proofErr w:type="spellStart"/>
      <w:r w:rsidR="004B6944" w:rsidRPr="004B6944">
        <w:rPr>
          <w:rFonts w:asciiTheme="minorHAnsi" w:hAnsiTheme="minorHAnsi"/>
        </w:rPr>
        <w:t>Smaragdus</w:t>
      </w:r>
      <w:proofErr w:type="spellEnd"/>
      <w:r w:rsidR="004B6944" w:rsidRPr="004B6944">
        <w:rPr>
          <w:rFonts w:asciiTheme="minorHAnsi" w:hAnsiTheme="minorHAnsi"/>
        </w:rPr>
        <w:t xml:space="preserve"> </w:t>
      </w:r>
      <w:proofErr w:type="spellStart"/>
      <w:r w:rsidR="004B6944" w:rsidRPr="004B6944">
        <w:rPr>
          <w:rFonts w:asciiTheme="minorHAnsi" w:hAnsiTheme="minorHAnsi"/>
        </w:rPr>
        <w:t>Mons</w:t>
      </w:r>
      <w:proofErr w:type="spellEnd"/>
      <w:r w:rsidR="004B6944" w:rsidRPr="004B6944">
        <w:rPr>
          <w:rFonts w:asciiTheme="minorHAnsi" w:hAnsiTheme="minorHAnsi"/>
        </w:rPr>
        <w:t>” (montañas de esmeradas). Se cree que la explotación de estas minas se remonta a 1800 A.C. pero que su producción estaba ya en vía de agotamiento para la época de la reina Cleopatra, quien sentía una gran debilidad por las esmeraldas.</w:t>
      </w:r>
    </w:p>
    <w:p w14:paraId="51536355" w14:textId="37C02EAB" w:rsidR="004B6944" w:rsidRPr="004B6944" w:rsidRDefault="004B6944" w:rsidP="003C4711">
      <w:pPr>
        <w:pStyle w:val="NormalWeb"/>
        <w:jc w:val="both"/>
        <w:rPr>
          <w:rFonts w:asciiTheme="minorHAnsi" w:hAnsiTheme="minorHAnsi"/>
        </w:rPr>
      </w:pPr>
      <w:r w:rsidRPr="004B6944">
        <w:rPr>
          <w:rFonts w:asciiTheme="minorHAnsi" w:hAnsiTheme="minorHAnsi"/>
        </w:rPr>
        <w:t>Cleopatra fomento la explotación de estas minas que con el tiempo se denominaron “Las Minas de Cleopatra”. Posterior a la muerte de Marco Antonio y luego de Cleopatra en el 30</w:t>
      </w:r>
      <w:r w:rsidR="003C4711">
        <w:rPr>
          <w:rFonts w:asciiTheme="minorHAnsi" w:hAnsiTheme="minorHAnsi"/>
        </w:rPr>
        <w:t xml:space="preserve"> a</w:t>
      </w:r>
      <w:r w:rsidRPr="004B6944">
        <w:rPr>
          <w:rFonts w:asciiTheme="minorHAnsi" w:hAnsiTheme="minorHAnsi"/>
        </w:rPr>
        <w:t xml:space="preserve">.C. se abandonó la explotación de estas minas que fueron redescubiertas en 1816 </w:t>
      </w:r>
      <w:r w:rsidR="003C4711">
        <w:rPr>
          <w:rFonts w:asciiTheme="minorHAnsi" w:hAnsiTheme="minorHAnsi"/>
        </w:rPr>
        <w:t xml:space="preserve">en </w:t>
      </w:r>
      <w:r w:rsidRPr="004B6944">
        <w:rPr>
          <w:rFonts w:asciiTheme="minorHAnsi" w:hAnsiTheme="minorHAnsi"/>
        </w:rPr>
        <w:t xml:space="preserve">Gebel de </w:t>
      </w:r>
      <w:proofErr w:type="spellStart"/>
      <w:r w:rsidRPr="004B6944">
        <w:rPr>
          <w:rFonts w:asciiTheme="minorHAnsi" w:hAnsiTheme="minorHAnsi"/>
        </w:rPr>
        <w:t>Zubara</w:t>
      </w:r>
      <w:proofErr w:type="spellEnd"/>
      <w:r w:rsidRPr="004B6944">
        <w:rPr>
          <w:rFonts w:asciiTheme="minorHAnsi" w:hAnsiTheme="minorHAnsi"/>
        </w:rPr>
        <w:t xml:space="preserve"> por el francés Frederic </w:t>
      </w:r>
      <w:proofErr w:type="spellStart"/>
      <w:r w:rsidRPr="004B6944">
        <w:rPr>
          <w:rFonts w:asciiTheme="minorHAnsi" w:hAnsiTheme="minorHAnsi"/>
        </w:rPr>
        <w:t>Cailiaud</w:t>
      </w:r>
      <w:proofErr w:type="spellEnd"/>
      <w:r w:rsidRPr="004B6944">
        <w:rPr>
          <w:rFonts w:asciiTheme="minorHAnsi" w:hAnsiTheme="minorHAnsi"/>
        </w:rPr>
        <w:t xml:space="preserve"> y en 1818 se redescubrieron los yacimientos El </w:t>
      </w:r>
      <w:proofErr w:type="spellStart"/>
      <w:r w:rsidRPr="004B6944">
        <w:rPr>
          <w:rFonts w:asciiTheme="minorHAnsi" w:hAnsiTheme="minorHAnsi"/>
        </w:rPr>
        <w:t>Wadi</w:t>
      </w:r>
      <w:proofErr w:type="spellEnd"/>
      <w:r w:rsidRPr="004B6944">
        <w:rPr>
          <w:rFonts w:asciiTheme="minorHAnsi" w:hAnsiTheme="minorHAnsi"/>
        </w:rPr>
        <w:t xml:space="preserve"> </w:t>
      </w:r>
      <w:proofErr w:type="spellStart"/>
      <w:r w:rsidRPr="004B6944">
        <w:rPr>
          <w:rFonts w:asciiTheme="minorHAnsi" w:hAnsiTheme="minorHAnsi"/>
        </w:rPr>
        <w:t>Gimal</w:t>
      </w:r>
      <w:proofErr w:type="spellEnd"/>
      <w:r w:rsidRPr="004B6944">
        <w:rPr>
          <w:rFonts w:asciiTheme="minorHAnsi" w:hAnsiTheme="minorHAnsi"/>
        </w:rPr>
        <w:t xml:space="preserve"> y El </w:t>
      </w:r>
      <w:proofErr w:type="spellStart"/>
      <w:r w:rsidRPr="004B6944">
        <w:rPr>
          <w:rFonts w:asciiTheme="minorHAnsi" w:hAnsiTheme="minorHAnsi"/>
        </w:rPr>
        <w:t>Wadi</w:t>
      </w:r>
      <w:proofErr w:type="spellEnd"/>
      <w:r w:rsidRPr="004B6944">
        <w:rPr>
          <w:rFonts w:asciiTheme="minorHAnsi" w:hAnsiTheme="minorHAnsi"/>
        </w:rPr>
        <w:t xml:space="preserve"> </w:t>
      </w:r>
      <w:proofErr w:type="spellStart"/>
      <w:r w:rsidRPr="004B6944">
        <w:rPr>
          <w:rFonts w:asciiTheme="minorHAnsi" w:hAnsiTheme="minorHAnsi"/>
        </w:rPr>
        <w:t>Sikait</w:t>
      </w:r>
      <w:proofErr w:type="spellEnd"/>
      <w:r w:rsidRPr="004B6944">
        <w:rPr>
          <w:rFonts w:asciiTheme="minorHAnsi" w:hAnsiTheme="minorHAnsi"/>
        </w:rPr>
        <w:t>.</w:t>
      </w:r>
    </w:p>
    <w:p w14:paraId="1F5C0CCA" w14:textId="77777777" w:rsidR="003C4711" w:rsidRDefault="004B6944" w:rsidP="004B6944">
      <w:pPr>
        <w:pStyle w:val="NormalWeb"/>
        <w:jc w:val="both"/>
        <w:rPr>
          <w:rFonts w:asciiTheme="minorHAnsi" w:hAnsiTheme="minorHAnsi"/>
        </w:rPr>
      </w:pPr>
      <w:r w:rsidRPr="004B6944">
        <w:rPr>
          <w:rFonts w:asciiTheme="minorHAnsi" w:hAnsiTheme="minorHAnsi"/>
        </w:rPr>
        <w:t xml:space="preserve">La historia de la esmeralda colombiana con el descubrimiento de América en 1492 da un quiebre histórico sobre la presencia de la esmeralda en el mundo, cuando en el siglo XVI la avanzada española llega a Perú y se encuentra con los Incas y sus ornamentos en oro y de grandes esmeraldas de muy buena calidad, esto llama la atención de los españoles quienes someten a los Incas a fuertes castigos y torturas para que les revelaran la ubicación de las minas de esmeraldas. Los Incas no pudieron indicar a ubicación puesto que en sus territorios no existían yacimientos y las esmeraldas eran obtenidas por intercambio comercial con las tribus que habitaban el territorio colombiano. </w:t>
      </w:r>
    </w:p>
    <w:p w14:paraId="0A135D51" w14:textId="74C75D87" w:rsidR="004B6944" w:rsidRPr="004B6944" w:rsidRDefault="004B6944" w:rsidP="004B6944">
      <w:pPr>
        <w:pStyle w:val="NormalWeb"/>
        <w:jc w:val="both"/>
        <w:rPr>
          <w:rFonts w:asciiTheme="minorHAnsi" w:hAnsiTheme="minorHAnsi"/>
        </w:rPr>
      </w:pPr>
      <w:r w:rsidRPr="004B6944">
        <w:rPr>
          <w:rFonts w:asciiTheme="minorHAnsi" w:hAnsiTheme="minorHAnsi"/>
        </w:rPr>
        <w:t>En el año de 1537 Gonzalo Jiménez de Quesada obtiene el primer indicio real sobre la fuente de las esmeraldas al llegar a Guachetá,</w:t>
      </w:r>
      <w:r w:rsidR="003C4711">
        <w:rPr>
          <w:rFonts w:asciiTheme="minorHAnsi" w:hAnsiTheme="minorHAnsi"/>
        </w:rPr>
        <w:t xml:space="preserve"> </w:t>
      </w:r>
      <w:r w:rsidRPr="004B6944">
        <w:rPr>
          <w:rFonts w:asciiTheme="minorHAnsi" w:hAnsiTheme="minorHAnsi"/>
        </w:rPr>
        <w:t>Lenguazaque, Cucunubá, Suesca, Nemocón, Tausa y Zipaquirá, pueblos donde encontraron importantes cantidades de oro y esmeraldas.</w:t>
      </w:r>
    </w:p>
    <w:p w14:paraId="1EA6CA09" w14:textId="77777777" w:rsidR="003C4711" w:rsidRDefault="004B6944" w:rsidP="004B6944">
      <w:pPr>
        <w:pStyle w:val="NormalWeb"/>
        <w:jc w:val="both"/>
        <w:rPr>
          <w:rFonts w:asciiTheme="minorHAnsi" w:hAnsiTheme="minorHAnsi"/>
        </w:rPr>
      </w:pPr>
      <w:r w:rsidRPr="004B6944">
        <w:rPr>
          <w:rFonts w:asciiTheme="minorHAnsi" w:hAnsiTheme="minorHAnsi"/>
        </w:rPr>
        <w:t xml:space="preserve">Jiménez de Quesada y sus hombres coordinan desde la Sabana de Bogotá las exploraciones en búsqueda de las minas de los muzos a quienes conocerían con la campaña de Luis Lancheros el año de 1539, quien fue el primer conquistador que entró a someterlos, Diego de Martínez fue el segundo que fracasó en el año de 1544. </w:t>
      </w:r>
    </w:p>
    <w:p w14:paraId="423484CC" w14:textId="24477113" w:rsidR="004B6944" w:rsidRPr="004B6944" w:rsidRDefault="004B6944" w:rsidP="004B6944">
      <w:pPr>
        <w:pStyle w:val="NormalWeb"/>
        <w:jc w:val="both"/>
        <w:rPr>
          <w:rFonts w:asciiTheme="minorHAnsi" w:hAnsiTheme="minorHAnsi"/>
        </w:rPr>
      </w:pPr>
      <w:r w:rsidRPr="004B6944">
        <w:rPr>
          <w:rFonts w:asciiTheme="minorHAnsi" w:hAnsiTheme="minorHAnsi"/>
        </w:rPr>
        <w:t xml:space="preserve">Melchor de Valdez representó el tercer fallo en el año de 1550. Posteriormente lo intentó Pedro de Ursúa, hombre hábil y valiente, quiso usar la persecución para someterlos, pero sus planes fallaron en 1551. </w:t>
      </w:r>
      <w:r w:rsidR="003C4711" w:rsidRPr="004B6944">
        <w:rPr>
          <w:rFonts w:asciiTheme="minorHAnsi" w:hAnsiTheme="minorHAnsi"/>
        </w:rPr>
        <w:t>Finalmente,</w:t>
      </w:r>
      <w:r w:rsidRPr="004B6944">
        <w:rPr>
          <w:rFonts w:asciiTheme="minorHAnsi" w:hAnsiTheme="minorHAnsi"/>
        </w:rPr>
        <w:t xml:space="preserve"> Luis Lancheros con el auxilio de Juan de Rivera derrotó y prácticamente exterminó a los Muzos en el año de 1559.</w:t>
      </w:r>
    </w:p>
    <w:p w14:paraId="27F345AD" w14:textId="1D12F6BA" w:rsidR="004B6944" w:rsidRPr="004B6944" w:rsidRDefault="004B6944" w:rsidP="004B6944">
      <w:pPr>
        <w:pStyle w:val="NormalWeb"/>
        <w:jc w:val="both"/>
        <w:rPr>
          <w:rFonts w:asciiTheme="minorHAnsi" w:hAnsiTheme="minorHAnsi"/>
        </w:rPr>
      </w:pPr>
      <w:r w:rsidRPr="004B6944">
        <w:rPr>
          <w:rFonts w:asciiTheme="minorHAnsi" w:hAnsiTheme="minorHAnsi"/>
        </w:rPr>
        <w:t>Los Muzos un pueblo guerrero luchó por 20 años contra la superioridad militar de los españoles y no revelaron la ubicación de las minas así eso significara su exterminio. Los yacimientos fueron encontrados por los españoles por casualidad quienes intentaron establecer los primeros trabajos de minería en 1558 sin éxito por los constantes ataques de los indios.</w:t>
      </w:r>
    </w:p>
    <w:p w14:paraId="79F30740" w14:textId="77777777" w:rsidR="003C4711" w:rsidRDefault="003C4711" w:rsidP="004B6944">
      <w:pPr>
        <w:pStyle w:val="NormalWeb"/>
        <w:jc w:val="both"/>
        <w:rPr>
          <w:rFonts w:asciiTheme="minorHAnsi" w:hAnsiTheme="minorHAnsi"/>
        </w:rPr>
      </w:pPr>
      <w:r>
        <w:rPr>
          <w:rFonts w:asciiTheme="minorHAnsi" w:hAnsiTheme="minorHAnsi"/>
        </w:rPr>
        <w:lastRenderedPageBreak/>
        <w:t>En</w:t>
      </w:r>
      <w:r w:rsidR="004B6944" w:rsidRPr="004B6944">
        <w:rPr>
          <w:rFonts w:asciiTheme="minorHAnsi" w:hAnsiTheme="minorHAnsi"/>
        </w:rPr>
        <w:t xml:space="preserve"> 1600 los españoles lograron descubrir los yacimientos de las actuales minas de Muzo y lograron una gran producción por 15 años, sin </w:t>
      </w:r>
      <w:r w:rsidRPr="004B6944">
        <w:rPr>
          <w:rFonts w:asciiTheme="minorHAnsi" w:hAnsiTheme="minorHAnsi"/>
        </w:rPr>
        <w:t>embargo,</w:t>
      </w:r>
      <w:r w:rsidR="004B6944" w:rsidRPr="004B6944">
        <w:rPr>
          <w:rFonts w:asciiTheme="minorHAnsi" w:hAnsiTheme="minorHAnsi"/>
        </w:rPr>
        <w:t xml:space="preserve"> la producción decreció en parte por las duras condiciones de trabajo</w:t>
      </w:r>
      <w:r>
        <w:rPr>
          <w:rFonts w:asciiTheme="minorHAnsi" w:hAnsiTheme="minorHAnsi"/>
        </w:rPr>
        <w:t>.</w:t>
      </w:r>
    </w:p>
    <w:p w14:paraId="3AC4C781" w14:textId="491FC87B" w:rsidR="004B6944" w:rsidRDefault="003C4711" w:rsidP="004B6944">
      <w:pPr>
        <w:pStyle w:val="NormalWeb"/>
        <w:jc w:val="both"/>
        <w:rPr>
          <w:rFonts w:asciiTheme="minorHAnsi" w:hAnsiTheme="minorHAnsi"/>
        </w:rPr>
      </w:pPr>
      <w:r>
        <w:rPr>
          <w:rFonts w:asciiTheme="minorHAnsi" w:hAnsiTheme="minorHAnsi"/>
        </w:rPr>
        <w:t>A</w:t>
      </w:r>
      <w:r w:rsidR="004B6944" w:rsidRPr="004B6944">
        <w:rPr>
          <w:rFonts w:asciiTheme="minorHAnsi" w:hAnsiTheme="minorHAnsi"/>
        </w:rPr>
        <w:t xml:space="preserve"> mediados del Siglo XVII la Corona Española reorganizó la industria bajo la dirección de la Real Hacienda sin obtener mayores resultados por el incremento de la mortalidad en el desarrollo de los trabajos, la falta de honestidad de los funcionarios y la disminución de la producción. Esta ineficaz explotación minera continuó hasta el siglo XVIII cuando los trabajos se realizaron de forma intermitente.</w:t>
      </w:r>
    </w:p>
    <w:p w14:paraId="2A26688C" w14:textId="77777777" w:rsidR="004B6944" w:rsidRPr="00A25476" w:rsidRDefault="004B6944" w:rsidP="00A25476">
      <w:pPr>
        <w:pStyle w:val="NormalWeb"/>
        <w:ind w:left="708"/>
        <w:jc w:val="both"/>
        <w:rPr>
          <w:rFonts w:asciiTheme="minorHAnsi" w:hAnsiTheme="minorHAnsi"/>
          <w:i/>
          <w:iCs/>
        </w:rPr>
      </w:pPr>
      <w:r w:rsidRPr="00A25476">
        <w:rPr>
          <w:rFonts w:asciiTheme="minorHAnsi" w:hAnsiTheme="minorHAnsi"/>
          <w:i/>
          <w:iCs/>
        </w:rPr>
        <w:t>Explotación de la esmeralda colombiana en la independencia</w:t>
      </w:r>
    </w:p>
    <w:p w14:paraId="0233463F" w14:textId="635B05BA" w:rsidR="004B6944" w:rsidRPr="004B6944" w:rsidRDefault="004B6944" w:rsidP="004B6944">
      <w:pPr>
        <w:pStyle w:val="NormalWeb"/>
        <w:jc w:val="both"/>
        <w:rPr>
          <w:rFonts w:asciiTheme="minorHAnsi" w:hAnsiTheme="minorHAnsi"/>
        </w:rPr>
      </w:pPr>
      <w:r w:rsidRPr="004B6944">
        <w:rPr>
          <w:rFonts w:asciiTheme="minorHAnsi" w:hAnsiTheme="minorHAnsi"/>
        </w:rPr>
        <w:t xml:space="preserve">El siglo XIX fue trascendental en la historia de Colombia y cambia el rumbo de la explotación de la esmeralda que pasa a manos del ejército libertador y el nuevo gobierno. El 20 de Julio de 1810 se da el grito de independencia que culmina nueve años después con la batalla de Boyacá el 7 de </w:t>
      </w:r>
      <w:proofErr w:type="gramStart"/>
      <w:r w:rsidRPr="004B6944">
        <w:rPr>
          <w:rFonts w:asciiTheme="minorHAnsi" w:hAnsiTheme="minorHAnsi"/>
        </w:rPr>
        <w:t>Agosto</w:t>
      </w:r>
      <w:proofErr w:type="gramEnd"/>
      <w:r w:rsidRPr="004B6944">
        <w:rPr>
          <w:rFonts w:asciiTheme="minorHAnsi" w:hAnsiTheme="minorHAnsi"/>
        </w:rPr>
        <w:t xml:space="preserve"> de 1819. A partir de esto se vivieron épocas de mucho cambio y conflicto por la construcción de la nueva patria.</w:t>
      </w:r>
    </w:p>
    <w:p w14:paraId="0BE6AB9A" w14:textId="77777777" w:rsidR="003C4711" w:rsidRDefault="004B6944" w:rsidP="004B6944">
      <w:pPr>
        <w:pStyle w:val="NormalWeb"/>
        <w:jc w:val="both"/>
        <w:rPr>
          <w:rFonts w:asciiTheme="minorHAnsi" w:hAnsiTheme="minorHAnsi"/>
        </w:rPr>
      </w:pPr>
      <w:r w:rsidRPr="004B6944">
        <w:rPr>
          <w:rFonts w:asciiTheme="minorHAnsi" w:hAnsiTheme="minorHAnsi"/>
        </w:rPr>
        <w:t xml:space="preserve">Las esmeraldas colombianas vivieron también su propia historia y sus minas estuvieron sin explotar hasta el año 1824, cuando el Ministerio de Hacienda otorgó la explotación de las minas de Muzo a Carlos </w:t>
      </w:r>
      <w:proofErr w:type="spellStart"/>
      <w:r w:rsidRPr="004B6944">
        <w:rPr>
          <w:rFonts w:asciiTheme="minorHAnsi" w:hAnsiTheme="minorHAnsi"/>
        </w:rPr>
        <w:t>Stuard</w:t>
      </w:r>
      <w:proofErr w:type="spellEnd"/>
      <w:r w:rsidRPr="004B6944">
        <w:rPr>
          <w:rFonts w:asciiTheme="minorHAnsi" w:hAnsiTheme="minorHAnsi"/>
        </w:rPr>
        <w:t xml:space="preserve">, mariano Rivera y José Paris general de la república y compañero de lucha de Bolívar en la guerra de independencia, con una participación del 10% del gobierno colombiano. En 1828 José Paris se queda con la explotación de </w:t>
      </w:r>
      <w:proofErr w:type="gramStart"/>
      <w:r w:rsidRPr="004B6944">
        <w:rPr>
          <w:rFonts w:asciiTheme="minorHAnsi" w:hAnsiTheme="minorHAnsi"/>
        </w:rPr>
        <w:t>la minas</w:t>
      </w:r>
      <w:proofErr w:type="gramEnd"/>
      <w:r w:rsidRPr="004B6944">
        <w:rPr>
          <w:rFonts w:asciiTheme="minorHAnsi" w:hAnsiTheme="minorHAnsi"/>
        </w:rPr>
        <w:t xml:space="preserve"> y un acuerdo de participación estatal del 5%, este acuerdo se prorrogo hasta el año de 1848. La </w:t>
      </w:r>
      <w:proofErr w:type="spellStart"/>
      <w:r w:rsidRPr="004B6944">
        <w:rPr>
          <w:rFonts w:asciiTheme="minorHAnsi" w:hAnsiTheme="minorHAnsi"/>
        </w:rPr>
        <w:t>parisita</w:t>
      </w:r>
      <w:proofErr w:type="spellEnd"/>
      <w:r w:rsidRPr="004B6944">
        <w:rPr>
          <w:rFonts w:asciiTheme="minorHAnsi" w:hAnsiTheme="minorHAnsi"/>
        </w:rPr>
        <w:t xml:space="preserve"> debe su nombre al señor Paris cuando se reportó su descubrimiento en las minas bajo su explotación en la década del 40.</w:t>
      </w:r>
    </w:p>
    <w:p w14:paraId="20DD63C5" w14:textId="339C5ACB" w:rsidR="004B6944" w:rsidRPr="004B6944" w:rsidRDefault="004B6944" w:rsidP="004B6944">
      <w:pPr>
        <w:pStyle w:val="NormalWeb"/>
        <w:jc w:val="both"/>
        <w:rPr>
          <w:rFonts w:asciiTheme="minorHAnsi" w:hAnsiTheme="minorHAnsi"/>
        </w:rPr>
      </w:pPr>
      <w:r w:rsidRPr="004B6944">
        <w:rPr>
          <w:rFonts w:asciiTheme="minorHAnsi" w:hAnsiTheme="minorHAnsi"/>
        </w:rPr>
        <w:t>En el año 1849 el gobierno llega a un acuerdo con Francisco Martín y Patricio Wilson para la explotación de las minas por 8 años que finalmente se prorrogaron a 12, con un arriendo 14200 pesos fuertes más un 5% de utilidades. La guerra civil espantó a los inversionistas interesados en la explotación de las minas de Muzo y Coscuez, quedando su administración desde el año 1861 hasta 1864. El francés Gustavo Lehman se encarga de la explotación de las minas desde el año 1865 hasta el 1875 a cambio de 14700 pesos anuales.</w:t>
      </w:r>
    </w:p>
    <w:p w14:paraId="5B829F22" w14:textId="1053F57E" w:rsidR="004B6944" w:rsidRPr="004B6944" w:rsidRDefault="004B6944" w:rsidP="004B6944">
      <w:pPr>
        <w:pStyle w:val="NormalWeb"/>
        <w:jc w:val="both"/>
        <w:rPr>
          <w:rFonts w:asciiTheme="minorHAnsi" w:hAnsiTheme="minorHAnsi"/>
        </w:rPr>
      </w:pPr>
      <w:r w:rsidRPr="004B6944">
        <w:rPr>
          <w:rFonts w:asciiTheme="minorHAnsi" w:hAnsiTheme="minorHAnsi"/>
        </w:rPr>
        <w:t>El gobierno nacional divulgó la ley 31 de 1870, por la cual el estado declaraba como de su propiedad cualquier yacimiento que se descubriera a partir de la fecha junto con los predios que los conformaran, exceptuando las minas de Muzo que tenían un contrato vigente hasta 1875. La ley 31 creó la reserva especial de Muzo en Boyacá que comprendía los yacimientos de Muzo, Peñas Blancas y Coscuez.</w:t>
      </w:r>
    </w:p>
    <w:p w14:paraId="49A15C75" w14:textId="1D2735A9" w:rsidR="004B6944" w:rsidRDefault="004B6944" w:rsidP="004B6944">
      <w:pPr>
        <w:pStyle w:val="NormalWeb"/>
        <w:jc w:val="both"/>
        <w:rPr>
          <w:rFonts w:asciiTheme="minorHAnsi" w:hAnsiTheme="minorHAnsi"/>
        </w:rPr>
      </w:pPr>
      <w:r w:rsidRPr="004B6944">
        <w:rPr>
          <w:rFonts w:asciiTheme="minorHAnsi" w:hAnsiTheme="minorHAnsi"/>
        </w:rPr>
        <w:t>Los colombianos Juan Sordo y Antonio Samper se alternaron en la explotación de las minas a cambio 20606 pesos anuales, desde 1875 hasta 1886 cuando devuelven su manejo al gobierno nacional en 1886. Este año se escribe la constitución de 1886 en la cual se incluye la reserva y propiedad sobre las minas de esmeraldas al estado colombiano.</w:t>
      </w:r>
    </w:p>
    <w:p w14:paraId="43CD7F12" w14:textId="1B9B511F" w:rsidR="00A74132" w:rsidRPr="00A25476" w:rsidRDefault="00A74132" w:rsidP="00A25476">
      <w:pPr>
        <w:pStyle w:val="NormalWeb"/>
        <w:ind w:left="708"/>
        <w:jc w:val="both"/>
        <w:rPr>
          <w:rFonts w:asciiTheme="minorHAnsi" w:hAnsiTheme="minorHAnsi"/>
          <w:i/>
          <w:iCs/>
        </w:rPr>
      </w:pPr>
      <w:r w:rsidRPr="00A25476">
        <w:rPr>
          <w:rFonts w:asciiTheme="minorHAnsi" w:hAnsiTheme="minorHAnsi"/>
          <w:i/>
          <w:iCs/>
        </w:rPr>
        <w:lastRenderedPageBreak/>
        <w:t>Fura y Tena</w:t>
      </w:r>
    </w:p>
    <w:p w14:paraId="7DD91F17" w14:textId="0851C3B4" w:rsidR="00A74132" w:rsidRPr="00A74132" w:rsidRDefault="00A74132" w:rsidP="00A74132">
      <w:pPr>
        <w:pStyle w:val="NormalWeb"/>
        <w:jc w:val="both"/>
        <w:rPr>
          <w:rFonts w:asciiTheme="minorHAnsi" w:hAnsiTheme="minorHAnsi"/>
        </w:rPr>
      </w:pPr>
      <w:r w:rsidRPr="00A74132">
        <w:rPr>
          <w:rFonts w:asciiTheme="minorHAnsi" w:hAnsiTheme="minorHAnsi"/>
        </w:rPr>
        <w:t>Cuenta la leyenda que estas piedras preciosas son las lágrimas derramadas por una mujer indígena muisca llamada Fura por la pérdida de su amada Tena. El grito de Fura regó los bosques y penetró la tierra hasta que se convirtieron en estas hermosas piedras verdes.</w:t>
      </w:r>
    </w:p>
    <w:p w14:paraId="04425E94" w14:textId="1A919D34" w:rsidR="00171C6B" w:rsidRDefault="00A74132" w:rsidP="00A74132">
      <w:pPr>
        <w:pStyle w:val="NormalWeb"/>
        <w:jc w:val="both"/>
        <w:rPr>
          <w:rFonts w:asciiTheme="minorHAnsi" w:hAnsiTheme="minorHAnsi"/>
        </w:rPr>
      </w:pPr>
      <w:r w:rsidRPr="00A74132">
        <w:rPr>
          <w:rFonts w:asciiTheme="minorHAnsi" w:hAnsiTheme="minorHAnsi"/>
        </w:rPr>
        <w:t>La esmeralda colombiana tiene características particulares que la diferencian de las demás, dadas por las condiciones únicas del subsuelo, lo que las hace más resistentes, brillan</w:t>
      </w:r>
      <w:r w:rsidR="00F64A13">
        <w:rPr>
          <w:rFonts w:asciiTheme="minorHAnsi" w:hAnsiTheme="minorHAnsi"/>
        </w:rPr>
        <w:tab/>
      </w:r>
      <w:r w:rsidRPr="00A74132">
        <w:rPr>
          <w:rFonts w:asciiTheme="minorHAnsi" w:hAnsiTheme="minorHAnsi"/>
        </w:rPr>
        <w:t>tes y con tonos más puros y profundos. Debido a estas raras cualidades, la esmeralda colombiana es una de las piedras preciosas más codiciadas del mundo.</w:t>
      </w:r>
    </w:p>
    <w:p w14:paraId="5F489B12" w14:textId="77777777" w:rsidR="00171C6B" w:rsidRDefault="00171C6B">
      <w:pPr>
        <w:rPr>
          <w:rFonts w:eastAsia="Times New Roman" w:cs="Times New Roman"/>
          <w:sz w:val="24"/>
          <w:szCs w:val="24"/>
          <w:lang w:eastAsia="es-CO"/>
        </w:rPr>
      </w:pPr>
      <w:r>
        <w:br w:type="page"/>
      </w:r>
    </w:p>
    <w:p w14:paraId="2092247B" w14:textId="2392E9D1" w:rsidR="00A25476" w:rsidRPr="00A25476" w:rsidRDefault="00A25476" w:rsidP="00171C6B">
      <w:pPr>
        <w:pStyle w:val="NormalWeb"/>
        <w:jc w:val="both"/>
        <w:rPr>
          <w:rFonts w:asciiTheme="minorHAnsi" w:hAnsiTheme="minorHAnsi"/>
          <w:b/>
          <w:bCs/>
        </w:rPr>
      </w:pPr>
      <w:r w:rsidRPr="00A25476">
        <w:rPr>
          <w:rFonts w:asciiTheme="minorHAnsi" w:hAnsiTheme="minorHAnsi"/>
          <w:b/>
          <w:bCs/>
        </w:rPr>
        <w:lastRenderedPageBreak/>
        <w:t>Tipos</w:t>
      </w:r>
    </w:p>
    <w:p w14:paraId="49A480A9" w14:textId="77777777" w:rsidR="00BD447D" w:rsidRPr="00BD447D" w:rsidRDefault="00BD447D" w:rsidP="00903C88">
      <w:pPr>
        <w:spacing w:before="100" w:beforeAutospacing="1" w:after="100" w:afterAutospacing="1" w:line="240" w:lineRule="auto"/>
        <w:ind w:left="708"/>
        <w:jc w:val="both"/>
        <w:rPr>
          <w:rFonts w:eastAsia="Times New Roman" w:cstheme="minorHAnsi"/>
          <w:i/>
          <w:iCs/>
          <w:sz w:val="24"/>
          <w:szCs w:val="24"/>
          <w:lang w:eastAsia="es-CO"/>
        </w:rPr>
      </w:pPr>
      <w:r w:rsidRPr="00BD447D">
        <w:rPr>
          <w:rFonts w:eastAsia="Times New Roman" w:cstheme="minorHAnsi"/>
          <w:i/>
          <w:iCs/>
          <w:sz w:val="24"/>
          <w:szCs w:val="24"/>
          <w:lang w:eastAsia="es-CO"/>
        </w:rPr>
        <w:t>Color y claridad</w:t>
      </w:r>
    </w:p>
    <w:p w14:paraId="46E8AEBB" w14:textId="77777777" w:rsidR="00BD447D" w:rsidRPr="00BD447D" w:rsidRDefault="00BD447D" w:rsidP="00BD447D">
      <w:pPr>
        <w:spacing w:before="100" w:beforeAutospacing="1" w:after="100" w:afterAutospacing="1" w:line="240" w:lineRule="auto"/>
        <w:rPr>
          <w:rFonts w:eastAsia="Times New Roman" w:cstheme="minorHAnsi"/>
          <w:sz w:val="24"/>
          <w:szCs w:val="24"/>
          <w:lang w:eastAsia="es-CO"/>
        </w:rPr>
      </w:pPr>
      <w:r w:rsidRPr="00BD447D">
        <w:rPr>
          <w:rFonts w:eastAsia="Times New Roman" w:cstheme="minorHAnsi"/>
          <w:sz w:val="24"/>
          <w:szCs w:val="24"/>
          <w:lang w:eastAsia="es-CO"/>
        </w:rPr>
        <w:t xml:space="preserve">El color verde característico de las esmeraldas se debe a la presencia de berilio, cromo y, en ocasiones, vanadio. Esta contaminación no siempre es uniforme, lo que da lugar a esmeraldas con tonalidades que varían desde un verde casi transparente hasta verdes con matices azules o amarillentos. Los lapidarios deben analizar </w:t>
      </w:r>
      <w:proofErr w:type="spellStart"/>
      <w:r w:rsidRPr="00BD447D">
        <w:rPr>
          <w:rFonts w:eastAsia="Times New Roman" w:cstheme="minorHAnsi"/>
          <w:sz w:val="24"/>
          <w:szCs w:val="24"/>
          <w:lang w:eastAsia="es-CO"/>
        </w:rPr>
        <w:t>y</w:t>
      </w:r>
      <w:proofErr w:type="spellEnd"/>
      <w:r w:rsidRPr="00BD447D">
        <w:rPr>
          <w:rFonts w:eastAsia="Times New Roman" w:cstheme="minorHAnsi"/>
          <w:sz w:val="24"/>
          <w:szCs w:val="24"/>
          <w:lang w:eastAsia="es-CO"/>
        </w:rPr>
        <w:t xml:space="preserve"> identificar el color para elegir el mejor corte, ya que es raro encontrar esmeraldas homogéneas. La calidad de la esmeralda depende tanto de la homogeneidad del color como de su claridad. La claridad, o la falta de opacidad, es fundamental para determinar el valor de esmeraldas de tamaños similares. Las esmeraldas más opacas, como algunas de Brasil, no son rentables para ser talladas y se usan en joyería de menor valor.</w:t>
      </w:r>
    </w:p>
    <w:p w14:paraId="53AE22CC" w14:textId="77777777" w:rsidR="00BD447D" w:rsidRPr="00BD447D" w:rsidRDefault="00BD447D" w:rsidP="00903C88">
      <w:pPr>
        <w:spacing w:before="100" w:beforeAutospacing="1" w:after="100" w:afterAutospacing="1" w:line="240" w:lineRule="auto"/>
        <w:ind w:left="708"/>
        <w:rPr>
          <w:rFonts w:eastAsia="Times New Roman" w:cstheme="minorHAnsi"/>
          <w:i/>
          <w:iCs/>
          <w:sz w:val="24"/>
          <w:szCs w:val="24"/>
          <w:lang w:eastAsia="es-CO"/>
        </w:rPr>
      </w:pPr>
      <w:r w:rsidRPr="00BD447D">
        <w:rPr>
          <w:rFonts w:eastAsia="Times New Roman" w:cstheme="minorHAnsi"/>
          <w:i/>
          <w:iCs/>
          <w:sz w:val="24"/>
          <w:szCs w:val="24"/>
          <w:lang w:eastAsia="es-CO"/>
        </w:rPr>
        <w:t>Cortes y tallas</w:t>
      </w:r>
    </w:p>
    <w:p w14:paraId="5A79C1D3" w14:textId="77777777" w:rsidR="00BD447D" w:rsidRPr="00BD447D" w:rsidRDefault="00BD447D" w:rsidP="00BD447D">
      <w:pPr>
        <w:spacing w:before="100" w:beforeAutospacing="1" w:after="100" w:afterAutospacing="1" w:line="240" w:lineRule="auto"/>
        <w:rPr>
          <w:rFonts w:eastAsia="Times New Roman" w:cstheme="minorHAnsi"/>
          <w:sz w:val="24"/>
          <w:szCs w:val="24"/>
          <w:lang w:eastAsia="es-CO"/>
        </w:rPr>
      </w:pPr>
      <w:r w:rsidRPr="00BD447D">
        <w:rPr>
          <w:rFonts w:eastAsia="Times New Roman" w:cstheme="minorHAnsi"/>
          <w:sz w:val="24"/>
          <w:szCs w:val="24"/>
          <w:lang w:eastAsia="es-CO"/>
        </w:rPr>
        <w:t>Las esmeraldas se dividen en dos tipos según su corte: facetadas y no facetadas. Las facetadas suelen ser cuadradas o rectangulares, aunque también hay cortes más originales según la moda, como lágrimas o corazones. Las esmeraldas no facetadas, conocidas como Cabuchón, tienen un valor menor y se cortan de diversas formas. Un tipo especial es la esmeralda Trapiche, que presenta un contraste cromático único, a menudo en forma de trébol o flor, debido a una cristalización especial que el lapidario debe saber aprovechar.</w:t>
      </w:r>
    </w:p>
    <w:p w14:paraId="04C19FAF" w14:textId="77777777" w:rsidR="00BD447D" w:rsidRPr="00BD447D" w:rsidRDefault="00BD447D" w:rsidP="00903C88">
      <w:pPr>
        <w:spacing w:before="100" w:beforeAutospacing="1" w:after="100" w:afterAutospacing="1" w:line="240" w:lineRule="auto"/>
        <w:ind w:left="708"/>
        <w:rPr>
          <w:rFonts w:eastAsia="Times New Roman" w:cstheme="minorHAnsi"/>
          <w:i/>
          <w:iCs/>
          <w:sz w:val="24"/>
          <w:szCs w:val="24"/>
          <w:lang w:eastAsia="es-CO"/>
        </w:rPr>
      </w:pPr>
      <w:r w:rsidRPr="00BD447D">
        <w:rPr>
          <w:rFonts w:eastAsia="Times New Roman" w:cstheme="minorHAnsi"/>
          <w:i/>
          <w:iCs/>
          <w:sz w:val="24"/>
          <w:szCs w:val="24"/>
          <w:lang w:eastAsia="es-CO"/>
        </w:rPr>
        <w:t>Esmeraldas colombianas</w:t>
      </w:r>
    </w:p>
    <w:p w14:paraId="1317B632" w14:textId="77777777" w:rsidR="00BD447D" w:rsidRPr="00BD447D" w:rsidRDefault="00BD447D" w:rsidP="00BD447D">
      <w:pPr>
        <w:spacing w:before="100" w:beforeAutospacing="1" w:after="100" w:afterAutospacing="1" w:line="240" w:lineRule="auto"/>
        <w:rPr>
          <w:rFonts w:eastAsia="Times New Roman" w:cstheme="minorHAnsi"/>
          <w:sz w:val="24"/>
          <w:szCs w:val="24"/>
          <w:lang w:eastAsia="es-CO"/>
        </w:rPr>
      </w:pPr>
      <w:r w:rsidRPr="00BD447D">
        <w:rPr>
          <w:rFonts w:eastAsia="Times New Roman" w:cstheme="minorHAnsi"/>
          <w:sz w:val="24"/>
          <w:szCs w:val="24"/>
          <w:lang w:eastAsia="es-CO"/>
        </w:rPr>
        <w:t>Las esmeraldas de Colombia son reconocidas mundialmente por su calidad y las tallas cuidadas. Los principales yacimientos colombianos son:</w:t>
      </w:r>
    </w:p>
    <w:p w14:paraId="0FB569CB" w14:textId="77777777" w:rsidR="00BD447D" w:rsidRPr="00BD447D" w:rsidRDefault="00BD447D" w:rsidP="00BD447D">
      <w:pPr>
        <w:numPr>
          <w:ilvl w:val="0"/>
          <w:numId w:val="12"/>
        </w:numPr>
        <w:spacing w:before="100" w:beforeAutospacing="1" w:after="100" w:afterAutospacing="1" w:line="240" w:lineRule="auto"/>
        <w:rPr>
          <w:rFonts w:eastAsia="Times New Roman" w:cstheme="minorHAnsi"/>
          <w:sz w:val="24"/>
          <w:szCs w:val="24"/>
          <w:lang w:eastAsia="es-CO"/>
        </w:rPr>
      </w:pPr>
      <w:r w:rsidRPr="00BD447D">
        <w:rPr>
          <w:rFonts w:eastAsia="Times New Roman" w:cstheme="minorHAnsi"/>
          <w:b/>
          <w:bCs/>
          <w:sz w:val="24"/>
          <w:szCs w:val="24"/>
          <w:lang w:eastAsia="es-CO"/>
        </w:rPr>
        <w:t>Muzo</w:t>
      </w:r>
      <w:r w:rsidRPr="00BD447D">
        <w:rPr>
          <w:rFonts w:eastAsia="Times New Roman" w:cstheme="minorHAnsi"/>
          <w:sz w:val="24"/>
          <w:szCs w:val="24"/>
          <w:lang w:eastAsia="es-CO"/>
        </w:rPr>
        <w:t>: Es la mina más apreciada por la calidad de sus esmeraldas y la aparición de variantes raras que aumentan su valor.</w:t>
      </w:r>
    </w:p>
    <w:p w14:paraId="3DA84B1E" w14:textId="77777777" w:rsidR="00BD447D" w:rsidRPr="00BD447D" w:rsidRDefault="00BD447D" w:rsidP="00BD447D">
      <w:pPr>
        <w:numPr>
          <w:ilvl w:val="0"/>
          <w:numId w:val="12"/>
        </w:numPr>
        <w:spacing w:before="100" w:beforeAutospacing="1" w:after="100" w:afterAutospacing="1" w:line="240" w:lineRule="auto"/>
        <w:rPr>
          <w:rFonts w:eastAsia="Times New Roman" w:cstheme="minorHAnsi"/>
          <w:sz w:val="24"/>
          <w:szCs w:val="24"/>
          <w:lang w:eastAsia="es-CO"/>
        </w:rPr>
      </w:pPr>
      <w:r w:rsidRPr="00BD447D">
        <w:rPr>
          <w:rFonts w:eastAsia="Times New Roman" w:cstheme="minorHAnsi"/>
          <w:b/>
          <w:bCs/>
          <w:sz w:val="24"/>
          <w:szCs w:val="24"/>
          <w:lang w:eastAsia="es-CO"/>
        </w:rPr>
        <w:t>Chivor</w:t>
      </w:r>
      <w:r w:rsidRPr="00BD447D">
        <w:rPr>
          <w:rFonts w:eastAsia="Times New Roman" w:cstheme="minorHAnsi"/>
          <w:sz w:val="24"/>
          <w:szCs w:val="24"/>
          <w:lang w:eastAsia="es-CO"/>
        </w:rPr>
        <w:t>: Otra mina histórica cuyas esmeraldas cumplen con los estándares de calidad para la alta joyería.</w:t>
      </w:r>
    </w:p>
    <w:p w14:paraId="7C56847A" w14:textId="77777777" w:rsidR="00BD447D" w:rsidRPr="00BD447D" w:rsidRDefault="00BD447D" w:rsidP="00BD447D">
      <w:pPr>
        <w:numPr>
          <w:ilvl w:val="0"/>
          <w:numId w:val="12"/>
        </w:numPr>
        <w:spacing w:before="100" w:beforeAutospacing="1" w:after="100" w:afterAutospacing="1" w:line="240" w:lineRule="auto"/>
        <w:rPr>
          <w:rFonts w:eastAsia="Times New Roman" w:cstheme="minorHAnsi"/>
          <w:sz w:val="24"/>
          <w:szCs w:val="24"/>
          <w:lang w:eastAsia="es-CO"/>
        </w:rPr>
      </w:pPr>
      <w:r w:rsidRPr="00BD447D">
        <w:rPr>
          <w:rFonts w:eastAsia="Times New Roman" w:cstheme="minorHAnsi"/>
          <w:b/>
          <w:bCs/>
          <w:sz w:val="24"/>
          <w:szCs w:val="24"/>
          <w:lang w:eastAsia="es-CO"/>
        </w:rPr>
        <w:t>Coscuez</w:t>
      </w:r>
      <w:r w:rsidRPr="00BD447D">
        <w:rPr>
          <w:rFonts w:eastAsia="Times New Roman" w:cstheme="minorHAnsi"/>
          <w:sz w:val="24"/>
          <w:szCs w:val="24"/>
          <w:lang w:eastAsia="es-CO"/>
        </w:rPr>
        <w:t>: Explotación más reciente, con gemas que presentan inclusiones características de pirita, similares a las de Muzo y Chivor.</w:t>
      </w:r>
    </w:p>
    <w:p w14:paraId="1E254092" w14:textId="77777777" w:rsidR="00BD447D" w:rsidRPr="00BD447D" w:rsidRDefault="00BD447D" w:rsidP="00BD447D">
      <w:pPr>
        <w:spacing w:before="100" w:beforeAutospacing="1" w:after="100" w:afterAutospacing="1" w:line="240" w:lineRule="auto"/>
        <w:rPr>
          <w:rFonts w:eastAsia="Times New Roman" w:cstheme="minorHAnsi"/>
          <w:sz w:val="24"/>
          <w:szCs w:val="24"/>
          <w:lang w:eastAsia="es-CO"/>
        </w:rPr>
      </w:pPr>
      <w:r w:rsidRPr="00BD447D">
        <w:rPr>
          <w:rFonts w:eastAsia="Times New Roman" w:cstheme="minorHAnsi"/>
          <w:sz w:val="24"/>
          <w:szCs w:val="24"/>
          <w:lang w:eastAsia="es-CO"/>
        </w:rPr>
        <w:t>Las esmeraldas colombianas superan las de Brasil, el segundo productor mundial, en calidad general. Las mejores piezas suelen tener cortes clásicos que resaltan su color y claridad, mientras que las de menor calidad pueden tener cortes más caprichosos, adaptados a las modas. El valor de una esmeralda depende de su color, claridad, corte y origen, con precios que pueden alcanzar hasta 50,000 dólares por quilate.</w:t>
      </w:r>
    </w:p>
    <w:p w14:paraId="47837E50" w14:textId="05AB80F7" w:rsidR="00A74132" w:rsidRPr="004B6944" w:rsidRDefault="00A74132" w:rsidP="00BD447D">
      <w:pPr>
        <w:pStyle w:val="NormalWeb"/>
        <w:ind w:left="708"/>
        <w:jc w:val="both"/>
        <w:rPr>
          <w:rFonts w:asciiTheme="minorHAnsi" w:hAnsiTheme="minorHAnsi"/>
        </w:rPr>
      </w:pPr>
    </w:p>
    <w:sectPr w:rsidR="00A74132" w:rsidRPr="004B69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6859"/>
    <w:multiLevelType w:val="hybridMultilevel"/>
    <w:tmpl w:val="FBFA48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5E631B"/>
    <w:multiLevelType w:val="hybridMultilevel"/>
    <w:tmpl w:val="99C21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452793"/>
    <w:multiLevelType w:val="hybridMultilevel"/>
    <w:tmpl w:val="B388ED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146431"/>
    <w:multiLevelType w:val="hybridMultilevel"/>
    <w:tmpl w:val="EA7AE6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2923B3"/>
    <w:multiLevelType w:val="multilevel"/>
    <w:tmpl w:val="9762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B2813"/>
    <w:multiLevelType w:val="hybridMultilevel"/>
    <w:tmpl w:val="30603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BC3471"/>
    <w:multiLevelType w:val="hybridMultilevel"/>
    <w:tmpl w:val="0F6CED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27A686C"/>
    <w:multiLevelType w:val="hybridMultilevel"/>
    <w:tmpl w:val="AB44C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6D71AFC"/>
    <w:multiLevelType w:val="hybridMultilevel"/>
    <w:tmpl w:val="C1DEE98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486C1FC7"/>
    <w:multiLevelType w:val="hybridMultilevel"/>
    <w:tmpl w:val="BD561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8F62F1"/>
    <w:multiLevelType w:val="hybridMultilevel"/>
    <w:tmpl w:val="EF3464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5D21EF"/>
    <w:multiLevelType w:val="hybridMultilevel"/>
    <w:tmpl w:val="F0545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0"/>
  </w:num>
  <w:num w:numId="5">
    <w:abstractNumId w:val="9"/>
  </w:num>
  <w:num w:numId="6">
    <w:abstractNumId w:val="11"/>
  </w:num>
  <w:num w:numId="7">
    <w:abstractNumId w:val="1"/>
  </w:num>
  <w:num w:numId="8">
    <w:abstractNumId w:val="2"/>
  </w:num>
  <w:num w:numId="9">
    <w:abstractNumId w:val="5"/>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9D1"/>
    <w:rsid w:val="00033595"/>
    <w:rsid w:val="00063267"/>
    <w:rsid w:val="00102AEF"/>
    <w:rsid w:val="00171C6B"/>
    <w:rsid w:val="00245FBC"/>
    <w:rsid w:val="003C4711"/>
    <w:rsid w:val="004079D1"/>
    <w:rsid w:val="004B6944"/>
    <w:rsid w:val="00514DE7"/>
    <w:rsid w:val="00555190"/>
    <w:rsid w:val="005C31B0"/>
    <w:rsid w:val="006D137C"/>
    <w:rsid w:val="006E1160"/>
    <w:rsid w:val="00891D42"/>
    <w:rsid w:val="00903C88"/>
    <w:rsid w:val="009541B3"/>
    <w:rsid w:val="00966468"/>
    <w:rsid w:val="00A25476"/>
    <w:rsid w:val="00A74132"/>
    <w:rsid w:val="00B30290"/>
    <w:rsid w:val="00BA43B5"/>
    <w:rsid w:val="00BD447D"/>
    <w:rsid w:val="00C34986"/>
    <w:rsid w:val="00C41921"/>
    <w:rsid w:val="00DC7E87"/>
    <w:rsid w:val="00F64A13"/>
    <w:rsid w:val="00F85C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2C0D"/>
  <w15:chartTrackingRefBased/>
  <w15:docId w15:val="{04C5C41F-0917-4B2E-BEF0-80F9BDEA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3B5"/>
  </w:style>
  <w:style w:type="paragraph" w:styleId="Ttulo1">
    <w:name w:val="heading 1"/>
    <w:basedOn w:val="Normal"/>
    <w:next w:val="Normal"/>
    <w:link w:val="Ttulo1Car"/>
    <w:uiPriority w:val="9"/>
    <w:qFormat/>
    <w:rsid w:val="00BA43B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BA43B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A43B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A43B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BA43B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BA43B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A43B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A43B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A43B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9D1"/>
    <w:pPr>
      <w:ind w:left="720"/>
      <w:contextualSpacing/>
    </w:pPr>
  </w:style>
  <w:style w:type="character" w:styleId="Hipervnculo">
    <w:name w:val="Hyperlink"/>
    <w:basedOn w:val="Fuentedeprrafopredeter"/>
    <w:uiPriority w:val="99"/>
    <w:unhideWhenUsed/>
    <w:rsid w:val="00F85C2A"/>
    <w:rPr>
      <w:color w:val="0563C1" w:themeColor="hyperlink"/>
      <w:u w:val="single"/>
    </w:rPr>
  </w:style>
  <w:style w:type="character" w:styleId="Mencinsinresolver">
    <w:name w:val="Unresolved Mention"/>
    <w:basedOn w:val="Fuentedeprrafopredeter"/>
    <w:uiPriority w:val="99"/>
    <w:semiHidden/>
    <w:unhideWhenUsed/>
    <w:rsid w:val="00F85C2A"/>
    <w:rPr>
      <w:color w:val="605E5C"/>
      <w:shd w:val="clear" w:color="auto" w:fill="E1DFDD"/>
    </w:rPr>
  </w:style>
  <w:style w:type="character" w:styleId="Hipervnculovisitado">
    <w:name w:val="FollowedHyperlink"/>
    <w:basedOn w:val="Fuentedeprrafopredeter"/>
    <w:uiPriority w:val="99"/>
    <w:semiHidden/>
    <w:unhideWhenUsed/>
    <w:rsid w:val="00555190"/>
    <w:rPr>
      <w:color w:val="954F72" w:themeColor="followedHyperlink"/>
      <w:u w:val="single"/>
    </w:rPr>
  </w:style>
  <w:style w:type="character" w:customStyle="1" w:styleId="Ttulo1Car">
    <w:name w:val="Título 1 Car"/>
    <w:basedOn w:val="Fuentedeprrafopredeter"/>
    <w:link w:val="Ttulo1"/>
    <w:uiPriority w:val="9"/>
    <w:rsid w:val="00BA43B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BA43B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A43B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A43B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BA43B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BA43B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A43B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A43B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A43B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A43B5"/>
    <w:pPr>
      <w:spacing w:line="240" w:lineRule="auto"/>
    </w:pPr>
    <w:rPr>
      <w:b/>
      <w:bCs/>
      <w:smallCaps/>
      <w:color w:val="44546A" w:themeColor="text2"/>
    </w:rPr>
  </w:style>
  <w:style w:type="paragraph" w:styleId="Ttulo">
    <w:name w:val="Title"/>
    <w:basedOn w:val="Normal"/>
    <w:next w:val="Normal"/>
    <w:link w:val="TtuloCar"/>
    <w:uiPriority w:val="10"/>
    <w:qFormat/>
    <w:rsid w:val="00BA43B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A43B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A43B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A43B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A43B5"/>
    <w:rPr>
      <w:b/>
      <w:bCs/>
    </w:rPr>
  </w:style>
  <w:style w:type="character" w:styleId="nfasis">
    <w:name w:val="Emphasis"/>
    <w:basedOn w:val="Fuentedeprrafopredeter"/>
    <w:uiPriority w:val="20"/>
    <w:qFormat/>
    <w:rsid w:val="00BA43B5"/>
    <w:rPr>
      <w:i/>
      <w:iCs/>
    </w:rPr>
  </w:style>
  <w:style w:type="paragraph" w:styleId="Sinespaciado">
    <w:name w:val="No Spacing"/>
    <w:uiPriority w:val="1"/>
    <w:qFormat/>
    <w:rsid w:val="00BA43B5"/>
    <w:pPr>
      <w:spacing w:after="0" w:line="240" w:lineRule="auto"/>
    </w:pPr>
  </w:style>
  <w:style w:type="paragraph" w:styleId="Cita">
    <w:name w:val="Quote"/>
    <w:basedOn w:val="Normal"/>
    <w:next w:val="Normal"/>
    <w:link w:val="CitaCar"/>
    <w:uiPriority w:val="29"/>
    <w:qFormat/>
    <w:rsid w:val="00BA43B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A43B5"/>
    <w:rPr>
      <w:color w:val="44546A" w:themeColor="text2"/>
      <w:sz w:val="24"/>
      <w:szCs w:val="24"/>
    </w:rPr>
  </w:style>
  <w:style w:type="paragraph" w:styleId="Citadestacada">
    <w:name w:val="Intense Quote"/>
    <w:basedOn w:val="Normal"/>
    <w:next w:val="Normal"/>
    <w:link w:val="CitadestacadaCar"/>
    <w:uiPriority w:val="30"/>
    <w:qFormat/>
    <w:rsid w:val="00BA43B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A43B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A43B5"/>
    <w:rPr>
      <w:i/>
      <w:iCs/>
      <w:color w:val="595959" w:themeColor="text1" w:themeTint="A6"/>
    </w:rPr>
  </w:style>
  <w:style w:type="character" w:styleId="nfasisintenso">
    <w:name w:val="Intense Emphasis"/>
    <w:basedOn w:val="Fuentedeprrafopredeter"/>
    <w:uiPriority w:val="21"/>
    <w:qFormat/>
    <w:rsid w:val="00BA43B5"/>
    <w:rPr>
      <w:b/>
      <w:bCs/>
      <w:i/>
      <w:iCs/>
    </w:rPr>
  </w:style>
  <w:style w:type="character" w:styleId="Referenciasutil">
    <w:name w:val="Subtle Reference"/>
    <w:basedOn w:val="Fuentedeprrafopredeter"/>
    <w:uiPriority w:val="31"/>
    <w:qFormat/>
    <w:rsid w:val="00BA43B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A43B5"/>
    <w:rPr>
      <w:b/>
      <w:bCs/>
      <w:smallCaps/>
      <w:color w:val="44546A" w:themeColor="text2"/>
      <w:u w:val="single"/>
    </w:rPr>
  </w:style>
  <w:style w:type="character" w:styleId="Ttulodellibro">
    <w:name w:val="Book Title"/>
    <w:basedOn w:val="Fuentedeprrafopredeter"/>
    <w:uiPriority w:val="33"/>
    <w:qFormat/>
    <w:rsid w:val="00BA43B5"/>
    <w:rPr>
      <w:b/>
      <w:bCs/>
      <w:smallCaps/>
      <w:spacing w:val="10"/>
    </w:rPr>
  </w:style>
  <w:style w:type="paragraph" w:styleId="TtuloTDC">
    <w:name w:val="TOC Heading"/>
    <w:basedOn w:val="Ttulo1"/>
    <w:next w:val="Normal"/>
    <w:uiPriority w:val="39"/>
    <w:semiHidden/>
    <w:unhideWhenUsed/>
    <w:qFormat/>
    <w:rsid w:val="00BA43B5"/>
    <w:pPr>
      <w:outlineLvl w:val="9"/>
    </w:pPr>
  </w:style>
  <w:style w:type="paragraph" w:styleId="NormalWeb">
    <w:name w:val="Normal (Web)"/>
    <w:basedOn w:val="Normal"/>
    <w:uiPriority w:val="99"/>
    <w:unhideWhenUsed/>
    <w:rsid w:val="0003359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8880">
      <w:bodyDiv w:val="1"/>
      <w:marLeft w:val="0"/>
      <w:marRight w:val="0"/>
      <w:marTop w:val="0"/>
      <w:marBottom w:val="0"/>
      <w:divBdr>
        <w:top w:val="none" w:sz="0" w:space="0" w:color="auto"/>
        <w:left w:val="none" w:sz="0" w:space="0" w:color="auto"/>
        <w:bottom w:val="none" w:sz="0" w:space="0" w:color="auto"/>
        <w:right w:val="none" w:sz="0" w:space="0" w:color="auto"/>
      </w:divBdr>
    </w:div>
    <w:div w:id="93210364">
      <w:bodyDiv w:val="1"/>
      <w:marLeft w:val="0"/>
      <w:marRight w:val="0"/>
      <w:marTop w:val="0"/>
      <w:marBottom w:val="0"/>
      <w:divBdr>
        <w:top w:val="none" w:sz="0" w:space="0" w:color="auto"/>
        <w:left w:val="none" w:sz="0" w:space="0" w:color="auto"/>
        <w:bottom w:val="none" w:sz="0" w:space="0" w:color="auto"/>
        <w:right w:val="none" w:sz="0" w:space="0" w:color="auto"/>
      </w:divBdr>
    </w:div>
    <w:div w:id="121389718">
      <w:bodyDiv w:val="1"/>
      <w:marLeft w:val="0"/>
      <w:marRight w:val="0"/>
      <w:marTop w:val="0"/>
      <w:marBottom w:val="0"/>
      <w:divBdr>
        <w:top w:val="none" w:sz="0" w:space="0" w:color="auto"/>
        <w:left w:val="none" w:sz="0" w:space="0" w:color="auto"/>
        <w:bottom w:val="none" w:sz="0" w:space="0" w:color="auto"/>
        <w:right w:val="none" w:sz="0" w:space="0" w:color="auto"/>
      </w:divBdr>
      <w:divsChild>
        <w:div w:id="2010870218">
          <w:marLeft w:val="0"/>
          <w:marRight w:val="0"/>
          <w:marTop w:val="0"/>
          <w:marBottom w:val="0"/>
          <w:divBdr>
            <w:top w:val="none" w:sz="0" w:space="0" w:color="auto"/>
            <w:left w:val="none" w:sz="0" w:space="0" w:color="auto"/>
            <w:bottom w:val="none" w:sz="0" w:space="0" w:color="auto"/>
            <w:right w:val="none" w:sz="0" w:space="0" w:color="auto"/>
          </w:divBdr>
          <w:divsChild>
            <w:div w:id="4234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685">
      <w:bodyDiv w:val="1"/>
      <w:marLeft w:val="0"/>
      <w:marRight w:val="0"/>
      <w:marTop w:val="0"/>
      <w:marBottom w:val="0"/>
      <w:divBdr>
        <w:top w:val="none" w:sz="0" w:space="0" w:color="auto"/>
        <w:left w:val="none" w:sz="0" w:space="0" w:color="auto"/>
        <w:bottom w:val="none" w:sz="0" w:space="0" w:color="auto"/>
        <w:right w:val="none" w:sz="0" w:space="0" w:color="auto"/>
      </w:divBdr>
    </w:div>
    <w:div w:id="239407167">
      <w:bodyDiv w:val="1"/>
      <w:marLeft w:val="0"/>
      <w:marRight w:val="0"/>
      <w:marTop w:val="0"/>
      <w:marBottom w:val="0"/>
      <w:divBdr>
        <w:top w:val="none" w:sz="0" w:space="0" w:color="auto"/>
        <w:left w:val="none" w:sz="0" w:space="0" w:color="auto"/>
        <w:bottom w:val="none" w:sz="0" w:space="0" w:color="auto"/>
        <w:right w:val="none" w:sz="0" w:space="0" w:color="auto"/>
      </w:divBdr>
    </w:div>
    <w:div w:id="537205802">
      <w:bodyDiv w:val="1"/>
      <w:marLeft w:val="0"/>
      <w:marRight w:val="0"/>
      <w:marTop w:val="0"/>
      <w:marBottom w:val="0"/>
      <w:divBdr>
        <w:top w:val="none" w:sz="0" w:space="0" w:color="auto"/>
        <w:left w:val="none" w:sz="0" w:space="0" w:color="auto"/>
        <w:bottom w:val="none" w:sz="0" w:space="0" w:color="auto"/>
        <w:right w:val="none" w:sz="0" w:space="0" w:color="auto"/>
      </w:divBdr>
    </w:div>
    <w:div w:id="614290938">
      <w:bodyDiv w:val="1"/>
      <w:marLeft w:val="0"/>
      <w:marRight w:val="0"/>
      <w:marTop w:val="0"/>
      <w:marBottom w:val="0"/>
      <w:divBdr>
        <w:top w:val="none" w:sz="0" w:space="0" w:color="auto"/>
        <w:left w:val="none" w:sz="0" w:space="0" w:color="auto"/>
        <w:bottom w:val="none" w:sz="0" w:space="0" w:color="auto"/>
        <w:right w:val="none" w:sz="0" w:space="0" w:color="auto"/>
      </w:divBdr>
    </w:div>
    <w:div w:id="630133332">
      <w:bodyDiv w:val="1"/>
      <w:marLeft w:val="0"/>
      <w:marRight w:val="0"/>
      <w:marTop w:val="0"/>
      <w:marBottom w:val="0"/>
      <w:divBdr>
        <w:top w:val="none" w:sz="0" w:space="0" w:color="auto"/>
        <w:left w:val="none" w:sz="0" w:space="0" w:color="auto"/>
        <w:bottom w:val="none" w:sz="0" w:space="0" w:color="auto"/>
        <w:right w:val="none" w:sz="0" w:space="0" w:color="auto"/>
      </w:divBdr>
      <w:divsChild>
        <w:div w:id="421800440">
          <w:marLeft w:val="0"/>
          <w:marRight w:val="0"/>
          <w:marTop w:val="0"/>
          <w:marBottom w:val="0"/>
          <w:divBdr>
            <w:top w:val="none" w:sz="0" w:space="0" w:color="auto"/>
            <w:left w:val="none" w:sz="0" w:space="0" w:color="auto"/>
            <w:bottom w:val="none" w:sz="0" w:space="0" w:color="auto"/>
            <w:right w:val="none" w:sz="0" w:space="0" w:color="auto"/>
          </w:divBdr>
          <w:divsChild>
            <w:div w:id="1270771994">
              <w:marLeft w:val="0"/>
              <w:marRight w:val="0"/>
              <w:marTop w:val="0"/>
              <w:marBottom w:val="0"/>
              <w:divBdr>
                <w:top w:val="none" w:sz="0" w:space="0" w:color="auto"/>
                <w:left w:val="none" w:sz="0" w:space="0" w:color="auto"/>
                <w:bottom w:val="none" w:sz="0" w:space="0" w:color="auto"/>
                <w:right w:val="none" w:sz="0" w:space="0" w:color="auto"/>
              </w:divBdr>
            </w:div>
            <w:div w:id="651446355">
              <w:marLeft w:val="0"/>
              <w:marRight w:val="0"/>
              <w:marTop w:val="0"/>
              <w:marBottom w:val="0"/>
              <w:divBdr>
                <w:top w:val="none" w:sz="0" w:space="0" w:color="auto"/>
                <w:left w:val="none" w:sz="0" w:space="0" w:color="auto"/>
                <w:bottom w:val="none" w:sz="0" w:space="0" w:color="auto"/>
                <w:right w:val="none" w:sz="0" w:space="0" w:color="auto"/>
              </w:divBdr>
            </w:div>
            <w:div w:id="6832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8437">
      <w:bodyDiv w:val="1"/>
      <w:marLeft w:val="0"/>
      <w:marRight w:val="0"/>
      <w:marTop w:val="0"/>
      <w:marBottom w:val="0"/>
      <w:divBdr>
        <w:top w:val="none" w:sz="0" w:space="0" w:color="auto"/>
        <w:left w:val="none" w:sz="0" w:space="0" w:color="auto"/>
        <w:bottom w:val="none" w:sz="0" w:space="0" w:color="auto"/>
        <w:right w:val="none" w:sz="0" w:space="0" w:color="auto"/>
      </w:divBdr>
      <w:divsChild>
        <w:div w:id="1377855713">
          <w:marLeft w:val="0"/>
          <w:marRight w:val="0"/>
          <w:marTop w:val="0"/>
          <w:marBottom w:val="0"/>
          <w:divBdr>
            <w:top w:val="none" w:sz="0" w:space="0" w:color="auto"/>
            <w:left w:val="none" w:sz="0" w:space="0" w:color="auto"/>
            <w:bottom w:val="none" w:sz="0" w:space="0" w:color="auto"/>
            <w:right w:val="none" w:sz="0" w:space="0" w:color="auto"/>
          </w:divBdr>
          <w:divsChild>
            <w:div w:id="770931838">
              <w:marLeft w:val="0"/>
              <w:marRight w:val="0"/>
              <w:marTop w:val="0"/>
              <w:marBottom w:val="0"/>
              <w:divBdr>
                <w:top w:val="none" w:sz="0" w:space="0" w:color="auto"/>
                <w:left w:val="none" w:sz="0" w:space="0" w:color="auto"/>
                <w:bottom w:val="none" w:sz="0" w:space="0" w:color="auto"/>
                <w:right w:val="none" w:sz="0" w:space="0" w:color="auto"/>
              </w:divBdr>
            </w:div>
            <w:div w:id="735323768">
              <w:marLeft w:val="0"/>
              <w:marRight w:val="0"/>
              <w:marTop w:val="0"/>
              <w:marBottom w:val="0"/>
              <w:divBdr>
                <w:top w:val="none" w:sz="0" w:space="0" w:color="auto"/>
                <w:left w:val="none" w:sz="0" w:space="0" w:color="auto"/>
                <w:bottom w:val="none" w:sz="0" w:space="0" w:color="auto"/>
                <w:right w:val="none" w:sz="0" w:space="0" w:color="auto"/>
              </w:divBdr>
            </w:div>
            <w:div w:id="1332220417">
              <w:marLeft w:val="0"/>
              <w:marRight w:val="0"/>
              <w:marTop w:val="0"/>
              <w:marBottom w:val="0"/>
              <w:divBdr>
                <w:top w:val="none" w:sz="0" w:space="0" w:color="auto"/>
                <w:left w:val="none" w:sz="0" w:space="0" w:color="auto"/>
                <w:bottom w:val="none" w:sz="0" w:space="0" w:color="auto"/>
                <w:right w:val="none" w:sz="0" w:space="0" w:color="auto"/>
              </w:divBdr>
            </w:div>
            <w:div w:id="716323931">
              <w:marLeft w:val="0"/>
              <w:marRight w:val="0"/>
              <w:marTop w:val="0"/>
              <w:marBottom w:val="0"/>
              <w:divBdr>
                <w:top w:val="none" w:sz="0" w:space="0" w:color="auto"/>
                <w:left w:val="none" w:sz="0" w:space="0" w:color="auto"/>
                <w:bottom w:val="none" w:sz="0" w:space="0" w:color="auto"/>
                <w:right w:val="none" w:sz="0" w:space="0" w:color="auto"/>
              </w:divBdr>
            </w:div>
            <w:div w:id="424613162">
              <w:marLeft w:val="0"/>
              <w:marRight w:val="0"/>
              <w:marTop w:val="0"/>
              <w:marBottom w:val="0"/>
              <w:divBdr>
                <w:top w:val="none" w:sz="0" w:space="0" w:color="auto"/>
                <w:left w:val="none" w:sz="0" w:space="0" w:color="auto"/>
                <w:bottom w:val="none" w:sz="0" w:space="0" w:color="auto"/>
                <w:right w:val="none" w:sz="0" w:space="0" w:color="auto"/>
              </w:divBdr>
            </w:div>
            <w:div w:id="117188513">
              <w:marLeft w:val="0"/>
              <w:marRight w:val="0"/>
              <w:marTop w:val="0"/>
              <w:marBottom w:val="0"/>
              <w:divBdr>
                <w:top w:val="none" w:sz="0" w:space="0" w:color="auto"/>
                <w:left w:val="none" w:sz="0" w:space="0" w:color="auto"/>
                <w:bottom w:val="none" w:sz="0" w:space="0" w:color="auto"/>
                <w:right w:val="none" w:sz="0" w:space="0" w:color="auto"/>
              </w:divBdr>
            </w:div>
            <w:div w:id="1900045671">
              <w:marLeft w:val="0"/>
              <w:marRight w:val="0"/>
              <w:marTop w:val="0"/>
              <w:marBottom w:val="0"/>
              <w:divBdr>
                <w:top w:val="none" w:sz="0" w:space="0" w:color="auto"/>
                <w:left w:val="none" w:sz="0" w:space="0" w:color="auto"/>
                <w:bottom w:val="none" w:sz="0" w:space="0" w:color="auto"/>
                <w:right w:val="none" w:sz="0" w:space="0" w:color="auto"/>
              </w:divBdr>
            </w:div>
            <w:div w:id="1380276245">
              <w:marLeft w:val="0"/>
              <w:marRight w:val="0"/>
              <w:marTop w:val="0"/>
              <w:marBottom w:val="0"/>
              <w:divBdr>
                <w:top w:val="none" w:sz="0" w:space="0" w:color="auto"/>
                <w:left w:val="none" w:sz="0" w:space="0" w:color="auto"/>
                <w:bottom w:val="none" w:sz="0" w:space="0" w:color="auto"/>
                <w:right w:val="none" w:sz="0" w:space="0" w:color="auto"/>
              </w:divBdr>
            </w:div>
            <w:div w:id="770711014">
              <w:marLeft w:val="0"/>
              <w:marRight w:val="0"/>
              <w:marTop w:val="0"/>
              <w:marBottom w:val="0"/>
              <w:divBdr>
                <w:top w:val="none" w:sz="0" w:space="0" w:color="auto"/>
                <w:left w:val="none" w:sz="0" w:space="0" w:color="auto"/>
                <w:bottom w:val="none" w:sz="0" w:space="0" w:color="auto"/>
                <w:right w:val="none" w:sz="0" w:space="0" w:color="auto"/>
              </w:divBdr>
            </w:div>
            <w:div w:id="186911350">
              <w:marLeft w:val="0"/>
              <w:marRight w:val="0"/>
              <w:marTop w:val="0"/>
              <w:marBottom w:val="0"/>
              <w:divBdr>
                <w:top w:val="none" w:sz="0" w:space="0" w:color="auto"/>
                <w:left w:val="none" w:sz="0" w:space="0" w:color="auto"/>
                <w:bottom w:val="none" w:sz="0" w:space="0" w:color="auto"/>
                <w:right w:val="none" w:sz="0" w:space="0" w:color="auto"/>
              </w:divBdr>
            </w:div>
            <w:div w:id="1600289606">
              <w:marLeft w:val="0"/>
              <w:marRight w:val="0"/>
              <w:marTop w:val="0"/>
              <w:marBottom w:val="0"/>
              <w:divBdr>
                <w:top w:val="none" w:sz="0" w:space="0" w:color="auto"/>
                <w:left w:val="none" w:sz="0" w:space="0" w:color="auto"/>
                <w:bottom w:val="none" w:sz="0" w:space="0" w:color="auto"/>
                <w:right w:val="none" w:sz="0" w:space="0" w:color="auto"/>
              </w:divBdr>
            </w:div>
            <w:div w:id="1539783835">
              <w:marLeft w:val="0"/>
              <w:marRight w:val="0"/>
              <w:marTop w:val="0"/>
              <w:marBottom w:val="0"/>
              <w:divBdr>
                <w:top w:val="none" w:sz="0" w:space="0" w:color="auto"/>
                <w:left w:val="none" w:sz="0" w:space="0" w:color="auto"/>
                <w:bottom w:val="none" w:sz="0" w:space="0" w:color="auto"/>
                <w:right w:val="none" w:sz="0" w:space="0" w:color="auto"/>
              </w:divBdr>
            </w:div>
            <w:div w:id="849415014">
              <w:marLeft w:val="0"/>
              <w:marRight w:val="0"/>
              <w:marTop w:val="0"/>
              <w:marBottom w:val="0"/>
              <w:divBdr>
                <w:top w:val="none" w:sz="0" w:space="0" w:color="auto"/>
                <w:left w:val="none" w:sz="0" w:space="0" w:color="auto"/>
                <w:bottom w:val="none" w:sz="0" w:space="0" w:color="auto"/>
                <w:right w:val="none" w:sz="0" w:space="0" w:color="auto"/>
              </w:divBdr>
            </w:div>
            <w:div w:id="1282498820">
              <w:marLeft w:val="0"/>
              <w:marRight w:val="0"/>
              <w:marTop w:val="0"/>
              <w:marBottom w:val="0"/>
              <w:divBdr>
                <w:top w:val="none" w:sz="0" w:space="0" w:color="auto"/>
                <w:left w:val="none" w:sz="0" w:space="0" w:color="auto"/>
                <w:bottom w:val="none" w:sz="0" w:space="0" w:color="auto"/>
                <w:right w:val="none" w:sz="0" w:space="0" w:color="auto"/>
              </w:divBdr>
            </w:div>
            <w:div w:id="1944217655">
              <w:marLeft w:val="0"/>
              <w:marRight w:val="0"/>
              <w:marTop w:val="0"/>
              <w:marBottom w:val="0"/>
              <w:divBdr>
                <w:top w:val="none" w:sz="0" w:space="0" w:color="auto"/>
                <w:left w:val="none" w:sz="0" w:space="0" w:color="auto"/>
                <w:bottom w:val="none" w:sz="0" w:space="0" w:color="auto"/>
                <w:right w:val="none" w:sz="0" w:space="0" w:color="auto"/>
              </w:divBdr>
            </w:div>
            <w:div w:id="749932953">
              <w:marLeft w:val="0"/>
              <w:marRight w:val="0"/>
              <w:marTop w:val="0"/>
              <w:marBottom w:val="0"/>
              <w:divBdr>
                <w:top w:val="none" w:sz="0" w:space="0" w:color="auto"/>
                <w:left w:val="none" w:sz="0" w:space="0" w:color="auto"/>
                <w:bottom w:val="none" w:sz="0" w:space="0" w:color="auto"/>
                <w:right w:val="none" w:sz="0" w:space="0" w:color="auto"/>
              </w:divBdr>
            </w:div>
            <w:div w:id="601761218">
              <w:marLeft w:val="0"/>
              <w:marRight w:val="0"/>
              <w:marTop w:val="0"/>
              <w:marBottom w:val="0"/>
              <w:divBdr>
                <w:top w:val="none" w:sz="0" w:space="0" w:color="auto"/>
                <w:left w:val="none" w:sz="0" w:space="0" w:color="auto"/>
                <w:bottom w:val="none" w:sz="0" w:space="0" w:color="auto"/>
                <w:right w:val="none" w:sz="0" w:space="0" w:color="auto"/>
              </w:divBdr>
            </w:div>
            <w:div w:id="359016713">
              <w:marLeft w:val="0"/>
              <w:marRight w:val="0"/>
              <w:marTop w:val="0"/>
              <w:marBottom w:val="0"/>
              <w:divBdr>
                <w:top w:val="none" w:sz="0" w:space="0" w:color="auto"/>
                <w:left w:val="none" w:sz="0" w:space="0" w:color="auto"/>
                <w:bottom w:val="none" w:sz="0" w:space="0" w:color="auto"/>
                <w:right w:val="none" w:sz="0" w:space="0" w:color="auto"/>
              </w:divBdr>
            </w:div>
            <w:div w:id="1110708913">
              <w:marLeft w:val="0"/>
              <w:marRight w:val="0"/>
              <w:marTop w:val="0"/>
              <w:marBottom w:val="0"/>
              <w:divBdr>
                <w:top w:val="none" w:sz="0" w:space="0" w:color="auto"/>
                <w:left w:val="none" w:sz="0" w:space="0" w:color="auto"/>
                <w:bottom w:val="none" w:sz="0" w:space="0" w:color="auto"/>
                <w:right w:val="none" w:sz="0" w:space="0" w:color="auto"/>
              </w:divBdr>
            </w:div>
            <w:div w:id="257449797">
              <w:marLeft w:val="0"/>
              <w:marRight w:val="0"/>
              <w:marTop w:val="0"/>
              <w:marBottom w:val="0"/>
              <w:divBdr>
                <w:top w:val="none" w:sz="0" w:space="0" w:color="auto"/>
                <w:left w:val="none" w:sz="0" w:space="0" w:color="auto"/>
                <w:bottom w:val="none" w:sz="0" w:space="0" w:color="auto"/>
                <w:right w:val="none" w:sz="0" w:space="0" w:color="auto"/>
              </w:divBdr>
            </w:div>
            <w:div w:id="1806119000">
              <w:marLeft w:val="0"/>
              <w:marRight w:val="0"/>
              <w:marTop w:val="0"/>
              <w:marBottom w:val="0"/>
              <w:divBdr>
                <w:top w:val="none" w:sz="0" w:space="0" w:color="auto"/>
                <w:left w:val="none" w:sz="0" w:space="0" w:color="auto"/>
                <w:bottom w:val="none" w:sz="0" w:space="0" w:color="auto"/>
                <w:right w:val="none" w:sz="0" w:space="0" w:color="auto"/>
              </w:divBdr>
            </w:div>
            <w:div w:id="704984706">
              <w:marLeft w:val="0"/>
              <w:marRight w:val="0"/>
              <w:marTop w:val="0"/>
              <w:marBottom w:val="0"/>
              <w:divBdr>
                <w:top w:val="none" w:sz="0" w:space="0" w:color="auto"/>
                <w:left w:val="none" w:sz="0" w:space="0" w:color="auto"/>
                <w:bottom w:val="none" w:sz="0" w:space="0" w:color="auto"/>
                <w:right w:val="none" w:sz="0" w:space="0" w:color="auto"/>
              </w:divBdr>
            </w:div>
            <w:div w:id="549390292">
              <w:marLeft w:val="0"/>
              <w:marRight w:val="0"/>
              <w:marTop w:val="0"/>
              <w:marBottom w:val="0"/>
              <w:divBdr>
                <w:top w:val="none" w:sz="0" w:space="0" w:color="auto"/>
                <w:left w:val="none" w:sz="0" w:space="0" w:color="auto"/>
                <w:bottom w:val="none" w:sz="0" w:space="0" w:color="auto"/>
                <w:right w:val="none" w:sz="0" w:space="0" w:color="auto"/>
              </w:divBdr>
            </w:div>
            <w:div w:id="1665746574">
              <w:marLeft w:val="0"/>
              <w:marRight w:val="0"/>
              <w:marTop w:val="0"/>
              <w:marBottom w:val="0"/>
              <w:divBdr>
                <w:top w:val="none" w:sz="0" w:space="0" w:color="auto"/>
                <w:left w:val="none" w:sz="0" w:space="0" w:color="auto"/>
                <w:bottom w:val="none" w:sz="0" w:space="0" w:color="auto"/>
                <w:right w:val="none" w:sz="0" w:space="0" w:color="auto"/>
              </w:divBdr>
            </w:div>
            <w:div w:id="1183477646">
              <w:marLeft w:val="0"/>
              <w:marRight w:val="0"/>
              <w:marTop w:val="0"/>
              <w:marBottom w:val="0"/>
              <w:divBdr>
                <w:top w:val="none" w:sz="0" w:space="0" w:color="auto"/>
                <w:left w:val="none" w:sz="0" w:space="0" w:color="auto"/>
                <w:bottom w:val="none" w:sz="0" w:space="0" w:color="auto"/>
                <w:right w:val="none" w:sz="0" w:space="0" w:color="auto"/>
              </w:divBdr>
            </w:div>
            <w:div w:id="1237400549">
              <w:marLeft w:val="0"/>
              <w:marRight w:val="0"/>
              <w:marTop w:val="0"/>
              <w:marBottom w:val="0"/>
              <w:divBdr>
                <w:top w:val="none" w:sz="0" w:space="0" w:color="auto"/>
                <w:left w:val="none" w:sz="0" w:space="0" w:color="auto"/>
                <w:bottom w:val="none" w:sz="0" w:space="0" w:color="auto"/>
                <w:right w:val="none" w:sz="0" w:space="0" w:color="auto"/>
              </w:divBdr>
            </w:div>
            <w:div w:id="1588540666">
              <w:marLeft w:val="0"/>
              <w:marRight w:val="0"/>
              <w:marTop w:val="0"/>
              <w:marBottom w:val="0"/>
              <w:divBdr>
                <w:top w:val="none" w:sz="0" w:space="0" w:color="auto"/>
                <w:left w:val="none" w:sz="0" w:space="0" w:color="auto"/>
                <w:bottom w:val="none" w:sz="0" w:space="0" w:color="auto"/>
                <w:right w:val="none" w:sz="0" w:space="0" w:color="auto"/>
              </w:divBdr>
            </w:div>
            <w:div w:id="1984385936">
              <w:marLeft w:val="0"/>
              <w:marRight w:val="0"/>
              <w:marTop w:val="0"/>
              <w:marBottom w:val="0"/>
              <w:divBdr>
                <w:top w:val="none" w:sz="0" w:space="0" w:color="auto"/>
                <w:left w:val="none" w:sz="0" w:space="0" w:color="auto"/>
                <w:bottom w:val="none" w:sz="0" w:space="0" w:color="auto"/>
                <w:right w:val="none" w:sz="0" w:space="0" w:color="auto"/>
              </w:divBdr>
            </w:div>
            <w:div w:id="1463383002">
              <w:marLeft w:val="0"/>
              <w:marRight w:val="0"/>
              <w:marTop w:val="0"/>
              <w:marBottom w:val="0"/>
              <w:divBdr>
                <w:top w:val="none" w:sz="0" w:space="0" w:color="auto"/>
                <w:left w:val="none" w:sz="0" w:space="0" w:color="auto"/>
                <w:bottom w:val="none" w:sz="0" w:space="0" w:color="auto"/>
                <w:right w:val="none" w:sz="0" w:space="0" w:color="auto"/>
              </w:divBdr>
            </w:div>
            <w:div w:id="605163347">
              <w:marLeft w:val="0"/>
              <w:marRight w:val="0"/>
              <w:marTop w:val="0"/>
              <w:marBottom w:val="0"/>
              <w:divBdr>
                <w:top w:val="none" w:sz="0" w:space="0" w:color="auto"/>
                <w:left w:val="none" w:sz="0" w:space="0" w:color="auto"/>
                <w:bottom w:val="none" w:sz="0" w:space="0" w:color="auto"/>
                <w:right w:val="none" w:sz="0" w:space="0" w:color="auto"/>
              </w:divBdr>
            </w:div>
            <w:div w:id="1676417453">
              <w:marLeft w:val="0"/>
              <w:marRight w:val="0"/>
              <w:marTop w:val="0"/>
              <w:marBottom w:val="0"/>
              <w:divBdr>
                <w:top w:val="none" w:sz="0" w:space="0" w:color="auto"/>
                <w:left w:val="none" w:sz="0" w:space="0" w:color="auto"/>
                <w:bottom w:val="none" w:sz="0" w:space="0" w:color="auto"/>
                <w:right w:val="none" w:sz="0" w:space="0" w:color="auto"/>
              </w:divBdr>
            </w:div>
            <w:div w:id="548957992">
              <w:marLeft w:val="0"/>
              <w:marRight w:val="0"/>
              <w:marTop w:val="0"/>
              <w:marBottom w:val="0"/>
              <w:divBdr>
                <w:top w:val="none" w:sz="0" w:space="0" w:color="auto"/>
                <w:left w:val="none" w:sz="0" w:space="0" w:color="auto"/>
                <w:bottom w:val="none" w:sz="0" w:space="0" w:color="auto"/>
                <w:right w:val="none" w:sz="0" w:space="0" w:color="auto"/>
              </w:divBdr>
            </w:div>
            <w:div w:id="136262352">
              <w:marLeft w:val="0"/>
              <w:marRight w:val="0"/>
              <w:marTop w:val="0"/>
              <w:marBottom w:val="0"/>
              <w:divBdr>
                <w:top w:val="none" w:sz="0" w:space="0" w:color="auto"/>
                <w:left w:val="none" w:sz="0" w:space="0" w:color="auto"/>
                <w:bottom w:val="none" w:sz="0" w:space="0" w:color="auto"/>
                <w:right w:val="none" w:sz="0" w:space="0" w:color="auto"/>
              </w:divBdr>
            </w:div>
            <w:div w:id="2049179775">
              <w:marLeft w:val="0"/>
              <w:marRight w:val="0"/>
              <w:marTop w:val="0"/>
              <w:marBottom w:val="0"/>
              <w:divBdr>
                <w:top w:val="none" w:sz="0" w:space="0" w:color="auto"/>
                <w:left w:val="none" w:sz="0" w:space="0" w:color="auto"/>
                <w:bottom w:val="none" w:sz="0" w:space="0" w:color="auto"/>
                <w:right w:val="none" w:sz="0" w:space="0" w:color="auto"/>
              </w:divBdr>
            </w:div>
            <w:div w:id="557665033">
              <w:marLeft w:val="0"/>
              <w:marRight w:val="0"/>
              <w:marTop w:val="0"/>
              <w:marBottom w:val="0"/>
              <w:divBdr>
                <w:top w:val="none" w:sz="0" w:space="0" w:color="auto"/>
                <w:left w:val="none" w:sz="0" w:space="0" w:color="auto"/>
                <w:bottom w:val="none" w:sz="0" w:space="0" w:color="auto"/>
                <w:right w:val="none" w:sz="0" w:space="0" w:color="auto"/>
              </w:divBdr>
            </w:div>
            <w:div w:id="840122849">
              <w:marLeft w:val="0"/>
              <w:marRight w:val="0"/>
              <w:marTop w:val="0"/>
              <w:marBottom w:val="0"/>
              <w:divBdr>
                <w:top w:val="none" w:sz="0" w:space="0" w:color="auto"/>
                <w:left w:val="none" w:sz="0" w:space="0" w:color="auto"/>
                <w:bottom w:val="none" w:sz="0" w:space="0" w:color="auto"/>
                <w:right w:val="none" w:sz="0" w:space="0" w:color="auto"/>
              </w:divBdr>
            </w:div>
            <w:div w:id="2133938667">
              <w:marLeft w:val="0"/>
              <w:marRight w:val="0"/>
              <w:marTop w:val="0"/>
              <w:marBottom w:val="0"/>
              <w:divBdr>
                <w:top w:val="none" w:sz="0" w:space="0" w:color="auto"/>
                <w:left w:val="none" w:sz="0" w:space="0" w:color="auto"/>
                <w:bottom w:val="none" w:sz="0" w:space="0" w:color="auto"/>
                <w:right w:val="none" w:sz="0" w:space="0" w:color="auto"/>
              </w:divBdr>
            </w:div>
            <w:div w:id="1103189049">
              <w:marLeft w:val="0"/>
              <w:marRight w:val="0"/>
              <w:marTop w:val="0"/>
              <w:marBottom w:val="0"/>
              <w:divBdr>
                <w:top w:val="none" w:sz="0" w:space="0" w:color="auto"/>
                <w:left w:val="none" w:sz="0" w:space="0" w:color="auto"/>
                <w:bottom w:val="none" w:sz="0" w:space="0" w:color="auto"/>
                <w:right w:val="none" w:sz="0" w:space="0" w:color="auto"/>
              </w:divBdr>
            </w:div>
            <w:div w:id="1042557099">
              <w:marLeft w:val="0"/>
              <w:marRight w:val="0"/>
              <w:marTop w:val="0"/>
              <w:marBottom w:val="0"/>
              <w:divBdr>
                <w:top w:val="none" w:sz="0" w:space="0" w:color="auto"/>
                <w:left w:val="none" w:sz="0" w:space="0" w:color="auto"/>
                <w:bottom w:val="none" w:sz="0" w:space="0" w:color="auto"/>
                <w:right w:val="none" w:sz="0" w:space="0" w:color="auto"/>
              </w:divBdr>
            </w:div>
            <w:div w:id="1168983049">
              <w:marLeft w:val="0"/>
              <w:marRight w:val="0"/>
              <w:marTop w:val="0"/>
              <w:marBottom w:val="0"/>
              <w:divBdr>
                <w:top w:val="none" w:sz="0" w:space="0" w:color="auto"/>
                <w:left w:val="none" w:sz="0" w:space="0" w:color="auto"/>
                <w:bottom w:val="none" w:sz="0" w:space="0" w:color="auto"/>
                <w:right w:val="none" w:sz="0" w:space="0" w:color="auto"/>
              </w:divBdr>
            </w:div>
            <w:div w:id="875385355">
              <w:marLeft w:val="0"/>
              <w:marRight w:val="0"/>
              <w:marTop w:val="0"/>
              <w:marBottom w:val="0"/>
              <w:divBdr>
                <w:top w:val="none" w:sz="0" w:space="0" w:color="auto"/>
                <w:left w:val="none" w:sz="0" w:space="0" w:color="auto"/>
                <w:bottom w:val="none" w:sz="0" w:space="0" w:color="auto"/>
                <w:right w:val="none" w:sz="0" w:space="0" w:color="auto"/>
              </w:divBdr>
            </w:div>
            <w:div w:id="209928296">
              <w:marLeft w:val="0"/>
              <w:marRight w:val="0"/>
              <w:marTop w:val="0"/>
              <w:marBottom w:val="0"/>
              <w:divBdr>
                <w:top w:val="none" w:sz="0" w:space="0" w:color="auto"/>
                <w:left w:val="none" w:sz="0" w:space="0" w:color="auto"/>
                <w:bottom w:val="none" w:sz="0" w:space="0" w:color="auto"/>
                <w:right w:val="none" w:sz="0" w:space="0" w:color="auto"/>
              </w:divBdr>
            </w:div>
            <w:div w:id="1941595912">
              <w:marLeft w:val="0"/>
              <w:marRight w:val="0"/>
              <w:marTop w:val="0"/>
              <w:marBottom w:val="0"/>
              <w:divBdr>
                <w:top w:val="none" w:sz="0" w:space="0" w:color="auto"/>
                <w:left w:val="none" w:sz="0" w:space="0" w:color="auto"/>
                <w:bottom w:val="none" w:sz="0" w:space="0" w:color="auto"/>
                <w:right w:val="none" w:sz="0" w:space="0" w:color="auto"/>
              </w:divBdr>
            </w:div>
            <w:div w:id="1095325887">
              <w:marLeft w:val="0"/>
              <w:marRight w:val="0"/>
              <w:marTop w:val="0"/>
              <w:marBottom w:val="0"/>
              <w:divBdr>
                <w:top w:val="none" w:sz="0" w:space="0" w:color="auto"/>
                <w:left w:val="none" w:sz="0" w:space="0" w:color="auto"/>
                <w:bottom w:val="none" w:sz="0" w:space="0" w:color="auto"/>
                <w:right w:val="none" w:sz="0" w:space="0" w:color="auto"/>
              </w:divBdr>
            </w:div>
            <w:div w:id="1247307033">
              <w:marLeft w:val="0"/>
              <w:marRight w:val="0"/>
              <w:marTop w:val="0"/>
              <w:marBottom w:val="0"/>
              <w:divBdr>
                <w:top w:val="none" w:sz="0" w:space="0" w:color="auto"/>
                <w:left w:val="none" w:sz="0" w:space="0" w:color="auto"/>
                <w:bottom w:val="none" w:sz="0" w:space="0" w:color="auto"/>
                <w:right w:val="none" w:sz="0" w:space="0" w:color="auto"/>
              </w:divBdr>
            </w:div>
            <w:div w:id="668414032">
              <w:marLeft w:val="0"/>
              <w:marRight w:val="0"/>
              <w:marTop w:val="0"/>
              <w:marBottom w:val="0"/>
              <w:divBdr>
                <w:top w:val="none" w:sz="0" w:space="0" w:color="auto"/>
                <w:left w:val="none" w:sz="0" w:space="0" w:color="auto"/>
                <w:bottom w:val="none" w:sz="0" w:space="0" w:color="auto"/>
                <w:right w:val="none" w:sz="0" w:space="0" w:color="auto"/>
              </w:divBdr>
            </w:div>
            <w:div w:id="1972519382">
              <w:marLeft w:val="0"/>
              <w:marRight w:val="0"/>
              <w:marTop w:val="0"/>
              <w:marBottom w:val="0"/>
              <w:divBdr>
                <w:top w:val="none" w:sz="0" w:space="0" w:color="auto"/>
                <w:left w:val="none" w:sz="0" w:space="0" w:color="auto"/>
                <w:bottom w:val="none" w:sz="0" w:space="0" w:color="auto"/>
                <w:right w:val="none" w:sz="0" w:space="0" w:color="auto"/>
              </w:divBdr>
            </w:div>
            <w:div w:id="1282810465">
              <w:marLeft w:val="0"/>
              <w:marRight w:val="0"/>
              <w:marTop w:val="0"/>
              <w:marBottom w:val="0"/>
              <w:divBdr>
                <w:top w:val="none" w:sz="0" w:space="0" w:color="auto"/>
                <w:left w:val="none" w:sz="0" w:space="0" w:color="auto"/>
                <w:bottom w:val="none" w:sz="0" w:space="0" w:color="auto"/>
                <w:right w:val="none" w:sz="0" w:space="0" w:color="auto"/>
              </w:divBdr>
            </w:div>
            <w:div w:id="2143108966">
              <w:marLeft w:val="0"/>
              <w:marRight w:val="0"/>
              <w:marTop w:val="0"/>
              <w:marBottom w:val="0"/>
              <w:divBdr>
                <w:top w:val="none" w:sz="0" w:space="0" w:color="auto"/>
                <w:left w:val="none" w:sz="0" w:space="0" w:color="auto"/>
                <w:bottom w:val="none" w:sz="0" w:space="0" w:color="auto"/>
                <w:right w:val="none" w:sz="0" w:space="0" w:color="auto"/>
              </w:divBdr>
            </w:div>
            <w:div w:id="1140225805">
              <w:marLeft w:val="0"/>
              <w:marRight w:val="0"/>
              <w:marTop w:val="0"/>
              <w:marBottom w:val="0"/>
              <w:divBdr>
                <w:top w:val="none" w:sz="0" w:space="0" w:color="auto"/>
                <w:left w:val="none" w:sz="0" w:space="0" w:color="auto"/>
                <w:bottom w:val="none" w:sz="0" w:space="0" w:color="auto"/>
                <w:right w:val="none" w:sz="0" w:space="0" w:color="auto"/>
              </w:divBdr>
            </w:div>
            <w:div w:id="1707369527">
              <w:marLeft w:val="0"/>
              <w:marRight w:val="0"/>
              <w:marTop w:val="0"/>
              <w:marBottom w:val="0"/>
              <w:divBdr>
                <w:top w:val="none" w:sz="0" w:space="0" w:color="auto"/>
                <w:left w:val="none" w:sz="0" w:space="0" w:color="auto"/>
                <w:bottom w:val="none" w:sz="0" w:space="0" w:color="auto"/>
                <w:right w:val="none" w:sz="0" w:space="0" w:color="auto"/>
              </w:divBdr>
            </w:div>
            <w:div w:id="731778146">
              <w:marLeft w:val="0"/>
              <w:marRight w:val="0"/>
              <w:marTop w:val="0"/>
              <w:marBottom w:val="0"/>
              <w:divBdr>
                <w:top w:val="none" w:sz="0" w:space="0" w:color="auto"/>
                <w:left w:val="none" w:sz="0" w:space="0" w:color="auto"/>
                <w:bottom w:val="none" w:sz="0" w:space="0" w:color="auto"/>
                <w:right w:val="none" w:sz="0" w:space="0" w:color="auto"/>
              </w:divBdr>
            </w:div>
            <w:div w:id="92821921">
              <w:marLeft w:val="0"/>
              <w:marRight w:val="0"/>
              <w:marTop w:val="0"/>
              <w:marBottom w:val="0"/>
              <w:divBdr>
                <w:top w:val="none" w:sz="0" w:space="0" w:color="auto"/>
                <w:left w:val="none" w:sz="0" w:space="0" w:color="auto"/>
                <w:bottom w:val="none" w:sz="0" w:space="0" w:color="auto"/>
                <w:right w:val="none" w:sz="0" w:space="0" w:color="auto"/>
              </w:divBdr>
            </w:div>
            <w:div w:id="216016927">
              <w:marLeft w:val="0"/>
              <w:marRight w:val="0"/>
              <w:marTop w:val="0"/>
              <w:marBottom w:val="0"/>
              <w:divBdr>
                <w:top w:val="none" w:sz="0" w:space="0" w:color="auto"/>
                <w:left w:val="none" w:sz="0" w:space="0" w:color="auto"/>
                <w:bottom w:val="none" w:sz="0" w:space="0" w:color="auto"/>
                <w:right w:val="none" w:sz="0" w:space="0" w:color="auto"/>
              </w:divBdr>
            </w:div>
            <w:div w:id="1242445094">
              <w:marLeft w:val="0"/>
              <w:marRight w:val="0"/>
              <w:marTop w:val="0"/>
              <w:marBottom w:val="0"/>
              <w:divBdr>
                <w:top w:val="none" w:sz="0" w:space="0" w:color="auto"/>
                <w:left w:val="none" w:sz="0" w:space="0" w:color="auto"/>
                <w:bottom w:val="none" w:sz="0" w:space="0" w:color="auto"/>
                <w:right w:val="none" w:sz="0" w:space="0" w:color="auto"/>
              </w:divBdr>
            </w:div>
            <w:div w:id="263806554">
              <w:marLeft w:val="0"/>
              <w:marRight w:val="0"/>
              <w:marTop w:val="0"/>
              <w:marBottom w:val="0"/>
              <w:divBdr>
                <w:top w:val="none" w:sz="0" w:space="0" w:color="auto"/>
                <w:left w:val="none" w:sz="0" w:space="0" w:color="auto"/>
                <w:bottom w:val="none" w:sz="0" w:space="0" w:color="auto"/>
                <w:right w:val="none" w:sz="0" w:space="0" w:color="auto"/>
              </w:divBdr>
            </w:div>
            <w:div w:id="986400089">
              <w:marLeft w:val="0"/>
              <w:marRight w:val="0"/>
              <w:marTop w:val="0"/>
              <w:marBottom w:val="0"/>
              <w:divBdr>
                <w:top w:val="none" w:sz="0" w:space="0" w:color="auto"/>
                <w:left w:val="none" w:sz="0" w:space="0" w:color="auto"/>
                <w:bottom w:val="none" w:sz="0" w:space="0" w:color="auto"/>
                <w:right w:val="none" w:sz="0" w:space="0" w:color="auto"/>
              </w:divBdr>
            </w:div>
            <w:div w:id="1920944793">
              <w:marLeft w:val="0"/>
              <w:marRight w:val="0"/>
              <w:marTop w:val="0"/>
              <w:marBottom w:val="0"/>
              <w:divBdr>
                <w:top w:val="none" w:sz="0" w:space="0" w:color="auto"/>
                <w:left w:val="none" w:sz="0" w:space="0" w:color="auto"/>
                <w:bottom w:val="none" w:sz="0" w:space="0" w:color="auto"/>
                <w:right w:val="none" w:sz="0" w:space="0" w:color="auto"/>
              </w:divBdr>
            </w:div>
            <w:div w:id="2012833136">
              <w:marLeft w:val="0"/>
              <w:marRight w:val="0"/>
              <w:marTop w:val="0"/>
              <w:marBottom w:val="0"/>
              <w:divBdr>
                <w:top w:val="none" w:sz="0" w:space="0" w:color="auto"/>
                <w:left w:val="none" w:sz="0" w:space="0" w:color="auto"/>
                <w:bottom w:val="none" w:sz="0" w:space="0" w:color="auto"/>
                <w:right w:val="none" w:sz="0" w:space="0" w:color="auto"/>
              </w:divBdr>
            </w:div>
            <w:div w:id="352808111">
              <w:marLeft w:val="0"/>
              <w:marRight w:val="0"/>
              <w:marTop w:val="0"/>
              <w:marBottom w:val="0"/>
              <w:divBdr>
                <w:top w:val="none" w:sz="0" w:space="0" w:color="auto"/>
                <w:left w:val="none" w:sz="0" w:space="0" w:color="auto"/>
                <w:bottom w:val="none" w:sz="0" w:space="0" w:color="auto"/>
                <w:right w:val="none" w:sz="0" w:space="0" w:color="auto"/>
              </w:divBdr>
            </w:div>
            <w:div w:id="449781274">
              <w:marLeft w:val="0"/>
              <w:marRight w:val="0"/>
              <w:marTop w:val="0"/>
              <w:marBottom w:val="0"/>
              <w:divBdr>
                <w:top w:val="none" w:sz="0" w:space="0" w:color="auto"/>
                <w:left w:val="none" w:sz="0" w:space="0" w:color="auto"/>
                <w:bottom w:val="none" w:sz="0" w:space="0" w:color="auto"/>
                <w:right w:val="none" w:sz="0" w:space="0" w:color="auto"/>
              </w:divBdr>
            </w:div>
            <w:div w:id="1822648174">
              <w:marLeft w:val="0"/>
              <w:marRight w:val="0"/>
              <w:marTop w:val="0"/>
              <w:marBottom w:val="0"/>
              <w:divBdr>
                <w:top w:val="none" w:sz="0" w:space="0" w:color="auto"/>
                <w:left w:val="none" w:sz="0" w:space="0" w:color="auto"/>
                <w:bottom w:val="none" w:sz="0" w:space="0" w:color="auto"/>
                <w:right w:val="none" w:sz="0" w:space="0" w:color="auto"/>
              </w:divBdr>
            </w:div>
            <w:div w:id="446319379">
              <w:marLeft w:val="0"/>
              <w:marRight w:val="0"/>
              <w:marTop w:val="0"/>
              <w:marBottom w:val="0"/>
              <w:divBdr>
                <w:top w:val="none" w:sz="0" w:space="0" w:color="auto"/>
                <w:left w:val="none" w:sz="0" w:space="0" w:color="auto"/>
                <w:bottom w:val="none" w:sz="0" w:space="0" w:color="auto"/>
                <w:right w:val="none" w:sz="0" w:space="0" w:color="auto"/>
              </w:divBdr>
            </w:div>
            <w:div w:id="905802550">
              <w:marLeft w:val="0"/>
              <w:marRight w:val="0"/>
              <w:marTop w:val="0"/>
              <w:marBottom w:val="0"/>
              <w:divBdr>
                <w:top w:val="none" w:sz="0" w:space="0" w:color="auto"/>
                <w:left w:val="none" w:sz="0" w:space="0" w:color="auto"/>
                <w:bottom w:val="none" w:sz="0" w:space="0" w:color="auto"/>
                <w:right w:val="none" w:sz="0" w:space="0" w:color="auto"/>
              </w:divBdr>
            </w:div>
            <w:div w:id="362706171">
              <w:marLeft w:val="0"/>
              <w:marRight w:val="0"/>
              <w:marTop w:val="0"/>
              <w:marBottom w:val="0"/>
              <w:divBdr>
                <w:top w:val="none" w:sz="0" w:space="0" w:color="auto"/>
                <w:left w:val="none" w:sz="0" w:space="0" w:color="auto"/>
                <w:bottom w:val="none" w:sz="0" w:space="0" w:color="auto"/>
                <w:right w:val="none" w:sz="0" w:space="0" w:color="auto"/>
              </w:divBdr>
            </w:div>
            <w:div w:id="1932153211">
              <w:marLeft w:val="0"/>
              <w:marRight w:val="0"/>
              <w:marTop w:val="0"/>
              <w:marBottom w:val="0"/>
              <w:divBdr>
                <w:top w:val="none" w:sz="0" w:space="0" w:color="auto"/>
                <w:left w:val="none" w:sz="0" w:space="0" w:color="auto"/>
                <w:bottom w:val="none" w:sz="0" w:space="0" w:color="auto"/>
                <w:right w:val="none" w:sz="0" w:space="0" w:color="auto"/>
              </w:divBdr>
            </w:div>
            <w:div w:id="178206525">
              <w:marLeft w:val="0"/>
              <w:marRight w:val="0"/>
              <w:marTop w:val="0"/>
              <w:marBottom w:val="0"/>
              <w:divBdr>
                <w:top w:val="none" w:sz="0" w:space="0" w:color="auto"/>
                <w:left w:val="none" w:sz="0" w:space="0" w:color="auto"/>
                <w:bottom w:val="none" w:sz="0" w:space="0" w:color="auto"/>
                <w:right w:val="none" w:sz="0" w:space="0" w:color="auto"/>
              </w:divBdr>
            </w:div>
            <w:div w:id="1196583579">
              <w:marLeft w:val="0"/>
              <w:marRight w:val="0"/>
              <w:marTop w:val="0"/>
              <w:marBottom w:val="0"/>
              <w:divBdr>
                <w:top w:val="none" w:sz="0" w:space="0" w:color="auto"/>
                <w:left w:val="none" w:sz="0" w:space="0" w:color="auto"/>
                <w:bottom w:val="none" w:sz="0" w:space="0" w:color="auto"/>
                <w:right w:val="none" w:sz="0" w:space="0" w:color="auto"/>
              </w:divBdr>
            </w:div>
            <w:div w:id="1966692224">
              <w:marLeft w:val="0"/>
              <w:marRight w:val="0"/>
              <w:marTop w:val="0"/>
              <w:marBottom w:val="0"/>
              <w:divBdr>
                <w:top w:val="none" w:sz="0" w:space="0" w:color="auto"/>
                <w:left w:val="none" w:sz="0" w:space="0" w:color="auto"/>
                <w:bottom w:val="none" w:sz="0" w:space="0" w:color="auto"/>
                <w:right w:val="none" w:sz="0" w:space="0" w:color="auto"/>
              </w:divBdr>
            </w:div>
            <w:div w:id="1806460139">
              <w:marLeft w:val="0"/>
              <w:marRight w:val="0"/>
              <w:marTop w:val="0"/>
              <w:marBottom w:val="0"/>
              <w:divBdr>
                <w:top w:val="none" w:sz="0" w:space="0" w:color="auto"/>
                <w:left w:val="none" w:sz="0" w:space="0" w:color="auto"/>
                <w:bottom w:val="none" w:sz="0" w:space="0" w:color="auto"/>
                <w:right w:val="none" w:sz="0" w:space="0" w:color="auto"/>
              </w:divBdr>
            </w:div>
            <w:div w:id="635914815">
              <w:marLeft w:val="0"/>
              <w:marRight w:val="0"/>
              <w:marTop w:val="0"/>
              <w:marBottom w:val="0"/>
              <w:divBdr>
                <w:top w:val="none" w:sz="0" w:space="0" w:color="auto"/>
                <w:left w:val="none" w:sz="0" w:space="0" w:color="auto"/>
                <w:bottom w:val="none" w:sz="0" w:space="0" w:color="auto"/>
                <w:right w:val="none" w:sz="0" w:space="0" w:color="auto"/>
              </w:divBdr>
            </w:div>
            <w:div w:id="1662998263">
              <w:marLeft w:val="0"/>
              <w:marRight w:val="0"/>
              <w:marTop w:val="0"/>
              <w:marBottom w:val="0"/>
              <w:divBdr>
                <w:top w:val="none" w:sz="0" w:space="0" w:color="auto"/>
                <w:left w:val="none" w:sz="0" w:space="0" w:color="auto"/>
                <w:bottom w:val="none" w:sz="0" w:space="0" w:color="auto"/>
                <w:right w:val="none" w:sz="0" w:space="0" w:color="auto"/>
              </w:divBdr>
            </w:div>
            <w:div w:id="1698039036">
              <w:marLeft w:val="0"/>
              <w:marRight w:val="0"/>
              <w:marTop w:val="0"/>
              <w:marBottom w:val="0"/>
              <w:divBdr>
                <w:top w:val="none" w:sz="0" w:space="0" w:color="auto"/>
                <w:left w:val="none" w:sz="0" w:space="0" w:color="auto"/>
                <w:bottom w:val="none" w:sz="0" w:space="0" w:color="auto"/>
                <w:right w:val="none" w:sz="0" w:space="0" w:color="auto"/>
              </w:divBdr>
            </w:div>
            <w:div w:id="1331712576">
              <w:marLeft w:val="0"/>
              <w:marRight w:val="0"/>
              <w:marTop w:val="0"/>
              <w:marBottom w:val="0"/>
              <w:divBdr>
                <w:top w:val="none" w:sz="0" w:space="0" w:color="auto"/>
                <w:left w:val="none" w:sz="0" w:space="0" w:color="auto"/>
                <w:bottom w:val="none" w:sz="0" w:space="0" w:color="auto"/>
                <w:right w:val="none" w:sz="0" w:space="0" w:color="auto"/>
              </w:divBdr>
            </w:div>
            <w:div w:id="137263733">
              <w:marLeft w:val="0"/>
              <w:marRight w:val="0"/>
              <w:marTop w:val="0"/>
              <w:marBottom w:val="0"/>
              <w:divBdr>
                <w:top w:val="none" w:sz="0" w:space="0" w:color="auto"/>
                <w:left w:val="none" w:sz="0" w:space="0" w:color="auto"/>
                <w:bottom w:val="none" w:sz="0" w:space="0" w:color="auto"/>
                <w:right w:val="none" w:sz="0" w:space="0" w:color="auto"/>
              </w:divBdr>
            </w:div>
            <w:div w:id="1985042807">
              <w:marLeft w:val="0"/>
              <w:marRight w:val="0"/>
              <w:marTop w:val="0"/>
              <w:marBottom w:val="0"/>
              <w:divBdr>
                <w:top w:val="none" w:sz="0" w:space="0" w:color="auto"/>
                <w:left w:val="none" w:sz="0" w:space="0" w:color="auto"/>
                <w:bottom w:val="none" w:sz="0" w:space="0" w:color="auto"/>
                <w:right w:val="none" w:sz="0" w:space="0" w:color="auto"/>
              </w:divBdr>
            </w:div>
            <w:div w:id="1194610709">
              <w:marLeft w:val="0"/>
              <w:marRight w:val="0"/>
              <w:marTop w:val="0"/>
              <w:marBottom w:val="0"/>
              <w:divBdr>
                <w:top w:val="none" w:sz="0" w:space="0" w:color="auto"/>
                <w:left w:val="none" w:sz="0" w:space="0" w:color="auto"/>
                <w:bottom w:val="none" w:sz="0" w:space="0" w:color="auto"/>
                <w:right w:val="none" w:sz="0" w:space="0" w:color="auto"/>
              </w:divBdr>
            </w:div>
            <w:div w:id="1206942175">
              <w:marLeft w:val="0"/>
              <w:marRight w:val="0"/>
              <w:marTop w:val="0"/>
              <w:marBottom w:val="0"/>
              <w:divBdr>
                <w:top w:val="none" w:sz="0" w:space="0" w:color="auto"/>
                <w:left w:val="none" w:sz="0" w:space="0" w:color="auto"/>
                <w:bottom w:val="none" w:sz="0" w:space="0" w:color="auto"/>
                <w:right w:val="none" w:sz="0" w:space="0" w:color="auto"/>
              </w:divBdr>
            </w:div>
            <w:div w:id="304697297">
              <w:marLeft w:val="0"/>
              <w:marRight w:val="0"/>
              <w:marTop w:val="0"/>
              <w:marBottom w:val="0"/>
              <w:divBdr>
                <w:top w:val="none" w:sz="0" w:space="0" w:color="auto"/>
                <w:left w:val="none" w:sz="0" w:space="0" w:color="auto"/>
                <w:bottom w:val="none" w:sz="0" w:space="0" w:color="auto"/>
                <w:right w:val="none" w:sz="0" w:space="0" w:color="auto"/>
              </w:divBdr>
            </w:div>
            <w:div w:id="400520809">
              <w:marLeft w:val="0"/>
              <w:marRight w:val="0"/>
              <w:marTop w:val="0"/>
              <w:marBottom w:val="0"/>
              <w:divBdr>
                <w:top w:val="none" w:sz="0" w:space="0" w:color="auto"/>
                <w:left w:val="none" w:sz="0" w:space="0" w:color="auto"/>
                <w:bottom w:val="none" w:sz="0" w:space="0" w:color="auto"/>
                <w:right w:val="none" w:sz="0" w:space="0" w:color="auto"/>
              </w:divBdr>
            </w:div>
            <w:div w:id="1193417432">
              <w:marLeft w:val="0"/>
              <w:marRight w:val="0"/>
              <w:marTop w:val="0"/>
              <w:marBottom w:val="0"/>
              <w:divBdr>
                <w:top w:val="none" w:sz="0" w:space="0" w:color="auto"/>
                <w:left w:val="none" w:sz="0" w:space="0" w:color="auto"/>
                <w:bottom w:val="none" w:sz="0" w:space="0" w:color="auto"/>
                <w:right w:val="none" w:sz="0" w:space="0" w:color="auto"/>
              </w:divBdr>
            </w:div>
            <w:div w:id="1603297173">
              <w:marLeft w:val="0"/>
              <w:marRight w:val="0"/>
              <w:marTop w:val="0"/>
              <w:marBottom w:val="0"/>
              <w:divBdr>
                <w:top w:val="none" w:sz="0" w:space="0" w:color="auto"/>
                <w:left w:val="none" w:sz="0" w:space="0" w:color="auto"/>
                <w:bottom w:val="none" w:sz="0" w:space="0" w:color="auto"/>
                <w:right w:val="none" w:sz="0" w:space="0" w:color="auto"/>
              </w:divBdr>
            </w:div>
            <w:div w:id="73862817">
              <w:marLeft w:val="0"/>
              <w:marRight w:val="0"/>
              <w:marTop w:val="0"/>
              <w:marBottom w:val="0"/>
              <w:divBdr>
                <w:top w:val="none" w:sz="0" w:space="0" w:color="auto"/>
                <w:left w:val="none" w:sz="0" w:space="0" w:color="auto"/>
                <w:bottom w:val="none" w:sz="0" w:space="0" w:color="auto"/>
                <w:right w:val="none" w:sz="0" w:space="0" w:color="auto"/>
              </w:divBdr>
            </w:div>
            <w:div w:id="1041511745">
              <w:marLeft w:val="0"/>
              <w:marRight w:val="0"/>
              <w:marTop w:val="0"/>
              <w:marBottom w:val="0"/>
              <w:divBdr>
                <w:top w:val="none" w:sz="0" w:space="0" w:color="auto"/>
                <w:left w:val="none" w:sz="0" w:space="0" w:color="auto"/>
                <w:bottom w:val="none" w:sz="0" w:space="0" w:color="auto"/>
                <w:right w:val="none" w:sz="0" w:space="0" w:color="auto"/>
              </w:divBdr>
            </w:div>
            <w:div w:id="240414561">
              <w:marLeft w:val="0"/>
              <w:marRight w:val="0"/>
              <w:marTop w:val="0"/>
              <w:marBottom w:val="0"/>
              <w:divBdr>
                <w:top w:val="none" w:sz="0" w:space="0" w:color="auto"/>
                <w:left w:val="none" w:sz="0" w:space="0" w:color="auto"/>
                <w:bottom w:val="none" w:sz="0" w:space="0" w:color="auto"/>
                <w:right w:val="none" w:sz="0" w:space="0" w:color="auto"/>
              </w:divBdr>
            </w:div>
            <w:div w:id="198202075">
              <w:marLeft w:val="0"/>
              <w:marRight w:val="0"/>
              <w:marTop w:val="0"/>
              <w:marBottom w:val="0"/>
              <w:divBdr>
                <w:top w:val="none" w:sz="0" w:space="0" w:color="auto"/>
                <w:left w:val="none" w:sz="0" w:space="0" w:color="auto"/>
                <w:bottom w:val="none" w:sz="0" w:space="0" w:color="auto"/>
                <w:right w:val="none" w:sz="0" w:space="0" w:color="auto"/>
              </w:divBdr>
            </w:div>
            <w:div w:id="1085607758">
              <w:marLeft w:val="0"/>
              <w:marRight w:val="0"/>
              <w:marTop w:val="0"/>
              <w:marBottom w:val="0"/>
              <w:divBdr>
                <w:top w:val="none" w:sz="0" w:space="0" w:color="auto"/>
                <w:left w:val="none" w:sz="0" w:space="0" w:color="auto"/>
                <w:bottom w:val="none" w:sz="0" w:space="0" w:color="auto"/>
                <w:right w:val="none" w:sz="0" w:space="0" w:color="auto"/>
              </w:divBdr>
            </w:div>
            <w:div w:id="1122379013">
              <w:marLeft w:val="0"/>
              <w:marRight w:val="0"/>
              <w:marTop w:val="0"/>
              <w:marBottom w:val="0"/>
              <w:divBdr>
                <w:top w:val="none" w:sz="0" w:space="0" w:color="auto"/>
                <w:left w:val="none" w:sz="0" w:space="0" w:color="auto"/>
                <w:bottom w:val="none" w:sz="0" w:space="0" w:color="auto"/>
                <w:right w:val="none" w:sz="0" w:space="0" w:color="auto"/>
              </w:divBdr>
            </w:div>
            <w:div w:id="1185829126">
              <w:marLeft w:val="0"/>
              <w:marRight w:val="0"/>
              <w:marTop w:val="0"/>
              <w:marBottom w:val="0"/>
              <w:divBdr>
                <w:top w:val="none" w:sz="0" w:space="0" w:color="auto"/>
                <w:left w:val="none" w:sz="0" w:space="0" w:color="auto"/>
                <w:bottom w:val="none" w:sz="0" w:space="0" w:color="auto"/>
                <w:right w:val="none" w:sz="0" w:space="0" w:color="auto"/>
              </w:divBdr>
            </w:div>
            <w:div w:id="1840194080">
              <w:marLeft w:val="0"/>
              <w:marRight w:val="0"/>
              <w:marTop w:val="0"/>
              <w:marBottom w:val="0"/>
              <w:divBdr>
                <w:top w:val="none" w:sz="0" w:space="0" w:color="auto"/>
                <w:left w:val="none" w:sz="0" w:space="0" w:color="auto"/>
                <w:bottom w:val="none" w:sz="0" w:space="0" w:color="auto"/>
                <w:right w:val="none" w:sz="0" w:space="0" w:color="auto"/>
              </w:divBdr>
            </w:div>
            <w:div w:id="1255672977">
              <w:marLeft w:val="0"/>
              <w:marRight w:val="0"/>
              <w:marTop w:val="0"/>
              <w:marBottom w:val="0"/>
              <w:divBdr>
                <w:top w:val="none" w:sz="0" w:space="0" w:color="auto"/>
                <w:left w:val="none" w:sz="0" w:space="0" w:color="auto"/>
                <w:bottom w:val="none" w:sz="0" w:space="0" w:color="auto"/>
                <w:right w:val="none" w:sz="0" w:space="0" w:color="auto"/>
              </w:divBdr>
            </w:div>
            <w:div w:id="602811622">
              <w:marLeft w:val="0"/>
              <w:marRight w:val="0"/>
              <w:marTop w:val="0"/>
              <w:marBottom w:val="0"/>
              <w:divBdr>
                <w:top w:val="none" w:sz="0" w:space="0" w:color="auto"/>
                <w:left w:val="none" w:sz="0" w:space="0" w:color="auto"/>
                <w:bottom w:val="none" w:sz="0" w:space="0" w:color="auto"/>
                <w:right w:val="none" w:sz="0" w:space="0" w:color="auto"/>
              </w:divBdr>
            </w:div>
            <w:div w:id="2007241851">
              <w:marLeft w:val="0"/>
              <w:marRight w:val="0"/>
              <w:marTop w:val="0"/>
              <w:marBottom w:val="0"/>
              <w:divBdr>
                <w:top w:val="none" w:sz="0" w:space="0" w:color="auto"/>
                <w:left w:val="none" w:sz="0" w:space="0" w:color="auto"/>
                <w:bottom w:val="none" w:sz="0" w:space="0" w:color="auto"/>
                <w:right w:val="none" w:sz="0" w:space="0" w:color="auto"/>
              </w:divBdr>
            </w:div>
            <w:div w:id="861014253">
              <w:marLeft w:val="0"/>
              <w:marRight w:val="0"/>
              <w:marTop w:val="0"/>
              <w:marBottom w:val="0"/>
              <w:divBdr>
                <w:top w:val="none" w:sz="0" w:space="0" w:color="auto"/>
                <w:left w:val="none" w:sz="0" w:space="0" w:color="auto"/>
                <w:bottom w:val="none" w:sz="0" w:space="0" w:color="auto"/>
                <w:right w:val="none" w:sz="0" w:space="0" w:color="auto"/>
              </w:divBdr>
            </w:div>
            <w:div w:id="1935702358">
              <w:marLeft w:val="0"/>
              <w:marRight w:val="0"/>
              <w:marTop w:val="0"/>
              <w:marBottom w:val="0"/>
              <w:divBdr>
                <w:top w:val="none" w:sz="0" w:space="0" w:color="auto"/>
                <w:left w:val="none" w:sz="0" w:space="0" w:color="auto"/>
                <w:bottom w:val="none" w:sz="0" w:space="0" w:color="auto"/>
                <w:right w:val="none" w:sz="0" w:space="0" w:color="auto"/>
              </w:divBdr>
            </w:div>
            <w:div w:id="1929847104">
              <w:marLeft w:val="0"/>
              <w:marRight w:val="0"/>
              <w:marTop w:val="0"/>
              <w:marBottom w:val="0"/>
              <w:divBdr>
                <w:top w:val="none" w:sz="0" w:space="0" w:color="auto"/>
                <w:left w:val="none" w:sz="0" w:space="0" w:color="auto"/>
                <w:bottom w:val="none" w:sz="0" w:space="0" w:color="auto"/>
                <w:right w:val="none" w:sz="0" w:space="0" w:color="auto"/>
              </w:divBdr>
            </w:div>
            <w:div w:id="923413268">
              <w:marLeft w:val="0"/>
              <w:marRight w:val="0"/>
              <w:marTop w:val="0"/>
              <w:marBottom w:val="0"/>
              <w:divBdr>
                <w:top w:val="none" w:sz="0" w:space="0" w:color="auto"/>
                <w:left w:val="none" w:sz="0" w:space="0" w:color="auto"/>
                <w:bottom w:val="none" w:sz="0" w:space="0" w:color="auto"/>
                <w:right w:val="none" w:sz="0" w:space="0" w:color="auto"/>
              </w:divBdr>
            </w:div>
            <w:div w:id="931738265">
              <w:marLeft w:val="0"/>
              <w:marRight w:val="0"/>
              <w:marTop w:val="0"/>
              <w:marBottom w:val="0"/>
              <w:divBdr>
                <w:top w:val="none" w:sz="0" w:space="0" w:color="auto"/>
                <w:left w:val="none" w:sz="0" w:space="0" w:color="auto"/>
                <w:bottom w:val="none" w:sz="0" w:space="0" w:color="auto"/>
                <w:right w:val="none" w:sz="0" w:space="0" w:color="auto"/>
              </w:divBdr>
            </w:div>
            <w:div w:id="837813167">
              <w:marLeft w:val="0"/>
              <w:marRight w:val="0"/>
              <w:marTop w:val="0"/>
              <w:marBottom w:val="0"/>
              <w:divBdr>
                <w:top w:val="none" w:sz="0" w:space="0" w:color="auto"/>
                <w:left w:val="none" w:sz="0" w:space="0" w:color="auto"/>
                <w:bottom w:val="none" w:sz="0" w:space="0" w:color="auto"/>
                <w:right w:val="none" w:sz="0" w:space="0" w:color="auto"/>
              </w:divBdr>
            </w:div>
            <w:div w:id="1291012818">
              <w:marLeft w:val="0"/>
              <w:marRight w:val="0"/>
              <w:marTop w:val="0"/>
              <w:marBottom w:val="0"/>
              <w:divBdr>
                <w:top w:val="none" w:sz="0" w:space="0" w:color="auto"/>
                <w:left w:val="none" w:sz="0" w:space="0" w:color="auto"/>
                <w:bottom w:val="none" w:sz="0" w:space="0" w:color="auto"/>
                <w:right w:val="none" w:sz="0" w:space="0" w:color="auto"/>
              </w:divBdr>
            </w:div>
            <w:div w:id="1799563173">
              <w:marLeft w:val="0"/>
              <w:marRight w:val="0"/>
              <w:marTop w:val="0"/>
              <w:marBottom w:val="0"/>
              <w:divBdr>
                <w:top w:val="none" w:sz="0" w:space="0" w:color="auto"/>
                <w:left w:val="none" w:sz="0" w:space="0" w:color="auto"/>
                <w:bottom w:val="none" w:sz="0" w:space="0" w:color="auto"/>
                <w:right w:val="none" w:sz="0" w:space="0" w:color="auto"/>
              </w:divBdr>
            </w:div>
            <w:div w:id="1886481697">
              <w:marLeft w:val="0"/>
              <w:marRight w:val="0"/>
              <w:marTop w:val="0"/>
              <w:marBottom w:val="0"/>
              <w:divBdr>
                <w:top w:val="none" w:sz="0" w:space="0" w:color="auto"/>
                <w:left w:val="none" w:sz="0" w:space="0" w:color="auto"/>
                <w:bottom w:val="none" w:sz="0" w:space="0" w:color="auto"/>
                <w:right w:val="none" w:sz="0" w:space="0" w:color="auto"/>
              </w:divBdr>
            </w:div>
            <w:div w:id="962805895">
              <w:marLeft w:val="0"/>
              <w:marRight w:val="0"/>
              <w:marTop w:val="0"/>
              <w:marBottom w:val="0"/>
              <w:divBdr>
                <w:top w:val="none" w:sz="0" w:space="0" w:color="auto"/>
                <w:left w:val="none" w:sz="0" w:space="0" w:color="auto"/>
                <w:bottom w:val="none" w:sz="0" w:space="0" w:color="auto"/>
                <w:right w:val="none" w:sz="0" w:space="0" w:color="auto"/>
              </w:divBdr>
            </w:div>
            <w:div w:id="412826169">
              <w:marLeft w:val="0"/>
              <w:marRight w:val="0"/>
              <w:marTop w:val="0"/>
              <w:marBottom w:val="0"/>
              <w:divBdr>
                <w:top w:val="none" w:sz="0" w:space="0" w:color="auto"/>
                <w:left w:val="none" w:sz="0" w:space="0" w:color="auto"/>
                <w:bottom w:val="none" w:sz="0" w:space="0" w:color="auto"/>
                <w:right w:val="none" w:sz="0" w:space="0" w:color="auto"/>
              </w:divBdr>
            </w:div>
            <w:div w:id="1195725944">
              <w:marLeft w:val="0"/>
              <w:marRight w:val="0"/>
              <w:marTop w:val="0"/>
              <w:marBottom w:val="0"/>
              <w:divBdr>
                <w:top w:val="none" w:sz="0" w:space="0" w:color="auto"/>
                <w:left w:val="none" w:sz="0" w:space="0" w:color="auto"/>
                <w:bottom w:val="none" w:sz="0" w:space="0" w:color="auto"/>
                <w:right w:val="none" w:sz="0" w:space="0" w:color="auto"/>
              </w:divBdr>
            </w:div>
            <w:div w:id="453333992">
              <w:marLeft w:val="0"/>
              <w:marRight w:val="0"/>
              <w:marTop w:val="0"/>
              <w:marBottom w:val="0"/>
              <w:divBdr>
                <w:top w:val="none" w:sz="0" w:space="0" w:color="auto"/>
                <w:left w:val="none" w:sz="0" w:space="0" w:color="auto"/>
                <w:bottom w:val="none" w:sz="0" w:space="0" w:color="auto"/>
                <w:right w:val="none" w:sz="0" w:space="0" w:color="auto"/>
              </w:divBdr>
            </w:div>
            <w:div w:id="203369785">
              <w:marLeft w:val="0"/>
              <w:marRight w:val="0"/>
              <w:marTop w:val="0"/>
              <w:marBottom w:val="0"/>
              <w:divBdr>
                <w:top w:val="none" w:sz="0" w:space="0" w:color="auto"/>
                <w:left w:val="none" w:sz="0" w:space="0" w:color="auto"/>
                <w:bottom w:val="none" w:sz="0" w:space="0" w:color="auto"/>
                <w:right w:val="none" w:sz="0" w:space="0" w:color="auto"/>
              </w:divBdr>
            </w:div>
            <w:div w:id="1999185394">
              <w:marLeft w:val="0"/>
              <w:marRight w:val="0"/>
              <w:marTop w:val="0"/>
              <w:marBottom w:val="0"/>
              <w:divBdr>
                <w:top w:val="none" w:sz="0" w:space="0" w:color="auto"/>
                <w:left w:val="none" w:sz="0" w:space="0" w:color="auto"/>
                <w:bottom w:val="none" w:sz="0" w:space="0" w:color="auto"/>
                <w:right w:val="none" w:sz="0" w:space="0" w:color="auto"/>
              </w:divBdr>
            </w:div>
            <w:div w:id="932395126">
              <w:marLeft w:val="0"/>
              <w:marRight w:val="0"/>
              <w:marTop w:val="0"/>
              <w:marBottom w:val="0"/>
              <w:divBdr>
                <w:top w:val="none" w:sz="0" w:space="0" w:color="auto"/>
                <w:left w:val="none" w:sz="0" w:space="0" w:color="auto"/>
                <w:bottom w:val="none" w:sz="0" w:space="0" w:color="auto"/>
                <w:right w:val="none" w:sz="0" w:space="0" w:color="auto"/>
              </w:divBdr>
            </w:div>
            <w:div w:id="416245323">
              <w:marLeft w:val="0"/>
              <w:marRight w:val="0"/>
              <w:marTop w:val="0"/>
              <w:marBottom w:val="0"/>
              <w:divBdr>
                <w:top w:val="none" w:sz="0" w:space="0" w:color="auto"/>
                <w:left w:val="none" w:sz="0" w:space="0" w:color="auto"/>
                <w:bottom w:val="none" w:sz="0" w:space="0" w:color="auto"/>
                <w:right w:val="none" w:sz="0" w:space="0" w:color="auto"/>
              </w:divBdr>
            </w:div>
            <w:div w:id="1717583122">
              <w:marLeft w:val="0"/>
              <w:marRight w:val="0"/>
              <w:marTop w:val="0"/>
              <w:marBottom w:val="0"/>
              <w:divBdr>
                <w:top w:val="none" w:sz="0" w:space="0" w:color="auto"/>
                <w:left w:val="none" w:sz="0" w:space="0" w:color="auto"/>
                <w:bottom w:val="none" w:sz="0" w:space="0" w:color="auto"/>
                <w:right w:val="none" w:sz="0" w:space="0" w:color="auto"/>
              </w:divBdr>
            </w:div>
            <w:div w:id="1752694849">
              <w:marLeft w:val="0"/>
              <w:marRight w:val="0"/>
              <w:marTop w:val="0"/>
              <w:marBottom w:val="0"/>
              <w:divBdr>
                <w:top w:val="none" w:sz="0" w:space="0" w:color="auto"/>
                <w:left w:val="none" w:sz="0" w:space="0" w:color="auto"/>
                <w:bottom w:val="none" w:sz="0" w:space="0" w:color="auto"/>
                <w:right w:val="none" w:sz="0" w:space="0" w:color="auto"/>
              </w:divBdr>
            </w:div>
            <w:div w:id="891501628">
              <w:marLeft w:val="0"/>
              <w:marRight w:val="0"/>
              <w:marTop w:val="0"/>
              <w:marBottom w:val="0"/>
              <w:divBdr>
                <w:top w:val="none" w:sz="0" w:space="0" w:color="auto"/>
                <w:left w:val="none" w:sz="0" w:space="0" w:color="auto"/>
                <w:bottom w:val="none" w:sz="0" w:space="0" w:color="auto"/>
                <w:right w:val="none" w:sz="0" w:space="0" w:color="auto"/>
              </w:divBdr>
            </w:div>
            <w:div w:id="1874926682">
              <w:marLeft w:val="0"/>
              <w:marRight w:val="0"/>
              <w:marTop w:val="0"/>
              <w:marBottom w:val="0"/>
              <w:divBdr>
                <w:top w:val="none" w:sz="0" w:space="0" w:color="auto"/>
                <w:left w:val="none" w:sz="0" w:space="0" w:color="auto"/>
                <w:bottom w:val="none" w:sz="0" w:space="0" w:color="auto"/>
                <w:right w:val="none" w:sz="0" w:space="0" w:color="auto"/>
              </w:divBdr>
            </w:div>
            <w:div w:id="915281510">
              <w:marLeft w:val="0"/>
              <w:marRight w:val="0"/>
              <w:marTop w:val="0"/>
              <w:marBottom w:val="0"/>
              <w:divBdr>
                <w:top w:val="none" w:sz="0" w:space="0" w:color="auto"/>
                <w:left w:val="none" w:sz="0" w:space="0" w:color="auto"/>
                <w:bottom w:val="none" w:sz="0" w:space="0" w:color="auto"/>
                <w:right w:val="none" w:sz="0" w:space="0" w:color="auto"/>
              </w:divBdr>
            </w:div>
            <w:div w:id="1530028763">
              <w:marLeft w:val="0"/>
              <w:marRight w:val="0"/>
              <w:marTop w:val="0"/>
              <w:marBottom w:val="0"/>
              <w:divBdr>
                <w:top w:val="none" w:sz="0" w:space="0" w:color="auto"/>
                <w:left w:val="none" w:sz="0" w:space="0" w:color="auto"/>
                <w:bottom w:val="none" w:sz="0" w:space="0" w:color="auto"/>
                <w:right w:val="none" w:sz="0" w:space="0" w:color="auto"/>
              </w:divBdr>
            </w:div>
            <w:div w:id="439228110">
              <w:marLeft w:val="0"/>
              <w:marRight w:val="0"/>
              <w:marTop w:val="0"/>
              <w:marBottom w:val="0"/>
              <w:divBdr>
                <w:top w:val="none" w:sz="0" w:space="0" w:color="auto"/>
                <w:left w:val="none" w:sz="0" w:space="0" w:color="auto"/>
                <w:bottom w:val="none" w:sz="0" w:space="0" w:color="auto"/>
                <w:right w:val="none" w:sz="0" w:space="0" w:color="auto"/>
              </w:divBdr>
            </w:div>
            <w:div w:id="1824540663">
              <w:marLeft w:val="0"/>
              <w:marRight w:val="0"/>
              <w:marTop w:val="0"/>
              <w:marBottom w:val="0"/>
              <w:divBdr>
                <w:top w:val="none" w:sz="0" w:space="0" w:color="auto"/>
                <w:left w:val="none" w:sz="0" w:space="0" w:color="auto"/>
                <w:bottom w:val="none" w:sz="0" w:space="0" w:color="auto"/>
                <w:right w:val="none" w:sz="0" w:space="0" w:color="auto"/>
              </w:divBdr>
            </w:div>
            <w:div w:id="1924949152">
              <w:marLeft w:val="0"/>
              <w:marRight w:val="0"/>
              <w:marTop w:val="0"/>
              <w:marBottom w:val="0"/>
              <w:divBdr>
                <w:top w:val="none" w:sz="0" w:space="0" w:color="auto"/>
                <w:left w:val="none" w:sz="0" w:space="0" w:color="auto"/>
                <w:bottom w:val="none" w:sz="0" w:space="0" w:color="auto"/>
                <w:right w:val="none" w:sz="0" w:space="0" w:color="auto"/>
              </w:divBdr>
            </w:div>
            <w:div w:id="1651666180">
              <w:marLeft w:val="0"/>
              <w:marRight w:val="0"/>
              <w:marTop w:val="0"/>
              <w:marBottom w:val="0"/>
              <w:divBdr>
                <w:top w:val="none" w:sz="0" w:space="0" w:color="auto"/>
                <w:left w:val="none" w:sz="0" w:space="0" w:color="auto"/>
                <w:bottom w:val="none" w:sz="0" w:space="0" w:color="auto"/>
                <w:right w:val="none" w:sz="0" w:space="0" w:color="auto"/>
              </w:divBdr>
            </w:div>
            <w:div w:id="1267034837">
              <w:marLeft w:val="0"/>
              <w:marRight w:val="0"/>
              <w:marTop w:val="0"/>
              <w:marBottom w:val="0"/>
              <w:divBdr>
                <w:top w:val="none" w:sz="0" w:space="0" w:color="auto"/>
                <w:left w:val="none" w:sz="0" w:space="0" w:color="auto"/>
                <w:bottom w:val="none" w:sz="0" w:space="0" w:color="auto"/>
                <w:right w:val="none" w:sz="0" w:space="0" w:color="auto"/>
              </w:divBdr>
            </w:div>
            <w:div w:id="539241766">
              <w:marLeft w:val="0"/>
              <w:marRight w:val="0"/>
              <w:marTop w:val="0"/>
              <w:marBottom w:val="0"/>
              <w:divBdr>
                <w:top w:val="none" w:sz="0" w:space="0" w:color="auto"/>
                <w:left w:val="none" w:sz="0" w:space="0" w:color="auto"/>
                <w:bottom w:val="none" w:sz="0" w:space="0" w:color="auto"/>
                <w:right w:val="none" w:sz="0" w:space="0" w:color="auto"/>
              </w:divBdr>
            </w:div>
            <w:div w:id="706219993">
              <w:marLeft w:val="0"/>
              <w:marRight w:val="0"/>
              <w:marTop w:val="0"/>
              <w:marBottom w:val="0"/>
              <w:divBdr>
                <w:top w:val="none" w:sz="0" w:space="0" w:color="auto"/>
                <w:left w:val="none" w:sz="0" w:space="0" w:color="auto"/>
                <w:bottom w:val="none" w:sz="0" w:space="0" w:color="auto"/>
                <w:right w:val="none" w:sz="0" w:space="0" w:color="auto"/>
              </w:divBdr>
            </w:div>
            <w:div w:id="2052149909">
              <w:marLeft w:val="0"/>
              <w:marRight w:val="0"/>
              <w:marTop w:val="0"/>
              <w:marBottom w:val="0"/>
              <w:divBdr>
                <w:top w:val="none" w:sz="0" w:space="0" w:color="auto"/>
                <w:left w:val="none" w:sz="0" w:space="0" w:color="auto"/>
                <w:bottom w:val="none" w:sz="0" w:space="0" w:color="auto"/>
                <w:right w:val="none" w:sz="0" w:space="0" w:color="auto"/>
              </w:divBdr>
            </w:div>
            <w:div w:id="829515796">
              <w:marLeft w:val="0"/>
              <w:marRight w:val="0"/>
              <w:marTop w:val="0"/>
              <w:marBottom w:val="0"/>
              <w:divBdr>
                <w:top w:val="none" w:sz="0" w:space="0" w:color="auto"/>
                <w:left w:val="none" w:sz="0" w:space="0" w:color="auto"/>
                <w:bottom w:val="none" w:sz="0" w:space="0" w:color="auto"/>
                <w:right w:val="none" w:sz="0" w:space="0" w:color="auto"/>
              </w:divBdr>
            </w:div>
            <w:div w:id="1678919503">
              <w:marLeft w:val="0"/>
              <w:marRight w:val="0"/>
              <w:marTop w:val="0"/>
              <w:marBottom w:val="0"/>
              <w:divBdr>
                <w:top w:val="none" w:sz="0" w:space="0" w:color="auto"/>
                <w:left w:val="none" w:sz="0" w:space="0" w:color="auto"/>
                <w:bottom w:val="none" w:sz="0" w:space="0" w:color="auto"/>
                <w:right w:val="none" w:sz="0" w:space="0" w:color="auto"/>
              </w:divBdr>
            </w:div>
            <w:div w:id="822240985">
              <w:marLeft w:val="0"/>
              <w:marRight w:val="0"/>
              <w:marTop w:val="0"/>
              <w:marBottom w:val="0"/>
              <w:divBdr>
                <w:top w:val="none" w:sz="0" w:space="0" w:color="auto"/>
                <w:left w:val="none" w:sz="0" w:space="0" w:color="auto"/>
                <w:bottom w:val="none" w:sz="0" w:space="0" w:color="auto"/>
                <w:right w:val="none" w:sz="0" w:space="0" w:color="auto"/>
              </w:divBdr>
            </w:div>
            <w:div w:id="899823923">
              <w:marLeft w:val="0"/>
              <w:marRight w:val="0"/>
              <w:marTop w:val="0"/>
              <w:marBottom w:val="0"/>
              <w:divBdr>
                <w:top w:val="none" w:sz="0" w:space="0" w:color="auto"/>
                <w:left w:val="none" w:sz="0" w:space="0" w:color="auto"/>
                <w:bottom w:val="none" w:sz="0" w:space="0" w:color="auto"/>
                <w:right w:val="none" w:sz="0" w:space="0" w:color="auto"/>
              </w:divBdr>
            </w:div>
            <w:div w:id="1624385758">
              <w:marLeft w:val="0"/>
              <w:marRight w:val="0"/>
              <w:marTop w:val="0"/>
              <w:marBottom w:val="0"/>
              <w:divBdr>
                <w:top w:val="none" w:sz="0" w:space="0" w:color="auto"/>
                <w:left w:val="none" w:sz="0" w:space="0" w:color="auto"/>
                <w:bottom w:val="none" w:sz="0" w:space="0" w:color="auto"/>
                <w:right w:val="none" w:sz="0" w:space="0" w:color="auto"/>
              </w:divBdr>
            </w:div>
            <w:div w:id="1925647879">
              <w:marLeft w:val="0"/>
              <w:marRight w:val="0"/>
              <w:marTop w:val="0"/>
              <w:marBottom w:val="0"/>
              <w:divBdr>
                <w:top w:val="none" w:sz="0" w:space="0" w:color="auto"/>
                <w:left w:val="none" w:sz="0" w:space="0" w:color="auto"/>
                <w:bottom w:val="none" w:sz="0" w:space="0" w:color="auto"/>
                <w:right w:val="none" w:sz="0" w:space="0" w:color="auto"/>
              </w:divBdr>
            </w:div>
            <w:div w:id="1020427922">
              <w:marLeft w:val="0"/>
              <w:marRight w:val="0"/>
              <w:marTop w:val="0"/>
              <w:marBottom w:val="0"/>
              <w:divBdr>
                <w:top w:val="none" w:sz="0" w:space="0" w:color="auto"/>
                <w:left w:val="none" w:sz="0" w:space="0" w:color="auto"/>
                <w:bottom w:val="none" w:sz="0" w:space="0" w:color="auto"/>
                <w:right w:val="none" w:sz="0" w:space="0" w:color="auto"/>
              </w:divBdr>
            </w:div>
            <w:div w:id="1401446814">
              <w:marLeft w:val="0"/>
              <w:marRight w:val="0"/>
              <w:marTop w:val="0"/>
              <w:marBottom w:val="0"/>
              <w:divBdr>
                <w:top w:val="none" w:sz="0" w:space="0" w:color="auto"/>
                <w:left w:val="none" w:sz="0" w:space="0" w:color="auto"/>
                <w:bottom w:val="none" w:sz="0" w:space="0" w:color="auto"/>
                <w:right w:val="none" w:sz="0" w:space="0" w:color="auto"/>
              </w:divBdr>
            </w:div>
            <w:div w:id="411511429">
              <w:marLeft w:val="0"/>
              <w:marRight w:val="0"/>
              <w:marTop w:val="0"/>
              <w:marBottom w:val="0"/>
              <w:divBdr>
                <w:top w:val="none" w:sz="0" w:space="0" w:color="auto"/>
                <w:left w:val="none" w:sz="0" w:space="0" w:color="auto"/>
                <w:bottom w:val="none" w:sz="0" w:space="0" w:color="auto"/>
                <w:right w:val="none" w:sz="0" w:space="0" w:color="auto"/>
              </w:divBdr>
            </w:div>
            <w:div w:id="1230846816">
              <w:marLeft w:val="0"/>
              <w:marRight w:val="0"/>
              <w:marTop w:val="0"/>
              <w:marBottom w:val="0"/>
              <w:divBdr>
                <w:top w:val="none" w:sz="0" w:space="0" w:color="auto"/>
                <w:left w:val="none" w:sz="0" w:space="0" w:color="auto"/>
                <w:bottom w:val="none" w:sz="0" w:space="0" w:color="auto"/>
                <w:right w:val="none" w:sz="0" w:space="0" w:color="auto"/>
              </w:divBdr>
            </w:div>
            <w:div w:id="1965502370">
              <w:marLeft w:val="0"/>
              <w:marRight w:val="0"/>
              <w:marTop w:val="0"/>
              <w:marBottom w:val="0"/>
              <w:divBdr>
                <w:top w:val="none" w:sz="0" w:space="0" w:color="auto"/>
                <w:left w:val="none" w:sz="0" w:space="0" w:color="auto"/>
                <w:bottom w:val="none" w:sz="0" w:space="0" w:color="auto"/>
                <w:right w:val="none" w:sz="0" w:space="0" w:color="auto"/>
              </w:divBdr>
            </w:div>
            <w:div w:id="1876696484">
              <w:marLeft w:val="0"/>
              <w:marRight w:val="0"/>
              <w:marTop w:val="0"/>
              <w:marBottom w:val="0"/>
              <w:divBdr>
                <w:top w:val="none" w:sz="0" w:space="0" w:color="auto"/>
                <w:left w:val="none" w:sz="0" w:space="0" w:color="auto"/>
                <w:bottom w:val="none" w:sz="0" w:space="0" w:color="auto"/>
                <w:right w:val="none" w:sz="0" w:space="0" w:color="auto"/>
              </w:divBdr>
            </w:div>
            <w:div w:id="848522084">
              <w:marLeft w:val="0"/>
              <w:marRight w:val="0"/>
              <w:marTop w:val="0"/>
              <w:marBottom w:val="0"/>
              <w:divBdr>
                <w:top w:val="none" w:sz="0" w:space="0" w:color="auto"/>
                <w:left w:val="none" w:sz="0" w:space="0" w:color="auto"/>
                <w:bottom w:val="none" w:sz="0" w:space="0" w:color="auto"/>
                <w:right w:val="none" w:sz="0" w:space="0" w:color="auto"/>
              </w:divBdr>
            </w:div>
            <w:div w:id="262610196">
              <w:marLeft w:val="0"/>
              <w:marRight w:val="0"/>
              <w:marTop w:val="0"/>
              <w:marBottom w:val="0"/>
              <w:divBdr>
                <w:top w:val="none" w:sz="0" w:space="0" w:color="auto"/>
                <w:left w:val="none" w:sz="0" w:space="0" w:color="auto"/>
                <w:bottom w:val="none" w:sz="0" w:space="0" w:color="auto"/>
                <w:right w:val="none" w:sz="0" w:space="0" w:color="auto"/>
              </w:divBdr>
            </w:div>
            <w:div w:id="462116069">
              <w:marLeft w:val="0"/>
              <w:marRight w:val="0"/>
              <w:marTop w:val="0"/>
              <w:marBottom w:val="0"/>
              <w:divBdr>
                <w:top w:val="none" w:sz="0" w:space="0" w:color="auto"/>
                <w:left w:val="none" w:sz="0" w:space="0" w:color="auto"/>
                <w:bottom w:val="none" w:sz="0" w:space="0" w:color="auto"/>
                <w:right w:val="none" w:sz="0" w:space="0" w:color="auto"/>
              </w:divBdr>
            </w:div>
            <w:div w:id="2020160830">
              <w:marLeft w:val="0"/>
              <w:marRight w:val="0"/>
              <w:marTop w:val="0"/>
              <w:marBottom w:val="0"/>
              <w:divBdr>
                <w:top w:val="none" w:sz="0" w:space="0" w:color="auto"/>
                <w:left w:val="none" w:sz="0" w:space="0" w:color="auto"/>
                <w:bottom w:val="none" w:sz="0" w:space="0" w:color="auto"/>
                <w:right w:val="none" w:sz="0" w:space="0" w:color="auto"/>
              </w:divBdr>
            </w:div>
            <w:div w:id="666593601">
              <w:marLeft w:val="0"/>
              <w:marRight w:val="0"/>
              <w:marTop w:val="0"/>
              <w:marBottom w:val="0"/>
              <w:divBdr>
                <w:top w:val="none" w:sz="0" w:space="0" w:color="auto"/>
                <w:left w:val="none" w:sz="0" w:space="0" w:color="auto"/>
                <w:bottom w:val="none" w:sz="0" w:space="0" w:color="auto"/>
                <w:right w:val="none" w:sz="0" w:space="0" w:color="auto"/>
              </w:divBdr>
            </w:div>
            <w:div w:id="379980750">
              <w:marLeft w:val="0"/>
              <w:marRight w:val="0"/>
              <w:marTop w:val="0"/>
              <w:marBottom w:val="0"/>
              <w:divBdr>
                <w:top w:val="none" w:sz="0" w:space="0" w:color="auto"/>
                <w:left w:val="none" w:sz="0" w:space="0" w:color="auto"/>
                <w:bottom w:val="none" w:sz="0" w:space="0" w:color="auto"/>
                <w:right w:val="none" w:sz="0" w:space="0" w:color="auto"/>
              </w:divBdr>
            </w:div>
            <w:div w:id="1588422916">
              <w:marLeft w:val="0"/>
              <w:marRight w:val="0"/>
              <w:marTop w:val="0"/>
              <w:marBottom w:val="0"/>
              <w:divBdr>
                <w:top w:val="none" w:sz="0" w:space="0" w:color="auto"/>
                <w:left w:val="none" w:sz="0" w:space="0" w:color="auto"/>
                <w:bottom w:val="none" w:sz="0" w:space="0" w:color="auto"/>
                <w:right w:val="none" w:sz="0" w:space="0" w:color="auto"/>
              </w:divBdr>
            </w:div>
            <w:div w:id="1586306468">
              <w:marLeft w:val="0"/>
              <w:marRight w:val="0"/>
              <w:marTop w:val="0"/>
              <w:marBottom w:val="0"/>
              <w:divBdr>
                <w:top w:val="none" w:sz="0" w:space="0" w:color="auto"/>
                <w:left w:val="none" w:sz="0" w:space="0" w:color="auto"/>
                <w:bottom w:val="none" w:sz="0" w:space="0" w:color="auto"/>
                <w:right w:val="none" w:sz="0" w:space="0" w:color="auto"/>
              </w:divBdr>
            </w:div>
            <w:div w:id="583151075">
              <w:marLeft w:val="0"/>
              <w:marRight w:val="0"/>
              <w:marTop w:val="0"/>
              <w:marBottom w:val="0"/>
              <w:divBdr>
                <w:top w:val="none" w:sz="0" w:space="0" w:color="auto"/>
                <w:left w:val="none" w:sz="0" w:space="0" w:color="auto"/>
                <w:bottom w:val="none" w:sz="0" w:space="0" w:color="auto"/>
                <w:right w:val="none" w:sz="0" w:space="0" w:color="auto"/>
              </w:divBdr>
            </w:div>
            <w:div w:id="2105563266">
              <w:marLeft w:val="0"/>
              <w:marRight w:val="0"/>
              <w:marTop w:val="0"/>
              <w:marBottom w:val="0"/>
              <w:divBdr>
                <w:top w:val="none" w:sz="0" w:space="0" w:color="auto"/>
                <w:left w:val="none" w:sz="0" w:space="0" w:color="auto"/>
                <w:bottom w:val="none" w:sz="0" w:space="0" w:color="auto"/>
                <w:right w:val="none" w:sz="0" w:space="0" w:color="auto"/>
              </w:divBdr>
            </w:div>
            <w:div w:id="583879916">
              <w:marLeft w:val="0"/>
              <w:marRight w:val="0"/>
              <w:marTop w:val="0"/>
              <w:marBottom w:val="0"/>
              <w:divBdr>
                <w:top w:val="none" w:sz="0" w:space="0" w:color="auto"/>
                <w:left w:val="none" w:sz="0" w:space="0" w:color="auto"/>
                <w:bottom w:val="none" w:sz="0" w:space="0" w:color="auto"/>
                <w:right w:val="none" w:sz="0" w:space="0" w:color="auto"/>
              </w:divBdr>
            </w:div>
            <w:div w:id="555164345">
              <w:marLeft w:val="0"/>
              <w:marRight w:val="0"/>
              <w:marTop w:val="0"/>
              <w:marBottom w:val="0"/>
              <w:divBdr>
                <w:top w:val="none" w:sz="0" w:space="0" w:color="auto"/>
                <w:left w:val="none" w:sz="0" w:space="0" w:color="auto"/>
                <w:bottom w:val="none" w:sz="0" w:space="0" w:color="auto"/>
                <w:right w:val="none" w:sz="0" w:space="0" w:color="auto"/>
              </w:divBdr>
            </w:div>
            <w:div w:id="701200872">
              <w:marLeft w:val="0"/>
              <w:marRight w:val="0"/>
              <w:marTop w:val="0"/>
              <w:marBottom w:val="0"/>
              <w:divBdr>
                <w:top w:val="none" w:sz="0" w:space="0" w:color="auto"/>
                <w:left w:val="none" w:sz="0" w:space="0" w:color="auto"/>
                <w:bottom w:val="none" w:sz="0" w:space="0" w:color="auto"/>
                <w:right w:val="none" w:sz="0" w:space="0" w:color="auto"/>
              </w:divBdr>
            </w:div>
            <w:div w:id="1923640992">
              <w:marLeft w:val="0"/>
              <w:marRight w:val="0"/>
              <w:marTop w:val="0"/>
              <w:marBottom w:val="0"/>
              <w:divBdr>
                <w:top w:val="none" w:sz="0" w:space="0" w:color="auto"/>
                <w:left w:val="none" w:sz="0" w:space="0" w:color="auto"/>
                <w:bottom w:val="none" w:sz="0" w:space="0" w:color="auto"/>
                <w:right w:val="none" w:sz="0" w:space="0" w:color="auto"/>
              </w:divBdr>
            </w:div>
            <w:div w:id="662196367">
              <w:marLeft w:val="0"/>
              <w:marRight w:val="0"/>
              <w:marTop w:val="0"/>
              <w:marBottom w:val="0"/>
              <w:divBdr>
                <w:top w:val="none" w:sz="0" w:space="0" w:color="auto"/>
                <w:left w:val="none" w:sz="0" w:space="0" w:color="auto"/>
                <w:bottom w:val="none" w:sz="0" w:space="0" w:color="auto"/>
                <w:right w:val="none" w:sz="0" w:space="0" w:color="auto"/>
              </w:divBdr>
            </w:div>
            <w:div w:id="617681775">
              <w:marLeft w:val="0"/>
              <w:marRight w:val="0"/>
              <w:marTop w:val="0"/>
              <w:marBottom w:val="0"/>
              <w:divBdr>
                <w:top w:val="none" w:sz="0" w:space="0" w:color="auto"/>
                <w:left w:val="none" w:sz="0" w:space="0" w:color="auto"/>
                <w:bottom w:val="none" w:sz="0" w:space="0" w:color="auto"/>
                <w:right w:val="none" w:sz="0" w:space="0" w:color="auto"/>
              </w:divBdr>
            </w:div>
            <w:div w:id="302396885">
              <w:marLeft w:val="0"/>
              <w:marRight w:val="0"/>
              <w:marTop w:val="0"/>
              <w:marBottom w:val="0"/>
              <w:divBdr>
                <w:top w:val="none" w:sz="0" w:space="0" w:color="auto"/>
                <w:left w:val="none" w:sz="0" w:space="0" w:color="auto"/>
                <w:bottom w:val="none" w:sz="0" w:space="0" w:color="auto"/>
                <w:right w:val="none" w:sz="0" w:space="0" w:color="auto"/>
              </w:divBdr>
            </w:div>
            <w:div w:id="1228757588">
              <w:marLeft w:val="0"/>
              <w:marRight w:val="0"/>
              <w:marTop w:val="0"/>
              <w:marBottom w:val="0"/>
              <w:divBdr>
                <w:top w:val="none" w:sz="0" w:space="0" w:color="auto"/>
                <w:left w:val="none" w:sz="0" w:space="0" w:color="auto"/>
                <w:bottom w:val="none" w:sz="0" w:space="0" w:color="auto"/>
                <w:right w:val="none" w:sz="0" w:space="0" w:color="auto"/>
              </w:divBdr>
            </w:div>
            <w:div w:id="1578393092">
              <w:marLeft w:val="0"/>
              <w:marRight w:val="0"/>
              <w:marTop w:val="0"/>
              <w:marBottom w:val="0"/>
              <w:divBdr>
                <w:top w:val="none" w:sz="0" w:space="0" w:color="auto"/>
                <w:left w:val="none" w:sz="0" w:space="0" w:color="auto"/>
                <w:bottom w:val="none" w:sz="0" w:space="0" w:color="auto"/>
                <w:right w:val="none" w:sz="0" w:space="0" w:color="auto"/>
              </w:divBdr>
            </w:div>
            <w:div w:id="1791897880">
              <w:marLeft w:val="0"/>
              <w:marRight w:val="0"/>
              <w:marTop w:val="0"/>
              <w:marBottom w:val="0"/>
              <w:divBdr>
                <w:top w:val="none" w:sz="0" w:space="0" w:color="auto"/>
                <w:left w:val="none" w:sz="0" w:space="0" w:color="auto"/>
                <w:bottom w:val="none" w:sz="0" w:space="0" w:color="auto"/>
                <w:right w:val="none" w:sz="0" w:space="0" w:color="auto"/>
              </w:divBdr>
            </w:div>
            <w:div w:id="1848597522">
              <w:marLeft w:val="0"/>
              <w:marRight w:val="0"/>
              <w:marTop w:val="0"/>
              <w:marBottom w:val="0"/>
              <w:divBdr>
                <w:top w:val="none" w:sz="0" w:space="0" w:color="auto"/>
                <w:left w:val="none" w:sz="0" w:space="0" w:color="auto"/>
                <w:bottom w:val="none" w:sz="0" w:space="0" w:color="auto"/>
                <w:right w:val="none" w:sz="0" w:space="0" w:color="auto"/>
              </w:divBdr>
            </w:div>
            <w:div w:id="1301810419">
              <w:marLeft w:val="0"/>
              <w:marRight w:val="0"/>
              <w:marTop w:val="0"/>
              <w:marBottom w:val="0"/>
              <w:divBdr>
                <w:top w:val="none" w:sz="0" w:space="0" w:color="auto"/>
                <w:left w:val="none" w:sz="0" w:space="0" w:color="auto"/>
                <w:bottom w:val="none" w:sz="0" w:space="0" w:color="auto"/>
                <w:right w:val="none" w:sz="0" w:space="0" w:color="auto"/>
              </w:divBdr>
            </w:div>
            <w:div w:id="1346976285">
              <w:marLeft w:val="0"/>
              <w:marRight w:val="0"/>
              <w:marTop w:val="0"/>
              <w:marBottom w:val="0"/>
              <w:divBdr>
                <w:top w:val="none" w:sz="0" w:space="0" w:color="auto"/>
                <w:left w:val="none" w:sz="0" w:space="0" w:color="auto"/>
                <w:bottom w:val="none" w:sz="0" w:space="0" w:color="auto"/>
                <w:right w:val="none" w:sz="0" w:space="0" w:color="auto"/>
              </w:divBdr>
            </w:div>
            <w:div w:id="1923444785">
              <w:marLeft w:val="0"/>
              <w:marRight w:val="0"/>
              <w:marTop w:val="0"/>
              <w:marBottom w:val="0"/>
              <w:divBdr>
                <w:top w:val="none" w:sz="0" w:space="0" w:color="auto"/>
                <w:left w:val="none" w:sz="0" w:space="0" w:color="auto"/>
                <w:bottom w:val="none" w:sz="0" w:space="0" w:color="auto"/>
                <w:right w:val="none" w:sz="0" w:space="0" w:color="auto"/>
              </w:divBdr>
            </w:div>
            <w:div w:id="746027886">
              <w:marLeft w:val="0"/>
              <w:marRight w:val="0"/>
              <w:marTop w:val="0"/>
              <w:marBottom w:val="0"/>
              <w:divBdr>
                <w:top w:val="none" w:sz="0" w:space="0" w:color="auto"/>
                <w:left w:val="none" w:sz="0" w:space="0" w:color="auto"/>
                <w:bottom w:val="none" w:sz="0" w:space="0" w:color="auto"/>
                <w:right w:val="none" w:sz="0" w:space="0" w:color="auto"/>
              </w:divBdr>
            </w:div>
            <w:div w:id="1340041567">
              <w:marLeft w:val="0"/>
              <w:marRight w:val="0"/>
              <w:marTop w:val="0"/>
              <w:marBottom w:val="0"/>
              <w:divBdr>
                <w:top w:val="none" w:sz="0" w:space="0" w:color="auto"/>
                <w:left w:val="none" w:sz="0" w:space="0" w:color="auto"/>
                <w:bottom w:val="none" w:sz="0" w:space="0" w:color="auto"/>
                <w:right w:val="none" w:sz="0" w:space="0" w:color="auto"/>
              </w:divBdr>
            </w:div>
            <w:div w:id="40642895">
              <w:marLeft w:val="0"/>
              <w:marRight w:val="0"/>
              <w:marTop w:val="0"/>
              <w:marBottom w:val="0"/>
              <w:divBdr>
                <w:top w:val="none" w:sz="0" w:space="0" w:color="auto"/>
                <w:left w:val="none" w:sz="0" w:space="0" w:color="auto"/>
                <w:bottom w:val="none" w:sz="0" w:space="0" w:color="auto"/>
                <w:right w:val="none" w:sz="0" w:space="0" w:color="auto"/>
              </w:divBdr>
            </w:div>
            <w:div w:id="1184591300">
              <w:marLeft w:val="0"/>
              <w:marRight w:val="0"/>
              <w:marTop w:val="0"/>
              <w:marBottom w:val="0"/>
              <w:divBdr>
                <w:top w:val="none" w:sz="0" w:space="0" w:color="auto"/>
                <w:left w:val="none" w:sz="0" w:space="0" w:color="auto"/>
                <w:bottom w:val="none" w:sz="0" w:space="0" w:color="auto"/>
                <w:right w:val="none" w:sz="0" w:space="0" w:color="auto"/>
              </w:divBdr>
            </w:div>
            <w:div w:id="778916156">
              <w:marLeft w:val="0"/>
              <w:marRight w:val="0"/>
              <w:marTop w:val="0"/>
              <w:marBottom w:val="0"/>
              <w:divBdr>
                <w:top w:val="none" w:sz="0" w:space="0" w:color="auto"/>
                <w:left w:val="none" w:sz="0" w:space="0" w:color="auto"/>
                <w:bottom w:val="none" w:sz="0" w:space="0" w:color="auto"/>
                <w:right w:val="none" w:sz="0" w:space="0" w:color="auto"/>
              </w:divBdr>
            </w:div>
            <w:div w:id="49040739">
              <w:marLeft w:val="0"/>
              <w:marRight w:val="0"/>
              <w:marTop w:val="0"/>
              <w:marBottom w:val="0"/>
              <w:divBdr>
                <w:top w:val="none" w:sz="0" w:space="0" w:color="auto"/>
                <w:left w:val="none" w:sz="0" w:space="0" w:color="auto"/>
                <w:bottom w:val="none" w:sz="0" w:space="0" w:color="auto"/>
                <w:right w:val="none" w:sz="0" w:space="0" w:color="auto"/>
              </w:divBdr>
            </w:div>
            <w:div w:id="2139949588">
              <w:marLeft w:val="0"/>
              <w:marRight w:val="0"/>
              <w:marTop w:val="0"/>
              <w:marBottom w:val="0"/>
              <w:divBdr>
                <w:top w:val="none" w:sz="0" w:space="0" w:color="auto"/>
                <w:left w:val="none" w:sz="0" w:space="0" w:color="auto"/>
                <w:bottom w:val="none" w:sz="0" w:space="0" w:color="auto"/>
                <w:right w:val="none" w:sz="0" w:space="0" w:color="auto"/>
              </w:divBdr>
            </w:div>
            <w:div w:id="683556621">
              <w:marLeft w:val="0"/>
              <w:marRight w:val="0"/>
              <w:marTop w:val="0"/>
              <w:marBottom w:val="0"/>
              <w:divBdr>
                <w:top w:val="none" w:sz="0" w:space="0" w:color="auto"/>
                <w:left w:val="none" w:sz="0" w:space="0" w:color="auto"/>
                <w:bottom w:val="none" w:sz="0" w:space="0" w:color="auto"/>
                <w:right w:val="none" w:sz="0" w:space="0" w:color="auto"/>
              </w:divBdr>
            </w:div>
            <w:div w:id="1893080311">
              <w:marLeft w:val="0"/>
              <w:marRight w:val="0"/>
              <w:marTop w:val="0"/>
              <w:marBottom w:val="0"/>
              <w:divBdr>
                <w:top w:val="none" w:sz="0" w:space="0" w:color="auto"/>
                <w:left w:val="none" w:sz="0" w:space="0" w:color="auto"/>
                <w:bottom w:val="none" w:sz="0" w:space="0" w:color="auto"/>
                <w:right w:val="none" w:sz="0" w:space="0" w:color="auto"/>
              </w:divBdr>
            </w:div>
            <w:div w:id="1164390828">
              <w:marLeft w:val="0"/>
              <w:marRight w:val="0"/>
              <w:marTop w:val="0"/>
              <w:marBottom w:val="0"/>
              <w:divBdr>
                <w:top w:val="none" w:sz="0" w:space="0" w:color="auto"/>
                <w:left w:val="none" w:sz="0" w:space="0" w:color="auto"/>
                <w:bottom w:val="none" w:sz="0" w:space="0" w:color="auto"/>
                <w:right w:val="none" w:sz="0" w:space="0" w:color="auto"/>
              </w:divBdr>
            </w:div>
            <w:div w:id="658115241">
              <w:marLeft w:val="0"/>
              <w:marRight w:val="0"/>
              <w:marTop w:val="0"/>
              <w:marBottom w:val="0"/>
              <w:divBdr>
                <w:top w:val="none" w:sz="0" w:space="0" w:color="auto"/>
                <w:left w:val="none" w:sz="0" w:space="0" w:color="auto"/>
                <w:bottom w:val="none" w:sz="0" w:space="0" w:color="auto"/>
                <w:right w:val="none" w:sz="0" w:space="0" w:color="auto"/>
              </w:divBdr>
            </w:div>
            <w:div w:id="1986425172">
              <w:marLeft w:val="0"/>
              <w:marRight w:val="0"/>
              <w:marTop w:val="0"/>
              <w:marBottom w:val="0"/>
              <w:divBdr>
                <w:top w:val="none" w:sz="0" w:space="0" w:color="auto"/>
                <w:left w:val="none" w:sz="0" w:space="0" w:color="auto"/>
                <w:bottom w:val="none" w:sz="0" w:space="0" w:color="auto"/>
                <w:right w:val="none" w:sz="0" w:space="0" w:color="auto"/>
              </w:divBdr>
            </w:div>
            <w:div w:id="1323194893">
              <w:marLeft w:val="0"/>
              <w:marRight w:val="0"/>
              <w:marTop w:val="0"/>
              <w:marBottom w:val="0"/>
              <w:divBdr>
                <w:top w:val="none" w:sz="0" w:space="0" w:color="auto"/>
                <w:left w:val="none" w:sz="0" w:space="0" w:color="auto"/>
                <w:bottom w:val="none" w:sz="0" w:space="0" w:color="auto"/>
                <w:right w:val="none" w:sz="0" w:space="0" w:color="auto"/>
              </w:divBdr>
            </w:div>
            <w:div w:id="1005086771">
              <w:marLeft w:val="0"/>
              <w:marRight w:val="0"/>
              <w:marTop w:val="0"/>
              <w:marBottom w:val="0"/>
              <w:divBdr>
                <w:top w:val="none" w:sz="0" w:space="0" w:color="auto"/>
                <w:left w:val="none" w:sz="0" w:space="0" w:color="auto"/>
                <w:bottom w:val="none" w:sz="0" w:space="0" w:color="auto"/>
                <w:right w:val="none" w:sz="0" w:space="0" w:color="auto"/>
              </w:divBdr>
            </w:div>
            <w:div w:id="648049531">
              <w:marLeft w:val="0"/>
              <w:marRight w:val="0"/>
              <w:marTop w:val="0"/>
              <w:marBottom w:val="0"/>
              <w:divBdr>
                <w:top w:val="none" w:sz="0" w:space="0" w:color="auto"/>
                <w:left w:val="none" w:sz="0" w:space="0" w:color="auto"/>
                <w:bottom w:val="none" w:sz="0" w:space="0" w:color="auto"/>
                <w:right w:val="none" w:sz="0" w:space="0" w:color="auto"/>
              </w:divBdr>
            </w:div>
            <w:div w:id="1382510745">
              <w:marLeft w:val="0"/>
              <w:marRight w:val="0"/>
              <w:marTop w:val="0"/>
              <w:marBottom w:val="0"/>
              <w:divBdr>
                <w:top w:val="none" w:sz="0" w:space="0" w:color="auto"/>
                <w:left w:val="none" w:sz="0" w:space="0" w:color="auto"/>
                <w:bottom w:val="none" w:sz="0" w:space="0" w:color="auto"/>
                <w:right w:val="none" w:sz="0" w:space="0" w:color="auto"/>
              </w:divBdr>
            </w:div>
            <w:div w:id="1254434129">
              <w:marLeft w:val="0"/>
              <w:marRight w:val="0"/>
              <w:marTop w:val="0"/>
              <w:marBottom w:val="0"/>
              <w:divBdr>
                <w:top w:val="none" w:sz="0" w:space="0" w:color="auto"/>
                <w:left w:val="none" w:sz="0" w:space="0" w:color="auto"/>
                <w:bottom w:val="none" w:sz="0" w:space="0" w:color="auto"/>
                <w:right w:val="none" w:sz="0" w:space="0" w:color="auto"/>
              </w:divBdr>
            </w:div>
            <w:div w:id="719944098">
              <w:marLeft w:val="0"/>
              <w:marRight w:val="0"/>
              <w:marTop w:val="0"/>
              <w:marBottom w:val="0"/>
              <w:divBdr>
                <w:top w:val="none" w:sz="0" w:space="0" w:color="auto"/>
                <w:left w:val="none" w:sz="0" w:space="0" w:color="auto"/>
                <w:bottom w:val="none" w:sz="0" w:space="0" w:color="auto"/>
                <w:right w:val="none" w:sz="0" w:space="0" w:color="auto"/>
              </w:divBdr>
            </w:div>
            <w:div w:id="1573543998">
              <w:marLeft w:val="0"/>
              <w:marRight w:val="0"/>
              <w:marTop w:val="0"/>
              <w:marBottom w:val="0"/>
              <w:divBdr>
                <w:top w:val="none" w:sz="0" w:space="0" w:color="auto"/>
                <w:left w:val="none" w:sz="0" w:space="0" w:color="auto"/>
                <w:bottom w:val="none" w:sz="0" w:space="0" w:color="auto"/>
                <w:right w:val="none" w:sz="0" w:space="0" w:color="auto"/>
              </w:divBdr>
            </w:div>
            <w:div w:id="1226602777">
              <w:marLeft w:val="0"/>
              <w:marRight w:val="0"/>
              <w:marTop w:val="0"/>
              <w:marBottom w:val="0"/>
              <w:divBdr>
                <w:top w:val="none" w:sz="0" w:space="0" w:color="auto"/>
                <w:left w:val="none" w:sz="0" w:space="0" w:color="auto"/>
                <w:bottom w:val="none" w:sz="0" w:space="0" w:color="auto"/>
                <w:right w:val="none" w:sz="0" w:space="0" w:color="auto"/>
              </w:divBdr>
            </w:div>
            <w:div w:id="1625578963">
              <w:marLeft w:val="0"/>
              <w:marRight w:val="0"/>
              <w:marTop w:val="0"/>
              <w:marBottom w:val="0"/>
              <w:divBdr>
                <w:top w:val="none" w:sz="0" w:space="0" w:color="auto"/>
                <w:left w:val="none" w:sz="0" w:space="0" w:color="auto"/>
                <w:bottom w:val="none" w:sz="0" w:space="0" w:color="auto"/>
                <w:right w:val="none" w:sz="0" w:space="0" w:color="auto"/>
              </w:divBdr>
            </w:div>
            <w:div w:id="107237034">
              <w:marLeft w:val="0"/>
              <w:marRight w:val="0"/>
              <w:marTop w:val="0"/>
              <w:marBottom w:val="0"/>
              <w:divBdr>
                <w:top w:val="none" w:sz="0" w:space="0" w:color="auto"/>
                <w:left w:val="none" w:sz="0" w:space="0" w:color="auto"/>
                <w:bottom w:val="none" w:sz="0" w:space="0" w:color="auto"/>
                <w:right w:val="none" w:sz="0" w:space="0" w:color="auto"/>
              </w:divBdr>
            </w:div>
            <w:div w:id="1779370688">
              <w:marLeft w:val="0"/>
              <w:marRight w:val="0"/>
              <w:marTop w:val="0"/>
              <w:marBottom w:val="0"/>
              <w:divBdr>
                <w:top w:val="none" w:sz="0" w:space="0" w:color="auto"/>
                <w:left w:val="none" w:sz="0" w:space="0" w:color="auto"/>
                <w:bottom w:val="none" w:sz="0" w:space="0" w:color="auto"/>
                <w:right w:val="none" w:sz="0" w:space="0" w:color="auto"/>
              </w:divBdr>
            </w:div>
            <w:div w:id="2064519239">
              <w:marLeft w:val="0"/>
              <w:marRight w:val="0"/>
              <w:marTop w:val="0"/>
              <w:marBottom w:val="0"/>
              <w:divBdr>
                <w:top w:val="none" w:sz="0" w:space="0" w:color="auto"/>
                <w:left w:val="none" w:sz="0" w:space="0" w:color="auto"/>
                <w:bottom w:val="none" w:sz="0" w:space="0" w:color="auto"/>
                <w:right w:val="none" w:sz="0" w:space="0" w:color="auto"/>
              </w:divBdr>
            </w:div>
            <w:div w:id="156120870">
              <w:marLeft w:val="0"/>
              <w:marRight w:val="0"/>
              <w:marTop w:val="0"/>
              <w:marBottom w:val="0"/>
              <w:divBdr>
                <w:top w:val="none" w:sz="0" w:space="0" w:color="auto"/>
                <w:left w:val="none" w:sz="0" w:space="0" w:color="auto"/>
                <w:bottom w:val="none" w:sz="0" w:space="0" w:color="auto"/>
                <w:right w:val="none" w:sz="0" w:space="0" w:color="auto"/>
              </w:divBdr>
            </w:div>
            <w:div w:id="935407280">
              <w:marLeft w:val="0"/>
              <w:marRight w:val="0"/>
              <w:marTop w:val="0"/>
              <w:marBottom w:val="0"/>
              <w:divBdr>
                <w:top w:val="none" w:sz="0" w:space="0" w:color="auto"/>
                <w:left w:val="none" w:sz="0" w:space="0" w:color="auto"/>
                <w:bottom w:val="none" w:sz="0" w:space="0" w:color="auto"/>
                <w:right w:val="none" w:sz="0" w:space="0" w:color="auto"/>
              </w:divBdr>
            </w:div>
            <w:div w:id="926383311">
              <w:marLeft w:val="0"/>
              <w:marRight w:val="0"/>
              <w:marTop w:val="0"/>
              <w:marBottom w:val="0"/>
              <w:divBdr>
                <w:top w:val="none" w:sz="0" w:space="0" w:color="auto"/>
                <w:left w:val="none" w:sz="0" w:space="0" w:color="auto"/>
                <w:bottom w:val="none" w:sz="0" w:space="0" w:color="auto"/>
                <w:right w:val="none" w:sz="0" w:space="0" w:color="auto"/>
              </w:divBdr>
            </w:div>
            <w:div w:id="930119211">
              <w:marLeft w:val="0"/>
              <w:marRight w:val="0"/>
              <w:marTop w:val="0"/>
              <w:marBottom w:val="0"/>
              <w:divBdr>
                <w:top w:val="none" w:sz="0" w:space="0" w:color="auto"/>
                <w:left w:val="none" w:sz="0" w:space="0" w:color="auto"/>
                <w:bottom w:val="none" w:sz="0" w:space="0" w:color="auto"/>
                <w:right w:val="none" w:sz="0" w:space="0" w:color="auto"/>
              </w:divBdr>
            </w:div>
            <w:div w:id="1675572700">
              <w:marLeft w:val="0"/>
              <w:marRight w:val="0"/>
              <w:marTop w:val="0"/>
              <w:marBottom w:val="0"/>
              <w:divBdr>
                <w:top w:val="none" w:sz="0" w:space="0" w:color="auto"/>
                <w:left w:val="none" w:sz="0" w:space="0" w:color="auto"/>
                <w:bottom w:val="none" w:sz="0" w:space="0" w:color="auto"/>
                <w:right w:val="none" w:sz="0" w:space="0" w:color="auto"/>
              </w:divBdr>
            </w:div>
            <w:div w:id="1489707582">
              <w:marLeft w:val="0"/>
              <w:marRight w:val="0"/>
              <w:marTop w:val="0"/>
              <w:marBottom w:val="0"/>
              <w:divBdr>
                <w:top w:val="none" w:sz="0" w:space="0" w:color="auto"/>
                <w:left w:val="none" w:sz="0" w:space="0" w:color="auto"/>
                <w:bottom w:val="none" w:sz="0" w:space="0" w:color="auto"/>
                <w:right w:val="none" w:sz="0" w:space="0" w:color="auto"/>
              </w:divBdr>
            </w:div>
            <w:div w:id="12370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2251">
      <w:bodyDiv w:val="1"/>
      <w:marLeft w:val="0"/>
      <w:marRight w:val="0"/>
      <w:marTop w:val="0"/>
      <w:marBottom w:val="0"/>
      <w:divBdr>
        <w:top w:val="none" w:sz="0" w:space="0" w:color="auto"/>
        <w:left w:val="none" w:sz="0" w:space="0" w:color="auto"/>
        <w:bottom w:val="none" w:sz="0" w:space="0" w:color="auto"/>
        <w:right w:val="none" w:sz="0" w:space="0" w:color="auto"/>
      </w:divBdr>
      <w:divsChild>
        <w:div w:id="1631592818">
          <w:marLeft w:val="0"/>
          <w:marRight w:val="0"/>
          <w:marTop w:val="0"/>
          <w:marBottom w:val="360"/>
          <w:divBdr>
            <w:top w:val="none" w:sz="0" w:space="0" w:color="auto"/>
            <w:left w:val="none" w:sz="0" w:space="0" w:color="auto"/>
            <w:bottom w:val="none" w:sz="0" w:space="0" w:color="auto"/>
            <w:right w:val="none" w:sz="0" w:space="0" w:color="auto"/>
          </w:divBdr>
          <w:divsChild>
            <w:div w:id="400299532">
              <w:marLeft w:val="0"/>
              <w:marRight w:val="0"/>
              <w:marTop w:val="0"/>
              <w:marBottom w:val="0"/>
              <w:divBdr>
                <w:top w:val="none" w:sz="0" w:space="0" w:color="auto"/>
                <w:left w:val="none" w:sz="0" w:space="0" w:color="auto"/>
                <w:bottom w:val="none" w:sz="0" w:space="0" w:color="auto"/>
                <w:right w:val="none" w:sz="0" w:space="0" w:color="auto"/>
              </w:divBdr>
              <w:divsChild>
                <w:div w:id="976835327">
                  <w:marLeft w:val="0"/>
                  <w:marRight w:val="0"/>
                  <w:marTop w:val="0"/>
                  <w:marBottom w:val="0"/>
                  <w:divBdr>
                    <w:top w:val="none" w:sz="0" w:space="0" w:color="auto"/>
                    <w:left w:val="none" w:sz="0" w:space="0" w:color="auto"/>
                    <w:bottom w:val="none" w:sz="0" w:space="0" w:color="auto"/>
                    <w:right w:val="none" w:sz="0" w:space="0" w:color="auto"/>
                  </w:divBdr>
                </w:div>
              </w:divsChild>
            </w:div>
            <w:div w:id="1724057086">
              <w:marLeft w:val="0"/>
              <w:marRight w:val="0"/>
              <w:marTop w:val="0"/>
              <w:marBottom w:val="0"/>
              <w:divBdr>
                <w:top w:val="none" w:sz="0" w:space="0" w:color="auto"/>
                <w:left w:val="none" w:sz="0" w:space="0" w:color="auto"/>
                <w:bottom w:val="none" w:sz="0" w:space="0" w:color="auto"/>
                <w:right w:val="none" w:sz="0" w:space="0" w:color="auto"/>
              </w:divBdr>
            </w:div>
          </w:divsChild>
        </w:div>
        <w:div w:id="184758560">
          <w:marLeft w:val="0"/>
          <w:marRight w:val="0"/>
          <w:marTop w:val="0"/>
          <w:marBottom w:val="360"/>
          <w:divBdr>
            <w:top w:val="none" w:sz="0" w:space="0" w:color="auto"/>
            <w:left w:val="none" w:sz="0" w:space="0" w:color="auto"/>
            <w:bottom w:val="none" w:sz="0" w:space="0" w:color="auto"/>
            <w:right w:val="none" w:sz="0" w:space="0" w:color="auto"/>
          </w:divBdr>
        </w:div>
      </w:divsChild>
    </w:div>
    <w:div w:id="1126391182">
      <w:bodyDiv w:val="1"/>
      <w:marLeft w:val="0"/>
      <w:marRight w:val="0"/>
      <w:marTop w:val="0"/>
      <w:marBottom w:val="0"/>
      <w:divBdr>
        <w:top w:val="none" w:sz="0" w:space="0" w:color="auto"/>
        <w:left w:val="none" w:sz="0" w:space="0" w:color="auto"/>
        <w:bottom w:val="none" w:sz="0" w:space="0" w:color="auto"/>
        <w:right w:val="none" w:sz="0" w:space="0" w:color="auto"/>
      </w:divBdr>
      <w:divsChild>
        <w:div w:id="1067344018">
          <w:marLeft w:val="0"/>
          <w:marRight w:val="0"/>
          <w:marTop w:val="0"/>
          <w:marBottom w:val="0"/>
          <w:divBdr>
            <w:top w:val="none" w:sz="0" w:space="0" w:color="auto"/>
            <w:left w:val="none" w:sz="0" w:space="0" w:color="auto"/>
            <w:bottom w:val="none" w:sz="0" w:space="0" w:color="auto"/>
            <w:right w:val="none" w:sz="0" w:space="0" w:color="auto"/>
          </w:divBdr>
          <w:divsChild>
            <w:div w:id="1169783585">
              <w:marLeft w:val="0"/>
              <w:marRight w:val="0"/>
              <w:marTop w:val="0"/>
              <w:marBottom w:val="0"/>
              <w:divBdr>
                <w:top w:val="none" w:sz="0" w:space="0" w:color="auto"/>
                <w:left w:val="none" w:sz="0" w:space="0" w:color="auto"/>
                <w:bottom w:val="none" w:sz="0" w:space="0" w:color="auto"/>
                <w:right w:val="none" w:sz="0" w:space="0" w:color="auto"/>
              </w:divBdr>
              <w:divsChild>
                <w:div w:id="106118230">
                  <w:marLeft w:val="0"/>
                  <w:marRight w:val="0"/>
                  <w:marTop w:val="0"/>
                  <w:marBottom w:val="0"/>
                  <w:divBdr>
                    <w:top w:val="none" w:sz="0" w:space="0" w:color="auto"/>
                    <w:left w:val="none" w:sz="0" w:space="0" w:color="auto"/>
                    <w:bottom w:val="none" w:sz="0" w:space="0" w:color="auto"/>
                    <w:right w:val="none" w:sz="0" w:space="0" w:color="auto"/>
                  </w:divBdr>
                  <w:divsChild>
                    <w:div w:id="59293402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2076855877">
              <w:marLeft w:val="0"/>
              <w:marRight w:val="0"/>
              <w:marTop w:val="0"/>
              <w:marBottom w:val="0"/>
              <w:divBdr>
                <w:top w:val="none" w:sz="0" w:space="0" w:color="auto"/>
                <w:left w:val="none" w:sz="0" w:space="0" w:color="auto"/>
                <w:bottom w:val="none" w:sz="0" w:space="0" w:color="auto"/>
                <w:right w:val="none" w:sz="0" w:space="0" w:color="auto"/>
              </w:divBdr>
              <w:divsChild>
                <w:div w:id="399256932">
                  <w:marLeft w:val="0"/>
                  <w:marRight w:val="0"/>
                  <w:marTop w:val="0"/>
                  <w:marBottom w:val="0"/>
                  <w:divBdr>
                    <w:top w:val="none" w:sz="0" w:space="0" w:color="auto"/>
                    <w:left w:val="none" w:sz="0" w:space="0" w:color="auto"/>
                    <w:bottom w:val="none" w:sz="0" w:space="0" w:color="auto"/>
                    <w:right w:val="none" w:sz="0" w:space="0" w:color="auto"/>
                  </w:divBdr>
                  <w:divsChild>
                    <w:div w:id="14373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06">
          <w:marLeft w:val="0"/>
          <w:marRight w:val="0"/>
          <w:marTop w:val="0"/>
          <w:marBottom w:val="0"/>
          <w:divBdr>
            <w:top w:val="none" w:sz="0" w:space="0" w:color="auto"/>
            <w:left w:val="none" w:sz="0" w:space="0" w:color="auto"/>
            <w:bottom w:val="none" w:sz="0" w:space="0" w:color="auto"/>
            <w:right w:val="none" w:sz="0" w:space="0" w:color="auto"/>
          </w:divBdr>
          <w:divsChild>
            <w:div w:id="1321885372">
              <w:marLeft w:val="0"/>
              <w:marRight w:val="0"/>
              <w:marTop w:val="0"/>
              <w:marBottom w:val="0"/>
              <w:divBdr>
                <w:top w:val="none" w:sz="0" w:space="0" w:color="auto"/>
                <w:left w:val="none" w:sz="0" w:space="0" w:color="auto"/>
                <w:bottom w:val="none" w:sz="0" w:space="0" w:color="auto"/>
                <w:right w:val="none" w:sz="0" w:space="0" w:color="auto"/>
              </w:divBdr>
              <w:divsChild>
                <w:div w:id="1104616172">
                  <w:marLeft w:val="0"/>
                  <w:marRight w:val="0"/>
                  <w:marTop w:val="0"/>
                  <w:marBottom w:val="0"/>
                  <w:divBdr>
                    <w:top w:val="none" w:sz="0" w:space="0" w:color="auto"/>
                    <w:left w:val="none" w:sz="0" w:space="0" w:color="auto"/>
                    <w:bottom w:val="none" w:sz="0" w:space="0" w:color="auto"/>
                    <w:right w:val="none" w:sz="0" w:space="0" w:color="auto"/>
                  </w:divBdr>
                  <w:divsChild>
                    <w:div w:id="1698580256">
                      <w:marLeft w:val="0"/>
                      <w:marRight w:val="0"/>
                      <w:marTop w:val="705"/>
                      <w:marBottom w:val="0"/>
                      <w:divBdr>
                        <w:top w:val="none" w:sz="0" w:space="0" w:color="auto"/>
                        <w:left w:val="none" w:sz="0" w:space="0" w:color="auto"/>
                        <w:bottom w:val="none" w:sz="0" w:space="0" w:color="auto"/>
                        <w:right w:val="none" w:sz="0" w:space="0" w:color="auto"/>
                      </w:divBdr>
                    </w:div>
                  </w:divsChild>
                </w:div>
              </w:divsChild>
            </w:div>
          </w:divsChild>
        </w:div>
      </w:divsChild>
    </w:div>
    <w:div w:id="1376271152">
      <w:bodyDiv w:val="1"/>
      <w:marLeft w:val="0"/>
      <w:marRight w:val="0"/>
      <w:marTop w:val="0"/>
      <w:marBottom w:val="0"/>
      <w:divBdr>
        <w:top w:val="none" w:sz="0" w:space="0" w:color="auto"/>
        <w:left w:val="none" w:sz="0" w:space="0" w:color="auto"/>
        <w:bottom w:val="none" w:sz="0" w:space="0" w:color="auto"/>
        <w:right w:val="none" w:sz="0" w:space="0" w:color="auto"/>
      </w:divBdr>
    </w:div>
    <w:div w:id="1450394801">
      <w:bodyDiv w:val="1"/>
      <w:marLeft w:val="0"/>
      <w:marRight w:val="0"/>
      <w:marTop w:val="0"/>
      <w:marBottom w:val="0"/>
      <w:divBdr>
        <w:top w:val="none" w:sz="0" w:space="0" w:color="auto"/>
        <w:left w:val="none" w:sz="0" w:space="0" w:color="auto"/>
        <w:bottom w:val="none" w:sz="0" w:space="0" w:color="auto"/>
        <w:right w:val="none" w:sz="0" w:space="0" w:color="auto"/>
      </w:divBdr>
    </w:div>
    <w:div w:id="200076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desmeraldas.org/esmeraldas-colombianas-gemas-de-la-naturaleza-y-la-historia/" TargetMode="External"/><Relationship Id="rId13" Type="http://schemas.openxmlformats.org/officeDocument/2006/relationships/hyperlink" Target="https://www.perodri.es/forever/esmeraldas-que-saber/" TargetMode="External"/><Relationship Id="rId3" Type="http://schemas.openxmlformats.org/officeDocument/2006/relationships/styles" Target="styles.xml"/><Relationship Id="rId7" Type="http://schemas.openxmlformats.org/officeDocument/2006/relationships/hyperlink" Target="https://colombia.travel/es/turismo-esmeraldas-colombianas" TargetMode="External"/><Relationship Id="rId12" Type="http://schemas.openxmlformats.org/officeDocument/2006/relationships/hyperlink" Target="https://www.77diamonds.com/es/piedras-preciosas/esmeralda/gu%C3%A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m.gov.co/el-potencial-y-calidad-de-la-esmeralda-colombiana-es-una-mina-de-oportunidades-para-el-sector-en-este-2022" TargetMode="External"/><Relationship Id="rId11" Type="http://schemas.openxmlformats.org/officeDocument/2006/relationships/hyperlink" Target="https://vividgreen.com.co/10-things-you-should-know-about-colombian-emeral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utletminero.org/historia-de-las-esmeraldas/" TargetMode="External"/><Relationship Id="rId4" Type="http://schemas.openxmlformats.org/officeDocument/2006/relationships/settings" Target="settings.xml"/><Relationship Id="rId9" Type="http://schemas.openxmlformats.org/officeDocument/2006/relationships/hyperlink" Target="https://supertravelr.com/es/trip/colombia/everything-you-need-to-know-about-buying-emeralds-in-colombia-F590AADA9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ACC46-220A-4FA0-A3D6-E5C6866C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6</Pages>
  <Words>1893</Words>
  <Characters>10416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Toxvolt</dc:creator>
  <cp:keywords/>
  <dc:description/>
  <cp:lastModifiedBy>Toxvolt</cp:lastModifiedBy>
  <cp:revision>7</cp:revision>
  <dcterms:created xsi:type="dcterms:W3CDTF">2025-03-15T15:04:00Z</dcterms:created>
  <dcterms:modified xsi:type="dcterms:W3CDTF">2025-03-19T01:53:00Z</dcterms:modified>
</cp:coreProperties>
</file>