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Laurent Gingembre</w:t>
      </w:r>
    </w:p>
    <w:p>
      <w:pPr>
        <w:spacing w:line="240" w:lineRule="auto" w:before="0" w:after="0"/>
        <w:jc w:val="right"/>
      </w:pPr>
      <w:r>
        <w:t>SA SGE GINGEMBRE et ASSOCIES</w:t>
      </w:r>
    </w:p>
    <w:p>
      <w:pPr>
        <w:spacing w:line="240" w:lineRule="auto" w:before="0" w:after="0"/>
        <w:jc w:val="right"/>
      </w:pPr>
      <w:r>
        <w:t>6 rue Louis Verdet Parc Industriel Sud - ZI Edison</w:t>
      </w:r>
    </w:p>
    <w:p>
      <w:pPr>
        <w:spacing w:line="240" w:lineRule="auto" w:before="0" w:after="0"/>
        <w:jc w:val="right"/>
      </w:pPr>
      <w:r>
        <w:t>57200 SARREGUEMINES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Gérant,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Gingembre et Associés se distingue par un ancrage historique solide depuis 1987 et une diversification stratégique réussie. Votre présence sur les territoires de Sarreguemines et de Bitche, couplée à la maîtrise du cœur de métier — foncier, urbanisme, topographie — et au développement naturel des diagnostics immobiliers, témoigne d'une expertise complète. Votre position d'interlocuteur privilégié, fondée sur une écoute attentive et une connaissance précise des services publics, illustre une approche de conseil qui place la fiabilité et la sécurité au cœur de chaque projet.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au sein d'une structure où je pourrai m'engager durablement.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Gérant,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