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EC4" w:rsidRPr="00595492" w:rsidRDefault="00EB2EC4" w:rsidP="00EB2E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EB2EC4" w:rsidRPr="00595492" w:rsidRDefault="00EB2EC4" w:rsidP="00EB2E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EB2EC4" w:rsidRPr="00595492" w:rsidRDefault="00EB2EC4" w:rsidP="00EB2E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EB2EC4" w:rsidRDefault="00EB2EC4" w:rsidP="00EB2E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EC4" w:rsidRPr="00595492" w:rsidRDefault="00EB2EC4" w:rsidP="00EB2E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EB2EC4" w:rsidRPr="00595492" w:rsidRDefault="00EB2EC4" w:rsidP="00EB2EC4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Pr="00A5351A">
        <w:rPr>
          <w:rFonts w:ascii="Times New Roman" w:hAnsi="Times New Roman" w:cs="Times New Roman"/>
          <w:sz w:val="26"/>
          <w:szCs w:val="26"/>
        </w:rPr>
        <w:t>бразовательн</w:t>
      </w:r>
      <w:r>
        <w:rPr>
          <w:rFonts w:ascii="Times New Roman" w:hAnsi="Times New Roman" w:cs="Times New Roman"/>
          <w:sz w:val="26"/>
          <w:szCs w:val="26"/>
        </w:rPr>
        <w:t>ая</w:t>
      </w:r>
      <w:r w:rsidRPr="00A5351A">
        <w:rPr>
          <w:rFonts w:ascii="Times New Roman" w:hAnsi="Times New Roman" w:cs="Times New Roman"/>
          <w:sz w:val="26"/>
          <w:szCs w:val="26"/>
        </w:rPr>
        <w:t xml:space="preserve"> программ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A5351A">
        <w:rPr>
          <w:rFonts w:ascii="Times New Roman" w:hAnsi="Times New Roman" w:cs="Times New Roman"/>
          <w:sz w:val="26"/>
          <w:szCs w:val="26"/>
        </w:rPr>
        <w:t xml:space="preserve"> «</w:t>
      </w:r>
      <w:r>
        <w:rPr>
          <w:rFonts w:ascii="Times New Roman" w:hAnsi="Times New Roman" w:cs="Times New Roman"/>
          <w:sz w:val="26"/>
          <w:szCs w:val="26"/>
        </w:rPr>
        <w:t>Прикладная математика и информатика</w:t>
      </w:r>
      <w:r w:rsidRPr="00A5351A">
        <w:rPr>
          <w:rFonts w:ascii="Times New Roman" w:hAnsi="Times New Roman" w:cs="Times New Roman"/>
          <w:sz w:val="26"/>
          <w:szCs w:val="26"/>
        </w:rPr>
        <w:t>»</w:t>
      </w:r>
    </w:p>
    <w:p w:rsidR="00EB2EC4" w:rsidRPr="004C0DF4" w:rsidRDefault="00EB2EC4" w:rsidP="00EB2EC4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EB2EC4" w:rsidRPr="004C0DF4" w:rsidRDefault="00EB2EC4" w:rsidP="00EB2EC4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EB2EC4" w:rsidRDefault="00EB2EC4" w:rsidP="00EB2EC4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B2EC4" w:rsidRDefault="00EB2EC4" w:rsidP="00EB2EC4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B2EC4" w:rsidRPr="002375CC" w:rsidRDefault="00EB2EC4" w:rsidP="00EB2EC4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B2EC4" w:rsidRPr="000E6B57" w:rsidRDefault="00EB2EC4" w:rsidP="00EB2EC4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B2EC4" w:rsidRPr="000E6B57" w:rsidRDefault="00EB2EC4" w:rsidP="00EB2EC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Отчет об исследовательском проекте</w:t>
      </w:r>
    </w:p>
    <w:p w:rsidR="00EB2EC4" w:rsidRDefault="00EB2EC4" w:rsidP="00EB2EC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B2EC4" w:rsidRPr="000E6B57" w:rsidRDefault="00EB2EC4" w:rsidP="00EB2EC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 xml:space="preserve">на тему </w:t>
      </w:r>
      <w:r w:rsidR="008966F0">
        <w:rPr>
          <w:rFonts w:ascii="Times New Roman" w:hAnsi="Times New Roman" w:cs="Times New Roman"/>
          <w:sz w:val="26"/>
          <w:szCs w:val="26"/>
        </w:rPr>
        <w:t>«Следы солнечной активности в температурных рядах»</w:t>
      </w:r>
    </w:p>
    <w:p w:rsidR="00EB2EC4" w:rsidRPr="000E6B57" w:rsidRDefault="00EB2EC4" w:rsidP="00EB2EC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B2EC4" w:rsidRPr="000E6B57" w:rsidRDefault="00EB2EC4" w:rsidP="00EB2EC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(промежуточный, этап 1)</w:t>
      </w:r>
    </w:p>
    <w:p w:rsidR="00EB2EC4" w:rsidRDefault="00EB2EC4" w:rsidP="00EB2EC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B2EC4" w:rsidRDefault="00EB2EC4" w:rsidP="00EB2EC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B2EC4" w:rsidRDefault="00EB2EC4" w:rsidP="00EB2EC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B2EC4" w:rsidRDefault="00EB2EC4" w:rsidP="00EB2EC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B2EC4" w:rsidRPr="000E6B57" w:rsidRDefault="00EB2EC4" w:rsidP="00EB2EC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B2EC4" w:rsidRPr="000E6B57" w:rsidRDefault="00EB2EC4" w:rsidP="00EB2EC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B2EC4" w:rsidRPr="000E6B57" w:rsidRDefault="00EB2EC4" w:rsidP="00EB2EC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B2EC4" w:rsidRPr="000E6B57" w:rsidRDefault="00EB2EC4" w:rsidP="00EB2EC4">
      <w:pPr>
        <w:spacing w:after="0" w:line="240" w:lineRule="auto"/>
        <w:ind w:left="3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1" locked="0" layoutInCell="1" allowOverlap="1" wp14:anchorId="2C900FA9" wp14:editId="2DB5A46E">
            <wp:simplePos x="0" y="0"/>
            <wp:positionH relativeFrom="page">
              <wp:posOffset>3603625</wp:posOffset>
            </wp:positionH>
            <wp:positionV relativeFrom="paragraph">
              <wp:posOffset>147955</wp:posOffset>
            </wp:positionV>
            <wp:extent cx="676275" cy="524763"/>
            <wp:effectExtent l="0" t="0" r="0" b="889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пп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24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460">
        <w:rPr>
          <w:rFonts w:ascii="Times New Roman" w:hAnsi="Times New Roman" w:cs="Times New Roman"/>
          <w:b/>
          <w:sz w:val="26"/>
          <w:szCs w:val="26"/>
        </w:rPr>
        <w:t>Выполнил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B2EC4" w:rsidRPr="00E33279" w:rsidRDefault="00EB2EC4" w:rsidP="00EB2EC4">
      <w:pPr>
        <w:spacing w:after="0" w:line="240" w:lineRule="auto"/>
        <w:ind w:left="35"/>
        <w:rPr>
          <w:rFonts w:ascii="Times New Roman" w:hAnsi="Times New Roman" w:cs="Times New Roman"/>
          <w:sz w:val="26"/>
          <w:szCs w:val="26"/>
          <w:u w:val="single"/>
        </w:rPr>
      </w:pPr>
      <w:r w:rsidRPr="000E6B57">
        <w:rPr>
          <w:rFonts w:ascii="Times New Roman" w:hAnsi="Times New Roman" w:cs="Times New Roman"/>
          <w:sz w:val="26"/>
          <w:szCs w:val="26"/>
        </w:rPr>
        <w:t>студент группы</w:t>
      </w:r>
      <w:r>
        <w:rPr>
          <w:rFonts w:ascii="Times New Roman" w:hAnsi="Times New Roman" w:cs="Times New Roman"/>
          <w:sz w:val="26"/>
          <w:szCs w:val="26"/>
        </w:rPr>
        <w:t xml:space="preserve"> БПМИ188</w:t>
      </w:r>
      <w:r w:rsidRPr="000E6B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___________________   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Ю.М. Кошелева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3E7C0B">
        <w:rPr>
          <w:rFonts w:ascii="Times New Roman" w:hAnsi="Times New Roman" w:cs="Times New Roman"/>
          <w:sz w:val="26"/>
          <w:szCs w:val="26"/>
          <w:u w:val="single"/>
        </w:rPr>
        <w:t xml:space="preserve"> 7</w:t>
      </w:r>
      <w:r>
        <w:rPr>
          <w:rFonts w:ascii="Times New Roman" w:hAnsi="Times New Roman" w:cs="Times New Roman"/>
          <w:sz w:val="26"/>
          <w:szCs w:val="26"/>
          <w:u w:val="single"/>
        </w:rPr>
        <w:t>.02.2020</w:t>
      </w:r>
    </w:p>
    <w:p w:rsidR="00EB2EC4" w:rsidRPr="000E6B57" w:rsidRDefault="00EB2EC4" w:rsidP="00EB2EC4">
      <w:pPr>
        <w:spacing w:after="0" w:line="240" w:lineRule="auto"/>
        <w:ind w:left="3574" w:firstLine="674"/>
        <w:rPr>
          <w:rFonts w:ascii="Times New Roman" w:hAnsi="Times New Roman" w:cs="Times New Roman"/>
          <w:sz w:val="18"/>
          <w:szCs w:val="26"/>
        </w:rPr>
      </w:pPr>
      <w:r w:rsidRPr="000E6B57">
        <w:rPr>
          <w:rFonts w:ascii="Times New Roman" w:hAnsi="Times New Roman" w:cs="Times New Roman"/>
          <w:sz w:val="18"/>
          <w:szCs w:val="26"/>
        </w:rPr>
        <w:t>Подпись</w:t>
      </w:r>
      <w:r>
        <w:rPr>
          <w:rFonts w:ascii="Times New Roman" w:hAnsi="Times New Roman" w:cs="Times New Roman"/>
          <w:sz w:val="18"/>
          <w:szCs w:val="26"/>
        </w:rPr>
        <w:tab/>
      </w:r>
      <w:r>
        <w:rPr>
          <w:rFonts w:ascii="Times New Roman" w:hAnsi="Times New Roman" w:cs="Times New Roman"/>
          <w:sz w:val="18"/>
          <w:szCs w:val="26"/>
        </w:rPr>
        <w:tab/>
        <w:t xml:space="preserve">            </w:t>
      </w:r>
      <w:r w:rsidRPr="000E6B57">
        <w:rPr>
          <w:rFonts w:ascii="Times New Roman" w:hAnsi="Times New Roman" w:cs="Times New Roman"/>
          <w:sz w:val="18"/>
          <w:szCs w:val="26"/>
        </w:rPr>
        <w:t>И.О. Фамили</w:t>
      </w:r>
      <w:r>
        <w:rPr>
          <w:rFonts w:ascii="Times New Roman" w:hAnsi="Times New Roman" w:cs="Times New Roman"/>
          <w:sz w:val="18"/>
          <w:szCs w:val="26"/>
        </w:rPr>
        <w:t>я                             Дата</w:t>
      </w:r>
    </w:p>
    <w:p w:rsidR="00EB2EC4" w:rsidRDefault="00EB2EC4" w:rsidP="00EB2EC4">
      <w:pPr>
        <w:spacing w:after="0" w:line="240" w:lineRule="auto"/>
        <w:ind w:left="35"/>
        <w:rPr>
          <w:rFonts w:ascii="Times New Roman" w:hAnsi="Times New Roman" w:cs="Times New Roman"/>
          <w:sz w:val="26"/>
          <w:szCs w:val="26"/>
        </w:rPr>
      </w:pPr>
    </w:p>
    <w:p w:rsidR="00EB2EC4" w:rsidRDefault="00EB2EC4" w:rsidP="00EB2EC4">
      <w:pPr>
        <w:spacing w:after="0" w:line="240" w:lineRule="auto"/>
        <w:ind w:left="35"/>
        <w:rPr>
          <w:rFonts w:ascii="Times New Roman" w:hAnsi="Times New Roman" w:cs="Times New Roman"/>
          <w:sz w:val="26"/>
          <w:szCs w:val="26"/>
        </w:rPr>
      </w:pPr>
    </w:p>
    <w:p w:rsidR="00EB2EC4" w:rsidRDefault="00EB2EC4" w:rsidP="00EB2EC4">
      <w:pPr>
        <w:spacing w:after="0" w:line="240" w:lineRule="auto"/>
        <w:ind w:left="35"/>
        <w:rPr>
          <w:rFonts w:ascii="Times New Roman" w:hAnsi="Times New Roman" w:cs="Times New Roman"/>
          <w:sz w:val="26"/>
          <w:szCs w:val="26"/>
        </w:rPr>
      </w:pPr>
      <w:r w:rsidRPr="000A0460">
        <w:rPr>
          <w:rFonts w:ascii="Times New Roman" w:hAnsi="Times New Roman" w:cs="Times New Roman"/>
          <w:b/>
          <w:sz w:val="26"/>
          <w:szCs w:val="26"/>
        </w:rPr>
        <w:t>Принял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B2EC4" w:rsidRPr="000E6B57" w:rsidRDefault="00EB2EC4" w:rsidP="00EB2EC4">
      <w:pPr>
        <w:spacing w:after="0" w:line="240" w:lineRule="auto"/>
        <w:ind w:left="3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руководитель проекта     </w:t>
      </w:r>
      <w:r w:rsidRPr="000A0460">
        <w:rPr>
          <w:rFonts w:ascii="Times New Roman" w:hAnsi="Times New Roman" w:cs="Times New Roman"/>
          <w:sz w:val="26"/>
          <w:szCs w:val="26"/>
        </w:rPr>
        <w:t>__________________________</w:t>
      </w:r>
      <w:r w:rsidRPr="000E6B57">
        <w:rPr>
          <w:rFonts w:ascii="Times New Roman" w:hAnsi="Times New Roman" w:cs="Times New Roman"/>
          <w:sz w:val="26"/>
          <w:szCs w:val="26"/>
        </w:rPr>
        <w:t>_______________________</w:t>
      </w:r>
    </w:p>
    <w:p w:rsidR="00EB2EC4" w:rsidRPr="000E6B57" w:rsidRDefault="00EB2EC4" w:rsidP="00EB2EC4">
      <w:pPr>
        <w:spacing w:after="0" w:line="240" w:lineRule="auto"/>
        <w:ind w:left="1451" w:firstLine="673"/>
        <w:jc w:val="center"/>
        <w:rPr>
          <w:rFonts w:ascii="Times New Roman" w:hAnsi="Times New Roman" w:cs="Times New Roman"/>
          <w:sz w:val="18"/>
          <w:szCs w:val="26"/>
        </w:rPr>
      </w:pPr>
      <w:r>
        <w:rPr>
          <w:rFonts w:ascii="Times New Roman" w:hAnsi="Times New Roman" w:cs="Times New Roman"/>
          <w:sz w:val="18"/>
          <w:szCs w:val="26"/>
        </w:rPr>
        <w:t>Имя, Отчество,</w:t>
      </w:r>
      <w:r w:rsidRPr="00323716">
        <w:rPr>
          <w:rFonts w:ascii="Times New Roman" w:hAnsi="Times New Roman" w:cs="Times New Roman"/>
          <w:sz w:val="18"/>
          <w:szCs w:val="26"/>
        </w:rPr>
        <w:t xml:space="preserve"> </w:t>
      </w:r>
      <w:r>
        <w:rPr>
          <w:rFonts w:ascii="Times New Roman" w:hAnsi="Times New Roman" w:cs="Times New Roman"/>
          <w:sz w:val="18"/>
          <w:szCs w:val="26"/>
        </w:rPr>
        <w:t xml:space="preserve">Фамилия </w:t>
      </w:r>
    </w:p>
    <w:p w:rsidR="00EB2EC4" w:rsidRDefault="00EB2EC4" w:rsidP="00EB2EC4">
      <w:pPr>
        <w:spacing w:after="0" w:line="240" w:lineRule="auto"/>
        <w:ind w:left="3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EB2EC4" w:rsidRPr="000A0460" w:rsidRDefault="00EB2EC4" w:rsidP="00EB2EC4">
      <w:pPr>
        <w:spacing w:after="0" w:line="240" w:lineRule="auto"/>
        <w:ind w:left="2124"/>
        <w:rPr>
          <w:rFonts w:ascii="Times New Roman" w:hAnsi="Times New Roman" w:cs="Times New Roman"/>
          <w:sz w:val="26"/>
          <w:szCs w:val="26"/>
        </w:rPr>
      </w:pPr>
      <w:r w:rsidRPr="000A0460">
        <w:rPr>
          <w:rFonts w:ascii="Times New Roman" w:hAnsi="Times New Roman" w:cs="Times New Roman"/>
          <w:sz w:val="26"/>
          <w:szCs w:val="26"/>
        </w:rPr>
        <w:t>________________</w:t>
      </w:r>
      <w:r w:rsidRPr="000A0460">
        <w:rPr>
          <w:rFonts w:ascii="Times New Roman" w:hAnsi="Times New Roman" w:cs="Times New Roman"/>
          <w:sz w:val="18"/>
          <w:szCs w:val="26"/>
        </w:rPr>
        <w:t xml:space="preserve"> </w:t>
      </w:r>
      <w:r>
        <w:rPr>
          <w:rFonts w:ascii="Times New Roman" w:hAnsi="Times New Roman" w:cs="Times New Roman"/>
          <w:sz w:val="18"/>
          <w:szCs w:val="26"/>
        </w:rPr>
        <w:t>Должность</w:t>
      </w:r>
    </w:p>
    <w:p w:rsidR="00EB2EC4" w:rsidRPr="000E6B57" w:rsidRDefault="00EB2EC4" w:rsidP="00EB2EC4">
      <w:pPr>
        <w:spacing w:after="0" w:line="240" w:lineRule="auto"/>
        <w:ind w:left="35"/>
        <w:jc w:val="right"/>
        <w:rPr>
          <w:rFonts w:ascii="Times New Roman" w:hAnsi="Times New Roman" w:cs="Times New Roman"/>
          <w:sz w:val="26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>_</w:t>
      </w:r>
      <w:r w:rsidRPr="000A0460">
        <w:rPr>
          <w:rFonts w:ascii="Times New Roman" w:hAnsi="Times New Roman" w:cs="Times New Roman"/>
          <w:sz w:val="26"/>
          <w:szCs w:val="26"/>
        </w:rPr>
        <w:t>_______________________________________________</w:t>
      </w:r>
      <w:r w:rsidRPr="000E6B57">
        <w:rPr>
          <w:rFonts w:ascii="Times New Roman" w:hAnsi="Times New Roman" w:cs="Times New Roman"/>
          <w:sz w:val="26"/>
          <w:szCs w:val="26"/>
        </w:rPr>
        <w:t>_______________________</w:t>
      </w:r>
    </w:p>
    <w:p w:rsidR="00EB2EC4" w:rsidRPr="00560286" w:rsidRDefault="00EB2EC4" w:rsidP="00EB2EC4">
      <w:pPr>
        <w:spacing w:after="0" w:line="240" w:lineRule="auto"/>
        <w:ind w:left="35"/>
        <w:jc w:val="center"/>
        <w:rPr>
          <w:rFonts w:ascii="Times New Roman" w:hAnsi="Times New Roman" w:cs="Times New Roman"/>
          <w:sz w:val="18"/>
          <w:szCs w:val="26"/>
        </w:rPr>
      </w:pPr>
      <w:r>
        <w:rPr>
          <w:rFonts w:ascii="Times New Roman" w:hAnsi="Times New Roman" w:cs="Times New Roman"/>
          <w:sz w:val="18"/>
          <w:szCs w:val="26"/>
        </w:rPr>
        <w:t>Место работы</w:t>
      </w:r>
    </w:p>
    <w:p w:rsidR="00EB2EC4" w:rsidRPr="000E6B57" w:rsidRDefault="00EB2EC4" w:rsidP="00EB2EC4">
      <w:pPr>
        <w:spacing w:after="0" w:line="240" w:lineRule="auto"/>
        <w:ind w:left="35"/>
        <w:jc w:val="center"/>
        <w:rPr>
          <w:rFonts w:ascii="Times New Roman" w:hAnsi="Times New Roman" w:cs="Times New Roman"/>
          <w:sz w:val="18"/>
          <w:szCs w:val="26"/>
        </w:rPr>
      </w:pPr>
    </w:p>
    <w:p w:rsidR="00EB2EC4" w:rsidRPr="000A0460" w:rsidRDefault="00EB2EC4" w:rsidP="00EB2EC4">
      <w:pPr>
        <w:spacing w:after="0" w:line="240" w:lineRule="auto"/>
        <w:ind w:left="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 </w:t>
      </w:r>
      <w:r w:rsidRPr="000A0460">
        <w:rPr>
          <w:rFonts w:ascii="Times New Roman" w:hAnsi="Times New Roman" w:cs="Times New Roman"/>
          <w:sz w:val="26"/>
          <w:szCs w:val="26"/>
        </w:rPr>
        <w:t>_________</w:t>
      </w:r>
      <w:r>
        <w:rPr>
          <w:rFonts w:ascii="Times New Roman" w:hAnsi="Times New Roman" w:cs="Times New Roman"/>
          <w:sz w:val="26"/>
          <w:szCs w:val="26"/>
        </w:rPr>
        <w:t xml:space="preserve">2020      </w:t>
      </w:r>
      <w:r w:rsidRPr="000A0460">
        <w:rPr>
          <w:rFonts w:ascii="Times New Roman" w:hAnsi="Times New Roman" w:cs="Times New Roman"/>
          <w:sz w:val="26"/>
          <w:szCs w:val="26"/>
        </w:rPr>
        <w:t xml:space="preserve">    </w:t>
      </w:r>
      <w:r w:rsidRPr="000E6B57">
        <w:rPr>
          <w:rFonts w:ascii="Times New Roman" w:hAnsi="Times New Roman" w:cs="Times New Roman"/>
          <w:sz w:val="26"/>
          <w:szCs w:val="26"/>
        </w:rPr>
        <w:t>_____________________</w:t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0E6B57">
        <w:rPr>
          <w:rFonts w:ascii="Times New Roman" w:hAnsi="Times New Roman" w:cs="Times New Roman"/>
          <w:sz w:val="26"/>
          <w:szCs w:val="26"/>
        </w:rPr>
        <w:t>_______________________</w:t>
      </w:r>
    </w:p>
    <w:p w:rsidR="00EB2EC4" w:rsidRPr="000E6B57" w:rsidRDefault="00EB2EC4" w:rsidP="00EB2EC4">
      <w:pPr>
        <w:spacing w:after="0" w:line="240" w:lineRule="auto"/>
        <w:ind w:left="35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18"/>
          <w:szCs w:val="26"/>
        </w:rPr>
        <w:t>Оценка (по 10-тибалльной шкале)</w:t>
      </w:r>
      <w:r w:rsidRPr="000A0460">
        <w:rPr>
          <w:rFonts w:ascii="Times New Roman" w:hAnsi="Times New Roman" w:cs="Times New Roman"/>
          <w:sz w:val="18"/>
          <w:szCs w:val="26"/>
        </w:rPr>
        <w:t xml:space="preserve"> </w:t>
      </w:r>
      <w:r>
        <w:rPr>
          <w:rFonts w:ascii="Times New Roman" w:hAnsi="Times New Roman" w:cs="Times New Roman"/>
          <w:sz w:val="18"/>
          <w:szCs w:val="26"/>
        </w:rPr>
        <w:tab/>
      </w:r>
      <w:r>
        <w:rPr>
          <w:rFonts w:ascii="Times New Roman" w:hAnsi="Times New Roman" w:cs="Times New Roman"/>
          <w:sz w:val="18"/>
          <w:szCs w:val="26"/>
        </w:rPr>
        <w:tab/>
      </w:r>
      <w:r>
        <w:rPr>
          <w:rFonts w:ascii="Times New Roman" w:hAnsi="Times New Roman" w:cs="Times New Roman"/>
          <w:sz w:val="18"/>
          <w:szCs w:val="26"/>
        </w:rPr>
        <w:tab/>
      </w:r>
      <w:r>
        <w:rPr>
          <w:rFonts w:ascii="Times New Roman" w:hAnsi="Times New Roman" w:cs="Times New Roman"/>
          <w:sz w:val="18"/>
          <w:szCs w:val="26"/>
        </w:rPr>
        <w:tab/>
        <w:t>Подпись</w:t>
      </w:r>
      <w:r>
        <w:rPr>
          <w:rFonts w:ascii="Times New Roman" w:hAnsi="Times New Roman" w:cs="Times New Roman"/>
          <w:sz w:val="18"/>
          <w:szCs w:val="26"/>
        </w:rPr>
        <w:tab/>
      </w:r>
      <w:r>
        <w:rPr>
          <w:rFonts w:ascii="Times New Roman" w:hAnsi="Times New Roman" w:cs="Times New Roman"/>
          <w:sz w:val="18"/>
          <w:szCs w:val="26"/>
        </w:rPr>
        <w:tab/>
      </w:r>
    </w:p>
    <w:p w:rsidR="00EB2EC4" w:rsidRPr="00560286" w:rsidRDefault="00EB2EC4" w:rsidP="00EB2EC4">
      <w:pPr>
        <w:spacing w:after="0" w:line="240" w:lineRule="auto"/>
        <w:ind w:left="35"/>
        <w:jc w:val="center"/>
        <w:rPr>
          <w:rFonts w:ascii="Times New Roman" w:hAnsi="Times New Roman" w:cs="Times New Roman"/>
          <w:sz w:val="18"/>
          <w:szCs w:val="26"/>
        </w:rPr>
      </w:pPr>
      <w:r w:rsidRPr="00323716">
        <w:rPr>
          <w:rFonts w:ascii="Times New Roman" w:hAnsi="Times New Roman" w:cs="Times New Roman"/>
          <w:sz w:val="18"/>
          <w:szCs w:val="26"/>
        </w:rPr>
        <w:t xml:space="preserve">                </w:t>
      </w:r>
      <w:r>
        <w:rPr>
          <w:rFonts w:ascii="Times New Roman" w:hAnsi="Times New Roman" w:cs="Times New Roman"/>
          <w:sz w:val="18"/>
          <w:szCs w:val="26"/>
        </w:rPr>
        <w:t xml:space="preserve">          </w:t>
      </w:r>
      <w:r w:rsidRPr="00323716">
        <w:rPr>
          <w:rFonts w:ascii="Times New Roman" w:hAnsi="Times New Roman" w:cs="Times New Roman"/>
          <w:sz w:val="18"/>
          <w:szCs w:val="26"/>
        </w:rPr>
        <w:t xml:space="preserve">        </w:t>
      </w:r>
    </w:p>
    <w:p w:rsidR="00EB2EC4" w:rsidRDefault="00EB2EC4" w:rsidP="00EB2EC4">
      <w:pPr>
        <w:spacing w:after="0" w:line="240" w:lineRule="auto"/>
        <w:rPr>
          <w:rFonts w:ascii="Times New Roman" w:hAnsi="Times New Roman" w:cs="Times New Roman"/>
        </w:rPr>
      </w:pPr>
    </w:p>
    <w:p w:rsidR="00EB2EC4" w:rsidRDefault="00EB2EC4" w:rsidP="00EB2EC4">
      <w:pPr>
        <w:spacing w:after="0" w:line="240" w:lineRule="auto"/>
        <w:rPr>
          <w:rFonts w:ascii="Times New Roman" w:hAnsi="Times New Roman" w:cs="Times New Roman"/>
        </w:rPr>
      </w:pPr>
    </w:p>
    <w:p w:rsidR="00EB2EC4" w:rsidRDefault="00EB2EC4" w:rsidP="00EB2EC4">
      <w:pPr>
        <w:spacing w:after="0" w:line="240" w:lineRule="auto"/>
        <w:rPr>
          <w:rFonts w:ascii="Times New Roman" w:hAnsi="Times New Roman" w:cs="Times New Roman"/>
        </w:rPr>
      </w:pPr>
    </w:p>
    <w:p w:rsidR="00EB2EC4" w:rsidRDefault="00EB2EC4" w:rsidP="00EB2EC4">
      <w:pPr>
        <w:spacing w:after="0" w:line="240" w:lineRule="auto"/>
        <w:rPr>
          <w:rFonts w:ascii="Times New Roman" w:hAnsi="Times New Roman" w:cs="Times New Roman"/>
        </w:rPr>
      </w:pPr>
    </w:p>
    <w:p w:rsidR="00EB2EC4" w:rsidRPr="000E6B57" w:rsidRDefault="00EB2EC4" w:rsidP="00EB2EC4">
      <w:pPr>
        <w:spacing w:after="0" w:line="240" w:lineRule="auto"/>
        <w:rPr>
          <w:rFonts w:ascii="Times New Roman" w:hAnsi="Times New Roman" w:cs="Times New Roman"/>
        </w:rPr>
      </w:pPr>
    </w:p>
    <w:p w:rsidR="00EB2EC4" w:rsidRPr="00BC03E7" w:rsidRDefault="00EB2EC4" w:rsidP="00EB2EC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2020</w:t>
      </w:r>
    </w:p>
    <w:p w:rsidR="00EB2EC4" w:rsidRDefault="00EB2EC4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2480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2EC4" w:rsidRDefault="00EB2EC4">
          <w:pPr>
            <w:pStyle w:val="a5"/>
          </w:pPr>
          <w:r>
            <w:t>Содержание</w:t>
          </w:r>
        </w:p>
        <w:p w:rsidR="00D43E1E" w:rsidRDefault="00EB2E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2010913" w:history="1">
            <w:r w:rsidR="00D43E1E" w:rsidRPr="002C71A1">
              <w:rPr>
                <w:rStyle w:val="a3"/>
                <w:noProof/>
              </w:rPr>
              <w:t>Введение</w:t>
            </w:r>
            <w:r w:rsidR="00D43E1E">
              <w:rPr>
                <w:noProof/>
                <w:webHidden/>
              </w:rPr>
              <w:tab/>
            </w:r>
            <w:r w:rsidR="00D43E1E">
              <w:rPr>
                <w:noProof/>
                <w:webHidden/>
              </w:rPr>
              <w:fldChar w:fldCharType="begin"/>
            </w:r>
            <w:r w:rsidR="00D43E1E">
              <w:rPr>
                <w:noProof/>
                <w:webHidden/>
              </w:rPr>
              <w:instrText xml:space="preserve"> PAGEREF _Toc32010913 \h </w:instrText>
            </w:r>
            <w:r w:rsidR="00D43E1E">
              <w:rPr>
                <w:noProof/>
                <w:webHidden/>
              </w:rPr>
            </w:r>
            <w:r w:rsidR="00D43E1E">
              <w:rPr>
                <w:noProof/>
                <w:webHidden/>
              </w:rPr>
              <w:fldChar w:fldCharType="separate"/>
            </w:r>
            <w:r w:rsidR="00D43E1E">
              <w:rPr>
                <w:noProof/>
                <w:webHidden/>
              </w:rPr>
              <w:t>3</w:t>
            </w:r>
            <w:r w:rsidR="00D43E1E">
              <w:rPr>
                <w:noProof/>
                <w:webHidden/>
              </w:rPr>
              <w:fldChar w:fldCharType="end"/>
            </w:r>
          </w:hyperlink>
        </w:p>
        <w:p w:rsidR="00D43E1E" w:rsidRDefault="00D43E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010914" w:history="1">
            <w:r w:rsidRPr="002C71A1">
              <w:rPr>
                <w:rStyle w:val="a3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E1E" w:rsidRDefault="00D43E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010915" w:history="1">
            <w:r w:rsidRPr="002C71A1">
              <w:rPr>
                <w:rStyle w:val="a3"/>
                <w:noProof/>
              </w:rPr>
              <w:t>Проделанная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E1E" w:rsidRDefault="00D43E1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010916" w:history="1">
            <w:r w:rsidRPr="002C71A1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E1E" w:rsidRDefault="00D43E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010917" w:history="1">
            <w:r w:rsidRPr="002C71A1">
              <w:rPr>
                <w:rStyle w:val="a3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EC4" w:rsidRDefault="00EB2EC4">
          <w:r>
            <w:rPr>
              <w:b/>
              <w:bCs/>
            </w:rPr>
            <w:fldChar w:fldCharType="end"/>
          </w:r>
        </w:p>
      </w:sdtContent>
    </w:sdt>
    <w:p w:rsidR="00EB2EC4" w:rsidRDefault="00EB2EC4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8"/>
          <w:szCs w:val="28"/>
        </w:rPr>
        <w:br w:type="page"/>
      </w:r>
    </w:p>
    <w:p w:rsidR="00D80074" w:rsidRPr="00EB2EC4" w:rsidRDefault="00DC56B0" w:rsidP="00EB2EC4">
      <w:pPr>
        <w:pStyle w:val="1"/>
        <w:rPr>
          <w:color w:val="auto"/>
          <w:sz w:val="28"/>
          <w:szCs w:val="28"/>
        </w:rPr>
      </w:pPr>
      <w:bookmarkStart w:id="0" w:name="_Toc32010913"/>
      <w:r w:rsidRPr="00EB2EC4">
        <w:rPr>
          <w:color w:val="auto"/>
          <w:sz w:val="28"/>
          <w:szCs w:val="28"/>
        </w:rPr>
        <w:lastRenderedPageBreak/>
        <w:t>Введение</w:t>
      </w:r>
      <w:bookmarkEnd w:id="0"/>
    </w:p>
    <w:p w:rsidR="00DC56B0" w:rsidRDefault="00DC56B0">
      <w:r w:rsidRPr="00DC56B0">
        <w:t xml:space="preserve">В настоящее время существует множество способов и методов для анализа и прогнозирования временных рядов, с которыми люди сталкиваются постоянно. Например, современная проблема влияния солнечной активности на температуру на Земле является одной из важнейших. Мир озадачен климатическими изменениями, факторами, которые на это влияют, и прогнозированием дальнейших перемен. Для </w:t>
      </w:r>
      <w:r w:rsidR="0001571D">
        <w:t>выявления</w:t>
      </w:r>
      <w:r w:rsidRPr="00DC56B0">
        <w:t xml:space="preserve"> зависимости </w:t>
      </w:r>
      <w:r>
        <w:t>между температурными изменениями</w:t>
      </w:r>
      <w:r w:rsidRPr="00DC56B0">
        <w:t xml:space="preserve"> и солнечной активностью используют так называемый </w:t>
      </w:r>
      <w:r>
        <w:t>анализ сингулярного спектра</w:t>
      </w:r>
      <w:r w:rsidRPr="00DC56B0">
        <w:t xml:space="preserve"> (</w:t>
      </w:r>
      <w:proofErr w:type="spellStart"/>
      <w:r w:rsidRPr="00DC56B0">
        <w:t>Singular</w:t>
      </w:r>
      <w:proofErr w:type="spellEnd"/>
      <w:r w:rsidRPr="00DC56B0">
        <w:t xml:space="preserve"> </w:t>
      </w:r>
      <w:proofErr w:type="spellStart"/>
      <w:r w:rsidRPr="00DC56B0">
        <w:t>spectrum</w:t>
      </w:r>
      <w:proofErr w:type="spellEnd"/>
      <w:r w:rsidRPr="00DC56B0">
        <w:t xml:space="preserve"> </w:t>
      </w:r>
      <w:proofErr w:type="spellStart"/>
      <w:r w:rsidRPr="00DC56B0">
        <w:t>analysis</w:t>
      </w:r>
      <w:proofErr w:type="spellEnd"/>
      <w:r w:rsidRPr="00DC56B0">
        <w:t>).</w:t>
      </w:r>
      <w:r>
        <w:t xml:space="preserve"> </w:t>
      </w:r>
    </w:p>
    <w:p w:rsidR="00DC56B0" w:rsidRDefault="00DC56B0">
      <w:r>
        <w:t xml:space="preserve">Этот анализ базируется на </w:t>
      </w:r>
      <w:r w:rsidRPr="00DC56B0">
        <w:t>преобразовании одномерного временного ряда в многомерный ряд с последующим применением к полученному многомерному временному ряду </w:t>
      </w:r>
      <w:hyperlink r:id="rId7" w:tooltip="Метод главных компонент" w:history="1">
        <w:r w:rsidRPr="00DC56B0">
          <w:t>метода главных компонент</w:t>
        </w:r>
      </w:hyperlink>
      <w:r w:rsidRPr="00DC56B0">
        <w:t>.</w:t>
      </w:r>
      <w:r>
        <w:t xml:space="preserve"> Способ преобразования одно</w:t>
      </w:r>
      <w:r w:rsidR="00FC7B2F">
        <w:t xml:space="preserve">мерного ряда представляет собой </w:t>
      </w:r>
      <w:r w:rsidR="00FC7B2F"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="00FC7B2F">
        <w:t>свёртку». Для этой свёртки необходимо определить длину «окна». Чаще всего её выбор обусловлен признаками периодичности в исходных данных.</w:t>
      </w:r>
    </w:p>
    <w:p w:rsidR="00FC7B2F" w:rsidRDefault="00FC7B2F">
      <w:r>
        <w:t>Анализ сингулярного спектра хорош тем, что подходит для решения множества задач, таких как нахождения общего тренда в ряде данных, подавление шума, выявление периодичностей, сглаживание. В связи с этим он широко применяется в климатологии, океанологии, геофизике, обработке изображений и т.д.</w:t>
      </w:r>
    </w:p>
    <w:p w:rsidR="00FC7B2F" w:rsidRDefault="00E17929" w:rsidP="00FD00D8">
      <w:r>
        <w:t>Выбрав тему, я поставила перед собой цель исследовать температурные ряды, характеризующие температуру на Земле, и временные ряды, характеризующие солнечную активность, на зависимость посредством анализа сингулярного</w:t>
      </w:r>
      <w:r w:rsidR="00FD00D8">
        <w:t xml:space="preserve"> спектра. Чтобы приблизит</w:t>
      </w:r>
      <w:r w:rsidR="005479DE">
        <w:t>ь</w:t>
      </w:r>
      <w:r w:rsidR="00FD00D8">
        <w:t>ся к этой цели мне нужно выполнить следующие задачи:</w:t>
      </w:r>
    </w:p>
    <w:p w:rsidR="00FC7B2F" w:rsidRDefault="00FC7B2F" w:rsidP="00FC7B2F">
      <w:r>
        <w:t>1. Ознакомиться с методом SSA-разложения</w:t>
      </w:r>
    </w:p>
    <w:p w:rsidR="00FC7B2F" w:rsidRDefault="00FC7B2F" w:rsidP="00FC7B2F">
      <w:r>
        <w:t>2. Рассмотреть искусственно полученную функцию как сумму других</w:t>
      </w:r>
    </w:p>
    <w:p w:rsidR="00FC7B2F" w:rsidRDefault="00FC7B2F" w:rsidP="00FC7B2F">
      <w:r>
        <w:t>3. Рассмотреть SSA-разложение этой функции</w:t>
      </w:r>
    </w:p>
    <w:p w:rsidR="00265433" w:rsidRDefault="00FC7B2F" w:rsidP="00FC7B2F">
      <w:r>
        <w:t xml:space="preserve">4. Выявить зависимости </w:t>
      </w:r>
      <w:r w:rsidR="00F80F8E">
        <w:t>между видом</w:t>
      </w:r>
      <w:r>
        <w:t xml:space="preserve"> функции и ее </w:t>
      </w:r>
      <w:r w:rsidR="00F80F8E">
        <w:rPr>
          <w:lang w:val="en-US"/>
        </w:rPr>
        <w:t>SSA</w:t>
      </w:r>
      <w:r w:rsidR="00F80F8E">
        <w:t xml:space="preserve"> разложением</w:t>
      </w:r>
    </w:p>
    <w:p w:rsidR="00D92AB3" w:rsidRPr="00B45FCE" w:rsidRDefault="00D92AB3" w:rsidP="00FC7B2F">
      <w:r>
        <w:t xml:space="preserve">В первой части работы предметом моего исследования выступит анализ сингулярного спектра, а объектом соответственно его реализация на языке </w:t>
      </w:r>
      <w:r>
        <w:rPr>
          <w:lang w:val="en-US"/>
        </w:rPr>
        <w:t>Python</w:t>
      </w:r>
      <w:r w:rsidRPr="00B45FCE">
        <w:t>.</w:t>
      </w:r>
    </w:p>
    <w:p w:rsidR="00265433" w:rsidRDefault="00265433">
      <w:r>
        <w:br w:type="page"/>
      </w:r>
    </w:p>
    <w:p w:rsidR="00710579" w:rsidRPr="00EB2EC4" w:rsidRDefault="00265433" w:rsidP="00EB2EC4">
      <w:pPr>
        <w:pStyle w:val="1"/>
        <w:rPr>
          <w:color w:val="auto"/>
          <w:sz w:val="28"/>
          <w:szCs w:val="28"/>
        </w:rPr>
      </w:pPr>
      <w:bookmarkStart w:id="1" w:name="_Toc32010914"/>
      <w:r w:rsidRPr="00EB2EC4">
        <w:rPr>
          <w:color w:val="auto"/>
          <w:sz w:val="28"/>
          <w:szCs w:val="28"/>
        </w:rPr>
        <w:lastRenderedPageBreak/>
        <w:t>Описание метода</w:t>
      </w:r>
      <w:bookmarkEnd w:id="1"/>
    </w:p>
    <w:p w:rsidR="00710579" w:rsidRDefault="00710579" w:rsidP="00FC7B2F">
      <w:r>
        <w:t xml:space="preserve">Метод обработки данных можно разделить на три последовательных этапа. </w:t>
      </w:r>
    </w:p>
    <w:p w:rsidR="00710579" w:rsidRDefault="00710579" w:rsidP="00710579">
      <w:pPr>
        <w:pStyle w:val="a4"/>
        <w:numPr>
          <w:ilvl w:val="0"/>
          <w:numId w:val="1"/>
        </w:numPr>
      </w:pPr>
      <w:r>
        <w:t>Построение траекторной матрицы.</w:t>
      </w:r>
    </w:p>
    <w:p w:rsidR="00710579" w:rsidRPr="00212FE6" w:rsidRDefault="00710579" w:rsidP="00710579">
      <w:pPr>
        <w:ind w:left="360"/>
      </w:pPr>
      <w:r>
        <w:t xml:space="preserve">Для построения траекторной матрицы нужно установить длину окна </w:t>
      </w:r>
      <w:r>
        <w:rPr>
          <w:lang w:val="en-US"/>
        </w:rPr>
        <w:t>L</w:t>
      </w:r>
      <w:r w:rsidRPr="00212FE6">
        <w:t>.</w:t>
      </w:r>
      <w:r w:rsidR="00212FE6" w:rsidRPr="00212FE6">
        <w:t xml:space="preserve"> </w:t>
      </w:r>
      <w:r w:rsidR="00212FE6">
        <w:t xml:space="preserve">Далее нужно построить матрицу размера </w:t>
      </w:r>
      <w:r w:rsidR="00212FE6">
        <w:rPr>
          <w:lang w:val="en-US"/>
        </w:rPr>
        <w:t>K</w:t>
      </w:r>
      <w:r w:rsidR="00212FE6">
        <w:t>х</w:t>
      </w:r>
      <w:r w:rsidR="00212FE6">
        <w:rPr>
          <w:lang w:val="en-US"/>
        </w:rPr>
        <w:t>L</w:t>
      </w:r>
      <w:r w:rsidR="00212FE6">
        <w:t>, где каждый столбец под номером</w:t>
      </w:r>
      <w:r w:rsidR="00212FE6" w:rsidRPr="000B577F">
        <w:rPr>
          <w:i/>
        </w:rPr>
        <w:t xml:space="preserve"> </w:t>
      </w:r>
      <w:proofErr w:type="spellStart"/>
      <w:r w:rsidR="00212FE6" w:rsidRPr="000B577F">
        <w:rPr>
          <w:i/>
          <w:lang w:val="en-US"/>
        </w:rPr>
        <w:t>i</w:t>
      </w:r>
      <w:proofErr w:type="spellEnd"/>
      <w:r w:rsidR="00212FE6">
        <w:t xml:space="preserve"> будет соответствовать исходным данным с индексами от </w:t>
      </w:r>
      <w:proofErr w:type="spellStart"/>
      <w:r w:rsidR="00212FE6" w:rsidRPr="000B577F">
        <w:rPr>
          <w:i/>
          <w:lang w:val="en-US"/>
        </w:rPr>
        <w:t>i</w:t>
      </w:r>
      <w:proofErr w:type="spellEnd"/>
      <w:r w:rsidR="00212FE6" w:rsidRPr="00212FE6">
        <w:t xml:space="preserve"> </w:t>
      </w:r>
      <w:r w:rsidR="00212FE6">
        <w:t xml:space="preserve">до </w:t>
      </w:r>
      <w:proofErr w:type="spellStart"/>
      <w:r w:rsidR="00212FE6" w:rsidRPr="000B577F">
        <w:rPr>
          <w:i/>
          <w:lang w:val="en-US"/>
        </w:rPr>
        <w:t>i</w:t>
      </w:r>
      <w:proofErr w:type="spellEnd"/>
      <w:r w:rsidR="00212FE6" w:rsidRPr="000B577F">
        <w:rPr>
          <w:i/>
        </w:rPr>
        <w:t xml:space="preserve"> + </w:t>
      </w:r>
      <w:r w:rsidR="00212FE6" w:rsidRPr="000B577F">
        <w:rPr>
          <w:i/>
          <w:lang w:val="en-US"/>
        </w:rPr>
        <w:t>L</w:t>
      </w:r>
      <w:r w:rsidR="00212FE6" w:rsidRPr="000B577F">
        <w:rPr>
          <w:i/>
        </w:rPr>
        <w:t xml:space="preserve"> – 1</w:t>
      </w:r>
      <w:r w:rsidR="00212FE6" w:rsidRPr="00212FE6">
        <w:t>.</w:t>
      </w:r>
    </w:p>
    <w:p w:rsidR="00212FE6" w:rsidRDefault="00212FE6" w:rsidP="00212FE6">
      <w:pPr>
        <w:pStyle w:val="a4"/>
        <w:numPr>
          <w:ilvl w:val="0"/>
          <w:numId w:val="1"/>
        </w:numPr>
      </w:pPr>
      <w:r>
        <w:t>Сингулярное разложение</w:t>
      </w:r>
    </w:p>
    <w:p w:rsidR="00212FE6" w:rsidRDefault="00212FE6" w:rsidP="00212FE6">
      <w:pPr>
        <w:ind w:left="360"/>
      </w:pPr>
      <w:r>
        <w:t xml:space="preserve">Далее к полученной траекторной матрице применяется метод сингулярного разложения. Среди полученных данных значения вектора </w:t>
      </w:r>
      <w:r w:rsidRPr="000B577F">
        <w:rPr>
          <w:i/>
          <w:lang w:val="en-US"/>
        </w:rPr>
        <w:t>Sigma</w:t>
      </w:r>
      <w:r>
        <w:t xml:space="preserve"> будут сингулярными значениями компонент.</w:t>
      </w:r>
    </w:p>
    <w:p w:rsidR="00212FE6" w:rsidRDefault="00212FE6" w:rsidP="00212FE6">
      <w:pPr>
        <w:pStyle w:val="a4"/>
        <w:numPr>
          <w:ilvl w:val="0"/>
          <w:numId w:val="1"/>
        </w:numPr>
      </w:pPr>
      <w:r>
        <w:t>Получение компонент</w:t>
      </w:r>
    </w:p>
    <w:p w:rsidR="00212FE6" w:rsidRDefault="00212FE6" w:rsidP="00212FE6">
      <w:pPr>
        <w:ind w:left="360"/>
      </w:pPr>
      <w:r>
        <w:t xml:space="preserve">Далее к элементарным матрицам применяется усреднение по анти-диагоналям (таким образом получаем </w:t>
      </w:r>
      <w:proofErr w:type="spellStart"/>
      <w:r>
        <w:t>Ганкелевы</w:t>
      </w:r>
      <w:proofErr w:type="spellEnd"/>
      <w:r>
        <w:t xml:space="preserve"> матрицы). Получаем разложение исходного временного ряда данных на </w:t>
      </w:r>
      <w:r w:rsidR="00172EF1">
        <w:t>компоненты</w:t>
      </w:r>
      <w:r>
        <w:t>.</w:t>
      </w:r>
    </w:p>
    <w:p w:rsidR="00212FE6" w:rsidRPr="00212FE6" w:rsidRDefault="00212FE6" w:rsidP="00212FE6">
      <w:pPr>
        <w:ind w:left="360"/>
      </w:pPr>
    </w:p>
    <w:p w:rsidR="00516697" w:rsidRDefault="00516697">
      <w:r>
        <w:br w:type="page"/>
      </w:r>
    </w:p>
    <w:p w:rsidR="00265433" w:rsidRPr="00EB2EC4" w:rsidRDefault="00FC3498" w:rsidP="00EB2EC4">
      <w:pPr>
        <w:pStyle w:val="1"/>
        <w:rPr>
          <w:color w:val="auto"/>
          <w:sz w:val="28"/>
          <w:szCs w:val="28"/>
        </w:rPr>
      </w:pPr>
      <w:bookmarkStart w:id="2" w:name="_Toc32010915"/>
      <w:r w:rsidRPr="00EB2EC4">
        <w:rPr>
          <w:color w:val="auto"/>
          <w:sz w:val="28"/>
          <w:szCs w:val="28"/>
        </w:rPr>
        <w:lastRenderedPageBreak/>
        <w:t>Проделанная работа</w:t>
      </w:r>
      <w:bookmarkEnd w:id="2"/>
    </w:p>
    <w:p w:rsidR="00FC3498" w:rsidRDefault="00FC3498" w:rsidP="00FC3498">
      <w:pPr>
        <w:pStyle w:val="a4"/>
        <w:numPr>
          <w:ilvl w:val="0"/>
          <w:numId w:val="2"/>
        </w:numPr>
      </w:pPr>
      <w:r>
        <w:t>Изначально я построила функцию для дальнейшей работы. Эта функция складывалась из тренда(параболы)</w:t>
      </w:r>
      <w:r w:rsidRPr="00FC3498">
        <w:t xml:space="preserve">, </w:t>
      </w:r>
      <w:r>
        <w:t xml:space="preserve">двух синусоид с разными коэффициентами и периодами и шума (значения этой компоненты генерировались </w:t>
      </w:r>
      <w:proofErr w:type="spellStart"/>
      <w:r>
        <w:t>рандомно</w:t>
      </w:r>
      <w:proofErr w:type="spellEnd"/>
      <w:r>
        <w:t>). Функ</w:t>
      </w:r>
      <w:r w:rsidR="008E6C2F">
        <w:t>ция стала суммой всех компонент</w:t>
      </w:r>
      <w:r>
        <w:t>.</w:t>
      </w:r>
    </w:p>
    <w:p w:rsidR="00FC3498" w:rsidRDefault="00FC3498" w:rsidP="00FC3498">
      <w:pPr>
        <w:pStyle w:val="a4"/>
      </w:pPr>
      <w:r>
        <w:rPr>
          <w:noProof/>
          <w:lang w:eastAsia="ru-RU"/>
        </w:rPr>
        <w:drawing>
          <wp:inline distT="0" distB="0" distL="0" distR="0" wp14:anchorId="7BA73146" wp14:editId="09EF88BF">
            <wp:extent cx="4295775" cy="2695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22" w:rsidRDefault="00FC3498" w:rsidP="00FC3498">
      <w:pPr>
        <w:pStyle w:val="a4"/>
        <w:numPr>
          <w:ilvl w:val="0"/>
          <w:numId w:val="2"/>
        </w:numPr>
      </w:pPr>
      <w:r>
        <w:t xml:space="preserve">Далее к полученной функции </w:t>
      </w:r>
      <w:r w:rsidR="00E40274">
        <w:t>несколько раз был применен</w:t>
      </w:r>
      <w:r>
        <w:t xml:space="preserve"> </w:t>
      </w:r>
      <w:r>
        <w:rPr>
          <w:lang w:val="en-US"/>
        </w:rPr>
        <w:t>SSA</w:t>
      </w:r>
      <w:r w:rsidR="00E40274" w:rsidRPr="00E40274">
        <w:t>,</w:t>
      </w:r>
      <w:r w:rsidR="00E40274">
        <w:t xml:space="preserve"> но с переменной </w:t>
      </w:r>
      <w:r w:rsidR="00DB02E2">
        <w:t>длиной</w:t>
      </w:r>
      <w:r>
        <w:t xml:space="preserve"> окна. Соответственно</w:t>
      </w:r>
      <w:r w:rsidRPr="00FC3498">
        <w:t xml:space="preserve">, </w:t>
      </w:r>
      <w:r>
        <w:t xml:space="preserve">менялись и полученные компоненты. Параллельно для каждого </w:t>
      </w:r>
      <w:r w:rsidR="00823922">
        <w:t>разложения я строила график сингулярных значений. Сингулярное значение компоненты должно показывать «вклад» этой компоненты в исходную функцию.</w:t>
      </w:r>
    </w:p>
    <w:p w:rsidR="00FC3498" w:rsidRDefault="00823922" w:rsidP="00823922">
      <w:pPr>
        <w:pStyle w:val="a4"/>
      </w:pPr>
      <w:r>
        <w:rPr>
          <w:noProof/>
          <w:lang w:eastAsia="ru-RU"/>
        </w:rPr>
        <w:drawing>
          <wp:inline distT="0" distB="0" distL="0" distR="0" wp14:anchorId="239E0C22" wp14:editId="7631BEF0">
            <wp:extent cx="3357965" cy="43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344" cy="430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498">
        <w:t xml:space="preserve"> </w:t>
      </w:r>
    </w:p>
    <w:p w:rsidR="00823922" w:rsidRDefault="00823922" w:rsidP="00823922">
      <w:pPr>
        <w:pStyle w:val="a4"/>
      </w:pPr>
      <w:r>
        <w:t>(разложение с длиной окна 6)</w:t>
      </w:r>
    </w:p>
    <w:p w:rsidR="00823922" w:rsidRDefault="00823922" w:rsidP="00823922">
      <w:pPr>
        <w:pStyle w:val="a4"/>
      </w:pPr>
    </w:p>
    <w:p w:rsidR="00823922" w:rsidRDefault="00823922" w:rsidP="00823922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2BB5E817" wp14:editId="3CD46E18">
            <wp:extent cx="3448050" cy="4386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796" cy="43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22" w:rsidRDefault="00823922" w:rsidP="00823922">
      <w:pPr>
        <w:pStyle w:val="a4"/>
      </w:pPr>
      <w:r>
        <w:t>(разложение с длиной окна 20)</w:t>
      </w:r>
    </w:p>
    <w:p w:rsidR="005D5E95" w:rsidRDefault="008F0C97" w:rsidP="005D5E95">
      <w:pPr>
        <w:pStyle w:val="a4"/>
      </w:pPr>
      <w:r>
        <w:rPr>
          <w:noProof/>
          <w:lang w:eastAsia="ru-RU"/>
        </w:rPr>
        <w:drawing>
          <wp:inline distT="0" distB="0" distL="0" distR="0" wp14:anchorId="2B8E1964" wp14:editId="5581E2C5">
            <wp:extent cx="3438525" cy="42938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498" cy="43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DD" w:rsidRDefault="008F0C97" w:rsidP="00E942DD">
      <w:pPr>
        <w:pStyle w:val="a4"/>
      </w:pPr>
      <w:r>
        <w:t>(разложение с длиной окна 60)</w:t>
      </w:r>
    </w:p>
    <w:p w:rsidR="00A06B61" w:rsidRDefault="00A06B61" w:rsidP="00E942DD">
      <w:pPr>
        <w:pStyle w:val="a4"/>
      </w:pPr>
    </w:p>
    <w:p w:rsidR="00A06B61" w:rsidRDefault="00A06B61" w:rsidP="00E942DD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0D488421" wp14:editId="205D06EE">
            <wp:extent cx="3981450" cy="2409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61" w:rsidRPr="00DF3B41" w:rsidRDefault="00A06B61" w:rsidP="00E942DD">
      <w:pPr>
        <w:pStyle w:val="a4"/>
        <w:rPr>
          <w:lang w:val="en-US"/>
        </w:rPr>
      </w:pPr>
      <w:r>
        <w:t>(График для сравнения сингулярных значений при смене длины окна)</w:t>
      </w:r>
    </w:p>
    <w:p w:rsidR="00D43E1E" w:rsidRDefault="00A85056" w:rsidP="00E942DD">
      <w:pPr>
        <w:pStyle w:val="a4"/>
      </w:pPr>
      <w:r>
        <w:t>Вывод</w:t>
      </w:r>
      <w:r w:rsidRPr="00A85056">
        <w:t>:</w:t>
      </w:r>
      <w:r>
        <w:t xml:space="preserve"> </w:t>
      </w:r>
      <w:r>
        <w:rPr>
          <w:lang w:val="en-US"/>
        </w:rPr>
        <w:t>SSA</w:t>
      </w:r>
      <w:r>
        <w:t xml:space="preserve"> </w:t>
      </w:r>
      <w:r w:rsidR="009C50F5">
        <w:t xml:space="preserve">позволяет </w:t>
      </w:r>
      <w:r>
        <w:t>достаточно точно</w:t>
      </w:r>
      <w:r w:rsidR="009C50F5">
        <w:t xml:space="preserve"> восстановить </w:t>
      </w:r>
      <w:r>
        <w:t>компоненты</w:t>
      </w:r>
      <w:r w:rsidR="009C50F5">
        <w:t xml:space="preserve"> сигнала)</w:t>
      </w:r>
      <w:r>
        <w:t xml:space="preserve">. </w:t>
      </w:r>
      <w:r w:rsidR="009C50F5">
        <w:t>Наилучший вариант</w:t>
      </w:r>
      <w:r w:rsidR="00CE0759">
        <w:t xml:space="preserve"> разложения на компоненты достигается</w:t>
      </w:r>
      <w:r w:rsidR="009C50F5">
        <w:t xml:space="preserve">, когда характерные особенности </w:t>
      </w:r>
      <w:r w:rsidR="00CE0759">
        <w:t xml:space="preserve">функции </w:t>
      </w:r>
      <w:r w:rsidR="009C50F5">
        <w:t>попа</w:t>
      </w:r>
      <w:r w:rsidR="00CE0759">
        <w:t>дают внутрь окна. В</w:t>
      </w:r>
      <w:r w:rsidR="009C50F5">
        <w:t xml:space="preserve"> нашем примере это</w:t>
      </w:r>
      <w:r w:rsidR="00CE0759">
        <w:t xml:space="preserve"> происходит</w:t>
      </w:r>
      <w:r w:rsidR="009C50F5">
        <w:t xml:space="preserve">, когда размер окна соизмерим с обоими периодами. </w:t>
      </w:r>
    </w:p>
    <w:p w:rsidR="00D43E1E" w:rsidRDefault="00CE0759" w:rsidP="00E942DD">
      <w:pPr>
        <w:pStyle w:val="a4"/>
      </w:pPr>
      <w:r>
        <w:t xml:space="preserve">При длине окна равной 6 периодичности функции, которую создают синусоиды, не просматривается. В этом случае разложение имеет всего одну наиболее выделяющуюся компоненту, которая наиболее близка к самой функции, но не отображает ни тренд, ни периодичность, ни шум. При длине окна 60 на графике сингулярных значений появляется множество компонент, которые соизмеримы друг с другом, появляется множество синусоид, которые не несут в себе смысла и не относятся к изначальному разложению функции. </w:t>
      </w:r>
    </w:p>
    <w:p w:rsidR="00A85056" w:rsidRDefault="00A85056" w:rsidP="00E942DD">
      <w:pPr>
        <w:pStyle w:val="a4"/>
      </w:pPr>
      <w:bookmarkStart w:id="3" w:name="_GoBack"/>
      <w:bookmarkEnd w:id="3"/>
      <w:r>
        <w:t xml:space="preserve">Наиболее точно </w:t>
      </w:r>
      <w:r w:rsidR="00CE0759">
        <w:t>восстановить исходные компоненты</w:t>
      </w:r>
      <w:r>
        <w:t xml:space="preserve"> получается при длине окна 30. Также на графике сингулярных значений можно увидеть </w:t>
      </w:r>
      <w:r w:rsidR="00E61875">
        <w:t>4 наиболее выделяющихся компоненты. Это и есть тренд, синусоиды и шум.</w:t>
      </w:r>
    </w:p>
    <w:p w:rsidR="00DF3B41" w:rsidRPr="00DF3B41" w:rsidRDefault="00DF3B41" w:rsidP="00E942DD">
      <w:pPr>
        <w:pStyle w:val="a4"/>
      </w:pPr>
      <w:r>
        <w:t xml:space="preserve">Для дальнейшей работы я использовала </w:t>
      </w:r>
      <w:r>
        <w:rPr>
          <w:lang w:val="en-US"/>
        </w:rPr>
        <w:t>L</w:t>
      </w:r>
      <w:r w:rsidRPr="00DF3B41">
        <w:t xml:space="preserve"> = </w:t>
      </w:r>
      <w:r>
        <w:t>30, так как сочла эту длину окна оптимальной и наиболее точной для разложения на компоненты этой функции.</w:t>
      </w:r>
    </w:p>
    <w:p w:rsidR="00E942DD" w:rsidRDefault="00E942DD" w:rsidP="00E942DD">
      <w:pPr>
        <w:pStyle w:val="a4"/>
      </w:pPr>
    </w:p>
    <w:p w:rsidR="00E942DD" w:rsidRDefault="00E942DD" w:rsidP="00E942DD">
      <w:pPr>
        <w:pStyle w:val="a4"/>
        <w:numPr>
          <w:ilvl w:val="0"/>
          <w:numId w:val="2"/>
        </w:numPr>
      </w:pPr>
      <w:r>
        <w:t>Далее я попробовала поменять коэффициенты синусоид для того, чтобы посмотреть, как изменятся сингулярные значения компонент при этом.</w:t>
      </w:r>
      <w:r w:rsidR="006D7464">
        <w:t xml:space="preserve"> Я увеличила коэффициент одной синусоиды с 2 до 5, и уменьшила у второй с 0.75 до 0.2.</w:t>
      </w:r>
    </w:p>
    <w:p w:rsidR="00E942DD" w:rsidRDefault="00E942DD" w:rsidP="00E942DD">
      <w:pPr>
        <w:ind w:left="360"/>
      </w:pPr>
      <w:r>
        <w:rPr>
          <w:noProof/>
          <w:lang w:eastAsia="ru-RU"/>
        </w:rPr>
        <w:drawing>
          <wp:inline distT="0" distB="0" distL="0" distR="0" wp14:anchorId="3CA1C4FD" wp14:editId="1187B5DC">
            <wp:extent cx="4457700" cy="2790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DD" w:rsidRDefault="00E942DD" w:rsidP="00E942DD">
      <w:pPr>
        <w:ind w:left="360"/>
      </w:pPr>
      <w:r>
        <w:lastRenderedPageBreak/>
        <w:t>(</w:t>
      </w:r>
      <w:r w:rsidR="008E0509">
        <w:t>графи</w:t>
      </w:r>
      <w:r w:rsidR="00B0660B">
        <w:t>к описанной функции и компонент</w:t>
      </w:r>
      <w:r w:rsidR="008E0509">
        <w:t>, которые ее составляют</w:t>
      </w:r>
      <w:r>
        <w:t>)</w:t>
      </w:r>
    </w:p>
    <w:p w:rsidR="00E942DD" w:rsidRDefault="00E942DD" w:rsidP="00E942DD">
      <w:pPr>
        <w:ind w:left="360"/>
      </w:pPr>
      <w:r>
        <w:rPr>
          <w:noProof/>
          <w:lang w:eastAsia="ru-RU"/>
        </w:rPr>
        <w:drawing>
          <wp:inline distT="0" distB="0" distL="0" distR="0" wp14:anchorId="57E30C14" wp14:editId="4AB564AA">
            <wp:extent cx="3591133" cy="42957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593" cy="432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DD" w:rsidRDefault="00E942DD" w:rsidP="00E942DD">
      <w:pPr>
        <w:ind w:left="360"/>
      </w:pPr>
      <w:r>
        <w:t>(</w:t>
      </w:r>
      <w:r w:rsidR="00AE5CD4">
        <w:t>график сингулярных значений и график компоненты после разложения</w:t>
      </w:r>
      <w:r>
        <w:t>)</w:t>
      </w:r>
    </w:p>
    <w:p w:rsidR="00E61875" w:rsidRDefault="00E61875" w:rsidP="00E942DD">
      <w:pPr>
        <w:ind w:left="360"/>
      </w:pPr>
      <w:r>
        <w:t>Вывод:</w:t>
      </w:r>
      <w:r w:rsidR="005047BC">
        <w:t xml:space="preserve"> так как влияние одной синусоиды </w:t>
      </w:r>
      <w:r w:rsidR="00E05691">
        <w:t xml:space="preserve">на функцию </w:t>
      </w:r>
      <w:r w:rsidR="005047BC">
        <w:t xml:space="preserve">возросло, это отображается на графике сингулярных значений. </w:t>
      </w:r>
      <w:r w:rsidR="00E05691">
        <w:t>Т</w:t>
      </w:r>
      <w:r w:rsidR="005047BC">
        <w:t xml:space="preserve">ренд </w:t>
      </w:r>
      <w:r w:rsidR="00E05691">
        <w:t xml:space="preserve">на нем </w:t>
      </w:r>
      <w:r w:rsidR="005047BC">
        <w:t>уже не выделяется так явно.</w:t>
      </w:r>
      <w:r w:rsidR="00E05691">
        <w:t xml:space="preserve"> Компонента тренда и компоненты синусоид имеют сравнимые сингулярные значения. Этот эффект прослеживается и на графике самой функции. На ней более заметны колебания, чем основной тренд.</w:t>
      </w:r>
    </w:p>
    <w:p w:rsidR="00EA2D12" w:rsidRDefault="00EA2D12" w:rsidP="00EA2D12">
      <w:pPr>
        <w:pStyle w:val="a4"/>
        <w:numPr>
          <w:ilvl w:val="0"/>
          <w:numId w:val="2"/>
        </w:numPr>
      </w:pPr>
      <w:r>
        <w:t>Теперь я изменила коэффициент параболы, которая задает тренд, тем самым сделала ее более пологой.</w:t>
      </w:r>
    </w:p>
    <w:p w:rsidR="00E942DD" w:rsidRDefault="00E942DD" w:rsidP="00E942DD">
      <w:pPr>
        <w:ind w:left="360"/>
      </w:pPr>
      <w:r>
        <w:rPr>
          <w:noProof/>
          <w:lang w:eastAsia="ru-RU"/>
        </w:rPr>
        <w:drawing>
          <wp:inline distT="0" distB="0" distL="0" distR="0" wp14:anchorId="254E2534" wp14:editId="458C6399">
            <wp:extent cx="4219575" cy="2638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DD" w:rsidRDefault="00E942DD" w:rsidP="00E942DD">
      <w:pPr>
        <w:ind w:left="360"/>
      </w:pPr>
      <w:r>
        <w:t>(</w:t>
      </w:r>
      <w:r w:rsidR="00EA2D12">
        <w:t>График функции и составляющих ее компонент</w:t>
      </w:r>
      <w:r>
        <w:t>)</w:t>
      </w:r>
    </w:p>
    <w:p w:rsidR="00E942DD" w:rsidRDefault="00E942DD" w:rsidP="00E942DD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5BE97B65" wp14:editId="4E7A045A">
            <wp:extent cx="3143250" cy="4002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155" cy="401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96" w:rsidRDefault="00A66996" w:rsidP="00E942DD">
      <w:pPr>
        <w:ind w:left="360"/>
      </w:pPr>
      <w:r>
        <w:t>(график сингулярных значений и компонент после разложения)</w:t>
      </w:r>
    </w:p>
    <w:p w:rsidR="00823922" w:rsidRPr="008966F0" w:rsidRDefault="005047BC" w:rsidP="00DC66B2">
      <w:r>
        <w:t xml:space="preserve">Вывод: </w:t>
      </w:r>
      <w:r w:rsidR="00DC66B2">
        <w:t>на графиках прослеживается эффект, схожий с пунктом 3. Парабола стала более пологой, соответственно на фоне горизонтальных синусоид она выделяется меньше. На графике сингулярных значений синусоиды наиболее приближены к тренду. Компоненты становятся соизмеримы друг с другом, что усложняет задачу анализу сингулярного спектра, так как выделение отдельных компонент из общей массы становится сложнее.</w:t>
      </w:r>
    </w:p>
    <w:p w:rsidR="00DD6D33" w:rsidRDefault="00DD6D33" w:rsidP="005D5E95">
      <w:pPr>
        <w:pStyle w:val="a4"/>
      </w:pPr>
    </w:p>
    <w:p w:rsidR="005D0CF5" w:rsidRPr="00CC2B81" w:rsidRDefault="00CC2B81" w:rsidP="00281591">
      <w:pPr>
        <w:pStyle w:val="a4"/>
        <w:numPr>
          <w:ilvl w:val="0"/>
          <w:numId w:val="2"/>
        </w:numPr>
        <w:rPr>
          <w:lang w:val="en-US"/>
        </w:rPr>
      </w:pPr>
      <w:r>
        <w:t xml:space="preserve">Увеличение коэффициента шума. </w:t>
      </w:r>
    </w:p>
    <w:p w:rsidR="00CC2B81" w:rsidRDefault="00CC2B81" w:rsidP="00CC2B81">
      <w:pPr>
        <w:pStyle w:val="a4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97155</wp:posOffset>
            </wp:positionV>
            <wp:extent cx="4295775" cy="2537460"/>
            <wp:effectExtent l="0" t="0" r="952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2B81" w:rsidRDefault="00CC2B81" w:rsidP="00CC2B81">
      <w:pPr>
        <w:pStyle w:val="a4"/>
        <w:rPr>
          <w:lang w:val="en-US"/>
        </w:rPr>
      </w:pPr>
    </w:p>
    <w:p w:rsidR="00CC2B81" w:rsidRDefault="00CC2B81" w:rsidP="00CC2B81">
      <w:pPr>
        <w:pStyle w:val="a4"/>
        <w:rPr>
          <w:lang w:val="en-US"/>
        </w:rPr>
      </w:pPr>
    </w:p>
    <w:p w:rsidR="00CC2B81" w:rsidRDefault="00CC2B81" w:rsidP="00CC2B81">
      <w:pPr>
        <w:pStyle w:val="a4"/>
        <w:rPr>
          <w:lang w:val="en-US"/>
        </w:rPr>
      </w:pPr>
    </w:p>
    <w:p w:rsidR="00CC2B81" w:rsidRDefault="00CC2B81" w:rsidP="00CC2B81">
      <w:pPr>
        <w:pStyle w:val="a4"/>
        <w:rPr>
          <w:lang w:val="en-US"/>
        </w:rPr>
      </w:pPr>
    </w:p>
    <w:p w:rsidR="00CC2B81" w:rsidRDefault="00CC2B81" w:rsidP="00CC2B81">
      <w:pPr>
        <w:pStyle w:val="a4"/>
        <w:rPr>
          <w:lang w:val="en-US"/>
        </w:rPr>
      </w:pPr>
    </w:p>
    <w:p w:rsidR="00CC2B81" w:rsidRDefault="00CC2B81" w:rsidP="00CC2B81">
      <w:pPr>
        <w:pStyle w:val="a4"/>
        <w:rPr>
          <w:lang w:val="en-US"/>
        </w:rPr>
      </w:pPr>
    </w:p>
    <w:p w:rsidR="00CC2B81" w:rsidRDefault="00CC2B81" w:rsidP="00CC2B81">
      <w:pPr>
        <w:pStyle w:val="a4"/>
        <w:rPr>
          <w:lang w:val="en-US"/>
        </w:rPr>
      </w:pPr>
    </w:p>
    <w:p w:rsidR="00CC2B81" w:rsidRDefault="00CC2B81" w:rsidP="00CC2B81">
      <w:pPr>
        <w:pStyle w:val="a4"/>
        <w:rPr>
          <w:lang w:val="en-US"/>
        </w:rPr>
      </w:pPr>
    </w:p>
    <w:p w:rsidR="00CC2B81" w:rsidRDefault="00CC2B81" w:rsidP="00CC2B81">
      <w:pPr>
        <w:pStyle w:val="a4"/>
        <w:rPr>
          <w:lang w:val="en-US"/>
        </w:rPr>
      </w:pPr>
    </w:p>
    <w:p w:rsidR="00CC2B81" w:rsidRDefault="00CC2B81" w:rsidP="00CC2B81">
      <w:pPr>
        <w:pStyle w:val="a4"/>
        <w:rPr>
          <w:lang w:val="en-US"/>
        </w:rPr>
      </w:pPr>
    </w:p>
    <w:p w:rsidR="00CC2B81" w:rsidRDefault="00CC2B81" w:rsidP="00CC2B81">
      <w:pPr>
        <w:pStyle w:val="a4"/>
        <w:rPr>
          <w:lang w:val="en-US"/>
        </w:rPr>
      </w:pPr>
    </w:p>
    <w:p w:rsidR="00CC2B81" w:rsidRDefault="00CC2B81" w:rsidP="00CC2B81">
      <w:pPr>
        <w:pStyle w:val="a4"/>
        <w:rPr>
          <w:lang w:val="en-US"/>
        </w:rPr>
      </w:pPr>
    </w:p>
    <w:p w:rsidR="00CC2B81" w:rsidRDefault="00CC2B81" w:rsidP="00CC2B81">
      <w:pPr>
        <w:pStyle w:val="a4"/>
        <w:rPr>
          <w:lang w:val="en-US"/>
        </w:rPr>
      </w:pPr>
    </w:p>
    <w:p w:rsidR="00CC2B81" w:rsidRDefault="00CC2B81" w:rsidP="00CC2B81">
      <w:pPr>
        <w:pStyle w:val="a4"/>
        <w:rPr>
          <w:lang w:val="en-US"/>
        </w:rPr>
      </w:pPr>
    </w:p>
    <w:p w:rsidR="00CC2B81" w:rsidRDefault="00CC2B81" w:rsidP="00CC2B81">
      <w:pPr>
        <w:pStyle w:val="a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7C8091" wp14:editId="7F94D355">
            <wp:extent cx="3124200" cy="385930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175" cy="387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81" w:rsidRDefault="00CC2B81" w:rsidP="00CC2B81">
      <w:pPr>
        <w:pStyle w:val="a4"/>
      </w:pPr>
      <w:r>
        <w:t>Вывод</w:t>
      </w:r>
      <w:r w:rsidRPr="00CC2B81">
        <w:t xml:space="preserve">: </w:t>
      </w:r>
      <w:r>
        <w:t>шум заметно и значимо изменил вид функции, но на разложение это повлияло меньше, чем остальные преобразования. Тренд выделен четко и имеет существенное сингулярное значение, по сравнению с другими компонентами. В свою очередь шум приближен к синусоидам, но это также не мешает их выделению.</w:t>
      </w:r>
    </w:p>
    <w:p w:rsidR="00CC2B81" w:rsidRPr="00FB2428" w:rsidRDefault="00CC2B81" w:rsidP="00FB2428">
      <w:pPr>
        <w:pStyle w:val="3"/>
        <w:rPr>
          <w:color w:val="auto"/>
        </w:rPr>
      </w:pPr>
      <w:bookmarkStart w:id="4" w:name="_Toc32010916"/>
      <w:r w:rsidRPr="00FB2428">
        <w:rPr>
          <w:color w:val="auto"/>
        </w:rPr>
        <w:t>Заключение</w:t>
      </w:r>
      <w:bookmarkEnd w:id="4"/>
    </w:p>
    <w:p w:rsidR="002D3040" w:rsidRPr="00FB2428" w:rsidRDefault="00FB2428" w:rsidP="002D3040">
      <w:r>
        <w:t xml:space="preserve">В ходе первых этапов работы (ознакомление с анализом сингулярного спектра) мной был изучен метод обработки временных рядов, активно применяемый на практике. Также путем построения искусственных данных, я выявила некоторые закономерности и зависимости между видом функции, подаваемой на вход </w:t>
      </w:r>
      <w:r>
        <w:rPr>
          <w:lang w:val="en-US"/>
        </w:rPr>
        <w:t>SSA</w:t>
      </w:r>
      <w:r>
        <w:t xml:space="preserve">, и выходными данными анализа, а именно компонентами функции и их сингулярными значениями. В дальнейшем я смогу применить этот метод для поиска зависимостей между временными данными, характеризующими солнечную активность и характеризующими температуру на Земле. </w:t>
      </w:r>
    </w:p>
    <w:p w:rsidR="00511D49" w:rsidRDefault="00511D49">
      <w:r>
        <w:br w:type="page"/>
      </w:r>
    </w:p>
    <w:p w:rsidR="00CC2B81" w:rsidRDefault="00511D49" w:rsidP="00511D49">
      <w:pPr>
        <w:pStyle w:val="1"/>
        <w:rPr>
          <w:color w:val="auto"/>
        </w:rPr>
      </w:pPr>
      <w:bookmarkStart w:id="5" w:name="_Toc32010917"/>
      <w:r w:rsidRPr="00511D49">
        <w:rPr>
          <w:color w:val="auto"/>
        </w:rPr>
        <w:lastRenderedPageBreak/>
        <w:t>Список источников</w:t>
      </w:r>
      <w:bookmarkEnd w:id="5"/>
    </w:p>
    <w:p w:rsidR="00B244B3" w:rsidRDefault="00511D49" w:rsidP="00511D49">
      <w:pPr>
        <w:pStyle w:val="a4"/>
        <w:numPr>
          <w:ilvl w:val="0"/>
          <w:numId w:val="4"/>
        </w:numPr>
      </w:pPr>
      <w:r>
        <w:t>Интернет-источник</w:t>
      </w:r>
      <w:r w:rsidRPr="00511D49">
        <w:t xml:space="preserve"> </w:t>
      </w:r>
    </w:p>
    <w:p w:rsidR="00511D49" w:rsidRDefault="00511D49" w:rsidP="00B244B3">
      <w:pPr>
        <w:pStyle w:val="a4"/>
      </w:pPr>
      <w:hyperlink r:id="rId19" w:history="1">
        <w:r>
          <w:rPr>
            <w:rStyle w:val="a3"/>
          </w:rPr>
          <w:t>https://www.kaggle.com/jdarcy/introducing-ssa-for-time-series-decomposition</w:t>
        </w:r>
      </w:hyperlink>
      <w:r w:rsidR="0046701C">
        <w:t xml:space="preserve"> - реализация метода, пример работы на искусственной функции</w:t>
      </w:r>
    </w:p>
    <w:p w:rsidR="00511D49" w:rsidRDefault="00511D49" w:rsidP="00511D49">
      <w:pPr>
        <w:pStyle w:val="a4"/>
        <w:numPr>
          <w:ilvl w:val="0"/>
          <w:numId w:val="4"/>
        </w:numPr>
      </w:pPr>
      <w:r>
        <w:t xml:space="preserve">Интернет-источник </w:t>
      </w:r>
      <w:hyperlink r:id="rId20" w:history="1">
        <w:r w:rsidRPr="00511D49">
          <w:rPr>
            <w:rStyle w:val="a3"/>
            <w:lang w:val="en-US"/>
          </w:rPr>
          <w:t>https</w:t>
        </w:r>
        <w:r w:rsidRPr="00511D49">
          <w:rPr>
            <w:rStyle w:val="a3"/>
          </w:rPr>
          <w:t>://</w:t>
        </w:r>
        <w:proofErr w:type="spellStart"/>
        <w:r w:rsidRPr="00511D49">
          <w:rPr>
            <w:rStyle w:val="a3"/>
            <w:lang w:val="en-US"/>
          </w:rPr>
          <w:t>ru</w:t>
        </w:r>
        <w:proofErr w:type="spellEnd"/>
        <w:r w:rsidRPr="00511D49">
          <w:rPr>
            <w:rStyle w:val="a3"/>
          </w:rPr>
          <w:t>.</w:t>
        </w:r>
        <w:proofErr w:type="spellStart"/>
        <w:r w:rsidRPr="00511D49">
          <w:rPr>
            <w:rStyle w:val="a3"/>
            <w:lang w:val="en-US"/>
          </w:rPr>
          <w:t>wikipedia</w:t>
        </w:r>
        <w:proofErr w:type="spellEnd"/>
        <w:r w:rsidRPr="00511D49">
          <w:rPr>
            <w:rStyle w:val="a3"/>
          </w:rPr>
          <w:t>.</w:t>
        </w:r>
        <w:r w:rsidRPr="00511D49">
          <w:rPr>
            <w:rStyle w:val="a3"/>
            <w:lang w:val="en-US"/>
          </w:rPr>
          <w:t>org</w:t>
        </w:r>
        <w:r w:rsidRPr="00511D49">
          <w:rPr>
            <w:rStyle w:val="a3"/>
          </w:rPr>
          <w:t>/</w:t>
        </w:r>
        <w:r w:rsidRPr="00511D49">
          <w:rPr>
            <w:rStyle w:val="a3"/>
            <w:lang w:val="en-US"/>
          </w:rPr>
          <w:t>wiki</w:t>
        </w:r>
        <w:r w:rsidRPr="00511D49">
          <w:rPr>
            <w:rStyle w:val="a3"/>
          </w:rPr>
          <w:t>/</w:t>
        </w:r>
        <w:r w:rsidRPr="00511D49">
          <w:rPr>
            <w:rStyle w:val="a3"/>
            <w:lang w:val="en-US"/>
          </w:rPr>
          <w:t>SSA</w:t>
        </w:r>
        <w:r w:rsidRPr="00511D49">
          <w:rPr>
            <w:rStyle w:val="a3"/>
          </w:rPr>
          <w:t>_(%</w:t>
        </w:r>
        <w:r w:rsidRPr="00511D49">
          <w:rPr>
            <w:rStyle w:val="a3"/>
            <w:lang w:val="en-US"/>
          </w:rPr>
          <w:t>D</w:t>
        </w:r>
        <w:r w:rsidRPr="00511D49">
          <w:rPr>
            <w:rStyle w:val="a3"/>
          </w:rPr>
          <w:t>0%</w:t>
        </w:r>
        <w:r w:rsidRPr="00511D49">
          <w:rPr>
            <w:rStyle w:val="a3"/>
            <w:lang w:val="en-US"/>
          </w:rPr>
          <w:t>BC</w:t>
        </w:r>
        <w:r w:rsidRPr="00511D49">
          <w:rPr>
            <w:rStyle w:val="a3"/>
          </w:rPr>
          <w:t>%</w:t>
        </w:r>
        <w:r w:rsidRPr="00511D49">
          <w:rPr>
            <w:rStyle w:val="a3"/>
            <w:lang w:val="en-US"/>
          </w:rPr>
          <w:t>D</w:t>
        </w:r>
        <w:r w:rsidRPr="00511D49">
          <w:rPr>
            <w:rStyle w:val="a3"/>
          </w:rPr>
          <w:t>0%</w:t>
        </w:r>
        <w:r w:rsidRPr="00511D49">
          <w:rPr>
            <w:rStyle w:val="a3"/>
            <w:lang w:val="en-US"/>
          </w:rPr>
          <w:t>B</w:t>
        </w:r>
        <w:r w:rsidRPr="00511D49">
          <w:rPr>
            <w:rStyle w:val="a3"/>
          </w:rPr>
          <w:t>5%</w:t>
        </w:r>
        <w:r w:rsidRPr="00511D49">
          <w:rPr>
            <w:rStyle w:val="a3"/>
            <w:lang w:val="en-US"/>
          </w:rPr>
          <w:t>D</w:t>
        </w:r>
        <w:r w:rsidRPr="00511D49">
          <w:rPr>
            <w:rStyle w:val="a3"/>
          </w:rPr>
          <w:t>1%82%</w:t>
        </w:r>
        <w:r w:rsidRPr="00511D49">
          <w:rPr>
            <w:rStyle w:val="a3"/>
            <w:lang w:val="en-US"/>
          </w:rPr>
          <w:t>D</w:t>
        </w:r>
        <w:r w:rsidRPr="00511D49">
          <w:rPr>
            <w:rStyle w:val="a3"/>
          </w:rPr>
          <w:t>0%</w:t>
        </w:r>
        <w:r w:rsidRPr="00511D49">
          <w:rPr>
            <w:rStyle w:val="a3"/>
            <w:lang w:val="en-US"/>
          </w:rPr>
          <w:t>BE</w:t>
        </w:r>
        <w:r w:rsidRPr="00511D49">
          <w:rPr>
            <w:rStyle w:val="a3"/>
          </w:rPr>
          <w:t>%</w:t>
        </w:r>
        <w:r w:rsidRPr="00511D49">
          <w:rPr>
            <w:rStyle w:val="a3"/>
            <w:lang w:val="en-US"/>
          </w:rPr>
          <w:t>D</w:t>
        </w:r>
        <w:r w:rsidRPr="00511D49">
          <w:rPr>
            <w:rStyle w:val="a3"/>
          </w:rPr>
          <w:t>0%</w:t>
        </w:r>
        <w:r w:rsidRPr="00511D49">
          <w:rPr>
            <w:rStyle w:val="a3"/>
            <w:lang w:val="en-US"/>
          </w:rPr>
          <w:t>B</w:t>
        </w:r>
        <w:r w:rsidRPr="00511D49">
          <w:rPr>
            <w:rStyle w:val="a3"/>
          </w:rPr>
          <w:t>4)</w:t>
        </w:r>
      </w:hyperlink>
      <w:r w:rsidR="00F63223">
        <w:t xml:space="preserve"> – статья на </w:t>
      </w:r>
      <w:proofErr w:type="spellStart"/>
      <w:r w:rsidR="00F63223">
        <w:t>википедии</w:t>
      </w:r>
      <w:proofErr w:type="spellEnd"/>
    </w:p>
    <w:p w:rsidR="00B244B3" w:rsidRDefault="00B244B3" w:rsidP="00511D49">
      <w:pPr>
        <w:pStyle w:val="a4"/>
        <w:numPr>
          <w:ilvl w:val="0"/>
          <w:numId w:val="4"/>
        </w:numPr>
      </w:pPr>
      <w:r>
        <w:t>Интернет-источник</w:t>
      </w:r>
    </w:p>
    <w:p w:rsidR="00B244B3" w:rsidRPr="00DA2832" w:rsidRDefault="00B244B3" w:rsidP="00B244B3">
      <w:pPr>
        <w:pStyle w:val="a4"/>
      </w:pPr>
      <w:hyperlink r:id="rId21" w:history="1">
        <w:r>
          <w:rPr>
            <w:rStyle w:val="a3"/>
          </w:rPr>
          <w:t>https://github.com/aj-cloete/pssa</w:t>
        </w:r>
      </w:hyperlink>
      <w:r w:rsidR="00DA2832">
        <w:t xml:space="preserve"> - </w:t>
      </w:r>
      <w:proofErr w:type="spellStart"/>
      <w:r w:rsidR="00DA2832">
        <w:t>репозиторий</w:t>
      </w:r>
      <w:proofErr w:type="spellEnd"/>
      <w:r w:rsidR="00DA2832">
        <w:t xml:space="preserve"> с реализацией и </w:t>
      </w:r>
      <w:r w:rsidR="00DA2832">
        <w:rPr>
          <w:lang w:val="en-US"/>
        </w:rPr>
        <w:t>SSA</w:t>
      </w:r>
      <w:r w:rsidR="00DA2832">
        <w:t xml:space="preserve"> и </w:t>
      </w:r>
      <w:r w:rsidR="00F63223">
        <w:t>примерами</w:t>
      </w:r>
    </w:p>
    <w:sectPr w:rsidR="00B244B3" w:rsidRPr="00DA2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59E"/>
    <w:multiLevelType w:val="hybridMultilevel"/>
    <w:tmpl w:val="9D766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F0EC8"/>
    <w:multiLevelType w:val="hybridMultilevel"/>
    <w:tmpl w:val="1CCAB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474FE"/>
    <w:multiLevelType w:val="hybridMultilevel"/>
    <w:tmpl w:val="60AAB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54D6A"/>
    <w:multiLevelType w:val="hybridMultilevel"/>
    <w:tmpl w:val="45CAD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B0"/>
    <w:rsid w:val="0001571D"/>
    <w:rsid w:val="00050971"/>
    <w:rsid w:val="00093A18"/>
    <w:rsid w:val="000B577F"/>
    <w:rsid w:val="00172EF1"/>
    <w:rsid w:val="00212FE6"/>
    <w:rsid w:val="00265433"/>
    <w:rsid w:val="00281591"/>
    <w:rsid w:val="002D3040"/>
    <w:rsid w:val="0039723F"/>
    <w:rsid w:val="003E7C0B"/>
    <w:rsid w:val="0046701C"/>
    <w:rsid w:val="005047BC"/>
    <w:rsid w:val="00511D49"/>
    <w:rsid w:val="00516697"/>
    <w:rsid w:val="005479DE"/>
    <w:rsid w:val="005D0CF5"/>
    <w:rsid w:val="005D5E95"/>
    <w:rsid w:val="006D7464"/>
    <w:rsid w:val="00710579"/>
    <w:rsid w:val="00823922"/>
    <w:rsid w:val="00862780"/>
    <w:rsid w:val="008966F0"/>
    <w:rsid w:val="008E0509"/>
    <w:rsid w:val="008E6C2F"/>
    <w:rsid w:val="008F0C97"/>
    <w:rsid w:val="009C50F5"/>
    <w:rsid w:val="00A06B61"/>
    <w:rsid w:val="00A66996"/>
    <w:rsid w:val="00A72D70"/>
    <w:rsid w:val="00A85056"/>
    <w:rsid w:val="00AE5CD4"/>
    <w:rsid w:val="00B0660B"/>
    <w:rsid w:val="00B244B3"/>
    <w:rsid w:val="00B246DC"/>
    <w:rsid w:val="00B45FCE"/>
    <w:rsid w:val="00CC2B81"/>
    <w:rsid w:val="00CE0759"/>
    <w:rsid w:val="00D36B39"/>
    <w:rsid w:val="00D43E1E"/>
    <w:rsid w:val="00D80074"/>
    <w:rsid w:val="00D92AB3"/>
    <w:rsid w:val="00DA2832"/>
    <w:rsid w:val="00DB02E2"/>
    <w:rsid w:val="00DC56B0"/>
    <w:rsid w:val="00DC66B2"/>
    <w:rsid w:val="00DD6D33"/>
    <w:rsid w:val="00DE25C8"/>
    <w:rsid w:val="00DE490C"/>
    <w:rsid w:val="00DF3B41"/>
    <w:rsid w:val="00E05691"/>
    <w:rsid w:val="00E17929"/>
    <w:rsid w:val="00E40274"/>
    <w:rsid w:val="00E46955"/>
    <w:rsid w:val="00E61875"/>
    <w:rsid w:val="00E942DD"/>
    <w:rsid w:val="00EA2D12"/>
    <w:rsid w:val="00EB2EC4"/>
    <w:rsid w:val="00F63223"/>
    <w:rsid w:val="00F80F8E"/>
    <w:rsid w:val="00F951BD"/>
    <w:rsid w:val="00FB2428"/>
    <w:rsid w:val="00FC3498"/>
    <w:rsid w:val="00FC7B2F"/>
    <w:rsid w:val="00FD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5F11B"/>
  <w15:chartTrackingRefBased/>
  <w15:docId w15:val="{E52A28C8-C62C-4BF2-BF62-12F1837B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5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2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56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105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2E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B2E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B2EC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B57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B24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1792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github.com/aj-cloete/pssa" TargetMode="External"/><Relationship Id="rId7" Type="http://schemas.openxmlformats.org/officeDocument/2006/relationships/hyperlink" Target="https://ru.wikipedia.org/wiki/%D0%9C%D0%B5%D1%82%D0%BE%D0%B4_%D0%B3%D0%BB%D0%B0%D0%B2%D0%BD%D1%8B%D1%85_%D0%BA%D0%BE%D0%BC%D0%BF%D0%BE%D0%BD%D0%B5%D0%BD%D1%8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ru.wikipedia.org/wiki/SSA_(%D0%BC%D0%B5%D1%82%D0%BE%D0%B4)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kaggle.com/jdarcy/introducing-ssa-for-time-series-decomposi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CE9A7-F012-4EF1-9841-5375DC069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2020-02-07T20:36:00Z</dcterms:created>
  <dcterms:modified xsi:type="dcterms:W3CDTF">2020-02-07T20:36:00Z</dcterms:modified>
</cp:coreProperties>
</file>