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江西软件职业技术大学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新型冠状肺炎疫情期间学生返校承诺书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120" w:firstLineChars="400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120" w:firstLineChars="400"/>
        <w:textAlignment w:val="auto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本人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8"/>
          <w:szCs w:val="28"/>
        </w:rPr>
        <w:t>是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学院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>班学生，学号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8"/>
          <w:szCs w:val="28"/>
        </w:rPr>
        <w:t>,身份证号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                  </w:t>
      </w:r>
      <w:r>
        <w:rPr>
          <w:rFonts w:hint="eastAsia" w:ascii="宋体" w:hAnsi="宋体" w:eastAsia="宋体" w:cs="宋体"/>
          <w:sz w:val="28"/>
          <w:szCs w:val="28"/>
        </w:rPr>
        <w:t>,电话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返校前所在地为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>省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>市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8"/>
          <w:szCs w:val="28"/>
        </w:rPr>
        <w:t>县（区）。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返校后入住</w:t>
      </w:r>
      <w:r>
        <w:rPr>
          <w:rFonts w:hint="eastAsia" w:ascii="宋体" w:hAnsi="宋体" w:eastAsia="宋体" w:cs="宋体"/>
          <w:sz w:val="28"/>
          <w:szCs w:val="28"/>
          <w:u w:val="single"/>
        </w:rPr>
        <w:t>__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>__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区</w:t>
      </w:r>
      <w:r>
        <w:rPr>
          <w:rFonts w:hint="eastAsia" w:ascii="宋体" w:hAnsi="宋体" w:eastAsia="宋体" w:cs="宋体"/>
          <w:sz w:val="28"/>
          <w:szCs w:val="28"/>
        </w:rPr>
        <w:t>_____栋________寝室。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本人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返校前没有</w:t>
      </w:r>
      <w:r>
        <w:rPr>
          <w:rFonts w:hint="eastAsia" w:ascii="宋体" w:hAnsi="宋体" w:eastAsia="宋体" w:cs="宋体"/>
          <w:sz w:val="28"/>
          <w:szCs w:val="28"/>
        </w:rPr>
        <w:t>与确诊者、疑似者有密切接触史，无发热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、咳嗽</w:t>
      </w:r>
      <w:r>
        <w:rPr>
          <w:rFonts w:hint="eastAsia" w:ascii="宋体" w:hAnsi="宋体" w:eastAsia="宋体" w:cs="宋体"/>
          <w:sz w:val="28"/>
          <w:szCs w:val="28"/>
        </w:rPr>
        <w:t>等不适症状。已于2020年____月___日至___月____日通过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校园通系统连续</w:t>
      </w:r>
      <w:r>
        <w:rPr>
          <w:rFonts w:hint="eastAsia" w:ascii="宋体" w:hAnsi="宋体" w:eastAsia="宋体" w:cs="宋体"/>
          <w:sz w:val="28"/>
          <w:szCs w:val="28"/>
        </w:rPr>
        <w:t>打卡超过14天，无异常情况。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返校后，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本人郑重承诺: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严格遵守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学校</w:t>
      </w:r>
      <w:r>
        <w:rPr>
          <w:rFonts w:hint="eastAsia" w:ascii="宋体" w:hAnsi="宋体" w:eastAsia="宋体" w:cs="宋体"/>
          <w:sz w:val="28"/>
          <w:szCs w:val="28"/>
        </w:rPr>
        <w:t>新冠疫情防控工作要求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和学生管理相关制度，</w:t>
      </w:r>
      <w:r>
        <w:rPr>
          <w:rFonts w:hint="eastAsia" w:ascii="宋体" w:hAnsi="宋体" w:eastAsia="宋体" w:cs="宋体"/>
          <w:sz w:val="28"/>
          <w:szCs w:val="28"/>
        </w:rPr>
        <w:t>未经批准不离开校园，不接受外来探访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11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、积极</w:t>
      </w:r>
      <w:r>
        <w:rPr>
          <w:rFonts w:hint="eastAsia" w:ascii="宋体" w:hAnsi="宋体" w:eastAsia="宋体" w:cs="宋体"/>
          <w:sz w:val="28"/>
          <w:szCs w:val="28"/>
        </w:rPr>
        <w:t>配合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做好</w:t>
      </w:r>
      <w:r>
        <w:rPr>
          <w:rFonts w:hint="eastAsia" w:ascii="宋体" w:hAnsi="宋体" w:eastAsia="宋体" w:cs="宋体"/>
          <w:sz w:val="28"/>
          <w:szCs w:val="28"/>
        </w:rPr>
        <w:t>每天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晨午晚</w:t>
      </w:r>
      <w:r>
        <w:rPr>
          <w:rFonts w:hint="eastAsia" w:ascii="宋体" w:hAnsi="宋体" w:eastAsia="宋体" w:cs="宋体"/>
          <w:sz w:val="28"/>
          <w:szCs w:val="28"/>
        </w:rPr>
        <w:t>三次测温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工作</w:t>
      </w:r>
      <w:r>
        <w:rPr>
          <w:rFonts w:hint="eastAsia" w:ascii="宋体" w:hAnsi="宋体" w:eastAsia="宋体" w:cs="宋体"/>
          <w:sz w:val="28"/>
          <w:szCs w:val="28"/>
        </w:rPr>
        <w:t>，并如实向辅导员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和学校</w:t>
      </w:r>
      <w:r>
        <w:rPr>
          <w:rFonts w:hint="eastAsia" w:ascii="宋体" w:hAnsi="宋体" w:eastAsia="宋体" w:cs="宋体"/>
          <w:sz w:val="28"/>
          <w:szCs w:val="28"/>
        </w:rPr>
        <w:t>报告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11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积极配合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学校</w:t>
      </w:r>
      <w:r>
        <w:rPr>
          <w:rFonts w:hint="eastAsia" w:ascii="宋体" w:hAnsi="宋体" w:eastAsia="宋体" w:cs="宋体"/>
          <w:sz w:val="28"/>
          <w:szCs w:val="28"/>
        </w:rPr>
        <w:t>开展各项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环境整治</w:t>
      </w:r>
      <w:r>
        <w:rPr>
          <w:rFonts w:hint="eastAsia" w:ascii="宋体" w:hAnsi="宋体" w:eastAsia="宋体" w:cs="宋体"/>
          <w:sz w:val="28"/>
          <w:szCs w:val="28"/>
        </w:rPr>
        <w:t>工作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sz w:val="28"/>
          <w:szCs w:val="28"/>
        </w:rPr>
        <w:t>不在寝室、教学区等场所吸烟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1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320" w:firstLineChars="19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1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320" w:firstLineChars="19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1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320" w:firstLineChars="19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承诺人：</w:t>
      </w:r>
    </w:p>
    <w:p>
      <w:pPr>
        <w:keepNext w:val="0"/>
        <w:keepLines w:val="0"/>
        <w:pageBreakBefore w:val="0"/>
        <w:widowControl w:val="0"/>
        <w:tabs>
          <w:tab w:val="left" w:pos="11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年    月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A2"/>
    <w:rsid w:val="002468D3"/>
    <w:rsid w:val="006C7C81"/>
    <w:rsid w:val="007C50A2"/>
    <w:rsid w:val="00825114"/>
    <w:rsid w:val="0091745F"/>
    <w:rsid w:val="00B150EA"/>
    <w:rsid w:val="00B24FBA"/>
    <w:rsid w:val="00CA02CA"/>
    <w:rsid w:val="00CF1E38"/>
    <w:rsid w:val="00DA0E40"/>
    <w:rsid w:val="00FA2139"/>
    <w:rsid w:val="035435A5"/>
    <w:rsid w:val="21A46CDF"/>
    <w:rsid w:val="7A39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C26D3C-7919-428C-95E9-A11D725A0B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479</Characters>
  <Lines>3</Lines>
  <Paragraphs>1</Paragraphs>
  <TotalTime>3</TotalTime>
  <ScaleCrop>false</ScaleCrop>
  <LinksUpToDate>false</LinksUpToDate>
  <CharactersWithSpaces>561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2020-04-28T15:54:00Z</dcterms:created>
  <dc:creator>肖智槐</dc:creator>
  <cp:lastModifiedBy>大邱至森</cp:lastModifiedBy>
  <dcterms:modified xsi:type="dcterms:W3CDTF">2020-05-11T13:34:44Z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