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580DD" w14:textId="2918C95C" w:rsidR="00ED7BE0" w:rsidRDefault="004C1FB9" w:rsidP="00ED7BE0">
      <w:pPr>
        <w:spacing w:after="0" w:line="240" w:lineRule="auto"/>
        <w:jc w:val="center"/>
        <w:rPr>
          <w:rFonts w:ascii="Times New Roman" w:eastAsia="Times New Roman" w:hAnsi="Times New Roman" w:cs="Times New Roman"/>
          <w:b/>
          <w:bCs/>
          <w:sz w:val="24"/>
          <w:szCs w:val="24"/>
          <w:u w:val="single"/>
          <w:lang w:val="es-GT"/>
        </w:rPr>
      </w:pPr>
      <w:r>
        <w:rPr>
          <w:rFonts w:ascii="Times New Roman" w:eastAsia="Times New Roman" w:hAnsi="Times New Roman" w:cs="Times New Roman"/>
          <w:b/>
          <w:bCs/>
          <w:sz w:val="24"/>
          <w:szCs w:val="24"/>
          <w:u w:val="single"/>
          <w:lang w:val="es-GT"/>
        </w:rPr>
        <w:t>Manual de Usuario</w:t>
      </w:r>
      <w:r w:rsidR="00ED7BE0" w:rsidRPr="00ED7BE0">
        <w:rPr>
          <w:rFonts w:ascii="Times New Roman" w:eastAsia="Times New Roman" w:hAnsi="Times New Roman" w:cs="Times New Roman"/>
          <w:b/>
          <w:bCs/>
          <w:sz w:val="24"/>
          <w:szCs w:val="24"/>
          <w:u w:val="single"/>
          <w:lang w:val="es-GT"/>
        </w:rPr>
        <w:t xml:space="preserve"> “Proyecto”</w:t>
      </w:r>
      <w:r w:rsidR="00857ED7">
        <w:rPr>
          <w:rFonts w:ascii="Times New Roman" w:eastAsia="Times New Roman" w:hAnsi="Times New Roman" w:cs="Times New Roman"/>
          <w:b/>
          <w:bCs/>
          <w:sz w:val="24"/>
          <w:szCs w:val="24"/>
          <w:u w:val="single"/>
          <w:lang w:val="es-GT"/>
        </w:rPr>
        <w:t>:</w:t>
      </w:r>
    </w:p>
    <w:p w14:paraId="3FA4D010" w14:textId="77777777" w:rsidR="00857ED7" w:rsidRDefault="00857ED7" w:rsidP="00857ED7">
      <w:pPr>
        <w:spacing w:after="0" w:line="240" w:lineRule="auto"/>
        <w:jc w:val="both"/>
        <w:rPr>
          <w:rFonts w:ascii="Times New Roman" w:eastAsia="Times New Roman" w:hAnsi="Times New Roman" w:cs="Times New Roman"/>
          <w:b/>
          <w:bCs/>
          <w:sz w:val="24"/>
          <w:szCs w:val="24"/>
          <w:u w:val="single"/>
          <w:lang w:val="es-GT"/>
        </w:rPr>
      </w:pPr>
    </w:p>
    <w:p w14:paraId="39F2F134" w14:textId="77777777" w:rsidR="00857ED7" w:rsidRPr="00857ED7" w:rsidRDefault="00857ED7" w:rsidP="00857ED7">
      <w:pPr>
        <w:spacing w:after="0" w:line="240" w:lineRule="auto"/>
        <w:jc w:val="both"/>
        <w:rPr>
          <w:rFonts w:ascii="Times New Roman" w:eastAsia="Times New Roman" w:hAnsi="Times New Roman" w:cs="Times New Roman"/>
          <w:sz w:val="24"/>
          <w:szCs w:val="24"/>
          <w:lang w:val="es-GT"/>
        </w:rPr>
      </w:pPr>
      <w:r w:rsidRPr="00857ED7">
        <w:rPr>
          <w:rFonts w:ascii="Times New Roman" w:eastAsia="Times New Roman" w:hAnsi="Times New Roman" w:cs="Times New Roman"/>
          <w:sz w:val="24"/>
          <w:szCs w:val="24"/>
          <w:lang w:val="es-GT"/>
        </w:rPr>
        <w:t>Un manual de usuario es un documento que proporciona información detallada sobre cómo utilizar un producto, sistema o servicio. Su objetivo principal es orientar a los usuarios en la correcta utilización y aprovechamiento de todas las funcionalidades que ofrece. A continuación, te explicaré las principales características y funcionalidades de un manual de usuario:</w:t>
      </w:r>
    </w:p>
    <w:p w14:paraId="381C321B" w14:textId="77777777" w:rsidR="00857ED7" w:rsidRPr="00857ED7" w:rsidRDefault="00857ED7" w:rsidP="00857ED7">
      <w:pPr>
        <w:spacing w:after="0" w:line="240" w:lineRule="auto"/>
        <w:jc w:val="both"/>
        <w:rPr>
          <w:rFonts w:ascii="Times New Roman" w:eastAsia="Times New Roman" w:hAnsi="Times New Roman" w:cs="Times New Roman"/>
          <w:sz w:val="24"/>
          <w:szCs w:val="24"/>
          <w:lang w:val="es-GT"/>
        </w:rPr>
      </w:pPr>
    </w:p>
    <w:p w14:paraId="2CBB03F6" w14:textId="77777777" w:rsidR="00857ED7" w:rsidRPr="00857ED7" w:rsidRDefault="00857ED7" w:rsidP="00857ED7">
      <w:pPr>
        <w:spacing w:after="0" w:line="240" w:lineRule="auto"/>
        <w:jc w:val="both"/>
        <w:rPr>
          <w:rFonts w:ascii="Times New Roman" w:eastAsia="Times New Roman" w:hAnsi="Times New Roman" w:cs="Times New Roman"/>
          <w:sz w:val="24"/>
          <w:szCs w:val="24"/>
          <w:lang w:val="es-GT"/>
        </w:rPr>
      </w:pPr>
      <w:r w:rsidRPr="00857ED7">
        <w:rPr>
          <w:rFonts w:ascii="Times New Roman" w:eastAsia="Times New Roman" w:hAnsi="Times New Roman" w:cs="Times New Roman"/>
          <w:sz w:val="24"/>
          <w:szCs w:val="24"/>
          <w:lang w:val="es-GT"/>
        </w:rPr>
        <w:t>1. Introducción: El manual de usuario comienza con una introducción que presenta el producto o sistema y proporciona una visión general de su propósito, características y beneficios. También puede incluir información sobre la estructura del manual y las convenciones utilizadas.</w:t>
      </w:r>
    </w:p>
    <w:p w14:paraId="1D93B927" w14:textId="77777777" w:rsidR="00857ED7" w:rsidRPr="00857ED7" w:rsidRDefault="00857ED7" w:rsidP="00857ED7">
      <w:pPr>
        <w:spacing w:after="0" w:line="240" w:lineRule="auto"/>
        <w:jc w:val="both"/>
        <w:rPr>
          <w:rFonts w:ascii="Times New Roman" w:eastAsia="Times New Roman" w:hAnsi="Times New Roman" w:cs="Times New Roman"/>
          <w:sz w:val="24"/>
          <w:szCs w:val="24"/>
          <w:lang w:val="es-GT"/>
        </w:rPr>
      </w:pPr>
    </w:p>
    <w:p w14:paraId="4732DD44" w14:textId="77777777" w:rsidR="00857ED7" w:rsidRPr="00857ED7" w:rsidRDefault="00857ED7" w:rsidP="00857ED7">
      <w:pPr>
        <w:spacing w:after="0" w:line="240" w:lineRule="auto"/>
        <w:jc w:val="both"/>
        <w:rPr>
          <w:rFonts w:ascii="Times New Roman" w:eastAsia="Times New Roman" w:hAnsi="Times New Roman" w:cs="Times New Roman"/>
          <w:sz w:val="24"/>
          <w:szCs w:val="24"/>
          <w:lang w:val="es-GT"/>
        </w:rPr>
      </w:pPr>
      <w:r w:rsidRPr="00857ED7">
        <w:rPr>
          <w:rFonts w:ascii="Times New Roman" w:eastAsia="Times New Roman" w:hAnsi="Times New Roman" w:cs="Times New Roman"/>
          <w:sz w:val="24"/>
          <w:szCs w:val="24"/>
          <w:lang w:val="es-GT"/>
        </w:rPr>
        <w:t>2. Instalación y configuración: Si el producto requiere instalación o configuración, el manual de usuario incluirá instrucciones paso a paso para llevar a cabo estos procesos. Puede incluir requisitos de hardware o software, recomendaciones previas a la instalación y pasos detallados para realizar la configuración inicial.</w:t>
      </w:r>
    </w:p>
    <w:p w14:paraId="055F5A37" w14:textId="77777777" w:rsidR="00857ED7" w:rsidRPr="00857ED7" w:rsidRDefault="00857ED7" w:rsidP="00857ED7">
      <w:pPr>
        <w:spacing w:after="0" w:line="240" w:lineRule="auto"/>
        <w:jc w:val="both"/>
        <w:rPr>
          <w:rFonts w:ascii="Times New Roman" w:eastAsia="Times New Roman" w:hAnsi="Times New Roman" w:cs="Times New Roman"/>
          <w:sz w:val="24"/>
          <w:szCs w:val="24"/>
          <w:lang w:val="es-GT"/>
        </w:rPr>
      </w:pPr>
    </w:p>
    <w:p w14:paraId="3614A1A9" w14:textId="77777777" w:rsidR="00857ED7" w:rsidRPr="00857ED7" w:rsidRDefault="00857ED7" w:rsidP="00857ED7">
      <w:pPr>
        <w:spacing w:after="0" w:line="240" w:lineRule="auto"/>
        <w:jc w:val="both"/>
        <w:rPr>
          <w:rFonts w:ascii="Times New Roman" w:eastAsia="Times New Roman" w:hAnsi="Times New Roman" w:cs="Times New Roman"/>
          <w:sz w:val="24"/>
          <w:szCs w:val="24"/>
          <w:lang w:val="es-GT"/>
        </w:rPr>
      </w:pPr>
      <w:r w:rsidRPr="00857ED7">
        <w:rPr>
          <w:rFonts w:ascii="Times New Roman" w:eastAsia="Times New Roman" w:hAnsi="Times New Roman" w:cs="Times New Roman"/>
          <w:sz w:val="24"/>
          <w:szCs w:val="24"/>
          <w:lang w:val="es-GT"/>
        </w:rPr>
        <w:t>3. Navegación y diseño de la interfaz: El manual de usuario describe la interfaz del producto o sistema, explicando cada elemento y su función. Proporciona información sobre cómo navegar por las distintas secciones, menús y opciones disponibles, así como cómo utilizar botones, enlaces, formularios u otros elementos interactivos.</w:t>
      </w:r>
    </w:p>
    <w:p w14:paraId="508A9447" w14:textId="77777777" w:rsidR="00857ED7" w:rsidRPr="00857ED7" w:rsidRDefault="00857ED7" w:rsidP="00857ED7">
      <w:pPr>
        <w:spacing w:after="0" w:line="240" w:lineRule="auto"/>
        <w:jc w:val="both"/>
        <w:rPr>
          <w:rFonts w:ascii="Times New Roman" w:eastAsia="Times New Roman" w:hAnsi="Times New Roman" w:cs="Times New Roman"/>
          <w:sz w:val="24"/>
          <w:szCs w:val="24"/>
          <w:lang w:val="es-GT"/>
        </w:rPr>
      </w:pPr>
    </w:p>
    <w:p w14:paraId="6F67575C" w14:textId="77777777" w:rsidR="00857ED7" w:rsidRPr="00857ED7" w:rsidRDefault="00857ED7" w:rsidP="00857ED7">
      <w:pPr>
        <w:spacing w:after="0" w:line="240" w:lineRule="auto"/>
        <w:jc w:val="both"/>
        <w:rPr>
          <w:rFonts w:ascii="Times New Roman" w:eastAsia="Times New Roman" w:hAnsi="Times New Roman" w:cs="Times New Roman"/>
          <w:sz w:val="24"/>
          <w:szCs w:val="24"/>
          <w:lang w:val="es-GT"/>
        </w:rPr>
      </w:pPr>
      <w:r w:rsidRPr="00857ED7">
        <w:rPr>
          <w:rFonts w:ascii="Times New Roman" w:eastAsia="Times New Roman" w:hAnsi="Times New Roman" w:cs="Times New Roman"/>
          <w:sz w:val="24"/>
          <w:szCs w:val="24"/>
          <w:lang w:val="es-GT"/>
        </w:rPr>
        <w:t>4. Instrucciones de uso: Esta sección constituye el núcleo del manual de usuario, ya que explica en detalle cómo utilizar las diversas funcionalidades del producto o sistema. Proporciona instrucciones paso a paso sobre cómo llevar a cabo diferentes tareas, utilizando ejemplos, capturas de pantalla o diagramas para ilustrar los pasos necesarios. También puede incluir consejos, recomendaciones o mejores prácticas para obtener mejores resultados.</w:t>
      </w:r>
    </w:p>
    <w:p w14:paraId="6A8F5004" w14:textId="77777777" w:rsidR="00857ED7" w:rsidRPr="00857ED7" w:rsidRDefault="00857ED7" w:rsidP="00857ED7">
      <w:pPr>
        <w:spacing w:after="0" w:line="240" w:lineRule="auto"/>
        <w:jc w:val="both"/>
        <w:rPr>
          <w:rFonts w:ascii="Times New Roman" w:eastAsia="Times New Roman" w:hAnsi="Times New Roman" w:cs="Times New Roman"/>
          <w:sz w:val="24"/>
          <w:szCs w:val="24"/>
          <w:lang w:val="es-GT"/>
        </w:rPr>
      </w:pPr>
    </w:p>
    <w:p w14:paraId="16FDA35D" w14:textId="77777777" w:rsidR="00857ED7" w:rsidRPr="00857ED7" w:rsidRDefault="00857ED7" w:rsidP="00857ED7">
      <w:pPr>
        <w:spacing w:after="0" w:line="240" w:lineRule="auto"/>
        <w:jc w:val="both"/>
        <w:rPr>
          <w:rFonts w:ascii="Times New Roman" w:eastAsia="Times New Roman" w:hAnsi="Times New Roman" w:cs="Times New Roman"/>
          <w:sz w:val="24"/>
          <w:szCs w:val="24"/>
          <w:lang w:val="es-GT"/>
        </w:rPr>
      </w:pPr>
      <w:r w:rsidRPr="00857ED7">
        <w:rPr>
          <w:rFonts w:ascii="Times New Roman" w:eastAsia="Times New Roman" w:hAnsi="Times New Roman" w:cs="Times New Roman"/>
          <w:sz w:val="24"/>
          <w:szCs w:val="24"/>
          <w:lang w:val="es-GT"/>
        </w:rPr>
        <w:t>5. Solución de problemas: El manual de usuario incluye una sección dedicada a la resolución de problemas comunes que los usuarios pueden encontrar. Enumera los problemas frecuentes, junto con sus posibles causas y soluciones. Además, puede proporcionar información sobre cómo ponerse en contacto con el soporte técnico en caso de dificultades adicionales.</w:t>
      </w:r>
    </w:p>
    <w:p w14:paraId="1B70EE92" w14:textId="77777777" w:rsidR="00857ED7" w:rsidRPr="00857ED7" w:rsidRDefault="00857ED7" w:rsidP="00857ED7">
      <w:pPr>
        <w:spacing w:after="0" w:line="240" w:lineRule="auto"/>
        <w:jc w:val="both"/>
        <w:rPr>
          <w:rFonts w:ascii="Times New Roman" w:eastAsia="Times New Roman" w:hAnsi="Times New Roman" w:cs="Times New Roman"/>
          <w:sz w:val="24"/>
          <w:szCs w:val="24"/>
          <w:lang w:val="es-GT"/>
        </w:rPr>
      </w:pPr>
    </w:p>
    <w:p w14:paraId="567D0AF7" w14:textId="77777777" w:rsidR="00857ED7" w:rsidRPr="00857ED7" w:rsidRDefault="00857ED7" w:rsidP="00857ED7">
      <w:pPr>
        <w:spacing w:after="0" w:line="240" w:lineRule="auto"/>
        <w:jc w:val="both"/>
        <w:rPr>
          <w:rFonts w:ascii="Times New Roman" w:eastAsia="Times New Roman" w:hAnsi="Times New Roman" w:cs="Times New Roman"/>
          <w:sz w:val="24"/>
          <w:szCs w:val="24"/>
          <w:lang w:val="es-GT"/>
        </w:rPr>
      </w:pPr>
      <w:r w:rsidRPr="00857ED7">
        <w:rPr>
          <w:rFonts w:ascii="Times New Roman" w:eastAsia="Times New Roman" w:hAnsi="Times New Roman" w:cs="Times New Roman"/>
          <w:sz w:val="24"/>
          <w:szCs w:val="24"/>
          <w:lang w:val="es-GT"/>
        </w:rPr>
        <w:t>6. Mantenimiento y actualizaciones: Si el producto o sistema requiere mantenimiento regular o actualizaciones, el manual de usuario puede proporcionar orientación sobre cómo llevar a cabo estas tareas. Puede incluir instrucciones para realizar copias de seguridad, limpieza, ajustes o cómo aplicar actualizaciones de software.</w:t>
      </w:r>
    </w:p>
    <w:p w14:paraId="161A7ADA" w14:textId="77777777" w:rsidR="00857ED7" w:rsidRPr="00857ED7" w:rsidRDefault="00857ED7" w:rsidP="00857ED7">
      <w:pPr>
        <w:spacing w:after="0" w:line="240" w:lineRule="auto"/>
        <w:jc w:val="both"/>
        <w:rPr>
          <w:rFonts w:ascii="Times New Roman" w:eastAsia="Times New Roman" w:hAnsi="Times New Roman" w:cs="Times New Roman"/>
          <w:sz w:val="24"/>
          <w:szCs w:val="24"/>
          <w:lang w:val="es-GT"/>
        </w:rPr>
      </w:pPr>
    </w:p>
    <w:p w14:paraId="10E7BDDD" w14:textId="77777777" w:rsidR="00857ED7" w:rsidRPr="00857ED7" w:rsidRDefault="00857ED7" w:rsidP="00857ED7">
      <w:pPr>
        <w:spacing w:after="0" w:line="240" w:lineRule="auto"/>
        <w:jc w:val="both"/>
        <w:rPr>
          <w:rFonts w:ascii="Times New Roman" w:eastAsia="Times New Roman" w:hAnsi="Times New Roman" w:cs="Times New Roman"/>
          <w:sz w:val="24"/>
          <w:szCs w:val="24"/>
          <w:lang w:val="es-GT"/>
        </w:rPr>
      </w:pPr>
      <w:r w:rsidRPr="00857ED7">
        <w:rPr>
          <w:rFonts w:ascii="Times New Roman" w:eastAsia="Times New Roman" w:hAnsi="Times New Roman" w:cs="Times New Roman"/>
          <w:sz w:val="24"/>
          <w:szCs w:val="24"/>
          <w:lang w:val="es-GT"/>
        </w:rPr>
        <w:t>7. Glosario y referencia: Al final del manual, es común incluir un glosario de términos utilizados y una sección de referencia que contiene información adicional, como atajos de teclado, comandos especiales o enlaces a recursos externos relevantes.</w:t>
      </w:r>
    </w:p>
    <w:p w14:paraId="256B7166" w14:textId="77777777" w:rsidR="00857ED7" w:rsidRPr="00857ED7" w:rsidRDefault="00857ED7" w:rsidP="00857ED7">
      <w:pPr>
        <w:spacing w:after="0" w:line="240" w:lineRule="auto"/>
        <w:jc w:val="both"/>
        <w:rPr>
          <w:rFonts w:ascii="Times New Roman" w:eastAsia="Times New Roman" w:hAnsi="Times New Roman" w:cs="Times New Roman"/>
          <w:sz w:val="24"/>
          <w:szCs w:val="24"/>
          <w:lang w:val="es-GT"/>
        </w:rPr>
      </w:pPr>
    </w:p>
    <w:p w14:paraId="6B6456F7" w14:textId="25EA0CAE" w:rsidR="00857ED7" w:rsidRPr="00857ED7" w:rsidRDefault="00857ED7" w:rsidP="00857ED7">
      <w:pPr>
        <w:spacing w:after="0" w:line="240" w:lineRule="auto"/>
        <w:jc w:val="both"/>
        <w:rPr>
          <w:rFonts w:ascii="Times New Roman" w:eastAsia="Times New Roman" w:hAnsi="Times New Roman" w:cs="Times New Roman"/>
          <w:sz w:val="24"/>
          <w:szCs w:val="24"/>
          <w:lang w:val="es-GT"/>
        </w:rPr>
      </w:pPr>
      <w:r w:rsidRPr="00857ED7">
        <w:rPr>
          <w:rFonts w:ascii="Times New Roman" w:eastAsia="Times New Roman" w:hAnsi="Times New Roman" w:cs="Times New Roman"/>
          <w:sz w:val="24"/>
          <w:szCs w:val="24"/>
          <w:lang w:val="es-GT"/>
        </w:rPr>
        <w:t>La calidad de un manual de usuario radica en su claridad, concisión y en su capacidad para proporcionar instrucciones completas y comprensibles para los usuarios. Un buen manual de usuario facilita la adopción y el uso efectivo del producto o sistema, mejorando la satisfacción del usuario y minimizando errores o problemas derivados de una comprensión insuficiente.</w:t>
      </w:r>
    </w:p>
    <w:p w14:paraId="7ABE7C77" w14:textId="77777777" w:rsidR="004C1FB9" w:rsidRDefault="004C1FB9" w:rsidP="00ED7BE0">
      <w:pPr>
        <w:spacing w:after="0" w:line="240" w:lineRule="auto"/>
        <w:jc w:val="center"/>
        <w:rPr>
          <w:rFonts w:ascii="Times New Roman" w:eastAsia="Times New Roman" w:hAnsi="Times New Roman" w:cs="Times New Roman"/>
          <w:b/>
          <w:bCs/>
          <w:sz w:val="24"/>
          <w:szCs w:val="24"/>
          <w:u w:val="single"/>
          <w:lang w:val="es-GT"/>
        </w:rPr>
      </w:pPr>
    </w:p>
    <w:p w14:paraId="373E7EF2" w14:textId="7398D3A4" w:rsidR="005424F1" w:rsidRDefault="005424F1" w:rsidP="005424F1">
      <w:pPr>
        <w:spacing w:after="0" w:line="240" w:lineRule="auto"/>
        <w:jc w:val="center"/>
        <w:rPr>
          <w:rFonts w:ascii="Times New Roman" w:eastAsia="Times New Roman" w:hAnsi="Times New Roman" w:cs="Times New Roman"/>
          <w:b/>
          <w:bCs/>
          <w:sz w:val="24"/>
          <w:szCs w:val="24"/>
          <w:u w:val="single"/>
          <w:lang w:val="es-GT"/>
        </w:rPr>
      </w:pPr>
      <w:r w:rsidRPr="005424F1">
        <w:rPr>
          <w:rFonts w:ascii="Times New Roman" w:eastAsia="Times New Roman" w:hAnsi="Times New Roman" w:cs="Times New Roman"/>
          <w:b/>
          <w:bCs/>
          <w:sz w:val="24"/>
          <w:szCs w:val="24"/>
          <w:u w:val="single"/>
          <w:lang w:val="es-GT"/>
        </w:rPr>
        <w:lastRenderedPageBreak/>
        <w:drawing>
          <wp:inline distT="0" distB="0" distL="0" distR="0" wp14:anchorId="2017227F" wp14:editId="00BBD43B">
            <wp:extent cx="5175849" cy="3346607"/>
            <wp:effectExtent l="0" t="0" r="6350" b="6350"/>
            <wp:docPr id="10725868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86868" name="Imagen 1" descr="Interfaz de usuario gráfica&#10;&#10;Descripción generada automáticamente"/>
                    <pic:cNvPicPr/>
                  </pic:nvPicPr>
                  <pic:blipFill>
                    <a:blip r:embed="rId6"/>
                    <a:stretch>
                      <a:fillRect/>
                    </a:stretch>
                  </pic:blipFill>
                  <pic:spPr>
                    <a:xfrm>
                      <a:off x="0" y="0"/>
                      <a:ext cx="5183247" cy="3351390"/>
                    </a:xfrm>
                    <a:prstGeom prst="rect">
                      <a:avLst/>
                    </a:prstGeom>
                  </pic:spPr>
                </pic:pic>
              </a:graphicData>
            </a:graphic>
          </wp:inline>
        </w:drawing>
      </w:r>
    </w:p>
    <w:p w14:paraId="0DE0EDFF" w14:textId="76468C40" w:rsidR="005424F1" w:rsidRDefault="005424F1" w:rsidP="005424F1">
      <w:pPr>
        <w:spacing w:after="0" w:line="240" w:lineRule="auto"/>
        <w:rPr>
          <w:rFonts w:ascii="Times New Roman" w:eastAsia="Times New Roman" w:hAnsi="Times New Roman" w:cs="Times New Roman"/>
          <w:b/>
          <w:bCs/>
          <w:sz w:val="24"/>
          <w:szCs w:val="24"/>
          <w:u w:val="single"/>
          <w:lang w:val="es-GT"/>
        </w:rPr>
      </w:pPr>
    </w:p>
    <w:p w14:paraId="33859A93" w14:textId="643584A4" w:rsidR="005424F1" w:rsidRDefault="005424F1" w:rsidP="005424F1">
      <w:pPr>
        <w:spacing w:after="0" w:line="240" w:lineRule="auto"/>
        <w:rPr>
          <w:rFonts w:ascii="Times New Roman" w:eastAsia="Times New Roman" w:hAnsi="Times New Roman" w:cs="Times New Roman"/>
          <w:sz w:val="24"/>
          <w:szCs w:val="24"/>
          <w:lang w:val="es-GT"/>
        </w:rPr>
      </w:pPr>
      <w:proofErr w:type="spellStart"/>
      <w:r>
        <w:rPr>
          <w:rFonts w:ascii="Times New Roman" w:eastAsia="Times New Roman" w:hAnsi="Times New Roman" w:cs="Times New Roman"/>
          <w:b/>
          <w:bCs/>
          <w:sz w:val="24"/>
          <w:szCs w:val="24"/>
          <w:u w:val="single"/>
          <w:lang w:val="es-GT"/>
        </w:rPr>
        <w:t>Login</w:t>
      </w:r>
      <w:proofErr w:type="spellEnd"/>
      <w:r>
        <w:rPr>
          <w:rFonts w:ascii="Times New Roman" w:eastAsia="Times New Roman" w:hAnsi="Times New Roman" w:cs="Times New Roman"/>
          <w:b/>
          <w:bCs/>
          <w:sz w:val="24"/>
          <w:szCs w:val="24"/>
          <w:u w:val="single"/>
          <w:lang w:val="es-GT"/>
        </w:rPr>
        <w:t xml:space="preserve">: </w:t>
      </w:r>
      <w:r>
        <w:rPr>
          <w:rFonts w:ascii="Times New Roman" w:eastAsia="Times New Roman" w:hAnsi="Times New Roman" w:cs="Times New Roman"/>
          <w:sz w:val="24"/>
          <w:szCs w:val="24"/>
          <w:lang w:val="es-GT"/>
        </w:rPr>
        <w:t>Con el presente el usuario podrá ingresar al sistema por medio de las credenciales impuestas en un archivo .</w:t>
      </w:r>
      <w:proofErr w:type="spellStart"/>
      <w:r>
        <w:rPr>
          <w:rFonts w:ascii="Times New Roman" w:eastAsia="Times New Roman" w:hAnsi="Times New Roman" w:cs="Times New Roman"/>
          <w:sz w:val="24"/>
          <w:szCs w:val="24"/>
          <w:lang w:val="es-GT"/>
        </w:rPr>
        <w:t>txt</w:t>
      </w:r>
      <w:proofErr w:type="spellEnd"/>
      <w:r>
        <w:rPr>
          <w:rFonts w:ascii="Times New Roman" w:eastAsia="Times New Roman" w:hAnsi="Times New Roman" w:cs="Times New Roman"/>
          <w:sz w:val="24"/>
          <w:szCs w:val="24"/>
          <w:lang w:val="es-GT"/>
        </w:rPr>
        <w:t xml:space="preserve"> adjunto llamado “</w:t>
      </w:r>
      <w:proofErr w:type="spellStart"/>
      <w:r>
        <w:rPr>
          <w:rFonts w:ascii="Times New Roman" w:eastAsia="Times New Roman" w:hAnsi="Times New Roman" w:cs="Times New Roman"/>
          <w:sz w:val="24"/>
          <w:szCs w:val="24"/>
          <w:lang w:val="es-GT"/>
        </w:rPr>
        <w:t>Readme</w:t>
      </w:r>
      <w:proofErr w:type="spellEnd"/>
      <w:r>
        <w:rPr>
          <w:rFonts w:ascii="Times New Roman" w:eastAsia="Times New Roman" w:hAnsi="Times New Roman" w:cs="Times New Roman"/>
          <w:sz w:val="24"/>
          <w:szCs w:val="24"/>
          <w:lang w:val="es-GT"/>
        </w:rPr>
        <w:t xml:space="preserve">”. Posterior a ello debe de pulsar el botón “Ingresar” para validar ambos datos solicitados. </w:t>
      </w:r>
    </w:p>
    <w:p w14:paraId="0C7BFD04" w14:textId="77777777" w:rsidR="00857ED7" w:rsidRDefault="00857ED7" w:rsidP="005424F1">
      <w:pPr>
        <w:spacing w:after="0" w:line="240" w:lineRule="auto"/>
        <w:rPr>
          <w:rFonts w:ascii="Times New Roman" w:eastAsia="Times New Roman" w:hAnsi="Times New Roman" w:cs="Times New Roman"/>
          <w:sz w:val="24"/>
          <w:szCs w:val="24"/>
          <w:lang w:val="es-GT"/>
        </w:rPr>
      </w:pPr>
    </w:p>
    <w:p w14:paraId="332D36E7" w14:textId="77777777" w:rsidR="005424F1" w:rsidRDefault="005424F1" w:rsidP="005424F1">
      <w:pPr>
        <w:spacing w:after="0" w:line="240" w:lineRule="auto"/>
        <w:rPr>
          <w:rFonts w:ascii="Times New Roman" w:eastAsia="Times New Roman" w:hAnsi="Times New Roman" w:cs="Times New Roman"/>
          <w:sz w:val="24"/>
          <w:szCs w:val="24"/>
          <w:lang w:val="es-GT"/>
        </w:rPr>
      </w:pPr>
    </w:p>
    <w:p w14:paraId="35AEF143" w14:textId="185BEBBB" w:rsidR="005424F1" w:rsidRDefault="005424F1" w:rsidP="005424F1">
      <w:pPr>
        <w:spacing w:after="0" w:line="240" w:lineRule="auto"/>
        <w:jc w:val="center"/>
        <w:rPr>
          <w:rFonts w:ascii="Times New Roman" w:eastAsia="Times New Roman" w:hAnsi="Times New Roman" w:cs="Times New Roman"/>
          <w:sz w:val="24"/>
          <w:szCs w:val="24"/>
          <w:lang w:val="es-GT"/>
        </w:rPr>
      </w:pPr>
      <w:r w:rsidRPr="005424F1">
        <w:rPr>
          <w:rFonts w:ascii="Times New Roman" w:eastAsia="Times New Roman" w:hAnsi="Times New Roman" w:cs="Times New Roman"/>
          <w:sz w:val="24"/>
          <w:szCs w:val="24"/>
          <w:lang w:val="es-GT"/>
        </w:rPr>
        <w:drawing>
          <wp:inline distT="0" distB="0" distL="0" distR="0" wp14:anchorId="196F32F0" wp14:editId="5AE34C0B">
            <wp:extent cx="1759789" cy="1209675"/>
            <wp:effectExtent l="0" t="0" r="0" b="0"/>
            <wp:docPr id="498428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2886" name="Imagen 1" descr="Interfaz de usuario gráfica, Texto, Aplicación&#10;&#10;Descripción generada automáticamente"/>
                    <pic:cNvPicPr/>
                  </pic:nvPicPr>
                  <pic:blipFill rotWithShape="1">
                    <a:blip r:embed="rId7"/>
                    <a:srcRect l="3774"/>
                    <a:stretch/>
                  </pic:blipFill>
                  <pic:spPr bwMode="auto">
                    <a:xfrm>
                      <a:off x="0" y="0"/>
                      <a:ext cx="1760035" cy="1209844"/>
                    </a:xfrm>
                    <a:prstGeom prst="rect">
                      <a:avLst/>
                    </a:prstGeom>
                    <a:ln>
                      <a:noFill/>
                    </a:ln>
                    <a:extLst>
                      <a:ext uri="{53640926-AAD7-44D8-BBD7-CCE9431645EC}">
                        <a14:shadowObscured xmlns:a14="http://schemas.microsoft.com/office/drawing/2010/main"/>
                      </a:ext>
                    </a:extLst>
                  </pic:spPr>
                </pic:pic>
              </a:graphicData>
            </a:graphic>
          </wp:inline>
        </w:drawing>
      </w:r>
    </w:p>
    <w:p w14:paraId="099F243B" w14:textId="77777777" w:rsidR="00857ED7" w:rsidRDefault="00857ED7" w:rsidP="005424F1">
      <w:pPr>
        <w:spacing w:after="0" w:line="240" w:lineRule="auto"/>
        <w:jc w:val="center"/>
        <w:rPr>
          <w:rFonts w:ascii="Times New Roman" w:eastAsia="Times New Roman" w:hAnsi="Times New Roman" w:cs="Times New Roman"/>
          <w:sz w:val="24"/>
          <w:szCs w:val="24"/>
          <w:lang w:val="es-GT"/>
        </w:rPr>
      </w:pPr>
    </w:p>
    <w:p w14:paraId="7B4EF9F2" w14:textId="77777777" w:rsidR="005424F1" w:rsidRDefault="005424F1" w:rsidP="005424F1">
      <w:pPr>
        <w:spacing w:after="0" w:line="240" w:lineRule="auto"/>
        <w:jc w:val="center"/>
        <w:rPr>
          <w:rFonts w:ascii="Times New Roman" w:eastAsia="Times New Roman" w:hAnsi="Times New Roman" w:cs="Times New Roman"/>
          <w:sz w:val="24"/>
          <w:szCs w:val="24"/>
          <w:lang w:val="es-GT"/>
        </w:rPr>
      </w:pPr>
    </w:p>
    <w:p w14:paraId="78C0712D" w14:textId="0CF4B739" w:rsidR="005424F1" w:rsidRDefault="005424F1" w:rsidP="005424F1">
      <w:pPr>
        <w:spacing w:after="0" w:line="240" w:lineRule="auto"/>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t xml:space="preserve">El sistema automáticamente va a dar una bienvenida por el acceso al sistema. </w:t>
      </w:r>
    </w:p>
    <w:p w14:paraId="5FFF6A31" w14:textId="77777777" w:rsidR="005424F1" w:rsidRDefault="005424F1" w:rsidP="005424F1">
      <w:pPr>
        <w:spacing w:after="0" w:line="240" w:lineRule="auto"/>
        <w:rPr>
          <w:rFonts w:ascii="Times New Roman" w:eastAsia="Times New Roman" w:hAnsi="Times New Roman" w:cs="Times New Roman"/>
          <w:sz w:val="24"/>
          <w:szCs w:val="24"/>
          <w:lang w:val="es-GT"/>
        </w:rPr>
      </w:pPr>
    </w:p>
    <w:p w14:paraId="7893007A" w14:textId="46021B04" w:rsidR="005424F1" w:rsidRDefault="005424F1" w:rsidP="005424F1">
      <w:pPr>
        <w:spacing w:after="0" w:line="240" w:lineRule="auto"/>
        <w:jc w:val="center"/>
        <w:rPr>
          <w:rFonts w:ascii="Times New Roman" w:eastAsia="Times New Roman" w:hAnsi="Times New Roman" w:cs="Times New Roman"/>
          <w:sz w:val="24"/>
          <w:szCs w:val="24"/>
          <w:lang w:val="es-GT"/>
        </w:rPr>
      </w:pPr>
      <w:r w:rsidRPr="005424F1">
        <w:rPr>
          <w:rFonts w:ascii="Times New Roman" w:eastAsia="Times New Roman" w:hAnsi="Times New Roman" w:cs="Times New Roman"/>
          <w:sz w:val="24"/>
          <w:szCs w:val="24"/>
          <w:lang w:val="es-GT"/>
        </w:rPr>
        <w:lastRenderedPageBreak/>
        <w:drawing>
          <wp:inline distT="0" distB="0" distL="0" distR="0" wp14:anchorId="59D348A9" wp14:editId="0E50E236">
            <wp:extent cx="5227397" cy="3151517"/>
            <wp:effectExtent l="0" t="0" r="0" b="0"/>
            <wp:docPr id="8057352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35227" name="Imagen 1" descr="Texto&#10;&#10;Descripción generada automáticamente"/>
                    <pic:cNvPicPr/>
                  </pic:nvPicPr>
                  <pic:blipFill>
                    <a:blip r:embed="rId8"/>
                    <a:stretch>
                      <a:fillRect/>
                    </a:stretch>
                  </pic:blipFill>
                  <pic:spPr>
                    <a:xfrm>
                      <a:off x="0" y="0"/>
                      <a:ext cx="5240700" cy="3159537"/>
                    </a:xfrm>
                    <a:prstGeom prst="rect">
                      <a:avLst/>
                    </a:prstGeom>
                  </pic:spPr>
                </pic:pic>
              </a:graphicData>
            </a:graphic>
          </wp:inline>
        </w:drawing>
      </w:r>
    </w:p>
    <w:p w14:paraId="05CB3678" w14:textId="77777777" w:rsidR="00857ED7" w:rsidRDefault="00857ED7" w:rsidP="005424F1">
      <w:pPr>
        <w:spacing w:after="0" w:line="240" w:lineRule="auto"/>
        <w:jc w:val="center"/>
        <w:rPr>
          <w:rFonts w:ascii="Times New Roman" w:eastAsia="Times New Roman" w:hAnsi="Times New Roman" w:cs="Times New Roman"/>
          <w:sz w:val="24"/>
          <w:szCs w:val="24"/>
          <w:lang w:val="es-GT"/>
        </w:rPr>
      </w:pPr>
    </w:p>
    <w:p w14:paraId="44818929" w14:textId="77777777" w:rsidR="005424F1" w:rsidRDefault="005424F1" w:rsidP="005424F1">
      <w:pPr>
        <w:spacing w:after="0" w:line="240" w:lineRule="auto"/>
        <w:rPr>
          <w:rFonts w:ascii="Times New Roman" w:eastAsia="Times New Roman" w:hAnsi="Times New Roman" w:cs="Times New Roman"/>
          <w:sz w:val="24"/>
          <w:szCs w:val="24"/>
          <w:lang w:val="es-GT"/>
        </w:rPr>
      </w:pPr>
    </w:p>
    <w:p w14:paraId="63C20A68" w14:textId="5750D60E" w:rsidR="005424F1" w:rsidRDefault="005424F1" w:rsidP="005424F1">
      <w:pPr>
        <w:spacing w:after="0" w:line="240" w:lineRule="auto"/>
        <w:rPr>
          <w:rFonts w:ascii="Times New Roman" w:eastAsia="Times New Roman" w:hAnsi="Times New Roman" w:cs="Times New Roman"/>
          <w:sz w:val="24"/>
          <w:szCs w:val="24"/>
          <w:lang w:val="es-GT"/>
        </w:rPr>
      </w:pPr>
      <w:r>
        <w:rPr>
          <w:rFonts w:ascii="Times New Roman" w:eastAsia="Times New Roman" w:hAnsi="Times New Roman" w:cs="Times New Roman"/>
          <w:b/>
          <w:bCs/>
          <w:sz w:val="24"/>
          <w:szCs w:val="24"/>
          <w:u w:val="single"/>
          <w:lang w:val="es-GT"/>
        </w:rPr>
        <w:t xml:space="preserve">Menú: </w:t>
      </w:r>
      <w:r>
        <w:rPr>
          <w:rFonts w:ascii="Times New Roman" w:eastAsia="Times New Roman" w:hAnsi="Times New Roman" w:cs="Times New Roman"/>
          <w:sz w:val="24"/>
          <w:szCs w:val="24"/>
          <w:lang w:val="es-GT"/>
        </w:rPr>
        <w:t xml:space="preserve">El administrador del sistema contará con un menú con el cual puede verificar el inventario de mercadería disponible, así como la realización de compras y ventas por medio de los dos portales que existen para realizar compras. </w:t>
      </w:r>
    </w:p>
    <w:p w14:paraId="5FD9E5E0" w14:textId="77777777" w:rsidR="00857ED7" w:rsidRDefault="00857ED7" w:rsidP="005424F1">
      <w:pPr>
        <w:spacing w:after="0" w:line="240" w:lineRule="auto"/>
        <w:rPr>
          <w:rFonts w:ascii="Times New Roman" w:eastAsia="Times New Roman" w:hAnsi="Times New Roman" w:cs="Times New Roman"/>
          <w:sz w:val="24"/>
          <w:szCs w:val="24"/>
          <w:lang w:val="es-GT"/>
        </w:rPr>
      </w:pPr>
    </w:p>
    <w:p w14:paraId="73FF85FB" w14:textId="77777777" w:rsidR="005424F1" w:rsidRDefault="005424F1" w:rsidP="005424F1">
      <w:pPr>
        <w:spacing w:after="0" w:line="240" w:lineRule="auto"/>
        <w:rPr>
          <w:rFonts w:ascii="Times New Roman" w:eastAsia="Times New Roman" w:hAnsi="Times New Roman" w:cs="Times New Roman"/>
          <w:sz w:val="24"/>
          <w:szCs w:val="24"/>
          <w:lang w:val="es-GT"/>
        </w:rPr>
      </w:pPr>
    </w:p>
    <w:p w14:paraId="7318E3A8" w14:textId="19B3AAF2" w:rsidR="005424F1" w:rsidRPr="005424F1" w:rsidRDefault="005424F1" w:rsidP="005424F1">
      <w:pPr>
        <w:spacing w:after="0" w:line="240" w:lineRule="auto"/>
        <w:jc w:val="center"/>
        <w:rPr>
          <w:rFonts w:ascii="Times New Roman" w:eastAsia="Times New Roman" w:hAnsi="Times New Roman" w:cs="Times New Roman"/>
          <w:sz w:val="24"/>
          <w:szCs w:val="24"/>
          <w:lang w:val="es-GT"/>
        </w:rPr>
      </w:pPr>
      <w:r w:rsidRPr="005424F1">
        <w:rPr>
          <w:rFonts w:ascii="Times New Roman" w:eastAsia="Times New Roman" w:hAnsi="Times New Roman" w:cs="Times New Roman"/>
          <w:sz w:val="24"/>
          <w:szCs w:val="24"/>
          <w:lang w:val="es-GT"/>
        </w:rPr>
        <w:drawing>
          <wp:inline distT="0" distB="0" distL="0" distR="0" wp14:anchorId="1CB1D8A3" wp14:editId="1BD34CE9">
            <wp:extent cx="5247736" cy="3346553"/>
            <wp:effectExtent l="0" t="0" r="0" b="6350"/>
            <wp:docPr id="12917007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00706" name="Imagen 1" descr="Tabla&#10;&#10;Descripción generada automáticamente"/>
                    <pic:cNvPicPr/>
                  </pic:nvPicPr>
                  <pic:blipFill>
                    <a:blip r:embed="rId9"/>
                    <a:stretch>
                      <a:fillRect/>
                    </a:stretch>
                  </pic:blipFill>
                  <pic:spPr>
                    <a:xfrm>
                      <a:off x="0" y="0"/>
                      <a:ext cx="5252197" cy="3349398"/>
                    </a:xfrm>
                    <a:prstGeom prst="rect">
                      <a:avLst/>
                    </a:prstGeom>
                  </pic:spPr>
                </pic:pic>
              </a:graphicData>
            </a:graphic>
          </wp:inline>
        </w:drawing>
      </w:r>
    </w:p>
    <w:p w14:paraId="08358F50" w14:textId="77777777" w:rsidR="00ED7BE0" w:rsidRDefault="00ED7BE0" w:rsidP="00ED7BE0">
      <w:pPr>
        <w:spacing w:after="0" w:line="240" w:lineRule="auto"/>
        <w:rPr>
          <w:rFonts w:ascii="Times New Roman" w:eastAsia="Times New Roman" w:hAnsi="Times New Roman" w:cs="Times New Roman"/>
          <w:sz w:val="24"/>
          <w:szCs w:val="24"/>
          <w:lang w:val="es-GT"/>
        </w:rPr>
      </w:pPr>
    </w:p>
    <w:p w14:paraId="08BAB658" w14:textId="06B8EF86" w:rsidR="00D26565" w:rsidRDefault="005424F1" w:rsidP="005424F1">
      <w:pPr>
        <w:jc w:val="both"/>
        <w:rPr>
          <w:rFonts w:ascii="Times New Roman" w:eastAsia="Times New Roman" w:hAnsi="Times New Roman" w:cs="Times New Roman"/>
          <w:sz w:val="24"/>
          <w:szCs w:val="24"/>
          <w:lang w:val="es-GT"/>
        </w:rPr>
      </w:pPr>
      <w:r>
        <w:rPr>
          <w:rFonts w:ascii="Times New Roman" w:eastAsia="Times New Roman" w:hAnsi="Times New Roman" w:cs="Times New Roman"/>
          <w:b/>
          <w:bCs/>
          <w:sz w:val="24"/>
          <w:szCs w:val="24"/>
          <w:u w:val="single"/>
          <w:lang w:val="es-GT"/>
        </w:rPr>
        <w:lastRenderedPageBreak/>
        <w:t xml:space="preserve">Módulo Inventario: </w:t>
      </w:r>
      <w:r>
        <w:rPr>
          <w:rFonts w:ascii="Times New Roman" w:eastAsia="Times New Roman" w:hAnsi="Times New Roman" w:cs="Times New Roman"/>
          <w:sz w:val="24"/>
          <w:szCs w:val="24"/>
          <w:lang w:val="es-GT"/>
        </w:rPr>
        <w:t xml:space="preserve">Por medio del presente podemos contar con un amplio catálogo explicativo, con el cual podemos contar con un control considerable de todos los productos en Stock, así como el nombre de los proveedores a los cuales le compramos la mercadería, estos pueden ser empresas como tal o comerciantes mayoritarios. </w:t>
      </w:r>
    </w:p>
    <w:p w14:paraId="20F3E41F" w14:textId="72622308" w:rsidR="005424F1" w:rsidRDefault="005424F1" w:rsidP="005424F1">
      <w:pPr>
        <w:jc w:val="both"/>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t xml:space="preserve">Por </w:t>
      </w:r>
      <w:r w:rsidR="00E13EE3">
        <w:rPr>
          <w:rFonts w:ascii="Times New Roman" w:eastAsia="Times New Roman" w:hAnsi="Times New Roman" w:cs="Times New Roman"/>
          <w:sz w:val="24"/>
          <w:szCs w:val="24"/>
          <w:lang w:val="es-GT"/>
        </w:rPr>
        <w:t>último,</w:t>
      </w:r>
      <w:r>
        <w:rPr>
          <w:rFonts w:ascii="Times New Roman" w:eastAsia="Times New Roman" w:hAnsi="Times New Roman" w:cs="Times New Roman"/>
          <w:sz w:val="24"/>
          <w:szCs w:val="24"/>
          <w:lang w:val="es-GT"/>
        </w:rPr>
        <w:t xml:space="preserve"> encontraremos dos data</w:t>
      </w:r>
      <w:r w:rsidR="00E13EE3">
        <w:rPr>
          <w:rFonts w:ascii="Times New Roman" w:eastAsia="Times New Roman" w:hAnsi="Times New Roman" w:cs="Times New Roman"/>
          <w:sz w:val="24"/>
          <w:szCs w:val="24"/>
          <w:lang w:val="es-GT"/>
        </w:rPr>
        <w:t xml:space="preserve"> </w:t>
      </w:r>
      <w:proofErr w:type="spellStart"/>
      <w:r>
        <w:rPr>
          <w:rFonts w:ascii="Times New Roman" w:eastAsia="Times New Roman" w:hAnsi="Times New Roman" w:cs="Times New Roman"/>
          <w:sz w:val="24"/>
          <w:szCs w:val="24"/>
          <w:lang w:val="es-GT"/>
        </w:rPr>
        <w:t>grid</w:t>
      </w:r>
      <w:proofErr w:type="spellEnd"/>
      <w:r w:rsidR="00E13EE3">
        <w:rPr>
          <w:rFonts w:ascii="Times New Roman" w:eastAsia="Times New Roman" w:hAnsi="Times New Roman" w:cs="Times New Roman"/>
          <w:sz w:val="24"/>
          <w:szCs w:val="24"/>
          <w:lang w:val="es-GT"/>
        </w:rPr>
        <w:t xml:space="preserve"> </w:t>
      </w:r>
      <w:proofErr w:type="spellStart"/>
      <w:r>
        <w:rPr>
          <w:rFonts w:ascii="Times New Roman" w:eastAsia="Times New Roman" w:hAnsi="Times New Roman" w:cs="Times New Roman"/>
          <w:sz w:val="24"/>
          <w:szCs w:val="24"/>
          <w:lang w:val="es-GT"/>
        </w:rPr>
        <w:t>view</w:t>
      </w:r>
      <w:proofErr w:type="spellEnd"/>
      <w:r>
        <w:rPr>
          <w:rFonts w:ascii="Times New Roman" w:eastAsia="Times New Roman" w:hAnsi="Times New Roman" w:cs="Times New Roman"/>
          <w:sz w:val="24"/>
          <w:szCs w:val="24"/>
          <w:lang w:val="es-GT"/>
        </w:rPr>
        <w:t xml:space="preserve"> con los cuales llevaremos un control de todas las ventas y compras enlistadas por medio de un contador según la cantidad de compras realizadas. </w:t>
      </w:r>
    </w:p>
    <w:p w14:paraId="68688018" w14:textId="4421FF78" w:rsidR="00E13EE3" w:rsidRDefault="005424F1" w:rsidP="005424F1">
      <w:pPr>
        <w:jc w:val="both"/>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t xml:space="preserve">Este módulo será útil en cuando a la verificación de cada artículo ingresado a la base de datos, tanto existente como nuevo. </w:t>
      </w:r>
      <w:r w:rsidR="00E13EE3">
        <w:rPr>
          <w:rFonts w:ascii="Times New Roman" w:eastAsia="Times New Roman" w:hAnsi="Times New Roman" w:cs="Times New Roman"/>
          <w:sz w:val="24"/>
          <w:szCs w:val="24"/>
          <w:lang w:val="es-GT"/>
        </w:rPr>
        <w:t xml:space="preserve">Cuenta con un botón para regresar al menú principal. </w:t>
      </w:r>
    </w:p>
    <w:p w14:paraId="372E37CA" w14:textId="77777777" w:rsidR="00E13EE3" w:rsidRDefault="00E13EE3" w:rsidP="005424F1">
      <w:pPr>
        <w:jc w:val="both"/>
        <w:rPr>
          <w:rFonts w:ascii="Times New Roman" w:eastAsia="Times New Roman" w:hAnsi="Times New Roman" w:cs="Times New Roman"/>
          <w:sz w:val="24"/>
          <w:szCs w:val="24"/>
          <w:lang w:val="es-GT"/>
        </w:rPr>
      </w:pPr>
    </w:p>
    <w:p w14:paraId="57ABB781" w14:textId="7F53ADA6" w:rsidR="00E13EE3" w:rsidRDefault="00E13EE3" w:rsidP="005424F1">
      <w:pPr>
        <w:jc w:val="both"/>
        <w:rPr>
          <w:rFonts w:ascii="Times New Roman" w:eastAsia="Times New Roman" w:hAnsi="Times New Roman" w:cs="Times New Roman"/>
          <w:sz w:val="24"/>
          <w:szCs w:val="24"/>
          <w:lang w:val="es-GT"/>
        </w:rPr>
      </w:pPr>
      <w:r w:rsidRPr="00E13EE3">
        <w:rPr>
          <w:rFonts w:ascii="Times New Roman" w:eastAsia="Times New Roman" w:hAnsi="Times New Roman" w:cs="Times New Roman"/>
          <w:sz w:val="24"/>
          <w:szCs w:val="24"/>
          <w:lang w:val="es-GT"/>
        </w:rPr>
        <w:drawing>
          <wp:inline distT="0" distB="0" distL="0" distR="0" wp14:anchorId="4839B6CF" wp14:editId="070616C1">
            <wp:extent cx="5943600" cy="2738120"/>
            <wp:effectExtent l="0" t="0" r="0" b="5080"/>
            <wp:docPr id="1405831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310" name="Imagen 1" descr="Interfaz de usuario gráfica&#10;&#10;Descripción generada automáticamente con confianza baja"/>
                    <pic:cNvPicPr/>
                  </pic:nvPicPr>
                  <pic:blipFill>
                    <a:blip r:embed="rId10"/>
                    <a:stretch>
                      <a:fillRect/>
                    </a:stretch>
                  </pic:blipFill>
                  <pic:spPr>
                    <a:xfrm>
                      <a:off x="0" y="0"/>
                      <a:ext cx="5943600" cy="2738120"/>
                    </a:xfrm>
                    <a:prstGeom prst="rect">
                      <a:avLst/>
                    </a:prstGeom>
                  </pic:spPr>
                </pic:pic>
              </a:graphicData>
            </a:graphic>
          </wp:inline>
        </w:drawing>
      </w:r>
    </w:p>
    <w:p w14:paraId="1235034A" w14:textId="77777777" w:rsidR="00E13EE3" w:rsidRDefault="00E13EE3" w:rsidP="005424F1">
      <w:pPr>
        <w:jc w:val="both"/>
        <w:rPr>
          <w:rFonts w:ascii="Times New Roman" w:eastAsia="Times New Roman" w:hAnsi="Times New Roman" w:cs="Times New Roman"/>
          <w:sz w:val="24"/>
          <w:szCs w:val="24"/>
          <w:lang w:val="es-GT"/>
        </w:rPr>
      </w:pPr>
    </w:p>
    <w:p w14:paraId="290F7B63" w14:textId="50A203C2" w:rsidR="00E13EE3" w:rsidRDefault="00E13EE3" w:rsidP="005424F1">
      <w:pPr>
        <w:jc w:val="both"/>
        <w:rPr>
          <w:rFonts w:ascii="Times New Roman" w:eastAsia="Times New Roman" w:hAnsi="Times New Roman" w:cs="Times New Roman"/>
          <w:sz w:val="24"/>
          <w:szCs w:val="24"/>
          <w:lang w:val="es-GT"/>
        </w:rPr>
      </w:pPr>
      <w:r>
        <w:rPr>
          <w:rFonts w:ascii="Times New Roman" w:eastAsia="Times New Roman" w:hAnsi="Times New Roman" w:cs="Times New Roman"/>
          <w:b/>
          <w:bCs/>
          <w:sz w:val="24"/>
          <w:szCs w:val="24"/>
          <w:u w:val="single"/>
          <w:lang w:val="es-GT"/>
        </w:rPr>
        <w:t xml:space="preserve">Vender: </w:t>
      </w:r>
      <w:r>
        <w:rPr>
          <w:rFonts w:ascii="Times New Roman" w:eastAsia="Times New Roman" w:hAnsi="Times New Roman" w:cs="Times New Roman"/>
          <w:sz w:val="24"/>
          <w:szCs w:val="24"/>
          <w:lang w:val="es-GT"/>
        </w:rPr>
        <w:t xml:space="preserve">Dentro de este módulo el usuario podrá registrar todas las ventas solicitadas por sus clientes, contando con un menú de despliegue en cuanto al nombre del producto: </w:t>
      </w:r>
    </w:p>
    <w:p w14:paraId="5AD28B94" w14:textId="77777777" w:rsidR="00E13EE3" w:rsidRDefault="00E13EE3" w:rsidP="005424F1">
      <w:pPr>
        <w:jc w:val="both"/>
        <w:rPr>
          <w:rFonts w:ascii="Times New Roman" w:eastAsia="Times New Roman" w:hAnsi="Times New Roman" w:cs="Times New Roman"/>
          <w:sz w:val="24"/>
          <w:szCs w:val="24"/>
          <w:lang w:val="es-GT"/>
        </w:rPr>
      </w:pPr>
    </w:p>
    <w:p w14:paraId="221194BD" w14:textId="3F381F47" w:rsidR="00E13EE3" w:rsidRDefault="00E13EE3" w:rsidP="00E13EE3">
      <w:pPr>
        <w:jc w:val="center"/>
        <w:rPr>
          <w:rFonts w:ascii="Times New Roman" w:eastAsia="Times New Roman" w:hAnsi="Times New Roman" w:cs="Times New Roman"/>
          <w:sz w:val="24"/>
          <w:szCs w:val="24"/>
          <w:lang w:val="es-GT"/>
        </w:rPr>
      </w:pPr>
      <w:r w:rsidRPr="00E13EE3">
        <w:rPr>
          <w:rFonts w:ascii="Times New Roman" w:eastAsia="Times New Roman" w:hAnsi="Times New Roman" w:cs="Times New Roman"/>
          <w:sz w:val="24"/>
          <w:szCs w:val="24"/>
          <w:lang w:val="es-GT"/>
        </w:rPr>
        <w:drawing>
          <wp:inline distT="0" distB="0" distL="0" distR="0" wp14:anchorId="6714C354" wp14:editId="229653DF">
            <wp:extent cx="1971950" cy="1371791"/>
            <wp:effectExtent l="0" t="0" r="9525" b="0"/>
            <wp:docPr id="1384869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69591" name=""/>
                    <pic:cNvPicPr/>
                  </pic:nvPicPr>
                  <pic:blipFill>
                    <a:blip r:embed="rId11"/>
                    <a:stretch>
                      <a:fillRect/>
                    </a:stretch>
                  </pic:blipFill>
                  <pic:spPr>
                    <a:xfrm>
                      <a:off x="0" y="0"/>
                      <a:ext cx="1971950" cy="1371791"/>
                    </a:xfrm>
                    <a:prstGeom prst="rect">
                      <a:avLst/>
                    </a:prstGeom>
                  </pic:spPr>
                </pic:pic>
              </a:graphicData>
            </a:graphic>
          </wp:inline>
        </w:drawing>
      </w:r>
    </w:p>
    <w:p w14:paraId="5B0ACF5D" w14:textId="77777777" w:rsidR="00857ED7" w:rsidRDefault="00857ED7" w:rsidP="00E13EE3">
      <w:pPr>
        <w:jc w:val="center"/>
        <w:rPr>
          <w:rFonts w:ascii="Times New Roman" w:eastAsia="Times New Roman" w:hAnsi="Times New Roman" w:cs="Times New Roman"/>
          <w:sz w:val="24"/>
          <w:szCs w:val="24"/>
          <w:lang w:val="es-GT"/>
        </w:rPr>
      </w:pPr>
    </w:p>
    <w:p w14:paraId="6454D610" w14:textId="5E4C9D16" w:rsidR="00E13EE3" w:rsidRDefault="00E13EE3" w:rsidP="00E13EE3">
      <w:pPr>
        <w:jc w:val="both"/>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lastRenderedPageBreak/>
        <w:t>El cual facilitará la selección del artículo. Podrá llenar cada uno de los campos disponibles, *todos estos son obligatorios, ya que de lo contrario la información no podrá ser guardada por medio del botón “Realizar venta”.</w:t>
      </w:r>
    </w:p>
    <w:p w14:paraId="598603F0" w14:textId="77777777" w:rsidR="00857ED7" w:rsidRDefault="00857ED7" w:rsidP="00E13EE3">
      <w:pPr>
        <w:jc w:val="both"/>
        <w:rPr>
          <w:rFonts w:ascii="Times New Roman" w:eastAsia="Times New Roman" w:hAnsi="Times New Roman" w:cs="Times New Roman"/>
          <w:sz w:val="24"/>
          <w:szCs w:val="24"/>
          <w:lang w:val="es-GT"/>
        </w:rPr>
      </w:pPr>
    </w:p>
    <w:p w14:paraId="164188E5" w14:textId="4184937A" w:rsidR="00E13EE3" w:rsidRDefault="00E13EE3" w:rsidP="00E13EE3">
      <w:pPr>
        <w:rPr>
          <w:rFonts w:ascii="Times New Roman" w:eastAsia="Times New Roman" w:hAnsi="Times New Roman" w:cs="Times New Roman"/>
          <w:sz w:val="24"/>
          <w:szCs w:val="24"/>
          <w:lang w:val="es-GT"/>
        </w:rPr>
      </w:pPr>
      <w:r w:rsidRPr="00E13EE3">
        <w:rPr>
          <w:rFonts w:ascii="Times New Roman" w:eastAsia="Times New Roman" w:hAnsi="Times New Roman" w:cs="Times New Roman"/>
          <w:sz w:val="24"/>
          <w:szCs w:val="24"/>
          <w:lang w:val="es-GT"/>
        </w:rPr>
        <w:drawing>
          <wp:inline distT="0" distB="0" distL="0" distR="0" wp14:anchorId="161A8784" wp14:editId="58FB4634">
            <wp:extent cx="5943600" cy="439420"/>
            <wp:effectExtent l="0" t="0" r="0" b="0"/>
            <wp:docPr id="4855817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81719" name="Imagen 1" descr="Texto&#10;&#10;Descripción generada automáticamente"/>
                    <pic:cNvPicPr/>
                  </pic:nvPicPr>
                  <pic:blipFill>
                    <a:blip r:embed="rId12"/>
                    <a:stretch>
                      <a:fillRect/>
                    </a:stretch>
                  </pic:blipFill>
                  <pic:spPr>
                    <a:xfrm>
                      <a:off x="0" y="0"/>
                      <a:ext cx="5943600" cy="439420"/>
                    </a:xfrm>
                    <a:prstGeom prst="rect">
                      <a:avLst/>
                    </a:prstGeom>
                  </pic:spPr>
                </pic:pic>
              </a:graphicData>
            </a:graphic>
          </wp:inline>
        </w:drawing>
      </w:r>
    </w:p>
    <w:p w14:paraId="31BDCC09" w14:textId="77777777" w:rsidR="00857ED7" w:rsidRDefault="00857ED7" w:rsidP="00E13EE3">
      <w:pPr>
        <w:rPr>
          <w:rFonts w:ascii="Times New Roman" w:eastAsia="Times New Roman" w:hAnsi="Times New Roman" w:cs="Times New Roman"/>
          <w:sz w:val="24"/>
          <w:szCs w:val="24"/>
          <w:lang w:val="es-GT"/>
        </w:rPr>
      </w:pPr>
    </w:p>
    <w:p w14:paraId="53FC8E65" w14:textId="0FFE70B2" w:rsidR="00E13EE3" w:rsidRDefault="00E13EE3" w:rsidP="00E13EE3">
      <w:pPr>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t xml:space="preserve">Por medio de estos tres botones podremos controlar el módulo correspondiente, uno de ellos ya fue explicada la funcionalidad anteriormente. El botón “Actualizar cuadro” ayuda a cargar al Data </w:t>
      </w:r>
      <w:proofErr w:type="spellStart"/>
      <w:r>
        <w:rPr>
          <w:rFonts w:ascii="Times New Roman" w:eastAsia="Times New Roman" w:hAnsi="Times New Roman" w:cs="Times New Roman"/>
          <w:sz w:val="24"/>
          <w:szCs w:val="24"/>
          <w:lang w:val="es-GT"/>
        </w:rPr>
        <w:t>grid</w:t>
      </w:r>
      <w:proofErr w:type="spellEnd"/>
      <w:r>
        <w:rPr>
          <w:rFonts w:ascii="Times New Roman" w:eastAsia="Times New Roman" w:hAnsi="Times New Roman" w:cs="Times New Roman"/>
          <w:sz w:val="24"/>
          <w:szCs w:val="24"/>
          <w:lang w:val="es-GT"/>
        </w:rPr>
        <w:t xml:space="preserve"> </w:t>
      </w:r>
      <w:proofErr w:type="spellStart"/>
      <w:r>
        <w:rPr>
          <w:rFonts w:ascii="Times New Roman" w:eastAsia="Times New Roman" w:hAnsi="Times New Roman" w:cs="Times New Roman"/>
          <w:sz w:val="24"/>
          <w:szCs w:val="24"/>
          <w:lang w:val="es-GT"/>
        </w:rPr>
        <w:t>view</w:t>
      </w:r>
      <w:proofErr w:type="spellEnd"/>
      <w:r>
        <w:rPr>
          <w:rFonts w:ascii="Times New Roman" w:eastAsia="Times New Roman" w:hAnsi="Times New Roman" w:cs="Times New Roman"/>
          <w:sz w:val="24"/>
          <w:szCs w:val="24"/>
          <w:lang w:val="es-GT"/>
        </w:rPr>
        <w:t xml:space="preserve"> toda la información de la venta realizada traída de la base de datos. </w:t>
      </w:r>
    </w:p>
    <w:p w14:paraId="4A54ECE2" w14:textId="2B83A05D" w:rsidR="00E13EE3" w:rsidRDefault="00E13EE3" w:rsidP="00E13EE3">
      <w:pPr>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t xml:space="preserve">Además, con la información de los </w:t>
      </w:r>
      <w:proofErr w:type="spellStart"/>
      <w:r>
        <w:rPr>
          <w:rFonts w:ascii="Times New Roman" w:eastAsia="Times New Roman" w:hAnsi="Times New Roman" w:cs="Times New Roman"/>
          <w:sz w:val="24"/>
          <w:szCs w:val="24"/>
          <w:lang w:val="es-GT"/>
        </w:rPr>
        <w:t>text</w:t>
      </w:r>
      <w:proofErr w:type="spellEnd"/>
      <w:r>
        <w:rPr>
          <w:rFonts w:ascii="Times New Roman" w:eastAsia="Times New Roman" w:hAnsi="Times New Roman" w:cs="Times New Roman"/>
          <w:sz w:val="24"/>
          <w:szCs w:val="24"/>
          <w:lang w:val="es-GT"/>
        </w:rPr>
        <w:t xml:space="preserve"> box podremos imprimirla a una impresora predeterminada:</w:t>
      </w:r>
    </w:p>
    <w:p w14:paraId="11442266" w14:textId="77777777" w:rsidR="00314D86" w:rsidRDefault="00314D86" w:rsidP="00E13EE3">
      <w:pPr>
        <w:rPr>
          <w:rFonts w:ascii="Times New Roman" w:eastAsia="Times New Roman" w:hAnsi="Times New Roman" w:cs="Times New Roman"/>
          <w:sz w:val="24"/>
          <w:szCs w:val="24"/>
          <w:lang w:val="es-GT"/>
        </w:rPr>
      </w:pPr>
    </w:p>
    <w:p w14:paraId="67A449B9" w14:textId="363FF1E8" w:rsidR="00E13EE3" w:rsidRDefault="00E13EE3" w:rsidP="00E13EE3">
      <w:pPr>
        <w:jc w:val="center"/>
        <w:rPr>
          <w:rFonts w:ascii="Times New Roman" w:eastAsia="Times New Roman" w:hAnsi="Times New Roman" w:cs="Times New Roman"/>
          <w:sz w:val="24"/>
          <w:szCs w:val="24"/>
          <w:lang w:val="es-GT"/>
        </w:rPr>
      </w:pPr>
      <w:r>
        <w:rPr>
          <w:noProof/>
        </w:rPr>
        <w:drawing>
          <wp:inline distT="0" distB="0" distL="0" distR="0" wp14:anchorId="4E3028CC" wp14:editId="04C235BC">
            <wp:extent cx="1485095" cy="856891"/>
            <wp:effectExtent l="0" t="0" r="1270" b="635"/>
            <wp:docPr id="478653459" name="Imagen 1" descr="Interfaz de usuario gráfica, Aplicación, 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53459" name="Imagen 1" descr="Interfaz de usuario gráfica, Aplicación, Tabla, Calendario&#10;&#10;Descripción generada automáticamente"/>
                    <pic:cNvPicPr/>
                  </pic:nvPicPr>
                  <pic:blipFill rotWithShape="1">
                    <a:blip r:embed="rId13"/>
                    <a:srcRect l="12578" t="21848" r="74163" b="64552"/>
                    <a:stretch/>
                  </pic:blipFill>
                  <pic:spPr bwMode="auto">
                    <a:xfrm>
                      <a:off x="0" y="0"/>
                      <a:ext cx="1499445" cy="865171"/>
                    </a:xfrm>
                    <a:prstGeom prst="rect">
                      <a:avLst/>
                    </a:prstGeom>
                    <a:ln>
                      <a:noFill/>
                    </a:ln>
                    <a:extLst>
                      <a:ext uri="{53640926-AAD7-44D8-BBD7-CCE9431645EC}">
                        <a14:shadowObscured xmlns:a14="http://schemas.microsoft.com/office/drawing/2010/main"/>
                      </a:ext>
                    </a:extLst>
                  </pic:spPr>
                </pic:pic>
              </a:graphicData>
            </a:graphic>
          </wp:inline>
        </w:drawing>
      </w:r>
    </w:p>
    <w:p w14:paraId="56F2FE11" w14:textId="77777777" w:rsidR="00314D86" w:rsidRDefault="00314D86" w:rsidP="00E13EE3">
      <w:pPr>
        <w:jc w:val="center"/>
        <w:rPr>
          <w:rFonts w:ascii="Times New Roman" w:eastAsia="Times New Roman" w:hAnsi="Times New Roman" w:cs="Times New Roman"/>
          <w:sz w:val="24"/>
          <w:szCs w:val="24"/>
          <w:lang w:val="es-GT"/>
        </w:rPr>
      </w:pPr>
    </w:p>
    <w:p w14:paraId="313EAEAC" w14:textId="26B99433" w:rsidR="00E13EE3" w:rsidRDefault="00E13EE3" w:rsidP="00E13EE3">
      <w:pPr>
        <w:rPr>
          <w:rFonts w:ascii="Times New Roman" w:eastAsia="Times New Roman" w:hAnsi="Times New Roman" w:cs="Times New Roman"/>
          <w:sz w:val="24"/>
          <w:szCs w:val="24"/>
          <w:lang w:val="es-GT"/>
        </w:rPr>
      </w:pPr>
      <w:r>
        <w:rPr>
          <w:rFonts w:ascii="Times New Roman" w:eastAsia="Times New Roman" w:hAnsi="Times New Roman" w:cs="Times New Roman"/>
          <w:sz w:val="24"/>
          <w:szCs w:val="24"/>
          <w:lang w:val="es-GT"/>
        </w:rPr>
        <w:t xml:space="preserve">Se activará este evento el cual inicia con la impresión de los documentos directamente. </w:t>
      </w:r>
    </w:p>
    <w:p w14:paraId="2BE4A6A2" w14:textId="77777777" w:rsidR="00857ED7" w:rsidRDefault="00857ED7" w:rsidP="00E13EE3">
      <w:pPr>
        <w:rPr>
          <w:rFonts w:ascii="Times New Roman" w:eastAsia="Times New Roman" w:hAnsi="Times New Roman" w:cs="Times New Roman"/>
          <w:sz w:val="24"/>
          <w:szCs w:val="24"/>
          <w:lang w:val="es-GT"/>
        </w:rPr>
      </w:pPr>
    </w:p>
    <w:p w14:paraId="160015F0" w14:textId="6D1F571F" w:rsidR="00857ED7" w:rsidRDefault="00857ED7" w:rsidP="00E13EE3">
      <w:pPr>
        <w:rPr>
          <w:rFonts w:ascii="Times New Roman" w:eastAsia="Times New Roman" w:hAnsi="Times New Roman" w:cs="Times New Roman"/>
          <w:sz w:val="24"/>
          <w:szCs w:val="24"/>
          <w:lang w:val="es-GT"/>
        </w:rPr>
      </w:pPr>
      <w:r w:rsidRPr="00857ED7">
        <w:rPr>
          <w:rFonts w:ascii="Times New Roman" w:eastAsia="Times New Roman" w:hAnsi="Times New Roman" w:cs="Times New Roman"/>
          <w:sz w:val="24"/>
          <w:szCs w:val="24"/>
          <w:lang w:val="es-GT"/>
        </w:rPr>
        <w:drawing>
          <wp:inline distT="0" distB="0" distL="0" distR="0" wp14:anchorId="665E2B55" wp14:editId="47B5E2FF">
            <wp:extent cx="5943600" cy="2748280"/>
            <wp:effectExtent l="0" t="0" r="0" b="0"/>
            <wp:docPr id="362940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40125" name=""/>
                    <pic:cNvPicPr/>
                  </pic:nvPicPr>
                  <pic:blipFill>
                    <a:blip r:embed="rId14"/>
                    <a:stretch>
                      <a:fillRect/>
                    </a:stretch>
                  </pic:blipFill>
                  <pic:spPr>
                    <a:xfrm>
                      <a:off x="0" y="0"/>
                      <a:ext cx="5943600" cy="2748280"/>
                    </a:xfrm>
                    <a:prstGeom prst="rect">
                      <a:avLst/>
                    </a:prstGeom>
                  </pic:spPr>
                </pic:pic>
              </a:graphicData>
            </a:graphic>
          </wp:inline>
        </w:drawing>
      </w:r>
    </w:p>
    <w:p w14:paraId="44CB5AF5" w14:textId="77777777" w:rsidR="00857ED7" w:rsidRDefault="00857ED7" w:rsidP="00E13EE3">
      <w:pPr>
        <w:rPr>
          <w:rFonts w:ascii="Times New Roman" w:eastAsia="Times New Roman" w:hAnsi="Times New Roman" w:cs="Times New Roman"/>
          <w:sz w:val="24"/>
          <w:szCs w:val="24"/>
          <w:lang w:val="es-GT"/>
        </w:rPr>
      </w:pPr>
    </w:p>
    <w:p w14:paraId="2367E19B" w14:textId="0D4998E5" w:rsidR="00857ED7" w:rsidRDefault="00857ED7" w:rsidP="00857ED7">
      <w:pPr>
        <w:jc w:val="both"/>
        <w:rPr>
          <w:rFonts w:ascii="Times New Roman" w:eastAsia="Times New Roman" w:hAnsi="Times New Roman" w:cs="Times New Roman"/>
          <w:bCs/>
          <w:sz w:val="24"/>
          <w:szCs w:val="24"/>
          <w:lang w:val="es-GT"/>
        </w:rPr>
      </w:pPr>
      <w:r>
        <w:rPr>
          <w:rFonts w:ascii="Times New Roman" w:eastAsia="Times New Roman" w:hAnsi="Times New Roman" w:cs="Times New Roman"/>
          <w:b/>
          <w:sz w:val="24"/>
          <w:szCs w:val="24"/>
          <w:u w:val="single"/>
          <w:lang w:val="es-GT"/>
        </w:rPr>
        <w:lastRenderedPageBreak/>
        <w:t xml:space="preserve">Comprar: </w:t>
      </w:r>
      <w:r>
        <w:rPr>
          <w:rFonts w:ascii="Times New Roman" w:eastAsia="Times New Roman" w:hAnsi="Times New Roman" w:cs="Times New Roman"/>
          <w:bCs/>
          <w:sz w:val="24"/>
          <w:szCs w:val="24"/>
          <w:lang w:val="es-GT"/>
        </w:rPr>
        <w:t>Por medio del presente módulo en caso contrario de las ventas, acá se llevará el registro de todas las compras realizadas con los datos necesarios para emitir factura o guardar en este caso por medio del botón “Guardar factura”.</w:t>
      </w:r>
    </w:p>
    <w:p w14:paraId="20690E17" w14:textId="4A8B9E41" w:rsidR="00857ED7" w:rsidRDefault="00857ED7" w:rsidP="00857ED7">
      <w:pPr>
        <w:jc w:val="both"/>
        <w:rPr>
          <w:rFonts w:ascii="Times New Roman" w:eastAsia="Times New Roman" w:hAnsi="Times New Roman" w:cs="Times New Roman"/>
          <w:bCs/>
          <w:sz w:val="24"/>
          <w:szCs w:val="24"/>
          <w:lang w:val="es-GT"/>
        </w:rPr>
      </w:pPr>
      <w:r>
        <w:rPr>
          <w:rFonts w:ascii="Times New Roman" w:eastAsia="Times New Roman" w:hAnsi="Times New Roman" w:cs="Times New Roman"/>
          <w:bCs/>
          <w:sz w:val="24"/>
          <w:szCs w:val="24"/>
          <w:lang w:val="es-GT"/>
        </w:rPr>
        <w:t xml:space="preserve">Contará con un menú de despliegue el cual contará con los distinto portales de compra, sean físicos o digitales. </w:t>
      </w:r>
    </w:p>
    <w:p w14:paraId="663E19EF" w14:textId="77777777" w:rsidR="00314D86" w:rsidRDefault="00314D86" w:rsidP="00857ED7">
      <w:pPr>
        <w:jc w:val="both"/>
        <w:rPr>
          <w:rFonts w:ascii="Times New Roman" w:eastAsia="Times New Roman" w:hAnsi="Times New Roman" w:cs="Times New Roman"/>
          <w:bCs/>
          <w:sz w:val="24"/>
          <w:szCs w:val="24"/>
          <w:lang w:val="es-GT"/>
        </w:rPr>
      </w:pPr>
    </w:p>
    <w:p w14:paraId="4A66B849" w14:textId="1059EAF6" w:rsidR="00857ED7" w:rsidRDefault="00857ED7" w:rsidP="00857ED7">
      <w:pPr>
        <w:jc w:val="center"/>
        <w:rPr>
          <w:rFonts w:ascii="Times New Roman" w:eastAsia="Times New Roman" w:hAnsi="Times New Roman" w:cs="Times New Roman"/>
          <w:bCs/>
          <w:sz w:val="24"/>
          <w:szCs w:val="24"/>
          <w:lang w:val="es-GT"/>
        </w:rPr>
      </w:pPr>
      <w:r w:rsidRPr="00857ED7">
        <w:rPr>
          <w:rFonts w:ascii="Times New Roman" w:eastAsia="Times New Roman" w:hAnsi="Times New Roman" w:cs="Times New Roman"/>
          <w:bCs/>
          <w:sz w:val="24"/>
          <w:szCs w:val="24"/>
          <w:lang w:val="es-GT"/>
        </w:rPr>
        <w:drawing>
          <wp:inline distT="0" distB="0" distL="0" distR="0" wp14:anchorId="649786A1" wp14:editId="10829F86">
            <wp:extent cx="1409191" cy="655607"/>
            <wp:effectExtent l="0" t="0" r="635" b="0"/>
            <wp:docPr id="19577365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3658" name="Imagen 1" descr="Interfaz de usuario gráfica&#10;&#10;Descripción generada automáticamente"/>
                    <pic:cNvPicPr/>
                  </pic:nvPicPr>
                  <pic:blipFill>
                    <a:blip r:embed="rId15"/>
                    <a:stretch>
                      <a:fillRect/>
                    </a:stretch>
                  </pic:blipFill>
                  <pic:spPr>
                    <a:xfrm>
                      <a:off x="0" y="0"/>
                      <a:ext cx="1434948" cy="667590"/>
                    </a:xfrm>
                    <a:prstGeom prst="rect">
                      <a:avLst/>
                    </a:prstGeom>
                  </pic:spPr>
                </pic:pic>
              </a:graphicData>
            </a:graphic>
          </wp:inline>
        </w:drawing>
      </w:r>
    </w:p>
    <w:p w14:paraId="7B74AC5B" w14:textId="77777777" w:rsidR="00314D86" w:rsidRDefault="00314D86" w:rsidP="00857ED7">
      <w:pPr>
        <w:jc w:val="center"/>
        <w:rPr>
          <w:rFonts w:ascii="Times New Roman" w:eastAsia="Times New Roman" w:hAnsi="Times New Roman" w:cs="Times New Roman"/>
          <w:bCs/>
          <w:sz w:val="24"/>
          <w:szCs w:val="24"/>
          <w:lang w:val="es-GT"/>
        </w:rPr>
      </w:pPr>
    </w:p>
    <w:p w14:paraId="5B4F872F" w14:textId="000D0081" w:rsidR="00857ED7" w:rsidRDefault="00857ED7" w:rsidP="00857ED7">
      <w:pPr>
        <w:jc w:val="both"/>
        <w:rPr>
          <w:rFonts w:ascii="Times New Roman" w:eastAsia="Times New Roman" w:hAnsi="Times New Roman" w:cs="Times New Roman"/>
          <w:bCs/>
          <w:sz w:val="24"/>
          <w:szCs w:val="24"/>
          <w:lang w:val="es-GT"/>
        </w:rPr>
      </w:pPr>
      <w:r>
        <w:rPr>
          <w:rFonts w:ascii="Times New Roman" w:eastAsia="Times New Roman" w:hAnsi="Times New Roman" w:cs="Times New Roman"/>
          <w:bCs/>
          <w:sz w:val="24"/>
          <w:szCs w:val="24"/>
          <w:lang w:val="es-GT"/>
        </w:rPr>
        <w:t xml:space="preserve">Si la impresora no está lista para guardar la factura dará el siguiente mensaje: </w:t>
      </w:r>
    </w:p>
    <w:p w14:paraId="4F1F8CFB" w14:textId="77777777" w:rsidR="00314D86" w:rsidRDefault="00314D86" w:rsidP="00857ED7">
      <w:pPr>
        <w:jc w:val="both"/>
        <w:rPr>
          <w:rFonts w:ascii="Times New Roman" w:eastAsia="Times New Roman" w:hAnsi="Times New Roman" w:cs="Times New Roman"/>
          <w:bCs/>
          <w:sz w:val="24"/>
          <w:szCs w:val="24"/>
          <w:lang w:val="es-GT"/>
        </w:rPr>
      </w:pPr>
    </w:p>
    <w:p w14:paraId="5B13386A" w14:textId="1BD7A612" w:rsidR="00857ED7" w:rsidRDefault="00857ED7" w:rsidP="00857ED7">
      <w:pPr>
        <w:jc w:val="center"/>
        <w:rPr>
          <w:rFonts w:ascii="Times New Roman" w:eastAsia="Times New Roman" w:hAnsi="Times New Roman" w:cs="Times New Roman"/>
          <w:bCs/>
          <w:sz w:val="24"/>
          <w:szCs w:val="24"/>
          <w:lang w:val="es-GT"/>
        </w:rPr>
      </w:pPr>
      <w:r w:rsidRPr="00857ED7">
        <w:rPr>
          <w:rFonts w:ascii="Times New Roman" w:eastAsia="Times New Roman" w:hAnsi="Times New Roman" w:cs="Times New Roman"/>
          <w:bCs/>
          <w:sz w:val="24"/>
          <w:szCs w:val="24"/>
          <w:lang w:val="es-GT"/>
        </w:rPr>
        <w:drawing>
          <wp:inline distT="0" distB="0" distL="0" distR="0" wp14:anchorId="3B0ACDF1" wp14:editId="288B6261">
            <wp:extent cx="3600953" cy="1324160"/>
            <wp:effectExtent l="0" t="0" r="0" b="9525"/>
            <wp:docPr id="11892230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23055" name="Imagen 1" descr="Interfaz de usuario gráfica, Texto, Aplicación&#10;&#10;Descripción generada automáticamente"/>
                    <pic:cNvPicPr/>
                  </pic:nvPicPr>
                  <pic:blipFill>
                    <a:blip r:embed="rId16"/>
                    <a:stretch>
                      <a:fillRect/>
                    </a:stretch>
                  </pic:blipFill>
                  <pic:spPr>
                    <a:xfrm>
                      <a:off x="0" y="0"/>
                      <a:ext cx="3600953" cy="1324160"/>
                    </a:xfrm>
                    <a:prstGeom prst="rect">
                      <a:avLst/>
                    </a:prstGeom>
                  </pic:spPr>
                </pic:pic>
              </a:graphicData>
            </a:graphic>
          </wp:inline>
        </w:drawing>
      </w:r>
    </w:p>
    <w:p w14:paraId="58EE762F" w14:textId="77777777" w:rsidR="00314D86" w:rsidRDefault="00314D86" w:rsidP="00857ED7">
      <w:pPr>
        <w:jc w:val="center"/>
        <w:rPr>
          <w:rFonts w:ascii="Times New Roman" w:eastAsia="Times New Roman" w:hAnsi="Times New Roman" w:cs="Times New Roman"/>
          <w:bCs/>
          <w:sz w:val="24"/>
          <w:szCs w:val="24"/>
          <w:lang w:val="es-GT"/>
        </w:rPr>
      </w:pPr>
    </w:p>
    <w:p w14:paraId="5E7645D5" w14:textId="2FF5CB58" w:rsidR="00857ED7" w:rsidRDefault="00857ED7" w:rsidP="00857ED7">
      <w:pPr>
        <w:jc w:val="both"/>
        <w:rPr>
          <w:rFonts w:ascii="Times New Roman" w:eastAsia="Times New Roman" w:hAnsi="Times New Roman" w:cs="Times New Roman"/>
          <w:bCs/>
          <w:sz w:val="24"/>
          <w:szCs w:val="24"/>
          <w:lang w:val="es-GT"/>
        </w:rPr>
      </w:pPr>
      <w:r>
        <w:rPr>
          <w:rFonts w:ascii="Times New Roman" w:eastAsia="Times New Roman" w:hAnsi="Times New Roman" w:cs="Times New Roman"/>
          <w:bCs/>
          <w:sz w:val="24"/>
          <w:szCs w:val="24"/>
          <w:lang w:val="es-GT"/>
        </w:rPr>
        <w:t xml:space="preserve">Con este se solicita verificar la impresora y si posee algún problema para solucionarlo y que el sistema funcione correctamente. </w:t>
      </w:r>
    </w:p>
    <w:p w14:paraId="5426884D" w14:textId="77777777" w:rsidR="00314D86" w:rsidRDefault="00314D86" w:rsidP="00857ED7">
      <w:pPr>
        <w:jc w:val="both"/>
        <w:rPr>
          <w:rFonts w:ascii="Times New Roman" w:eastAsia="Times New Roman" w:hAnsi="Times New Roman" w:cs="Times New Roman"/>
          <w:bCs/>
          <w:sz w:val="24"/>
          <w:szCs w:val="24"/>
          <w:lang w:val="es-GT"/>
        </w:rPr>
      </w:pPr>
    </w:p>
    <w:p w14:paraId="6065F1D3" w14:textId="413B0A43" w:rsidR="00857ED7" w:rsidRDefault="00857ED7" w:rsidP="00857ED7">
      <w:pPr>
        <w:jc w:val="center"/>
        <w:rPr>
          <w:rFonts w:ascii="Times New Roman" w:eastAsia="Times New Roman" w:hAnsi="Times New Roman" w:cs="Times New Roman"/>
          <w:bCs/>
          <w:sz w:val="24"/>
          <w:szCs w:val="24"/>
          <w:lang w:val="es-GT"/>
        </w:rPr>
      </w:pPr>
      <w:r w:rsidRPr="00857ED7">
        <w:rPr>
          <w:rFonts w:ascii="Times New Roman" w:eastAsia="Times New Roman" w:hAnsi="Times New Roman" w:cs="Times New Roman"/>
          <w:bCs/>
          <w:sz w:val="24"/>
          <w:szCs w:val="24"/>
          <w:lang w:val="es-GT"/>
        </w:rPr>
        <w:drawing>
          <wp:inline distT="0" distB="0" distL="0" distR="0" wp14:anchorId="11059671" wp14:editId="1E692852">
            <wp:extent cx="1657581" cy="1219370"/>
            <wp:effectExtent l="0" t="0" r="0" b="0"/>
            <wp:docPr id="12336673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67321" name="Imagen 1" descr="Interfaz de usuario gráfica, Texto, Aplicación&#10;&#10;Descripción generada automáticamente"/>
                    <pic:cNvPicPr/>
                  </pic:nvPicPr>
                  <pic:blipFill>
                    <a:blip r:embed="rId17"/>
                    <a:stretch>
                      <a:fillRect/>
                    </a:stretch>
                  </pic:blipFill>
                  <pic:spPr>
                    <a:xfrm>
                      <a:off x="0" y="0"/>
                      <a:ext cx="1657581" cy="1219370"/>
                    </a:xfrm>
                    <a:prstGeom prst="rect">
                      <a:avLst/>
                    </a:prstGeom>
                  </pic:spPr>
                </pic:pic>
              </a:graphicData>
            </a:graphic>
          </wp:inline>
        </w:drawing>
      </w:r>
    </w:p>
    <w:p w14:paraId="1128BC4B" w14:textId="77777777" w:rsidR="00314D86" w:rsidRDefault="00314D86" w:rsidP="00857ED7">
      <w:pPr>
        <w:jc w:val="center"/>
        <w:rPr>
          <w:rFonts w:ascii="Times New Roman" w:eastAsia="Times New Roman" w:hAnsi="Times New Roman" w:cs="Times New Roman"/>
          <w:bCs/>
          <w:sz w:val="24"/>
          <w:szCs w:val="24"/>
          <w:lang w:val="es-GT"/>
        </w:rPr>
      </w:pPr>
    </w:p>
    <w:p w14:paraId="07B6C681" w14:textId="51CD2282" w:rsidR="00857ED7" w:rsidRDefault="00857ED7" w:rsidP="00857ED7">
      <w:pPr>
        <w:rPr>
          <w:rFonts w:ascii="Times New Roman" w:eastAsia="Times New Roman" w:hAnsi="Times New Roman" w:cs="Times New Roman"/>
          <w:bCs/>
          <w:sz w:val="24"/>
          <w:szCs w:val="24"/>
          <w:lang w:val="es-GT"/>
        </w:rPr>
      </w:pPr>
      <w:r>
        <w:rPr>
          <w:rFonts w:ascii="Times New Roman" w:eastAsia="Times New Roman" w:hAnsi="Times New Roman" w:cs="Times New Roman"/>
          <w:bCs/>
          <w:sz w:val="24"/>
          <w:szCs w:val="24"/>
          <w:lang w:val="es-GT"/>
        </w:rPr>
        <w:t xml:space="preserve">Al pulsar sobre el botón “Realizar compra” devolverá el siguiente mensaje, el cual nos garantiza que la compra ha sido realizada con éxito. </w:t>
      </w:r>
    </w:p>
    <w:p w14:paraId="52E018BF" w14:textId="77777777" w:rsidR="00314D86" w:rsidRDefault="00314D86" w:rsidP="00857ED7">
      <w:pPr>
        <w:rPr>
          <w:rFonts w:ascii="Times New Roman" w:eastAsia="Times New Roman" w:hAnsi="Times New Roman" w:cs="Times New Roman"/>
          <w:bCs/>
          <w:sz w:val="24"/>
          <w:szCs w:val="24"/>
          <w:lang w:val="es-GT"/>
        </w:rPr>
      </w:pPr>
    </w:p>
    <w:p w14:paraId="4A894A69" w14:textId="77777777" w:rsidR="00857ED7" w:rsidRDefault="00857ED7" w:rsidP="00857ED7">
      <w:pPr>
        <w:rPr>
          <w:rFonts w:ascii="Times New Roman" w:eastAsia="Times New Roman" w:hAnsi="Times New Roman" w:cs="Times New Roman"/>
          <w:bCs/>
          <w:sz w:val="24"/>
          <w:szCs w:val="24"/>
          <w:lang w:val="es-GT"/>
        </w:rPr>
      </w:pPr>
    </w:p>
    <w:p w14:paraId="4CC6E5A7" w14:textId="5F2D1A49" w:rsidR="00857ED7" w:rsidRDefault="00857ED7" w:rsidP="00857ED7">
      <w:pPr>
        <w:rPr>
          <w:rFonts w:ascii="Times New Roman" w:eastAsia="Times New Roman" w:hAnsi="Times New Roman" w:cs="Times New Roman"/>
          <w:bCs/>
          <w:sz w:val="24"/>
          <w:szCs w:val="24"/>
          <w:lang w:val="es-GT"/>
        </w:rPr>
      </w:pPr>
      <w:r w:rsidRPr="00857ED7">
        <w:rPr>
          <w:rFonts w:ascii="Times New Roman" w:eastAsia="Times New Roman" w:hAnsi="Times New Roman" w:cs="Times New Roman"/>
          <w:bCs/>
          <w:sz w:val="24"/>
          <w:szCs w:val="24"/>
          <w:lang w:val="es-GT"/>
        </w:rPr>
        <w:lastRenderedPageBreak/>
        <w:drawing>
          <wp:inline distT="0" distB="0" distL="0" distR="0" wp14:anchorId="605659CE" wp14:editId="7F74F98F">
            <wp:extent cx="5943600" cy="579755"/>
            <wp:effectExtent l="0" t="0" r="0" b="0"/>
            <wp:docPr id="1472302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02828" name=""/>
                    <pic:cNvPicPr/>
                  </pic:nvPicPr>
                  <pic:blipFill>
                    <a:blip r:embed="rId18"/>
                    <a:stretch>
                      <a:fillRect/>
                    </a:stretch>
                  </pic:blipFill>
                  <pic:spPr>
                    <a:xfrm>
                      <a:off x="0" y="0"/>
                      <a:ext cx="5943600" cy="579755"/>
                    </a:xfrm>
                    <a:prstGeom prst="rect">
                      <a:avLst/>
                    </a:prstGeom>
                  </pic:spPr>
                </pic:pic>
              </a:graphicData>
            </a:graphic>
          </wp:inline>
        </w:drawing>
      </w:r>
    </w:p>
    <w:p w14:paraId="4CE01089" w14:textId="77777777" w:rsidR="00857ED7" w:rsidRDefault="00857ED7" w:rsidP="00857ED7">
      <w:pPr>
        <w:rPr>
          <w:rFonts w:ascii="Times New Roman" w:eastAsia="Times New Roman" w:hAnsi="Times New Roman" w:cs="Times New Roman"/>
          <w:bCs/>
          <w:sz w:val="24"/>
          <w:szCs w:val="24"/>
          <w:lang w:val="es-GT"/>
        </w:rPr>
      </w:pPr>
    </w:p>
    <w:p w14:paraId="20813534" w14:textId="3C65D13C" w:rsidR="00857ED7" w:rsidRPr="00857ED7" w:rsidRDefault="00857ED7" w:rsidP="00857ED7">
      <w:pPr>
        <w:rPr>
          <w:rFonts w:ascii="Times New Roman" w:eastAsia="Times New Roman" w:hAnsi="Times New Roman" w:cs="Times New Roman"/>
          <w:bCs/>
          <w:sz w:val="24"/>
          <w:szCs w:val="24"/>
          <w:lang w:val="es-GT"/>
        </w:rPr>
      </w:pPr>
      <w:r>
        <w:rPr>
          <w:rFonts w:ascii="Times New Roman" w:eastAsia="Times New Roman" w:hAnsi="Times New Roman" w:cs="Times New Roman"/>
          <w:bCs/>
          <w:sz w:val="24"/>
          <w:szCs w:val="24"/>
          <w:lang w:val="es-GT"/>
        </w:rPr>
        <w:t xml:space="preserve">Verificando lo antes dicho dentro del Data </w:t>
      </w:r>
      <w:proofErr w:type="spellStart"/>
      <w:r>
        <w:rPr>
          <w:rFonts w:ascii="Times New Roman" w:eastAsia="Times New Roman" w:hAnsi="Times New Roman" w:cs="Times New Roman"/>
          <w:bCs/>
          <w:sz w:val="24"/>
          <w:szCs w:val="24"/>
          <w:lang w:val="es-GT"/>
        </w:rPr>
        <w:t>grid</w:t>
      </w:r>
      <w:proofErr w:type="spellEnd"/>
      <w:r>
        <w:rPr>
          <w:rFonts w:ascii="Times New Roman" w:eastAsia="Times New Roman" w:hAnsi="Times New Roman" w:cs="Times New Roman"/>
          <w:bCs/>
          <w:sz w:val="24"/>
          <w:szCs w:val="24"/>
          <w:lang w:val="es-GT"/>
        </w:rPr>
        <w:t xml:space="preserve"> </w:t>
      </w:r>
      <w:proofErr w:type="spellStart"/>
      <w:r>
        <w:rPr>
          <w:rFonts w:ascii="Times New Roman" w:eastAsia="Times New Roman" w:hAnsi="Times New Roman" w:cs="Times New Roman"/>
          <w:bCs/>
          <w:sz w:val="24"/>
          <w:szCs w:val="24"/>
          <w:lang w:val="es-GT"/>
        </w:rPr>
        <w:t>view</w:t>
      </w:r>
      <w:proofErr w:type="spellEnd"/>
      <w:r>
        <w:rPr>
          <w:rFonts w:ascii="Times New Roman" w:eastAsia="Times New Roman" w:hAnsi="Times New Roman" w:cs="Times New Roman"/>
          <w:bCs/>
          <w:sz w:val="24"/>
          <w:szCs w:val="24"/>
          <w:lang w:val="es-GT"/>
        </w:rPr>
        <w:t xml:space="preserve"> con la información ingresada. El presente módulo también cuenta con un botón regresar, el cual nos devolverá al menú principal. </w:t>
      </w:r>
    </w:p>
    <w:p w14:paraId="1AED0DA3" w14:textId="77777777" w:rsidR="00E13EE3" w:rsidRPr="00E13EE3" w:rsidRDefault="00E13EE3" w:rsidP="00E13EE3">
      <w:pPr>
        <w:rPr>
          <w:rFonts w:ascii="Times New Roman" w:eastAsia="Times New Roman" w:hAnsi="Times New Roman" w:cs="Times New Roman"/>
          <w:sz w:val="24"/>
          <w:szCs w:val="24"/>
          <w:lang w:val="es-GT"/>
        </w:rPr>
      </w:pPr>
    </w:p>
    <w:p w14:paraId="737A88E6" w14:textId="77777777" w:rsidR="005424F1" w:rsidRPr="005424F1" w:rsidRDefault="005424F1" w:rsidP="005424F1">
      <w:pPr>
        <w:jc w:val="center"/>
        <w:rPr>
          <w:rFonts w:ascii="Times New Roman" w:hAnsi="Times New Roman" w:cs="Times New Roman"/>
          <w:lang w:val="es-GT"/>
        </w:rPr>
      </w:pPr>
    </w:p>
    <w:sectPr w:rsidR="005424F1" w:rsidRPr="005424F1" w:rsidSect="004F7A38">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95E5E" w14:textId="77777777" w:rsidR="003A6151" w:rsidRDefault="003A6151" w:rsidP="006521FC">
      <w:pPr>
        <w:spacing w:after="0" w:line="240" w:lineRule="auto"/>
      </w:pPr>
      <w:r>
        <w:separator/>
      </w:r>
    </w:p>
  </w:endnote>
  <w:endnote w:type="continuationSeparator" w:id="0">
    <w:p w14:paraId="2FB1851F" w14:textId="77777777" w:rsidR="003A6151" w:rsidRDefault="003A6151" w:rsidP="00652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34551" w14:textId="77777777" w:rsidR="006521FC" w:rsidRDefault="006521F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5B5CE" w14:textId="77777777" w:rsidR="006521FC" w:rsidRDefault="006521F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7F566" w14:textId="77777777" w:rsidR="006521FC" w:rsidRDefault="006521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0E081" w14:textId="77777777" w:rsidR="003A6151" w:rsidRDefault="003A6151" w:rsidP="006521FC">
      <w:pPr>
        <w:spacing w:after="0" w:line="240" w:lineRule="auto"/>
      </w:pPr>
      <w:r>
        <w:separator/>
      </w:r>
    </w:p>
  </w:footnote>
  <w:footnote w:type="continuationSeparator" w:id="0">
    <w:p w14:paraId="43606533" w14:textId="77777777" w:rsidR="003A6151" w:rsidRDefault="003A6151" w:rsidP="006521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C5141" w14:textId="53A9BB39" w:rsidR="006521FC" w:rsidRDefault="00000000">
    <w:pPr>
      <w:pStyle w:val="Encabezado"/>
    </w:pPr>
    <w:r>
      <w:rPr>
        <w:noProof/>
      </w:rPr>
      <w:pict w14:anchorId="31805D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221813" o:spid="_x0000_s1026" type="#_x0000_t75" style="position:absolute;margin-left:0;margin-top:0;width:467.5pt;height:469.35pt;z-index:-251657216;mso-position-horizontal:center;mso-position-horizontal-relative:margin;mso-position-vertical:center;mso-position-vertical-relative:margin" o:allowincell="f">
          <v:imagedata r:id="rId1" o:title="NicePng_umg-logo-png_321068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6859E" w14:textId="247F031C" w:rsidR="006521FC" w:rsidRDefault="00000000">
    <w:pPr>
      <w:pStyle w:val="Encabezado"/>
    </w:pPr>
    <w:r>
      <w:rPr>
        <w:noProof/>
      </w:rPr>
      <w:pict w14:anchorId="37A709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221814" o:spid="_x0000_s1027" type="#_x0000_t75" style="position:absolute;margin-left:0;margin-top:0;width:467.5pt;height:469.35pt;z-index:-251656192;mso-position-horizontal:center;mso-position-horizontal-relative:margin;mso-position-vertical:center;mso-position-vertical-relative:margin" o:allowincell="f">
          <v:imagedata r:id="rId1" o:title="NicePng_umg-logo-png_321068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8D29D" w14:textId="02CE2386" w:rsidR="006521FC" w:rsidRDefault="00000000">
    <w:pPr>
      <w:pStyle w:val="Encabezado"/>
    </w:pPr>
    <w:r>
      <w:rPr>
        <w:noProof/>
      </w:rPr>
      <w:pict w14:anchorId="39357A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2221812" o:spid="_x0000_s1025" type="#_x0000_t75" style="position:absolute;margin-left:0;margin-top:0;width:467.5pt;height:469.35pt;z-index:-251658240;mso-position-horizontal:center;mso-position-horizontal-relative:margin;mso-position-vertical:center;mso-position-vertical-relative:margin" o:allowincell="f">
          <v:imagedata r:id="rId1" o:title="NicePng_umg-logo-png_3210681"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A38"/>
    <w:rsid w:val="00314D86"/>
    <w:rsid w:val="003A6151"/>
    <w:rsid w:val="004C1FB9"/>
    <w:rsid w:val="004F7A38"/>
    <w:rsid w:val="005424F1"/>
    <w:rsid w:val="006521FC"/>
    <w:rsid w:val="006E2DF5"/>
    <w:rsid w:val="007D0827"/>
    <w:rsid w:val="00857ED7"/>
    <w:rsid w:val="00B104E1"/>
    <w:rsid w:val="00B2405D"/>
    <w:rsid w:val="00B94B37"/>
    <w:rsid w:val="00D26565"/>
    <w:rsid w:val="00E13EE3"/>
    <w:rsid w:val="00ED7BE0"/>
    <w:rsid w:val="00FB7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998064"/>
  <w15:chartTrackingRefBased/>
  <w15:docId w15:val="{A71D4509-81EE-441F-9055-6379A06A1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4F7A38"/>
  </w:style>
  <w:style w:type="paragraph" w:styleId="Encabezado">
    <w:name w:val="header"/>
    <w:basedOn w:val="Normal"/>
    <w:link w:val="EncabezadoCar"/>
    <w:uiPriority w:val="99"/>
    <w:unhideWhenUsed/>
    <w:rsid w:val="006521F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521FC"/>
  </w:style>
  <w:style w:type="paragraph" w:styleId="Piedepgina">
    <w:name w:val="footer"/>
    <w:basedOn w:val="Normal"/>
    <w:link w:val="PiedepginaCar"/>
    <w:uiPriority w:val="99"/>
    <w:unhideWhenUsed/>
    <w:rsid w:val="006521F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52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8928">
      <w:bodyDiv w:val="1"/>
      <w:marLeft w:val="0"/>
      <w:marRight w:val="0"/>
      <w:marTop w:val="0"/>
      <w:marBottom w:val="0"/>
      <w:divBdr>
        <w:top w:val="none" w:sz="0" w:space="0" w:color="auto"/>
        <w:left w:val="none" w:sz="0" w:space="0" w:color="auto"/>
        <w:bottom w:val="none" w:sz="0" w:space="0" w:color="auto"/>
        <w:right w:val="none" w:sz="0" w:space="0" w:color="auto"/>
      </w:divBdr>
      <w:divsChild>
        <w:div w:id="173568572">
          <w:marLeft w:val="0"/>
          <w:marRight w:val="0"/>
          <w:marTop w:val="0"/>
          <w:marBottom w:val="0"/>
          <w:divBdr>
            <w:top w:val="none" w:sz="0" w:space="0" w:color="auto"/>
            <w:left w:val="none" w:sz="0" w:space="0" w:color="auto"/>
            <w:bottom w:val="none" w:sz="0" w:space="0" w:color="auto"/>
            <w:right w:val="none" w:sz="0" w:space="0" w:color="auto"/>
          </w:divBdr>
          <w:divsChild>
            <w:div w:id="1270745235">
              <w:marLeft w:val="0"/>
              <w:marRight w:val="0"/>
              <w:marTop w:val="0"/>
              <w:marBottom w:val="0"/>
              <w:divBdr>
                <w:top w:val="none" w:sz="0" w:space="0" w:color="auto"/>
                <w:left w:val="none" w:sz="0" w:space="0" w:color="auto"/>
                <w:bottom w:val="none" w:sz="0" w:space="0" w:color="auto"/>
                <w:right w:val="none" w:sz="0" w:space="0" w:color="auto"/>
              </w:divBdr>
              <w:divsChild>
                <w:div w:id="1595163775">
                  <w:marLeft w:val="0"/>
                  <w:marRight w:val="0"/>
                  <w:marTop w:val="0"/>
                  <w:marBottom w:val="0"/>
                  <w:divBdr>
                    <w:top w:val="none" w:sz="0" w:space="0" w:color="auto"/>
                    <w:left w:val="none" w:sz="0" w:space="0" w:color="auto"/>
                    <w:bottom w:val="none" w:sz="0" w:space="0" w:color="auto"/>
                    <w:right w:val="none" w:sz="0" w:space="0" w:color="auto"/>
                  </w:divBdr>
                  <w:divsChild>
                    <w:div w:id="90606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914</Words>
  <Characters>5216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Herrera Donis</dc:creator>
  <cp:keywords/>
  <dc:description/>
  <cp:lastModifiedBy>Luis Felipe Herrera Donis</cp:lastModifiedBy>
  <cp:revision>2</cp:revision>
  <dcterms:created xsi:type="dcterms:W3CDTF">2023-05-19T03:36:00Z</dcterms:created>
  <dcterms:modified xsi:type="dcterms:W3CDTF">2023-05-19T03:36:00Z</dcterms:modified>
</cp:coreProperties>
</file>