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5CBC4B" w14:textId="77777777" w:rsidR="007F4896" w:rsidRDefault="007F4896">
      <w:pPr>
        <w:pStyle w:val="z-TopofForm"/>
      </w:pPr>
      <w:r>
        <w:t>Top of Form</w:t>
      </w:r>
    </w:p>
    <w:p w14:paraId="1BB07D8A" w14:textId="56079D0E" w:rsidR="007F4896" w:rsidRDefault="007F4896">
      <w:pPr>
        <w:pStyle w:val="Heading5"/>
        <w:divId w:val="20080465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2005-04-06</w:t>
        </w:r>
      </w:hyperlink>
    </w:p>
    <w:p w14:paraId="5CCCC703" w14:textId="77777777" w:rsidR="007F4896" w:rsidRDefault="007F4896">
      <w:pPr>
        <w:rPr>
          <w:rFonts w:eastAsia="Times New Roman"/>
        </w:rPr>
      </w:pPr>
    </w:p>
    <w:p w14:paraId="36FB9A8D" w14:textId="77777777" w:rsidR="007F4896" w:rsidRDefault="007F4896">
      <w:pPr>
        <w:divId w:val="5622539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D64F29B" w14:textId="77777777" w:rsidR="007F4896" w:rsidRDefault="007F4896">
      <w:pPr>
        <w:divId w:val="194855105"/>
        <w:rPr>
          <w:rFonts w:eastAsia="Times New Roman"/>
        </w:rPr>
      </w:pPr>
      <w:r>
        <w:rPr>
          <w:rFonts w:eastAsia="Times New Roman"/>
        </w:rPr>
        <w:pict w14:anchorId="7370F6C6"/>
      </w:r>
      <w:r>
        <w:rPr>
          <w:rFonts w:eastAsia="Times New Roman"/>
        </w:rPr>
        <w:pict w14:anchorId="4FB7F168"/>
      </w:r>
      <w:r>
        <w:rPr>
          <w:rFonts w:eastAsia="Times New Roman"/>
          <w:noProof/>
        </w:rPr>
        <w:drawing>
          <wp:inline distT="0" distB="0" distL="0" distR="0" wp14:anchorId="5EB4F6C6" wp14:editId="5F6BFB8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06EA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998A11" w14:textId="77777777">
        <w:trPr>
          <w:tblCellSpacing w:w="0" w:type="dxa"/>
        </w:trPr>
        <w:tc>
          <w:tcPr>
            <w:tcW w:w="2500" w:type="pct"/>
            <w:hideMark/>
          </w:tcPr>
          <w:p w14:paraId="4C621A5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6A998BEA" w14:textId="77777777" w:rsidR="007F4896" w:rsidRDefault="007F489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6. dubna 2005</w:t>
            </w:r>
          </w:p>
        </w:tc>
      </w:tr>
    </w:tbl>
    <w:p w14:paraId="605283E4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6. dubna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(14. schůze)</w:t>
      </w:r>
    </w:p>
    <w:p w14:paraId="589ABA3D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60B0AB" w14:textId="77777777">
        <w:trPr>
          <w:tblCellSpacing w:w="0" w:type="dxa"/>
        </w:trPr>
        <w:tc>
          <w:tcPr>
            <w:tcW w:w="50" w:type="pct"/>
            <w:hideMark/>
          </w:tcPr>
          <w:p w14:paraId="42E78C0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D053E" wp14:editId="3EDEF2E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7F3C88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8E6BA" wp14:editId="7858358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E534AD6" w14:textId="77777777">
        <w:trPr>
          <w:tblCellSpacing w:w="0" w:type="dxa"/>
        </w:trPr>
        <w:tc>
          <w:tcPr>
            <w:tcW w:w="50" w:type="pct"/>
            <w:hideMark/>
          </w:tcPr>
          <w:p w14:paraId="0E6670D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957B9" wp14:editId="6077478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4483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FA822" wp14:editId="1CE212F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19881" w14:textId="77777777">
        <w:trPr>
          <w:tblCellSpacing w:w="0" w:type="dxa"/>
        </w:trPr>
        <w:tc>
          <w:tcPr>
            <w:tcW w:w="50" w:type="pct"/>
            <w:hideMark/>
          </w:tcPr>
          <w:p w14:paraId="1C6AB9F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F70AB" wp14:editId="0D92142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C80A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C19AC" wp14:editId="2911BED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D8FA34" w14:textId="77777777">
        <w:trPr>
          <w:tblCellSpacing w:w="0" w:type="dxa"/>
        </w:trPr>
        <w:tc>
          <w:tcPr>
            <w:tcW w:w="50" w:type="pct"/>
            <w:hideMark/>
          </w:tcPr>
          <w:p w14:paraId="6294926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31267" wp14:editId="4475BA2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0ADD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367F8" wp14:editId="2D68945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ministra vnitra o aktuální evropské problematice.</w:t>
            </w:r>
          </w:p>
        </w:tc>
      </w:tr>
    </w:tbl>
    <w:p w14:paraId="29035743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EE1018" w14:textId="77777777">
        <w:trPr>
          <w:tblCellSpacing w:w="0" w:type="dxa"/>
        </w:trPr>
        <w:tc>
          <w:tcPr>
            <w:tcW w:w="50" w:type="pct"/>
            <w:hideMark/>
          </w:tcPr>
          <w:p w14:paraId="00376BE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EF81D" wp14:editId="795140B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41A9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C473B" wp14:editId="66B5766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C31C6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E112F9" w14:textId="77777777">
        <w:trPr>
          <w:tblCellSpacing w:w="0" w:type="dxa"/>
        </w:trPr>
        <w:tc>
          <w:tcPr>
            <w:tcW w:w="50" w:type="pct"/>
            <w:hideMark/>
          </w:tcPr>
          <w:p w14:paraId="493E569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D2530" wp14:editId="73D88A5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78CBAA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0E927" wp14:editId="363D4F3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střetu zájmů, o kontrole majetku nabytého za dobu výkonu funkce, o neslučitelnosti některých funkcí a o změně některých souvisejících zákonů (zákon o střetu zájmů)</w:t>
            </w:r>
          </w:p>
        </w:tc>
      </w:tr>
      <w:tr w:rsidR="00000000" w14:paraId="241F757C" w14:textId="77777777">
        <w:trPr>
          <w:tblCellSpacing w:w="0" w:type="dxa"/>
        </w:trPr>
        <w:tc>
          <w:tcPr>
            <w:tcW w:w="50" w:type="pct"/>
            <w:hideMark/>
          </w:tcPr>
          <w:p w14:paraId="11A1BBC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4C6D9" wp14:editId="5D1D52D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E0C6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E98D" wp14:editId="7652A6F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1809/04</w:t>
            </w:r>
          </w:p>
        </w:tc>
      </w:tr>
      <w:tr w:rsidR="00000000" w14:paraId="16B2A961" w14:textId="77777777">
        <w:trPr>
          <w:tblCellSpacing w:w="0" w:type="dxa"/>
        </w:trPr>
        <w:tc>
          <w:tcPr>
            <w:tcW w:w="50" w:type="pct"/>
            <w:hideMark/>
          </w:tcPr>
          <w:p w14:paraId="65EADF4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BCB96" wp14:editId="1A1E178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385D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96E50" wp14:editId="4089A57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922D2" w14:textId="77777777">
        <w:trPr>
          <w:tblCellSpacing w:w="0" w:type="dxa"/>
        </w:trPr>
        <w:tc>
          <w:tcPr>
            <w:tcW w:w="50" w:type="pct"/>
            <w:hideMark/>
          </w:tcPr>
          <w:p w14:paraId="5F18B61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E8F9D" wp14:editId="0CF866C2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E97F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AE988" wp14:editId="5C2DE41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  <w:sz w:val="27"/>
                <w:szCs w:val="27"/>
              </w:rPr>
              <w:t xml:space="preserve">projednávání materiálu předloženého místopředsedou vlády a ministrem spravedlnosti p ř e r u š i l a a u l o ž i l a místopředsedovi </w:t>
            </w:r>
            <w:r>
              <w:rPr>
                <w:rFonts w:eastAsia="Times New Roman"/>
                <w:sz w:val="27"/>
                <w:szCs w:val="27"/>
              </w:rPr>
              <w:lastRenderedPageBreak/>
              <w:t>vlády a ministru spravedlnosti zpracovat a vládě do 6. května 2005 předložit upravený návrh s variantními návrhy vybraných ustanovení podle zadání vlády.</w:t>
            </w:r>
          </w:p>
        </w:tc>
      </w:tr>
    </w:tbl>
    <w:p w14:paraId="4EE99354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EAD48" w14:textId="77777777">
        <w:trPr>
          <w:tblCellSpacing w:w="0" w:type="dxa"/>
        </w:trPr>
        <w:tc>
          <w:tcPr>
            <w:tcW w:w="50" w:type="pct"/>
            <w:hideMark/>
          </w:tcPr>
          <w:p w14:paraId="71C5CA7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33BF6" wp14:editId="167039C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525F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4CF2B" wp14:editId="386CA2F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C0A653F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6944E" w14:textId="77777777">
        <w:trPr>
          <w:tblCellSpacing w:w="0" w:type="dxa"/>
        </w:trPr>
        <w:tc>
          <w:tcPr>
            <w:tcW w:w="50" w:type="pct"/>
            <w:hideMark/>
          </w:tcPr>
          <w:p w14:paraId="25DADD4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4278F" wp14:editId="2C5E664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868D4B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676A7" wp14:editId="0D82BBB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o platebním styku a některé další zákony</w:t>
            </w:r>
          </w:p>
        </w:tc>
      </w:tr>
      <w:tr w:rsidR="00000000" w14:paraId="3A317C30" w14:textId="77777777">
        <w:trPr>
          <w:tblCellSpacing w:w="0" w:type="dxa"/>
        </w:trPr>
        <w:tc>
          <w:tcPr>
            <w:tcW w:w="50" w:type="pct"/>
            <w:hideMark/>
          </w:tcPr>
          <w:p w14:paraId="1F6443E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8F7AE" wp14:editId="34F2CCF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E17B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EECA3" wp14:editId="0EB9042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1818/04</w:t>
            </w:r>
          </w:p>
        </w:tc>
      </w:tr>
      <w:tr w:rsidR="00000000" w14:paraId="677D927B" w14:textId="77777777">
        <w:trPr>
          <w:tblCellSpacing w:w="0" w:type="dxa"/>
        </w:trPr>
        <w:tc>
          <w:tcPr>
            <w:tcW w:w="50" w:type="pct"/>
            <w:hideMark/>
          </w:tcPr>
          <w:p w14:paraId="1775FEB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21FD1" wp14:editId="7FEB7D3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8FAE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FEDEB" wp14:editId="31C70DB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3EC6C" w14:textId="77777777">
        <w:trPr>
          <w:tblCellSpacing w:w="0" w:type="dxa"/>
        </w:trPr>
        <w:tc>
          <w:tcPr>
            <w:tcW w:w="50" w:type="pct"/>
            <w:hideMark/>
          </w:tcPr>
          <w:p w14:paraId="5769657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6DC6F" wp14:editId="512360D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6EFA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6319A" wp14:editId="00E9CE9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guvernérem České národní banky a přijala</w:t>
            </w:r>
          </w:p>
        </w:tc>
      </w:tr>
    </w:tbl>
    <w:p w14:paraId="6291CB84" w14:textId="7B5DAC0C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5E27AD" w14:textId="77777777">
        <w:trPr>
          <w:tblCellSpacing w:w="0" w:type="dxa"/>
        </w:trPr>
        <w:tc>
          <w:tcPr>
            <w:tcW w:w="50" w:type="pct"/>
            <w:hideMark/>
          </w:tcPr>
          <w:p w14:paraId="0E397BE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6608D" wp14:editId="1DD2CCD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3AE9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8AA8F" wp14:editId="5684015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662520F7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DF7C4" w14:textId="77777777">
        <w:trPr>
          <w:tblCellSpacing w:w="0" w:type="dxa"/>
        </w:trPr>
        <w:tc>
          <w:tcPr>
            <w:tcW w:w="50" w:type="pct"/>
            <w:hideMark/>
          </w:tcPr>
          <w:p w14:paraId="396E8D2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4FAA5" wp14:editId="088045B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12A00C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F32AE" wp14:editId="484815B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výše a způsob výpočtu poplatků za využívání rádiových kmitočtů a čísel</w:t>
            </w:r>
          </w:p>
        </w:tc>
      </w:tr>
      <w:tr w:rsidR="00000000" w14:paraId="6B2FC9B5" w14:textId="77777777">
        <w:trPr>
          <w:tblCellSpacing w:w="0" w:type="dxa"/>
        </w:trPr>
        <w:tc>
          <w:tcPr>
            <w:tcW w:w="50" w:type="pct"/>
            <w:hideMark/>
          </w:tcPr>
          <w:p w14:paraId="4CC6E9A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561BA" wp14:editId="0232CD0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D8DA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13334" wp14:editId="4D4636A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197/05</w:t>
            </w:r>
          </w:p>
        </w:tc>
      </w:tr>
      <w:tr w:rsidR="00000000" w14:paraId="67BA8310" w14:textId="77777777">
        <w:trPr>
          <w:tblCellSpacing w:w="0" w:type="dxa"/>
        </w:trPr>
        <w:tc>
          <w:tcPr>
            <w:tcW w:w="50" w:type="pct"/>
            <w:hideMark/>
          </w:tcPr>
          <w:p w14:paraId="235A0BA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C3ABB" wp14:editId="7F55CE0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D087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DE84B" wp14:editId="0B55419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698F7" w14:textId="77777777">
        <w:trPr>
          <w:tblCellSpacing w:w="0" w:type="dxa"/>
        </w:trPr>
        <w:tc>
          <w:tcPr>
            <w:tcW w:w="50" w:type="pct"/>
            <w:hideMark/>
          </w:tcPr>
          <w:p w14:paraId="7942E1B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1139E" wp14:editId="6A1A7A3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B033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FD725" wp14:editId="047D524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13F7029E" w14:textId="1B990B5B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390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C57427" w14:textId="77777777">
        <w:trPr>
          <w:tblCellSpacing w:w="0" w:type="dxa"/>
        </w:trPr>
        <w:tc>
          <w:tcPr>
            <w:tcW w:w="50" w:type="pct"/>
            <w:hideMark/>
          </w:tcPr>
          <w:p w14:paraId="062C146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A2B3C" wp14:editId="24E9748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8A02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8A082" wp14:editId="50A274E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A.1. přílohy nařízení vlády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7505D089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1FAC9" w14:textId="77777777">
        <w:trPr>
          <w:tblCellSpacing w:w="0" w:type="dxa"/>
        </w:trPr>
        <w:tc>
          <w:tcPr>
            <w:tcW w:w="50" w:type="pct"/>
            <w:hideMark/>
          </w:tcPr>
          <w:p w14:paraId="7B1E05D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C1F1C" wp14:editId="65F2307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9D2DC8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92C88" wp14:editId="076E09D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způsob a výše tvorby prostředků radiokomunikačního účtu a způsob jejich čerpání</w:t>
            </w:r>
          </w:p>
        </w:tc>
      </w:tr>
      <w:tr w:rsidR="00000000" w14:paraId="0F52EAD1" w14:textId="77777777">
        <w:trPr>
          <w:tblCellSpacing w:w="0" w:type="dxa"/>
        </w:trPr>
        <w:tc>
          <w:tcPr>
            <w:tcW w:w="50" w:type="pct"/>
            <w:hideMark/>
          </w:tcPr>
          <w:p w14:paraId="7EDEB42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C4BEF" wp14:editId="7279C69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232C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4ACF4" wp14:editId="482BF0A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198/05</w:t>
            </w:r>
          </w:p>
        </w:tc>
      </w:tr>
      <w:tr w:rsidR="00000000" w14:paraId="7E62724D" w14:textId="77777777">
        <w:trPr>
          <w:tblCellSpacing w:w="0" w:type="dxa"/>
        </w:trPr>
        <w:tc>
          <w:tcPr>
            <w:tcW w:w="50" w:type="pct"/>
            <w:hideMark/>
          </w:tcPr>
          <w:p w14:paraId="7B07045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CBCC4" wp14:editId="5BA2939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DF16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46F95" wp14:editId="5039604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B0C67" w14:textId="77777777">
        <w:trPr>
          <w:tblCellSpacing w:w="0" w:type="dxa"/>
        </w:trPr>
        <w:tc>
          <w:tcPr>
            <w:tcW w:w="50" w:type="pct"/>
            <w:hideMark/>
          </w:tcPr>
          <w:p w14:paraId="21C7E02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3427" wp14:editId="084D8F4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FB68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DE80A" wp14:editId="533B944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22578258" w14:textId="2296527C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7B0766" w14:textId="77777777">
        <w:trPr>
          <w:tblCellSpacing w:w="0" w:type="dxa"/>
        </w:trPr>
        <w:tc>
          <w:tcPr>
            <w:tcW w:w="50" w:type="pct"/>
            <w:hideMark/>
          </w:tcPr>
          <w:p w14:paraId="123022E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48764" wp14:editId="3BBADD1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846A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1C748" wp14:editId="4706C08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D7BDA1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9753A7" w14:textId="77777777">
        <w:trPr>
          <w:tblCellSpacing w:w="0" w:type="dxa"/>
        </w:trPr>
        <w:tc>
          <w:tcPr>
            <w:tcW w:w="50" w:type="pct"/>
            <w:hideMark/>
          </w:tcPr>
          <w:p w14:paraId="5092A0B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54E7D" wp14:editId="717101E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42C03B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1E0DE" wp14:editId="20FC6D1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Tomáše Kvapila na vydání zákona, kterým se mění zákon č. 128/2000 Sb., o obcích (obecní zřízení), ve znění pozdějších předpisů (sněmovní tisk č. 921)</w:t>
            </w:r>
          </w:p>
        </w:tc>
      </w:tr>
      <w:tr w:rsidR="00000000" w14:paraId="162BB40C" w14:textId="77777777">
        <w:trPr>
          <w:tblCellSpacing w:w="0" w:type="dxa"/>
        </w:trPr>
        <w:tc>
          <w:tcPr>
            <w:tcW w:w="50" w:type="pct"/>
            <w:hideMark/>
          </w:tcPr>
          <w:p w14:paraId="1371152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27117" wp14:editId="05E92F63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5005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BAD00" wp14:editId="69B8B02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369/05</w:t>
            </w:r>
          </w:p>
        </w:tc>
      </w:tr>
      <w:tr w:rsidR="00000000" w14:paraId="61D95B38" w14:textId="77777777">
        <w:trPr>
          <w:tblCellSpacing w:w="0" w:type="dxa"/>
        </w:trPr>
        <w:tc>
          <w:tcPr>
            <w:tcW w:w="50" w:type="pct"/>
            <w:hideMark/>
          </w:tcPr>
          <w:p w14:paraId="25A6F61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A386E" wp14:editId="5363CE9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CBAD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A6A93" wp14:editId="3FD767D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9CF4A" w14:textId="77777777">
        <w:trPr>
          <w:tblCellSpacing w:w="0" w:type="dxa"/>
        </w:trPr>
        <w:tc>
          <w:tcPr>
            <w:tcW w:w="50" w:type="pct"/>
            <w:hideMark/>
          </w:tcPr>
          <w:p w14:paraId="6A8D504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66B4E" wp14:editId="023F79E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CB07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3B82E" wp14:editId="532D97D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8324DD5" w14:textId="2C4F4D4E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59F210" w14:textId="77777777">
        <w:trPr>
          <w:tblCellSpacing w:w="0" w:type="dxa"/>
        </w:trPr>
        <w:tc>
          <w:tcPr>
            <w:tcW w:w="50" w:type="pct"/>
            <w:hideMark/>
          </w:tcPr>
          <w:p w14:paraId="2CE0B94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665B4" wp14:editId="37185B0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0848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8A43C" wp14:editId="15716E5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59A8054F" w14:textId="77777777" w:rsidR="007F4896" w:rsidRDefault="007F489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119185" w14:textId="77777777">
        <w:trPr>
          <w:tblCellSpacing w:w="0" w:type="dxa"/>
        </w:trPr>
        <w:tc>
          <w:tcPr>
            <w:tcW w:w="50" w:type="pct"/>
            <w:hideMark/>
          </w:tcPr>
          <w:p w14:paraId="1DE09C1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2993B" wp14:editId="67DD4AE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CCFEF0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FF516" wp14:editId="40BA0D0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Tomáše Kvapila, Ludvíka Hovorky, Miroslavy Němcové a dalších na vydání zákona, kterým se mění zákon č. 219/2000 Sb., o majetku České republiky a jejím vystupování v právních vztazích, a zákon č. 320/2002 Sb., o změně a zrušení některých zákonů v souvislosti s ukončením činnosti okresních úřadů, ve znění pozdějších předpisů (sněmovní tisk č. 922) </w:t>
            </w:r>
          </w:p>
        </w:tc>
      </w:tr>
      <w:tr w:rsidR="00000000" w14:paraId="1889BEA5" w14:textId="77777777">
        <w:trPr>
          <w:tblCellSpacing w:w="0" w:type="dxa"/>
        </w:trPr>
        <w:tc>
          <w:tcPr>
            <w:tcW w:w="50" w:type="pct"/>
            <w:hideMark/>
          </w:tcPr>
          <w:p w14:paraId="1D087B1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3B78A" wp14:editId="09F500BA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666F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9A003" wp14:editId="32EC4EA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370/05</w:t>
            </w:r>
          </w:p>
        </w:tc>
      </w:tr>
      <w:tr w:rsidR="00000000" w14:paraId="14F870CC" w14:textId="77777777">
        <w:trPr>
          <w:tblCellSpacing w:w="0" w:type="dxa"/>
        </w:trPr>
        <w:tc>
          <w:tcPr>
            <w:tcW w:w="50" w:type="pct"/>
            <w:hideMark/>
          </w:tcPr>
          <w:p w14:paraId="7763856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26C62" wp14:editId="4254ADE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1828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0BA55" wp14:editId="42191DE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1BD03" w14:textId="77777777">
        <w:trPr>
          <w:tblCellSpacing w:w="0" w:type="dxa"/>
        </w:trPr>
        <w:tc>
          <w:tcPr>
            <w:tcW w:w="50" w:type="pct"/>
            <w:hideMark/>
          </w:tcPr>
          <w:p w14:paraId="1A0C051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DFF23" wp14:editId="4051CD1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C526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5A9FF" wp14:editId="2EC76FC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D9D1181" w14:textId="6D2478DA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3ADC3" w14:textId="77777777">
        <w:trPr>
          <w:tblCellSpacing w:w="0" w:type="dxa"/>
        </w:trPr>
        <w:tc>
          <w:tcPr>
            <w:tcW w:w="50" w:type="pct"/>
            <w:hideMark/>
          </w:tcPr>
          <w:p w14:paraId="1DB54D9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24D2" wp14:editId="1D496BF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F726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00793" wp14:editId="75EF5D4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33ADBFFF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B5BF0" w14:textId="77777777">
        <w:trPr>
          <w:tblCellSpacing w:w="0" w:type="dxa"/>
        </w:trPr>
        <w:tc>
          <w:tcPr>
            <w:tcW w:w="50" w:type="pct"/>
            <w:hideMark/>
          </w:tcPr>
          <w:p w14:paraId="2BAB6F4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9720F" wp14:editId="02F99593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AD8F3B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BE013" wp14:editId="6300112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pilotního projektu „Aktivní výběr kvalifikovaných zahraničních pracovníků“ v roce 2004 a návrh dalších změn</w:t>
            </w:r>
          </w:p>
        </w:tc>
      </w:tr>
      <w:tr w:rsidR="00000000" w14:paraId="734B9450" w14:textId="77777777">
        <w:trPr>
          <w:tblCellSpacing w:w="0" w:type="dxa"/>
        </w:trPr>
        <w:tc>
          <w:tcPr>
            <w:tcW w:w="50" w:type="pct"/>
            <w:hideMark/>
          </w:tcPr>
          <w:p w14:paraId="6ED2BFF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F8E6B" wp14:editId="482752A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AF59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717D" wp14:editId="6B00915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445/05</w:t>
            </w:r>
          </w:p>
        </w:tc>
      </w:tr>
      <w:tr w:rsidR="00000000" w14:paraId="5A8303AD" w14:textId="77777777">
        <w:trPr>
          <w:tblCellSpacing w:w="0" w:type="dxa"/>
        </w:trPr>
        <w:tc>
          <w:tcPr>
            <w:tcW w:w="50" w:type="pct"/>
            <w:hideMark/>
          </w:tcPr>
          <w:p w14:paraId="3585BCB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3A027" wp14:editId="44B3B5D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4C76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39907" wp14:editId="4B22638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98E68" w14:textId="77777777">
        <w:trPr>
          <w:tblCellSpacing w:w="0" w:type="dxa"/>
        </w:trPr>
        <w:tc>
          <w:tcPr>
            <w:tcW w:w="50" w:type="pct"/>
            <w:hideMark/>
          </w:tcPr>
          <w:p w14:paraId="6F30D95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21967" wp14:editId="45A53D9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EC21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89408" wp14:editId="6893FBD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6818E446" w14:textId="1AF598C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42579" w14:textId="77777777">
        <w:trPr>
          <w:tblCellSpacing w:w="0" w:type="dxa"/>
        </w:trPr>
        <w:tc>
          <w:tcPr>
            <w:tcW w:w="50" w:type="pct"/>
            <w:hideMark/>
          </w:tcPr>
          <w:p w14:paraId="1DFA4FF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0D6D9" wp14:editId="3CAF0CB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B485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77FB4" wp14:editId="433AF13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CE7F4E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A1DAA" w14:textId="77777777">
        <w:trPr>
          <w:tblCellSpacing w:w="0" w:type="dxa"/>
        </w:trPr>
        <w:tc>
          <w:tcPr>
            <w:tcW w:w="50" w:type="pct"/>
            <w:hideMark/>
          </w:tcPr>
          <w:p w14:paraId="73F69FD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46FC5" wp14:editId="2780B98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75EC00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A252C" wp14:editId="6D50B42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implementačního plánu Stockholmské úmluvy o persistentních organických polutantech</w:t>
            </w:r>
          </w:p>
        </w:tc>
      </w:tr>
      <w:tr w:rsidR="00000000" w14:paraId="2A62CE52" w14:textId="77777777">
        <w:trPr>
          <w:tblCellSpacing w:w="0" w:type="dxa"/>
        </w:trPr>
        <w:tc>
          <w:tcPr>
            <w:tcW w:w="50" w:type="pct"/>
            <w:hideMark/>
          </w:tcPr>
          <w:p w14:paraId="5E51016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BBAE5" wp14:editId="5EDDB9BB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F0BC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B3344" wp14:editId="435AACF7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425/05</w:t>
            </w:r>
          </w:p>
        </w:tc>
      </w:tr>
      <w:tr w:rsidR="00000000" w14:paraId="3558DDB6" w14:textId="77777777">
        <w:trPr>
          <w:tblCellSpacing w:w="0" w:type="dxa"/>
        </w:trPr>
        <w:tc>
          <w:tcPr>
            <w:tcW w:w="50" w:type="pct"/>
            <w:hideMark/>
          </w:tcPr>
          <w:p w14:paraId="2B91E62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A63EA" wp14:editId="0BC7B5D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3708C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BF6C" wp14:editId="09F4477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645761" w14:textId="77777777">
        <w:trPr>
          <w:tblCellSpacing w:w="0" w:type="dxa"/>
        </w:trPr>
        <w:tc>
          <w:tcPr>
            <w:tcW w:w="50" w:type="pct"/>
            <w:hideMark/>
          </w:tcPr>
          <w:p w14:paraId="2D3E6F0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545D0" wp14:editId="77342A4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6263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5FCD2" wp14:editId="4300CBD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s tím, že bude návrh Národního implementačního plánu Stockholmské úmluvy o persistentních organických polutantech dopracován o návrhy financování povinností vyplývajících pro Českou republiku jako člena Evropské unie z tohoto plánu a předložen vládě do 31. prosince 2005.</w:t>
            </w:r>
          </w:p>
        </w:tc>
      </w:tr>
    </w:tbl>
    <w:p w14:paraId="037910D0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28E92" w14:textId="77777777">
        <w:trPr>
          <w:tblCellSpacing w:w="0" w:type="dxa"/>
        </w:trPr>
        <w:tc>
          <w:tcPr>
            <w:tcW w:w="50" w:type="pct"/>
            <w:hideMark/>
          </w:tcPr>
          <w:p w14:paraId="5686B6A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90938" wp14:editId="5A03647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B171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1E8C5" wp14:editId="48BBA89B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12 a proti 1.</w:t>
            </w:r>
          </w:p>
        </w:tc>
      </w:tr>
    </w:tbl>
    <w:p w14:paraId="4D346B7A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35A3E8" w14:textId="77777777">
        <w:trPr>
          <w:tblCellSpacing w:w="0" w:type="dxa"/>
        </w:trPr>
        <w:tc>
          <w:tcPr>
            <w:tcW w:w="50" w:type="pct"/>
            <w:hideMark/>
          </w:tcPr>
          <w:p w14:paraId="6F0C0BA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01062" wp14:editId="4EC163C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C27C17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DC3E0" wp14:editId="4CF0488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realizovaných a připravovaných opatřeních z hlediska Národního programu na zmírnění dopadů změny klimatu v České republice</w:t>
            </w:r>
          </w:p>
        </w:tc>
      </w:tr>
      <w:tr w:rsidR="00000000" w14:paraId="4DB65B45" w14:textId="77777777">
        <w:trPr>
          <w:tblCellSpacing w:w="0" w:type="dxa"/>
        </w:trPr>
        <w:tc>
          <w:tcPr>
            <w:tcW w:w="50" w:type="pct"/>
            <w:hideMark/>
          </w:tcPr>
          <w:p w14:paraId="10DDE58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A7EDD" wp14:editId="4881C3BE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B5B9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F3999" wp14:editId="559179C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436/05</w:t>
            </w:r>
          </w:p>
        </w:tc>
      </w:tr>
      <w:tr w:rsidR="00000000" w14:paraId="0CCA4338" w14:textId="77777777">
        <w:trPr>
          <w:tblCellSpacing w:w="0" w:type="dxa"/>
        </w:trPr>
        <w:tc>
          <w:tcPr>
            <w:tcW w:w="50" w:type="pct"/>
            <w:hideMark/>
          </w:tcPr>
          <w:p w14:paraId="67D8399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A716F" wp14:editId="4ADE7F7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703D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E129D" wp14:editId="00ACE4F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5F489" w14:textId="77777777">
        <w:trPr>
          <w:tblCellSpacing w:w="0" w:type="dxa"/>
        </w:trPr>
        <w:tc>
          <w:tcPr>
            <w:tcW w:w="50" w:type="pct"/>
            <w:hideMark/>
          </w:tcPr>
          <w:p w14:paraId="46816A2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84F45" wp14:editId="1C65A96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307F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01D75" wp14:editId="0216C79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7E30935" w14:textId="3466E6CA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14161" w14:textId="77777777">
        <w:trPr>
          <w:tblCellSpacing w:w="0" w:type="dxa"/>
        </w:trPr>
        <w:tc>
          <w:tcPr>
            <w:tcW w:w="50" w:type="pct"/>
            <w:hideMark/>
          </w:tcPr>
          <w:p w14:paraId="1BE4FD2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2CE65" wp14:editId="03E4E12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FFB1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F45D3" wp14:editId="3F469E9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79608C4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0F340" w14:textId="77777777">
        <w:trPr>
          <w:tblCellSpacing w:w="0" w:type="dxa"/>
        </w:trPr>
        <w:tc>
          <w:tcPr>
            <w:tcW w:w="50" w:type="pct"/>
            <w:hideMark/>
          </w:tcPr>
          <w:p w14:paraId="51DB41E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0140E" wp14:editId="1C4E0BD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37D5C0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91E21" wp14:editId="3975CED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republikou, Polskou republikou a Slovenskou republikou o zrušení mnohonárodní brigády</w:t>
            </w:r>
          </w:p>
        </w:tc>
      </w:tr>
      <w:tr w:rsidR="00000000" w14:paraId="06960ADC" w14:textId="77777777">
        <w:trPr>
          <w:tblCellSpacing w:w="0" w:type="dxa"/>
        </w:trPr>
        <w:tc>
          <w:tcPr>
            <w:tcW w:w="50" w:type="pct"/>
            <w:hideMark/>
          </w:tcPr>
          <w:p w14:paraId="65C0D59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C51C9" wp14:editId="5D2A83C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CFA91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6725" wp14:editId="743ABCB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456/05</w:t>
            </w:r>
          </w:p>
        </w:tc>
      </w:tr>
      <w:tr w:rsidR="00000000" w14:paraId="7BFC3F6F" w14:textId="77777777">
        <w:trPr>
          <w:tblCellSpacing w:w="0" w:type="dxa"/>
        </w:trPr>
        <w:tc>
          <w:tcPr>
            <w:tcW w:w="50" w:type="pct"/>
            <w:hideMark/>
          </w:tcPr>
          <w:p w14:paraId="452B3BF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6ED96" wp14:editId="63B5480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751D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8A7F5" wp14:editId="4770281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D7F1B" w14:textId="77777777">
        <w:trPr>
          <w:tblCellSpacing w:w="0" w:type="dxa"/>
        </w:trPr>
        <w:tc>
          <w:tcPr>
            <w:tcW w:w="50" w:type="pct"/>
            <w:hideMark/>
          </w:tcPr>
          <w:p w14:paraId="171A6F5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DC149" wp14:editId="6EACCE54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E841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47149" wp14:editId="6C2AF8A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0251FD43" w14:textId="5900B225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0B8F06" w14:textId="77777777">
        <w:trPr>
          <w:tblCellSpacing w:w="0" w:type="dxa"/>
        </w:trPr>
        <w:tc>
          <w:tcPr>
            <w:tcW w:w="50" w:type="pct"/>
            <w:hideMark/>
          </w:tcPr>
          <w:p w14:paraId="1E6DADA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0FCBF" wp14:editId="203D178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B05D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BB42F" wp14:editId="55FC66B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27AC082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7C7117" w14:textId="77777777">
        <w:trPr>
          <w:tblCellSpacing w:w="0" w:type="dxa"/>
        </w:trPr>
        <w:tc>
          <w:tcPr>
            <w:tcW w:w="50" w:type="pct"/>
            <w:hideMark/>
          </w:tcPr>
          <w:p w14:paraId="0A38014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E1735" wp14:editId="04CD2F1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19620F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428DF" wp14:editId="24F0D09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odsouhlasení změn závazných ukazatelů státního rozpočtu kapitoly 335 - Ministerstvo zdravotnictví v roce 2005</w:t>
            </w:r>
          </w:p>
        </w:tc>
      </w:tr>
      <w:tr w:rsidR="00000000" w14:paraId="7BD8F270" w14:textId="77777777">
        <w:trPr>
          <w:tblCellSpacing w:w="0" w:type="dxa"/>
        </w:trPr>
        <w:tc>
          <w:tcPr>
            <w:tcW w:w="50" w:type="pct"/>
            <w:hideMark/>
          </w:tcPr>
          <w:p w14:paraId="1C0B376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F5267" wp14:editId="4089049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93F2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135FF" wp14:editId="6F01531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428/05</w:t>
            </w:r>
          </w:p>
        </w:tc>
      </w:tr>
      <w:tr w:rsidR="00000000" w14:paraId="4BC21524" w14:textId="77777777">
        <w:trPr>
          <w:tblCellSpacing w:w="0" w:type="dxa"/>
        </w:trPr>
        <w:tc>
          <w:tcPr>
            <w:tcW w:w="50" w:type="pct"/>
            <w:hideMark/>
          </w:tcPr>
          <w:p w14:paraId="4CD9BE4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EC426" wp14:editId="1D17B14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592E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0772" wp14:editId="36426B6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96933B" w14:textId="77777777">
        <w:trPr>
          <w:tblCellSpacing w:w="0" w:type="dxa"/>
        </w:trPr>
        <w:tc>
          <w:tcPr>
            <w:tcW w:w="50" w:type="pct"/>
            <w:hideMark/>
          </w:tcPr>
          <w:p w14:paraId="6FB1E2C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FBAE5" wp14:editId="3551A08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5472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95EBA" wp14:editId="0C03B1B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0B9B1AE6" w14:textId="2DDFA8C8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C5C10" w14:textId="77777777">
        <w:trPr>
          <w:tblCellSpacing w:w="0" w:type="dxa"/>
        </w:trPr>
        <w:tc>
          <w:tcPr>
            <w:tcW w:w="50" w:type="pct"/>
            <w:hideMark/>
          </w:tcPr>
          <w:p w14:paraId="5863A29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51FB6" wp14:editId="195E2A0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0C40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E84F7" wp14:editId="2CBFC356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474BBC4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A71C9F" w14:textId="77777777">
        <w:trPr>
          <w:tblCellSpacing w:w="0" w:type="dxa"/>
        </w:trPr>
        <w:tc>
          <w:tcPr>
            <w:tcW w:w="50" w:type="pct"/>
            <w:hideMark/>
          </w:tcPr>
          <w:p w14:paraId="2D54071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57848" wp14:editId="73D44B4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BA0389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8DCED" wp14:editId="16204CF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červenec - prosinec 2004</w:t>
            </w:r>
          </w:p>
        </w:tc>
      </w:tr>
      <w:tr w:rsidR="00000000" w14:paraId="34641C5B" w14:textId="77777777">
        <w:trPr>
          <w:tblCellSpacing w:w="0" w:type="dxa"/>
        </w:trPr>
        <w:tc>
          <w:tcPr>
            <w:tcW w:w="50" w:type="pct"/>
            <w:hideMark/>
          </w:tcPr>
          <w:p w14:paraId="5201C29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448AF" wp14:editId="20D555F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3425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EB579" wp14:editId="6D94C24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455/05</w:t>
            </w:r>
          </w:p>
        </w:tc>
      </w:tr>
      <w:tr w:rsidR="00000000" w14:paraId="52E9444C" w14:textId="77777777">
        <w:trPr>
          <w:tblCellSpacing w:w="0" w:type="dxa"/>
        </w:trPr>
        <w:tc>
          <w:tcPr>
            <w:tcW w:w="50" w:type="pct"/>
            <w:hideMark/>
          </w:tcPr>
          <w:p w14:paraId="7FA09D5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D8656" wp14:editId="7947972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1A52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E0A55" wp14:editId="605F390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F0FA58" w14:textId="77777777">
        <w:trPr>
          <w:tblCellSpacing w:w="0" w:type="dxa"/>
        </w:trPr>
        <w:tc>
          <w:tcPr>
            <w:tcW w:w="50" w:type="pct"/>
            <w:hideMark/>
          </w:tcPr>
          <w:p w14:paraId="59EDF8D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B3C00" wp14:editId="6FD994E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12DA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25802" wp14:editId="6B67026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8C0CEEC" w14:textId="5D3B676A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25BC4" w14:textId="77777777">
        <w:trPr>
          <w:tblCellSpacing w:w="0" w:type="dxa"/>
        </w:trPr>
        <w:tc>
          <w:tcPr>
            <w:tcW w:w="50" w:type="pct"/>
            <w:hideMark/>
          </w:tcPr>
          <w:p w14:paraId="07CEFC1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3A2F9" wp14:editId="772012F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AD03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50FEF" wp14:editId="1FC11B4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387583A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D55181" w14:textId="77777777">
        <w:trPr>
          <w:tblCellSpacing w:w="0" w:type="dxa"/>
        </w:trPr>
        <w:tc>
          <w:tcPr>
            <w:tcW w:w="50" w:type="pct"/>
            <w:hideMark/>
          </w:tcPr>
          <w:p w14:paraId="0A5083D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FD891" wp14:editId="02641CD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DDD74C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3996E" wp14:editId="661200A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finančního příspěvku do fondu Výcvikové mise NATO v Iráku</w:t>
            </w:r>
          </w:p>
        </w:tc>
      </w:tr>
      <w:tr w:rsidR="00000000" w14:paraId="12316598" w14:textId="77777777">
        <w:trPr>
          <w:tblCellSpacing w:w="0" w:type="dxa"/>
        </w:trPr>
        <w:tc>
          <w:tcPr>
            <w:tcW w:w="50" w:type="pct"/>
            <w:hideMark/>
          </w:tcPr>
          <w:p w14:paraId="69A4949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0FD62" wp14:editId="2FF5813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5065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A713E" wp14:editId="2687510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454/05</w:t>
            </w:r>
          </w:p>
        </w:tc>
      </w:tr>
      <w:tr w:rsidR="00000000" w14:paraId="377D7689" w14:textId="77777777">
        <w:trPr>
          <w:tblCellSpacing w:w="0" w:type="dxa"/>
        </w:trPr>
        <w:tc>
          <w:tcPr>
            <w:tcW w:w="50" w:type="pct"/>
            <w:hideMark/>
          </w:tcPr>
          <w:p w14:paraId="0C1322D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D77E7" wp14:editId="412DAF6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CEC9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E33F9" wp14:editId="060C841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0B49D6" w14:textId="77777777">
        <w:trPr>
          <w:tblCellSpacing w:w="0" w:type="dxa"/>
        </w:trPr>
        <w:tc>
          <w:tcPr>
            <w:tcW w:w="50" w:type="pct"/>
            <w:hideMark/>
          </w:tcPr>
          <w:p w14:paraId="63392E2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53044" wp14:editId="7889717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C537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327D1" wp14:editId="7EAB565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D1C5A67" w14:textId="75DAA9DF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21A7E" w14:textId="77777777">
        <w:trPr>
          <w:tblCellSpacing w:w="0" w:type="dxa"/>
        </w:trPr>
        <w:tc>
          <w:tcPr>
            <w:tcW w:w="50" w:type="pct"/>
            <w:hideMark/>
          </w:tcPr>
          <w:p w14:paraId="03C4FC1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B2FA7" wp14:editId="43FFE56C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7833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12C36" wp14:editId="6CD9F47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0FF261F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37378" w14:textId="77777777">
        <w:trPr>
          <w:tblCellSpacing w:w="0" w:type="dxa"/>
        </w:trPr>
        <w:tc>
          <w:tcPr>
            <w:tcW w:w="50" w:type="pct"/>
            <w:hideMark/>
          </w:tcPr>
          <w:p w14:paraId="77663EA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5A706" wp14:editId="2265407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87DE91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6B9F3" wp14:editId="7CF85E67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informací </w:t>
            </w:r>
            <w:r>
              <w:rPr>
                <w:rFonts w:eastAsia="Times New Roman"/>
                <w:sz w:val="27"/>
                <w:szCs w:val="27"/>
              </w:rPr>
              <w:t>zjištěných systémem včasného varování pro situace náhlého zvýšení počtu migrujících příslušníků romských komunit ze Slovenské republiky do České republiky</w:t>
            </w:r>
          </w:p>
        </w:tc>
      </w:tr>
      <w:tr w:rsidR="00000000" w14:paraId="779058CC" w14:textId="77777777">
        <w:trPr>
          <w:tblCellSpacing w:w="0" w:type="dxa"/>
        </w:trPr>
        <w:tc>
          <w:tcPr>
            <w:tcW w:w="50" w:type="pct"/>
            <w:hideMark/>
          </w:tcPr>
          <w:p w14:paraId="5F5175D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A83AC" wp14:editId="48AA557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2C29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CC8D6" wp14:editId="1ED18C17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434/05</w:t>
            </w:r>
          </w:p>
        </w:tc>
      </w:tr>
      <w:tr w:rsidR="00000000" w14:paraId="602661CA" w14:textId="77777777">
        <w:trPr>
          <w:tblCellSpacing w:w="0" w:type="dxa"/>
        </w:trPr>
        <w:tc>
          <w:tcPr>
            <w:tcW w:w="50" w:type="pct"/>
            <w:hideMark/>
          </w:tcPr>
          <w:p w14:paraId="77AB758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819BB" wp14:editId="340010C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9B4B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1313D" wp14:editId="3A1A9D7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055AED" w14:textId="77777777">
        <w:trPr>
          <w:tblCellSpacing w:w="0" w:type="dxa"/>
        </w:trPr>
        <w:tc>
          <w:tcPr>
            <w:tcW w:w="50" w:type="pct"/>
            <w:hideMark/>
          </w:tcPr>
          <w:p w14:paraId="3B825AA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6DF4E" wp14:editId="4A817DD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C6B1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48388" wp14:editId="61F6D29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17DFC75" w14:textId="46E327BE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59692" w14:textId="77777777">
        <w:trPr>
          <w:tblCellSpacing w:w="0" w:type="dxa"/>
        </w:trPr>
        <w:tc>
          <w:tcPr>
            <w:tcW w:w="50" w:type="pct"/>
            <w:hideMark/>
          </w:tcPr>
          <w:p w14:paraId="194ADD7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AEBE9" wp14:editId="393934C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FB4B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B1FD8" wp14:editId="59F181F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B4E25B3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46EC16" w14:textId="77777777">
        <w:trPr>
          <w:tblCellSpacing w:w="0" w:type="dxa"/>
        </w:trPr>
        <w:tc>
          <w:tcPr>
            <w:tcW w:w="50" w:type="pct"/>
            <w:hideMark/>
          </w:tcPr>
          <w:p w14:paraId="5009028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42BDD" wp14:editId="1DE3812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4B26E8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F3E31" wp14:editId="7E61A30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ve Švédském království dne 28. dubna 2005</w:t>
            </w:r>
          </w:p>
        </w:tc>
      </w:tr>
      <w:tr w:rsidR="00000000" w14:paraId="18D23EAE" w14:textId="77777777">
        <w:trPr>
          <w:tblCellSpacing w:w="0" w:type="dxa"/>
        </w:trPr>
        <w:tc>
          <w:tcPr>
            <w:tcW w:w="50" w:type="pct"/>
            <w:hideMark/>
          </w:tcPr>
          <w:p w14:paraId="57DBE6E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863D2" wp14:editId="76DA10C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6F14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2A9EB" wp14:editId="14FD5E1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440/05</w:t>
            </w:r>
          </w:p>
        </w:tc>
      </w:tr>
      <w:tr w:rsidR="00000000" w14:paraId="7CB438D5" w14:textId="77777777">
        <w:trPr>
          <w:tblCellSpacing w:w="0" w:type="dxa"/>
        </w:trPr>
        <w:tc>
          <w:tcPr>
            <w:tcW w:w="50" w:type="pct"/>
            <w:hideMark/>
          </w:tcPr>
          <w:p w14:paraId="54BB5A8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F30EE" wp14:editId="7CD50A7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D95A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D95E" wp14:editId="5942A61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C6D80" w14:textId="77777777">
        <w:trPr>
          <w:tblCellSpacing w:w="0" w:type="dxa"/>
        </w:trPr>
        <w:tc>
          <w:tcPr>
            <w:tcW w:w="50" w:type="pct"/>
            <w:hideMark/>
          </w:tcPr>
          <w:p w14:paraId="28F5308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BA4DD" wp14:editId="27209591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45DB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6A914" wp14:editId="0861301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821CBE7" w14:textId="3E8D382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EB75C" w14:textId="77777777">
        <w:trPr>
          <w:tblCellSpacing w:w="0" w:type="dxa"/>
        </w:trPr>
        <w:tc>
          <w:tcPr>
            <w:tcW w:w="50" w:type="pct"/>
            <w:hideMark/>
          </w:tcPr>
          <w:p w14:paraId="63980EE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EDBAB" wp14:editId="04BDE58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046F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AF437" wp14:editId="19178DB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23D3185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D8AF05" w14:textId="77777777">
        <w:trPr>
          <w:tblCellSpacing w:w="0" w:type="dxa"/>
        </w:trPr>
        <w:tc>
          <w:tcPr>
            <w:tcW w:w="50" w:type="pct"/>
            <w:hideMark/>
          </w:tcPr>
          <w:p w14:paraId="50A180C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5687F" wp14:editId="5FA6ABF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ED6146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14A01" wp14:editId="5020BF3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majetku ve vlastnictví České republiky, k němuž má právo hospodařit Státní statek Valtice, státní podnik, do vlastnictví Jihočeského kraje a majetku, k němuž má právo hospodařit Povodí Ohře, státní podnik, do vlastnictví obcí Březno a Chbany, podle ustanovení § 16 odst. 9 zákona č. 77/1997 Sb., o státním podniku, ve znění pozdějších předpisů</w:t>
            </w:r>
          </w:p>
        </w:tc>
      </w:tr>
      <w:tr w:rsidR="00000000" w14:paraId="4905548F" w14:textId="77777777">
        <w:trPr>
          <w:tblCellSpacing w:w="0" w:type="dxa"/>
        </w:trPr>
        <w:tc>
          <w:tcPr>
            <w:tcW w:w="50" w:type="pct"/>
            <w:hideMark/>
          </w:tcPr>
          <w:p w14:paraId="74BF2E3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452F6" wp14:editId="24FF60C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D57F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FF7EC" wp14:editId="6F4705D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449/05</w:t>
            </w:r>
          </w:p>
        </w:tc>
      </w:tr>
      <w:tr w:rsidR="00000000" w14:paraId="4D0379D9" w14:textId="77777777">
        <w:trPr>
          <w:tblCellSpacing w:w="0" w:type="dxa"/>
        </w:trPr>
        <w:tc>
          <w:tcPr>
            <w:tcW w:w="50" w:type="pct"/>
            <w:hideMark/>
          </w:tcPr>
          <w:p w14:paraId="6C89CF0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781D7" wp14:editId="24FCD74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D7707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B3475" wp14:editId="7E781D6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1EE14" w14:textId="77777777">
        <w:trPr>
          <w:tblCellSpacing w:w="0" w:type="dxa"/>
        </w:trPr>
        <w:tc>
          <w:tcPr>
            <w:tcW w:w="50" w:type="pct"/>
            <w:hideMark/>
          </w:tcPr>
          <w:p w14:paraId="19665F3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DF640" wp14:editId="6FACE7A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F6B3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04C9B" wp14:editId="58C7CD3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9377D2F" w14:textId="13FD44AD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15FC3" w14:textId="77777777">
        <w:trPr>
          <w:tblCellSpacing w:w="0" w:type="dxa"/>
        </w:trPr>
        <w:tc>
          <w:tcPr>
            <w:tcW w:w="50" w:type="pct"/>
            <w:hideMark/>
          </w:tcPr>
          <w:p w14:paraId="70CA611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8C14D" wp14:editId="44BC664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BBA9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CEB05" wp14:editId="26C0D2E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33384D3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69A61" w14:textId="77777777">
        <w:trPr>
          <w:tblCellSpacing w:w="0" w:type="dxa"/>
        </w:trPr>
        <w:tc>
          <w:tcPr>
            <w:tcW w:w="50" w:type="pct"/>
            <w:hideMark/>
          </w:tcPr>
          <w:p w14:paraId="3A7B42F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757E2" wp14:editId="6DA357E2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5C5771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F70B0" wp14:editId="0442E5E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d), odst. 2 písm. b), § 26 odst. 1 písm. c) a § 29 písm. d) a h) zákona č. 114/1992 Sb. o ochraně přírody a krajiny, z ochranných podmínek národních přírodních rezervací Žofínský prales, Šerák – Keprník, Mionší, Kněhyně - Čertův mlýn, Mazák, Boubínský prales, Ranšpurk, Cahnov – Soutok a I. zóny NP Šumava za účelem natáčení záběrů pro film "Pralesy a palesy"</w:t>
            </w:r>
          </w:p>
        </w:tc>
      </w:tr>
      <w:tr w:rsidR="00000000" w14:paraId="33A3237C" w14:textId="77777777">
        <w:trPr>
          <w:tblCellSpacing w:w="0" w:type="dxa"/>
        </w:trPr>
        <w:tc>
          <w:tcPr>
            <w:tcW w:w="50" w:type="pct"/>
            <w:hideMark/>
          </w:tcPr>
          <w:p w14:paraId="180D39B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9CFB1" wp14:editId="7D2182C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C812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3F9F2" wp14:editId="72B87BF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421/05</w:t>
            </w:r>
          </w:p>
        </w:tc>
      </w:tr>
      <w:tr w:rsidR="00000000" w14:paraId="19F903AC" w14:textId="77777777">
        <w:trPr>
          <w:tblCellSpacing w:w="0" w:type="dxa"/>
        </w:trPr>
        <w:tc>
          <w:tcPr>
            <w:tcW w:w="50" w:type="pct"/>
            <w:hideMark/>
          </w:tcPr>
          <w:p w14:paraId="14952AF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8EF1A" wp14:editId="7C7984C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EBE5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86378" wp14:editId="5A3CD90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B681CD" w14:textId="77777777">
        <w:trPr>
          <w:tblCellSpacing w:w="0" w:type="dxa"/>
        </w:trPr>
        <w:tc>
          <w:tcPr>
            <w:tcW w:w="50" w:type="pct"/>
            <w:hideMark/>
          </w:tcPr>
          <w:p w14:paraId="010E9ED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E7A44" wp14:editId="228580A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FC71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593E8" wp14:editId="4928142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19E416C" w14:textId="3C868254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160402" w14:textId="77777777">
        <w:trPr>
          <w:tblCellSpacing w:w="0" w:type="dxa"/>
        </w:trPr>
        <w:tc>
          <w:tcPr>
            <w:tcW w:w="50" w:type="pct"/>
            <w:hideMark/>
          </w:tcPr>
          <w:p w14:paraId="4F4080F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B0DF1" wp14:editId="5472993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FA8A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D85F6" wp14:editId="43B90F2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7A48597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0CFA9" w14:textId="77777777">
        <w:trPr>
          <w:tblCellSpacing w:w="0" w:type="dxa"/>
        </w:trPr>
        <w:tc>
          <w:tcPr>
            <w:tcW w:w="50" w:type="pct"/>
            <w:hideMark/>
          </w:tcPr>
          <w:p w14:paraId="4DA5A28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7FEE6" wp14:editId="554A9751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5A245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EF7F" wp14:editId="5E3F924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g) zákona č. 114/1992 Sb. o ochraně přírody a krajiny, v pozdějším znění, z ochranných podmínek Chráněné krajinné oblasti Železné hory ze zákazu pořádat automobilové a motocyklové soutěže na celém území CHKO</w:t>
            </w:r>
          </w:p>
        </w:tc>
      </w:tr>
      <w:tr w:rsidR="00000000" w14:paraId="631EC528" w14:textId="77777777">
        <w:trPr>
          <w:tblCellSpacing w:w="0" w:type="dxa"/>
        </w:trPr>
        <w:tc>
          <w:tcPr>
            <w:tcW w:w="50" w:type="pct"/>
            <w:hideMark/>
          </w:tcPr>
          <w:p w14:paraId="0A9B46C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BC85F" wp14:editId="55A2B3C9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65B7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8069A" wp14:editId="438220F4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422/05</w:t>
            </w:r>
          </w:p>
        </w:tc>
      </w:tr>
      <w:tr w:rsidR="00000000" w14:paraId="4A49B8A9" w14:textId="77777777">
        <w:trPr>
          <w:tblCellSpacing w:w="0" w:type="dxa"/>
        </w:trPr>
        <w:tc>
          <w:tcPr>
            <w:tcW w:w="50" w:type="pct"/>
            <w:hideMark/>
          </w:tcPr>
          <w:p w14:paraId="2E7E77D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716C4" wp14:editId="46714D25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8113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96CAC" wp14:editId="15BAA90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51FD2F" w14:textId="77777777">
        <w:trPr>
          <w:tblCellSpacing w:w="0" w:type="dxa"/>
        </w:trPr>
        <w:tc>
          <w:tcPr>
            <w:tcW w:w="50" w:type="pct"/>
            <w:hideMark/>
          </w:tcPr>
          <w:p w14:paraId="093DF60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2266A" wp14:editId="48B879F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41AB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AC653" wp14:editId="4C074BB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6A9C9B" w14:textId="6E7E6CE0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4F43EA" w14:textId="77777777">
        <w:trPr>
          <w:tblCellSpacing w:w="0" w:type="dxa"/>
        </w:trPr>
        <w:tc>
          <w:tcPr>
            <w:tcW w:w="50" w:type="pct"/>
            <w:hideMark/>
          </w:tcPr>
          <w:p w14:paraId="4406F0C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FDAEF" wp14:editId="62AED28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FE69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028E3" wp14:editId="37BD791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0ED6644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C4F63" w14:textId="77777777">
        <w:trPr>
          <w:tblCellSpacing w:w="0" w:type="dxa"/>
        </w:trPr>
        <w:tc>
          <w:tcPr>
            <w:tcW w:w="50" w:type="pct"/>
            <w:hideMark/>
          </w:tcPr>
          <w:p w14:paraId="4E78F4A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C0F8B" wp14:editId="674D48A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14E7C1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9CE05" wp14:editId="1691600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stanovení podmínek pro poskytování finanční podpory na nepotravinářské užití semene řepky olejné pro výrobu methylesteru řepkového oleje </w:t>
            </w:r>
          </w:p>
        </w:tc>
      </w:tr>
      <w:tr w:rsidR="00000000" w14:paraId="73A09180" w14:textId="77777777">
        <w:trPr>
          <w:tblCellSpacing w:w="0" w:type="dxa"/>
        </w:trPr>
        <w:tc>
          <w:tcPr>
            <w:tcW w:w="50" w:type="pct"/>
            <w:hideMark/>
          </w:tcPr>
          <w:p w14:paraId="0C7E3D3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C8CBB" wp14:editId="7C4FCCA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E4B6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A2F81" wp14:editId="30AD3AC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217/05</w:t>
            </w:r>
          </w:p>
        </w:tc>
      </w:tr>
      <w:tr w:rsidR="00000000" w14:paraId="3C6F4280" w14:textId="77777777">
        <w:trPr>
          <w:tblCellSpacing w:w="0" w:type="dxa"/>
        </w:trPr>
        <w:tc>
          <w:tcPr>
            <w:tcW w:w="50" w:type="pct"/>
            <w:hideMark/>
          </w:tcPr>
          <w:p w14:paraId="71FAD3D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5F3F7" wp14:editId="5F5CF94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D87C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35177" wp14:editId="21E9042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6186A" w14:textId="77777777">
        <w:trPr>
          <w:tblCellSpacing w:w="0" w:type="dxa"/>
        </w:trPr>
        <w:tc>
          <w:tcPr>
            <w:tcW w:w="50" w:type="pct"/>
            <w:hideMark/>
          </w:tcPr>
          <w:p w14:paraId="1356F47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1B978" wp14:editId="7144EDE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DCD3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6E745" wp14:editId="12C32FB1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04349C9" w14:textId="09690C1F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405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F8E76" w14:textId="77777777">
        <w:trPr>
          <w:tblCellSpacing w:w="0" w:type="dxa"/>
        </w:trPr>
        <w:tc>
          <w:tcPr>
            <w:tcW w:w="50" w:type="pct"/>
            <w:hideMark/>
          </w:tcPr>
          <w:p w14:paraId="4072957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942E2" wp14:editId="2F57D10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CC0D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B268D" wp14:editId="7C02D8B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podle připomínek místopředsedy vlády pro ekonomiku upřesněna úprava obsažená v části IV, K § 6, stanoviska předsedy Legislativní rady vlády a součástí nařízení vlády nebude jeho příloha navržená v tomto stanovisku a dále s tím, že bude stanoveno podle připomínky předsedy vlády pozbytí platnosti nařízení vlády dnem 31. prosince 2005.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4693D33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ABFA9" w14:textId="77777777">
        <w:trPr>
          <w:tblCellSpacing w:w="0" w:type="dxa"/>
        </w:trPr>
        <w:tc>
          <w:tcPr>
            <w:tcW w:w="50" w:type="pct"/>
            <w:hideMark/>
          </w:tcPr>
          <w:p w14:paraId="345DC2C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10175" wp14:editId="1CE1ADA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C06A37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0032A" wp14:editId="7F1622C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41165687" w14:textId="77777777">
        <w:trPr>
          <w:tblCellSpacing w:w="0" w:type="dxa"/>
        </w:trPr>
        <w:tc>
          <w:tcPr>
            <w:tcW w:w="50" w:type="pct"/>
            <w:hideMark/>
          </w:tcPr>
          <w:p w14:paraId="18579AA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0C878" wp14:editId="4357627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4ADA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90B8F" wp14:editId="7AED136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32756311" w14:textId="77777777">
        <w:trPr>
          <w:tblCellSpacing w:w="0" w:type="dxa"/>
        </w:trPr>
        <w:tc>
          <w:tcPr>
            <w:tcW w:w="50" w:type="pct"/>
            <w:hideMark/>
          </w:tcPr>
          <w:p w14:paraId="11024CE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D9DC5" wp14:editId="496A827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4C841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C8287" wp14:editId="5EC8205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07BFB7" w14:textId="77777777">
        <w:trPr>
          <w:tblCellSpacing w:w="0" w:type="dxa"/>
        </w:trPr>
        <w:tc>
          <w:tcPr>
            <w:tcW w:w="50" w:type="pct"/>
            <w:hideMark/>
          </w:tcPr>
          <w:p w14:paraId="5C6659C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DF616" wp14:editId="6726783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F99A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C819" wp14:editId="02AF331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952B3F5" w14:textId="25B9D688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FD16FF" w14:textId="77777777">
        <w:trPr>
          <w:tblCellSpacing w:w="0" w:type="dxa"/>
        </w:trPr>
        <w:tc>
          <w:tcPr>
            <w:tcW w:w="50" w:type="pct"/>
            <w:hideMark/>
          </w:tcPr>
          <w:p w14:paraId="24CEAE1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6A756" wp14:editId="2F8E3C6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9C4B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001B2" wp14:editId="413E186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10 a proti 3.</w:t>
            </w:r>
          </w:p>
        </w:tc>
      </w:tr>
    </w:tbl>
    <w:p w14:paraId="0F67FF0B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A4A36" w14:textId="77777777">
        <w:trPr>
          <w:tblCellSpacing w:w="0" w:type="dxa"/>
        </w:trPr>
        <w:tc>
          <w:tcPr>
            <w:tcW w:w="50" w:type="pct"/>
            <w:hideMark/>
          </w:tcPr>
          <w:p w14:paraId="23B00AA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B024F" wp14:editId="20D450D7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394C73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E0E2B" wp14:editId="5DE234B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výsledku výběrového řízení na určení nabyvatele majetkové účasti státu ve společnosti ČESKÝ TELECOM, a.s. a návrh rozhodnutí o privatizaci této majetkové účasti</w:t>
            </w:r>
          </w:p>
        </w:tc>
      </w:tr>
      <w:tr w:rsidR="00000000" w14:paraId="6B71D236" w14:textId="77777777">
        <w:trPr>
          <w:tblCellSpacing w:w="0" w:type="dxa"/>
        </w:trPr>
        <w:tc>
          <w:tcPr>
            <w:tcW w:w="50" w:type="pct"/>
            <w:hideMark/>
          </w:tcPr>
          <w:p w14:paraId="38EDE84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DAABF" wp14:editId="095C3FC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51D4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849DB" wp14:editId="60061AB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463/05</w:t>
            </w:r>
          </w:p>
        </w:tc>
      </w:tr>
      <w:tr w:rsidR="00000000" w14:paraId="4D09038D" w14:textId="77777777">
        <w:trPr>
          <w:tblCellSpacing w:w="0" w:type="dxa"/>
        </w:trPr>
        <w:tc>
          <w:tcPr>
            <w:tcW w:w="50" w:type="pct"/>
            <w:hideMark/>
          </w:tcPr>
          <w:p w14:paraId="089A472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D01A" wp14:editId="6908508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8351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752FD" wp14:editId="5707BA5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68918" w14:textId="77777777">
        <w:trPr>
          <w:tblCellSpacing w:w="0" w:type="dxa"/>
        </w:trPr>
        <w:tc>
          <w:tcPr>
            <w:tcW w:w="50" w:type="pct"/>
            <w:hideMark/>
          </w:tcPr>
          <w:p w14:paraId="6DDA166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4239F" wp14:editId="0E57755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A79F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C3CC7" wp14:editId="3DF47968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výkonného výboru Fondu národního majetku České republiky a dalších odborníků materiál předložený ministrem financí a přijala</w:t>
            </w:r>
          </w:p>
        </w:tc>
      </w:tr>
    </w:tbl>
    <w:p w14:paraId="3C0641AC" w14:textId="0A4C65EE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CF54C5" w14:textId="77777777">
        <w:trPr>
          <w:tblCellSpacing w:w="0" w:type="dxa"/>
        </w:trPr>
        <w:tc>
          <w:tcPr>
            <w:tcW w:w="50" w:type="pct"/>
            <w:hideMark/>
          </w:tcPr>
          <w:p w14:paraId="5712492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25FD3" wp14:editId="158301B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D966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577B6" wp14:editId="472E5DB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Část projednávání předloženého materiálu probíhalo na uzavřeném jednání schůze.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1F3C655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85DF4" w14:textId="77777777">
        <w:trPr>
          <w:tblCellSpacing w:w="0" w:type="dxa"/>
        </w:trPr>
        <w:tc>
          <w:tcPr>
            <w:tcW w:w="50" w:type="pct"/>
            <w:hideMark/>
          </w:tcPr>
          <w:p w14:paraId="400C90A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E95E4" wp14:editId="0859263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D1563F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01E3" wp14:editId="2A24445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jmenování do vyšších generálských hodností a generálských hodností vojáků ve výslužbě </w:t>
            </w:r>
          </w:p>
        </w:tc>
      </w:tr>
      <w:tr w:rsidR="00000000" w14:paraId="3F00616B" w14:textId="77777777">
        <w:trPr>
          <w:tblCellSpacing w:w="0" w:type="dxa"/>
        </w:trPr>
        <w:tc>
          <w:tcPr>
            <w:tcW w:w="50" w:type="pct"/>
            <w:hideMark/>
          </w:tcPr>
          <w:p w14:paraId="6E29636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FC15C" wp14:editId="1089BFE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874A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33CA9" wp14:editId="1E8AE70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511/05</w:t>
            </w:r>
          </w:p>
        </w:tc>
      </w:tr>
      <w:tr w:rsidR="00000000" w14:paraId="5D7D5D91" w14:textId="77777777">
        <w:trPr>
          <w:tblCellSpacing w:w="0" w:type="dxa"/>
        </w:trPr>
        <w:tc>
          <w:tcPr>
            <w:tcW w:w="50" w:type="pct"/>
            <w:hideMark/>
          </w:tcPr>
          <w:p w14:paraId="0CA6208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DC3E5" wp14:editId="5DE1058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AF95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ED881" wp14:editId="14E47E0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89D877" w14:textId="77777777">
        <w:trPr>
          <w:tblCellSpacing w:w="0" w:type="dxa"/>
        </w:trPr>
        <w:tc>
          <w:tcPr>
            <w:tcW w:w="50" w:type="pct"/>
            <w:hideMark/>
          </w:tcPr>
          <w:p w14:paraId="2D7B7C6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33F4A" wp14:editId="095FB99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FAD5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EFF04" wp14:editId="2F6A024A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D4242CB" w14:textId="00B27AFE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663DE" w14:textId="77777777">
        <w:trPr>
          <w:tblCellSpacing w:w="0" w:type="dxa"/>
        </w:trPr>
        <w:tc>
          <w:tcPr>
            <w:tcW w:w="50" w:type="pct"/>
            <w:hideMark/>
          </w:tcPr>
          <w:p w14:paraId="62093F6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68F73" wp14:editId="7819FBF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36F6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39CEE" wp14:editId="12080F7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412091F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89D95" w14:textId="77777777">
        <w:trPr>
          <w:tblCellSpacing w:w="0" w:type="dxa"/>
        </w:trPr>
        <w:tc>
          <w:tcPr>
            <w:tcW w:w="50" w:type="pct"/>
            <w:hideMark/>
          </w:tcPr>
          <w:p w14:paraId="22F4E36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6C44A" wp14:editId="67E5263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7C5751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81C4A" wp14:editId="35623CF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 účasti prezidenta republiky Václava Klause v čele delegace České republiky na pohřbu papeže Jana Pavla II. dne 8. dubna 2005 ve Vatikánu</w:t>
            </w:r>
          </w:p>
        </w:tc>
      </w:tr>
      <w:tr w:rsidR="00000000" w14:paraId="149DD80C" w14:textId="77777777">
        <w:trPr>
          <w:tblCellSpacing w:w="0" w:type="dxa"/>
        </w:trPr>
        <w:tc>
          <w:tcPr>
            <w:tcW w:w="50" w:type="pct"/>
            <w:hideMark/>
          </w:tcPr>
          <w:p w14:paraId="7A3254D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BF46" wp14:editId="745E8C1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E862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20A67" wp14:editId="1CC5F18E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512/05</w:t>
            </w:r>
          </w:p>
        </w:tc>
      </w:tr>
      <w:tr w:rsidR="00000000" w14:paraId="7BBBFA5C" w14:textId="77777777">
        <w:trPr>
          <w:tblCellSpacing w:w="0" w:type="dxa"/>
        </w:trPr>
        <w:tc>
          <w:tcPr>
            <w:tcW w:w="50" w:type="pct"/>
            <w:hideMark/>
          </w:tcPr>
          <w:p w14:paraId="0675EF4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089C8" wp14:editId="0B42BC8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9ED2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6B500" wp14:editId="259A787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70C9F" w14:textId="77777777">
        <w:trPr>
          <w:tblCellSpacing w:w="0" w:type="dxa"/>
        </w:trPr>
        <w:tc>
          <w:tcPr>
            <w:tcW w:w="50" w:type="pct"/>
            <w:hideMark/>
          </w:tcPr>
          <w:p w14:paraId="75808BB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B9724" wp14:editId="01B1FEDF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DB64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B6CBB" wp14:editId="13D712D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33C2481" w14:textId="0DD097DF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9082F" w14:textId="77777777">
        <w:trPr>
          <w:tblCellSpacing w:w="0" w:type="dxa"/>
        </w:trPr>
        <w:tc>
          <w:tcPr>
            <w:tcW w:w="50" w:type="pct"/>
            <w:hideMark/>
          </w:tcPr>
          <w:p w14:paraId="05511C5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B52FF" wp14:editId="10ABC8A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9074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D2AC6" wp14:editId="2A9EB6B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E9BC14D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F87CE5" w14:textId="77777777">
        <w:trPr>
          <w:tblCellSpacing w:w="0" w:type="dxa"/>
        </w:trPr>
        <w:tc>
          <w:tcPr>
            <w:tcW w:w="50" w:type="pct"/>
            <w:hideMark/>
          </w:tcPr>
          <w:p w14:paraId="785372B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33FBA" wp14:editId="3440887B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465158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09C38" wp14:editId="3A35D96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16. června 2004 č. 630, k návrhu na sjednání Dohody o podpoře, rozmísťování a používání družicových navigačních systémů Galileo a GPS a navazujících aplikací (mezi Evropským společenstvím a jeho členskými státy a Spojenými státy americkými)</w:t>
            </w:r>
          </w:p>
        </w:tc>
      </w:tr>
      <w:tr w:rsidR="00000000" w14:paraId="4E2273A3" w14:textId="77777777">
        <w:trPr>
          <w:tblCellSpacing w:w="0" w:type="dxa"/>
        </w:trPr>
        <w:tc>
          <w:tcPr>
            <w:tcW w:w="50" w:type="pct"/>
            <w:hideMark/>
          </w:tcPr>
          <w:p w14:paraId="6BDC194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1FBB7" wp14:editId="7E82774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2D2E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65919" wp14:editId="5034F56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1BFA7" w14:textId="77777777">
        <w:trPr>
          <w:tblCellSpacing w:w="0" w:type="dxa"/>
        </w:trPr>
        <w:tc>
          <w:tcPr>
            <w:tcW w:w="50" w:type="pct"/>
            <w:hideMark/>
          </w:tcPr>
          <w:p w14:paraId="1ABB0E3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7BB8D" wp14:editId="15A2D41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CC08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FFF61" wp14:editId="54E4F17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2AC5C8" w14:textId="77777777">
        <w:trPr>
          <w:tblCellSpacing w:w="0" w:type="dxa"/>
        </w:trPr>
        <w:tc>
          <w:tcPr>
            <w:tcW w:w="50" w:type="pct"/>
            <w:hideMark/>
          </w:tcPr>
          <w:p w14:paraId="42F2124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08280" wp14:editId="0A6B56A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418D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7D261" wp14:editId="227EB64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dopravy přijala</w:t>
            </w:r>
          </w:p>
        </w:tc>
      </w:tr>
    </w:tbl>
    <w:p w14:paraId="2EF247EC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410.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9E1A76" w14:textId="77777777">
        <w:trPr>
          <w:tblCellSpacing w:w="0" w:type="dxa"/>
        </w:trPr>
        <w:tc>
          <w:tcPr>
            <w:tcW w:w="50" w:type="pct"/>
            <w:hideMark/>
          </w:tcPr>
          <w:p w14:paraId="1FBE006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43A07" wp14:editId="72D3162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236D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4C5EF" wp14:editId="7D2A227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A6A0A98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DF420" w14:textId="77777777">
        <w:trPr>
          <w:tblCellSpacing w:w="0" w:type="dxa"/>
        </w:trPr>
        <w:tc>
          <w:tcPr>
            <w:tcW w:w="50" w:type="pct"/>
            <w:hideMark/>
          </w:tcPr>
          <w:p w14:paraId="2125280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9E5E2" wp14:editId="6374EC3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297CB6C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7B189" wp14:editId="3182924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Vyhlášení dne smutku k uctění památky zesnulého papeže Jana Pavla II.</w:t>
            </w:r>
          </w:p>
        </w:tc>
      </w:tr>
      <w:tr w:rsidR="00000000" w14:paraId="3517B4D1" w14:textId="77777777">
        <w:trPr>
          <w:tblCellSpacing w:w="0" w:type="dxa"/>
        </w:trPr>
        <w:tc>
          <w:tcPr>
            <w:tcW w:w="50" w:type="pct"/>
            <w:hideMark/>
          </w:tcPr>
          <w:p w14:paraId="6B0B29B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2D93A" wp14:editId="2EC476B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4B62B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A1814" wp14:editId="184A7E7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E2C40" w14:textId="77777777">
        <w:trPr>
          <w:tblCellSpacing w:w="0" w:type="dxa"/>
        </w:trPr>
        <w:tc>
          <w:tcPr>
            <w:tcW w:w="50" w:type="pct"/>
            <w:hideMark/>
          </w:tcPr>
          <w:p w14:paraId="69808CB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1CAAE" wp14:editId="7D296B4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2492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626A4" wp14:editId="3C0527F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CC4671" w14:textId="77777777">
        <w:trPr>
          <w:tblCellSpacing w:w="0" w:type="dxa"/>
        </w:trPr>
        <w:tc>
          <w:tcPr>
            <w:tcW w:w="50" w:type="pct"/>
            <w:hideMark/>
          </w:tcPr>
          <w:p w14:paraId="7D54521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9EB2B" wp14:editId="3F1FA75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F0B9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287F9" wp14:editId="2B07221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dopravy přijala</w:t>
            </w:r>
          </w:p>
        </w:tc>
      </w:tr>
    </w:tbl>
    <w:p w14:paraId="18B74BCC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411.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AD69F" w14:textId="77777777">
        <w:trPr>
          <w:tblCellSpacing w:w="0" w:type="dxa"/>
        </w:trPr>
        <w:tc>
          <w:tcPr>
            <w:tcW w:w="50" w:type="pct"/>
            <w:hideMark/>
          </w:tcPr>
          <w:p w14:paraId="4AE3966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49763" wp14:editId="6A209D8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E616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8722E" wp14:editId="76510747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CC892C9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D334F" w14:textId="77777777">
        <w:trPr>
          <w:tblCellSpacing w:w="0" w:type="dxa"/>
        </w:trPr>
        <w:tc>
          <w:tcPr>
            <w:tcW w:w="50" w:type="pct"/>
            <w:hideMark/>
          </w:tcPr>
          <w:p w14:paraId="65B4212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13452" wp14:editId="6690E383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A67CF6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4FB7E" wp14:editId="25E107F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podpis a ratifikaci Úmluvy o přistoupení České republiky, Estonské republiky, Kyperské republiky, Lotyšské republiky, Litevské republiky, Maďarské republiky, Republiky Malta, Polské republiky, Republiky Slovinsko a Slovenské republiky k Úmluvě o právu rozhodném pro smluvní závazkové vztahy ze dne 19. června 1980, ve znění pozdějších změn a doplňků </w:t>
            </w:r>
          </w:p>
        </w:tc>
      </w:tr>
      <w:tr w:rsidR="00000000" w14:paraId="4CA6983F" w14:textId="77777777">
        <w:trPr>
          <w:tblCellSpacing w:w="0" w:type="dxa"/>
        </w:trPr>
        <w:tc>
          <w:tcPr>
            <w:tcW w:w="50" w:type="pct"/>
            <w:hideMark/>
          </w:tcPr>
          <w:p w14:paraId="42F625B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C2803" wp14:editId="1897D04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1599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E4827" wp14:editId="0BC2CC8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510/05</w:t>
            </w:r>
          </w:p>
        </w:tc>
      </w:tr>
      <w:tr w:rsidR="00000000" w14:paraId="1516EDEC" w14:textId="77777777">
        <w:trPr>
          <w:tblCellSpacing w:w="0" w:type="dxa"/>
        </w:trPr>
        <w:tc>
          <w:tcPr>
            <w:tcW w:w="50" w:type="pct"/>
            <w:hideMark/>
          </w:tcPr>
          <w:p w14:paraId="2E2B911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CE7AD" wp14:editId="14C0BE2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AD26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AA924" wp14:editId="6847A9E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C2C13C" w14:textId="77777777">
        <w:trPr>
          <w:tblCellSpacing w:w="0" w:type="dxa"/>
        </w:trPr>
        <w:tc>
          <w:tcPr>
            <w:tcW w:w="50" w:type="pct"/>
            <w:hideMark/>
          </w:tcPr>
          <w:p w14:paraId="2BB2402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E35B3" wp14:editId="736ED6A3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4656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D1768" wp14:editId="22E7FC1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7A7C0A36" w14:textId="6FDF33F0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4DEF0" w14:textId="77777777">
        <w:trPr>
          <w:tblCellSpacing w:w="0" w:type="dxa"/>
        </w:trPr>
        <w:tc>
          <w:tcPr>
            <w:tcW w:w="50" w:type="pct"/>
            <w:hideMark/>
          </w:tcPr>
          <w:p w14:paraId="03A0BDB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E3227" wp14:editId="7396E66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AF85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2986B" wp14:editId="076E435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359A124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D8295" w14:textId="77777777">
        <w:trPr>
          <w:tblCellSpacing w:w="0" w:type="dxa"/>
        </w:trPr>
        <w:tc>
          <w:tcPr>
            <w:tcW w:w="50" w:type="pct"/>
            <w:hideMark/>
          </w:tcPr>
          <w:p w14:paraId="7087909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983C5" wp14:editId="69E0F46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BC382C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C28F1" wp14:editId="4B8BA17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k aktualizaci priorit činnosti zpravodajských služeb České republiky</w:t>
            </w:r>
          </w:p>
        </w:tc>
      </w:tr>
      <w:tr w:rsidR="00000000" w14:paraId="26DC71A4" w14:textId="77777777">
        <w:trPr>
          <w:tblCellSpacing w:w="0" w:type="dxa"/>
        </w:trPr>
        <w:tc>
          <w:tcPr>
            <w:tcW w:w="50" w:type="pct"/>
            <w:hideMark/>
          </w:tcPr>
          <w:p w14:paraId="080769F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ED64E" wp14:editId="22305A62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A034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83898" wp14:editId="3A6FF4A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T15/2005</w:t>
            </w:r>
          </w:p>
        </w:tc>
      </w:tr>
      <w:tr w:rsidR="00000000" w14:paraId="01EA643A" w14:textId="77777777">
        <w:trPr>
          <w:tblCellSpacing w:w="0" w:type="dxa"/>
        </w:trPr>
        <w:tc>
          <w:tcPr>
            <w:tcW w:w="50" w:type="pct"/>
            <w:hideMark/>
          </w:tcPr>
          <w:p w14:paraId="720078E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8EDC0" wp14:editId="1595C51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BAF2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75515" wp14:editId="6D47C9E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95B59" w14:textId="77777777">
        <w:trPr>
          <w:tblCellSpacing w:w="0" w:type="dxa"/>
        </w:trPr>
        <w:tc>
          <w:tcPr>
            <w:tcW w:w="50" w:type="pct"/>
            <w:hideMark/>
          </w:tcPr>
          <w:p w14:paraId="1813B36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9F431" wp14:editId="5CB9E21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54D7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2F0DB" wp14:editId="717EE85C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20210A5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413/T 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C429F4" w14:textId="77777777">
        <w:trPr>
          <w:tblCellSpacing w:w="0" w:type="dxa"/>
        </w:trPr>
        <w:tc>
          <w:tcPr>
            <w:tcW w:w="50" w:type="pct"/>
            <w:hideMark/>
          </w:tcPr>
          <w:p w14:paraId="24453CF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4F35B" wp14:editId="4F18AD1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0D1F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6478C" wp14:editId="6BE36BB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5015" w14:textId="77777777" w:rsidR="007F4896" w:rsidRDefault="007F489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usnesení č. 414.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C62A0" w14:textId="77777777">
        <w:trPr>
          <w:tblCellSpacing w:w="0" w:type="dxa"/>
        </w:trPr>
        <w:tc>
          <w:tcPr>
            <w:tcW w:w="50" w:type="pct"/>
            <w:hideMark/>
          </w:tcPr>
          <w:p w14:paraId="392EF25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78175" wp14:editId="4B1E12D6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3129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57175" wp14:editId="409E8DE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předložený materiál projednávala na uzavřeném jednání schůze.</w:t>
            </w:r>
          </w:p>
        </w:tc>
      </w:tr>
    </w:tbl>
    <w:p w14:paraId="15206A12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CD0EE2" w14:textId="77777777">
        <w:trPr>
          <w:tblCellSpacing w:w="0" w:type="dxa"/>
        </w:trPr>
        <w:tc>
          <w:tcPr>
            <w:tcW w:w="50" w:type="pct"/>
            <w:hideMark/>
          </w:tcPr>
          <w:p w14:paraId="1791F52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71FE1" wp14:editId="154EB45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575BC7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9FB0D" wp14:editId="07D0DC1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podání demise vlády</w:t>
            </w:r>
          </w:p>
        </w:tc>
      </w:tr>
      <w:tr w:rsidR="00000000" w14:paraId="0A726D7D" w14:textId="77777777">
        <w:trPr>
          <w:tblCellSpacing w:w="0" w:type="dxa"/>
        </w:trPr>
        <w:tc>
          <w:tcPr>
            <w:tcW w:w="50" w:type="pct"/>
            <w:hideMark/>
          </w:tcPr>
          <w:p w14:paraId="75C0B72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84B4C" wp14:editId="578DA6D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F8F8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71053" wp14:editId="714A282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52FDC" w14:textId="77777777">
        <w:trPr>
          <w:tblCellSpacing w:w="0" w:type="dxa"/>
        </w:trPr>
        <w:tc>
          <w:tcPr>
            <w:tcW w:w="50" w:type="pct"/>
            <w:hideMark/>
          </w:tcPr>
          <w:p w14:paraId="62DF0B7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33E81" wp14:editId="42B1A8B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85AE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243C1" wp14:editId="500E23B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1781AB" w14:textId="77777777">
        <w:trPr>
          <w:tblCellSpacing w:w="0" w:type="dxa"/>
        </w:trPr>
        <w:tc>
          <w:tcPr>
            <w:tcW w:w="50" w:type="pct"/>
            <w:hideMark/>
          </w:tcPr>
          <w:p w14:paraId="4519C4C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C42AC" wp14:editId="3F16A69D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E75B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29E9D" wp14:editId="768BD51C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644D4" w14:textId="77777777" w:rsidR="007F4896" w:rsidRDefault="007F489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EB4D55" w14:textId="77777777">
        <w:trPr>
          <w:tblCellSpacing w:w="0" w:type="dxa"/>
        </w:trPr>
        <w:tc>
          <w:tcPr>
            <w:tcW w:w="50" w:type="pct"/>
            <w:hideMark/>
          </w:tcPr>
          <w:p w14:paraId="291B4C5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B7879" wp14:editId="34C9A9F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C587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AA494" wp14:editId="5CD8838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z podnětu místopředsedy vlády a ministra spravedlnosti zabývala návrhem na podání demise vlády a toto projednávání p ř e r u š i l a 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se danou problematikou zabývala na uzavřeném jednání schůze.</w:t>
            </w:r>
          </w:p>
        </w:tc>
      </w:tr>
    </w:tbl>
    <w:p w14:paraId="6C02B03C" w14:textId="77777777" w:rsidR="007F4896" w:rsidRDefault="007F4896">
      <w:pPr>
        <w:rPr>
          <w:rFonts w:eastAsia="Times New Roman"/>
        </w:rPr>
      </w:pPr>
    </w:p>
    <w:p w14:paraId="3E2FDF63" w14:textId="77777777" w:rsidR="007F4896" w:rsidRDefault="007F489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D99C0E4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38FBE" w14:textId="77777777">
        <w:trPr>
          <w:tblCellSpacing w:w="0" w:type="dxa"/>
        </w:trPr>
        <w:tc>
          <w:tcPr>
            <w:tcW w:w="50" w:type="pct"/>
            <w:hideMark/>
          </w:tcPr>
          <w:p w14:paraId="1E89C23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BA47E" wp14:editId="002261A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5EBCA1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CC8A" wp14:editId="0CF8A7CC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zpráva o celkovém vyhodnocení dotací poskytnutých na tvorbu nových pracovních příležitostí v regionu severozápadní Čechy a v utlumované části OKD (předložil ministr průmyslu a obchodu)</w:t>
            </w:r>
          </w:p>
        </w:tc>
      </w:tr>
      <w:tr w:rsidR="00000000" w14:paraId="115FFB67" w14:textId="77777777">
        <w:trPr>
          <w:tblCellSpacing w:w="0" w:type="dxa"/>
        </w:trPr>
        <w:tc>
          <w:tcPr>
            <w:tcW w:w="50" w:type="pct"/>
            <w:hideMark/>
          </w:tcPr>
          <w:p w14:paraId="409E544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A00EC" wp14:editId="44121FF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2E82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15CD1" wp14:editId="60326AB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437/05</w:t>
            </w:r>
          </w:p>
        </w:tc>
      </w:tr>
    </w:tbl>
    <w:p w14:paraId="2A3C67D9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C887C" w14:textId="77777777">
        <w:trPr>
          <w:tblCellSpacing w:w="0" w:type="dxa"/>
        </w:trPr>
        <w:tc>
          <w:tcPr>
            <w:tcW w:w="50" w:type="pct"/>
            <w:hideMark/>
          </w:tcPr>
          <w:p w14:paraId="6A68C9F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5799A" wp14:editId="6386D17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1191CA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F0891" wp14:editId="2F9874F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podpory rozvoje prodeje a užívání ekologicky šetrných výrobků za rok 2004 (předložil ministr životního prostředí)</w:t>
            </w:r>
          </w:p>
        </w:tc>
      </w:tr>
      <w:tr w:rsidR="00000000" w14:paraId="34FA04DE" w14:textId="77777777">
        <w:trPr>
          <w:tblCellSpacing w:w="0" w:type="dxa"/>
        </w:trPr>
        <w:tc>
          <w:tcPr>
            <w:tcW w:w="50" w:type="pct"/>
            <w:hideMark/>
          </w:tcPr>
          <w:p w14:paraId="1DBCCCC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B52B1" wp14:editId="412FFD8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8859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F25B2" wp14:editId="6AF61A31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446/05</w:t>
            </w:r>
          </w:p>
        </w:tc>
      </w:tr>
    </w:tbl>
    <w:p w14:paraId="76997ACF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787FC9" w14:textId="77777777">
        <w:trPr>
          <w:tblCellSpacing w:w="0" w:type="dxa"/>
        </w:trPr>
        <w:tc>
          <w:tcPr>
            <w:tcW w:w="50" w:type="pct"/>
            <w:hideMark/>
          </w:tcPr>
          <w:p w14:paraId="79093FF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7C5A7" wp14:editId="0846A19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2E724B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2C6F3" wp14:editId="1D87139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vyhodnocení přínosů Národního programu čistší produkce za rok 2004 a bilance desetiletého období realizace čistší produkce v České republice (předložil ministr životního prostředí)</w:t>
            </w:r>
          </w:p>
        </w:tc>
      </w:tr>
      <w:tr w:rsidR="00000000" w14:paraId="50001E7A" w14:textId="77777777">
        <w:trPr>
          <w:tblCellSpacing w:w="0" w:type="dxa"/>
        </w:trPr>
        <w:tc>
          <w:tcPr>
            <w:tcW w:w="50" w:type="pct"/>
            <w:hideMark/>
          </w:tcPr>
          <w:p w14:paraId="31CB0CE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88F34" wp14:editId="7D6AB2E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9B27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F23AA" wp14:editId="39E7E41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447/05</w:t>
            </w:r>
          </w:p>
        </w:tc>
      </w:tr>
    </w:tbl>
    <w:p w14:paraId="2F9DFE58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161D7" w14:textId="77777777">
        <w:trPr>
          <w:tblCellSpacing w:w="0" w:type="dxa"/>
        </w:trPr>
        <w:tc>
          <w:tcPr>
            <w:tcW w:w="50" w:type="pct"/>
            <w:hideMark/>
          </w:tcPr>
          <w:p w14:paraId="5B334F8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5E3BB" wp14:editId="189E43A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A7E0A6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6BC95" wp14:editId="53CD6237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povinností ČR v oblasti harmonizace technických předpisů ES a povinností dle nařízení vlády č.339/2002 Sb., ve znění pozdějších předpisů (předložil ministr průmyslu a obchodu)</w:t>
            </w:r>
          </w:p>
        </w:tc>
      </w:tr>
      <w:tr w:rsidR="00000000" w14:paraId="2691D004" w14:textId="77777777">
        <w:trPr>
          <w:tblCellSpacing w:w="0" w:type="dxa"/>
        </w:trPr>
        <w:tc>
          <w:tcPr>
            <w:tcW w:w="50" w:type="pct"/>
            <w:hideMark/>
          </w:tcPr>
          <w:p w14:paraId="22F341D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DB9C4" wp14:editId="200C494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16237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30D2C" wp14:editId="7CFCFA3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457/05</w:t>
            </w:r>
          </w:p>
        </w:tc>
      </w:tr>
    </w:tbl>
    <w:p w14:paraId="42E602D8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4502D8" w14:textId="77777777">
        <w:trPr>
          <w:tblCellSpacing w:w="0" w:type="dxa"/>
        </w:trPr>
        <w:tc>
          <w:tcPr>
            <w:tcW w:w="50" w:type="pct"/>
            <w:hideMark/>
          </w:tcPr>
          <w:p w14:paraId="0D07E6B3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72643" wp14:editId="6323809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32A066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875FF" wp14:editId="33A3956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prosazování obchodně-ekonomických zájmů České republiky v Ruské federaci (předložil ministr průmyslu a obchodu)</w:t>
            </w:r>
          </w:p>
        </w:tc>
      </w:tr>
      <w:tr w:rsidR="00000000" w14:paraId="31E341F1" w14:textId="77777777">
        <w:trPr>
          <w:tblCellSpacing w:w="0" w:type="dxa"/>
        </w:trPr>
        <w:tc>
          <w:tcPr>
            <w:tcW w:w="50" w:type="pct"/>
            <w:hideMark/>
          </w:tcPr>
          <w:p w14:paraId="388B1FB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64045" wp14:editId="75FC59F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C9B0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4AD86" wp14:editId="4D51E87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458/05</w:t>
            </w:r>
          </w:p>
        </w:tc>
      </w:tr>
    </w:tbl>
    <w:p w14:paraId="76658673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10FBD7" w14:textId="77777777">
        <w:trPr>
          <w:tblCellSpacing w:w="0" w:type="dxa"/>
        </w:trPr>
        <w:tc>
          <w:tcPr>
            <w:tcW w:w="50" w:type="pct"/>
            <w:hideMark/>
          </w:tcPr>
          <w:p w14:paraId="2FE3EA0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0D229" wp14:editId="699B450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596F3B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54C4F" wp14:editId="3A3D2FD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usnesení vlády č. 812/2000 k návrhu koncepce rozvoje metrologického systému ČR (předložil ministr průmyslu a obchodu)</w:t>
            </w:r>
          </w:p>
        </w:tc>
      </w:tr>
      <w:tr w:rsidR="00000000" w14:paraId="1F302949" w14:textId="77777777">
        <w:trPr>
          <w:tblCellSpacing w:w="0" w:type="dxa"/>
        </w:trPr>
        <w:tc>
          <w:tcPr>
            <w:tcW w:w="50" w:type="pct"/>
            <w:hideMark/>
          </w:tcPr>
          <w:p w14:paraId="759A35B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12D56" wp14:editId="23151B1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B28F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D8CA2" wp14:editId="31C91B0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423/05</w:t>
            </w:r>
          </w:p>
        </w:tc>
      </w:tr>
    </w:tbl>
    <w:p w14:paraId="15AC91EA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3968B5" w14:textId="77777777">
        <w:trPr>
          <w:tblCellSpacing w:w="0" w:type="dxa"/>
        </w:trPr>
        <w:tc>
          <w:tcPr>
            <w:tcW w:w="50" w:type="pct"/>
            <w:hideMark/>
          </w:tcPr>
          <w:p w14:paraId="186680EC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F0F99" wp14:editId="41A6269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F6C991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2552E" wp14:editId="262A8AA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16. března 2005 v Bruselu (předložil ministr zahraničních věcí)</w:t>
            </w:r>
          </w:p>
        </w:tc>
      </w:tr>
      <w:tr w:rsidR="00000000" w14:paraId="1021AB46" w14:textId="77777777">
        <w:trPr>
          <w:tblCellSpacing w:w="0" w:type="dxa"/>
        </w:trPr>
        <w:tc>
          <w:tcPr>
            <w:tcW w:w="50" w:type="pct"/>
            <w:hideMark/>
          </w:tcPr>
          <w:p w14:paraId="5972DCC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5B9FA" wp14:editId="618C841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D271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418C8" wp14:editId="262793D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442/05</w:t>
            </w:r>
          </w:p>
        </w:tc>
      </w:tr>
    </w:tbl>
    <w:p w14:paraId="76B450F4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46E0B" w14:textId="77777777">
        <w:trPr>
          <w:tblCellSpacing w:w="0" w:type="dxa"/>
        </w:trPr>
        <w:tc>
          <w:tcPr>
            <w:tcW w:w="50" w:type="pct"/>
            <w:hideMark/>
          </w:tcPr>
          <w:p w14:paraId="7E92872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04BA4" wp14:editId="2442C1E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6575C8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6516D" wp14:editId="633EA28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spravedlnost a vnitřní věci ze dne 24. února 2005 v Bruselu (předložili místopředseda vlády a ministr spravedlnosti a ministr vnitra)</w:t>
            </w:r>
          </w:p>
        </w:tc>
      </w:tr>
      <w:tr w:rsidR="00000000" w14:paraId="6657E802" w14:textId="77777777">
        <w:trPr>
          <w:tblCellSpacing w:w="0" w:type="dxa"/>
        </w:trPr>
        <w:tc>
          <w:tcPr>
            <w:tcW w:w="50" w:type="pct"/>
            <w:hideMark/>
          </w:tcPr>
          <w:p w14:paraId="237E8A2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D1BE2" wp14:editId="475391F4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6618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32A5C" wp14:editId="364CFAC4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426/05</w:t>
            </w:r>
          </w:p>
        </w:tc>
      </w:tr>
    </w:tbl>
    <w:p w14:paraId="556C7383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DC59D0" w14:textId="77777777">
        <w:trPr>
          <w:tblCellSpacing w:w="0" w:type="dxa"/>
        </w:trPr>
        <w:tc>
          <w:tcPr>
            <w:tcW w:w="50" w:type="pct"/>
            <w:hideMark/>
          </w:tcPr>
          <w:p w14:paraId="3C9839D0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D080C" wp14:editId="3A6A7BD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6EEB682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DCBE3" wp14:editId="6C2382B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spotřebitele, Brusel, 3. března 2005 (předložil 1. místopředseda vlády a ministr práce a sociálních věcí)</w:t>
            </w:r>
          </w:p>
        </w:tc>
      </w:tr>
      <w:tr w:rsidR="00000000" w14:paraId="55F10E78" w14:textId="77777777">
        <w:trPr>
          <w:tblCellSpacing w:w="0" w:type="dxa"/>
        </w:trPr>
        <w:tc>
          <w:tcPr>
            <w:tcW w:w="50" w:type="pct"/>
            <w:hideMark/>
          </w:tcPr>
          <w:p w14:paraId="666E706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A18EC" wp14:editId="007ACE0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C0D2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DE604" wp14:editId="1BADDF47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435/05</w:t>
            </w:r>
          </w:p>
        </w:tc>
      </w:tr>
    </w:tbl>
    <w:p w14:paraId="1BC4FD1E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B7CB3" w14:textId="77777777">
        <w:trPr>
          <w:tblCellSpacing w:w="0" w:type="dxa"/>
        </w:trPr>
        <w:tc>
          <w:tcPr>
            <w:tcW w:w="50" w:type="pct"/>
            <w:hideMark/>
          </w:tcPr>
          <w:p w14:paraId="6F2F3479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B7221" wp14:editId="67364A8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0FCF83A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6A3F8" wp14:editId="4D5D2308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návštěvy ministra zahraničních věcí Cyrila Svobody v postižených oblastech Asie a o účasti na ministerském zasedání EU-ASEAN ve dnech 8. – 14. března 2005 (předložil ministr zahraničních věcí)</w:t>
            </w:r>
          </w:p>
        </w:tc>
      </w:tr>
      <w:tr w:rsidR="00000000" w14:paraId="2229B8E2" w14:textId="77777777">
        <w:trPr>
          <w:tblCellSpacing w:w="0" w:type="dxa"/>
        </w:trPr>
        <w:tc>
          <w:tcPr>
            <w:tcW w:w="50" w:type="pct"/>
            <w:hideMark/>
          </w:tcPr>
          <w:p w14:paraId="307B984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5BDC1" wp14:editId="221D526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D921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F2996" wp14:editId="471B361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448/05</w:t>
            </w:r>
          </w:p>
        </w:tc>
      </w:tr>
    </w:tbl>
    <w:p w14:paraId="35A68D5B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B1460" w14:textId="77777777">
        <w:trPr>
          <w:tblCellSpacing w:w="0" w:type="dxa"/>
        </w:trPr>
        <w:tc>
          <w:tcPr>
            <w:tcW w:w="50" w:type="pct"/>
            <w:hideMark/>
          </w:tcPr>
          <w:p w14:paraId="5189B6AF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A91C" wp14:editId="2D1F885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B3238D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D49B1" wp14:editId="51C0E2F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ministra zahraničních věcí v Rumunsku dne 3. března 2005 (předložil ministr zahraničních věcí)</w:t>
            </w:r>
          </w:p>
        </w:tc>
      </w:tr>
      <w:tr w:rsidR="00000000" w14:paraId="78A395C4" w14:textId="77777777">
        <w:trPr>
          <w:tblCellSpacing w:w="0" w:type="dxa"/>
        </w:trPr>
        <w:tc>
          <w:tcPr>
            <w:tcW w:w="50" w:type="pct"/>
            <w:hideMark/>
          </w:tcPr>
          <w:p w14:paraId="64098E4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00B7F" wp14:editId="1B560B5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406B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CBF6C" wp14:editId="5148776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441/05</w:t>
            </w:r>
          </w:p>
        </w:tc>
      </w:tr>
    </w:tbl>
    <w:p w14:paraId="36B56BE0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5A8FF7" w14:textId="77777777">
        <w:trPr>
          <w:tblCellSpacing w:w="0" w:type="dxa"/>
        </w:trPr>
        <w:tc>
          <w:tcPr>
            <w:tcW w:w="50" w:type="pct"/>
            <w:hideMark/>
          </w:tcPr>
          <w:p w14:paraId="68F84AF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8F30B" wp14:editId="2C30E44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860B05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27E96" wp14:editId="5CAF37ED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cestě ministra obrany do Varšavy na jednání ministrů obrany zemí V4 dne 4. března 2005 (předložil ministr obrany)</w:t>
            </w:r>
          </w:p>
        </w:tc>
      </w:tr>
      <w:tr w:rsidR="00000000" w14:paraId="1E19AAFD" w14:textId="77777777">
        <w:trPr>
          <w:tblCellSpacing w:w="0" w:type="dxa"/>
        </w:trPr>
        <w:tc>
          <w:tcPr>
            <w:tcW w:w="50" w:type="pct"/>
            <w:hideMark/>
          </w:tcPr>
          <w:p w14:paraId="3D51C8B4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16D78" wp14:editId="56D15D6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D704B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9E75B" wp14:editId="662D4FD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424/05</w:t>
            </w:r>
          </w:p>
        </w:tc>
      </w:tr>
    </w:tbl>
    <w:p w14:paraId="59C17929" w14:textId="77777777" w:rsidR="007F4896" w:rsidRDefault="007F489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E365C" w14:textId="77777777">
        <w:trPr>
          <w:tblCellSpacing w:w="0" w:type="dxa"/>
        </w:trPr>
        <w:tc>
          <w:tcPr>
            <w:tcW w:w="50" w:type="pct"/>
            <w:hideMark/>
          </w:tcPr>
          <w:p w14:paraId="6E51FE2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CFDBD" wp14:editId="517F278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A8FD2FE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D6202" wp14:editId="00459E0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vedoucího Kanceláře prezidenta republiky Jiřího Weigla na inauguraci nového prezidenta v Uruguayské východní republice ve dnech 27. února - 2. března 2005 (předložil ministr zahraničních věcí)</w:t>
            </w:r>
          </w:p>
        </w:tc>
      </w:tr>
      <w:tr w:rsidR="00000000" w14:paraId="66D34E40" w14:textId="77777777">
        <w:trPr>
          <w:tblCellSpacing w:w="0" w:type="dxa"/>
        </w:trPr>
        <w:tc>
          <w:tcPr>
            <w:tcW w:w="50" w:type="pct"/>
            <w:hideMark/>
          </w:tcPr>
          <w:p w14:paraId="02984A5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C27F8" wp14:editId="78261C2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8495D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1E755" wp14:editId="6EE49233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444/05</w:t>
            </w:r>
          </w:p>
        </w:tc>
      </w:tr>
    </w:tbl>
    <w:p w14:paraId="536DD972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ED9D8BB" w14:textId="77777777">
        <w:trPr>
          <w:tblCellSpacing w:w="0" w:type="dxa"/>
        </w:trPr>
        <w:tc>
          <w:tcPr>
            <w:tcW w:w="5100" w:type="dxa"/>
            <w:hideMark/>
          </w:tcPr>
          <w:p w14:paraId="383BCF58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9A510" wp14:editId="3FCE3E70">
                  <wp:extent cx="762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98E3025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565C36E1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2E21974" w14:textId="77777777">
        <w:trPr>
          <w:tblCellSpacing w:w="0" w:type="dxa"/>
        </w:trPr>
        <w:tc>
          <w:tcPr>
            <w:tcW w:w="1695" w:type="dxa"/>
            <w:hideMark/>
          </w:tcPr>
          <w:p w14:paraId="2AB23161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11D0F56" w14:textId="77777777" w:rsidR="007F4896" w:rsidRDefault="007F489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6F74E5B" w14:textId="77777777" w:rsidR="007F4896" w:rsidRDefault="007F489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885E361" w14:textId="77777777" w:rsidR="007F4896" w:rsidRDefault="007F489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96"/>
    <w:rsid w:val="007F489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803F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5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72ef080abe530683c1256fd9002aa432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88ccf1f5abaa4c35c1256fd9002aabe5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403839f0811a084bc1256fd9002ab4c8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60354bb4dd9e7ed8c1256fd9002aaf4d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c2d788043557285fc1256fd9002aa2f9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d03e958b69c14153c1256fd9002aaa78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25f822ccec1dcec2c1256fd9002ab3b5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d44cb8877d0de08c1256fd9002aa7a0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c3fe6dc04fad08ac1256fd9002aae31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c086b64643f1c258c1256fd9002aba60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bfd519a11ec6560ec1256fd9002aa1a0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c88475db781a79c4c1256fd9002ab29e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e61b9f5d5a8239ec1256fdb00450f6b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7542e2f20535445c1256fd9002aa68d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4389aa4bd3ffe9e7c1256fd9002ab186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5ea5d38642e51012c1256fd9002ab93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eae85b5ce0a6914ac1256fd9002aad0e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ca0224c02ce0cb73c1256fdb0044f9d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68f4f6bef1ac5712c1256fd9002aa568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f244858a9b160779c1256fd9002ab06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647b888f6ee7bd63c1256fd9002ab806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32d5341e4aa1161dc1256fdb0044f61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4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2781</Words>
  <Characters>15856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14. schůze - 2005-04-06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