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E89" w:rsidRDefault="00321E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1E89" w:rsidTr="00321E89">
        <w:tc>
          <w:tcPr>
            <w:tcW w:w="4531" w:type="dxa"/>
            <w:vAlign w:val="center"/>
          </w:tcPr>
          <w:p w:rsidR="00321E89" w:rsidRDefault="00321E89" w:rsidP="00321E8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742950" cy="742950"/>
                  <wp:effectExtent l="0" t="0" r="0" b="0"/>
                  <wp:docPr id="1" name="Afbeelding 1" descr="http://upload.wikimedia.org/wikipedia/commons/thumb/6/6d/GHS-pictogram-flamme.svg/150px-GHS-pictogram-flamm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6/6d/GHS-pictogram-flamme.svg/150px-GHS-pictogram-flamm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321E89">
            <w:pPr>
              <w:jc w:val="center"/>
              <w:rPr>
                <w:b/>
              </w:rPr>
            </w:pPr>
            <w:r>
              <w:rPr>
                <w:b/>
              </w:rPr>
              <w:t>(Licht) ontvlambaar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Hexaan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Aceton</w:t>
            </w:r>
          </w:p>
        </w:tc>
      </w:tr>
      <w:tr w:rsidR="00321E89" w:rsidTr="00F42579">
        <w:tc>
          <w:tcPr>
            <w:tcW w:w="4531" w:type="dxa"/>
            <w:vAlign w:val="center"/>
          </w:tcPr>
          <w:p w:rsidR="00321E89" w:rsidRDefault="00321E89" w:rsidP="00F4257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695325" cy="695325"/>
                  <wp:effectExtent l="0" t="0" r="9525" b="9525"/>
                  <wp:docPr id="6" name="Afbeelding 6" descr="http://chem.kuleuven.be/veiligheid/info/afbeeldingen/600px-ghs-pictogram-explos.svg.png/image_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hem.kuleuven.be/veiligheid/info/afbeeldingen/600px-ghs-pictogram-explos.svg.png/image_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F42579">
            <w:pPr>
              <w:jc w:val="center"/>
              <w:rPr>
                <w:b/>
              </w:rPr>
            </w:pPr>
            <w:r>
              <w:rPr>
                <w:b/>
              </w:rPr>
              <w:t>Explosief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Waterstofgas</w:t>
            </w:r>
          </w:p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Propaan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Butaan</w:t>
            </w:r>
          </w:p>
        </w:tc>
      </w:tr>
      <w:tr w:rsidR="00321E89" w:rsidTr="00F42579">
        <w:tc>
          <w:tcPr>
            <w:tcW w:w="4531" w:type="dxa"/>
            <w:vAlign w:val="center"/>
          </w:tcPr>
          <w:p w:rsidR="00321E89" w:rsidRDefault="00321E89" w:rsidP="00F4257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552450" cy="558068"/>
                  <wp:effectExtent l="0" t="0" r="0" b="0"/>
                  <wp:docPr id="5" name="Afbeelding 5" descr="http://www.delta-tech.nl/images/Oxiderend-organis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elta-tech.nl/images/Oxiderend-organis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653" cy="56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F42579">
            <w:pPr>
              <w:jc w:val="center"/>
              <w:rPr>
                <w:b/>
              </w:rPr>
            </w:pPr>
            <w:r>
              <w:rPr>
                <w:b/>
              </w:rPr>
              <w:t>Oxiderend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Waterstofperoxide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Salpeterzuur</w:t>
            </w:r>
          </w:p>
        </w:tc>
      </w:tr>
      <w:tr w:rsidR="00321E89" w:rsidTr="00F42579">
        <w:tc>
          <w:tcPr>
            <w:tcW w:w="4531" w:type="dxa"/>
            <w:vAlign w:val="center"/>
          </w:tcPr>
          <w:p w:rsidR="00321E89" w:rsidRDefault="00321E89" w:rsidP="00F4257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571500" cy="571500"/>
                  <wp:effectExtent l="0" t="0" r="0" b="0"/>
                  <wp:docPr id="8" name="Afbeelding 8" descr="http://www.nl.bradyeurope.com/images/products/546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nl.bradyeurope.com/images/products/546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F42579">
            <w:pPr>
              <w:jc w:val="center"/>
              <w:rPr>
                <w:b/>
              </w:rPr>
            </w:pPr>
            <w:r>
              <w:rPr>
                <w:b/>
              </w:rPr>
              <w:t>Houder onder druk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Zuurstofgas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Ammoniak</w:t>
            </w:r>
          </w:p>
        </w:tc>
      </w:tr>
      <w:tr w:rsidR="00321E89" w:rsidTr="00F42579">
        <w:tc>
          <w:tcPr>
            <w:tcW w:w="4531" w:type="dxa"/>
            <w:vAlign w:val="center"/>
          </w:tcPr>
          <w:p w:rsidR="00321E89" w:rsidRDefault="00321E89" w:rsidP="00F4257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638175" cy="638175"/>
                  <wp:effectExtent l="0" t="0" r="9525" b="9525"/>
                  <wp:docPr id="9" name="Afbeelding 9" descr="http://chem.kuleuven.be/veiligheid/info/afbeeldingen/600px-ghs-pictogram-skull.svg.png/image_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hem.kuleuven.be/veiligheid/info/afbeeldingen/600px-ghs-pictogram-skull.svg.png/image_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F42579">
            <w:pPr>
              <w:jc w:val="center"/>
              <w:rPr>
                <w:b/>
              </w:rPr>
            </w:pPr>
            <w:r>
              <w:rPr>
                <w:b/>
              </w:rPr>
              <w:t>Toxisch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Methanol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Ammoniak</w:t>
            </w:r>
          </w:p>
        </w:tc>
      </w:tr>
      <w:tr w:rsidR="00321E89" w:rsidTr="00F42579">
        <w:tc>
          <w:tcPr>
            <w:tcW w:w="4531" w:type="dxa"/>
            <w:vAlign w:val="center"/>
          </w:tcPr>
          <w:p w:rsidR="00321E89" w:rsidRDefault="00321E89" w:rsidP="00F4257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552450" cy="552450"/>
                  <wp:effectExtent l="0" t="0" r="0" b="0"/>
                  <wp:docPr id="3" name="Afbeelding 3" descr="http://sklep.hjrg.pl/1576-1901-large/substancja-szkodliwa-na-drogi-oddechow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klep.hjrg.pl/1576-1901-large/substancja-szkodliwa-na-drogi-oddechow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F42579">
            <w:pPr>
              <w:jc w:val="center"/>
              <w:rPr>
                <w:b/>
              </w:rPr>
            </w:pPr>
            <w:r>
              <w:rPr>
                <w:b/>
              </w:rPr>
              <w:t>Langetermijnschade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Hexaan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Methanol</w:t>
            </w:r>
          </w:p>
        </w:tc>
      </w:tr>
      <w:tr w:rsidR="00321E89" w:rsidTr="00F42579">
        <w:tc>
          <w:tcPr>
            <w:tcW w:w="4531" w:type="dxa"/>
            <w:vAlign w:val="center"/>
          </w:tcPr>
          <w:p w:rsidR="00321E89" w:rsidRDefault="00321E89" w:rsidP="00F4257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523875" cy="523004"/>
                  <wp:effectExtent l="0" t="0" r="0" b="0"/>
                  <wp:docPr id="4" name="Afbeelding 4" descr="http://www.dedamesdijk.nl/wp-content/uploads/2014/06/Gevarensymboo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edamesdijk.nl/wp-content/uploads/2014/06/Gevarensymboo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19" cy="53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F42579">
            <w:pPr>
              <w:jc w:val="center"/>
              <w:rPr>
                <w:b/>
              </w:rPr>
            </w:pPr>
            <w:r>
              <w:rPr>
                <w:b/>
              </w:rPr>
              <w:t>Schadelijk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Hexaan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Aceton</w:t>
            </w:r>
          </w:p>
        </w:tc>
      </w:tr>
      <w:tr w:rsidR="00321E89" w:rsidTr="00F42579">
        <w:tc>
          <w:tcPr>
            <w:tcW w:w="4531" w:type="dxa"/>
            <w:vAlign w:val="center"/>
          </w:tcPr>
          <w:p w:rsidR="00321E89" w:rsidRDefault="00321E89" w:rsidP="00F4257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581025" cy="581025"/>
                  <wp:effectExtent l="0" t="0" r="9525" b="9525"/>
                  <wp:docPr id="2" name="Afbeelding 2" descr="http://upload.wikimedia.org/wikipedia/commons/thumb/a/a1/GHS-pictogram-acid.svg/150px-GHS-pictogram-aci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thumb/a/a1/GHS-pictogram-acid.svg/150px-GHS-pictogram-aci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F42579">
            <w:pPr>
              <w:jc w:val="center"/>
              <w:rPr>
                <w:b/>
              </w:rPr>
            </w:pPr>
            <w:r>
              <w:rPr>
                <w:b/>
              </w:rPr>
              <w:t>Corrosief/Bijtend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Zwavelzuur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Zoutzuur</w:t>
            </w:r>
          </w:p>
        </w:tc>
      </w:tr>
      <w:tr w:rsidR="00321E89" w:rsidTr="00F42579">
        <w:tc>
          <w:tcPr>
            <w:tcW w:w="4531" w:type="dxa"/>
            <w:vAlign w:val="center"/>
          </w:tcPr>
          <w:p w:rsidR="00321E89" w:rsidRDefault="00321E89" w:rsidP="00F4257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600075" cy="600075"/>
                  <wp:effectExtent l="0" t="0" r="9525" b="9525"/>
                  <wp:docPr id="7" name="Afbeelding 7" descr="http://upload.wikimedia.org/wikipedia/commons/thumb/b/b9/GHS-pictogram-pollu.svg/120px-GHS-pictogram-poll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upload.wikimedia.org/wikipedia/commons/thumb/b/b9/GHS-pictogram-pollu.svg/120px-GHS-pictogram-poll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F42579">
            <w:pPr>
              <w:jc w:val="center"/>
              <w:rPr>
                <w:b/>
              </w:rPr>
            </w:pPr>
            <w:r>
              <w:rPr>
                <w:b/>
              </w:rPr>
              <w:t>Gevaarlijk voor het milieu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Hexaan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Ammoniak</w:t>
            </w:r>
          </w:p>
        </w:tc>
      </w:tr>
      <w:tr w:rsidR="00321E89" w:rsidTr="00F42579">
        <w:tc>
          <w:tcPr>
            <w:tcW w:w="4531" w:type="dxa"/>
            <w:vAlign w:val="center"/>
          </w:tcPr>
          <w:p w:rsidR="00321E89" w:rsidRDefault="00321E89" w:rsidP="00F42579">
            <w:pPr>
              <w:jc w:val="center"/>
              <w:rPr>
                <w:b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552450" cy="480746"/>
                  <wp:effectExtent l="0" t="0" r="0" b="0"/>
                  <wp:docPr id="10" name="Afbeelding 10" descr="http://upload.wikimedia.org/wikipedia/commons/d/d4/Picto_radioactief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upload.wikimedia.org/wikipedia/commons/d/d4/Picto_radioactief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33" cy="488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2579" w:rsidRPr="00F42579" w:rsidRDefault="00F42579" w:rsidP="00F42579">
            <w:pPr>
              <w:jc w:val="center"/>
              <w:rPr>
                <w:b/>
              </w:rPr>
            </w:pPr>
            <w:r>
              <w:rPr>
                <w:b/>
              </w:rPr>
              <w:t>Radioactief</w:t>
            </w:r>
          </w:p>
        </w:tc>
        <w:tc>
          <w:tcPr>
            <w:tcW w:w="4531" w:type="dxa"/>
            <w:vAlign w:val="center"/>
          </w:tcPr>
          <w:p w:rsid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Uranium</w:t>
            </w:r>
          </w:p>
          <w:p w:rsidR="00F42579" w:rsidRPr="00F42579" w:rsidRDefault="00F42579" w:rsidP="00F42579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  <w:bookmarkStart w:id="0" w:name="_GoBack"/>
            <w:bookmarkEnd w:id="0"/>
            <w:r>
              <w:rPr>
                <w:i/>
              </w:rPr>
              <w:t>lutonium</w:t>
            </w:r>
          </w:p>
        </w:tc>
      </w:tr>
    </w:tbl>
    <w:p w:rsidR="001D42A6" w:rsidRDefault="00321E89"/>
    <w:sectPr w:rsidR="001D4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9"/>
    <w:rsid w:val="00123B6C"/>
    <w:rsid w:val="001A7C61"/>
    <w:rsid w:val="001B5004"/>
    <w:rsid w:val="00321E89"/>
    <w:rsid w:val="00736833"/>
    <w:rsid w:val="00DF6C62"/>
    <w:rsid w:val="00F4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97603-857F-4DDB-914E-060955BB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2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 Roex</dc:creator>
  <cp:keywords/>
  <dc:description/>
  <cp:lastModifiedBy>Gils Roex</cp:lastModifiedBy>
  <cp:revision>2</cp:revision>
  <dcterms:created xsi:type="dcterms:W3CDTF">2015-06-17T17:58:00Z</dcterms:created>
  <dcterms:modified xsi:type="dcterms:W3CDTF">2015-06-17T18:18:00Z</dcterms:modified>
</cp:coreProperties>
</file>