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2CD3" w14:textId="4EFBC116" w:rsidR="00E6260E" w:rsidRDefault="00E6260E" w:rsidP="00E6260E">
      <w:pPr>
        <w:pStyle w:val="ListParagraph"/>
        <w:numPr>
          <w:ilvl w:val="0"/>
          <w:numId w:val="2"/>
        </w:numPr>
      </w:pPr>
      <w:r>
        <w:t>The attributes in this relation would be (</w:t>
      </w:r>
      <w:r w:rsidRPr="00E6260E">
        <w:rPr>
          <w:u w:val="single"/>
        </w:rPr>
        <w:t>A</w:t>
      </w:r>
      <w:r>
        <w:t>)SID, and (</w:t>
      </w:r>
      <w:r w:rsidRPr="00E6260E">
        <w:rPr>
          <w:u w:val="single"/>
        </w:rPr>
        <w:t>C</w:t>
      </w:r>
      <w:r>
        <w:t xml:space="preserve">)CRN as keys, with (B)ClassName being determined by the CRN.   </w:t>
      </w:r>
    </w:p>
    <w:p w14:paraId="17FB44E4" w14:textId="0A5083D8" w:rsidR="00D32DFC" w:rsidRDefault="00165D51" w:rsidP="00E6260E">
      <w:pPr>
        <w:pStyle w:val="ListParagraph"/>
      </w:pPr>
      <w:r w:rsidRPr="00517C10">
        <w:rPr>
          <w:highlight w:val="yellow"/>
        </w:rPr>
        <w:t>R is in 1NF</w:t>
      </w:r>
      <w:r>
        <w:t xml:space="preserve"> because it is a relation, but it has a partial dependency where C -&gt; B, but A doesn’t determine either. A way to split this would be </w:t>
      </w:r>
      <w:r w:rsidRPr="00345F57">
        <w:rPr>
          <w:highlight w:val="yellow"/>
        </w:rPr>
        <w:t>R1(</w:t>
      </w:r>
      <w:r w:rsidRPr="00345F57">
        <w:rPr>
          <w:highlight w:val="yellow"/>
          <w:u w:val="single"/>
        </w:rPr>
        <w:t>A</w:t>
      </w:r>
      <w:r w:rsidRPr="00345F57">
        <w:rPr>
          <w:highlight w:val="yellow"/>
        </w:rPr>
        <w:t>,</w:t>
      </w:r>
      <w:r w:rsidRPr="006D65F6">
        <w:rPr>
          <w:highlight w:val="yellow"/>
          <w:u w:val="single"/>
        </w:rPr>
        <w:t>C</w:t>
      </w:r>
      <w:r w:rsidRPr="00345F57">
        <w:rPr>
          <w:highlight w:val="yellow"/>
          <w:u w:val="single"/>
        </w:rPr>
        <w:t>)</w:t>
      </w:r>
      <w:r w:rsidRPr="00345F57">
        <w:rPr>
          <w:highlight w:val="yellow"/>
        </w:rPr>
        <w:t xml:space="preserve"> R2(</w:t>
      </w:r>
      <w:r w:rsidRPr="00345F57">
        <w:rPr>
          <w:highlight w:val="yellow"/>
          <w:u w:val="single"/>
        </w:rPr>
        <w:t>C</w:t>
      </w:r>
      <w:r w:rsidRPr="00345F57">
        <w:rPr>
          <w:highlight w:val="yellow"/>
        </w:rPr>
        <w:t>,B).</w:t>
      </w:r>
      <w:r>
        <w:t xml:space="preserve"> </w:t>
      </w:r>
    </w:p>
    <w:p w14:paraId="0F67283C" w14:textId="037F4E08" w:rsidR="00E6260E" w:rsidRDefault="00E6260E" w:rsidP="00E6260E">
      <w:pPr>
        <w:pStyle w:val="ListParagraph"/>
      </w:pPr>
    </w:p>
    <w:p w14:paraId="45E14047" w14:textId="6856D069" w:rsidR="00E6260E" w:rsidRDefault="00E6260E" w:rsidP="00E6260E">
      <w:pPr>
        <w:pStyle w:val="ListParagraph"/>
        <w:numPr>
          <w:ilvl w:val="0"/>
          <w:numId w:val="2"/>
        </w:numPr>
      </w:pPr>
      <w:r>
        <w:t>The attributes in this relation would be (</w:t>
      </w:r>
      <w:r>
        <w:rPr>
          <w:u w:val="single"/>
        </w:rPr>
        <w:t>A</w:t>
      </w:r>
      <w:r>
        <w:t>) CustomerID, and (</w:t>
      </w:r>
      <w:r>
        <w:rPr>
          <w:u w:val="single"/>
        </w:rPr>
        <w:t>B</w:t>
      </w:r>
      <w:r>
        <w:t>)ServiceType as keys, and (C)EmployeeID with (</w:t>
      </w:r>
      <w:r w:rsidRPr="00E6260E">
        <w:rPr>
          <w:u w:val="single"/>
        </w:rPr>
        <w:t>B</w:t>
      </w:r>
      <w:r>
        <w:t>)</w:t>
      </w:r>
      <w:r w:rsidRPr="00E6260E">
        <w:t>ServiceType</w:t>
      </w:r>
      <w:r>
        <w:t xml:space="preserve"> being determined by (C)EmployeeID. </w:t>
      </w:r>
    </w:p>
    <w:p w14:paraId="65863C16" w14:textId="08065325" w:rsidR="00E6260E" w:rsidRDefault="00E6260E" w:rsidP="00E6260E">
      <w:pPr>
        <w:pStyle w:val="ListParagraph"/>
      </w:pPr>
      <w:r w:rsidRPr="00517C10">
        <w:rPr>
          <w:highlight w:val="yellow"/>
        </w:rPr>
        <w:t>R is not in BCNF</w:t>
      </w:r>
      <w:r>
        <w:t xml:space="preserve"> because a determinate (C)EmployeeID, isn’t a key. To resolve this issue, you could split the relation up like this: </w:t>
      </w:r>
      <w:r w:rsidRPr="00345F57">
        <w:rPr>
          <w:highlight w:val="yellow"/>
        </w:rPr>
        <w:t>R1(</w:t>
      </w:r>
      <w:r w:rsidRPr="00345F57">
        <w:rPr>
          <w:highlight w:val="yellow"/>
          <w:u w:val="single"/>
        </w:rPr>
        <w:t>A</w:t>
      </w:r>
      <w:r w:rsidRPr="00345F57">
        <w:rPr>
          <w:highlight w:val="yellow"/>
        </w:rPr>
        <w:t>,</w:t>
      </w:r>
      <w:r w:rsidRPr="00345F57">
        <w:rPr>
          <w:highlight w:val="yellow"/>
          <w:u w:val="single"/>
        </w:rPr>
        <w:t>C</w:t>
      </w:r>
      <w:r w:rsidRPr="00345F57">
        <w:rPr>
          <w:highlight w:val="yellow"/>
        </w:rPr>
        <w:t>), R2(</w:t>
      </w:r>
      <w:r w:rsidRPr="00345F57">
        <w:rPr>
          <w:highlight w:val="yellow"/>
          <w:u w:val="single"/>
        </w:rPr>
        <w:t>C</w:t>
      </w:r>
      <w:r w:rsidRPr="00345F57">
        <w:rPr>
          <w:highlight w:val="yellow"/>
        </w:rPr>
        <w:t>,B).</w:t>
      </w:r>
    </w:p>
    <w:p w14:paraId="75B06577" w14:textId="0B317AD3" w:rsidR="00266204" w:rsidRDefault="00266204" w:rsidP="00E6260E">
      <w:pPr>
        <w:pStyle w:val="ListParagraph"/>
      </w:pPr>
    </w:p>
    <w:p w14:paraId="369721EB" w14:textId="4177AA51" w:rsidR="00E6260E" w:rsidRDefault="00266204" w:rsidP="00266204">
      <w:pPr>
        <w:pStyle w:val="ListParagraph"/>
        <w:numPr>
          <w:ilvl w:val="0"/>
          <w:numId w:val="2"/>
        </w:numPr>
      </w:pPr>
      <w:r>
        <w:t>This relation is fine. (</w:t>
      </w:r>
      <w:r w:rsidRPr="00266204">
        <w:rPr>
          <w:u w:val="single"/>
        </w:rPr>
        <w:t>A</w:t>
      </w:r>
      <w:r>
        <w:t>)SID, and (</w:t>
      </w:r>
      <w:r w:rsidRPr="00266204">
        <w:rPr>
          <w:u w:val="single"/>
        </w:rPr>
        <w:t>B</w:t>
      </w:r>
      <w:r>
        <w:t>)CRN are the keys and (C) isn’t determined by either</w:t>
      </w:r>
      <w:r w:rsidR="00411217">
        <w:t xml:space="preserve"> so there isn’t any transitive, or partial dependency</w:t>
      </w:r>
      <w:r>
        <w:t>.</w:t>
      </w:r>
      <w:r w:rsidR="00411217">
        <w:t xml:space="preserve"> </w:t>
      </w:r>
      <w:r w:rsidR="003D3BD7">
        <w:t>It meets everything needed to DKNF.</w:t>
      </w:r>
    </w:p>
    <w:p w14:paraId="628AD8D2" w14:textId="77777777" w:rsidR="00266204" w:rsidRDefault="00266204" w:rsidP="00266204">
      <w:pPr>
        <w:pStyle w:val="ListParagraph"/>
      </w:pPr>
    </w:p>
    <w:p w14:paraId="25DEFF8B" w14:textId="5F8558E2" w:rsidR="00E6260E" w:rsidRDefault="00E6260E" w:rsidP="00E6260E">
      <w:pPr>
        <w:pStyle w:val="ListParagraph"/>
        <w:numPr>
          <w:ilvl w:val="0"/>
          <w:numId w:val="2"/>
        </w:numPr>
      </w:pPr>
      <w:r>
        <w:t>The attributes of this relation would be (</w:t>
      </w:r>
      <w:r>
        <w:rPr>
          <w:u w:val="single"/>
        </w:rPr>
        <w:t>A</w:t>
      </w:r>
      <w:r>
        <w:t>)H-SSN, and (</w:t>
      </w:r>
      <w:r>
        <w:rPr>
          <w:u w:val="single"/>
        </w:rPr>
        <w:t>B</w:t>
      </w:r>
      <w:r>
        <w:t>)W-SSN as keys. Since A+B -&gt; C, and then C -&gt; D, there is a transitive dependency.</w:t>
      </w:r>
    </w:p>
    <w:p w14:paraId="06F46016" w14:textId="1430432B" w:rsidR="00E6260E" w:rsidRDefault="00E6260E" w:rsidP="00E6260E">
      <w:pPr>
        <w:pStyle w:val="ListParagraph"/>
      </w:pPr>
      <w:r>
        <w:t xml:space="preserve">Since there is a transitive dependency, this relation is </w:t>
      </w:r>
      <w:r w:rsidRPr="00517C10">
        <w:rPr>
          <w:highlight w:val="yellow"/>
        </w:rPr>
        <w:t>not in the 3NF</w:t>
      </w:r>
      <w:r>
        <w:t xml:space="preserve">, but there isn’t a partial dependency so this relation is in 2NF. To make this work, the relation would be split like this: </w:t>
      </w:r>
      <w:r w:rsidRPr="00345F57">
        <w:rPr>
          <w:highlight w:val="yellow"/>
        </w:rPr>
        <w:t>R1(</w:t>
      </w:r>
      <w:r w:rsidRPr="00345F57">
        <w:rPr>
          <w:highlight w:val="yellow"/>
          <w:u w:val="single"/>
        </w:rPr>
        <w:t>A</w:t>
      </w:r>
      <w:r w:rsidRPr="00345F57">
        <w:rPr>
          <w:highlight w:val="yellow"/>
        </w:rPr>
        <w:t>,</w:t>
      </w:r>
      <w:r w:rsidRPr="00345F57">
        <w:rPr>
          <w:highlight w:val="yellow"/>
          <w:u w:val="single"/>
        </w:rPr>
        <w:t>B</w:t>
      </w:r>
      <w:r w:rsidRPr="00345F57">
        <w:rPr>
          <w:highlight w:val="yellow"/>
        </w:rPr>
        <w:t>,C), R2(</w:t>
      </w:r>
      <w:r w:rsidRPr="00345F57">
        <w:rPr>
          <w:highlight w:val="yellow"/>
          <w:u w:val="single"/>
        </w:rPr>
        <w:t>C</w:t>
      </w:r>
      <w:r w:rsidRPr="00345F57">
        <w:rPr>
          <w:highlight w:val="yellow"/>
        </w:rPr>
        <w:t>,D).</w:t>
      </w:r>
    </w:p>
    <w:p w14:paraId="1A8D8A30" w14:textId="42FB0471" w:rsidR="00E6260E" w:rsidRDefault="00E6260E" w:rsidP="00E6260E">
      <w:pPr>
        <w:pStyle w:val="ListParagraph"/>
      </w:pPr>
    </w:p>
    <w:p w14:paraId="430074BF" w14:textId="77777777" w:rsidR="00345F57" w:rsidRDefault="00345F57" w:rsidP="00E6260E">
      <w:pPr>
        <w:pStyle w:val="ListParagraph"/>
        <w:numPr>
          <w:ilvl w:val="0"/>
          <w:numId w:val="2"/>
        </w:numPr>
      </w:pPr>
      <w:r>
        <w:t>The attributes of this relation are (</w:t>
      </w:r>
      <w:r>
        <w:rPr>
          <w:u w:val="single"/>
        </w:rPr>
        <w:t>A</w:t>
      </w:r>
      <w:r>
        <w:t>)VIPID, (</w:t>
      </w:r>
      <w:r>
        <w:rPr>
          <w:u w:val="single"/>
        </w:rPr>
        <w:t>B</w:t>
      </w:r>
      <w:r>
        <w:t>)favoriteBookAuthors, and (</w:t>
      </w:r>
      <w:r>
        <w:rPr>
          <w:u w:val="single"/>
        </w:rPr>
        <w:t>C</w:t>
      </w:r>
      <w:r>
        <w:t xml:space="preserve">)favoriteSports, each being a key with A determining both B, and C. </w:t>
      </w:r>
    </w:p>
    <w:p w14:paraId="32E634F3" w14:textId="6AE46AC6" w:rsidR="00E6260E" w:rsidRPr="00345F57" w:rsidRDefault="00345F57" w:rsidP="00345F57">
      <w:pPr>
        <w:pStyle w:val="ListParagraph"/>
      </w:pPr>
      <w:r>
        <w:t xml:space="preserve">I believe this </w:t>
      </w:r>
      <w:r w:rsidRPr="00517C10">
        <w:rPr>
          <w:highlight w:val="yellow"/>
        </w:rPr>
        <w:t>relation is in the BCNF</w:t>
      </w:r>
      <w:r>
        <w:t xml:space="preserve"> because there is a Multi-value dependency, but there are no transitive, or partial dependencies. A way to split this up would be: </w:t>
      </w:r>
      <w:r w:rsidRPr="00345F57">
        <w:rPr>
          <w:highlight w:val="yellow"/>
        </w:rPr>
        <w:t>R1(</w:t>
      </w:r>
      <w:r w:rsidRPr="00345F57">
        <w:rPr>
          <w:highlight w:val="yellow"/>
          <w:u w:val="single"/>
        </w:rPr>
        <w:t>A</w:t>
      </w:r>
      <w:r w:rsidRPr="00345F57">
        <w:rPr>
          <w:highlight w:val="yellow"/>
        </w:rPr>
        <w:t>,</w:t>
      </w:r>
      <w:r w:rsidRPr="00345F57">
        <w:rPr>
          <w:highlight w:val="yellow"/>
          <w:u w:val="single"/>
        </w:rPr>
        <w:t>B</w:t>
      </w:r>
      <w:r w:rsidRPr="00345F57">
        <w:rPr>
          <w:highlight w:val="yellow"/>
        </w:rPr>
        <w:t>), R2(</w:t>
      </w:r>
      <w:r w:rsidRPr="00345F57">
        <w:rPr>
          <w:highlight w:val="yellow"/>
          <w:u w:val="single"/>
        </w:rPr>
        <w:t>A</w:t>
      </w:r>
      <w:r w:rsidRPr="00345F57">
        <w:rPr>
          <w:highlight w:val="yellow"/>
        </w:rPr>
        <w:t>,</w:t>
      </w:r>
      <w:r w:rsidR="00F8526B">
        <w:rPr>
          <w:highlight w:val="yellow"/>
          <w:u w:val="single"/>
        </w:rPr>
        <w:t>C</w:t>
      </w:r>
      <w:r w:rsidRPr="00345F57">
        <w:rPr>
          <w:highlight w:val="yellow"/>
        </w:rPr>
        <w:t>).</w:t>
      </w:r>
    </w:p>
    <w:p w14:paraId="19AFC3B9" w14:textId="77777777" w:rsidR="00E6260E" w:rsidRPr="00E6260E" w:rsidRDefault="00E6260E" w:rsidP="00E6260E">
      <w:pPr>
        <w:pStyle w:val="ListParagraph"/>
      </w:pPr>
    </w:p>
    <w:sectPr w:rsidR="00E6260E" w:rsidRPr="00E6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770"/>
    <w:multiLevelType w:val="hybridMultilevel"/>
    <w:tmpl w:val="CBF8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4116"/>
    <w:multiLevelType w:val="hybridMultilevel"/>
    <w:tmpl w:val="BA6E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2"/>
    <w:rsid w:val="00165D51"/>
    <w:rsid w:val="00266204"/>
    <w:rsid w:val="002E4CAE"/>
    <w:rsid w:val="00345F57"/>
    <w:rsid w:val="003D3BD7"/>
    <w:rsid w:val="00411217"/>
    <w:rsid w:val="00517C10"/>
    <w:rsid w:val="006D65F6"/>
    <w:rsid w:val="00D32DFC"/>
    <w:rsid w:val="00D93612"/>
    <w:rsid w:val="00E22256"/>
    <w:rsid w:val="00E6260E"/>
    <w:rsid w:val="00F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FE4"/>
  <w15:chartTrackingRefBased/>
  <w15:docId w15:val="{59B87EB3-E9D4-4C5A-B36A-72CA25B6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10</cp:revision>
  <dcterms:created xsi:type="dcterms:W3CDTF">2021-05-12T07:11:00Z</dcterms:created>
  <dcterms:modified xsi:type="dcterms:W3CDTF">2021-05-12T21:16:00Z</dcterms:modified>
</cp:coreProperties>
</file>