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FA5F5" w14:textId="77777777" w:rsidR="008E779E" w:rsidRDefault="008E779E" w:rsidP="00C82F37">
      <w:pPr>
        <w:spacing w:line="480" w:lineRule="auto"/>
      </w:pPr>
    </w:p>
    <w:p w14:paraId="405BCF70" w14:textId="306C441C" w:rsidR="00C82F37" w:rsidRDefault="00C82F37" w:rsidP="00C82F37">
      <w:pPr>
        <w:spacing w:line="480" w:lineRule="auto"/>
      </w:pPr>
      <w:r>
        <w:tab/>
        <w:t xml:space="preserve">2 </w:t>
      </w:r>
      <w:proofErr w:type="spellStart"/>
      <w:r>
        <w:t>dof</w:t>
      </w:r>
      <w:proofErr w:type="spellEnd"/>
      <w:r>
        <w:t xml:space="preserve"> bionic ankle</w:t>
      </w:r>
    </w:p>
    <w:p w14:paraId="26B7CAB6" w14:textId="3966EA55" w:rsidR="00C82F37" w:rsidRDefault="00C82F37" w:rsidP="00C82F37">
      <w:pPr>
        <w:spacing w:line="480" w:lineRule="auto"/>
      </w:pPr>
    </w:p>
    <w:p w14:paraId="6178A5D3" w14:textId="158DFD76" w:rsidR="00C82F37" w:rsidRDefault="00C82F37" w:rsidP="00C82F37">
      <w:pPr>
        <w:pStyle w:val="ListParagraph"/>
        <w:numPr>
          <w:ilvl w:val="0"/>
          <w:numId w:val="1"/>
        </w:numPr>
        <w:spacing w:line="480" w:lineRule="auto"/>
      </w:pPr>
      <w:r>
        <w:t xml:space="preserve">Two motors placement </w:t>
      </w:r>
      <w:r>
        <w:sym w:font="Wingdings" w:char="F0E0"/>
      </w:r>
      <w:r>
        <w:t xml:space="preserve"> putting the motors around the ankle will cause movement inefficiency and instability, while using strings to pull on the ankle will make the movement of the foot stable</w:t>
      </w:r>
    </w:p>
    <w:p w14:paraId="0AFF3996" w14:textId="7F1E4DBD" w:rsidR="00C82F37" w:rsidRDefault="00C82F37" w:rsidP="00C82F37">
      <w:pPr>
        <w:pStyle w:val="ListParagraph"/>
        <w:numPr>
          <w:ilvl w:val="0"/>
          <w:numId w:val="1"/>
        </w:numPr>
        <w:spacing w:line="480" w:lineRule="auto"/>
      </w:pPr>
      <w:r>
        <w:t xml:space="preserve">Distance sensors </w:t>
      </w:r>
      <w:r>
        <w:sym w:font="Wingdings" w:char="F0E0"/>
      </w:r>
      <w:r>
        <w:t xml:space="preserve"> a reliable method to detect the inclination of the foot relative to the ground, allowing the foot to access to information to move.</w:t>
      </w:r>
    </w:p>
    <w:p w14:paraId="1A46FFD3" w14:textId="2A247400" w:rsidR="00C82F37" w:rsidRDefault="00C82F37" w:rsidP="00C82F37">
      <w:pPr>
        <w:pStyle w:val="ListParagraph"/>
        <w:numPr>
          <w:ilvl w:val="0"/>
          <w:numId w:val="1"/>
        </w:numPr>
        <w:spacing w:line="480" w:lineRule="auto"/>
      </w:pPr>
      <w:r>
        <w:t xml:space="preserve">Coordinate system (PID) </w:t>
      </w:r>
      <w:r>
        <w:sym w:font="Wingdings" w:char="F0E0"/>
      </w:r>
      <w:r>
        <w:t xml:space="preserve"> effective, efficient, quick process to use the information from the distance sensors to turn the motor, making the foot parallel to the surface</w:t>
      </w:r>
    </w:p>
    <w:p w14:paraId="3D6BCE07" w14:textId="18A52B30" w:rsidR="00C82F37" w:rsidRDefault="00C82F37" w:rsidP="00C82F37">
      <w:pPr>
        <w:pStyle w:val="ListParagraph"/>
        <w:numPr>
          <w:ilvl w:val="0"/>
          <w:numId w:val="1"/>
        </w:numPr>
        <w:spacing w:line="480" w:lineRule="auto"/>
      </w:pPr>
      <w:r>
        <w:t>Usage of springs to absorb shock from the impact to th</w:t>
      </w:r>
      <w:r w:rsidR="00074AD7">
        <w:t>e</w:t>
      </w:r>
      <w:r>
        <w:t xml:space="preserve"> ground</w:t>
      </w:r>
    </w:p>
    <w:p w14:paraId="17C00D89" w14:textId="77777777" w:rsidR="00C82F37" w:rsidRDefault="00C82F37" w:rsidP="00C82F37">
      <w:pPr>
        <w:spacing w:line="480" w:lineRule="auto"/>
      </w:pPr>
    </w:p>
    <w:p w14:paraId="26525F6D" w14:textId="3F18AB2F" w:rsidR="009B3B77" w:rsidRDefault="009B3B77" w:rsidP="00C82F37">
      <w:pPr>
        <w:spacing w:line="480" w:lineRule="auto"/>
        <w:rPr>
          <w:rFonts w:ascii="Segoe UI" w:hAnsi="Segoe UI" w:cs="Segoe UI"/>
          <w:color w:val="24292F"/>
          <w:sz w:val="21"/>
          <w:shd w:val="clear" w:color="auto" w:fill="F4F6F8"/>
        </w:rPr>
      </w:pPr>
      <w:r>
        <w:rPr>
          <w:rFonts w:ascii="Segoe UI" w:hAnsi="Segoe UI" w:cs="Segoe UI"/>
          <w:color w:val="24292F"/>
          <w:sz w:val="21"/>
          <w:shd w:val="clear" w:color="auto" w:fill="F4F6F8"/>
        </w:rPr>
        <w:t xml:space="preserve">First, let's talk about the </w:t>
      </w:r>
      <w:r>
        <w:rPr>
          <w:rStyle w:val="Strong"/>
          <w:rFonts w:ascii="Segoe UI" w:hAnsi="Segoe UI" w:cs="Segoe UI"/>
          <w:color w:val="24292F"/>
          <w:sz w:val="21"/>
          <w:bdr w:val="single" w:sz="2" w:space="0" w:color="E5E7EB" w:frame="1"/>
          <w:shd w:val="clear" w:color="auto" w:fill="F4F6F8"/>
        </w:rPr>
        <w:t>motors</w:t>
      </w:r>
      <w:r>
        <w:rPr>
          <w:rFonts w:ascii="Segoe UI" w:hAnsi="Segoe UI" w:cs="Segoe UI"/>
          <w:color w:val="24292F"/>
          <w:sz w:val="21"/>
          <w:shd w:val="clear" w:color="auto" w:fill="F4F6F8"/>
        </w:rPr>
        <w:t xml:space="preserve"> inside the ankle. </w:t>
      </w:r>
      <w:r w:rsidR="00672CB7">
        <w:rPr>
          <w:rFonts w:ascii="Segoe UI" w:hAnsi="Segoe UI" w:cs="Segoe UI"/>
          <w:color w:val="24292F"/>
          <w:sz w:val="21"/>
          <w:shd w:val="clear" w:color="auto" w:fill="F4F6F8"/>
        </w:rPr>
        <w:t xml:space="preserve">Previous designs </w:t>
      </w:r>
      <w:r w:rsidR="006C7F19">
        <w:rPr>
          <w:rFonts w:ascii="Segoe UI" w:hAnsi="Segoe UI" w:cs="Segoe UI"/>
          <w:color w:val="24292F"/>
          <w:sz w:val="21"/>
          <w:shd w:val="clear" w:color="auto" w:fill="F4F6F8"/>
        </w:rPr>
        <w:t>tried</w:t>
      </w:r>
      <w:r>
        <w:rPr>
          <w:rFonts w:ascii="Segoe UI" w:hAnsi="Segoe UI" w:cs="Segoe UI"/>
          <w:color w:val="24292F"/>
          <w:sz w:val="21"/>
          <w:shd w:val="clear" w:color="auto" w:fill="F4F6F8"/>
        </w:rPr>
        <w:t xml:space="preserve"> put motors right around the ankle joint to control movement. But if we do that, it </w:t>
      </w:r>
      <w:r>
        <w:rPr>
          <w:rFonts w:ascii="Segoe UI" w:hAnsi="Segoe UI" w:cs="Segoe UI"/>
          <w:color w:val="24292F"/>
          <w:sz w:val="21"/>
          <w:shd w:val="clear" w:color="auto" w:fill="F4F6F8"/>
        </w:rPr>
        <w:t xml:space="preserve">adds too much weight to the foot, </w:t>
      </w:r>
      <w:r w:rsidR="007D0A42">
        <w:rPr>
          <w:rFonts w:ascii="Segoe UI" w:hAnsi="Segoe UI" w:cs="Segoe UI"/>
          <w:color w:val="24292F"/>
          <w:sz w:val="21"/>
          <w:shd w:val="clear" w:color="auto" w:fill="F4F6F8"/>
        </w:rPr>
        <w:t xml:space="preserve">making </w:t>
      </w:r>
      <w:r>
        <w:rPr>
          <w:rFonts w:ascii="Segoe UI" w:hAnsi="Segoe UI" w:cs="Segoe UI"/>
          <w:color w:val="24292F"/>
          <w:sz w:val="21"/>
          <w:shd w:val="clear" w:color="auto" w:fill="F4F6F8"/>
        </w:rPr>
        <w:t xml:space="preserve">the movement </w:t>
      </w:r>
      <w:r w:rsidR="007D0A42">
        <w:rPr>
          <w:rFonts w:ascii="Segoe UI" w:hAnsi="Segoe UI" w:cs="Segoe UI"/>
          <w:color w:val="24292F"/>
          <w:sz w:val="21"/>
          <w:shd w:val="clear" w:color="auto" w:fill="F4F6F8"/>
        </w:rPr>
        <w:t xml:space="preserve">of the foot </w:t>
      </w:r>
      <w:r>
        <w:rPr>
          <w:rFonts w:ascii="Segoe UI" w:hAnsi="Segoe UI" w:cs="Segoe UI"/>
          <w:color w:val="24292F"/>
          <w:sz w:val="21"/>
          <w:shd w:val="clear" w:color="auto" w:fill="F4F6F8"/>
        </w:rPr>
        <w:t xml:space="preserve">less smooth and stable. Instead, we </w:t>
      </w:r>
      <w:r w:rsidR="007D0A42">
        <w:rPr>
          <w:rFonts w:ascii="Segoe UI" w:hAnsi="Segoe UI" w:cs="Segoe UI"/>
          <w:color w:val="24292F"/>
          <w:sz w:val="21"/>
          <w:shd w:val="clear" w:color="auto" w:fill="F4F6F8"/>
        </w:rPr>
        <w:t>implemented</w:t>
      </w:r>
      <w:r>
        <w:rPr>
          <w:rFonts w:ascii="Segoe UI" w:hAnsi="Segoe UI" w:cs="Segoe UI"/>
          <w:color w:val="24292F"/>
          <w:sz w:val="21"/>
          <w:shd w:val="clear" w:color="auto" w:fill="F4F6F8"/>
        </w:rPr>
        <w:t xml:space="preserve"> </w:t>
      </w:r>
      <w:r w:rsidR="007D0A42">
        <w:rPr>
          <w:rFonts w:ascii="Segoe UI" w:hAnsi="Segoe UI" w:cs="Segoe UI"/>
          <w:color w:val="24292F"/>
          <w:sz w:val="21"/>
          <w:shd w:val="clear" w:color="auto" w:fill="F4F6F8"/>
        </w:rPr>
        <w:t>motors-</w:t>
      </w:r>
      <w:r>
        <w:rPr>
          <w:rStyle w:val="Strong"/>
          <w:rFonts w:ascii="Segoe UI" w:hAnsi="Segoe UI" w:cs="Segoe UI"/>
          <w:color w:val="24292F"/>
          <w:sz w:val="21"/>
          <w:bdr w:val="single" w:sz="2" w:space="0" w:color="E5E7EB" w:frame="1"/>
          <w:shd w:val="clear" w:color="auto" w:fill="F4F6F8"/>
        </w:rPr>
        <w:t xml:space="preserve">strings </w:t>
      </w:r>
      <w:r w:rsidR="007D0A42">
        <w:rPr>
          <w:rStyle w:val="Strong"/>
          <w:rFonts w:ascii="Segoe UI" w:hAnsi="Segoe UI" w:cs="Segoe UI"/>
          <w:color w:val="24292F"/>
          <w:sz w:val="21"/>
          <w:bdr w:val="single" w:sz="2" w:space="0" w:color="E5E7EB" w:frame="1"/>
          <w:shd w:val="clear" w:color="auto" w:fill="F4F6F8"/>
        </w:rPr>
        <w:t xml:space="preserve">system </w:t>
      </w:r>
      <w:r>
        <w:rPr>
          <w:rFonts w:ascii="Segoe UI" w:hAnsi="Segoe UI" w:cs="Segoe UI"/>
          <w:color w:val="24292F"/>
          <w:sz w:val="21"/>
          <w:shd w:val="clear" w:color="auto" w:fill="F4F6F8"/>
        </w:rPr>
        <w:t xml:space="preserve">to pull the </w:t>
      </w:r>
      <w:r w:rsidR="007D0A42">
        <w:rPr>
          <w:rFonts w:ascii="Segoe UI" w:hAnsi="Segoe UI" w:cs="Segoe UI"/>
          <w:color w:val="24292F"/>
          <w:sz w:val="21"/>
          <w:shd w:val="clear" w:color="auto" w:fill="F4F6F8"/>
        </w:rPr>
        <w:t>foot</w:t>
      </w:r>
      <w:r>
        <w:rPr>
          <w:rFonts w:ascii="Segoe UI" w:hAnsi="Segoe UI" w:cs="Segoe UI"/>
          <w:color w:val="24292F"/>
          <w:sz w:val="21"/>
          <w:shd w:val="clear" w:color="auto" w:fill="F4F6F8"/>
        </w:rPr>
        <w:t>. This makes the foot move more naturally and more stably—just like how your own muscles pull on your bones to make your foot move.</w:t>
      </w:r>
    </w:p>
    <w:p w14:paraId="6B0CB19A" w14:textId="5DE4CCF5" w:rsidR="00FA628D" w:rsidRDefault="00FA628D" w:rsidP="00C82F37">
      <w:pPr>
        <w:spacing w:line="480" w:lineRule="auto"/>
        <w:rPr>
          <w:rFonts w:ascii="Segoe UI" w:hAnsi="Segoe UI" w:cs="Segoe UI"/>
          <w:color w:val="24292F"/>
          <w:sz w:val="21"/>
          <w:shd w:val="clear" w:color="auto" w:fill="F4F6F8"/>
        </w:rPr>
      </w:pPr>
      <w:r>
        <w:rPr>
          <w:rFonts w:ascii="Segoe UI" w:hAnsi="Segoe UI" w:cs="Segoe UI"/>
          <w:color w:val="24292F"/>
          <w:sz w:val="21"/>
          <w:shd w:val="clear" w:color="auto" w:fill="F4F6F8"/>
        </w:rPr>
        <w:t xml:space="preserve">Next, we added distances </w:t>
      </w:r>
      <w:r>
        <w:rPr>
          <w:rFonts w:ascii="Segoe UI" w:hAnsi="Segoe UI" w:cs="Segoe UI"/>
          <w:color w:val="24292F"/>
          <w:sz w:val="21"/>
          <w:shd w:val="clear" w:color="auto" w:fill="F4F6F8"/>
        </w:rPr>
        <w:t>sensors</w:t>
      </w:r>
      <w:r>
        <w:rPr>
          <w:rFonts w:ascii="Segoe UI" w:hAnsi="Segoe UI" w:cs="Segoe UI"/>
          <w:color w:val="24292F"/>
          <w:sz w:val="21"/>
          <w:shd w:val="clear" w:color="auto" w:fill="F4F6F8"/>
        </w:rPr>
        <w:t>, which</w:t>
      </w:r>
      <w:r>
        <w:rPr>
          <w:rFonts w:ascii="Segoe UI" w:hAnsi="Segoe UI" w:cs="Segoe UI"/>
          <w:color w:val="24292F"/>
          <w:sz w:val="21"/>
          <w:shd w:val="clear" w:color="auto" w:fill="F4F6F8"/>
        </w:rPr>
        <w:t xml:space="preserve"> are kind of like "eyes" for the foot, </w:t>
      </w:r>
      <w:r w:rsidR="00216216">
        <w:rPr>
          <w:rFonts w:ascii="Segoe UI" w:hAnsi="Segoe UI" w:cs="Segoe UI"/>
          <w:color w:val="24292F"/>
          <w:sz w:val="21"/>
          <w:shd w:val="clear" w:color="auto" w:fill="F4F6F8"/>
        </w:rPr>
        <w:t>guid</w:t>
      </w:r>
      <w:r>
        <w:rPr>
          <w:rFonts w:ascii="Segoe UI" w:hAnsi="Segoe UI" w:cs="Segoe UI"/>
          <w:color w:val="24292F"/>
          <w:sz w:val="21"/>
          <w:shd w:val="clear" w:color="auto" w:fill="F4F6F8"/>
        </w:rPr>
        <w:t>ing it figure out how far it is from the ground and at what angle it’s positioned. This is important because the foot needs to know when to adjust its angle—whether it's walking on flat ground, going up or down stairs, or stepping onto an uneven surface.</w:t>
      </w:r>
    </w:p>
    <w:p w14:paraId="7E114FC1" w14:textId="77777777" w:rsidR="00672CB7" w:rsidRDefault="00672CB7" w:rsidP="00C82F37">
      <w:pPr>
        <w:spacing w:line="480" w:lineRule="auto"/>
        <w:rPr>
          <w:rFonts w:ascii="Segoe UI" w:hAnsi="Segoe UI" w:cs="Segoe UI"/>
          <w:color w:val="24292F"/>
          <w:sz w:val="21"/>
          <w:shd w:val="clear" w:color="auto" w:fill="F4F6F8"/>
        </w:rPr>
      </w:pPr>
    </w:p>
    <w:p w14:paraId="14B41D18" w14:textId="4A0328D6" w:rsidR="00216216" w:rsidRDefault="00F114EA" w:rsidP="00C82F37">
      <w:pPr>
        <w:spacing w:line="480" w:lineRule="auto"/>
        <w:rPr>
          <w:rFonts w:ascii="Segoe UI" w:hAnsi="Segoe UI" w:cs="Segoe UI"/>
          <w:color w:val="24292F"/>
          <w:sz w:val="21"/>
          <w:shd w:val="clear" w:color="auto" w:fill="F4F6F8"/>
        </w:rPr>
      </w:pPr>
      <w:r>
        <w:rPr>
          <w:rFonts w:ascii="Segoe UI" w:hAnsi="Segoe UI" w:cs="Segoe UI"/>
          <w:color w:val="24292F"/>
          <w:sz w:val="21"/>
          <w:shd w:val="clear" w:color="auto" w:fill="F4F6F8"/>
        </w:rPr>
        <w:lastRenderedPageBreak/>
        <w:t xml:space="preserve">Once the sensors tell the foot where it is, the </w:t>
      </w:r>
      <w:r>
        <w:rPr>
          <w:rStyle w:val="Strong"/>
          <w:rFonts w:ascii="Segoe UI" w:hAnsi="Segoe UI" w:cs="Segoe UI"/>
          <w:color w:val="24292F"/>
          <w:sz w:val="21"/>
          <w:bdr w:val="single" w:sz="2" w:space="0" w:color="E5E7EB" w:frame="1"/>
          <w:shd w:val="clear" w:color="auto" w:fill="F4F6F8"/>
        </w:rPr>
        <w:t>PID system</w:t>
      </w:r>
      <w:r>
        <w:rPr>
          <w:rFonts w:ascii="Segoe UI" w:hAnsi="Segoe UI" w:cs="Segoe UI"/>
          <w:color w:val="24292F"/>
          <w:sz w:val="21"/>
          <w:shd w:val="clear" w:color="auto" w:fill="F4F6F8"/>
        </w:rPr>
        <w:t xml:space="preserve"> takes over. Think of this like a smart brain that makes quick decisions. It uses the information from the sensors to tell the motors exactly how to move so that the foot stays level</w:t>
      </w:r>
      <w:r>
        <w:rPr>
          <w:rFonts w:ascii="Segoe UI" w:hAnsi="Segoe UI" w:cs="Segoe UI"/>
          <w:color w:val="24292F"/>
          <w:sz w:val="21"/>
          <w:shd w:val="clear" w:color="auto" w:fill="F4F6F8"/>
        </w:rPr>
        <w:t xml:space="preserve">, while being quickly, efficiently, and stably. </w:t>
      </w:r>
    </w:p>
    <w:p w14:paraId="31751901" w14:textId="42701052" w:rsidR="004348CE" w:rsidRDefault="00672CB7" w:rsidP="00C82F37">
      <w:pPr>
        <w:spacing w:line="480" w:lineRule="auto"/>
      </w:pPr>
      <w:r>
        <w:rPr>
          <w:rFonts w:ascii="Segoe UI" w:hAnsi="Segoe UI" w:cs="Segoe UI"/>
          <w:color w:val="24292F"/>
          <w:sz w:val="21"/>
          <w:shd w:val="clear" w:color="auto" w:fill="F4F6F8"/>
        </w:rPr>
        <w:t xml:space="preserve">Finally, we have </w:t>
      </w:r>
      <w:r>
        <w:rPr>
          <w:rStyle w:val="Strong"/>
          <w:rFonts w:ascii="Segoe UI" w:hAnsi="Segoe UI" w:cs="Segoe UI"/>
          <w:color w:val="24292F"/>
          <w:sz w:val="21"/>
          <w:bdr w:val="single" w:sz="2" w:space="0" w:color="E5E7EB" w:frame="1"/>
          <w:shd w:val="clear" w:color="auto" w:fill="F4F6F8"/>
        </w:rPr>
        <w:t>springs</w:t>
      </w:r>
      <w:r>
        <w:rPr>
          <w:rFonts w:ascii="Segoe UI" w:hAnsi="Segoe UI" w:cs="Segoe UI"/>
          <w:color w:val="24292F"/>
          <w:sz w:val="21"/>
          <w:shd w:val="clear" w:color="auto" w:fill="F4F6F8"/>
        </w:rPr>
        <w:t xml:space="preserve"> built into the ankle. These springs are there to help absorb the shock when the foot hits the ground. You can imagine how much pressure your foot takes when you walk, especially on hard surfaces. With these springs, the ankle can soften that impact, just like how a cushion works.</w:t>
      </w:r>
    </w:p>
    <w:p w14:paraId="24003828" w14:textId="77777777" w:rsidR="009B3B77" w:rsidRDefault="009B3B77" w:rsidP="00C82F37">
      <w:pPr>
        <w:spacing w:line="480" w:lineRule="auto"/>
      </w:pPr>
    </w:p>
    <w:p w14:paraId="6EDE7F58" w14:textId="77777777" w:rsidR="009B3B77" w:rsidRDefault="009B3B77" w:rsidP="00C82F37">
      <w:pPr>
        <w:spacing w:line="480" w:lineRule="auto"/>
      </w:pPr>
    </w:p>
    <w:p w14:paraId="66DB3FEF" w14:textId="77777777" w:rsidR="009B3B77" w:rsidRDefault="009B3B77" w:rsidP="00C82F37">
      <w:pPr>
        <w:spacing w:line="480" w:lineRule="auto"/>
      </w:pPr>
    </w:p>
    <w:p w14:paraId="5B016784" w14:textId="77777777" w:rsidR="009B3B77" w:rsidRDefault="009B3B77" w:rsidP="00C82F37">
      <w:pPr>
        <w:spacing w:line="480" w:lineRule="auto"/>
      </w:pPr>
    </w:p>
    <w:p w14:paraId="5B8102D9" w14:textId="47E68B2F" w:rsidR="00C82F37" w:rsidRDefault="00C82F37" w:rsidP="00C82F37">
      <w:pPr>
        <w:spacing w:line="480" w:lineRule="auto"/>
      </w:pPr>
      <w:r>
        <w:t xml:space="preserve">Future </w:t>
      </w:r>
      <w:proofErr w:type="spellStart"/>
      <w:r>
        <w:t>expectations:</w:t>
      </w:r>
      <w:r w:rsidR="00570F89">
        <w:t>c</w:t>
      </w:r>
      <w:proofErr w:type="spellEnd"/>
    </w:p>
    <w:p w14:paraId="21F6C90B" w14:textId="0684E4B5" w:rsidR="007D376B" w:rsidRDefault="007D376B" w:rsidP="00C82F37">
      <w:pPr>
        <w:spacing w:line="480" w:lineRule="auto"/>
      </w:pPr>
      <w:r>
        <w:t xml:space="preserve">The innovations mentioned forms the core function of the bionic ankle. However, there are many details to improve on. </w:t>
      </w:r>
    </w:p>
    <w:p w14:paraId="34BC5560" w14:textId="4AD8E984" w:rsidR="00C82F37" w:rsidRDefault="007D376B" w:rsidP="007D376B">
      <w:pPr>
        <w:pStyle w:val="ListParagraph"/>
        <w:numPr>
          <w:ilvl w:val="0"/>
          <w:numId w:val="2"/>
        </w:numPr>
        <w:spacing w:line="480" w:lineRule="auto"/>
      </w:pPr>
      <w:r>
        <w:t xml:space="preserve">An outer protective shell and better design of the electronics </w:t>
      </w:r>
    </w:p>
    <w:p w14:paraId="5C61097B" w14:textId="340EE53B" w:rsidR="00C82F37" w:rsidRDefault="00C82F37" w:rsidP="00C82F37">
      <w:pPr>
        <w:pStyle w:val="ListParagraph"/>
        <w:numPr>
          <w:ilvl w:val="0"/>
          <w:numId w:val="2"/>
        </w:numPr>
        <w:spacing w:line="480" w:lineRule="auto"/>
      </w:pPr>
      <w:r>
        <w:t>To adapt to space exploration more, I can increase the maximum angle that the foot can move, allowing it to adapt better to the low gravity environment</w:t>
      </w:r>
    </w:p>
    <w:p w14:paraId="0E6A9DF9" w14:textId="14F9BD86" w:rsidR="007D376B" w:rsidRDefault="007D376B" w:rsidP="00C82F37">
      <w:pPr>
        <w:pStyle w:val="ListParagraph"/>
        <w:numPr>
          <w:ilvl w:val="0"/>
          <w:numId w:val="2"/>
        </w:numPr>
        <w:spacing w:line="480" w:lineRule="auto"/>
      </w:pPr>
      <w:r>
        <w:t>The hardware and PID controller system can b</w:t>
      </w:r>
      <w:r w:rsidR="00CF3E5B">
        <w:t>e upgraded</w:t>
      </w:r>
      <w:r>
        <w:t xml:space="preserve"> to offer better precision, speed, and </w:t>
      </w:r>
      <w:r w:rsidR="00CF3E5B">
        <w:t>adaptability</w:t>
      </w:r>
      <w:r>
        <w:t xml:space="preserve">. </w:t>
      </w:r>
    </w:p>
    <w:p w14:paraId="629FD902" w14:textId="1870A13D" w:rsidR="00C82F37" w:rsidRDefault="00C82F37" w:rsidP="00CF3E5B">
      <w:pPr>
        <w:spacing w:line="480" w:lineRule="auto"/>
        <w:ind w:left="360"/>
      </w:pPr>
    </w:p>
    <w:p w14:paraId="7C902485" w14:textId="77777777" w:rsidR="00C82F37" w:rsidRDefault="00C82F37" w:rsidP="00C82F37">
      <w:pPr>
        <w:spacing w:line="480" w:lineRule="auto"/>
      </w:pPr>
    </w:p>
    <w:sectPr w:rsidR="00C82F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F6C56"/>
    <w:multiLevelType w:val="hybridMultilevel"/>
    <w:tmpl w:val="4B86A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8477A1"/>
    <w:multiLevelType w:val="hybridMultilevel"/>
    <w:tmpl w:val="EBF81664"/>
    <w:lvl w:ilvl="0" w:tplc="DEB69F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0741993">
    <w:abstractNumId w:val="1"/>
  </w:num>
  <w:num w:numId="2" w16cid:durableId="87157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37"/>
    <w:rsid w:val="00074AD7"/>
    <w:rsid w:val="00216216"/>
    <w:rsid w:val="004348CE"/>
    <w:rsid w:val="00554BCE"/>
    <w:rsid w:val="00570F89"/>
    <w:rsid w:val="00672CB7"/>
    <w:rsid w:val="006C7F19"/>
    <w:rsid w:val="007D0A42"/>
    <w:rsid w:val="007D376B"/>
    <w:rsid w:val="008E779E"/>
    <w:rsid w:val="009B3B77"/>
    <w:rsid w:val="00C82F37"/>
    <w:rsid w:val="00CF3E5B"/>
    <w:rsid w:val="00D07137"/>
    <w:rsid w:val="00F114EA"/>
    <w:rsid w:val="00F74787"/>
    <w:rsid w:val="00FA628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F93BCF"/>
  <w15:chartTrackingRefBased/>
  <w15:docId w15:val="{A9BB8811-CABB-5A43-B636-1EB2AA4A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F37"/>
    <w:pPr>
      <w:ind w:left="720"/>
      <w:contextualSpacing/>
    </w:pPr>
  </w:style>
  <w:style w:type="character" w:styleId="Strong">
    <w:name w:val="Strong"/>
    <w:basedOn w:val="DefaultParagraphFont"/>
    <w:uiPriority w:val="22"/>
    <w:qFormat/>
    <w:rsid w:val="009B3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9</cp:revision>
  <dcterms:created xsi:type="dcterms:W3CDTF">2025-01-09T06:34:00Z</dcterms:created>
  <dcterms:modified xsi:type="dcterms:W3CDTF">2025-01-12T11:41:00Z</dcterms:modified>
</cp:coreProperties>
</file>