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4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«Проверка дублей групп, поиск ссылок на удаляемый товар, выгрузка цвета и страны»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20settr8sj9qneplbz3c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Корректировка процедуры </w:t>
      </w:r>
      <w:r>
        <w:rPr>
          <w:rFonts w:ascii="Consolas" w:cs="Consolas" w:eastAsia="Consolas" w:hAnsi="Consolas"/>
          <w:sz w:val="20"/>
          <w:szCs w:val="20"/>
        </w:rPr>
        <w:t xml:space="preserve">СоздатьГруппуНаСервере()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создании новой группы реализовать проверку на существование группы с таким же именем. Если такая уже существует — выдавать предупреждение и не создавать.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Модифицировать процедуру </w:t>
      </w:r>
      <w:r>
        <w:rPr>
          <w:rFonts w:ascii="Consolas" w:cs="Consolas" w:eastAsia="Consolas" w:hAnsi="Consolas"/>
          <w:sz w:val="20"/>
          <w:szCs w:val="20"/>
        </w:rPr>
        <w:t xml:space="preserve">УдалитьТоварНаСервере()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таким образом, чтобы выводилась информация, в каких документах есть ссылки на удаляемый товар.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 код процедуры </w:t>
      </w:r>
      <w:r>
        <w:rPr>
          <w:rFonts w:ascii="Consolas" w:cs="Consolas" w:eastAsia="Consolas" w:hAnsi="Consolas"/>
          <w:sz w:val="20"/>
          <w:szCs w:val="20"/>
        </w:rPr>
        <w:t xml:space="preserve">ВыгрузитьТекстНаСервере()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добавить цвет и страну.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СоздатьГруппуНаСервере()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— проверка на существующую группу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созданием выполняется </w:t>
      </w:r>
      <w:r>
        <w:rPr>
          <w:rFonts w:ascii="Consolas" w:cs="Consolas" w:eastAsia="Consolas" w:hAnsi="Consolas"/>
          <w:sz w:val="20"/>
          <w:szCs w:val="20"/>
        </w:rPr>
        <w:t xml:space="preserve">Справочники.Товары.НайтиПоНаименованию(Имя, Истина)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(второй параметр — точное соответствие). Если найденный элемент не пустой и это группа, выводится предупреждение и группа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создаётся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УдалитьТоварНаСервере()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— где есть ссылки на товар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Используется </w:t>
      </w:r>
      <w:r>
        <w:rPr>
          <w:rFonts w:ascii="Consolas" w:cs="Consolas" w:eastAsia="Consolas" w:hAnsi="Consolas"/>
          <w:sz w:val="20"/>
          <w:szCs w:val="20"/>
        </w:rPr>
        <w:t xml:space="preserve">НайтиПоСсылкам()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он возвращает таблицу с колонками </w:t>
      </w:r>
      <w:r>
        <w:rPr>
          <w:rFonts w:ascii="Consolas" w:cs="Consolas" w:eastAsia="Consolas" w:hAnsi="Consolas"/>
          <w:sz w:val="20"/>
          <w:szCs w:val="20"/>
        </w:rPr>
        <w:t xml:space="preserve">Ссылка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Данные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Метаданные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Обработка выводит объекты построчно — видно и вид объекта метаданных, и конкретный документ.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Поведение осознанно разное: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ссылки есть → товар помечается на удаление, физически не удаляется (иначе получились бы битые ссылки в проведённых документах);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ссылок нет → товар удаляется сразу.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3)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ВыгрузитьТекстНаСервере()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— добавлены цвет и страна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строки стал </w:t>
      </w:r>
      <w:r>
        <w:rPr>
          <w:rFonts w:ascii="Consolas" w:cs="Consolas" w:eastAsia="Consolas" w:hAnsi="Consolas"/>
          <w:sz w:val="20"/>
          <w:szCs w:val="20"/>
        </w:rPr>
        <w:t xml:space="preserve">Код;Наименование;Цвет;Страна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вместо </w:t>
      </w:r>
      <w:r>
        <w:rPr>
          <w:rFonts w:ascii="Consolas" w:cs="Consolas" w:eastAsia="Consolas" w:hAnsi="Consolas"/>
          <w:sz w:val="20"/>
          <w:szCs w:val="20"/>
        </w:rPr>
        <w:t xml:space="preserve">Код;Наименование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Путь к файлу вынесен в реквизит формы </w:t>
      </w:r>
      <w:r>
        <w:rPr>
          <w:rFonts w:ascii="Consolas" w:cs="Consolas" w:eastAsia="Consolas" w:hAnsi="Consolas"/>
          <w:sz w:val="20"/>
          <w:szCs w:val="20"/>
        </w:rPr>
        <w:t xml:space="preserve">ПутьКФайлу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 пособии он зашит в код константой, что делает обработку непереносимой между машинами.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 «Сервисные операции»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Создание группы с проверкой дубля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4, пункт 1. Перед созданием проверяем, нет ли уже группы с таким именем.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СоздатьГруппуНаСервере(ИмяГруппы)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СуществующаяГруппа = Справочники.Товары.НайтиПоНаименованию(СокрЛП(ИмяГруппы),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СуществующаяГруппа.Пустая() И СуществующаяГруппа.ЭтоГруппа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Сообщить("Группа «" + СокрЛП(ИмяГруппы) + "» уже существует, новая не создана.");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НоваяГруппаТоваров = Справочники.Товары.СоздатьГруппу();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НоваяГруппаТоваров.Наименование = СокрЛП(ИмяГруппы);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НоваяГруппаТоваров.Записать();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Сообщить("Создана группа «" + СокрЛП(ИмяГруппы) + "».");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СоздатьГруппу(Команда)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ЗначениеЗаполнено(НоваяГруппа)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имя новой группы.");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СоздатьГруппуНаСервере(НоваяГруппа);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2 — Удаление товара с поиском ссылок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4, пункт 2. Перед удалением показываем, в каких документах есть ссылки на товар.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УдалитьТоварНаСервере(Товар)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МассивСсылок = Новый Массив;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МассивСсылок.Добавить(Товар);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НайденныеСсылки = НайтиПоСсылкам(МассивСсылок);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НайденныеСсылки.Количество() &gt;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Сообщить("На товар «" + Товар + "» есть ссылки в следующих объектах:");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Для Каждого СтрокаСсылки Из НайденныеСсылки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    " + СтрокаСсылки.Метаданные + ": " + СтрокаСсылки.Данные);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Сообщить("Товар помечен на удаление, но не удалён физически.");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ОбъектТовара = Товар.ПолучитьОбъект();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ОбъектТовара.УстановитьПометкуУдаления(Истина);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ОбъектТовара = Товар.ПолучитьОбъект();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ОбъектТовара.Удалить();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Сообщить("Товар «" + Товар + "» удалён: ссылок на него не найдено.");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УдалитьТовар(Команда)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ЗначениеЗаполнено(ТоварДляУдаления)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товар.");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УдалитьТоварНаСервере(ТоварДляУдаления);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ТоварДляУдаления = Неопределено;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3 — Выгрузка номенклатуры в текстовый файл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4, пункт 3. В выгрузку добавлены цвет и страна товара.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Формат строки: Код;Наименование;Цвет;Страна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ВыгрузитьТекстНаСервере(Категория, ПутьФайла)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 = Новый ТекстовыйДокумент;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ВыборкаТоваров = Справочники.Товары.Выбрать(Категория);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ВыборкаТоваров.Следующий()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ВыборкаТоваров.ЭтоГруппа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Текст.ДобавитьСтроку(СокрЛП(ВыборкаТоваров.Код)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СокрЛП(ВыборкаТоваров.Наименование)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СокрЛП(ВыборкаТоваров.ЦветТовара) + ";"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СокрЛП(ВыборкаТоваров.СтранаТовара));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Текст.Записать(ПутьФайла, КодировкаТекста.UTF8);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Сообщить("Выгружено строк: " + Текст.КоличествоСтрок() + ". Файл: " + ПутьФайла);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ВыгрузитьТекст(Команда)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КатегорияУказана()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ЗначениеЗаполнено(ПутьКФайлу)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путь к текстовому файлу.");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ВыгрузитьТекстНаСервере(КатегорияТоваров, ПутьКФайлу);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с существующим именем больше не создаётся, удаление товара со ссылками заменено на пометку удаления с выводом списка документов, формат выгрузки расширен до «Код;Наименование;Цвет;Страна».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0settr8sj9qneplbz3cd" Type="http://schemas.openxmlformats.org/officeDocument/2006/relationships/hyperlink" Target="https://edu.rguk.ru/mod/assign/view.php?id=531706" TargetMode="External"/><Relationship Id="rId7" Type="http://schemas.openxmlformats.org/officeDocument/2006/relationships/image" Target="media/0d7866bbb3adbcddcca8dcc58c56446e6912e5a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>Сидоров Д.С.</dc:creator>
  <cp:lastModifiedBy>Un-named</cp:lastModifiedBy>
  <cp:revision>1</cp:revision>
  <dcterms:created xsi:type="dcterms:W3CDTF">2026-09-07T15:49:48.146Z</dcterms:created>
  <dcterms:modified xsi:type="dcterms:W3CDTF">2026-09-07T15:49:48.147Z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