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19B89C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1819" w:rsidRDefault="008918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:rsidR="00891819" w:rsidRDefault="00372C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18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1819" w:rsidRDefault="008918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:rsidR="00891819" w:rsidRDefault="00EF22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18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89181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891819" w:rsidRDefault="0089181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372CA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181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:rsidR="00891819" w:rsidRDefault="0089181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91819" w:rsidRDefault="00EF22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181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:rsidR="00891819" w:rsidRDefault="0089181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1819" w:rsidRDefault="00891819">
          <w:r>
            <w:br w:type="page"/>
          </w:r>
        </w:p>
      </w:sdtContent>
    </w:sdt>
    <w:p w:rsidR="00B67EA7" w:rsidRDefault="007B2E64">
      <w:r>
        <w:lastRenderedPageBreak/>
        <w:t>Versionhallinta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Versio</w:t>
            </w:r>
          </w:p>
        </w:tc>
        <w:tc>
          <w:tcPr>
            <w:tcW w:w="2337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1</w:t>
            </w:r>
          </w:p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29.3.2019</w:t>
            </w:r>
          </w:p>
        </w:tc>
        <w:tc>
          <w:tcPr>
            <w:tcW w:w="2338" w:type="dxa"/>
          </w:tcPr>
          <w:p w:rsidR="007B2E64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Dokumentin </w:t>
            </w:r>
            <w:r w:rsidR="0001423C">
              <w:t>luonti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01423C">
            <w:r>
              <w:t>2</w:t>
            </w:r>
          </w:p>
        </w:tc>
        <w:tc>
          <w:tcPr>
            <w:tcW w:w="2337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3.4.2019</w:t>
            </w:r>
          </w:p>
        </w:tc>
        <w:tc>
          <w:tcPr>
            <w:tcW w:w="2338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Muokkaus ja asioiden lisäys</w:t>
            </w:r>
          </w:p>
        </w:tc>
        <w:tc>
          <w:tcPr>
            <w:tcW w:w="2338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DC8" w:rsidRDefault="00926DC8">
          <w:pPr>
            <w:pStyle w:val="TOCHeading"/>
          </w:pPr>
          <w:r>
            <w:t>Sisällys</w:t>
          </w:r>
        </w:p>
        <w:p w:rsidR="00C65116" w:rsidRDefault="00926DC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5656" w:history="1">
            <w:r w:rsidR="00C65116" w:rsidRPr="00EA7A28">
              <w:rPr>
                <w:rStyle w:val="Hyperlink"/>
                <w:noProof/>
                <w:lang w:val="fi-FI"/>
              </w:rPr>
              <w:t>1. Johdanto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_Toc5175656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57" w:history="1">
            <w:r w:rsidR="00C65116" w:rsidRPr="00EA7A28">
              <w:rPr>
                <w:rStyle w:val="Hyperlink"/>
                <w:noProof/>
                <w:lang w:val="fi-FI"/>
              </w:rPr>
              <w:t>1.1 Tausta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_Toc5175657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58" w:history="1">
            <w:r w:rsidR="00C65116" w:rsidRPr="00EA7A28">
              <w:rPr>
                <w:rStyle w:val="Hyperlink"/>
                <w:noProof/>
                <w:lang w:val="fi-FI"/>
              </w:rPr>
              <w:t>1.2 Dokumenttien tarkoitus ja kattavuus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_Toc5175658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59" w:history="1">
            <w:r w:rsidR="00C65116" w:rsidRPr="00EA7A28">
              <w:rPr>
                <w:rStyle w:val="Hyperlink"/>
                <w:noProof/>
                <w:lang w:val="fi-FI"/>
              </w:rPr>
              <w:t>1.3 Tuotteen yleiskuvaus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_Toc5175659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60" w:history="1">
            <w:r w:rsidR="00C65116" w:rsidRPr="00EA7A28">
              <w:rPr>
                <w:rStyle w:val="Hyperlink"/>
                <w:noProof/>
                <w:lang w:val="fi-FI"/>
              </w:rPr>
              <w:t>2. Käsitteet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_Toc5175660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61" w:history="1">
            <w:r w:rsidR="00C65116" w:rsidRPr="00EA7A28">
              <w:rPr>
                <w:rStyle w:val="Hyperlink"/>
                <w:noProof/>
                <w:lang w:val="fi-FI"/>
              </w:rPr>
              <w:t>3. Tiedot ja tietokannat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_Toc5175661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62" w:history="1">
            <w:r w:rsidR="00C65116" w:rsidRPr="00EA7A28">
              <w:rPr>
                <w:rStyle w:val="Hyperlink"/>
                <w:noProof/>
                <w:lang w:val="fi-FI"/>
              </w:rPr>
              <w:t>3.1 ER-kaavio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_Toc5175662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63" w:history="1">
            <w:r w:rsidR="00C65116" w:rsidRPr="00EA7A28">
              <w:rPr>
                <w:rStyle w:val="Hyperlink"/>
                <w:noProof/>
                <w:lang w:val="fi-FI"/>
              </w:rPr>
              <w:t>3.2 Tietokantakaavio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_Toc5175663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64" w:history="1">
            <w:r w:rsidR="00C65116" w:rsidRPr="00EA7A28">
              <w:rPr>
                <w:rStyle w:val="Hyperlink"/>
                <w:noProof/>
                <w:lang w:val="fi-FI"/>
              </w:rPr>
              <w:t>4. Näyttökartat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_Toc5175664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65" w:history="1">
            <w:r w:rsidR="00C65116" w:rsidRPr="00EA7A28">
              <w:rPr>
                <w:rStyle w:val="Hyperlink"/>
                <w:noProof/>
                <w:lang w:val="fi-FI"/>
              </w:rPr>
              <w:t>5. Toiminnot ja käyttötapaukset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_Toc5175665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66" w:history="1">
            <w:r w:rsidR="00C65116" w:rsidRPr="00EA7A28">
              <w:rPr>
                <w:rStyle w:val="Hyperlink"/>
                <w:noProof/>
                <w:lang w:val="fi-FI"/>
              </w:rPr>
              <w:t>6. Ulkoiset 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_Toc5175666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67" w:history="1">
            <w:r w:rsidR="00C65116" w:rsidRPr="00EA7A28">
              <w:rPr>
                <w:rStyle w:val="Hyperlink"/>
                <w:noProof/>
                <w:lang w:val="fi-FI"/>
              </w:rPr>
              <w:t>6.1 Laitteistoliittymät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_Toc5175667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68" w:history="1">
            <w:r w:rsidR="00C65116" w:rsidRPr="00EA7A28">
              <w:rPr>
                <w:rStyle w:val="Hyperlink"/>
                <w:noProof/>
                <w:lang w:val="fi-FI"/>
              </w:rPr>
              <w:t>6.2 Ulkoiset 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_Toc5175668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5669" w:history="1">
            <w:r w:rsidR="00C65116" w:rsidRPr="00EA7A28">
              <w:rPr>
                <w:rStyle w:val="Hyperlink"/>
                <w:noProof/>
                <w:lang w:val="fi-FI"/>
              </w:rPr>
              <w:t>6.3 Tietoliikenneliittymät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_Toc5175669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70" w:history="1">
            <w:r w:rsidR="00C65116" w:rsidRPr="00EA7A28">
              <w:rPr>
                <w:rStyle w:val="Hyperlink"/>
                <w:noProof/>
                <w:lang w:val="fi-FI"/>
              </w:rPr>
              <w:t>7. Hylätyt ratkaisut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_Toc5175670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71" w:history="1">
            <w:r w:rsidR="00C65116" w:rsidRPr="00EA7A28">
              <w:rPr>
                <w:rStyle w:val="Hyperlink"/>
                <w:noProof/>
                <w:lang w:val="fi-FI"/>
              </w:rPr>
              <w:t>8. Jatkokehitysajatuksia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_Toc5175671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3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72" w:history="1">
            <w:r w:rsidR="00C65116" w:rsidRPr="00EA7A28">
              <w:rPr>
                <w:rStyle w:val="Hyperlink"/>
                <w:noProof/>
                <w:lang w:val="fi-FI"/>
              </w:rPr>
              <w:t>9. Vielä avoimet asiat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_Toc5175672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3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372C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5673" w:history="1">
            <w:r w:rsidR="00C65116" w:rsidRPr="00EA7A28">
              <w:rPr>
                <w:rStyle w:val="Hyperlink"/>
                <w:noProof/>
                <w:lang w:val="fi-FI"/>
              </w:rPr>
              <w:t>Liitteet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_Toc5175673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3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926DC8" w:rsidRDefault="00926DC8">
          <w:r>
            <w:rPr>
              <w:b/>
              <w:bCs/>
            </w:rPr>
            <w:fldChar w:fldCharType="end"/>
          </w:r>
        </w:p>
      </w:sdtContent>
    </w:sdt>
    <w:p w:rsidR="007B2E64" w:rsidRDefault="007B2E64"/>
    <w:p w:rsidR="00926DC8" w:rsidRDefault="00926DC8" w:rsidP="00926DC8">
      <w:pPr>
        <w:pStyle w:val="ListParagraph"/>
        <w:numPr>
          <w:ilvl w:val="0"/>
          <w:numId w:val="3"/>
        </w:numPr>
      </w:pPr>
      <w:r>
        <w:br w:type="page"/>
      </w:r>
    </w:p>
    <w:p w:rsidR="00926DC8" w:rsidRPr="008A7619" w:rsidRDefault="00926DC8" w:rsidP="00926DC8">
      <w:pPr>
        <w:pStyle w:val="Heading1"/>
        <w:rPr>
          <w:lang w:val="fi-FI"/>
        </w:rPr>
      </w:pPr>
      <w:bookmarkStart w:id="1" w:name="_Toc5175656"/>
      <w:r w:rsidRPr="008A7619">
        <w:rPr>
          <w:lang w:val="fi-FI"/>
        </w:rPr>
        <w:lastRenderedPageBreak/>
        <w:t>1. Johdanto</w:t>
      </w:r>
      <w:bookmarkEnd w:id="1"/>
    </w:p>
    <w:p w:rsidR="00926DC8" w:rsidRPr="008A7619" w:rsidRDefault="00926DC8" w:rsidP="00926DC8">
      <w:pPr>
        <w:pStyle w:val="Heading2"/>
        <w:rPr>
          <w:lang w:val="fi-FI"/>
        </w:rPr>
      </w:pPr>
      <w:bookmarkStart w:id="2" w:name="_Toc5175657"/>
      <w:r w:rsidRPr="008A7619">
        <w:rPr>
          <w:lang w:val="fi-FI"/>
        </w:rPr>
        <w:t>1.1 Tausta</w:t>
      </w:r>
      <w:bookmarkEnd w:id="2"/>
    </w:p>
    <w:p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:rsidR="00926DC8" w:rsidRDefault="00926DC8" w:rsidP="00926DC8">
      <w:pPr>
        <w:pStyle w:val="Heading2"/>
        <w:rPr>
          <w:lang w:val="fi-FI"/>
        </w:rPr>
      </w:pPr>
      <w:bookmarkStart w:id="3" w:name="_Toc5175658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 tarkoitus ja kattavuus</w:t>
      </w:r>
      <w:bookmarkEnd w:id="3"/>
    </w:p>
    <w:p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</w:p>
    <w:p w:rsidR="00926DC8" w:rsidRDefault="00926DC8" w:rsidP="00926DC8">
      <w:pPr>
        <w:pStyle w:val="Heading2"/>
        <w:rPr>
          <w:lang w:val="fi-FI"/>
        </w:rPr>
      </w:pPr>
      <w:bookmarkStart w:id="4" w:name="_Toc5175659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  <w:bookmarkEnd w:id="4"/>
    </w:p>
    <w:p w:rsidR="003B147F" w:rsidRPr="003B147F" w:rsidRDefault="00102A2F" w:rsidP="00102A2F">
      <w:pPr>
        <w:ind w:left="720"/>
        <w:rPr>
          <w:lang w:val="fi-FI"/>
        </w:rPr>
      </w:pPr>
      <w:r>
        <w:rPr>
          <w:lang w:val="fi-FI"/>
        </w:rPr>
        <w:t>Joulupukin tilausjärjestelmä helpottaa asiakkaan työtä helpottamalla tilausten käsittelyä, reitin suunnittelua sekä sen jakamista työtä tekeville joulupukeille. Sivuilla pitä</w:t>
      </w:r>
      <w:r w:rsidR="0076742B">
        <w:rPr>
          <w:lang w:val="fi-FI"/>
        </w:rPr>
        <w:t>i</w:t>
      </w:r>
      <w:r>
        <w:rPr>
          <w:lang w:val="fi-FI"/>
        </w:rPr>
        <w:t xml:space="preserve">si myös olla hallintapaneeli, josta voi muokata sivulle tulevia juttuja ja parametrejä. </w:t>
      </w:r>
    </w:p>
    <w:p w:rsidR="00926DC8" w:rsidRDefault="00926DC8" w:rsidP="00926DC8">
      <w:pPr>
        <w:pStyle w:val="Heading1"/>
        <w:rPr>
          <w:lang w:val="fi-FI"/>
        </w:rPr>
      </w:pPr>
      <w:r w:rsidRPr="00102A2F">
        <w:rPr>
          <w:lang w:val="fi-FI"/>
        </w:rPr>
        <w:t xml:space="preserve">2. </w:t>
      </w:r>
      <w:bookmarkStart w:id="5" w:name="_Toc5175660"/>
      <w:r w:rsidR="00652C7B">
        <w:rPr>
          <w:lang w:val="fi-FI"/>
        </w:rPr>
        <w:t>Käsitteet</w:t>
      </w:r>
      <w:bookmarkEnd w:id="5"/>
    </w:p>
    <w:p w:rsidR="00766C72" w:rsidRPr="00766C72" w:rsidRDefault="00766C72" w:rsidP="00766C72">
      <w:pPr>
        <w:rPr>
          <w:lang w:val="fi-FI"/>
        </w:rPr>
      </w:pPr>
    </w:p>
    <w:p w:rsidR="00766C72" w:rsidRPr="00A311B6" w:rsidRDefault="00766C72" w:rsidP="00766C72">
      <w:pPr>
        <w:ind w:left="175" w:firstLine="993"/>
        <w:rPr>
          <w:lang w:val="fi-FI"/>
        </w:rPr>
      </w:pPr>
      <w:r w:rsidRPr="00A311B6">
        <w:rPr>
          <w:lang w:val="fi-FI"/>
        </w:rPr>
        <w:t>Joulupukki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Työntekijä, joka palkataan verkkosivun kautta</w:t>
      </w:r>
    </w:p>
    <w:p w:rsidR="00766C72" w:rsidRPr="00A311B6" w:rsidRDefault="00766C72" w:rsidP="00766C72">
      <w:pPr>
        <w:ind w:left="175" w:firstLine="993"/>
        <w:rPr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Asiakas, joka palkkaa joulupukkityöntekijän verkkosivun kautta</w:t>
      </w:r>
    </w:p>
    <w:p w:rsidR="00766C72" w:rsidRPr="00A311B6" w:rsidRDefault="00766C72" w:rsidP="00766C72">
      <w:pPr>
        <w:ind w:left="2608" w:hanging="144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  <w:t>MySQL-ohjelmaan perustuva tietokanta, joka tallentaa kaikki palkkaukseen tarvittavat tiedot, kuten nimet, puhellinnumerot, sähköpostiosoitteet ym.</w:t>
      </w:r>
    </w:p>
    <w:p w:rsidR="00766C72" w:rsidRDefault="00766C72" w:rsidP="00766C72">
      <w:pPr>
        <w:ind w:left="2608" w:hanging="144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  <w:t>Verkkosivun toiminnot voidaan käyttää tietokoneen, tabletin ja älypuhelimen kautta.</w:t>
      </w:r>
    </w:p>
    <w:p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  <w:t>Structured Query Language- ohjelmointikieli, jolla kommunikoidaan tietokannan kanssa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  <w:t>Hypertext Preprocessor- ohjelmointikieli, jolla tehdään nettisivun toiminnot ja tietokannan kyselyt ja yhteydet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  <w:t>Cascading Style Sheets- ohjelmointikieli, jota käytetään nettisivun ulkoasuun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HTML</w:t>
      </w:r>
      <w:r w:rsidRPr="00A311B6">
        <w:rPr>
          <w:lang w:val="fi-FI"/>
        </w:rPr>
        <w:tab/>
        <w:t>Hypertext Markup Language- ohjelmointikieli, joka on nettisivun runko</w:t>
      </w:r>
    </w:p>
    <w:p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  <w:t>Käyttää kaikkia yllä mainittuja toimintoja</w:t>
      </w:r>
    </w:p>
    <w:p w:rsidR="00766C72" w:rsidRPr="00766C72" w:rsidRDefault="00766C72" w:rsidP="00766C72">
      <w:pPr>
        <w:rPr>
          <w:lang w:val="fi-FI"/>
        </w:rPr>
      </w:pPr>
    </w:p>
    <w:p w:rsidR="00926DC8" w:rsidRDefault="00926DC8" w:rsidP="00926DC8">
      <w:pPr>
        <w:pStyle w:val="Heading1"/>
        <w:rPr>
          <w:lang w:val="fi-FI"/>
        </w:rPr>
      </w:pPr>
      <w:bookmarkStart w:id="6" w:name="_Toc5175661"/>
      <w:r w:rsidRPr="00102A2F">
        <w:rPr>
          <w:lang w:val="fi-FI"/>
        </w:rPr>
        <w:lastRenderedPageBreak/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6"/>
    </w:p>
    <w:p w:rsidR="00152E6E" w:rsidRDefault="00152E6E" w:rsidP="00152E6E">
      <w:pPr>
        <w:pStyle w:val="Heading2"/>
        <w:rPr>
          <w:lang w:val="fi-FI"/>
        </w:rPr>
      </w:pPr>
      <w:bookmarkStart w:id="7" w:name="_Toc5175662"/>
      <w:r>
        <w:rPr>
          <w:lang w:val="fi-FI"/>
        </w:rPr>
        <w:t>3.1 ER-kaavio</w:t>
      </w:r>
      <w:bookmarkEnd w:id="7"/>
    </w:p>
    <w:p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1281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95pt;height:329.3pt" o:ole="">
            <v:imagedata r:id="rId10" o:title=""/>
          </v:shape>
          <o:OLEObject Type="Embed" ProgID="Visio.Drawing.15" ShapeID="_x0000_i1025" DrawAspect="Content" ObjectID="_1615795271" r:id="rId11"/>
        </w:object>
      </w:r>
    </w:p>
    <w:p w:rsidR="00152E6E" w:rsidRDefault="00152E6E" w:rsidP="00152E6E">
      <w:pPr>
        <w:pStyle w:val="Heading2"/>
        <w:rPr>
          <w:lang w:val="fi-FI"/>
        </w:rPr>
      </w:pPr>
      <w:bookmarkStart w:id="8" w:name="_Toc5175663"/>
      <w:r>
        <w:rPr>
          <w:lang w:val="fi-FI"/>
        </w:rPr>
        <w:lastRenderedPageBreak/>
        <w:t>3.2 Tietokantakaavio</w:t>
      </w:r>
      <w:bookmarkEnd w:id="8"/>
    </w:p>
    <w:p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5135" w:dyaOrig="10950">
          <v:shape id="_x0000_i1026" type="#_x0000_t75" style="width:529.7pt;height:383.25pt" o:ole="">
            <v:imagedata r:id="rId12" o:title=""/>
          </v:shape>
          <o:OLEObject Type="Embed" ProgID="Visio.Drawing.15" ShapeID="_x0000_i1026" DrawAspect="Content" ObjectID="_1615795272" r:id="rId13"/>
        </w:object>
      </w:r>
    </w:p>
    <w:p w:rsidR="00926DC8" w:rsidRDefault="00926DC8" w:rsidP="00926DC8">
      <w:pPr>
        <w:pStyle w:val="Heading1"/>
        <w:rPr>
          <w:lang w:val="fi-FI"/>
        </w:rPr>
      </w:pPr>
      <w:bookmarkStart w:id="9" w:name="_Toc5175664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9"/>
      <w:r w:rsidR="00152E6E">
        <w:rPr>
          <w:lang w:val="fi-FI"/>
        </w:rPr>
        <w:t xml:space="preserve"> </w:t>
      </w:r>
    </w:p>
    <w:p w:rsidR="00AD7E87" w:rsidRDefault="00AD7E87" w:rsidP="00AD7E87">
      <w:pPr>
        <w:pStyle w:val="Heading2"/>
        <w:rPr>
          <w:lang w:val="fi-FI"/>
        </w:rPr>
      </w:pPr>
      <w:r>
        <w:rPr>
          <w:lang w:val="fi-FI"/>
        </w:rPr>
        <w:t>4.1 Pääkäyttäjä</w:t>
      </w:r>
    </w:p>
    <w:p w:rsidR="00AD7E87" w:rsidRDefault="00AD7E87" w:rsidP="00AD7E87">
      <w:pPr>
        <w:rPr>
          <w:lang w:val="fi-FI"/>
        </w:rPr>
      </w:pPr>
      <w:r>
        <w:rPr>
          <w:lang w:val="fi-FI"/>
        </w:rPr>
        <w:object w:dxaOrig="8355" w:dyaOrig="4335">
          <v:shape id="_x0000_i1038" type="#_x0000_t75" style="width:406.05pt;height:210.7pt" o:ole="">
            <v:imagedata r:id="rId14" o:title=""/>
          </v:shape>
          <o:OLEObject Type="Embed" ProgID="Visio.Drawing.15" ShapeID="_x0000_i1038" DrawAspect="Content" ObjectID="_1615795273" r:id="rId15"/>
        </w:object>
      </w:r>
    </w:p>
    <w:p w:rsidR="00AD7E87" w:rsidRDefault="00AD7E87" w:rsidP="00AD7E87">
      <w:pPr>
        <w:pStyle w:val="Heading2"/>
        <w:rPr>
          <w:lang w:val="fi-FI"/>
        </w:rPr>
      </w:pPr>
      <w:r>
        <w:rPr>
          <w:lang w:val="fi-FI"/>
        </w:rPr>
        <w:t>4.</w:t>
      </w:r>
      <w:r>
        <w:rPr>
          <w:lang w:val="fi-FI"/>
        </w:rPr>
        <w:t>2</w:t>
      </w:r>
      <w:r>
        <w:rPr>
          <w:lang w:val="fi-FI"/>
        </w:rPr>
        <w:t xml:space="preserve"> </w:t>
      </w:r>
      <w:r>
        <w:rPr>
          <w:lang w:val="fi-FI"/>
        </w:rPr>
        <w:t>Joulupukki</w:t>
      </w:r>
    </w:p>
    <w:p w:rsidR="00AD7E87" w:rsidRDefault="00AD7E87" w:rsidP="00AD7E87">
      <w:pPr>
        <w:rPr>
          <w:lang w:val="fi-FI"/>
        </w:rPr>
      </w:pPr>
      <w:r>
        <w:rPr>
          <w:lang w:val="fi-FI"/>
        </w:rPr>
        <w:object w:dxaOrig="8910" w:dyaOrig="4666">
          <v:shape id="_x0000_i1052" type="#_x0000_t75" style="width:426.8pt;height:223.5pt" o:ole="">
            <v:imagedata r:id="rId16" o:title=""/>
          </v:shape>
          <o:OLEObject Type="Embed" ProgID="Visio.Drawing.15" ShapeID="_x0000_i1052" DrawAspect="Content" ObjectID="_1615795274" r:id="rId17"/>
        </w:object>
      </w:r>
    </w:p>
    <w:p w:rsidR="00AD7E87" w:rsidRDefault="00AD7E87" w:rsidP="00AD7E87">
      <w:pPr>
        <w:pStyle w:val="Heading2"/>
        <w:rPr>
          <w:lang w:val="fi-FI"/>
        </w:rPr>
      </w:pPr>
      <w:r>
        <w:rPr>
          <w:lang w:val="fi-FI"/>
        </w:rPr>
        <w:lastRenderedPageBreak/>
        <w:t>4.</w:t>
      </w:r>
      <w:r>
        <w:rPr>
          <w:lang w:val="fi-FI"/>
        </w:rPr>
        <w:t>3</w:t>
      </w:r>
      <w:r>
        <w:rPr>
          <w:lang w:val="fi-FI"/>
        </w:rPr>
        <w:t xml:space="preserve"> </w:t>
      </w:r>
      <w:r>
        <w:rPr>
          <w:lang w:val="fi-FI"/>
        </w:rPr>
        <w:t>Asiakas</w:t>
      </w:r>
    </w:p>
    <w:p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>
          <v:shape id="_x0000_i1029" type="#_x0000_t75" style="width:412.55pt;height:216.75pt" o:ole="">
            <v:imagedata r:id="rId18" o:title=""/>
          </v:shape>
          <o:OLEObject Type="Embed" ProgID="Visio.Drawing.15" ShapeID="_x0000_i1029" DrawAspect="Content" ObjectID="_1615795275" r:id="rId19"/>
        </w:object>
      </w:r>
    </w:p>
    <w:p w:rsidR="00152E6E" w:rsidRDefault="00926DC8" w:rsidP="00926DC8">
      <w:pPr>
        <w:pStyle w:val="Heading1"/>
        <w:rPr>
          <w:lang w:val="fi-FI"/>
        </w:rPr>
      </w:pPr>
      <w:bookmarkStart w:id="10" w:name="_Toc5175665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käyttötapaukset</w:t>
      </w:r>
      <w:bookmarkEnd w:id="10"/>
    </w:p>
    <w:p w:rsidR="00436932" w:rsidRPr="00436932" w:rsidRDefault="00AD7E87" w:rsidP="00436932">
      <w:pPr>
        <w:rPr>
          <w:lang w:val="fi-FI"/>
        </w:rPr>
      </w:pPr>
      <w:r>
        <w:rPr>
          <w:lang w:val="fi-FI"/>
        </w:rPr>
        <w:t>tba @ad</w:t>
      </w:r>
    </w:p>
    <w:p w:rsidR="00152E6E" w:rsidRDefault="00926DC8" w:rsidP="00152E6E">
      <w:pPr>
        <w:pStyle w:val="Heading1"/>
        <w:rPr>
          <w:lang w:val="fi-FI"/>
        </w:rPr>
      </w:pPr>
      <w:bookmarkStart w:id="11" w:name="_Toc5175666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11"/>
    </w:p>
    <w:p w:rsidR="00152E6E" w:rsidRDefault="00436932" w:rsidP="00436932">
      <w:pPr>
        <w:pStyle w:val="Heading2"/>
        <w:rPr>
          <w:lang w:val="fi-FI"/>
        </w:rPr>
      </w:pPr>
      <w:bookmarkStart w:id="12" w:name="_Toc5175667"/>
      <w:r>
        <w:rPr>
          <w:lang w:val="fi-FI"/>
        </w:rPr>
        <w:t>6.1 Laitteistoliittymät</w:t>
      </w:r>
      <w:bookmarkEnd w:id="12"/>
    </w:p>
    <w:p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:rsidR="00436932" w:rsidRDefault="00436932" w:rsidP="00436932">
      <w:pPr>
        <w:pStyle w:val="Heading2"/>
        <w:rPr>
          <w:lang w:val="fi-FI"/>
        </w:rPr>
      </w:pPr>
      <w:bookmarkStart w:id="13" w:name="_Toc5175668"/>
      <w:r>
        <w:rPr>
          <w:lang w:val="fi-FI"/>
        </w:rPr>
        <w:t>6.2 Ulkoiset liittymät</w:t>
      </w:r>
      <w:bookmarkEnd w:id="13"/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:rsidR="00436932" w:rsidRDefault="00436932" w:rsidP="00436932">
      <w:pPr>
        <w:pStyle w:val="Heading2"/>
        <w:rPr>
          <w:lang w:val="fi-FI"/>
        </w:rPr>
      </w:pPr>
      <w:bookmarkStart w:id="14" w:name="_Toc5175669"/>
      <w:r>
        <w:rPr>
          <w:lang w:val="fi-FI"/>
        </w:rPr>
        <w:t>6.3 Tietoliikenneliittymät</w:t>
      </w:r>
      <w:bookmarkEnd w:id="14"/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-</w:t>
      </w:r>
    </w:p>
    <w:p w:rsidR="00926DC8" w:rsidRDefault="00926DC8" w:rsidP="00926DC8">
      <w:pPr>
        <w:pStyle w:val="Heading1"/>
        <w:rPr>
          <w:lang w:val="fi-FI"/>
        </w:rPr>
      </w:pPr>
      <w:bookmarkStart w:id="15" w:name="_Toc5175670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5"/>
    </w:p>
    <w:p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  <w:t>TBA</w:t>
      </w:r>
    </w:p>
    <w:p w:rsidR="00926DC8" w:rsidRDefault="00926DC8" w:rsidP="00926DC8">
      <w:pPr>
        <w:pStyle w:val="Heading1"/>
        <w:rPr>
          <w:lang w:val="fi-FI"/>
        </w:rPr>
      </w:pPr>
      <w:bookmarkStart w:id="16" w:name="_Toc5175671"/>
      <w:r w:rsidRPr="00102A2F">
        <w:rPr>
          <w:lang w:val="fi-FI"/>
        </w:rPr>
        <w:t>8.</w:t>
      </w:r>
      <w:r w:rsidR="00152E6E">
        <w:rPr>
          <w:lang w:val="fi-FI"/>
        </w:rPr>
        <w:t xml:space="preserve"> Jatkokehitysajatuksia</w:t>
      </w:r>
      <w:bookmarkEnd w:id="16"/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  <w:t>TBA kun toiminnallinen määrittely muuten valmis.</w:t>
      </w:r>
    </w:p>
    <w:p w:rsidR="00926DC8" w:rsidRDefault="00926DC8" w:rsidP="00926DC8">
      <w:pPr>
        <w:pStyle w:val="Heading1"/>
        <w:rPr>
          <w:lang w:val="fi-FI"/>
        </w:rPr>
      </w:pPr>
      <w:bookmarkStart w:id="17" w:name="_Toc5175672"/>
      <w:r w:rsidRPr="00102A2F">
        <w:rPr>
          <w:lang w:val="fi-FI"/>
        </w:rPr>
        <w:t>9.</w:t>
      </w:r>
      <w:r w:rsidR="00152E6E">
        <w:rPr>
          <w:lang w:val="fi-FI"/>
        </w:rPr>
        <w:t xml:space="preserve"> Vielä avoimet asiat</w:t>
      </w:r>
      <w:bookmarkEnd w:id="17"/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1F7A69">
        <w:rPr>
          <w:lang w:val="fi-FI"/>
        </w:rPr>
        <w:t xml:space="preserve">Adrianin </w:t>
      </w:r>
      <w:r w:rsidR="001F7A69" w:rsidRPr="00B1088F">
        <w:rPr>
          <w:strike/>
          <w:lang w:val="fi-FI"/>
        </w:rPr>
        <w:t>palkka</w:t>
      </w:r>
      <w:r w:rsidR="00B1088F">
        <w:rPr>
          <w:lang w:val="fi-FI"/>
        </w:rPr>
        <w:t xml:space="preserve"> toimeentulotuki</w:t>
      </w:r>
      <w:r w:rsidR="001F7A69">
        <w:rPr>
          <w:lang w:val="fi-FI"/>
        </w:rPr>
        <w:t>.</w:t>
      </w:r>
    </w:p>
    <w:p w:rsidR="00152E6E" w:rsidRPr="00152E6E" w:rsidRDefault="00152E6E" w:rsidP="00152E6E">
      <w:pPr>
        <w:pStyle w:val="Heading1"/>
        <w:rPr>
          <w:lang w:val="fi-FI"/>
        </w:rPr>
      </w:pPr>
      <w:bookmarkStart w:id="18" w:name="_Toc5175673"/>
      <w:r>
        <w:rPr>
          <w:lang w:val="fi-FI"/>
        </w:rPr>
        <w:t>Liitteet</w:t>
      </w:r>
      <w:bookmarkEnd w:id="18"/>
    </w:p>
    <w:p w:rsid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Use-Case</w:t>
      </w:r>
    </w:p>
    <w:p w:rsidR="00152E6E" w:rsidRP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A3" w:rsidRDefault="00372CA3" w:rsidP="00152E6E">
      <w:pPr>
        <w:spacing w:after="0" w:line="240" w:lineRule="auto"/>
      </w:pPr>
      <w:r>
        <w:separator/>
      </w:r>
    </w:p>
  </w:endnote>
  <w:endnote w:type="continuationSeparator" w:id="0">
    <w:p w:rsidR="00372CA3" w:rsidRDefault="00372CA3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A3" w:rsidRDefault="00372CA3" w:rsidP="00152E6E">
      <w:pPr>
        <w:spacing w:after="0" w:line="240" w:lineRule="auto"/>
      </w:pPr>
      <w:r>
        <w:separator/>
      </w:r>
    </w:p>
  </w:footnote>
  <w:footnote w:type="continuationSeparator" w:id="0">
    <w:p w:rsidR="00372CA3" w:rsidRDefault="00372CA3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6E" w:rsidRDefault="00152E6E">
    <w:pPr>
      <w:pStyle w:val="Header"/>
    </w:pPr>
    <w:r>
      <w:t>Joulupukkiprojekti</w:t>
    </w:r>
    <w:r>
      <w:tab/>
      <w:t>TREDU</w:t>
    </w:r>
  </w:p>
  <w:p w:rsidR="00152E6E" w:rsidRDefault="00152E6E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102A2F"/>
    <w:rsid w:val="00152E6E"/>
    <w:rsid w:val="001A6180"/>
    <w:rsid w:val="001F7A69"/>
    <w:rsid w:val="0028665C"/>
    <w:rsid w:val="002F3768"/>
    <w:rsid w:val="00372CA3"/>
    <w:rsid w:val="003B147F"/>
    <w:rsid w:val="00432651"/>
    <w:rsid w:val="00436932"/>
    <w:rsid w:val="004824ED"/>
    <w:rsid w:val="00652C7B"/>
    <w:rsid w:val="006B3B96"/>
    <w:rsid w:val="007066C5"/>
    <w:rsid w:val="00766C72"/>
    <w:rsid w:val="0076742B"/>
    <w:rsid w:val="007B2E64"/>
    <w:rsid w:val="00891819"/>
    <w:rsid w:val="008A7619"/>
    <w:rsid w:val="00922155"/>
    <w:rsid w:val="00926DC8"/>
    <w:rsid w:val="00AD7E87"/>
    <w:rsid w:val="00B1088F"/>
    <w:rsid w:val="00B67EA7"/>
    <w:rsid w:val="00C65116"/>
    <w:rsid w:val="00D668C3"/>
    <w:rsid w:val="00EF227A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3D59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C29A-828C-4447-B19B-987DC049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437</Words>
  <Characters>3542</Characters>
  <Application>Microsoft Office Word</Application>
  <DocSecurity>0</DocSecurity>
  <Lines>29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23</cp:revision>
  <dcterms:created xsi:type="dcterms:W3CDTF">2019-03-29T09:03:00Z</dcterms:created>
  <dcterms:modified xsi:type="dcterms:W3CDTF">2019-04-03T08:14:00Z</dcterms:modified>
</cp:coreProperties>
</file>