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B5DD" w14:textId="77777777" w:rsidR="009C651E" w:rsidRDefault="00000000">
      <w:pPr>
        <w:spacing w:before="800" w:after="200"/>
        <w:jc w:val="center"/>
      </w:pPr>
      <w:r>
        <w:rPr>
          <w:b/>
          <w:bCs/>
          <w:color w:val="1F4E79"/>
          <w:sz w:val="52"/>
          <w:szCs w:val="52"/>
        </w:rPr>
        <w:t>🎚️ GUIDE DU SONORISATEUR</w:t>
      </w:r>
    </w:p>
    <w:p w14:paraId="12E8D91F" w14:textId="77777777" w:rsidR="009C651E" w:rsidRDefault="00000000">
      <w:pPr>
        <w:spacing w:after="100"/>
        <w:jc w:val="center"/>
      </w:pPr>
      <w:r>
        <w:rPr>
          <w:b/>
          <w:bCs/>
          <w:color w:val="C9A84C"/>
          <w:sz w:val="32"/>
          <w:szCs w:val="32"/>
        </w:rPr>
        <w:t>Plan de Formation sur 5 ans</w:t>
      </w:r>
    </w:p>
    <w:p w14:paraId="09DE3B3A" w14:textId="77777777" w:rsidR="009C651E" w:rsidRDefault="00000000">
      <w:pPr>
        <w:spacing w:after="600"/>
        <w:jc w:val="center"/>
      </w:pPr>
      <w:r>
        <w:rPr>
          <w:i/>
          <w:iCs/>
          <w:color w:val="555555"/>
          <w:sz w:val="24"/>
          <w:szCs w:val="24"/>
        </w:rPr>
        <w:t>De l'autodidacte passionné au technicien confirmé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0A561F6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EF9EC"/>
            <w:tcMar>
              <w:top w:w="160" w:type="dxa"/>
              <w:left w:w="240" w:type="dxa"/>
              <w:bottom w:w="160" w:type="dxa"/>
              <w:right w:w="240" w:type="dxa"/>
            </w:tcMar>
          </w:tcPr>
          <w:p w14:paraId="2D92E60E" w14:textId="77777777" w:rsidR="009C651E" w:rsidRDefault="00000000">
            <w:pPr>
              <w:spacing w:after="80"/>
            </w:pPr>
            <w:r>
              <w:rPr>
                <w:b/>
                <w:bCs/>
                <w:color w:val="C9A84C"/>
                <w:sz w:val="24"/>
                <w:szCs w:val="24"/>
              </w:rPr>
              <w:t>Mot de l'auteur</w:t>
            </w:r>
          </w:p>
          <w:p w14:paraId="77907396" w14:textId="77777777" w:rsidR="009C651E" w:rsidRDefault="00000000">
            <w:pPr>
              <w:spacing w:after="60"/>
            </w:pPr>
            <w:r>
              <w:rPr>
                <w:i/>
                <w:iCs/>
              </w:rPr>
              <w:t>Après 50 ans passés derrière les consoles, des petites salles paroissiales aux grandes scènes, j'ai compris que la technique ne vaut rien sans l'oreille, et l'oreille ne vaut rien sans la méthode. Ce guide est celui que j'aurais aimé avoir à mes débuts.</w:t>
            </w:r>
          </w:p>
          <w:p w14:paraId="7BAF2CC9" w14:textId="77777777" w:rsidR="009C651E" w:rsidRDefault="00000000">
            <w:r>
              <w:t>Tu as déjà 7 ans d'expérience terrain — c'est une richesse. Maintenant, il s'agit de consolider, structurer et élever ton niveau avec méthode, humilité et régularité.</w:t>
            </w:r>
          </w:p>
        </w:tc>
      </w:tr>
    </w:tbl>
    <w:p w14:paraId="25002437" w14:textId="77777777" w:rsidR="009C651E" w:rsidRDefault="009C651E">
      <w:pPr>
        <w:spacing w:before="200" w:after="100"/>
      </w:pPr>
    </w:p>
    <w:p w14:paraId="117A0B61" w14:textId="77777777" w:rsidR="009C651E" w:rsidRDefault="00000000">
      <w:r>
        <w:br w:type="page"/>
      </w:r>
    </w:p>
    <w:p w14:paraId="121340F6" w14:textId="77777777" w:rsidR="009C651E" w:rsidRDefault="00000000">
      <w:pPr>
        <w:pStyle w:val="Titre1"/>
        <w:pBdr>
          <w:bottom w:val="single" w:sz="6" w:space="0" w:color="C9A84C"/>
        </w:pBdr>
        <w:shd w:val="clear" w:color="auto" w:fill="1F4E79"/>
        <w:ind w:left="200" w:right="200"/>
      </w:pPr>
      <w:r>
        <w:lastRenderedPageBreak/>
        <w:t>PARTIE 1 — LES FONDAMENTAUX POUR LE SONORISATEUR DÉBUTANT</w:t>
      </w:r>
    </w:p>
    <w:p w14:paraId="07AFE41A" w14:textId="77777777" w:rsidR="009C651E" w:rsidRDefault="00000000">
      <w:pPr>
        <w:pStyle w:val="Titre2"/>
        <w:pBdr>
          <w:bottom w:val="single" w:sz="4" w:space="0" w:color="D6E4F0"/>
        </w:pBdr>
      </w:pPr>
      <w:r>
        <w:t>1.1 Comprendre le signal audio</w:t>
      </w:r>
    </w:p>
    <w:p w14:paraId="01CE7EE8" w14:textId="77777777" w:rsidR="009C651E" w:rsidRDefault="00000000">
      <w:pPr>
        <w:spacing w:before="60" w:after="60"/>
      </w:pPr>
      <w:r>
        <w:t>La chaîne du signal est la colonne vertébrale de la sonorisation. Chaque maillon compte : une faiblesse à l'entrée ne se corrige jamais à la sortie.</w:t>
      </w:r>
    </w:p>
    <w:p w14:paraId="69E74C5E" w14:textId="77777777" w:rsidR="009C651E" w:rsidRDefault="00000000">
      <w:pPr>
        <w:pStyle w:val="Paragraphedeliste"/>
        <w:numPr>
          <w:ilvl w:val="0"/>
          <w:numId w:val="2"/>
        </w:numPr>
        <w:spacing w:before="40" w:after="40"/>
      </w:pPr>
      <w:r>
        <w:t>Source → Câble → Préampli → Console → Ampli → Enceinte : connaître chaque étape sur le bout des doigts</w:t>
      </w:r>
    </w:p>
    <w:p w14:paraId="696993EE" w14:textId="77777777" w:rsidR="009C651E" w:rsidRDefault="00000000">
      <w:pPr>
        <w:pStyle w:val="Paragraphedeliste"/>
        <w:numPr>
          <w:ilvl w:val="0"/>
          <w:numId w:val="2"/>
        </w:numPr>
        <w:spacing w:before="40" w:after="40"/>
      </w:pPr>
      <w:r>
        <w:t>Différence entre signal symétrique (XLR) et asymétrique (Jack TS) : toujours préférer le symétrique pour les longues distances</w:t>
      </w:r>
    </w:p>
    <w:p w14:paraId="125D03E1" w14:textId="77777777" w:rsidR="009C651E" w:rsidRDefault="00000000">
      <w:pPr>
        <w:pStyle w:val="Paragraphedeliste"/>
        <w:numPr>
          <w:ilvl w:val="0"/>
          <w:numId w:val="2"/>
        </w:numPr>
        <w:spacing w:before="40" w:after="40"/>
      </w:pPr>
      <w:r>
        <w:t xml:space="preserve">Impédance : comprendre le </w:t>
      </w:r>
      <w:proofErr w:type="spellStart"/>
      <w:r>
        <w:t>matching</w:t>
      </w:r>
      <w:proofErr w:type="spellEnd"/>
      <w:r>
        <w:t xml:space="preserve"> d'impédance pour éviter pertes de signal et bruit</w:t>
      </w:r>
    </w:p>
    <w:p w14:paraId="156A903B" w14:textId="77777777" w:rsidR="009C651E" w:rsidRDefault="00000000">
      <w:pPr>
        <w:pStyle w:val="Paragraphedeliste"/>
        <w:numPr>
          <w:ilvl w:val="0"/>
          <w:numId w:val="2"/>
        </w:numPr>
        <w:spacing w:before="40" w:after="40"/>
      </w:pPr>
      <w:r>
        <w:t xml:space="preserve">Niveaux de référence : -20 </w:t>
      </w:r>
      <w:proofErr w:type="spellStart"/>
      <w:r>
        <w:t>dBFS</w:t>
      </w:r>
      <w:proofErr w:type="spellEnd"/>
      <w:r>
        <w:t xml:space="preserve"> pour le numérique, 0 VU pour l'analogique, +4 </w:t>
      </w:r>
      <w:proofErr w:type="spellStart"/>
      <w:r>
        <w:t>dBu</w:t>
      </w:r>
      <w:proofErr w:type="spellEnd"/>
      <w:r>
        <w:t xml:space="preserve"> (pro) vs -10 </w:t>
      </w:r>
      <w:proofErr w:type="spellStart"/>
      <w:r>
        <w:t>dBV</w:t>
      </w:r>
      <w:proofErr w:type="spellEnd"/>
      <w:r>
        <w:t xml:space="preserve"> (consommateur)</w:t>
      </w:r>
    </w:p>
    <w:p w14:paraId="342BD178" w14:textId="77777777" w:rsidR="009C651E" w:rsidRDefault="009C651E">
      <w:pP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2FC1CC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00FBE9D" w14:textId="77777777" w:rsidR="009C651E" w:rsidRDefault="00000000">
            <w:pPr>
              <w:spacing w:before="60" w:after="40"/>
            </w:pPr>
            <w:r>
              <w:rPr>
                <w:b/>
                <w:bCs/>
                <w:color w:val="1F4E79"/>
              </w:rPr>
              <w:t>⚡ Règle d'or du signal</w:t>
            </w:r>
          </w:p>
          <w:p w14:paraId="47105497" w14:textId="77777777" w:rsidR="009C651E" w:rsidRDefault="00000000">
            <w:pPr>
              <w:pStyle w:val="Paragraphedeliste"/>
              <w:numPr>
                <w:ilvl w:val="0"/>
                <w:numId w:val="2"/>
              </w:numPr>
              <w:spacing w:before="20" w:after="20"/>
            </w:pPr>
            <w:r>
              <w:rPr>
                <w:sz w:val="21"/>
                <w:szCs w:val="21"/>
              </w:rPr>
              <w:t>Ne jamais clipper en entrée : un signal saturé en entrée ne peut pas être corrigé en sortie</w:t>
            </w:r>
          </w:p>
          <w:p w14:paraId="588A109A" w14:textId="77777777" w:rsidR="009C651E" w:rsidRDefault="00000000">
            <w:pPr>
              <w:pStyle w:val="Paragraphedeliste"/>
              <w:numPr>
                <w:ilvl w:val="0"/>
                <w:numId w:val="2"/>
              </w:numPr>
              <w:spacing w:before="20" w:after="20"/>
            </w:pPr>
            <w:r>
              <w:rPr>
                <w:sz w:val="21"/>
                <w:szCs w:val="21"/>
              </w:rPr>
              <w:t>Viser le voyant vert, frôler le jaune, fuir le rouge</w:t>
            </w:r>
          </w:p>
          <w:p w14:paraId="43ABC56D" w14:textId="77777777" w:rsidR="009C651E" w:rsidRDefault="00000000">
            <w:pPr>
              <w:pStyle w:val="Paragraphedeliste"/>
              <w:numPr>
                <w:ilvl w:val="0"/>
                <w:numId w:val="2"/>
              </w:numPr>
              <w:spacing w:before="20" w:after="20"/>
            </w:pPr>
            <w:r>
              <w:rPr>
                <w:sz w:val="21"/>
                <w:szCs w:val="21"/>
              </w:rPr>
              <w:t xml:space="preserve">Gain </w:t>
            </w:r>
            <w:proofErr w:type="spellStart"/>
            <w:r>
              <w:rPr>
                <w:sz w:val="21"/>
                <w:szCs w:val="21"/>
              </w:rPr>
              <w:t>staging</w:t>
            </w:r>
            <w:proofErr w:type="spellEnd"/>
            <w:r>
              <w:rPr>
                <w:sz w:val="21"/>
                <w:szCs w:val="21"/>
              </w:rPr>
              <w:t xml:space="preserve"> : chaque étage doit être au bon niveau</w:t>
            </w:r>
          </w:p>
        </w:tc>
      </w:tr>
    </w:tbl>
    <w:p w14:paraId="38CF258A" w14:textId="77777777" w:rsidR="009C651E" w:rsidRDefault="009C651E">
      <w:pPr>
        <w:spacing w:before="120" w:after="60"/>
      </w:pPr>
    </w:p>
    <w:p w14:paraId="7DDFED34" w14:textId="77777777" w:rsidR="009C651E" w:rsidRDefault="00000000">
      <w:pPr>
        <w:pStyle w:val="Titre2"/>
        <w:pBdr>
          <w:bottom w:val="single" w:sz="4" w:space="0" w:color="D6E4F0"/>
        </w:pBdr>
      </w:pPr>
      <w:r>
        <w:t>1.2 L'acoustique de salle — Comprendre avant d'agir</w:t>
      </w:r>
    </w:p>
    <w:p w14:paraId="129BEE70" w14:textId="77777777" w:rsidR="009C651E" w:rsidRDefault="00000000">
      <w:pPr>
        <w:spacing w:before="60" w:after="60"/>
      </w:pPr>
      <w:r>
        <w:t xml:space="preserve">Avant de toucher un seul bouton de la console, prends 5 minutes pour écouter la salle à vide et en charge. </w:t>
      </w:r>
      <w:r w:rsidRPr="00783EAB">
        <w:rPr>
          <w:b/>
          <w:bCs/>
        </w:rPr>
        <w:t>La salle est le premier instrument du sonorisateur</w:t>
      </w:r>
      <w:r>
        <w:t>.</w:t>
      </w:r>
    </w:p>
    <w:p w14:paraId="0316EC9F" w14:textId="77777777" w:rsidR="009C651E" w:rsidRDefault="00000000">
      <w:pPr>
        <w:pStyle w:val="Paragraphedeliste"/>
        <w:numPr>
          <w:ilvl w:val="0"/>
          <w:numId w:val="2"/>
        </w:numPr>
        <w:spacing w:before="40" w:after="40"/>
      </w:pPr>
      <w:r>
        <w:t>Temps de réverbération (RT60) : le temps que met un son à décroître de 60 dB. Dans une salle de culte : souvent 1,5 à 3 secondes, parfois plus</w:t>
      </w:r>
    </w:p>
    <w:p w14:paraId="21805081" w14:textId="77777777" w:rsidR="009C651E" w:rsidRDefault="00000000">
      <w:pPr>
        <w:pStyle w:val="Paragraphedeliste"/>
        <w:numPr>
          <w:ilvl w:val="0"/>
          <w:numId w:val="2"/>
        </w:numPr>
        <w:spacing w:before="40" w:after="40"/>
      </w:pPr>
      <w:r>
        <w:t>Fréquences problématiques : les basses s'accumulent dans les coins, les médiums crient dans les salles nues, les aigus disparaissent en fin de salle</w:t>
      </w:r>
    </w:p>
    <w:p w14:paraId="529D15F1" w14:textId="77777777" w:rsidR="009C651E" w:rsidRDefault="00000000">
      <w:pPr>
        <w:pStyle w:val="Paragraphedeliste"/>
        <w:numPr>
          <w:ilvl w:val="0"/>
          <w:numId w:val="2"/>
        </w:numPr>
        <w:spacing w:before="40" w:after="40"/>
      </w:pPr>
      <w:r>
        <w:t>La règle des 3R : Réduction (traitement acoustique), Réflexion (surfaces réfléchissantes contrôlées), Réverbération (accepter ce qui ne se corrige pas)</w:t>
      </w:r>
    </w:p>
    <w:p w14:paraId="6F5FAE6B" w14:textId="77777777" w:rsidR="009C651E" w:rsidRDefault="00000000">
      <w:pPr>
        <w:pStyle w:val="Paragraphedeliste"/>
        <w:numPr>
          <w:ilvl w:val="0"/>
          <w:numId w:val="2"/>
        </w:numPr>
        <w:spacing w:before="40" w:after="40"/>
      </w:pPr>
      <w:r>
        <w:t>Lire un plan de salle : identifier les zones mortes, les zones de renforcement, les premières réflexions</w:t>
      </w:r>
    </w:p>
    <w:p w14:paraId="44B31FFA" w14:textId="77777777" w:rsidR="009C651E" w:rsidRDefault="00000000">
      <w:pPr>
        <w:pStyle w:val="Titre2"/>
        <w:pBdr>
          <w:bottom w:val="single" w:sz="4" w:space="0" w:color="D6E4F0"/>
        </w:pBdr>
      </w:pPr>
      <w:r>
        <w:t>1.3 La console analogique — Maîtriser son outil</w:t>
      </w:r>
    </w:p>
    <w:p w14:paraId="26DEA33F" w14:textId="77777777" w:rsidR="009C651E" w:rsidRDefault="00000000">
      <w:pPr>
        <w:spacing w:before="60" w:after="60"/>
      </w:pPr>
      <w:r>
        <w:t>Tu travailles avec une console analogique depuis 7 ans. Voici comment passer du niveau 'utilisateur' au niveau 'maître de l'outil'.</w:t>
      </w:r>
    </w:p>
    <w:p w14:paraId="4629712B" w14:textId="77777777" w:rsidR="009C651E" w:rsidRDefault="00000000">
      <w:pPr>
        <w:pStyle w:val="Paragraphedeliste"/>
        <w:numPr>
          <w:ilvl w:val="0"/>
          <w:numId w:val="2"/>
        </w:numPr>
        <w:spacing w:before="40" w:after="40"/>
      </w:pPr>
      <w:r>
        <w:t>Préamplis de micro (Gain) : c'est la porte d'entrée. Un gain trop bas = bruit de fond, trop haut = saturation</w:t>
      </w:r>
    </w:p>
    <w:p w14:paraId="3EE74AD3" w14:textId="77777777" w:rsidR="009C651E" w:rsidRDefault="00000000">
      <w:pPr>
        <w:pStyle w:val="Paragraphedeliste"/>
        <w:numPr>
          <w:ilvl w:val="0"/>
          <w:numId w:val="2"/>
        </w:numPr>
        <w:spacing w:before="40" w:after="40"/>
      </w:pPr>
      <w:r>
        <w:t>Les filtres passe-haut (HPF/LPF) : utiliser systématiquement le filtre passe-haut sur les voix (80-120 Hz), les instruments selon leur registre</w:t>
      </w:r>
    </w:p>
    <w:p w14:paraId="4A2E5013" w14:textId="77777777" w:rsidR="009C651E" w:rsidRDefault="00000000">
      <w:pPr>
        <w:pStyle w:val="Paragraphedeliste"/>
        <w:numPr>
          <w:ilvl w:val="0"/>
          <w:numId w:val="2"/>
        </w:numPr>
        <w:spacing w:before="40" w:after="40"/>
      </w:pPr>
      <w:r>
        <w:t>Égalisation paramétrique : comprendre les 4 paramètres (fréquence, gain, Q/largeur de bande, type de filtre)</w:t>
      </w:r>
    </w:p>
    <w:p w14:paraId="6DC2D76B" w14:textId="77777777" w:rsidR="009C651E" w:rsidRDefault="00000000">
      <w:pPr>
        <w:pStyle w:val="Paragraphedeliste"/>
        <w:numPr>
          <w:ilvl w:val="0"/>
          <w:numId w:val="2"/>
        </w:numPr>
        <w:spacing w:before="40" w:after="40"/>
      </w:pPr>
      <w:r>
        <w:t>Égalisation graphique : outil global pour corriger la salle, pas les sources</w:t>
      </w:r>
    </w:p>
    <w:p w14:paraId="66CF2100" w14:textId="77777777" w:rsidR="009C651E" w:rsidRDefault="00000000">
      <w:pPr>
        <w:pStyle w:val="Paragraphedeliste"/>
        <w:numPr>
          <w:ilvl w:val="0"/>
          <w:numId w:val="2"/>
        </w:numPr>
        <w:spacing w:before="40" w:after="40"/>
      </w:pPr>
      <w:r>
        <w:t>Bus et auxiliaires : les envois d'effets, les retours de scène (monitoring), les groupes de sous-mixage</w:t>
      </w:r>
    </w:p>
    <w:p w14:paraId="3331E407" w14:textId="77777777" w:rsidR="009C651E" w:rsidRDefault="00000000">
      <w:pPr>
        <w:pStyle w:val="Paragraphedeliste"/>
        <w:numPr>
          <w:ilvl w:val="0"/>
          <w:numId w:val="2"/>
        </w:numPr>
        <w:spacing w:before="40" w:after="40"/>
      </w:pPr>
      <w:r>
        <w:t>Le panoramique (PAN) : construire un espace stéréo réaliste et lisible</w:t>
      </w:r>
    </w:p>
    <w:p w14:paraId="1C05B105" w14:textId="77777777" w:rsidR="009C651E" w:rsidRDefault="00000000">
      <w:pPr>
        <w:pStyle w:val="Paragraphedeliste"/>
        <w:numPr>
          <w:ilvl w:val="0"/>
          <w:numId w:val="2"/>
        </w:numPr>
        <w:spacing w:before="40" w:after="40"/>
      </w:pPr>
      <w:r>
        <w:lastRenderedPageBreak/>
        <w:t>Les compresseurs intégrés : quand et comment les utiliser sans étouffer le son</w:t>
      </w:r>
    </w:p>
    <w:p w14:paraId="2164C371" w14:textId="77777777" w:rsidR="009C651E" w:rsidRDefault="00000000">
      <w:pPr>
        <w:pStyle w:val="Titre2"/>
        <w:pBdr>
          <w:bottom w:val="single" w:sz="4" w:space="0" w:color="D6E4F0"/>
        </w:pBdr>
      </w:pPr>
      <w:r>
        <w:t>1.4 Le monitoring — S'entendre pour mieux entendre</w:t>
      </w:r>
    </w:p>
    <w:p w14:paraId="31AA897D" w14:textId="77777777" w:rsidR="009C651E" w:rsidRDefault="00000000">
      <w:pPr>
        <w:spacing w:before="60" w:after="60"/>
      </w:pPr>
      <w:r>
        <w:t>Le sonorisateur doit avoir les mêmes informations que le public, pas les musiciens. Ne jamais mixer depuis la scène ou derrière les enceintes principales.</w:t>
      </w:r>
    </w:p>
    <w:p w14:paraId="7669462A" w14:textId="77777777" w:rsidR="009C651E" w:rsidRDefault="00000000">
      <w:pPr>
        <w:pStyle w:val="Paragraphedeliste"/>
        <w:numPr>
          <w:ilvl w:val="0"/>
          <w:numId w:val="2"/>
        </w:numPr>
        <w:spacing w:before="40" w:after="40"/>
      </w:pPr>
      <w:r>
        <w:t>Position idéale : au centre de la salle, au 2/3 de la profondeur, en dehors des zones de réflexions latérales</w:t>
      </w:r>
    </w:p>
    <w:p w14:paraId="3FB5BD95" w14:textId="77777777" w:rsidR="009C651E" w:rsidRDefault="00000000">
      <w:pPr>
        <w:pStyle w:val="Paragraphedeliste"/>
        <w:numPr>
          <w:ilvl w:val="0"/>
          <w:numId w:val="2"/>
        </w:numPr>
        <w:spacing w:before="40" w:after="40"/>
      </w:pPr>
      <w:r>
        <w:t>Casque de monitoring vs moniteurs d'écoute : utiliser les deux, connaître les limites de chacun</w:t>
      </w:r>
    </w:p>
    <w:p w14:paraId="3A36CE94" w14:textId="77777777" w:rsidR="009C651E" w:rsidRDefault="00000000">
      <w:pPr>
        <w:pStyle w:val="Paragraphedeliste"/>
        <w:numPr>
          <w:ilvl w:val="0"/>
          <w:numId w:val="2"/>
        </w:numPr>
        <w:spacing w:before="40" w:after="40"/>
      </w:pPr>
      <w:r>
        <w:t>Se faire confiance dans des environnements inconnus : établir des références (musiques tests connues)</w:t>
      </w:r>
    </w:p>
    <w:p w14:paraId="639FC840" w14:textId="77777777" w:rsidR="009C651E" w:rsidRDefault="00000000">
      <w:pPr>
        <w:pStyle w:val="Titre2"/>
        <w:pBdr>
          <w:bottom w:val="single" w:sz="4" w:space="0" w:color="D6E4F0"/>
        </w:pBdr>
      </w:pPr>
      <w:r>
        <w:t>1.5 La gestion du retour scène (monitoring)</w:t>
      </w:r>
    </w:p>
    <w:p w14:paraId="03D219D8" w14:textId="77777777" w:rsidR="009C651E" w:rsidRDefault="00000000">
      <w:pPr>
        <w:spacing w:before="60" w:after="60"/>
      </w:pPr>
      <w:r>
        <w:t>Les musiciens et prédicateurs sur scène ont besoin d'entendre ce qu'ils jouent ou disent. Un bon retour scène évite 80% des problèmes de Larsen.</w:t>
      </w:r>
    </w:p>
    <w:p w14:paraId="2E3617BC" w14:textId="77777777" w:rsidR="009C651E" w:rsidRDefault="00000000">
      <w:pPr>
        <w:pStyle w:val="Paragraphedeliste"/>
        <w:numPr>
          <w:ilvl w:val="0"/>
          <w:numId w:val="2"/>
        </w:numPr>
        <w:spacing w:before="40" w:after="40"/>
      </w:pPr>
      <w:r>
        <w:t>Différencier clairement les envois PRE-fader (monitoring) et POST-fader (effets)</w:t>
      </w:r>
    </w:p>
    <w:p w14:paraId="6C395DD6" w14:textId="77777777" w:rsidR="009C651E" w:rsidRDefault="00000000">
      <w:pPr>
        <w:pStyle w:val="Paragraphedeliste"/>
        <w:numPr>
          <w:ilvl w:val="0"/>
          <w:numId w:val="2"/>
        </w:numPr>
        <w:spacing w:before="40" w:after="40"/>
      </w:pPr>
      <w:r>
        <w:t>Le Larsen (feedback) : comprendre la physique — un micro capte ce que l'enceinte émet, amplifie, en boucle</w:t>
      </w:r>
    </w:p>
    <w:p w14:paraId="6FD1D313" w14:textId="77777777" w:rsidR="009C651E" w:rsidRDefault="00000000">
      <w:pPr>
        <w:pStyle w:val="Paragraphedeliste"/>
        <w:numPr>
          <w:ilvl w:val="0"/>
          <w:numId w:val="2"/>
        </w:numPr>
        <w:spacing w:before="40" w:after="40"/>
      </w:pPr>
      <w:r>
        <w:t>Prévention : positionnement des enceintes, angle des micros cardioïdes, ring out systématique avant chaque service</w:t>
      </w:r>
    </w:p>
    <w:p w14:paraId="5F9B7550" w14:textId="77777777" w:rsidR="009C651E" w:rsidRDefault="00000000">
      <w:pPr>
        <w:pStyle w:val="Paragraphedeliste"/>
        <w:numPr>
          <w:ilvl w:val="0"/>
          <w:numId w:val="2"/>
        </w:numPr>
        <w:spacing w:before="40" w:after="40"/>
      </w:pPr>
      <w:r>
        <w:t>Ring out : monter le gain canal par canal jusqu'à l'apparition du Larsen, baisser de 3 dB, EQ pour éliminer la fréquence problématique</w:t>
      </w:r>
    </w:p>
    <w:p w14:paraId="69F0702D" w14:textId="77777777" w:rsidR="009C651E" w:rsidRDefault="00000000">
      <w:r>
        <w:br w:type="page"/>
      </w:r>
    </w:p>
    <w:p w14:paraId="480C60B0" w14:textId="77777777" w:rsidR="009C651E" w:rsidRDefault="00000000">
      <w:pPr>
        <w:pStyle w:val="Titre1"/>
        <w:pBdr>
          <w:bottom w:val="single" w:sz="6" w:space="0" w:color="C9A84C"/>
        </w:pBdr>
        <w:shd w:val="clear" w:color="auto" w:fill="1F4E79"/>
        <w:ind w:left="200" w:right="200"/>
      </w:pPr>
      <w:r>
        <w:lastRenderedPageBreak/>
        <w:t>PARTIE 2 — PLAN DE FORMATION SUR 5 ANS (TRAVAIL HEBDOMADAIRE)</w:t>
      </w:r>
    </w:p>
    <w:p w14:paraId="1DE620D2" w14:textId="77777777" w:rsidR="009C651E" w:rsidRDefault="00000000">
      <w:pPr>
        <w:pStyle w:val="Titre2"/>
        <w:pBdr>
          <w:bottom w:val="single" w:sz="4" w:space="0" w:color="D6E4F0"/>
        </w:pBdr>
      </w:pPr>
      <w:r>
        <w:t>Méthodologie générale</w:t>
      </w:r>
    </w:p>
    <w:p w14:paraId="2085ECCF" w14:textId="77777777" w:rsidR="009C651E" w:rsidRDefault="00000000">
      <w:pPr>
        <w:spacing w:before="60" w:after="60"/>
      </w:pPr>
      <w:r>
        <w:t>Chaque semaine est organisée autour d'un thème prioritaire. La régularité vaut mieux que l'intensité. 2 à 3 heures par semaine de travail ciblé produisent des résultats durables.</w:t>
      </w:r>
    </w:p>
    <w:p w14:paraId="4CDA96D8" w14:textId="77777777" w:rsidR="009C651E" w:rsidRDefault="009C651E">
      <w:pPr>
        <w:spacing w:before="80" w:after="60"/>
      </w:pPr>
    </w:p>
    <w:p w14:paraId="78D9A78B" w14:textId="77777777" w:rsidR="009C651E" w:rsidRDefault="00000000">
      <w:pPr>
        <w:pStyle w:val="Titre3"/>
      </w:pPr>
      <w:r>
        <w:t>ANNÉE 1 — Solidifier les bases et l'écoute critique</w:t>
      </w:r>
    </w:p>
    <w:p w14:paraId="50FD7FD9" w14:textId="77777777" w:rsidR="009C651E" w:rsidRDefault="00000000">
      <w:pPr>
        <w:spacing w:before="60" w:after="60"/>
      </w:pPr>
      <w:r>
        <w:t>Objectif annuel : Développer une oreille analytique et maîtriser parfaitement sa console analogique</w:t>
      </w:r>
    </w:p>
    <w:p w14:paraId="281E8784" w14:textId="77777777" w:rsidR="009C651E" w:rsidRDefault="009C651E">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9C651E" w14:paraId="57E9FE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1AB12" w14:textId="77777777" w:rsidR="009C651E" w:rsidRDefault="00000000">
            <w:r>
              <w:rPr>
                <w:b/>
                <w:bCs/>
                <w:color w:val="FFFFFF"/>
                <w:sz w:val="20"/>
                <w:szCs w:val="20"/>
              </w:rPr>
              <w:t>Semaine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4C9C65" w14:textId="77777777" w:rsidR="009C651E" w:rsidRDefault="00000000">
            <w:r>
              <w:rPr>
                <w:b/>
                <w:bCs/>
                <w:color w:val="FFFFFF"/>
                <w:sz w:val="20"/>
                <w:szCs w:val="20"/>
              </w:rPr>
              <w:t>Thème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893C6" w14:textId="77777777" w:rsidR="009C651E" w:rsidRDefault="00000000">
            <w:r>
              <w:rPr>
                <w:b/>
                <w:bCs/>
                <w:color w:val="FFFFFF"/>
                <w:sz w:val="20"/>
                <w:szCs w:val="20"/>
              </w:rPr>
              <w:t>Objectifs &amp; Exercices</w:t>
            </w:r>
          </w:p>
        </w:tc>
      </w:tr>
      <w:tr w:rsidR="009C651E" w14:paraId="3BBD75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E4B3F1" w14:textId="77777777" w:rsidR="009C651E" w:rsidRDefault="00000000">
            <w:r>
              <w:rPr>
                <w:b/>
                <w:bCs/>
                <w:color w:val="1F4E79"/>
                <w:sz w:val="20"/>
                <w:szCs w:val="20"/>
              </w:rPr>
              <w:t>S01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D7FE17" w14:textId="77777777" w:rsidR="009C651E" w:rsidRDefault="00000000">
            <w:r>
              <w:rPr>
                <w:b/>
                <w:bCs/>
                <w:sz w:val="20"/>
                <w:szCs w:val="20"/>
              </w:rPr>
              <w:t xml:space="preserve">Gain </w:t>
            </w:r>
            <w:proofErr w:type="spellStart"/>
            <w:r>
              <w:rPr>
                <w:b/>
                <w:bCs/>
                <w:sz w:val="20"/>
                <w:szCs w:val="20"/>
              </w:rPr>
              <w:t>Staging</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3B9484" w14:textId="77777777" w:rsidR="009C651E" w:rsidRDefault="00000000">
            <w:r>
              <w:rPr>
                <w:sz w:val="20"/>
                <w:szCs w:val="20"/>
              </w:rPr>
              <w:t xml:space="preserve">Cartographier tous les niveaux de la chaîne. Mesurer avec un multimètre audio ou un plugin gratuit. Refaire le gain </w:t>
            </w:r>
            <w:proofErr w:type="spellStart"/>
            <w:r>
              <w:rPr>
                <w:sz w:val="20"/>
                <w:szCs w:val="20"/>
              </w:rPr>
              <w:t>staging</w:t>
            </w:r>
            <w:proofErr w:type="spellEnd"/>
            <w:r>
              <w:rPr>
                <w:sz w:val="20"/>
                <w:szCs w:val="20"/>
              </w:rPr>
              <w:t xml:space="preserve"> complet de la salle.</w:t>
            </w:r>
          </w:p>
        </w:tc>
      </w:tr>
      <w:tr w:rsidR="009C651E" w14:paraId="4B3FFF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E12BD" w14:textId="77777777" w:rsidR="009C651E" w:rsidRDefault="00000000">
            <w:r>
              <w:rPr>
                <w:b/>
                <w:bCs/>
                <w:color w:val="1F4E79"/>
                <w:sz w:val="20"/>
                <w:szCs w:val="20"/>
              </w:rPr>
              <w:t>S02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1DCDD" w14:textId="77777777" w:rsidR="009C651E" w:rsidRDefault="00000000">
            <w:r>
              <w:rPr>
                <w:b/>
                <w:bCs/>
                <w:sz w:val="20"/>
                <w:szCs w:val="20"/>
              </w:rPr>
              <w:t>Écoute critique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2DC09" w14:textId="77777777" w:rsidR="009C651E" w:rsidRDefault="00000000">
            <w:r>
              <w:rPr>
                <w:sz w:val="20"/>
                <w:szCs w:val="20"/>
              </w:rPr>
              <w:t>Écouter 30 min de musique inconnue avec un casque de qualité. Identifier les instruments, la position stéréo, les dynamiques.</w:t>
            </w:r>
          </w:p>
        </w:tc>
      </w:tr>
      <w:tr w:rsidR="009C651E" w14:paraId="6CAC6C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309DCE" w14:textId="77777777" w:rsidR="009C651E" w:rsidRDefault="00000000">
            <w:r>
              <w:rPr>
                <w:b/>
                <w:bCs/>
                <w:color w:val="1F4E79"/>
                <w:sz w:val="20"/>
                <w:szCs w:val="20"/>
              </w:rPr>
              <w:t>S03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22DA53" w14:textId="77777777" w:rsidR="009C651E" w:rsidRDefault="00000000">
            <w:r>
              <w:rPr>
                <w:b/>
                <w:bCs/>
                <w:sz w:val="20"/>
                <w:szCs w:val="20"/>
              </w:rPr>
              <w:t>Filtres passe-haut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1E90F8" w14:textId="77777777" w:rsidR="009C651E" w:rsidRDefault="00000000">
            <w:r>
              <w:rPr>
                <w:sz w:val="20"/>
                <w:szCs w:val="20"/>
              </w:rPr>
              <w:t>Activer/désactiver le HPF sur chaque canal. Écouter la différence. Trouver la fréquence optimale pour chaque source habituelle.</w:t>
            </w:r>
          </w:p>
        </w:tc>
      </w:tr>
      <w:tr w:rsidR="009C651E" w14:paraId="014E20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71E90" w14:textId="77777777" w:rsidR="009C651E" w:rsidRDefault="00000000">
            <w:r>
              <w:rPr>
                <w:b/>
                <w:bCs/>
                <w:color w:val="1F4E79"/>
                <w:sz w:val="20"/>
                <w:szCs w:val="20"/>
              </w:rPr>
              <w:t>S04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C3A61" w14:textId="77777777" w:rsidR="009C651E" w:rsidRDefault="00000000">
            <w:r>
              <w:rPr>
                <w:b/>
                <w:bCs/>
                <w:sz w:val="20"/>
                <w:szCs w:val="20"/>
              </w:rPr>
              <w:t>Égalisation correctrice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85A54" w14:textId="77777777" w:rsidR="009C651E" w:rsidRDefault="00000000">
            <w:r>
              <w:rPr>
                <w:sz w:val="20"/>
                <w:szCs w:val="20"/>
              </w:rPr>
              <w:t>Choisir un canal problématique. Utiliser la méthode '</w:t>
            </w:r>
            <w:proofErr w:type="spellStart"/>
            <w:r>
              <w:rPr>
                <w:sz w:val="20"/>
                <w:szCs w:val="20"/>
              </w:rPr>
              <w:t>sweep</w:t>
            </w:r>
            <w:proofErr w:type="spellEnd"/>
            <w:r>
              <w:rPr>
                <w:sz w:val="20"/>
                <w:szCs w:val="20"/>
              </w:rPr>
              <w:t>' pour trouver les fréquences gênantes. Corriger avec parcimonie.</w:t>
            </w:r>
          </w:p>
        </w:tc>
      </w:tr>
      <w:tr w:rsidR="009C651E" w14:paraId="5CB0F7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32929D" w14:textId="77777777" w:rsidR="009C651E" w:rsidRDefault="00000000">
            <w:r>
              <w:rPr>
                <w:b/>
                <w:bCs/>
                <w:color w:val="1F4E79"/>
                <w:sz w:val="20"/>
                <w:szCs w:val="20"/>
              </w:rPr>
              <w:t>S05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F4C9C" w14:textId="77777777" w:rsidR="009C651E" w:rsidRDefault="00000000">
            <w:r>
              <w:rPr>
                <w:b/>
                <w:bCs/>
                <w:sz w:val="20"/>
                <w:szCs w:val="20"/>
              </w:rPr>
              <w:t>Acoustique de salle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9AA4CC" w14:textId="77777777" w:rsidR="009C651E" w:rsidRDefault="00000000">
            <w:r>
              <w:rPr>
                <w:sz w:val="20"/>
                <w:szCs w:val="20"/>
              </w:rPr>
              <w:t>Cartographier la salle : se déplacer avec un SPL-mètre (application smartphone gratuite). Identifier zones chaudes et mortes.</w:t>
            </w:r>
          </w:p>
        </w:tc>
      </w:tr>
      <w:tr w:rsidR="009C651E" w:rsidRPr="00783EAB" w14:paraId="7B1922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33E47" w14:textId="77777777" w:rsidR="009C651E" w:rsidRDefault="00000000">
            <w:r>
              <w:rPr>
                <w:b/>
                <w:bCs/>
                <w:color w:val="1F4E79"/>
                <w:sz w:val="20"/>
                <w:szCs w:val="20"/>
              </w:rPr>
              <w:t>S06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8E595" w14:textId="77777777" w:rsidR="009C651E" w:rsidRDefault="00000000">
            <w:r>
              <w:rPr>
                <w:b/>
                <w:bCs/>
                <w:sz w:val="20"/>
                <w:szCs w:val="20"/>
              </w:rPr>
              <w:t>Compression - Théorie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C8363" w14:textId="77777777" w:rsidR="009C651E" w:rsidRPr="00783EAB" w:rsidRDefault="00000000">
            <w:pPr>
              <w:rPr>
                <w:lang w:val="en-GB"/>
              </w:rPr>
            </w:pPr>
            <w:r>
              <w:rPr>
                <w:sz w:val="20"/>
                <w:szCs w:val="20"/>
              </w:rPr>
              <w:t xml:space="preserve">Lire/regarder 1h de contenu sur la compression. </w:t>
            </w:r>
            <w:r w:rsidRPr="00783EAB">
              <w:rPr>
                <w:sz w:val="20"/>
                <w:szCs w:val="20"/>
                <w:lang w:val="en-GB"/>
              </w:rPr>
              <w:t xml:space="preserve">Comprendre les 5 </w:t>
            </w:r>
            <w:proofErr w:type="gramStart"/>
            <w:r w:rsidRPr="00783EAB">
              <w:rPr>
                <w:sz w:val="20"/>
                <w:szCs w:val="20"/>
                <w:lang w:val="en-GB"/>
              </w:rPr>
              <w:t>paramètres :</w:t>
            </w:r>
            <w:proofErr w:type="gramEnd"/>
            <w:r w:rsidRPr="00783EAB">
              <w:rPr>
                <w:sz w:val="20"/>
                <w:szCs w:val="20"/>
                <w:lang w:val="en-GB"/>
              </w:rPr>
              <w:t xml:space="preserve"> Threshold, Ratio, Attack, Release, Makeup Gain.</w:t>
            </w:r>
          </w:p>
        </w:tc>
      </w:tr>
      <w:tr w:rsidR="009C651E" w14:paraId="3E7DF8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601C55" w14:textId="77777777" w:rsidR="009C651E" w:rsidRDefault="00000000">
            <w:r>
              <w:rPr>
                <w:b/>
                <w:bCs/>
                <w:color w:val="1F4E79"/>
                <w:sz w:val="20"/>
                <w:szCs w:val="20"/>
              </w:rPr>
              <w:t>S07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2B90AB" w14:textId="77777777" w:rsidR="009C651E" w:rsidRDefault="00000000">
            <w:r>
              <w:rPr>
                <w:b/>
                <w:bCs/>
                <w:sz w:val="20"/>
                <w:szCs w:val="20"/>
              </w:rPr>
              <w:t>Compression - Pratique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59B4E7" w14:textId="77777777" w:rsidR="009C651E" w:rsidRDefault="00000000">
            <w:r>
              <w:rPr>
                <w:sz w:val="20"/>
                <w:szCs w:val="20"/>
              </w:rPr>
              <w:t xml:space="preserve">Appliquer une compression douce sur la </w:t>
            </w:r>
            <w:proofErr w:type="spellStart"/>
            <w:r>
              <w:rPr>
                <w:sz w:val="20"/>
                <w:szCs w:val="20"/>
              </w:rPr>
              <w:t>voix</w:t>
            </w:r>
            <w:proofErr w:type="spellEnd"/>
            <w:r>
              <w:rPr>
                <w:sz w:val="20"/>
                <w:szCs w:val="20"/>
              </w:rPr>
              <w:t xml:space="preserve"> principale. Comparer avant/après sur enregistrement.</w:t>
            </w:r>
          </w:p>
        </w:tc>
      </w:tr>
      <w:tr w:rsidR="009C651E" w14:paraId="35C13C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E81C0" w14:textId="77777777" w:rsidR="009C651E" w:rsidRDefault="00000000">
            <w:r>
              <w:rPr>
                <w:b/>
                <w:bCs/>
                <w:color w:val="1F4E79"/>
                <w:sz w:val="20"/>
                <w:szCs w:val="20"/>
              </w:rPr>
              <w:t>S08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4546E" w14:textId="77777777" w:rsidR="009C651E" w:rsidRDefault="00000000">
            <w:r>
              <w:rPr>
                <w:b/>
                <w:bCs/>
                <w:sz w:val="20"/>
                <w:szCs w:val="20"/>
              </w:rPr>
              <w:t>Gestion du Larsen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7C3DA" w14:textId="77777777" w:rsidR="009C651E" w:rsidRDefault="00000000">
            <w:r>
              <w:rPr>
                <w:sz w:val="20"/>
                <w:szCs w:val="20"/>
              </w:rPr>
              <w:t>Faire un ring-out complet de la salle. Documenter les fréquences éliminées par canal pour chaque micro.</w:t>
            </w:r>
          </w:p>
        </w:tc>
      </w:tr>
      <w:tr w:rsidR="009C651E" w14:paraId="1E90D67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292E2A" w14:textId="77777777" w:rsidR="009C651E" w:rsidRDefault="00000000">
            <w:r>
              <w:rPr>
                <w:b/>
                <w:bCs/>
                <w:color w:val="1F4E79"/>
                <w:sz w:val="20"/>
                <w:szCs w:val="20"/>
              </w:rPr>
              <w:t>S09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DCD5A1" w14:textId="77777777" w:rsidR="009C651E" w:rsidRDefault="00000000">
            <w:r>
              <w:rPr>
                <w:b/>
                <w:bCs/>
                <w:sz w:val="20"/>
                <w:szCs w:val="20"/>
              </w:rPr>
              <w:t>Câblage &amp; connectique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FC4932" w14:textId="77777777" w:rsidR="009C651E" w:rsidRDefault="00000000">
            <w:r>
              <w:rPr>
                <w:sz w:val="20"/>
                <w:szCs w:val="20"/>
              </w:rPr>
              <w:t>Inspecter tous les câbles. Remplacer les câbles dégradés. Apprendre à souder un XLR si possible.</w:t>
            </w:r>
          </w:p>
        </w:tc>
      </w:tr>
      <w:tr w:rsidR="009C651E" w14:paraId="557AF26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12C4A" w14:textId="77777777" w:rsidR="009C651E" w:rsidRDefault="00000000">
            <w:r>
              <w:rPr>
                <w:b/>
                <w:bCs/>
                <w:color w:val="1F4E79"/>
                <w:sz w:val="20"/>
                <w:szCs w:val="20"/>
              </w:rPr>
              <w:t>S10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CD32C" w14:textId="77777777" w:rsidR="009C651E" w:rsidRDefault="00000000">
            <w:r>
              <w:rPr>
                <w:b/>
                <w:bCs/>
                <w:sz w:val="20"/>
                <w:szCs w:val="20"/>
              </w:rPr>
              <w:t>Panoramique &amp; Stéréo</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E12FB" w14:textId="77777777" w:rsidR="009C651E" w:rsidRDefault="00000000">
            <w:r>
              <w:rPr>
                <w:sz w:val="20"/>
                <w:szCs w:val="20"/>
              </w:rPr>
              <w:t>Construire un mixage stéréo réaliste. Positionner chaque instrument/voix dans l'espace. Comparer mono et stéréo.</w:t>
            </w:r>
          </w:p>
        </w:tc>
      </w:tr>
      <w:tr w:rsidR="009C651E" w14:paraId="0E6581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B28E11" w14:textId="77777777" w:rsidR="009C651E" w:rsidRDefault="00000000">
            <w:r>
              <w:rPr>
                <w:b/>
                <w:bCs/>
                <w:color w:val="1F4E79"/>
                <w:sz w:val="20"/>
                <w:szCs w:val="20"/>
              </w:rPr>
              <w:t>S11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11FE8" w14:textId="77777777" w:rsidR="009C651E" w:rsidRDefault="00000000">
            <w:r>
              <w:rPr>
                <w:b/>
                <w:bCs/>
                <w:sz w:val="20"/>
                <w:szCs w:val="20"/>
              </w:rPr>
              <w:t>Documentation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31D92E" w14:textId="77777777" w:rsidR="009C651E" w:rsidRDefault="00000000">
            <w:r>
              <w:rPr>
                <w:sz w:val="20"/>
                <w:szCs w:val="20"/>
              </w:rPr>
              <w:t>Créer une fiche technique de la salle : liste du matériel, plan de câblage, réglages habituels par canal.</w:t>
            </w:r>
          </w:p>
        </w:tc>
      </w:tr>
      <w:tr w:rsidR="009C651E" w14:paraId="7F966E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B58CD" w14:textId="77777777" w:rsidR="009C651E" w:rsidRDefault="00000000">
            <w:r>
              <w:rPr>
                <w:b/>
                <w:bCs/>
                <w:color w:val="1F4E79"/>
                <w:sz w:val="20"/>
                <w:szCs w:val="20"/>
              </w:rPr>
              <w:t>S12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AA3B7" w14:textId="77777777" w:rsidR="009C651E" w:rsidRDefault="00000000">
            <w:r>
              <w:rPr>
                <w:b/>
                <w:bCs/>
                <w:sz w:val="20"/>
                <w:szCs w:val="20"/>
              </w:rPr>
              <w:t>Révision T1</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764E5" w14:textId="77777777" w:rsidR="009C651E" w:rsidRDefault="00000000">
            <w:r>
              <w:rPr>
                <w:sz w:val="20"/>
                <w:szCs w:val="20"/>
              </w:rPr>
              <w:t>Revoir les 11 semaines. Auto-évaluation écrite : quels progrès ? Quels points faibles restants ?</w:t>
            </w:r>
          </w:p>
        </w:tc>
      </w:tr>
      <w:tr w:rsidR="009C651E" w14:paraId="3EFC68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1EA3E6" w14:textId="77777777" w:rsidR="009C651E" w:rsidRDefault="00000000">
            <w:r>
              <w:rPr>
                <w:b/>
                <w:bCs/>
                <w:color w:val="1F4E79"/>
                <w:sz w:val="20"/>
                <w:szCs w:val="20"/>
              </w:rPr>
              <w:lastRenderedPageBreak/>
              <w:t>S13-24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829C2D" w14:textId="77777777" w:rsidR="009C651E" w:rsidRDefault="00000000">
            <w:r>
              <w:rPr>
                <w:b/>
                <w:bCs/>
                <w:sz w:val="20"/>
                <w:szCs w:val="20"/>
              </w:rPr>
              <w:t>Répétition approfondie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AE3A39" w14:textId="77777777" w:rsidR="009C651E" w:rsidRDefault="00000000">
            <w:r>
              <w:rPr>
                <w:sz w:val="20"/>
                <w:szCs w:val="20"/>
              </w:rPr>
              <w:t>Cycle de 3 semaines : semaine 1 = écoute critique, semaine 2 = technique console, semaine 3 = acoustique/câblage</w:t>
            </w:r>
          </w:p>
        </w:tc>
      </w:tr>
      <w:tr w:rsidR="009C651E" w14:paraId="6C4672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A831A" w14:textId="77777777" w:rsidR="009C651E" w:rsidRDefault="00000000">
            <w:r>
              <w:rPr>
                <w:b/>
                <w:bCs/>
                <w:color w:val="1F4E79"/>
                <w:sz w:val="20"/>
                <w:szCs w:val="20"/>
              </w:rPr>
              <w:t>S25-36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46593" w14:textId="77777777" w:rsidR="009C651E" w:rsidRDefault="00000000">
            <w:r>
              <w:rPr>
                <w:b/>
                <w:bCs/>
                <w:sz w:val="20"/>
                <w:szCs w:val="20"/>
              </w:rPr>
              <w:t>Enregistrements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965E3" w14:textId="77777777" w:rsidR="009C651E" w:rsidRDefault="00000000">
            <w:r>
              <w:rPr>
                <w:sz w:val="20"/>
                <w:szCs w:val="20"/>
              </w:rPr>
              <w:t>Commencer à enregistrer les services (simple interface USB). Réécouter, analyser, noter les erreurs.</w:t>
            </w:r>
          </w:p>
        </w:tc>
      </w:tr>
      <w:tr w:rsidR="009C651E" w14:paraId="5B3D91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AD4647" w14:textId="77777777" w:rsidR="009C651E" w:rsidRDefault="00000000">
            <w:r>
              <w:rPr>
                <w:b/>
                <w:bCs/>
                <w:color w:val="1F4E79"/>
                <w:sz w:val="20"/>
                <w:szCs w:val="20"/>
              </w:rPr>
              <w:t>S37-48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6E0ED9" w14:textId="77777777" w:rsidR="009C651E" w:rsidRDefault="00000000">
            <w:r>
              <w:rPr>
                <w:b/>
                <w:bCs/>
                <w:sz w:val="20"/>
                <w:szCs w:val="20"/>
              </w:rPr>
              <w:t>Effets temporels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3C7ABD" w14:textId="77777777" w:rsidR="009C651E" w:rsidRDefault="00000000">
            <w:r>
              <w:rPr>
                <w:sz w:val="20"/>
                <w:szCs w:val="20"/>
              </w:rPr>
              <w:t xml:space="preserve">Comprendre et utiliser la </w:t>
            </w:r>
            <w:proofErr w:type="spellStart"/>
            <w:r>
              <w:rPr>
                <w:sz w:val="20"/>
                <w:szCs w:val="20"/>
              </w:rPr>
              <w:t>reverb</w:t>
            </w:r>
            <w:proofErr w:type="spellEnd"/>
            <w:r>
              <w:rPr>
                <w:sz w:val="20"/>
                <w:szCs w:val="20"/>
              </w:rPr>
              <w:t xml:space="preserve"> (temps, pré-délai, hi-</w:t>
            </w:r>
            <w:proofErr w:type="spellStart"/>
            <w:r>
              <w:rPr>
                <w:sz w:val="20"/>
                <w:szCs w:val="20"/>
              </w:rPr>
              <w:t>cut</w:t>
            </w:r>
            <w:proofErr w:type="spellEnd"/>
            <w:r>
              <w:rPr>
                <w:sz w:val="20"/>
                <w:szCs w:val="20"/>
              </w:rPr>
              <w:t>). Puis le délai (</w:t>
            </w:r>
            <w:proofErr w:type="spellStart"/>
            <w:r>
              <w:rPr>
                <w:sz w:val="20"/>
                <w:szCs w:val="20"/>
              </w:rPr>
              <w:t>sync</w:t>
            </w:r>
            <w:proofErr w:type="spellEnd"/>
            <w:r>
              <w:rPr>
                <w:sz w:val="20"/>
                <w:szCs w:val="20"/>
              </w:rPr>
              <w:t xml:space="preserve"> tempo, feedback, mix). Toujours en complément, jamais en compensation.</w:t>
            </w:r>
          </w:p>
        </w:tc>
      </w:tr>
      <w:tr w:rsidR="009C651E" w14:paraId="0F91C3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AA523" w14:textId="77777777" w:rsidR="009C651E" w:rsidRDefault="00000000">
            <w:r>
              <w:rPr>
                <w:b/>
                <w:bCs/>
                <w:color w:val="1F4E79"/>
                <w:sz w:val="20"/>
                <w:szCs w:val="20"/>
              </w:rPr>
              <w:t>S49-52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E2342" w14:textId="77777777" w:rsidR="009C651E" w:rsidRDefault="00000000">
            <w:r>
              <w:rPr>
                <w:b/>
                <w:bCs/>
                <w:sz w:val="20"/>
                <w:szCs w:val="20"/>
              </w:rPr>
              <w:t>Bilan annuel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B51E7" w14:textId="77777777" w:rsidR="009C651E" w:rsidRDefault="00000000">
            <w:r>
              <w:rPr>
                <w:sz w:val="20"/>
                <w:szCs w:val="20"/>
              </w:rPr>
              <w:t>Rédiger un bilan de progression. Définir 3 objectifs concrets pour l'année 2. Partager avec un mentor ou communauté en ligne.</w:t>
            </w:r>
          </w:p>
        </w:tc>
      </w:tr>
    </w:tbl>
    <w:p w14:paraId="6613D0EC" w14:textId="77777777" w:rsidR="009C651E" w:rsidRDefault="009C651E">
      <w:pPr>
        <w:spacing w:before="120" w:after="60"/>
      </w:pPr>
    </w:p>
    <w:p w14:paraId="2142CD32" w14:textId="77777777" w:rsidR="009C651E" w:rsidRDefault="00000000">
      <w:pPr>
        <w:pStyle w:val="Titre3"/>
      </w:pPr>
      <w:r>
        <w:t>ANNÉE 2 — Approfondissement technique &amp; culture professionnelle</w:t>
      </w:r>
    </w:p>
    <w:p w14:paraId="1AC6BA61" w14:textId="77777777" w:rsidR="009C651E" w:rsidRDefault="00000000">
      <w:pPr>
        <w:spacing w:before="60" w:after="60"/>
      </w:pPr>
      <w:r>
        <w:t>Objectif annuel : Acquérir une culture pro du métier. Explorer les bases du numérique. Développer les réflexes en temps réel.</w:t>
      </w:r>
    </w:p>
    <w:p w14:paraId="54E8CC17" w14:textId="77777777" w:rsidR="009C651E" w:rsidRDefault="009C651E">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9C651E" w14:paraId="0FF358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A78AF" w14:textId="77777777" w:rsidR="009C651E" w:rsidRDefault="00000000">
            <w:r>
              <w:rPr>
                <w:b/>
                <w:bCs/>
                <w:color w:val="FFFFFF"/>
                <w:sz w:val="20"/>
                <w:szCs w:val="20"/>
              </w:rPr>
              <w:t>Semaine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247B63" w14:textId="77777777" w:rsidR="009C651E" w:rsidRDefault="00000000">
            <w:r>
              <w:rPr>
                <w:b/>
                <w:bCs/>
                <w:color w:val="FFFFFF"/>
                <w:sz w:val="20"/>
                <w:szCs w:val="20"/>
              </w:rPr>
              <w:t>Thème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9E4614" w14:textId="77777777" w:rsidR="009C651E" w:rsidRDefault="00000000">
            <w:r>
              <w:rPr>
                <w:b/>
                <w:bCs/>
                <w:color w:val="FFFFFF"/>
                <w:sz w:val="20"/>
                <w:szCs w:val="20"/>
              </w:rPr>
              <w:t>Objectifs &amp; Exercices</w:t>
            </w:r>
          </w:p>
        </w:tc>
      </w:tr>
      <w:tr w:rsidR="009C651E" w14:paraId="67AD08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8B0AFF" w14:textId="77777777" w:rsidR="009C651E" w:rsidRDefault="00000000">
            <w:r>
              <w:rPr>
                <w:b/>
                <w:bCs/>
                <w:color w:val="1F4E79"/>
                <w:sz w:val="20"/>
                <w:szCs w:val="20"/>
              </w:rPr>
              <w:t>S01-04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19F25" w14:textId="77777777" w:rsidR="009C651E" w:rsidRDefault="00000000">
            <w:r>
              <w:rPr>
                <w:b/>
                <w:bCs/>
                <w:sz w:val="20"/>
                <w:szCs w:val="20"/>
              </w:rPr>
              <w:t>Introduction au numérique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B3255D" w14:textId="77777777" w:rsidR="009C651E" w:rsidRDefault="00000000">
            <w:r>
              <w:rPr>
                <w:sz w:val="20"/>
                <w:szCs w:val="20"/>
              </w:rPr>
              <w:t xml:space="preserve">Comprendre DAW, convertisseurs A/N, </w:t>
            </w:r>
            <w:proofErr w:type="gramStart"/>
            <w:r>
              <w:rPr>
                <w:sz w:val="20"/>
                <w:szCs w:val="20"/>
              </w:rPr>
              <w:t>interfaces audio</w:t>
            </w:r>
            <w:proofErr w:type="gramEnd"/>
            <w:r>
              <w:rPr>
                <w:sz w:val="20"/>
                <w:szCs w:val="20"/>
              </w:rPr>
              <w:t xml:space="preserve">. Installer un DAW gratuit (Reaper ou </w:t>
            </w:r>
            <w:proofErr w:type="spellStart"/>
            <w:r>
              <w:rPr>
                <w:sz w:val="20"/>
                <w:szCs w:val="20"/>
              </w:rPr>
              <w:t>Ardour</w:t>
            </w:r>
            <w:proofErr w:type="spellEnd"/>
            <w:r>
              <w:rPr>
                <w:sz w:val="20"/>
                <w:szCs w:val="20"/>
              </w:rPr>
              <w:t>). Enregistrer et mixer un service.</w:t>
            </w:r>
          </w:p>
        </w:tc>
      </w:tr>
      <w:tr w:rsidR="009C651E" w14:paraId="6A2BCE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A33AB" w14:textId="77777777" w:rsidR="009C651E" w:rsidRDefault="00000000">
            <w:r>
              <w:rPr>
                <w:b/>
                <w:bCs/>
                <w:color w:val="1F4E79"/>
                <w:sz w:val="20"/>
                <w:szCs w:val="20"/>
              </w:rPr>
              <w:t>S05-08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D0D18" w14:textId="77777777" w:rsidR="009C651E" w:rsidRDefault="00000000">
            <w:r>
              <w:rPr>
                <w:b/>
                <w:bCs/>
                <w:sz w:val="20"/>
                <w:szCs w:val="20"/>
              </w:rPr>
              <w:t>Les processeurs dynamiques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C5A29" w14:textId="77777777" w:rsidR="009C651E" w:rsidRDefault="00000000">
            <w:r>
              <w:rPr>
                <w:sz w:val="20"/>
                <w:szCs w:val="20"/>
              </w:rPr>
              <w:t xml:space="preserve">Compresseurs </w:t>
            </w:r>
            <w:proofErr w:type="spellStart"/>
            <w:r>
              <w:rPr>
                <w:sz w:val="20"/>
                <w:szCs w:val="20"/>
              </w:rPr>
              <w:t>multibande</w:t>
            </w:r>
            <w:proofErr w:type="spellEnd"/>
            <w:r>
              <w:rPr>
                <w:sz w:val="20"/>
                <w:szCs w:val="20"/>
              </w:rPr>
              <w:t xml:space="preserve">, limiteurs, </w:t>
            </w:r>
            <w:proofErr w:type="spellStart"/>
            <w:r>
              <w:rPr>
                <w:sz w:val="20"/>
                <w:szCs w:val="20"/>
              </w:rPr>
              <w:t>expandeurs</w:t>
            </w:r>
            <w:proofErr w:type="spellEnd"/>
            <w:r>
              <w:rPr>
                <w:sz w:val="20"/>
                <w:szCs w:val="20"/>
              </w:rPr>
              <w:t xml:space="preserve">, </w:t>
            </w:r>
            <w:proofErr w:type="spellStart"/>
            <w:r>
              <w:rPr>
                <w:sz w:val="20"/>
                <w:szCs w:val="20"/>
              </w:rPr>
              <w:t>gates</w:t>
            </w:r>
            <w:proofErr w:type="spellEnd"/>
            <w:r>
              <w:rPr>
                <w:sz w:val="20"/>
                <w:szCs w:val="20"/>
              </w:rPr>
              <w:t>. Quand utiliser quoi ? Exercices pratiques sur enregistrements.</w:t>
            </w:r>
          </w:p>
        </w:tc>
      </w:tr>
      <w:tr w:rsidR="009C651E" w14:paraId="2E7303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947B17" w14:textId="77777777" w:rsidR="009C651E" w:rsidRDefault="00000000">
            <w:r>
              <w:rPr>
                <w:b/>
                <w:bCs/>
                <w:color w:val="1F4E79"/>
                <w:sz w:val="20"/>
                <w:szCs w:val="20"/>
              </w:rPr>
              <w:t>S09-12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42F547" w14:textId="77777777" w:rsidR="009C651E" w:rsidRDefault="00000000">
            <w:r>
              <w:rPr>
                <w:b/>
                <w:bCs/>
                <w:sz w:val="20"/>
                <w:szCs w:val="20"/>
              </w:rPr>
              <w:t>EQ avancée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C8690E" w14:textId="77777777" w:rsidR="009C651E" w:rsidRDefault="00000000">
            <w:r>
              <w:rPr>
                <w:sz w:val="20"/>
                <w:szCs w:val="20"/>
              </w:rPr>
              <w:t>Apprendre l'EQ à phase linéaire vs minimum de phase. Dynamic EQ. Comparer des plugins gratuits (TDR Nova, etc.).</w:t>
            </w:r>
          </w:p>
        </w:tc>
      </w:tr>
      <w:tr w:rsidR="009C651E" w14:paraId="1008E3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47390" w14:textId="77777777" w:rsidR="009C651E" w:rsidRDefault="00000000">
            <w:r>
              <w:rPr>
                <w:b/>
                <w:bCs/>
                <w:color w:val="1F4E79"/>
                <w:sz w:val="20"/>
                <w:szCs w:val="20"/>
              </w:rPr>
              <w:t>S13-16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20A5E" w14:textId="77777777" w:rsidR="009C651E" w:rsidRDefault="00000000">
            <w:r>
              <w:rPr>
                <w:b/>
                <w:bCs/>
                <w:sz w:val="20"/>
                <w:szCs w:val="20"/>
              </w:rPr>
              <w:t>Micros — Types et techniques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494B0" w14:textId="77777777" w:rsidR="009C651E" w:rsidRDefault="00000000">
            <w:r>
              <w:rPr>
                <w:sz w:val="20"/>
                <w:szCs w:val="20"/>
              </w:rPr>
              <w:t xml:space="preserve">Cardioïde, omnidirectionnel, </w:t>
            </w:r>
            <w:proofErr w:type="spellStart"/>
            <w:r>
              <w:rPr>
                <w:sz w:val="20"/>
                <w:szCs w:val="20"/>
              </w:rPr>
              <w:t>hypercardioïde</w:t>
            </w:r>
            <w:proofErr w:type="spellEnd"/>
            <w:r>
              <w:rPr>
                <w:sz w:val="20"/>
                <w:szCs w:val="20"/>
              </w:rPr>
              <w:t xml:space="preserve">, ruban. Techniques de placement : </w:t>
            </w:r>
            <w:proofErr w:type="gramStart"/>
            <w:r>
              <w:rPr>
                <w:sz w:val="20"/>
                <w:szCs w:val="20"/>
              </w:rPr>
              <w:t>3:</w:t>
            </w:r>
            <w:proofErr w:type="gramEnd"/>
            <w:r>
              <w:rPr>
                <w:sz w:val="20"/>
                <w:szCs w:val="20"/>
              </w:rPr>
              <w:t>1, XY, ORTF. Influence de la salle.</w:t>
            </w:r>
          </w:p>
        </w:tc>
      </w:tr>
      <w:tr w:rsidR="009C651E" w14:paraId="2B6450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1CD995" w14:textId="77777777" w:rsidR="009C651E" w:rsidRDefault="00000000">
            <w:r>
              <w:rPr>
                <w:b/>
                <w:bCs/>
                <w:color w:val="1F4E79"/>
                <w:sz w:val="20"/>
                <w:szCs w:val="20"/>
              </w:rPr>
              <w:t>S17-20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D404D8" w14:textId="77777777" w:rsidR="009C651E" w:rsidRDefault="00000000">
            <w:r>
              <w:rPr>
                <w:b/>
                <w:bCs/>
                <w:sz w:val="20"/>
                <w:szCs w:val="20"/>
              </w:rPr>
              <w:t>Gestion du feedback avancée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A9288" w14:textId="77777777" w:rsidR="009C651E" w:rsidRDefault="00000000">
            <w:r>
              <w:rPr>
                <w:sz w:val="20"/>
                <w:szCs w:val="20"/>
              </w:rPr>
              <w:t>Logiciels anti-Larsen automatiques. Comprendre les systèmes IIR et FIR. Tester des applications de ring-out assisté.</w:t>
            </w:r>
          </w:p>
        </w:tc>
      </w:tr>
      <w:tr w:rsidR="009C651E" w14:paraId="17CF96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EDF83" w14:textId="77777777" w:rsidR="009C651E" w:rsidRDefault="00000000">
            <w:r>
              <w:rPr>
                <w:b/>
                <w:bCs/>
                <w:color w:val="1F4E79"/>
                <w:sz w:val="20"/>
                <w:szCs w:val="20"/>
              </w:rPr>
              <w:t>S21-24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18B65" w14:textId="77777777" w:rsidR="009C651E" w:rsidRDefault="00000000">
            <w:r>
              <w:rPr>
                <w:b/>
                <w:bCs/>
                <w:sz w:val="20"/>
                <w:szCs w:val="20"/>
              </w:rPr>
              <w:t>Retours in-</w:t>
            </w:r>
            <w:proofErr w:type="spellStart"/>
            <w:r>
              <w:rPr>
                <w:b/>
                <w:bCs/>
                <w:sz w:val="20"/>
                <w:szCs w:val="20"/>
              </w:rPr>
              <w:t>ear</w:t>
            </w:r>
            <w:proofErr w:type="spellEnd"/>
            <w:r>
              <w:rPr>
                <w:b/>
                <w:bCs/>
                <w:sz w:val="20"/>
                <w:szCs w:val="20"/>
              </w:rPr>
              <w:t xml:space="preserve"> (IEM)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D5D43" w14:textId="77777777" w:rsidR="009C651E" w:rsidRDefault="00000000">
            <w:r>
              <w:rPr>
                <w:sz w:val="20"/>
                <w:szCs w:val="20"/>
              </w:rPr>
              <w:t>Introduction aux systèmes IEM. Avantages/inconvénients vs wedges. Comment accompagner des musiciens vers cette transition.</w:t>
            </w:r>
          </w:p>
        </w:tc>
      </w:tr>
      <w:tr w:rsidR="009C651E" w14:paraId="46AD9B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6D6D5" w14:textId="77777777" w:rsidR="009C651E" w:rsidRDefault="00000000">
            <w:r>
              <w:rPr>
                <w:b/>
                <w:bCs/>
                <w:color w:val="1F4E79"/>
                <w:sz w:val="20"/>
                <w:szCs w:val="20"/>
              </w:rPr>
              <w:t>S25-28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C5357" w14:textId="77777777" w:rsidR="009C651E" w:rsidRDefault="00000000">
            <w:r>
              <w:rPr>
                <w:b/>
                <w:bCs/>
                <w:sz w:val="20"/>
                <w:szCs w:val="20"/>
              </w:rPr>
              <w:t>Lecture de documentation technique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85FFA9" w14:textId="77777777" w:rsidR="009C651E" w:rsidRDefault="00000000">
            <w:r>
              <w:rPr>
                <w:sz w:val="20"/>
                <w:szCs w:val="20"/>
              </w:rPr>
              <w:t xml:space="preserve">Lire les manuels techniques des équipements. Comprendre les courbes de réponse, les diagrammes polaires, les </w:t>
            </w:r>
            <w:proofErr w:type="spellStart"/>
            <w:r>
              <w:rPr>
                <w:sz w:val="20"/>
                <w:szCs w:val="20"/>
              </w:rPr>
              <w:t>specs</w:t>
            </w:r>
            <w:proofErr w:type="spellEnd"/>
            <w:r>
              <w:rPr>
                <w:sz w:val="20"/>
                <w:szCs w:val="20"/>
              </w:rPr>
              <w:t xml:space="preserve"> techniques.</w:t>
            </w:r>
          </w:p>
        </w:tc>
      </w:tr>
      <w:tr w:rsidR="009C651E" w14:paraId="6215B6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B5A21" w14:textId="77777777" w:rsidR="009C651E" w:rsidRDefault="00000000">
            <w:r>
              <w:rPr>
                <w:b/>
                <w:bCs/>
                <w:color w:val="1F4E79"/>
                <w:sz w:val="20"/>
                <w:szCs w:val="20"/>
              </w:rPr>
              <w:t>S29-32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D62A1" w14:textId="77777777" w:rsidR="009C651E" w:rsidRDefault="00000000">
            <w:r>
              <w:rPr>
                <w:b/>
                <w:bCs/>
                <w:sz w:val="20"/>
                <w:szCs w:val="20"/>
              </w:rPr>
              <w:t>Culture son live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D8EA1" w14:textId="77777777" w:rsidR="009C651E" w:rsidRDefault="00000000">
            <w:r>
              <w:rPr>
                <w:sz w:val="20"/>
                <w:szCs w:val="20"/>
              </w:rPr>
              <w:t xml:space="preserve">Regarder des documentaires sur la sonorisation de concerts. Analyser des interviews de grands sonorisateurs (FOH </w:t>
            </w:r>
            <w:proofErr w:type="spellStart"/>
            <w:r>
              <w:rPr>
                <w:sz w:val="20"/>
                <w:szCs w:val="20"/>
              </w:rPr>
              <w:t>engineers</w:t>
            </w:r>
            <w:proofErr w:type="spellEnd"/>
            <w:r>
              <w:rPr>
                <w:sz w:val="20"/>
                <w:szCs w:val="20"/>
              </w:rPr>
              <w:t xml:space="preserve"> des grandes tournées).</w:t>
            </w:r>
          </w:p>
        </w:tc>
      </w:tr>
      <w:tr w:rsidR="009C651E" w14:paraId="02267A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F49749" w14:textId="77777777" w:rsidR="009C651E" w:rsidRDefault="00000000">
            <w:r>
              <w:rPr>
                <w:b/>
                <w:bCs/>
                <w:color w:val="1F4E79"/>
                <w:sz w:val="20"/>
                <w:szCs w:val="20"/>
              </w:rPr>
              <w:t>S33-36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5CB192" w14:textId="77777777" w:rsidR="009C651E" w:rsidRDefault="00000000">
            <w:r>
              <w:rPr>
                <w:b/>
                <w:bCs/>
                <w:sz w:val="20"/>
                <w:szCs w:val="20"/>
              </w:rPr>
              <w:t>Assister à des événements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15172A" w14:textId="77777777" w:rsidR="009C651E" w:rsidRDefault="00000000">
            <w:r>
              <w:rPr>
                <w:sz w:val="20"/>
                <w:szCs w:val="20"/>
              </w:rPr>
              <w:t>Assister à un concert ou service d'un autre lieu. Analyser discrètement les choix du sonorisateur en poste.</w:t>
            </w:r>
          </w:p>
        </w:tc>
      </w:tr>
      <w:tr w:rsidR="009C651E" w14:paraId="317B45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43B3B" w14:textId="77777777" w:rsidR="009C651E" w:rsidRDefault="00000000">
            <w:r>
              <w:rPr>
                <w:b/>
                <w:bCs/>
                <w:color w:val="1F4E79"/>
                <w:sz w:val="20"/>
                <w:szCs w:val="20"/>
              </w:rPr>
              <w:lastRenderedPageBreak/>
              <w:t>S37-40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1145D" w14:textId="77777777" w:rsidR="009C651E" w:rsidRDefault="00000000">
            <w:r>
              <w:rPr>
                <w:b/>
                <w:bCs/>
                <w:sz w:val="20"/>
                <w:szCs w:val="20"/>
              </w:rPr>
              <w:t>Réseaux pro &amp; communauté</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6FAAB" w14:textId="77777777" w:rsidR="009C651E" w:rsidRDefault="00000000">
            <w:r>
              <w:rPr>
                <w:sz w:val="20"/>
                <w:szCs w:val="20"/>
              </w:rPr>
              <w:t>Rejoindre des groupes Facebook, forums (</w:t>
            </w:r>
            <w:proofErr w:type="spellStart"/>
            <w:r>
              <w:rPr>
                <w:sz w:val="20"/>
                <w:szCs w:val="20"/>
              </w:rPr>
              <w:t>ProSoundWeb</w:t>
            </w:r>
            <w:proofErr w:type="spellEnd"/>
            <w:r>
              <w:rPr>
                <w:sz w:val="20"/>
                <w:szCs w:val="20"/>
              </w:rPr>
              <w:t xml:space="preserve">, </w:t>
            </w:r>
            <w:proofErr w:type="spellStart"/>
            <w:r>
              <w:rPr>
                <w:sz w:val="20"/>
                <w:szCs w:val="20"/>
              </w:rPr>
              <w:t>Gearspace</w:t>
            </w:r>
            <w:proofErr w:type="spellEnd"/>
            <w:r>
              <w:rPr>
                <w:sz w:val="20"/>
                <w:szCs w:val="20"/>
              </w:rPr>
              <w:t>). Poser des questions pertinentes. Partager ses expériences.</w:t>
            </w:r>
          </w:p>
        </w:tc>
      </w:tr>
      <w:tr w:rsidR="009C651E" w14:paraId="7144F2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26B929" w14:textId="77777777" w:rsidR="009C651E" w:rsidRDefault="00000000">
            <w:r>
              <w:rPr>
                <w:b/>
                <w:bCs/>
                <w:color w:val="1F4E79"/>
                <w:sz w:val="20"/>
                <w:szCs w:val="20"/>
              </w:rPr>
              <w:t>S41-44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A3C6D" w14:textId="77777777" w:rsidR="009C651E" w:rsidRDefault="00000000">
            <w:r>
              <w:rPr>
                <w:b/>
                <w:bCs/>
                <w:sz w:val="20"/>
                <w:szCs w:val="20"/>
              </w:rPr>
              <w:t>Bases d'électronique audio</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0CF5F8" w14:textId="77777777" w:rsidR="009C651E" w:rsidRDefault="00000000">
            <w:r>
              <w:rPr>
                <w:sz w:val="20"/>
                <w:szCs w:val="20"/>
              </w:rPr>
              <w:t xml:space="preserve">Comprendre transformateurs, alimentations fantôme (+48V), DI Box, </w:t>
            </w:r>
            <w:proofErr w:type="spellStart"/>
            <w:r>
              <w:rPr>
                <w:sz w:val="20"/>
                <w:szCs w:val="20"/>
              </w:rPr>
              <w:t>splitters</w:t>
            </w:r>
            <w:proofErr w:type="spellEnd"/>
            <w:r>
              <w:rPr>
                <w:sz w:val="20"/>
                <w:szCs w:val="20"/>
              </w:rPr>
              <w:t>. Savoir câbler un split de scène simple.</w:t>
            </w:r>
          </w:p>
        </w:tc>
      </w:tr>
      <w:tr w:rsidR="009C651E" w14:paraId="1800C7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375CA" w14:textId="77777777" w:rsidR="009C651E" w:rsidRDefault="00000000">
            <w:r>
              <w:rPr>
                <w:b/>
                <w:bCs/>
                <w:color w:val="1F4E79"/>
                <w:sz w:val="20"/>
                <w:szCs w:val="20"/>
              </w:rPr>
              <w:t>S45-52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AC5FC" w14:textId="77777777" w:rsidR="009C651E" w:rsidRDefault="00000000">
            <w:r>
              <w:rPr>
                <w:b/>
                <w:bCs/>
                <w:sz w:val="20"/>
                <w:szCs w:val="20"/>
              </w:rPr>
              <w:t>Projet annuel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A3B47" w14:textId="77777777" w:rsidR="009C651E" w:rsidRDefault="00000000">
            <w:r>
              <w:rPr>
                <w:sz w:val="20"/>
                <w:szCs w:val="20"/>
              </w:rPr>
              <w:t>Réaliser une captation complète d'un service : enregistrement multipistes, mixage en post, livraison d'un fichier audio final de qualité.</w:t>
            </w:r>
          </w:p>
        </w:tc>
      </w:tr>
    </w:tbl>
    <w:p w14:paraId="70EE34CC" w14:textId="77777777" w:rsidR="009C651E" w:rsidRDefault="009C651E">
      <w:pPr>
        <w:spacing w:before="120" w:after="60"/>
      </w:pPr>
    </w:p>
    <w:p w14:paraId="7D6C5E68" w14:textId="77777777" w:rsidR="009C651E" w:rsidRDefault="00000000">
      <w:pPr>
        <w:pStyle w:val="Titre3"/>
      </w:pPr>
      <w:r>
        <w:t>ANNÉE 3 — La console numérique &amp; les systèmes modernes</w:t>
      </w:r>
    </w:p>
    <w:p w14:paraId="416EB5FD" w14:textId="77777777" w:rsidR="009C651E" w:rsidRDefault="00000000">
      <w:pPr>
        <w:spacing w:before="60" w:after="60"/>
      </w:pPr>
      <w:r>
        <w:t>Objectif annuel : Effectuer la transition vers le numérique avec confiance. Comprendre les systèmes de diffusion modernes.</w:t>
      </w:r>
    </w:p>
    <w:p w14:paraId="4F488EA4" w14:textId="77777777" w:rsidR="009C651E" w:rsidRDefault="009C651E">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9C651E" w14:paraId="6AE0FC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94FA5A" w14:textId="77777777" w:rsidR="009C651E" w:rsidRDefault="00000000">
            <w:r>
              <w:rPr>
                <w:b/>
                <w:bCs/>
                <w:color w:val="FFFFFF"/>
                <w:sz w:val="20"/>
                <w:szCs w:val="20"/>
              </w:rPr>
              <w:t>Semaine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552131" w14:textId="77777777" w:rsidR="009C651E" w:rsidRDefault="00000000">
            <w:r>
              <w:rPr>
                <w:b/>
                <w:bCs/>
                <w:color w:val="FFFFFF"/>
                <w:sz w:val="20"/>
                <w:szCs w:val="20"/>
              </w:rPr>
              <w:t>Thème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E72E1E" w14:textId="77777777" w:rsidR="009C651E" w:rsidRDefault="00000000">
            <w:r>
              <w:rPr>
                <w:b/>
                <w:bCs/>
                <w:color w:val="FFFFFF"/>
                <w:sz w:val="20"/>
                <w:szCs w:val="20"/>
              </w:rPr>
              <w:t>Objectifs &amp; Exercices</w:t>
            </w:r>
          </w:p>
        </w:tc>
      </w:tr>
      <w:tr w:rsidR="009C651E" w14:paraId="4DDB92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365A67" w14:textId="77777777" w:rsidR="009C651E" w:rsidRDefault="00000000">
            <w:r>
              <w:rPr>
                <w:b/>
                <w:bCs/>
                <w:color w:val="1F4E79"/>
                <w:sz w:val="20"/>
                <w:szCs w:val="20"/>
              </w:rPr>
              <w:t>S01-04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371389" w14:textId="77777777" w:rsidR="009C651E" w:rsidRDefault="00000000">
            <w:r>
              <w:rPr>
                <w:b/>
                <w:bCs/>
                <w:sz w:val="20"/>
                <w:szCs w:val="20"/>
              </w:rPr>
              <w:t>Choisir sa console numérique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F53AC0" w14:textId="77777777" w:rsidR="009C651E" w:rsidRDefault="00000000">
            <w:r>
              <w:rPr>
                <w:sz w:val="20"/>
                <w:szCs w:val="20"/>
              </w:rPr>
              <w:t>Comparer X32, Qu-16, SQ5, Yamaha TF. Critères : budget, workflow, DSP embarqué, mise à jour. Tester si possible en magasin.</w:t>
            </w:r>
          </w:p>
        </w:tc>
      </w:tr>
      <w:tr w:rsidR="009C651E" w14:paraId="68E743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73595" w14:textId="77777777" w:rsidR="009C651E" w:rsidRDefault="00000000">
            <w:r>
              <w:rPr>
                <w:b/>
                <w:bCs/>
                <w:color w:val="1F4E79"/>
                <w:sz w:val="20"/>
                <w:szCs w:val="20"/>
              </w:rPr>
              <w:t>S05-08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F9123" w14:textId="77777777" w:rsidR="009C651E" w:rsidRDefault="00000000">
            <w:r>
              <w:rPr>
                <w:b/>
                <w:bCs/>
                <w:sz w:val="20"/>
                <w:szCs w:val="20"/>
              </w:rPr>
              <w:t>Prise en main console numérique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FB6DF" w14:textId="77777777" w:rsidR="009C651E" w:rsidRDefault="00000000">
            <w:r>
              <w:rPr>
                <w:sz w:val="20"/>
                <w:szCs w:val="20"/>
              </w:rPr>
              <w:t xml:space="preserve">Si acquisition impossible, utiliser le simulateur logiciel (X32-Edit, </w:t>
            </w:r>
            <w:proofErr w:type="spellStart"/>
            <w:r>
              <w:rPr>
                <w:sz w:val="20"/>
                <w:szCs w:val="20"/>
              </w:rPr>
              <w:t>MixPad</w:t>
            </w:r>
            <w:proofErr w:type="spellEnd"/>
            <w:r>
              <w:rPr>
                <w:sz w:val="20"/>
                <w:szCs w:val="20"/>
              </w:rPr>
              <w:t>). Reproduire les réglages de sa console analogique.</w:t>
            </w:r>
          </w:p>
        </w:tc>
      </w:tr>
      <w:tr w:rsidR="009C651E" w14:paraId="4A42E7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196CCD" w14:textId="77777777" w:rsidR="009C651E" w:rsidRDefault="00000000">
            <w:r>
              <w:rPr>
                <w:b/>
                <w:bCs/>
                <w:color w:val="1F4E79"/>
                <w:sz w:val="20"/>
                <w:szCs w:val="20"/>
              </w:rPr>
              <w:t>S09-12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F9FA1" w14:textId="77777777" w:rsidR="009C651E" w:rsidRDefault="00000000">
            <w:r>
              <w:rPr>
                <w:b/>
                <w:bCs/>
                <w:sz w:val="20"/>
                <w:szCs w:val="20"/>
              </w:rPr>
              <w:t>Scènes et snapshots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4BD54D" w14:textId="77777777" w:rsidR="009C651E" w:rsidRDefault="00000000">
            <w:r>
              <w:rPr>
                <w:sz w:val="20"/>
                <w:szCs w:val="20"/>
              </w:rPr>
              <w:t>Créer des scènes pour chaque type de service. Gérer les transitions. Comprendre les risques de changement de scène en live.</w:t>
            </w:r>
          </w:p>
        </w:tc>
      </w:tr>
      <w:tr w:rsidR="009C651E" w14:paraId="3E082E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394FE" w14:textId="77777777" w:rsidR="009C651E" w:rsidRDefault="00000000">
            <w:r>
              <w:rPr>
                <w:b/>
                <w:bCs/>
                <w:color w:val="1F4E79"/>
                <w:sz w:val="20"/>
                <w:szCs w:val="20"/>
              </w:rPr>
              <w:t>S13-16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78EDF" w14:textId="77777777" w:rsidR="009C651E" w:rsidRDefault="00000000">
            <w:r>
              <w:rPr>
                <w:b/>
                <w:bCs/>
                <w:sz w:val="20"/>
                <w:szCs w:val="20"/>
              </w:rPr>
              <w:t>Systèmes de gestion de haut-parleurs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0B623" w14:textId="77777777" w:rsidR="009C651E" w:rsidRDefault="00000000">
            <w:r>
              <w:rPr>
                <w:sz w:val="20"/>
                <w:szCs w:val="20"/>
              </w:rPr>
              <w:t>Introduction au DSP amplifié : délais, égalisation système, alignement temporel. Logiciels fabricants (</w:t>
            </w:r>
            <w:proofErr w:type="spellStart"/>
            <w:r>
              <w:rPr>
                <w:sz w:val="20"/>
                <w:szCs w:val="20"/>
              </w:rPr>
              <w:t>Voithys</w:t>
            </w:r>
            <w:proofErr w:type="spellEnd"/>
            <w:r>
              <w:rPr>
                <w:sz w:val="20"/>
                <w:szCs w:val="20"/>
              </w:rPr>
              <w:t xml:space="preserve">, Lake, </w:t>
            </w:r>
            <w:proofErr w:type="spellStart"/>
            <w:r>
              <w:rPr>
                <w:sz w:val="20"/>
                <w:szCs w:val="20"/>
              </w:rPr>
              <w:t>DriveRack</w:t>
            </w:r>
            <w:proofErr w:type="spellEnd"/>
            <w:r>
              <w:rPr>
                <w:sz w:val="20"/>
                <w:szCs w:val="20"/>
              </w:rPr>
              <w:t>).</w:t>
            </w:r>
          </w:p>
        </w:tc>
      </w:tr>
      <w:tr w:rsidR="009C651E" w14:paraId="149A87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E2B113" w14:textId="77777777" w:rsidR="009C651E" w:rsidRDefault="00000000">
            <w:r>
              <w:rPr>
                <w:b/>
                <w:bCs/>
                <w:color w:val="1F4E79"/>
                <w:sz w:val="20"/>
                <w:szCs w:val="20"/>
              </w:rPr>
              <w:t>S17-20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01AB7" w14:textId="77777777" w:rsidR="009C651E" w:rsidRDefault="00000000">
            <w:r>
              <w:rPr>
                <w:b/>
                <w:bCs/>
                <w:sz w:val="20"/>
                <w:szCs w:val="20"/>
              </w:rPr>
              <w:t>L'alignement temporel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FDBF24" w14:textId="77777777" w:rsidR="009C651E" w:rsidRDefault="00000000">
            <w:r>
              <w:rPr>
                <w:sz w:val="20"/>
                <w:szCs w:val="20"/>
              </w:rPr>
              <w:t xml:space="preserve">Comprendre le délai inter-enceintes. Calculer 1ms/30cm. Utiliser un logiciel de mesure (REW - Room EQ </w:t>
            </w:r>
            <w:proofErr w:type="spellStart"/>
            <w:r>
              <w:rPr>
                <w:sz w:val="20"/>
                <w:szCs w:val="20"/>
              </w:rPr>
              <w:t>Wizard</w:t>
            </w:r>
            <w:proofErr w:type="spellEnd"/>
            <w:r>
              <w:rPr>
                <w:sz w:val="20"/>
                <w:szCs w:val="20"/>
              </w:rPr>
              <w:t>, gratuit).</w:t>
            </w:r>
          </w:p>
        </w:tc>
      </w:tr>
      <w:tr w:rsidR="009C651E" w14:paraId="54B199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47350" w14:textId="77777777" w:rsidR="009C651E" w:rsidRDefault="00000000">
            <w:r>
              <w:rPr>
                <w:b/>
                <w:bCs/>
                <w:color w:val="1F4E79"/>
                <w:sz w:val="20"/>
                <w:szCs w:val="20"/>
              </w:rPr>
              <w:t>S21-24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867A7" w14:textId="77777777" w:rsidR="009C651E" w:rsidRDefault="00000000">
            <w:r>
              <w:rPr>
                <w:b/>
                <w:bCs/>
                <w:sz w:val="20"/>
                <w:szCs w:val="20"/>
              </w:rPr>
              <w:t>Mesures acoustiques avec REW</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D563A" w14:textId="77777777" w:rsidR="009C651E" w:rsidRDefault="00000000">
            <w:r>
              <w:rPr>
                <w:sz w:val="20"/>
                <w:szCs w:val="20"/>
              </w:rPr>
              <w:t>Installer REW + micro de mesure (UMIK-1 ou similaire). Faire une mesure de réponse en fréquence de la salle. Analyser les résultats.</w:t>
            </w:r>
          </w:p>
        </w:tc>
      </w:tr>
      <w:tr w:rsidR="009C651E" w14:paraId="0B0AB07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56F650" w14:textId="77777777" w:rsidR="009C651E" w:rsidRDefault="00000000">
            <w:r>
              <w:rPr>
                <w:b/>
                <w:bCs/>
                <w:color w:val="1F4E79"/>
                <w:sz w:val="20"/>
                <w:szCs w:val="20"/>
              </w:rPr>
              <w:t>S25-28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342923" w14:textId="77777777" w:rsidR="009C651E" w:rsidRDefault="00000000">
            <w:r>
              <w:rPr>
                <w:b/>
                <w:bCs/>
                <w:sz w:val="20"/>
                <w:szCs w:val="20"/>
              </w:rPr>
              <w:t>Correction de système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B07E5" w14:textId="77777777" w:rsidR="009C651E" w:rsidRDefault="00000000">
            <w:r>
              <w:rPr>
                <w:sz w:val="20"/>
                <w:szCs w:val="20"/>
              </w:rPr>
              <w:t>Utiliser les résultats REW pour EQ le système global. Appliquer des corrections douces et musicales. Comparer avant/après.</w:t>
            </w:r>
          </w:p>
        </w:tc>
      </w:tr>
      <w:tr w:rsidR="009C651E" w14:paraId="0DD1E1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16C26" w14:textId="77777777" w:rsidR="009C651E" w:rsidRDefault="00000000">
            <w:r>
              <w:rPr>
                <w:b/>
                <w:bCs/>
                <w:color w:val="1F4E79"/>
                <w:sz w:val="20"/>
                <w:szCs w:val="20"/>
              </w:rPr>
              <w:t>S29-32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EC540" w14:textId="77777777" w:rsidR="009C651E" w:rsidRDefault="00000000">
            <w:r>
              <w:rPr>
                <w:b/>
                <w:bCs/>
                <w:sz w:val="20"/>
                <w:szCs w:val="20"/>
              </w:rPr>
              <w:t>Systèmes de distribution audio</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1DAC0" w14:textId="77777777" w:rsidR="009C651E" w:rsidRDefault="00000000">
            <w:r>
              <w:rPr>
                <w:sz w:val="20"/>
                <w:szCs w:val="20"/>
              </w:rPr>
              <w:t xml:space="preserve">Dante, AVB, MADI : comprendre </w:t>
            </w:r>
            <w:proofErr w:type="gramStart"/>
            <w:r>
              <w:rPr>
                <w:sz w:val="20"/>
                <w:szCs w:val="20"/>
              </w:rPr>
              <w:t>les réseaux audio</w:t>
            </w:r>
            <w:proofErr w:type="gramEnd"/>
            <w:r>
              <w:rPr>
                <w:sz w:val="20"/>
                <w:szCs w:val="20"/>
              </w:rPr>
              <w:t xml:space="preserve"> sur IP. Introduction aux </w:t>
            </w:r>
            <w:proofErr w:type="spellStart"/>
            <w:r>
              <w:rPr>
                <w:sz w:val="20"/>
                <w:szCs w:val="20"/>
              </w:rPr>
              <w:t>stagebox</w:t>
            </w:r>
            <w:proofErr w:type="spellEnd"/>
            <w:r>
              <w:rPr>
                <w:sz w:val="20"/>
                <w:szCs w:val="20"/>
              </w:rPr>
              <w:t xml:space="preserve"> numériques.</w:t>
            </w:r>
          </w:p>
        </w:tc>
      </w:tr>
      <w:tr w:rsidR="009C651E" w14:paraId="17E781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D50ECC" w14:textId="77777777" w:rsidR="009C651E" w:rsidRDefault="00000000">
            <w:r>
              <w:rPr>
                <w:b/>
                <w:bCs/>
                <w:color w:val="1F4E79"/>
                <w:sz w:val="20"/>
                <w:szCs w:val="20"/>
              </w:rPr>
              <w:t>S33-36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A58FCF" w14:textId="77777777" w:rsidR="009C651E" w:rsidRDefault="00000000">
            <w:r>
              <w:rPr>
                <w:b/>
                <w:bCs/>
                <w:sz w:val="20"/>
                <w:szCs w:val="20"/>
              </w:rPr>
              <w:t>Mixage pour la diffusion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8AE107" w14:textId="77777777" w:rsidR="009C651E" w:rsidRDefault="00000000">
            <w:r>
              <w:rPr>
                <w:sz w:val="20"/>
                <w:szCs w:val="20"/>
              </w:rPr>
              <w:t>Différences entre mixage live et mixage diffusion (podcast, streaming). Comprendre la normalisation (LUFS) pour les plateformes.</w:t>
            </w:r>
          </w:p>
        </w:tc>
      </w:tr>
      <w:tr w:rsidR="009C651E" w14:paraId="69D005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D92DC" w14:textId="77777777" w:rsidR="009C651E" w:rsidRDefault="00000000">
            <w:r>
              <w:rPr>
                <w:b/>
                <w:bCs/>
                <w:color w:val="1F4E79"/>
                <w:sz w:val="20"/>
                <w:szCs w:val="20"/>
              </w:rPr>
              <w:t>S37-40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7CE59" w14:textId="77777777" w:rsidR="009C651E" w:rsidRDefault="00000000">
            <w:r>
              <w:rPr>
                <w:b/>
                <w:bCs/>
                <w:sz w:val="20"/>
                <w:szCs w:val="20"/>
              </w:rPr>
              <w:t xml:space="preserve">Gestion </w:t>
            </w:r>
            <w:proofErr w:type="spellStart"/>
            <w:r>
              <w:rPr>
                <w:b/>
                <w:bCs/>
                <w:sz w:val="20"/>
                <w:szCs w:val="20"/>
              </w:rPr>
              <w:t>multi-zones</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410AA" w14:textId="77777777" w:rsidR="009C651E" w:rsidRDefault="00000000">
            <w:r>
              <w:rPr>
                <w:sz w:val="20"/>
                <w:szCs w:val="20"/>
              </w:rPr>
              <w:t>Sonoriser entrée, hall, couloirs, salles annexes avec délai et niveau adaptés. Coordination avec le système principal.</w:t>
            </w:r>
          </w:p>
        </w:tc>
      </w:tr>
      <w:tr w:rsidR="009C651E" w14:paraId="774292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71CA1C" w14:textId="77777777" w:rsidR="009C651E" w:rsidRDefault="00000000">
            <w:r>
              <w:rPr>
                <w:b/>
                <w:bCs/>
                <w:color w:val="1F4E79"/>
                <w:sz w:val="20"/>
                <w:szCs w:val="20"/>
              </w:rPr>
              <w:t>S41-44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6396D8" w14:textId="77777777" w:rsidR="009C651E" w:rsidRDefault="00000000">
            <w:r>
              <w:rPr>
                <w:b/>
                <w:bCs/>
                <w:sz w:val="20"/>
                <w:szCs w:val="20"/>
              </w:rPr>
              <w:t>Workflow professionnel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ED447" w14:textId="77777777" w:rsidR="009C651E" w:rsidRDefault="00000000">
            <w:r>
              <w:rPr>
                <w:sz w:val="20"/>
                <w:szCs w:val="20"/>
              </w:rPr>
              <w:t xml:space="preserve">Créer des </w:t>
            </w:r>
            <w:proofErr w:type="spellStart"/>
            <w:r>
              <w:rPr>
                <w:sz w:val="20"/>
                <w:szCs w:val="20"/>
              </w:rPr>
              <w:t>templates</w:t>
            </w:r>
            <w:proofErr w:type="spellEnd"/>
            <w:r>
              <w:rPr>
                <w:sz w:val="20"/>
                <w:szCs w:val="20"/>
              </w:rPr>
              <w:t xml:space="preserve"> de console. Nommer tous les canaux. Utiliser la couleur des canaux. Documentation numérique de la console.</w:t>
            </w:r>
          </w:p>
        </w:tc>
      </w:tr>
      <w:tr w:rsidR="009C651E" w14:paraId="43EDB4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0782A" w14:textId="77777777" w:rsidR="009C651E" w:rsidRDefault="00000000">
            <w:r>
              <w:rPr>
                <w:b/>
                <w:bCs/>
                <w:color w:val="1F4E79"/>
                <w:sz w:val="20"/>
                <w:szCs w:val="20"/>
              </w:rPr>
              <w:lastRenderedPageBreak/>
              <w:t>S45-52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ED453" w14:textId="77777777" w:rsidR="009C651E" w:rsidRDefault="00000000">
            <w:r>
              <w:rPr>
                <w:b/>
                <w:bCs/>
                <w:sz w:val="20"/>
                <w:szCs w:val="20"/>
              </w:rPr>
              <w:t>Projet : modernisation salle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451A9" w14:textId="77777777" w:rsidR="009C651E" w:rsidRDefault="00000000">
            <w:r>
              <w:rPr>
                <w:sz w:val="20"/>
                <w:szCs w:val="20"/>
              </w:rPr>
              <w:t>Rédiger un projet complet de modernisation du système audio de la salle : objectifs, cahier des charges, budget estimatif, phasage.</w:t>
            </w:r>
          </w:p>
        </w:tc>
      </w:tr>
    </w:tbl>
    <w:p w14:paraId="11369406" w14:textId="77777777" w:rsidR="009C651E" w:rsidRDefault="009C651E">
      <w:pPr>
        <w:spacing w:before="120" w:after="60"/>
      </w:pPr>
    </w:p>
    <w:p w14:paraId="75D96B5D" w14:textId="77777777" w:rsidR="009C651E" w:rsidRDefault="00000000">
      <w:pPr>
        <w:pStyle w:val="Titre3"/>
      </w:pPr>
      <w:r>
        <w:t>ANNÉE 4 — Expertise &amp; situations complexes</w:t>
      </w:r>
    </w:p>
    <w:p w14:paraId="30F8D00A" w14:textId="77777777" w:rsidR="009C651E" w:rsidRDefault="00000000">
      <w:pPr>
        <w:spacing w:before="60" w:after="60"/>
      </w:pPr>
      <w:r>
        <w:t>Objectif annuel : Gérer des situations complexes avec aisance. Développer une expertise reconnue par les pairs.</w:t>
      </w:r>
    </w:p>
    <w:p w14:paraId="5451CFD8" w14:textId="77777777" w:rsidR="009C651E" w:rsidRDefault="009C651E">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9C651E" w14:paraId="54E3E1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9F84DB" w14:textId="77777777" w:rsidR="009C651E" w:rsidRDefault="00000000">
            <w:r>
              <w:rPr>
                <w:b/>
                <w:bCs/>
                <w:color w:val="FFFFFF"/>
                <w:sz w:val="20"/>
                <w:szCs w:val="20"/>
              </w:rPr>
              <w:t>Semaine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B8BB45" w14:textId="77777777" w:rsidR="009C651E" w:rsidRDefault="00000000">
            <w:r>
              <w:rPr>
                <w:b/>
                <w:bCs/>
                <w:color w:val="FFFFFF"/>
                <w:sz w:val="20"/>
                <w:szCs w:val="20"/>
              </w:rPr>
              <w:t>Thème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F52D9E" w14:textId="77777777" w:rsidR="009C651E" w:rsidRDefault="00000000">
            <w:r>
              <w:rPr>
                <w:b/>
                <w:bCs/>
                <w:color w:val="FFFFFF"/>
                <w:sz w:val="20"/>
                <w:szCs w:val="20"/>
              </w:rPr>
              <w:t>Objectifs &amp; Exercices</w:t>
            </w:r>
          </w:p>
        </w:tc>
      </w:tr>
      <w:tr w:rsidR="009C651E" w14:paraId="5882B2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469405" w14:textId="77777777" w:rsidR="009C651E" w:rsidRDefault="00000000">
            <w:r>
              <w:rPr>
                <w:b/>
                <w:bCs/>
                <w:color w:val="1F4E79"/>
                <w:sz w:val="20"/>
                <w:szCs w:val="20"/>
              </w:rPr>
              <w:t>S01-06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A9703D" w14:textId="77777777" w:rsidR="009C651E" w:rsidRDefault="00000000">
            <w:r>
              <w:rPr>
                <w:b/>
                <w:bCs/>
                <w:sz w:val="20"/>
                <w:szCs w:val="20"/>
              </w:rPr>
              <w:t>Configurations scéniques complexes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43A7A1" w14:textId="77777777" w:rsidR="009C651E" w:rsidRDefault="00000000">
            <w:r>
              <w:rPr>
                <w:sz w:val="20"/>
                <w:szCs w:val="20"/>
              </w:rPr>
              <w:t xml:space="preserve">Mixte acoustique/amplifié. Orchestres, chorales, formation jazz. Techniques de </w:t>
            </w:r>
            <w:proofErr w:type="spellStart"/>
            <w:r>
              <w:rPr>
                <w:sz w:val="20"/>
                <w:szCs w:val="20"/>
              </w:rPr>
              <w:t>miking</w:t>
            </w:r>
            <w:proofErr w:type="spellEnd"/>
            <w:r>
              <w:rPr>
                <w:sz w:val="20"/>
                <w:szCs w:val="20"/>
              </w:rPr>
              <w:t xml:space="preserve"> spécifiques à chaque configuration.</w:t>
            </w:r>
          </w:p>
        </w:tc>
      </w:tr>
      <w:tr w:rsidR="009C651E" w14:paraId="43D7D4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D022B" w14:textId="77777777" w:rsidR="009C651E" w:rsidRDefault="00000000">
            <w:r>
              <w:rPr>
                <w:b/>
                <w:bCs/>
                <w:color w:val="1F4E79"/>
                <w:sz w:val="20"/>
                <w:szCs w:val="20"/>
              </w:rPr>
              <w:t>S07-12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9005D" w14:textId="77777777" w:rsidR="009C651E" w:rsidRDefault="00000000">
            <w:r>
              <w:rPr>
                <w:b/>
                <w:bCs/>
                <w:sz w:val="20"/>
                <w:szCs w:val="20"/>
              </w:rPr>
              <w:t>Mixage des voix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FDA56" w14:textId="77777777" w:rsidR="009C651E" w:rsidRDefault="00000000">
            <w:r>
              <w:rPr>
                <w:sz w:val="20"/>
                <w:szCs w:val="20"/>
              </w:rPr>
              <w:t xml:space="preserve">Intelligibilité des paroles : l'objectif prioritaire en salle de culte. Présence, sibilance, gestion des consonnes. </w:t>
            </w:r>
            <w:proofErr w:type="spellStart"/>
            <w:r>
              <w:rPr>
                <w:sz w:val="20"/>
                <w:szCs w:val="20"/>
              </w:rPr>
              <w:t>Déesseur</w:t>
            </w:r>
            <w:proofErr w:type="spellEnd"/>
            <w:r>
              <w:rPr>
                <w:sz w:val="20"/>
                <w:szCs w:val="20"/>
              </w:rPr>
              <w:t>.</w:t>
            </w:r>
          </w:p>
        </w:tc>
      </w:tr>
      <w:tr w:rsidR="009C651E" w14:paraId="77C115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F0F8DC" w14:textId="77777777" w:rsidR="009C651E" w:rsidRDefault="00000000">
            <w:r>
              <w:rPr>
                <w:b/>
                <w:bCs/>
                <w:color w:val="1F4E79"/>
                <w:sz w:val="20"/>
                <w:szCs w:val="20"/>
              </w:rPr>
              <w:t>S13-18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87DCB9" w14:textId="77777777" w:rsidR="009C651E" w:rsidRDefault="00000000">
            <w:r>
              <w:rPr>
                <w:b/>
                <w:bCs/>
                <w:sz w:val="20"/>
                <w:szCs w:val="20"/>
              </w:rPr>
              <w:t>Traitement des instruments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2B8604" w14:textId="77777777" w:rsidR="009C651E" w:rsidRDefault="00000000">
            <w:r>
              <w:rPr>
                <w:sz w:val="20"/>
                <w:szCs w:val="20"/>
              </w:rPr>
              <w:t xml:space="preserve">Basse électrique (DI vs micro), batterie (triggers + acoustique), piano (stéréo vs mono, </w:t>
            </w:r>
            <w:proofErr w:type="gramStart"/>
            <w:r>
              <w:rPr>
                <w:sz w:val="20"/>
                <w:szCs w:val="20"/>
              </w:rPr>
              <w:t>micro vs</w:t>
            </w:r>
            <w:proofErr w:type="gramEnd"/>
            <w:r>
              <w:rPr>
                <w:sz w:val="20"/>
                <w:szCs w:val="20"/>
              </w:rPr>
              <w:t xml:space="preserve"> ligne), guitare (cab vs simulation).</w:t>
            </w:r>
          </w:p>
        </w:tc>
      </w:tr>
      <w:tr w:rsidR="009C651E" w14:paraId="0DC885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FA121" w14:textId="77777777" w:rsidR="009C651E" w:rsidRDefault="00000000">
            <w:r>
              <w:rPr>
                <w:b/>
                <w:bCs/>
                <w:color w:val="1F4E79"/>
                <w:sz w:val="20"/>
                <w:szCs w:val="20"/>
              </w:rPr>
              <w:t>S19-24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539D8" w14:textId="77777777" w:rsidR="009C651E" w:rsidRDefault="00000000">
            <w:r>
              <w:rPr>
                <w:b/>
                <w:bCs/>
                <w:sz w:val="20"/>
                <w:szCs w:val="20"/>
              </w:rPr>
              <w:t>Gestion des crises en live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8D88D" w14:textId="77777777" w:rsidR="009C651E" w:rsidRDefault="00000000">
            <w:r>
              <w:rPr>
                <w:sz w:val="20"/>
                <w:szCs w:val="20"/>
              </w:rPr>
              <w:t>Protocoles d'urgence : panne d'alimentation, feedback incontrôlable, micro HS, console qui plante. Réflexes et alternatives.</w:t>
            </w:r>
          </w:p>
        </w:tc>
      </w:tr>
      <w:tr w:rsidR="009C651E" w14:paraId="355146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AA9F30" w14:textId="77777777" w:rsidR="009C651E" w:rsidRDefault="00000000">
            <w:r>
              <w:rPr>
                <w:b/>
                <w:bCs/>
                <w:color w:val="1F4E79"/>
                <w:sz w:val="20"/>
                <w:szCs w:val="20"/>
              </w:rPr>
              <w:t>S25-30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A9CDFB" w14:textId="77777777" w:rsidR="009C651E" w:rsidRDefault="00000000">
            <w:r>
              <w:rPr>
                <w:b/>
                <w:bCs/>
                <w:sz w:val="20"/>
                <w:szCs w:val="20"/>
              </w:rPr>
              <w:t>Réglages d'ambiance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4FCBFB" w14:textId="77777777" w:rsidR="009C651E" w:rsidRDefault="00000000">
            <w:r>
              <w:rPr>
                <w:sz w:val="20"/>
                <w:szCs w:val="20"/>
              </w:rPr>
              <w:t xml:space="preserve">Adapter le </w:t>
            </w:r>
            <w:proofErr w:type="spellStart"/>
            <w:r>
              <w:rPr>
                <w:sz w:val="20"/>
                <w:szCs w:val="20"/>
              </w:rPr>
              <w:t>son</w:t>
            </w:r>
            <w:proofErr w:type="spellEnd"/>
            <w:r>
              <w:rPr>
                <w:sz w:val="20"/>
                <w:szCs w:val="20"/>
              </w:rPr>
              <w:t xml:space="preserve"> au nombre de personnes dans la salle. Gérer les basses qui disparaissent quand la salle se remplit (absorption corporelle).</w:t>
            </w:r>
          </w:p>
        </w:tc>
      </w:tr>
      <w:tr w:rsidR="009C651E" w14:paraId="3291DC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97A2E" w14:textId="77777777" w:rsidR="009C651E" w:rsidRDefault="00000000">
            <w:r>
              <w:rPr>
                <w:b/>
                <w:bCs/>
                <w:color w:val="1F4E79"/>
                <w:sz w:val="20"/>
                <w:szCs w:val="20"/>
              </w:rPr>
              <w:t>S31-36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0EA30" w14:textId="77777777" w:rsidR="009C651E" w:rsidRDefault="00000000">
            <w:r>
              <w:rPr>
                <w:b/>
                <w:bCs/>
                <w:sz w:val="20"/>
                <w:szCs w:val="20"/>
              </w:rPr>
              <w:t>Formation continue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5051C" w14:textId="77777777" w:rsidR="009C651E" w:rsidRDefault="00000000">
            <w:r>
              <w:rPr>
                <w:sz w:val="20"/>
                <w:szCs w:val="20"/>
              </w:rPr>
              <w:t>Suivre une formation certifiante si possible (CFPTS, Atelier de Paris, formations fabricants). Minima : 2 jours de formation par an.</w:t>
            </w:r>
          </w:p>
        </w:tc>
      </w:tr>
      <w:tr w:rsidR="009C651E" w14:paraId="5B70E6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C74E8A" w14:textId="77777777" w:rsidR="009C651E" w:rsidRDefault="00000000">
            <w:r>
              <w:rPr>
                <w:b/>
                <w:bCs/>
                <w:color w:val="1F4E79"/>
                <w:sz w:val="20"/>
                <w:szCs w:val="20"/>
              </w:rPr>
              <w:t>S37-42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1CCFE3" w14:textId="77777777" w:rsidR="009C651E" w:rsidRDefault="00000000">
            <w:r>
              <w:rPr>
                <w:b/>
                <w:bCs/>
                <w:sz w:val="20"/>
                <w:szCs w:val="20"/>
              </w:rPr>
              <w:t>Mentorat &amp; transmission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600372" w14:textId="77777777" w:rsidR="009C651E" w:rsidRDefault="00000000">
            <w:r>
              <w:rPr>
                <w:sz w:val="20"/>
                <w:szCs w:val="20"/>
              </w:rPr>
              <w:t>Accompagner un débutant. Expliquer oblige à structurer et clarifier ses propres connaissances. Préparer des fiches pédagogiques.</w:t>
            </w:r>
          </w:p>
        </w:tc>
      </w:tr>
      <w:tr w:rsidR="009C651E" w14:paraId="573431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83359" w14:textId="77777777" w:rsidR="009C651E" w:rsidRDefault="00000000">
            <w:r>
              <w:rPr>
                <w:b/>
                <w:bCs/>
                <w:color w:val="1F4E79"/>
                <w:sz w:val="20"/>
                <w:szCs w:val="20"/>
              </w:rPr>
              <w:t>S43-48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69813" w14:textId="77777777" w:rsidR="009C651E" w:rsidRDefault="00000000">
            <w:r>
              <w:rPr>
                <w:b/>
                <w:bCs/>
                <w:sz w:val="20"/>
                <w:szCs w:val="20"/>
              </w:rPr>
              <w:t>Veille technologique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4FA54" w14:textId="77777777" w:rsidR="009C651E" w:rsidRDefault="00000000">
            <w:r>
              <w:rPr>
                <w:sz w:val="20"/>
                <w:szCs w:val="20"/>
              </w:rPr>
              <w:t xml:space="preserve">S'abonner à Mix Magazine, </w:t>
            </w:r>
            <w:proofErr w:type="spellStart"/>
            <w:r>
              <w:rPr>
                <w:sz w:val="20"/>
                <w:szCs w:val="20"/>
              </w:rPr>
              <w:t>SoundOnSound</w:t>
            </w:r>
            <w:proofErr w:type="spellEnd"/>
            <w:r>
              <w:rPr>
                <w:sz w:val="20"/>
                <w:szCs w:val="20"/>
              </w:rPr>
              <w:t xml:space="preserve">, </w:t>
            </w:r>
            <w:proofErr w:type="spellStart"/>
            <w:r>
              <w:rPr>
                <w:sz w:val="20"/>
                <w:szCs w:val="20"/>
              </w:rPr>
              <w:t>ProSoundWeb</w:t>
            </w:r>
            <w:proofErr w:type="spellEnd"/>
            <w:r>
              <w:rPr>
                <w:sz w:val="20"/>
                <w:szCs w:val="20"/>
              </w:rPr>
              <w:t xml:space="preserve">. Regarder les NAB et </w:t>
            </w:r>
            <w:proofErr w:type="spellStart"/>
            <w:r>
              <w:rPr>
                <w:sz w:val="20"/>
                <w:szCs w:val="20"/>
              </w:rPr>
              <w:t>InfoComm</w:t>
            </w:r>
            <w:proofErr w:type="spellEnd"/>
            <w:r>
              <w:rPr>
                <w:sz w:val="20"/>
                <w:szCs w:val="20"/>
              </w:rPr>
              <w:t xml:space="preserve"> pour les nouvelles tendances.</w:t>
            </w:r>
          </w:p>
        </w:tc>
      </w:tr>
      <w:tr w:rsidR="009C651E" w14:paraId="275802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6A0B30" w14:textId="77777777" w:rsidR="009C651E" w:rsidRDefault="00000000">
            <w:r>
              <w:rPr>
                <w:b/>
                <w:bCs/>
                <w:color w:val="1F4E79"/>
                <w:sz w:val="20"/>
                <w:szCs w:val="20"/>
              </w:rPr>
              <w:t>S49-52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3BD560" w14:textId="77777777" w:rsidR="009C651E" w:rsidRDefault="00000000">
            <w:r>
              <w:rPr>
                <w:b/>
                <w:bCs/>
                <w:sz w:val="20"/>
                <w:szCs w:val="20"/>
              </w:rPr>
              <w:t>Projet live extérieur</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75B2C4" w14:textId="77777777" w:rsidR="009C651E" w:rsidRDefault="00000000">
            <w:r>
              <w:rPr>
                <w:sz w:val="20"/>
                <w:szCs w:val="20"/>
              </w:rPr>
              <w:t>Proposer de gérer la sonorisation d'un événement extérieur simple (fête de quartier, rassemblement). Documenter l'expérience.</w:t>
            </w:r>
          </w:p>
        </w:tc>
      </w:tr>
    </w:tbl>
    <w:p w14:paraId="7670B7E8" w14:textId="77777777" w:rsidR="009C651E" w:rsidRDefault="009C651E">
      <w:pPr>
        <w:spacing w:before="120" w:after="60"/>
      </w:pPr>
    </w:p>
    <w:p w14:paraId="5D4C3105" w14:textId="77777777" w:rsidR="009C651E" w:rsidRDefault="00000000">
      <w:pPr>
        <w:pStyle w:val="Titre3"/>
      </w:pPr>
      <w:r>
        <w:t>ANNÉE 5 — Vers l'excellence et la reconnaissance professionnelle</w:t>
      </w:r>
    </w:p>
    <w:p w14:paraId="4F0182D4" w14:textId="77777777" w:rsidR="009C651E" w:rsidRDefault="00000000">
      <w:pPr>
        <w:spacing w:before="60" w:after="60"/>
      </w:pPr>
      <w:r>
        <w:t>Objectif annuel : Atteindre un niveau de compétence reconnu. Poser les bases d'une activité professionnelle ou bénévole de haut niveau.</w:t>
      </w:r>
    </w:p>
    <w:p w14:paraId="0804DC15" w14:textId="77777777" w:rsidR="009C651E" w:rsidRDefault="009C651E">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9C651E" w14:paraId="4D6DA3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7BB5AB" w14:textId="77777777" w:rsidR="009C651E" w:rsidRDefault="00000000">
            <w:r>
              <w:rPr>
                <w:b/>
                <w:bCs/>
                <w:color w:val="FFFFFF"/>
                <w:sz w:val="20"/>
                <w:szCs w:val="20"/>
              </w:rPr>
              <w:t>Semaine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F5491F" w14:textId="77777777" w:rsidR="009C651E" w:rsidRDefault="00000000">
            <w:r>
              <w:rPr>
                <w:b/>
                <w:bCs/>
                <w:color w:val="FFFFFF"/>
                <w:sz w:val="20"/>
                <w:szCs w:val="20"/>
              </w:rPr>
              <w:t>Thème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030898" w14:textId="77777777" w:rsidR="009C651E" w:rsidRDefault="00000000">
            <w:r>
              <w:rPr>
                <w:b/>
                <w:bCs/>
                <w:color w:val="FFFFFF"/>
                <w:sz w:val="20"/>
                <w:szCs w:val="20"/>
              </w:rPr>
              <w:t>Objectifs &amp; Exercices</w:t>
            </w:r>
          </w:p>
        </w:tc>
      </w:tr>
      <w:tr w:rsidR="009C651E" w14:paraId="10CD9E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20C8BB" w14:textId="77777777" w:rsidR="009C651E" w:rsidRDefault="00000000">
            <w:r>
              <w:rPr>
                <w:b/>
                <w:bCs/>
                <w:color w:val="1F4E79"/>
                <w:sz w:val="20"/>
                <w:szCs w:val="20"/>
              </w:rPr>
              <w:t>S01-08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C16C46" w14:textId="77777777" w:rsidR="009C651E" w:rsidRDefault="00000000">
            <w:r>
              <w:rPr>
                <w:b/>
                <w:bCs/>
                <w:sz w:val="20"/>
                <w:szCs w:val="20"/>
              </w:rPr>
              <w:t>Mixage immersif</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639812" w14:textId="77777777" w:rsidR="009C651E" w:rsidRDefault="00000000">
            <w:r>
              <w:rPr>
                <w:sz w:val="20"/>
                <w:szCs w:val="20"/>
              </w:rPr>
              <w:t xml:space="preserve">Découverte du son spatial (Dolby Atmos, </w:t>
            </w:r>
            <w:proofErr w:type="spellStart"/>
            <w:r>
              <w:rPr>
                <w:sz w:val="20"/>
                <w:szCs w:val="20"/>
              </w:rPr>
              <w:t>Ambisonic</w:t>
            </w:r>
            <w:proofErr w:type="spellEnd"/>
            <w:r>
              <w:rPr>
                <w:sz w:val="20"/>
                <w:szCs w:val="20"/>
              </w:rPr>
              <w:t>). Applications en salle de culte pour l'enveloppement sonore. Positionnement des enceintes.</w:t>
            </w:r>
          </w:p>
        </w:tc>
      </w:tr>
      <w:tr w:rsidR="009C651E" w14:paraId="5D0AF8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5105A" w14:textId="77777777" w:rsidR="009C651E" w:rsidRDefault="00000000">
            <w:r>
              <w:rPr>
                <w:b/>
                <w:bCs/>
                <w:color w:val="1F4E79"/>
                <w:sz w:val="20"/>
                <w:szCs w:val="20"/>
              </w:rPr>
              <w:lastRenderedPageBreak/>
              <w:t>S09-16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10D5B" w14:textId="77777777" w:rsidR="009C651E" w:rsidRDefault="00000000">
            <w:r>
              <w:rPr>
                <w:b/>
                <w:bCs/>
                <w:sz w:val="20"/>
                <w:szCs w:val="20"/>
              </w:rPr>
              <w:t>Gestion de projets audio</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A52E5" w14:textId="77777777" w:rsidR="009C651E" w:rsidRDefault="00000000">
            <w:r>
              <w:rPr>
                <w:sz w:val="20"/>
                <w:szCs w:val="20"/>
              </w:rPr>
              <w:t>Devis, cahier des charges, relation client, installation, formation. Apprendre à documenter un projet de A à Z.</w:t>
            </w:r>
          </w:p>
        </w:tc>
      </w:tr>
      <w:tr w:rsidR="009C651E" w14:paraId="7A3FE7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DFC026" w14:textId="77777777" w:rsidR="009C651E" w:rsidRDefault="00000000">
            <w:r>
              <w:rPr>
                <w:b/>
                <w:bCs/>
                <w:color w:val="1F4E79"/>
                <w:sz w:val="20"/>
                <w:szCs w:val="20"/>
              </w:rPr>
              <w:t>S17-24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DB3791" w14:textId="77777777" w:rsidR="009C651E" w:rsidRDefault="00000000">
            <w:r>
              <w:rPr>
                <w:b/>
                <w:bCs/>
                <w:sz w:val="20"/>
                <w:szCs w:val="20"/>
              </w:rPr>
              <w:t>Spécialisation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EF6D47" w14:textId="77777777" w:rsidR="009C651E" w:rsidRDefault="00000000">
            <w:r>
              <w:rPr>
                <w:sz w:val="20"/>
                <w:szCs w:val="20"/>
              </w:rPr>
              <w:t>Choisir une spécialité : maisons de culte, événementiel, broadcast, installation fixe. Approfondir cette spécialité.</w:t>
            </w:r>
          </w:p>
        </w:tc>
      </w:tr>
      <w:tr w:rsidR="009C651E" w14:paraId="57B35D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9A77C" w14:textId="77777777" w:rsidR="009C651E" w:rsidRDefault="00000000">
            <w:r>
              <w:rPr>
                <w:b/>
                <w:bCs/>
                <w:color w:val="1F4E79"/>
                <w:sz w:val="20"/>
                <w:szCs w:val="20"/>
              </w:rPr>
              <w:t>S25-32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AFC85" w14:textId="77777777" w:rsidR="009C651E" w:rsidRDefault="00000000">
            <w:r>
              <w:rPr>
                <w:b/>
                <w:bCs/>
                <w:sz w:val="20"/>
                <w:szCs w:val="20"/>
              </w:rPr>
              <w:t>Portfolio &amp; Réputation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61DD5" w14:textId="77777777" w:rsidR="009C651E" w:rsidRDefault="00000000">
            <w:r>
              <w:rPr>
                <w:sz w:val="20"/>
                <w:szCs w:val="20"/>
              </w:rPr>
              <w:t>Constituer un portfolio : enregistrements réalisés, projets gérés, formations suivies. LinkedIn professionnel, site internet simple.</w:t>
            </w:r>
          </w:p>
        </w:tc>
      </w:tr>
      <w:tr w:rsidR="009C651E" w14:paraId="0AFD5E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581D0" w14:textId="77777777" w:rsidR="009C651E" w:rsidRDefault="00000000">
            <w:r>
              <w:rPr>
                <w:b/>
                <w:bCs/>
                <w:color w:val="1F4E79"/>
                <w:sz w:val="20"/>
                <w:szCs w:val="20"/>
              </w:rPr>
              <w:t>S33-40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21CB66" w14:textId="77777777" w:rsidR="009C651E" w:rsidRDefault="00000000">
            <w:r>
              <w:rPr>
                <w:b/>
                <w:bCs/>
                <w:sz w:val="20"/>
                <w:szCs w:val="20"/>
              </w:rPr>
              <w:t>Réseautage professionnel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4E2CB" w14:textId="77777777" w:rsidR="009C651E" w:rsidRDefault="00000000">
            <w:r>
              <w:rPr>
                <w:sz w:val="20"/>
                <w:szCs w:val="20"/>
              </w:rPr>
              <w:t>Contacter des prestataires son locaux. Proposer une assistance bénévole sur des productions plus importantes. Se faire connaître.</w:t>
            </w:r>
          </w:p>
        </w:tc>
      </w:tr>
      <w:tr w:rsidR="009C651E" w14:paraId="67B664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7F15D" w14:textId="77777777" w:rsidR="009C651E" w:rsidRDefault="00000000">
            <w:r>
              <w:rPr>
                <w:b/>
                <w:bCs/>
                <w:color w:val="1F4E79"/>
                <w:sz w:val="20"/>
                <w:szCs w:val="20"/>
              </w:rPr>
              <w:t>S41-48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34F81" w14:textId="77777777" w:rsidR="009C651E" w:rsidRDefault="00000000">
            <w:r>
              <w:rPr>
                <w:b/>
                <w:bCs/>
                <w:sz w:val="20"/>
                <w:szCs w:val="20"/>
              </w:rPr>
              <w:t>Certification et validation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DF616" w14:textId="77777777" w:rsidR="009C651E" w:rsidRDefault="00000000">
            <w:r>
              <w:rPr>
                <w:sz w:val="20"/>
                <w:szCs w:val="20"/>
              </w:rPr>
              <w:t>Se préparer à des certifications : Yamaha Pro Audio, QSC, Shure. Valider ses acquis par des évaluations tierces.</w:t>
            </w:r>
          </w:p>
        </w:tc>
      </w:tr>
      <w:tr w:rsidR="009C651E" w14:paraId="6DA606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4C0955" w14:textId="77777777" w:rsidR="009C651E" w:rsidRDefault="00000000">
            <w:r>
              <w:rPr>
                <w:b/>
                <w:bCs/>
                <w:color w:val="1F4E79"/>
                <w:sz w:val="20"/>
                <w:szCs w:val="20"/>
              </w:rPr>
              <w:t>S49-52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0EE52A" w14:textId="77777777" w:rsidR="009C651E" w:rsidRDefault="00000000">
            <w:r>
              <w:rPr>
                <w:b/>
                <w:bCs/>
                <w:sz w:val="20"/>
                <w:szCs w:val="20"/>
              </w:rPr>
              <w:t>Bilan quinquennal &amp; cap suivant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A2338" w14:textId="77777777" w:rsidR="009C651E" w:rsidRDefault="00000000">
            <w:r>
              <w:rPr>
                <w:sz w:val="20"/>
                <w:szCs w:val="20"/>
              </w:rPr>
              <w:t>Évaluation complète des 5 années. Rédiger son autobiographie technique. Définir les 5 années suivantes : vers quoi ?</w:t>
            </w:r>
          </w:p>
        </w:tc>
      </w:tr>
    </w:tbl>
    <w:p w14:paraId="1556BFBF" w14:textId="77777777" w:rsidR="009C651E" w:rsidRDefault="00000000">
      <w:r>
        <w:br w:type="page"/>
      </w:r>
    </w:p>
    <w:p w14:paraId="3C06B88F" w14:textId="77777777" w:rsidR="009C651E" w:rsidRDefault="00000000">
      <w:pPr>
        <w:pStyle w:val="Titre1"/>
        <w:pBdr>
          <w:bottom w:val="single" w:sz="6" w:space="0" w:color="C9A84C"/>
        </w:pBdr>
        <w:shd w:val="clear" w:color="auto" w:fill="1F4E79"/>
        <w:ind w:left="200" w:right="200"/>
      </w:pPr>
      <w:r>
        <w:lastRenderedPageBreak/>
        <w:t>PARTIE 3 — SE PROJETER ET ÉVOLUER : LA PHILOSOPHIE DU SONORISATEUR</w:t>
      </w:r>
    </w:p>
    <w:p w14:paraId="68E32C4D" w14:textId="77777777" w:rsidR="009C651E" w:rsidRDefault="00000000">
      <w:pPr>
        <w:pStyle w:val="Titre2"/>
        <w:pBdr>
          <w:bottom w:val="single" w:sz="4" w:space="0" w:color="D6E4F0"/>
        </w:pBdr>
      </w:pPr>
      <w:r>
        <w:t>3.1 Les 10 commandements du sonorisateur</w:t>
      </w:r>
    </w:p>
    <w:p w14:paraId="6E276474" w14:textId="77777777" w:rsidR="009C651E" w:rsidRDefault="00000000">
      <w:pPr>
        <w:pStyle w:val="Paragraphedeliste"/>
        <w:numPr>
          <w:ilvl w:val="0"/>
          <w:numId w:val="3"/>
        </w:numPr>
        <w:spacing w:before="40" w:after="40"/>
      </w:pPr>
      <w:r>
        <w:t>Tu serviras le message, pas l'ego — Le son doit servir ce qui se passe sur scène, pas démontrer ta maîtrise technique.</w:t>
      </w:r>
    </w:p>
    <w:p w14:paraId="7845B837" w14:textId="77777777" w:rsidR="009C651E" w:rsidRDefault="00000000">
      <w:pPr>
        <w:pStyle w:val="Paragraphedeliste"/>
        <w:numPr>
          <w:ilvl w:val="0"/>
          <w:numId w:val="3"/>
        </w:numPr>
        <w:spacing w:before="40" w:after="40"/>
      </w:pPr>
      <w:r>
        <w:t>Tu écouteras avant de corriger — Prends le temps d'analyser avant de toucher les boutons.</w:t>
      </w:r>
    </w:p>
    <w:p w14:paraId="25B8FC69" w14:textId="77777777" w:rsidR="009C651E" w:rsidRDefault="00000000">
      <w:pPr>
        <w:pStyle w:val="Paragraphedeliste"/>
        <w:numPr>
          <w:ilvl w:val="0"/>
          <w:numId w:val="3"/>
        </w:numPr>
        <w:spacing w:before="40" w:after="40"/>
      </w:pPr>
      <w:r>
        <w:t>Tu documenteras tout — Chaque service, chaque réglage, chaque problème. C'est ton capital professionnel.</w:t>
      </w:r>
    </w:p>
    <w:p w14:paraId="44B8074F" w14:textId="77777777" w:rsidR="009C651E" w:rsidRDefault="00000000">
      <w:pPr>
        <w:pStyle w:val="Paragraphedeliste"/>
        <w:numPr>
          <w:ilvl w:val="0"/>
          <w:numId w:val="3"/>
        </w:numPr>
        <w:spacing w:before="40" w:after="40"/>
      </w:pPr>
      <w:r>
        <w:t>Tu arriveras avant les autres — Une salle bien préparée évite 90% des problèmes.</w:t>
      </w:r>
    </w:p>
    <w:p w14:paraId="62FD4042" w14:textId="77777777" w:rsidR="009C651E" w:rsidRDefault="00000000">
      <w:pPr>
        <w:pStyle w:val="Paragraphedeliste"/>
        <w:numPr>
          <w:ilvl w:val="0"/>
          <w:numId w:val="3"/>
        </w:numPr>
        <w:spacing w:before="40" w:after="40"/>
      </w:pPr>
      <w:r>
        <w:t>Tu maintiendras ton matériel — Un équipement entretenu est un équipement qui ne tombe pas en panne.</w:t>
      </w:r>
    </w:p>
    <w:p w14:paraId="289706A9" w14:textId="77777777" w:rsidR="009C651E" w:rsidRDefault="00000000">
      <w:pPr>
        <w:pStyle w:val="Paragraphedeliste"/>
        <w:numPr>
          <w:ilvl w:val="0"/>
          <w:numId w:val="3"/>
        </w:numPr>
        <w:spacing w:before="40" w:after="40"/>
      </w:pPr>
      <w:r>
        <w:t>Tu te formeras en continu — La technologie évolue. Celui qui arrête d'apprendre recule.</w:t>
      </w:r>
    </w:p>
    <w:p w14:paraId="44E73D56" w14:textId="77777777" w:rsidR="009C651E" w:rsidRDefault="00000000">
      <w:pPr>
        <w:pStyle w:val="Paragraphedeliste"/>
        <w:numPr>
          <w:ilvl w:val="0"/>
          <w:numId w:val="3"/>
        </w:numPr>
        <w:spacing w:before="40" w:after="40"/>
      </w:pPr>
      <w:r>
        <w:t>Tu resteras humble — Les meilleurs sonorisateurs au monde restent à l'écoute des autres.</w:t>
      </w:r>
    </w:p>
    <w:p w14:paraId="7628F211" w14:textId="77777777" w:rsidR="009C651E" w:rsidRDefault="00000000">
      <w:pPr>
        <w:pStyle w:val="Paragraphedeliste"/>
        <w:numPr>
          <w:ilvl w:val="0"/>
          <w:numId w:val="3"/>
        </w:numPr>
        <w:spacing w:before="40" w:after="40"/>
      </w:pPr>
      <w:r>
        <w:t>Tu respecteras tes oreilles — Port de protections auditives systématique au-dessus de 85 dB SPL.</w:t>
      </w:r>
    </w:p>
    <w:p w14:paraId="1BDB709C" w14:textId="77777777" w:rsidR="009C651E" w:rsidRDefault="00000000">
      <w:pPr>
        <w:pStyle w:val="Paragraphedeliste"/>
        <w:numPr>
          <w:ilvl w:val="0"/>
          <w:numId w:val="3"/>
        </w:numPr>
        <w:spacing w:before="40" w:after="40"/>
      </w:pPr>
      <w:r>
        <w:t>Tu communiqueras avec les musiciens — Une bonne relation avec la scène vaut mieux que la meilleure des consoles.</w:t>
      </w:r>
    </w:p>
    <w:p w14:paraId="4C7BE305" w14:textId="77777777" w:rsidR="009C651E" w:rsidRDefault="00000000">
      <w:pPr>
        <w:pStyle w:val="Paragraphedeliste"/>
        <w:numPr>
          <w:ilvl w:val="0"/>
          <w:numId w:val="3"/>
        </w:numPr>
        <w:spacing w:before="40" w:after="40"/>
      </w:pPr>
      <w:r>
        <w:t>Tu mesureras avant d'intuiter — Développe l'oreille, mais confirme avec des outils de mesure.</w:t>
      </w:r>
    </w:p>
    <w:p w14:paraId="47C10232" w14:textId="77777777" w:rsidR="009C651E" w:rsidRDefault="009C651E">
      <w:pPr>
        <w:spacing w:before="120" w:after="60"/>
      </w:pPr>
    </w:p>
    <w:p w14:paraId="527E07AA" w14:textId="77777777" w:rsidR="009C651E" w:rsidRDefault="00000000">
      <w:pPr>
        <w:pStyle w:val="Titre2"/>
        <w:pBdr>
          <w:bottom w:val="single" w:sz="4" w:space="0" w:color="D6E4F0"/>
        </w:pBdr>
      </w:pPr>
      <w:r>
        <w:t>3.2 Les outils incontournables à acquérir progressivement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7619050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7F8D3E2" w14:textId="77777777" w:rsidR="009C651E" w:rsidRDefault="00000000">
            <w:pPr>
              <w:spacing w:before="60" w:after="40"/>
            </w:pPr>
            <w:r>
              <w:rPr>
                <w:b/>
                <w:bCs/>
                <w:color w:val="1F4E79"/>
              </w:rPr>
              <w:t>Priorité 1 — Gratuit ou peu coûteux (Année 1-2)</w:t>
            </w:r>
          </w:p>
          <w:p w14:paraId="2FE557C0" w14:textId="77777777" w:rsidR="009C651E" w:rsidRDefault="00000000">
            <w:pPr>
              <w:pStyle w:val="Paragraphedeliste"/>
              <w:numPr>
                <w:ilvl w:val="0"/>
                <w:numId w:val="2"/>
              </w:numPr>
              <w:spacing w:before="20" w:after="20"/>
            </w:pPr>
            <w:r>
              <w:rPr>
                <w:sz w:val="21"/>
                <w:szCs w:val="21"/>
              </w:rPr>
              <w:t xml:space="preserve">REW (Room EQ </w:t>
            </w:r>
            <w:proofErr w:type="spellStart"/>
            <w:r>
              <w:rPr>
                <w:sz w:val="21"/>
                <w:szCs w:val="21"/>
              </w:rPr>
              <w:t>Wizard</w:t>
            </w:r>
            <w:proofErr w:type="spellEnd"/>
            <w:r>
              <w:rPr>
                <w:sz w:val="21"/>
                <w:szCs w:val="21"/>
              </w:rPr>
              <w:t>) : logiciel de mesure acoustique gratuit</w:t>
            </w:r>
          </w:p>
          <w:p w14:paraId="0C6421A4" w14:textId="77777777" w:rsidR="009C651E" w:rsidRDefault="00000000">
            <w:pPr>
              <w:pStyle w:val="Paragraphedeliste"/>
              <w:numPr>
                <w:ilvl w:val="0"/>
                <w:numId w:val="2"/>
              </w:numPr>
              <w:spacing w:before="20" w:after="20"/>
            </w:pPr>
            <w:r>
              <w:rPr>
                <w:sz w:val="21"/>
                <w:szCs w:val="21"/>
              </w:rPr>
              <w:t>Micro de mesure : UMIK-1 (100-150€) ou calibration d'un micro de studio</w:t>
            </w:r>
          </w:p>
          <w:p w14:paraId="786B4F97" w14:textId="77777777" w:rsidR="009C651E" w:rsidRDefault="00000000">
            <w:pPr>
              <w:pStyle w:val="Paragraphedeliste"/>
              <w:numPr>
                <w:ilvl w:val="0"/>
                <w:numId w:val="2"/>
              </w:numPr>
              <w:spacing w:before="20" w:after="20"/>
            </w:pPr>
            <w:r>
              <w:rPr>
                <w:sz w:val="21"/>
                <w:szCs w:val="21"/>
              </w:rPr>
              <w:t>Application SPL-mètre sur smartphone (NIOSH SLM, gratuit)</w:t>
            </w:r>
          </w:p>
          <w:p w14:paraId="47D94AD7" w14:textId="77777777" w:rsidR="009C651E" w:rsidRDefault="00000000">
            <w:pPr>
              <w:pStyle w:val="Paragraphedeliste"/>
              <w:numPr>
                <w:ilvl w:val="0"/>
                <w:numId w:val="2"/>
              </w:numPr>
              <w:spacing w:before="20" w:after="20"/>
            </w:pPr>
            <w:r>
              <w:rPr>
                <w:sz w:val="21"/>
                <w:szCs w:val="21"/>
              </w:rPr>
              <w:t>Casque de monitoring : Sony MDR-7506 ou Audio-</w:t>
            </w:r>
            <w:proofErr w:type="spellStart"/>
            <w:r>
              <w:rPr>
                <w:sz w:val="21"/>
                <w:szCs w:val="21"/>
              </w:rPr>
              <w:t>Technica</w:t>
            </w:r>
            <w:proofErr w:type="spellEnd"/>
            <w:r>
              <w:rPr>
                <w:sz w:val="21"/>
                <w:szCs w:val="21"/>
              </w:rPr>
              <w:t xml:space="preserve"> ATH-M50x (80-150€)</w:t>
            </w:r>
          </w:p>
        </w:tc>
      </w:tr>
    </w:tbl>
    <w:p w14:paraId="38E2BF1A" w14:textId="77777777" w:rsidR="009C651E" w:rsidRDefault="009C651E">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57E850B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DCA0F1A" w14:textId="77777777" w:rsidR="009C651E" w:rsidRDefault="00000000">
            <w:pPr>
              <w:spacing w:before="60" w:after="40"/>
            </w:pPr>
            <w:r>
              <w:rPr>
                <w:b/>
                <w:bCs/>
                <w:color w:val="1F4E79"/>
              </w:rPr>
              <w:t>Priorité 2 — Investissement moyen terme (Année 2-3)</w:t>
            </w:r>
          </w:p>
          <w:p w14:paraId="7BB23D4C" w14:textId="77777777" w:rsidR="009C651E" w:rsidRDefault="00000000">
            <w:pPr>
              <w:pStyle w:val="Paragraphedeliste"/>
              <w:numPr>
                <w:ilvl w:val="0"/>
                <w:numId w:val="2"/>
              </w:numPr>
              <w:spacing w:before="20" w:after="20"/>
            </w:pPr>
            <w:r>
              <w:rPr>
                <w:sz w:val="21"/>
                <w:szCs w:val="21"/>
              </w:rPr>
              <w:t>Interface audio USB 2 entrées : pour les enregistrements d'analyse (</w:t>
            </w:r>
            <w:proofErr w:type="spellStart"/>
            <w:r>
              <w:rPr>
                <w:sz w:val="21"/>
                <w:szCs w:val="21"/>
              </w:rPr>
              <w:t>Focusrite</w:t>
            </w:r>
            <w:proofErr w:type="spellEnd"/>
            <w:r>
              <w:rPr>
                <w:sz w:val="21"/>
                <w:szCs w:val="21"/>
              </w:rPr>
              <w:t xml:space="preserve"> Scarlett Solo, 120€)</w:t>
            </w:r>
          </w:p>
          <w:p w14:paraId="7FE67954" w14:textId="77777777" w:rsidR="009C651E" w:rsidRDefault="00000000">
            <w:pPr>
              <w:pStyle w:val="Paragraphedeliste"/>
              <w:numPr>
                <w:ilvl w:val="0"/>
                <w:numId w:val="2"/>
              </w:numPr>
              <w:spacing w:before="20" w:after="20"/>
            </w:pPr>
            <w:r>
              <w:rPr>
                <w:sz w:val="21"/>
                <w:szCs w:val="21"/>
              </w:rPr>
              <w:t>Simulateur de console numérique : X32-Edit (gratuit avec console Behringer)</w:t>
            </w:r>
          </w:p>
          <w:p w14:paraId="47C97AEF" w14:textId="77777777" w:rsidR="009C651E" w:rsidRDefault="00000000">
            <w:pPr>
              <w:pStyle w:val="Paragraphedeliste"/>
              <w:numPr>
                <w:ilvl w:val="0"/>
                <w:numId w:val="2"/>
              </w:numPr>
              <w:spacing w:before="20" w:after="20"/>
            </w:pPr>
            <w:r>
              <w:rPr>
                <w:sz w:val="21"/>
                <w:szCs w:val="21"/>
              </w:rPr>
              <w:t xml:space="preserve">Abonnement Mix Magazine ou </w:t>
            </w:r>
            <w:proofErr w:type="spellStart"/>
            <w:r>
              <w:rPr>
                <w:sz w:val="21"/>
                <w:szCs w:val="21"/>
              </w:rPr>
              <w:t>SoundOnSound</w:t>
            </w:r>
            <w:proofErr w:type="spellEnd"/>
            <w:r>
              <w:rPr>
                <w:sz w:val="21"/>
                <w:szCs w:val="21"/>
              </w:rPr>
              <w:t xml:space="preserve"> (</w:t>
            </w:r>
            <w:proofErr w:type="spellStart"/>
            <w:r>
              <w:rPr>
                <w:sz w:val="21"/>
                <w:szCs w:val="21"/>
              </w:rPr>
              <w:t>print</w:t>
            </w:r>
            <w:proofErr w:type="spellEnd"/>
            <w:r>
              <w:rPr>
                <w:sz w:val="21"/>
                <w:szCs w:val="21"/>
              </w:rPr>
              <w:t xml:space="preserve"> ou digital)</w:t>
            </w:r>
          </w:p>
          <w:p w14:paraId="177E0090" w14:textId="77777777" w:rsidR="009C651E" w:rsidRDefault="00000000">
            <w:pPr>
              <w:pStyle w:val="Paragraphedeliste"/>
              <w:numPr>
                <w:ilvl w:val="0"/>
                <w:numId w:val="2"/>
              </w:numPr>
              <w:spacing w:before="20" w:after="20"/>
            </w:pPr>
            <w:r>
              <w:rPr>
                <w:sz w:val="21"/>
                <w:szCs w:val="21"/>
              </w:rPr>
              <w:t xml:space="preserve">DI Box passive de qualité : Radial J48 ou </w:t>
            </w:r>
            <w:proofErr w:type="spellStart"/>
            <w:r>
              <w:rPr>
                <w:sz w:val="21"/>
                <w:szCs w:val="21"/>
              </w:rPr>
              <w:t>similar</w:t>
            </w:r>
            <w:proofErr w:type="spellEnd"/>
            <w:r>
              <w:rPr>
                <w:sz w:val="21"/>
                <w:szCs w:val="21"/>
              </w:rPr>
              <w:t xml:space="preserve"> (80-150€)</w:t>
            </w:r>
          </w:p>
        </w:tc>
      </w:tr>
    </w:tbl>
    <w:p w14:paraId="066CF2AB" w14:textId="77777777" w:rsidR="009C651E" w:rsidRDefault="009C651E">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766D7D5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CA64577" w14:textId="77777777" w:rsidR="009C651E" w:rsidRDefault="00000000">
            <w:pPr>
              <w:spacing w:before="60" w:after="40"/>
            </w:pPr>
            <w:r>
              <w:rPr>
                <w:b/>
                <w:bCs/>
                <w:color w:val="1F4E79"/>
              </w:rPr>
              <w:t>Priorité 3 — Investissement professionnel (Année 3-5)</w:t>
            </w:r>
          </w:p>
          <w:p w14:paraId="31C3BAAD" w14:textId="77777777" w:rsidR="009C651E" w:rsidRDefault="00000000">
            <w:pPr>
              <w:pStyle w:val="Paragraphedeliste"/>
              <w:numPr>
                <w:ilvl w:val="0"/>
                <w:numId w:val="2"/>
              </w:numPr>
              <w:spacing w:before="20" w:after="20"/>
            </w:pPr>
            <w:r>
              <w:rPr>
                <w:sz w:val="21"/>
                <w:szCs w:val="21"/>
              </w:rPr>
              <w:t>Console numérique 16-32 voies : Behringer X32 Compact, Allen &amp; Heath Qu-16</w:t>
            </w:r>
          </w:p>
          <w:p w14:paraId="3CDD4D86" w14:textId="77777777" w:rsidR="009C651E" w:rsidRDefault="00000000">
            <w:pPr>
              <w:pStyle w:val="Paragraphedeliste"/>
              <w:numPr>
                <w:ilvl w:val="0"/>
                <w:numId w:val="2"/>
              </w:numPr>
              <w:spacing w:before="20" w:after="20"/>
            </w:pPr>
            <w:r>
              <w:rPr>
                <w:sz w:val="21"/>
                <w:szCs w:val="21"/>
              </w:rPr>
              <w:t>Système IEM de monitoring : Sennheiser EW-IEM G4 ou Shure PSM300</w:t>
            </w:r>
          </w:p>
          <w:p w14:paraId="10F3DCE2" w14:textId="77777777" w:rsidR="009C651E" w:rsidRDefault="00000000">
            <w:pPr>
              <w:pStyle w:val="Paragraphedeliste"/>
              <w:numPr>
                <w:ilvl w:val="0"/>
                <w:numId w:val="2"/>
              </w:numPr>
              <w:spacing w:before="20" w:after="20"/>
            </w:pPr>
            <w:r>
              <w:rPr>
                <w:sz w:val="21"/>
                <w:szCs w:val="21"/>
              </w:rPr>
              <w:t xml:space="preserve">Système de mesure professionnel : Rational </w:t>
            </w:r>
            <w:proofErr w:type="spellStart"/>
            <w:r>
              <w:rPr>
                <w:sz w:val="21"/>
                <w:szCs w:val="21"/>
              </w:rPr>
              <w:t>Acoustics</w:t>
            </w:r>
            <w:proofErr w:type="spellEnd"/>
            <w:r>
              <w:rPr>
                <w:sz w:val="21"/>
                <w:szCs w:val="21"/>
              </w:rPr>
              <w:t xml:space="preserve"> </w:t>
            </w:r>
            <w:proofErr w:type="spellStart"/>
            <w:r>
              <w:rPr>
                <w:sz w:val="21"/>
                <w:szCs w:val="21"/>
              </w:rPr>
              <w:t>Smaart</w:t>
            </w:r>
            <w:proofErr w:type="spellEnd"/>
            <w:r>
              <w:rPr>
                <w:sz w:val="21"/>
                <w:szCs w:val="21"/>
              </w:rPr>
              <w:t xml:space="preserve"> (si objectif installation)</w:t>
            </w:r>
          </w:p>
        </w:tc>
      </w:tr>
    </w:tbl>
    <w:p w14:paraId="616EC8D3" w14:textId="77777777" w:rsidR="009C651E" w:rsidRDefault="00000000">
      <w:pPr>
        <w:pStyle w:val="Titre2"/>
        <w:pBdr>
          <w:bottom w:val="single" w:sz="4" w:space="0" w:color="D6E4F0"/>
        </w:pBdr>
      </w:pPr>
      <w:r>
        <w:t>3.3 Développer une oreille de professionnel</w:t>
      </w:r>
    </w:p>
    <w:p w14:paraId="721B2C7A" w14:textId="77777777" w:rsidR="009C651E" w:rsidRDefault="00000000">
      <w:pPr>
        <w:spacing w:before="60" w:after="60"/>
      </w:pPr>
      <w:r>
        <w:t>L'oreille se développe comme un muscle : par l'usage régulier, la comparaison et l'analyse critique. Voici des exercices concrets.</w:t>
      </w:r>
    </w:p>
    <w:p w14:paraId="17863EC2" w14:textId="77777777" w:rsidR="009C651E" w:rsidRDefault="00000000">
      <w:pPr>
        <w:pStyle w:val="Paragraphedeliste"/>
        <w:numPr>
          <w:ilvl w:val="0"/>
          <w:numId w:val="2"/>
        </w:numPr>
        <w:spacing w:before="40" w:after="40"/>
      </w:pPr>
      <w:r>
        <w:lastRenderedPageBreak/>
        <w:t xml:space="preserve">Ear training quotidien : 10-15 min avec des applications comme </w:t>
      </w:r>
      <w:proofErr w:type="spellStart"/>
      <w:r>
        <w:t>EarMaster</w:t>
      </w:r>
      <w:proofErr w:type="spellEnd"/>
      <w:r>
        <w:t xml:space="preserve"> ou </w:t>
      </w:r>
      <w:proofErr w:type="spellStart"/>
      <w:r>
        <w:t>SoundGym</w:t>
      </w:r>
      <w:proofErr w:type="spellEnd"/>
      <w:r>
        <w:t xml:space="preserve"> (éducation fréquentielle)</w:t>
      </w:r>
    </w:p>
    <w:p w14:paraId="14224476" w14:textId="77777777" w:rsidR="009C651E" w:rsidRDefault="00000000">
      <w:pPr>
        <w:pStyle w:val="Paragraphedeliste"/>
        <w:numPr>
          <w:ilvl w:val="0"/>
          <w:numId w:val="2"/>
        </w:numPr>
        <w:spacing w:before="40" w:after="40"/>
      </w:pPr>
      <w:r>
        <w:t xml:space="preserve">Blind test hebdomadaire : comparer deux </w:t>
      </w:r>
      <w:proofErr w:type="spellStart"/>
      <w:r>
        <w:t>presets</w:t>
      </w:r>
      <w:proofErr w:type="spellEnd"/>
      <w:r>
        <w:t xml:space="preserve"> d'EQ sans regarder les réglages — lequel sonne mieux et pourquoi ?</w:t>
      </w:r>
    </w:p>
    <w:p w14:paraId="01A92E40" w14:textId="77777777" w:rsidR="009C651E" w:rsidRDefault="00000000">
      <w:pPr>
        <w:pStyle w:val="Paragraphedeliste"/>
        <w:numPr>
          <w:ilvl w:val="0"/>
          <w:numId w:val="2"/>
        </w:numPr>
        <w:spacing w:before="40" w:after="40"/>
      </w:pPr>
      <w:r>
        <w:t>Analyse de productions professionnelles : décomposer le son d'un album ou concert live référence</w:t>
      </w:r>
    </w:p>
    <w:p w14:paraId="525FF663" w14:textId="77777777" w:rsidR="009C651E" w:rsidRPr="00C6405B" w:rsidRDefault="00000000">
      <w:pPr>
        <w:pStyle w:val="Paragraphedeliste"/>
        <w:numPr>
          <w:ilvl w:val="0"/>
          <w:numId w:val="2"/>
        </w:numPr>
        <w:spacing w:before="40" w:after="40"/>
        <w:rPr>
          <w:b/>
          <w:bCs/>
        </w:rPr>
      </w:pPr>
      <w:r w:rsidRPr="00C6405B">
        <w:rPr>
          <w:b/>
          <w:bCs/>
        </w:rPr>
        <w:t>Tenue d'un journal d'écoute : noter chaque semaine 3 observations sonores remarquées dans la vie quotidienne</w:t>
      </w:r>
    </w:p>
    <w:p w14:paraId="467C0317" w14:textId="77777777" w:rsidR="009C651E" w:rsidRDefault="00000000">
      <w:pPr>
        <w:pStyle w:val="Titre2"/>
        <w:pBdr>
          <w:bottom w:val="single" w:sz="4" w:space="0" w:color="D6E4F0"/>
        </w:pBdr>
      </w:pPr>
      <w:r>
        <w:t>3.4 La santé auditive — Priorité absolue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779DC16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EEEE"/>
            <w:tcMar>
              <w:top w:w="120" w:type="dxa"/>
              <w:left w:w="200" w:type="dxa"/>
              <w:bottom w:w="120" w:type="dxa"/>
              <w:right w:w="200" w:type="dxa"/>
            </w:tcMar>
          </w:tcPr>
          <w:p w14:paraId="1E8F6778" w14:textId="77777777" w:rsidR="009C651E" w:rsidRDefault="00000000">
            <w:pPr>
              <w:spacing w:after="80"/>
            </w:pPr>
            <w:r>
              <w:rPr>
                <w:b/>
                <w:bCs/>
                <w:color w:val="CC0000"/>
                <w:sz w:val="24"/>
                <w:szCs w:val="24"/>
              </w:rPr>
              <w:t>⚠️ AVERTISSEMENT IMPORTANT</w:t>
            </w:r>
          </w:p>
          <w:p w14:paraId="7E811F76" w14:textId="77777777" w:rsidR="009C651E" w:rsidRDefault="00000000">
            <w:pPr>
              <w:spacing w:after="60"/>
            </w:pPr>
            <w:r>
              <w:t>La perte auditive liée au bruit est irréversible. Elle est insidieuse : elle s'installe progressivement, souvent sans douleur. Les acouphènes et l'hyperacousie peuvent ruiner une carrière de sonorisateur.</w:t>
            </w:r>
          </w:p>
          <w:p w14:paraId="3AA0ECE6" w14:textId="77777777" w:rsidR="009C651E" w:rsidRDefault="00000000">
            <w:pPr>
              <w:pStyle w:val="Paragraphedeliste"/>
              <w:numPr>
                <w:ilvl w:val="0"/>
                <w:numId w:val="2"/>
              </w:numPr>
            </w:pPr>
            <w:r>
              <w:t>Règle des 85 dB : ne pas dépasser 85 dB SPL en exposition prolongée (8h). Au-delà, réduire la durée d'exposition.</w:t>
            </w:r>
          </w:p>
          <w:p w14:paraId="4AAD1749" w14:textId="77777777" w:rsidR="009C651E" w:rsidRDefault="00000000">
            <w:pPr>
              <w:pStyle w:val="Paragraphedeliste"/>
              <w:numPr>
                <w:ilvl w:val="0"/>
                <w:numId w:val="2"/>
              </w:numPr>
            </w:pPr>
            <w:r>
              <w:t xml:space="preserve">Bouchons d'oreilles avec filtre (pas en mousse) : Alpine </w:t>
            </w:r>
            <w:proofErr w:type="spellStart"/>
            <w:r>
              <w:t>MusicSafe</w:t>
            </w:r>
            <w:proofErr w:type="spellEnd"/>
            <w:r>
              <w:t xml:space="preserve">, </w:t>
            </w:r>
            <w:proofErr w:type="spellStart"/>
            <w:r>
              <w:t>EarPeace</w:t>
            </w:r>
            <w:proofErr w:type="spellEnd"/>
            <w:r>
              <w:t xml:space="preserve"> — conservation du spectre, atténuation uniforme</w:t>
            </w:r>
          </w:p>
          <w:p w14:paraId="6D631C4A" w14:textId="77777777" w:rsidR="009C651E" w:rsidRDefault="00000000">
            <w:pPr>
              <w:pStyle w:val="Paragraphedeliste"/>
              <w:numPr>
                <w:ilvl w:val="0"/>
                <w:numId w:val="2"/>
              </w:numPr>
            </w:pPr>
            <w:r>
              <w:t>Repos auditif : 16h minimum après une exposition à 100+ dB</w:t>
            </w:r>
          </w:p>
          <w:p w14:paraId="0E413BBF" w14:textId="77777777" w:rsidR="009C651E" w:rsidRDefault="00000000">
            <w:pPr>
              <w:pStyle w:val="Paragraphedeliste"/>
              <w:numPr>
                <w:ilvl w:val="0"/>
                <w:numId w:val="2"/>
              </w:numPr>
            </w:pPr>
            <w:r>
              <w:t>Audiogramme annuel : bilan auditif chez un ORL ou audioprothésiste, en tant que travailleur du son</w:t>
            </w:r>
          </w:p>
        </w:tc>
      </w:tr>
    </w:tbl>
    <w:p w14:paraId="7A11CDBB" w14:textId="77777777" w:rsidR="009C651E" w:rsidRDefault="00000000">
      <w:r>
        <w:br w:type="page"/>
      </w:r>
    </w:p>
    <w:p w14:paraId="180E710D" w14:textId="77777777" w:rsidR="009C651E" w:rsidRDefault="00000000">
      <w:pPr>
        <w:pStyle w:val="Titre1"/>
        <w:pBdr>
          <w:bottom w:val="single" w:sz="6" w:space="0" w:color="C9A84C"/>
        </w:pBdr>
        <w:shd w:val="clear" w:color="auto" w:fill="1F4E79"/>
        <w:ind w:left="200" w:right="200"/>
      </w:pPr>
      <w:r>
        <w:lastRenderedPageBreak/>
        <w:t>PARTIE 4 — COMMUNICATION, PROFESSIONNALISME &amp; ÉTHIQUE DU SONORISATEUR</w:t>
      </w:r>
    </w:p>
    <w:p w14:paraId="7D13CBC5" w14:textId="77777777" w:rsidR="009C651E" w:rsidRDefault="00000000">
      <w:pPr>
        <w:pStyle w:val="Titre2"/>
        <w:pBdr>
          <w:bottom w:val="single" w:sz="4" w:space="0" w:color="D6E4F0"/>
        </w:pBdr>
      </w:pPr>
      <w:r>
        <w:t>4.1 La relation avec les musiciens et les pasteurs</w:t>
      </w:r>
    </w:p>
    <w:p w14:paraId="7B7D52C7" w14:textId="77777777" w:rsidR="009C651E" w:rsidRDefault="00000000">
      <w:pPr>
        <w:spacing w:before="60" w:after="60"/>
      </w:pPr>
      <w:r>
        <w:t>Le sonorisateur est un serviteur du message. Sa relation avec ceux qui sont sur scène est fondamentale.</w:t>
      </w:r>
    </w:p>
    <w:p w14:paraId="11DD9335" w14:textId="77777777" w:rsidR="009C651E" w:rsidRDefault="00000000">
      <w:pPr>
        <w:pStyle w:val="Paragraphedeliste"/>
        <w:numPr>
          <w:ilvl w:val="0"/>
          <w:numId w:val="2"/>
        </w:numPr>
        <w:spacing w:before="40" w:after="40"/>
      </w:pPr>
      <w:r>
        <w:t>Réunion de préparation : rencontrer les responsables musicaux avant chaque service important. Connaitre le programme à l'avance.</w:t>
      </w:r>
    </w:p>
    <w:p w14:paraId="7C6515EB" w14:textId="77777777" w:rsidR="009C651E" w:rsidRDefault="00000000">
      <w:pPr>
        <w:pStyle w:val="Paragraphedeliste"/>
        <w:numPr>
          <w:ilvl w:val="0"/>
          <w:numId w:val="2"/>
        </w:numPr>
        <w:spacing w:before="40" w:after="40"/>
      </w:pPr>
      <w:r>
        <w:t>Fiche technique : préparer et diffuser une fiche technique claire pour les musiciens extérieurs</w:t>
      </w:r>
    </w:p>
    <w:p w14:paraId="4D06C504" w14:textId="77777777" w:rsidR="009C651E" w:rsidRDefault="00000000">
      <w:pPr>
        <w:pStyle w:val="Paragraphedeliste"/>
        <w:numPr>
          <w:ilvl w:val="0"/>
          <w:numId w:val="2"/>
        </w:numPr>
        <w:spacing w:before="40" w:after="40"/>
      </w:pPr>
      <w:r>
        <w:t>Communication en live : établir des signaux manuels avec les musiciens pour les ajustements discrets</w:t>
      </w:r>
    </w:p>
    <w:p w14:paraId="17C112FB" w14:textId="77777777" w:rsidR="009C651E" w:rsidRDefault="00000000">
      <w:pPr>
        <w:pStyle w:val="Paragraphedeliste"/>
        <w:numPr>
          <w:ilvl w:val="0"/>
          <w:numId w:val="2"/>
        </w:numPr>
        <w:spacing w:before="40" w:after="40"/>
      </w:pPr>
      <w:r>
        <w:t>Feedback constructif : après chaque service, échanger avec les artistes — ce qui a bien fonctionné, ce qui peut s'améliorer</w:t>
      </w:r>
    </w:p>
    <w:p w14:paraId="6501E991" w14:textId="77777777" w:rsidR="009C651E" w:rsidRDefault="00000000">
      <w:pPr>
        <w:pStyle w:val="Paragraphedeliste"/>
        <w:numPr>
          <w:ilvl w:val="0"/>
          <w:numId w:val="2"/>
        </w:numPr>
        <w:spacing w:before="40" w:after="40"/>
      </w:pPr>
      <w:r>
        <w:t xml:space="preserve">Gestion des demandes contradictoires : savoir dire 'non' avec tact quand une demande </w:t>
      </w:r>
      <w:proofErr w:type="spellStart"/>
      <w:r>
        <w:t>comprometrait</w:t>
      </w:r>
      <w:proofErr w:type="spellEnd"/>
      <w:r>
        <w:t xml:space="preserve"> la qualité globale</w:t>
      </w:r>
    </w:p>
    <w:p w14:paraId="156A5D55" w14:textId="77777777" w:rsidR="009C651E" w:rsidRDefault="00000000">
      <w:pPr>
        <w:pStyle w:val="Titre2"/>
        <w:pBdr>
          <w:bottom w:val="single" w:sz="4" w:space="0" w:color="D6E4F0"/>
        </w:pBdr>
      </w:pPr>
      <w:r>
        <w:t>4.2 L'attitude professionnelle</w:t>
      </w:r>
    </w:p>
    <w:p w14:paraId="2C8B50CF" w14:textId="77777777" w:rsidR="009C651E" w:rsidRDefault="00000000">
      <w:pPr>
        <w:pStyle w:val="Paragraphedeliste"/>
        <w:numPr>
          <w:ilvl w:val="0"/>
          <w:numId w:val="2"/>
        </w:numPr>
        <w:spacing w:before="40" w:after="40"/>
      </w:pPr>
      <w:r>
        <w:t>Ponctualité : être présent 1h30 à 2h avant le début pour le son check complet</w:t>
      </w:r>
    </w:p>
    <w:p w14:paraId="77A7E140" w14:textId="77777777" w:rsidR="009C651E" w:rsidRDefault="00000000">
      <w:pPr>
        <w:pStyle w:val="Paragraphedeliste"/>
        <w:numPr>
          <w:ilvl w:val="0"/>
          <w:numId w:val="2"/>
        </w:numPr>
        <w:spacing w:before="40" w:after="40"/>
      </w:pPr>
      <w:r>
        <w:t>Tenue : adaptée au lieu et à l'événement. Discret dans une assemblée de culte.</w:t>
      </w:r>
    </w:p>
    <w:p w14:paraId="7E793C19" w14:textId="77777777" w:rsidR="009C651E" w:rsidRDefault="00000000">
      <w:pPr>
        <w:pStyle w:val="Paragraphedeliste"/>
        <w:numPr>
          <w:ilvl w:val="0"/>
          <w:numId w:val="2"/>
        </w:numPr>
        <w:spacing w:before="40" w:after="40"/>
      </w:pPr>
      <w:r>
        <w:t>Téléphone : en mode silencieux et rangé pendant les services. Exception : urgences familiales.</w:t>
      </w:r>
    </w:p>
    <w:p w14:paraId="0C0381FF" w14:textId="77777777" w:rsidR="009C651E" w:rsidRDefault="00000000">
      <w:pPr>
        <w:pStyle w:val="Paragraphedeliste"/>
        <w:numPr>
          <w:ilvl w:val="0"/>
          <w:numId w:val="2"/>
        </w:numPr>
        <w:spacing w:before="40" w:after="40"/>
      </w:pPr>
      <w:r>
        <w:t>Concentration : éviter les conversations non urgentes pendant le son check et le service</w:t>
      </w:r>
    </w:p>
    <w:p w14:paraId="7D9ED14D" w14:textId="77777777" w:rsidR="009C651E" w:rsidRDefault="00000000">
      <w:pPr>
        <w:pStyle w:val="Paragraphedeliste"/>
        <w:numPr>
          <w:ilvl w:val="0"/>
          <w:numId w:val="2"/>
        </w:numPr>
        <w:spacing w:before="40" w:after="40"/>
      </w:pPr>
      <w:r>
        <w:t>Documentation : tenir un carnet de bord ou un fichier numérique de tous les services</w:t>
      </w:r>
    </w:p>
    <w:p w14:paraId="50D0639E" w14:textId="77777777" w:rsidR="009C651E" w:rsidRDefault="00000000">
      <w:pPr>
        <w:pStyle w:val="Titre2"/>
        <w:pBdr>
          <w:bottom w:val="single" w:sz="4" w:space="0" w:color="D6E4F0"/>
        </w:pBdr>
      </w:pPr>
      <w:r>
        <w:t>4.3 L'évolution vers d'autres environnements</w:t>
      </w:r>
    </w:p>
    <w:p w14:paraId="658A8CEC" w14:textId="77777777" w:rsidR="009C651E" w:rsidRDefault="00000000">
      <w:pPr>
        <w:spacing w:before="60" w:after="60"/>
      </w:pPr>
      <w:r>
        <w:t>Après avoir maîtrisé la salle de culte, des opportunités s'ouvriront naturellement. Voici comment les aborder.</w:t>
      </w:r>
    </w:p>
    <w:p w14:paraId="0F4D227D" w14:textId="77777777" w:rsidR="009C651E" w:rsidRDefault="00000000">
      <w:pPr>
        <w:pStyle w:val="Paragraphedeliste"/>
        <w:numPr>
          <w:ilvl w:val="0"/>
          <w:numId w:val="2"/>
        </w:numPr>
        <w:spacing w:before="40" w:after="40"/>
      </w:pPr>
      <w:r>
        <w:t>Petites salles de concert : même logique, dynamiques plus complexes, monitoring plus critique</w:t>
      </w:r>
    </w:p>
    <w:p w14:paraId="1D30C657" w14:textId="77777777" w:rsidR="009C651E" w:rsidRDefault="00000000">
      <w:pPr>
        <w:pStyle w:val="Paragraphedeliste"/>
        <w:numPr>
          <w:ilvl w:val="0"/>
          <w:numId w:val="2"/>
        </w:numPr>
        <w:spacing w:before="40" w:after="40"/>
      </w:pPr>
      <w:r>
        <w:t>Événements extérieurs : physique différente (pas de réflexions bénéfiques), gestion du vent et de l'humidité</w:t>
      </w:r>
    </w:p>
    <w:p w14:paraId="7335C288" w14:textId="77777777" w:rsidR="009C651E" w:rsidRDefault="00000000">
      <w:pPr>
        <w:pStyle w:val="Paragraphedeliste"/>
        <w:numPr>
          <w:ilvl w:val="0"/>
          <w:numId w:val="2"/>
        </w:numPr>
        <w:spacing w:before="40" w:after="40"/>
      </w:pPr>
      <w:r>
        <w:t>Mariages et réceptions : polyvalence requise, logistique complexe, clientèle exigeante</w:t>
      </w:r>
    </w:p>
    <w:p w14:paraId="7074CDD2" w14:textId="77777777" w:rsidR="009C651E" w:rsidRDefault="00000000">
      <w:pPr>
        <w:pStyle w:val="Paragraphedeliste"/>
        <w:numPr>
          <w:ilvl w:val="0"/>
          <w:numId w:val="2"/>
        </w:numPr>
        <w:spacing w:before="40" w:after="40"/>
      </w:pPr>
      <w:r>
        <w:t xml:space="preserve">Studios de podcast et broadcast : normes différentes (LUFS, compression radio, voix </w:t>
      </w:r>
      <w:proofErr w:type="spellStart"/>
      <w:r>
        <w:t>alone</w:t>
      </w:r>
      <w:proofErr w:type="spellEnd"/>
      <w:r>
        <w:t xml:space="preserve"> vs musique)</w:t>
      </w:r>
    </w:p>
    <w:p w14:paraId="4C08D937" w14:textId="77777777" w:rsidR="009C651E" w:rsidRDefault="00000000">
      <w:pPr>
        <w:pStyle w:val="Paragraphedeliste"/>
        <w:numPr>
          <w:ilvl w:val="0"/>
          <w:numId w:val="2"/>
        </w:numPr>
        <w:spacing w:before="40" w:after="40"/>
      </w:pPr>
      <w:r>
        <w:t>Formation et transmission : devenir formateur pour des débutants — le meilleur moyen de consolider ses propres acquis</w:t>
      </w:r>
    </w:p>
    <w:p w14:paraId="0A81EA6D" w14:textId="77777777" w:rsidR="009C651E" w:rsidRDefault="009C651E">
      <w:pPr>
        <w:spacing w:before="2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C651E" w14:paraId="59D4385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200" w:type="dxa"/>
              <w:left w:w="280" w:type="dxa"/>
              <w:bottom w:w="200" w:type="dxa"/>
              <w:right w:w="280" w:type="dxa"/>
            </w:tcMar>
          </w:tcPr>
          <w:p w14:paraId="350B0A1A" w14:textId="77777777" w:rsidR="009C651E" w:rsidRDefault="00000000">
            <w:pPr>
              <w:spacing w:after="120"/>
              <w:jc w:val="center"/>
            </w:pPr>
            <w:r>
              <w:rPr>
                <w:b/>
                <w:bCs/>
                <w:color w:val="C9A84C"/>
                <w:sz w:val="28"/>
                <w:szCs w:val="28"/>
              </w:rPr>
              <w:t>En conclusion...</w:t>
            </w:r>
          </w:p>
          <w:p w14:paraId="038F4B42" w14:textId="77777777" w:rsidR="009C651E" w:rsidRDefault="00000000">
            <w:pPr>
              <w:spacing w:after="80"/>
              <w:jc w:val="center"/>
            </w:pPr>
            <w:r>
              <w:rPr>
                <w:i/>
                <w:iCs/>
                <w:color w:val="FFFFFF"/>
                <w:sz w:val="24"/>
                <w:szCs w:val="24"/>
              </w:rPr>
              <w:t>Le son est invisible. Le travail du sonorisateur est réussi quand personne ne le remarque.</w:t>
            </w:r>
          </w:p>
          <w:p w14:paraId="2B46E537" w14:textId="77777777" w:rsidR="009C651E" w:rsidRDefault="00000000">
            <w:pPr>
              <w:jc w:val="center"/>
            </w:pPr>
            <w:r>
              <w:rPr>
                <w:i/>
                <w:iCs/>
                <w:color w:val="D6E4F0"/>
              </w:rPr>
              <w:t>Mais toi, tu sauras.</w:t>
            </w:r>
          </w:p>
        </w:tc>
      </w:tr>
    </w:tbl>
    <w:p w14:paraId="3D820E6A" w14:textId="77777777" w:rsidR="006040EC" w:rsidRDefault="006040EC"/>
    <w:sectPr w:rsidR="006040EC">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118F" w14:textId="77777777" w:rsidR="006040EC" w:rsidRDefault="006040EC">
      <w:r>
        <w:separator/>
      </w:r>
    </w:p>
  </w:endnote>
  <w:endnote w:type="continuationSeparator" w:id="0">
    <w:p w14:paraId="6BAACF2C" w14:textId="77777777" w:rsidR="006040EC" w:rsidRDefault="00604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0B76" w14:textId="77777777" w:rsidR="009C651E" w:rsidRDefault="00000000">
    <w:pPr>
      <w:pBdr>
        <w:top w:val="single" w:sz="4" w:space="0" w:color="D6E4F0"/>
      </w:pBdr>
      <w:tabs>
        <w:tab w:val="right" w:pos="9026"/>
      </w:tabs>
      <w:spacing w:before="60"/>
    </w:pPr>
    <w:r>
      <w:rPr>
        <w:color w:val="555555"/>
        <w:sz w:val="18"/>
        <w:szCs w:val="18"/>
      </w:rPr>
      <w:t>© Formation Audio Professionnelle</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83EA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7E8A" w14:textId="77777777" w:rsidR="006040EC" w:rsidRDefault="006040EC">
      <w:r>
        <w:separator/>
      </w:r>
    </w:p>
  </w:footnote>
  <w:footnote w:type="continuationSeparator" w:id="0">
    <w:p w14:paraId="4946002C" w14:textId="77777777" w:rsidR="006040EC" w:rsidRDefault="00604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AE0E" w14:textId="77777777" w:rsidR="009C651E" w:rsidRDefault="00000000">
    <w:pPr>
      <w:pBdr>
        <w:bottom w:val="single" w:sz="6" w:space="0" w:color="C9A84C"/>
      </w:pBdr>
      <w:spacing w:after="80"/>
    </w:pPr>
    <w:r>
      <w:rPr>
        <w:b/>
        <w:bCs/>
        <w:color w:val="1F4E79"/>
        <w:sz w:val="20"/>
        <w:szCs w:val="20"/>
      </w:rPr>
      <w:t>GUIDE DU SONORISATEUR</w:t>
    </w:r>
    <w:r>
      <w:rPr>
        <w:color w:val="555555"/>
        <w:sz w:val="18"/>
        <w:szCs w:val="18"/>
      </w:rPr>
      <w:t xml:space="preserve">   |   Plan de Formation sur 5 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818"/>
    <w:multiLevelType w:val="hybridMultilevel"/>
    <w:tmpl w:val="26DE9B38"/>
    <w:lvl w:ilvl="0" w:tplc="41805044">
      <w:start w:val="1"/>
      <w:numFmt w:val="bullet"/>
      <w:lvlText w:val="•"/>
      <w:lvlJc w:val="left"/>
      <w:pPr>
        <w:ind w:left="540" w:hanging="260"/>
      </w:pPr>
    </w:lvl>
    <w:lvl w:ilvl="1" w:tplc="B2420F26">
      <w:start w:val="1"/>
      <w:numFmt w:val="bullet"/>
      <w:lvlText w:val="◦"/>
      <w:lvlJc w:val="left"/>
      <w:pPr>
        <w:ind w:left="900" w:hanging="260"/>
      </w:pPr>
    </w:lvl>
    <w:lvl w:ilvl="2" w:tplc="7F52FF4C">
      <w:numFmt w:val="decimal"/>
      <w:lvlText w:val=""/>
      <w:lvlJc w:val="left"/>
    </w:lvl>
    <w:lvl w:ilvl="3" w:tplc="C666EF04">
      <w:numFmt w:val="decimal"/>
      <w:lvlText w:val=""/>
      <w:lvlJc w:val="left"/>
    </w:lvl>
    <w:lvl w:ilvl="4" w:tplc="1F3A4246">
      <w:numFmt w:val="decimal"/>
      <w:lvlText w:val=""/>
      <w:lvlJc w:val="left"/>
    </w:lvl>
    <w:lvl w:ilvl="5" w:tplc="C1B49666">
      <w:numFmt w:val="decimal"/>
      <w:lvlText w:val=""/>
      <w:lvlJc w:val="left"/>
    </w:lvl>
    <w:lvl w:ilvl="6" w:tplc="7478B698">
      <w:numFmt w:val="decimal"/>
      <w:lvlText w:val=""/>
      <w:lvlJc w:val="left"/>
    </w:lvl>
    <w:lvl w:ilvl="7" w:tplc="60F2826A">
      <w:numFmt w:val="decimal"/>
      <w:lvlText w:val=""/>
      <w:lvlJc w:val="left"/>
    </w:lvl>
    <w:lvl w:ilvl="8" w:tplc="B32C2714">
      <w:numFmt w:val="decimal"/>
      <w:lvlText w:val=""/>
      <w:lvlJc w:val="left"/>
    </w:lvl>
  </w:abstractNum>
  <w:abstractNum w:abstractNumId="1" w15:restartNumberingAfterBreak="0">
    <w:nsid w:val="161435A1"/>
    <w:multiLevelType w:val="hybridMultilevel"/>
    <w:tmpl w:val="47981CEA"/>
    <w:lvl w:ilvl="0" w:tplc="A956D9AE">
      <w:start w:val="1"/>
      <w:numFmt w:val="bullet"/>
      <w:lvlText w:val="●"/>
      <w:lvlJc w:val="left"/>
      <w:pPr>
        <w:ind w:left="720" w:hanging="360"/>
      </w:pPr>
    </w:lvl>
    <w:lvl w:ilvl="1" w:tplc="8B9A22A8">
      <w:start w:val="1"/>
      <w:numFmt w:val="bullet"/>
      <w:lvlText w:val="○"/>
      <w:lvlJc w:val="left"/>
      <w:pPr>
        <w:ind w:left="1440" w:hanging="360"/>
      </w:pPr>
    </w:lvl>
    <w:lvl w:ilvl="2" w:tplc="DBBAF204">
      <w:start w:val="1"/>
      <w:numFmt w:val="bullet"/>
      <w:lvlText w:val="■"/>
      <w:lvlJc w:val="left"/>
      <w:pPr>
        <w:ind w:left="2160" w:hanging="360"/>
      </w:pPr>
    </w:lvl>
    <w:lvl w:ilvl="3" w:tplc="3FD2F072">
      <w:start w:val="1"/>
      <w:numFmt w:val="bullet"/>
      <w:lvlText w:val="●"/>
      <w:lvlJc w:val="left"/>
      <w:pPr>
        <w:ind w:left="2880" w:hanging="360"/>
      </w:pPr>
    </w:lvl>
    <w:lvl w:ilvl="4" w:tplc="C9B4B484">
      <w:start w:val="1"/>
      <w:numFmt w:val="bullet"/>
      <w:lvlText w:val="○"/>
      <w:lvlJc w:val="left"/>
      <w:pPr>
        <w:ind w:left="3600" w:hanging="360"/>
      </w:pPr>
    </w:lvl>
    <w:lvl w:ilvl="5" w:tplc="DC960D74">
      <w:start w:val="1"/>
      <w:numFmt w:val="bullet"/>
      <w:lvlText w:val="■"/>
      <w:lvlJc w:val="left"/>
      <w:pPr>
        <w:ind w:left="4320" w:hanging="360"/>
      </w:pPr>
    </w:lvl>
    <w:lvl w:ilvl="6" w:tplc="860E45D0">
      <w:start w:val="1"/>
      <w:numFmt w:val="bullet"/>
      <w:lvlText w:val="●"/>
      <w:lvlJc w:val="left"/>
      <w:pPr>
        <w:ind w:left="5040" w:hanging="360"/>
      </w:pPr>
    </w:lvl>
    <w:lvl w:ilvl="7" w:tplc="BF6E811C">
      <w:start w:val="1"/>
      <w:numFmt w:val="bullet"/>
      <w:lvlText w:val="●"/>
      <w:lvlJc w:val="left"/>
      <w:pPr>
        <w:ind w:left="5760" w:hanging="360"/>
      </w:pPr>
    </w:lvl>
    <w:lvl w:ilvl="8" w:tplc="95FED34A">
      <w:start w:val="1"/>
      <w:numFmt w:val="bullet"/>
      <w:lvlText w:val="●"/>
      <w:lvlJc w:val="left"/>
      <w:pPr>
        <w:ind w:left="6480" w:hanging="360"/>
      </w:pPr>
    </w:lvl>
  </w:abstractNum>
  <w:abstractNum w:abstractNumId="2" w15:restartNumberingAfterBreak="0">
    <w:nsid w:val="4C3254D6"/>
    <w:multiLevelType w:val="hybridMultilevel"/>
    <w:tmpl w:val="A5D2F748"/>
    <w:lvl w:ilvl="0" w:tplc="28022ED2">
      <w:start w:val="1"/>
      <w:numFmt w:val="decimal"/>
      <w:lvlText w:val="%1."/>
      <w:lvlJc w:val="left"/>
      <w:pPr>
        <w:ind w:left="540" w:hanging="260"/>
      </w:pPr>
    </w:lvl>
    <w:lvl w:ilvl="1" w:tplc="7D3261E0">
      <w:start w:val="1"/>
      <w:numFmt w:val="decimal"/>
      <w:lvlText w:val="%2."/>
      <w:lvlJc w:val="left"/>
      <w:pPr>
        <w:ind w:left="900" w:hanging="260"/>
      </w:pPr>
    </w:lvl>
    <w:lvl w:ilvl="2" w:tplc="5D68EEBE">
      <w:numFmt w:val="decimal"/>
      <w:lvlText w:val=""/>
      <w:lvlJc w:val="left"/>
    </w:lvl>
    <w:lvl w:ilvl="3" w:tplc="9542702E">
      <w:numFmt w:val="decimal"/>
      <w:lvlText w:val=""/>
      <w:lvlJc w:val="left"/>
    </w:lvl>
    <w:lvl w:ilvl="4" w:tplc="0ABABE2E">
      <w:numFmt w:val="decimal"/>
      <w:lvlText w:val=""/>
      <w:lvlJc w:val="left"/>
    </w:lvl>
    <w:lvl w:ilvl="5" w:tplc="7EB0A884">
      <w:numFmt w:val="decimal"/>
      <w:lvlText w:val=""/>
      <w:lvlJc w:val="left"/>
    </w:lvl>
    <w:lvl w:ilvl="6" w:tplc="62B403D6">
      <w:numFmt w:val="decimal"/>
      <w:lvlText w:val=""/>
      <w:lvlJc w:val="left"/>
    </w:lvl>
    <w:lvl w:ilvl="7" w:tplc="7974DC58">
      <w:numFmt w:val="decimal"/>
      <w:lvlText w:val=""/>
      <w:lvlJc w:val="left"/>
    </w:lvl>
    <w:lvl w:ilvl="8" w:tplc="C2B64058">
      <w:numFmt w:val="decimal"/>
      <w:lvlText w:val=""/>
      <w:lvlJc w:val="left"/>
    </w:lvl>
  </w:abstractNum>
  <w:num w:numId="1" w16cid:durableId="51932382">
    <w:abstractNumId w:val="1"/>
    <w:lvlOverride w:ilvl="0">
      <w:startOverride w:val="1"/>
    </w:lvlOverride>
  </w:num>
  <w:num w:numId="2" w16cid:durableId="2000232138">
    <w:abstractNumId w:val="0"/>
    <w:lvlOverride w:ilvl="0">
      <w:startOverride w:val="1"/>
    </w:lvlOverride>
  </w:num>
  <w:num w:numId="3" w16cid:durableId="498468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51E"/>
    <w:rsid w:val="006040EC"/>
    <w:rsid w:val="00783EAB"/>
    <w:rsid w:val="009C651E"/>
    <w:rsid w:val="00C6405B"/>
    <w:rsid w:val="00EB08F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F39"/>
  <w15:docId w15:val="{CEC4535E-4C4C-4F07-B5FA-23849A0F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FFFFFF"/>
      <w:sz w:val="36"/>
      <w:szCs w:val="36"/>
    </w:rPr>
  </w:style>
  <w:style w:type="paragraph" w:styleId="Titre2">
    <w:name w:val="heading 2"/>
    <w:uiPriority w:val="9"/>
    <w:unhideWhenUsed/>
    <w:qFormat/>
    <w:pPr>
      <w:spacing w:before="240" w:after="80"/>
      <w:outlineLvl w:val="1"/>
    </w:pPr>
    <w:rPr>
      <w:b/>
      <w:bCs/>
      <w:color w:val="1F4E79"/>
      <w:sz w:val="28"/>
      <w:szCs w:val="28"/>
    </w:rPr>
  </w:style>
  <w:style w:type="paragraph" w:styleId="Titre3">
    <w:name w:val="heading 3"/>
    <w:uiPriority w:val="9"/>
    <w:unhideWhenUsed/>
    <w:qFormat/>
    <w:pPr>
      <w:spacing w:before="180" w:after="60"/>
      <w:outlineLvl w:val="2"/>
    </w:pPr>
    <w:rPr>
      <w:b/>
      <w:bCs/>
      <w:color w:val="C9A84C"/>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11</Pages>
  <Words>3008</Words>
  <Characters>16546</Characters>
  <Application>Microsoft Office Word</Application>
  <DocSecurity>0</DocSecurity>
  <Lines>137</Lines>
  <Paragraphs>39</Paragraphs>
  <ScaleCrop>false</ScaleCrop>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16059</cp:lastModifiedBy>
  <cp:revision>3</cp:revision>
  <dcterms:created xsi:type="dcterms:W3CDTF">2026-03-28T12:32:00Z</dcterms:created>
  <dcterms:modified xsi:type="dcterms:W3CDTF">2026-04-11T20:50:00Z</dcterms:modified>
</cp:coreProperties>
</file>