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1EE" w:rsidRPr="002A26ED" w:rsidRDefault="002A26ED" w:rsidP="002A26E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</w:t>
      </w:r>
      <w:r w:rsidRPr="002A26ED">
        <w:rPr>
          <w:lang w:val="en-US"/>
        </w:rPr>
        <w:t>hrle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 xml:space="preserve">G. </w:t>
      </w:r>
      <w:proofErr w:type="spellStart"/>
      <w:r w:rsidRPr="002A26ED">
        <w:rPr>
          <w:lang w:val="en-US"/>
        </w:rPr>
        <w:t>Schnurpfeil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>S.G.</w:t>
      </w:r>
      <w:r w:rsidRPr="002A26ED">
        <w:rPr>
          <w:lang w:val="en-US"/>
        </w:rPr>
        <w:t xml:space="preserve"> Makarov, </w:t>
      </w:r>
      <w:r>
        <w:rPr>
          <w:lang w:val="en-US"/>
        </w:rPr>
        <w:t>A.</w:t>
      </w:r>
      <w:r w:rsidRPr="002A26ED">
        <w:rPr>
          <w:lang w:val="en-US"/>
        </w:rPr>
        <w:t xml:space="preserve"> </w:t>
      </w:r>
      <w:proofErr w:type="spellStart"/>
      <w:r w:rsidRPr="002A26ED">
        <w:rPr>
          <w:lang w:val="en-US"/>
        </w:rPr>
        <w:t>Kazarin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>O.N.</w:t>
      </w:r>
      <w:r w:rsidRPr="002A26ED">
        <w:rPr>
          <w:lang w:val="en-US"/>
        </w:rPr>
        <w:t xml:space="preserve"> </w:t>
      </w:r>
      <w:proofErr w:type="spellStart"/>
      <w:r w:rsidRPr="002A26ED">
        <w:rPr>
          <w:lang w:val="en-US"/>
        </w:rPr>
        <w:t>Suvorova</w:t>
      </w:r>
      <w:proofErr w:type="spellEnd"/>
      <w:r w:rsidRPr="002A26ED">
        <w:rPr>
          <w:lang w:val="en-US"/>
        </w:rPr>
        <w:t xml:space="preserve">, </w:t>
      </w:r>
      <w:proofErr w:type="spellStart"/>
      <w:r>
        <w:rPr>
          <w:lang w:val="en-US"/>
        </w:rPr>
        <w:t>Macroheterocycles</w:t>
      </w:r>
      <w:proofErr w:type="spellEnd"/>
      <w:r>
        <w:rPr>
          <w:lang w:val="en-US"/>
        </w:rPr>
        <w:t>, 2012,</w:t>
      </w:r>
      <w:r w:rsidRPr="002A26ED">
        <w:rPr>
          <w:lang w:val="en-US"/>
        </w:rPr>
        <w:t xml:space="preserve"> 5</w:t>
      </w:r>
      <w:r>
        <w:rPr>
          <w:lang w:val="en-US"/>
        </w:rPr>
        <w:t>,</w:t>
      </w:r>
      <w:r w:rsidRPr="002A26ED">
        <w:rPr>
          <w:lang w:val="en-US"/>
        </w:rPr>
        <w:t xml:space="preserve"> 191. </w:t>
      </w:r>
    </w:p>
    <w:p w:rsidR="00CB119D" w:rsidRPr="00651277" w:rsidRDefault="00034F51" w:rsidP="00144BD1">
      <w:pPr>
        <w:pStyle w:val="a3"/>
        <w:numPr>
          <w:ilvl w:val="0"/>
          <w:numId w:val="1"/>
        </w:numPr>
        <w:rPr>
          <w:lang w:val="en-US"/>
        </w:rPr>
      </w:pPr>
      <w:r w:rsidRPr="00651277">
        <w:rPr>
          <w:lang w:val="en-US"/>
        </w:rPr>
        <w:t>N.B.</w:t>
      </w:r>
      <w:r>
        <w:rPr>
          <w:lang w:val="en-US"/>
        </w:rPr>
        <w:t xml:space="preserve"> </w:t>
      </w:r>
      <w:proofErr w:type="spellStart"/>
      <w:r w:rsidR="002A26ED" w:rsidRPr="00651277">
        <w:rPr>
          <w:lang w:val="en-US"/>
        </w:rPr>
        <w:t>McKeown</w:t>
      </w:r>
      <w:proofErr w:type="spellEnd"/>
      <w:r>
        <w:rPr>
          <w:lang w:val="en-US"/>
        </w:rPr>
        <w:t>,</w:t>
      </w:r>
      <w:r w:rsidR="002A26ED" w:rsidRPr="00651277">
        <w:rPr>
          <w:lang w:val="en-US"/>
        </w:rPr>
        <w:t xml:space="preserve"> </w:t>
      </w:r>
      <w:proofErr w:type="spellStart"/>
      <w:r w:rsidR="002A26ED" w:rsidRPr="00651277">
        <w:rPr>
          <w:lang w:val="en-US"/>
        </w:rPr>
        <w:t>Phthalocyanine</w:t>
      </w:r>
      <w:proofErr w:type="spellEnd"/>
      <w:r w:rsidR="002A26ED" w:rsidRPr="00651277">
        <w:rPr>
          <w:lang w:val="en-US"/>
        </w:rPr>
        <w:t xml:space="preserve"> Materials, Cambridge</w:t>
      </w:r>
      <w:r w:rsidR="00651277">
        <w:rPr>
          <w:lang w:val="en-US"/>
        </w:rPr>
        <w:t xml:space="preserve"> </w:t>
      </w:r>
      <w:r w:rsidR="002A26ED" w:rsidRPr="00651277">
        <w:rPr>
          <w:lang w:val="en-US"/>
        </w:rPr>
        <w:t>University Press, 1998.</w:t>
      </w:r>
    </w:p>
    <w:p w:rsidR="00CB119D" w:rsidRPr="00034F51" w:rsidRDefault="00034F51" w:rsidP="002F1667">
      <w:pPr>
        <w:pStyle w:val="a3"/>
        <w:numPr>
          <w:ilvl w:val="0"/>
          <w:numId w:val="1"/>
        </w:numPr>
        <w:rPr>
          <w:lang w:val="en-US"/>
        </w:rPr>
      </w:pPr>
      <w:r w:rsidRPr="00651277">
        <w:rPr>
          <w:lang w:val="en-US"/>
        </w:rPr>
        <w:t>P.</w:t>
      </w:r>
      <w:r>
        <w:rPr>
          <w:lang w:val="en-US"/>
        </w:rPr>
        <w:t xml:space="preserve"> </w:t>
      </w:r>
      <w:proofErr w:type="spellStart"/>
      <w:r w:rsidR="00651277" w:rsidRPr="00651277">
        <w:rPr>
          <w:lang w:val="en-US"/>
        </w:rPr>
        <w:t>Erk</w:t>
      </w:r>
      <w:proofErr w:type="spellEnd"/>
      <w:r w:rsidR="00651277" w:rsidRPr="00651277">
        <w:rPr>
          <w:lang w:val="en-US"/>
        </w:rPr>
        <w:t xml:space="preserve">, </w:t>
      </w:r>
      <w:r>
        <w:rPr>
          <w:lang w:val="en-US"/>
        </w:rPr>
        <w:t xml:space="preserve">H. </w:t>
      </w:r>
      <w:proofErr w:type="spellStart"/>
      <w:r w:rsidR="00651277" w:rsidRPr="00651277">
        <w:rPr>
          <w:lang w:val="en-US"/>
        </w:rPr>
        <w:t>Engelsberg</w:t>
      </w:r>
      <w:proofErr w:type="spellEnd"/>
      <w:r>
        <w:rPr>
          <w:lang w:val="en-US"/>
        </w:rPr>
        <w:t>,</w:t>
      </w:r>
      <w:r w:rsidR="00651277" w:rsidRPr="00651277">
        <w:rPr>
          <w:lang w:val="en-US"/>
        </w:rPr>
        <w:t xml:space="preserve"> </w:t>
      </w:r>
      <w:r>
        <w:rPr>
          <w:lang w:val="en-US"/>
        </w:rPr>
        <w:t>in</w:t>
      </w:r>
      <w:r w:rsidR="00651277" w:rsidRPr="00651277">
        <w:rPr>
          <w:lang w:val="en-US"/>
        </w:rPr>
        <w:t xml:space="preserve"> The </w:t>
      </w:r>
      <w:proofErr w:type="spellStart"/>
      <w:r w:rsidR="00651277" w:rsidRPr="00651277">
        <w:rPr>
          <w:lang w:val="en-US"/>
        </w:rPr>
        <w:t>Porphyrin</w:t>
      </w:r>
      <w:proofErr w:type="spellEnd"/>
      <w:r w:rsidR="00651277" w:rsidRPr="00651277">
        <w:rPr>
          <w:lang w:val="en-US"/>
        </w:rPr>
        <w:t xml:space="preserve"> Handbook</w:t>
      </w:r>
      <w:r>
        <w:rPr>
          <w:lang w:val="en-US"/>
        </w:rPr>
        <w:t xml:space="preserve">, ed. </w:t>
      </w:r>
      <w:r w:rsidRPr="00491BF3">
        <w:rPr>
          <w:lang w:val="en-US"/>
        </w:rPr>
        <w:t xml:space="preserve">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</w:t>
      </w:r>
      <w:r>
        <w:rPr>
          <w:lang w:val="en-US"/>
        </w:rPr>
        <w:t xml:space="preserve">, 19, </w:t>
      </w:r>
      <w:r w:rsidR="00651277" w:rsidRPr="00651277">
        <w:rPr>
          <w:lang w:val="en-US"/>
        </w:rPr>
        <w:t>105</w:t>
      </w:r>
      <w:r w:rsidR="00651277">
        <w:rPr>
          <w:lang w:val="en-US"/>
        </w:rPr>
        <w:t>.</w:t>
      </w:r>
    </w:p>
    <w:p w:rsidR="00CB119D" w:rsidRPr="00034F51" w:rsidRDefault="00BE78F6" w:rsidP="00BE78F6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B.H. </w:t>
      </w:r>
      <w:proofErr w:type="spellStart"/>
      <w:r>
        <w:rPr>
          <w:lang w:val="en-US"/>
        </w:rPr>
        <w:t>Lessard</w:t>
      </w:r>
      <w:proofErr w:type="spellEnd"/>
      <w:r>
        <w:rPr>
          <w:lang w:val="en-US"/>
        </w:rPr>
        <w:t xml:space="preserve">, </w:t>
      </w:r>
      <w:r w:rsidRPr="00BE78F6">
        <w:rPr>
          <w:lang w:val="en-US"/>
        </w:rPr>
        <w:t>ACS Appl. Mater. Interfaces</w:t>
      </w:r>
      <w:r>
        <w:rPr>
          <w:lang w:val="en-US"/>
        </w:rPr>
        <w:t>,</w:t>
      </w:r>
      <w:r w:rsidRPr="00BE78F6">
        <w:rPr>
          <w:lang w:val="en-US"/>
        </w:rPr>
        <w:t xml:space="preserve"> 2021, 13, 31321</w:t>
      </w:r>
      <w:r>
        <w:rPr>
          <w:lang w:val="en-US"/>
        </w:rPr>
        <w:t>.</w:t>
      </w:r>
    </w:p>
    <w:p w:rsidR="00CB119D" w:rsidRPr="00BE78F6" w:rsidRDefault="00BE78F6" w:rsidP="008B7895">
      <w:pPr>
        <w:pStyle w:val="a3"/>
        <w:numPr>
          <w:ilvl w:val="0"/>
          <w:numId w:val="1"/>
        </w:numPr>
        <w:rPr>
          <w:lang w:val="en-US"/>
        </w:rPr>
      </w:pPr>
      <w:r w:rsidRPr="00BE78F6">
        <w:rPr>
          <w:lang w:val="en-US"/>
        </w:rPr>
        <w:t>Z</w:t>
      </w:r>
      <w:r>
        <w:rPr>
          <w:lang w:val="en-US"/>
        </w:rPr>
        <w:t xml:space="preserve">.J. </w:t>
      </w:r>
      <w:proofErr w:type="spellStart"/>
      <w:r>
        <w:rPr>
          <w:lang w:val="en-US"/>
        </w:rPr>
        <w:t>Comeau</w:t>
      </w:r>
      <w:proofErr w:type="spellEnd"/>
      <w:r w:rsidRPr="00BE78F6">
        <w:rPr>
          <w:lang w:val="en-US"/>
        </w:rPr>
        <w:t>, R</w:t>
      </w:r>
      <w:r>
        <w:rPr>
          <w:lang w:val="en-US"/>
        </w:rPr>
        <w:t>.R. Cranston</w:t>
      </w:r>
      <w:r w:rsidRPr="00BE78F6">
        <w:rPr>
          <w:lang w:val="en-US"/>
        </w:rPr>
        <w:t>, H</w:t>
      </w:r>
      <w:r>
        <w:rPr>
          <w:lang w:val="en-US"/>
        </w:rPr>
        <w:t>.</w:t>
      </w:r>
      <w:r w:rsidRPr="00BE78F6">
        <w:rPr>
          <w:lang w:val="en-US"/>
        </w:rPr>
        <w:t xml:space="preserve">R. </w:t>
      </w:r>
      <w:proofErr w:type="spellStart"/>
      <w:r w:rsidRPr="00BE78F6">
        <w:rPr>
          <w:lang w:val="en-US"/>
        </w:rPr>
        <w:t>Lamontagne</w:t>
      </w:r>
      <w:proofErr w:type="spellEnd"/>
      <w:r>
        <w:rPr>
          <w:lang w:val="en-US"/>
        </w:rPr>
        <w:t xml:space="preserve">, </w:t>
      </w:r>
      <w:r w:rsidRPr="00BE78F6">
        <w:rPr>
          <w:lang w:val="en-US"/>
        </w:rPr>
        <w:t>A</w:t>
      </w:r>
      <w:r>
        <w:rPr>
          <w:lang w:val="en-US"/>
        </w:rPr>
        <w:t>.</w:t>
      </w:r>
      <w:r w:rsidRPr="00BE78F6">
        <w:rPr>
          <w:lang w:val="en-US"/>
        </w:rPr>
        <w:t xml:space="preserve">J. </w:t>
      </w:r>
      <w:proofErr w:type="spellStart"/>
      <w:r w:rsidRPr="00BE78F6">
        <w:rPr>
          <w:lang w:val="en-US"/>
        </w:rPr>
        <w:t>Shuhendler</w:t>
      </w:r>
      <w:proofErr w:type="spellEnd"/>
      <w:r>
        <w:rPr>
          <w:lang w:val="en-US"/>
        </w:rPr>
        <w:t>,</w:t>
      </w:r>
      <w:r w:rsidRPr="00BE78F6">
        <w:rPr>
          <w:lang w:val="en-US"/>
        </w:rPr>
        <w:t xml:space="preserve"> B</w:t>
      </w:r>
      <w:r>
        <w:rPr>
          <w:lang w:val="en-US"/>
        </w:rPr>
        <w:t>.</w:t>
      </w:r>
      <w:r w:rsidRPr="00BE78F6">
        <w:rPr>
          <w:lang w:val="en-US"/>
        </w:rPr>
        <w:t xml:space="preserve">H. </w:t>
      </w:r>
      <w:proofErr w:type="spellStart"/>
      <w:r w:rsidRPr="00BE78F6">
        <w:rPr>
          <w:lang w:val="en-US"/>
        </w:rPr>
        <w:t>Lessard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Commun</w:t>
      </w:r>
      <w:proofErr w:type="spellEnd"/>
      <w:r>
        <w:rPr>
          <w:lang w:val="en-US"/>
        </w:rPr>
        <w:t xml:space="preserve">. Chem., </w:t>
      </w:r>
      <w:proofErr w:type="gramStart"/>
      <w:r>
        <w:rPr>
          <w:lang w:val="en-US"/>
        </w:rPr>
        <w:t>2022</w:t>
      </w:r>
      <w:proofErr w:type="gramEnd"/>
      <w:r>
        <w:rPr>
          <w:lang w:val="en-US"/>
        </w:rPr>
        <w:t>, 5, 178.</w:t>
      </w:r>
    </w:p>
    <w:p w:rsidR="00CB119D" w:rsidRPr="00034F51" w:rsidRDefault="00BB449F" w:rsidP="002114AA">
      <w:pPr>
        <w:pStyle w:val="a3"/>
        <w:numPr>
          <w:ilvl w:val="0"/>
          <w:numId w:val="1"/>
        </w:numPr>
        <w:rPr>
          <w:lang w:val="en-US"/>
        </w:rPr>
      </w:pPr>
      <w:r w:rsidRPr="00BB449F">
        <w:rPr>
          <w:lang w:val="en-US"/>
        </w:rPr>
        <w:t xml:space="preserve">H. Kobayashi, P.L. </w:t>
      </w:r>
      <w:proofErr w:type="spellStart"/>
      <w:r w:rsidRPr="00BB449F">
        <w:rPr>
          <w:lang w:val="en-US"/>
        </w:rPr>
        <w:t>Choyke</w:t>
      </w:r>
      <w:proofErr w:type="spellEnd"/>
      <w:r>
        <w:rPr>
          <w:lang w:val="en-US"/>
        </w:rPr>
        <w:t>,</w:t>
      </w:r>
      <w:r w:rsidRPr="00BB449F">
        <w:rPr>
          <w:lang w:val="en-US"/>
        </w:rPr>
        <w:t xml:space="preserve"> Acc. Chem</w:t>
      </w:r>
      <w:r w:rsidRPr="00034F51">
        <w:rPr>
          <w:lang w:val="en-US"/>
        </w:rPr>
        <w:t xml:space="preserve">. </w:t>
      </w:r>
      <w:r w:rsidRPr="00BB449F">
        <w:rPr>
          <w:lang w:val="en-US"/>
        </w:rPr>
        <w:t>Res</w:t>
      </w:r>
      <w:r w:rsidRPr="00034F51">
        <w:rPr>
          <w:lang w:val="en-US"/>
        </w:rPr>
        <w:t>., 2019, 52, 2332</w:t>
      </w:r>
    </w:p>
    <w:p w:rsidR="00CB119D" w:rsidRPr="00B27E23" w:rsidRDefault="00B27E23" w:rsidP="00CB119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S.G. Makarov, O.N. </w:t>
      </w:r>
      <w:proofErr w:type="spellStart"/>
      <w:r>
        <w:rPr>
          <w:lang w:val="en-US"/>
        </w:rPr>
        <w:t>Suvorova</w:t>
      </w:r>
      <w:proofErr w:type="spellEnd"/>
      <w:r>
        <w:rPr>
          <w:lang w:val="en-US"/>
        </w:rPr>
        <w:t xml:space="preserve">, 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öhrle</w:t>
      </w:r>
      <w:proofErr w:type="spellEnd"/>
      <w:r>
        <w:rPr>
          <w:rFonts w:cstheme="minorHAnsi"/>
          <w:lang w:val="en-US"/>
        </w:rPr>
        <w:t xml:space="preserve">, J. </w:t>
      </w:r>
      <w:proofErr w:type="spellStart"/>
      <w:r>
        <w:rPr>
          <w:rFonts w:cstheme="minorHAnsi"/>
          <w:lang w:val="en-US"/>
        </w:rPr>
        <w:t>Porphyrins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Phthalocyanines</w:t>
      </w:r>
      <w:proofErr w:type="spellEnd"/>
      <w:r>
        <w:rPr>
          <w:rFonts w:cstheme="minorHAnsi"/>
          <w:lang w:val="en-US"/>
        </w:rPr>
        <w:t>, 2011, 15, 791.</w:t>
      </w:r>
    </w:p>
    <w:p w:rsidR="00CB119D" w:rsidRPr="00B27E23" w:rsidRDefault="00B27E23" w:rsidP="00CB119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S.G. Makarov, G. </w:t>
      </w:r>
      <w:proofErr w:type="spellStart"/>
      <w:r>
        <w:rPr>
          <w:lang w:val="en-US"/>
        </w:rPr>
        <w:t>Schnurpfeil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S.Yu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Ketkov</w:t>
      </w:r>
      <w:proofErr w:type="spellEnd"/>
      <w:r>
        <w:rPr>
          <w:lang w:val="en-US"/>
        </w:rPr>
        <w:t xml:space="preserve">, 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öhrle</w:t>
      </w:r>
      <w:proofErr w:type="spellEnd"/>
      <w:r>
        <w:rPr>
          <w:rFonts w:cstheme="minorHAnsi"/>
          <w:lang w:val="en-US"/>
        </w:rPr>
        <w:t xml:space="preserve">, J. </w:t>
      </w:r>
      <w:proofErr w:type="spellStart"/>
      <w:r>
        <w:rPr>
          <w:rFonts w:cstheme="minorHAnsi"/>
          <w:lang w:val="en-US"/>
        </w:rPr>
        <w:t>Porphyrins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Phthalocyanines</w:t>
      </w:r>
      <w:proofErr w:type="spellEnd"/>
      <w:r>
        <w:rPr>
          <w:rFonts w:cstheme="minorHAnsi"/>
          <w:lang w:val="en-US"/>
        </w:rPr>
        <w:t>, 2019, 24, 515.</w:t>
      </w:r>
    </w:p>
    <w:p w:rsidR="00CB119D" w:rsidRPr="00B27E23" w:rsidRDefault="00B27E23" w:rsidP="00B27E23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S.G. Makarov, G. </w:t>
      </w:r>
      <w:proofErr w:type="spellStart"/>
      <w:r>
        <w:rPr>
          <w:lang w:val="en-US"/>
        </w:rPr>
        <w:t>Schnurpfeil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S.Yu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Ketkov</w:t>
      </w:r>
      <w:proofErr w:type="spellEnd"/>
      <w:r>
        <w:rPr>
          <w:lang w:val="en-US"/>
        </w:rPr>
        <w:t xml:space="preserve">, 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öhrle</w:t>
      </w:r>
      <w:proofErr w:type="spellEnd"/>
      <w:r>
        <w:rPr>
          <w:rFonts w:cstheme="minorHAnsi"/>
          <w:lang w:val="en-US"/>
        </w:rPr>
        <w:t xml:space="preserve">, J. </w:t>
      </w:r>
      <w:proofErr w:type="spellStart"/>
      <w:r>
        <w:rPr>
          <w:rFonts w:cstheme="minorHAnsi"/>
          <w:lang w:val="en-US"/>
        </w:rPr>
        <w:t>Porphyrins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Phthalocyanines</w:t>
      </w:r>
      <w:proofErr w:type="spellEnd"/>
      <w:r>
        <w:rPr>
          <w:rFonts w:cstheme="minorHAnsi"/>
          <w:lang w:val="en-US"/>
        </w:rPr>
        <w:t>, 2021, 25, 236.</w:t>
      </w:r>
    </w:p>
    <w:p w:rsidR="00CB119D" w:rsidRPr="00491BF3" w:rsidRDefault="00491BF3" w:rsidP="00CB119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N. Kobayashi, </w:t>
      </w:r>
      <w:proofErr w:type="spellStart"/>
      <w:r>
        <w:rPr>
          <w:lang w:val="en-US"/>
        </w:rPr>
        <w:t>Coord</w:t>
      </w:r>
      <w:proofErr w:type="spellEnd"/>
      <w:r>
        <w:rPr>
          <w:lang w:val="en-US"/>
        </w:rPr>
        <w:t>. Chem. Rev., 2002, 227, 129.</w:t>
      </w:r>
    </w:p>
    <w:p w:rsidR="00CB119D" w:rsidRPr="00491BF3" w:rsidRDefault="00CB119D" w:rsidP="00CB119D">
      <w:pPr>
        <w:pStyle w:val="a3"/>
        <w:numPr>
          <w:ilvl w:val="0"/>
          <w:numId w:val="1"/>
        </w:numPr>
        <w:rPr>
          <w:lang w:val="en-US"/>
        </w:rPr>
      </w:pPr>
      <w:r w:rsidRPr="00BB449F">
        <w:rPr>
          <w:lang w:val="en-US"/>
        </w:rPr>
        <w:t>NK</w:t>
      </w:r>
      <w:r w:rsidRPr="00491BF3">
        <w:rPr>
          <w:lang w:val="en-US"/>
        </w:rPr>
        <w:t>_</w:t>
      </w:r>
      <w:r w:rsidRPr="00BB449F">
        <w:rPr>
          <w:lang w:val="en-US"/>
        </w:rPr>
        <w:t>PH</w:t>
      </w:r>
      <w:r w:rsidR="004A68C9" w:rsidRPr="00491BF3">
        <w:rPr>
          <w:lang w:val="en-US"/>
        </w:rPr>
        <w:t xml:space="preserve"> (</w:t>
      </w:r>
      <w:proofErr w:type="spellStart"/>
      <w:r w:rsidR="004A68C9" w:rsidRPr="00BB449F">
        <w:rPr>
          <w:lang w:val="en-US"/>
        </w:rPr>
        <w:t>oligopc</w:t>
      </w:r>
      <w:r w:rsidR="004A68C9" w:rsidRPr="00491BF3">
        <w:rPr>
          <w:lang w:val="en-US"/>
        </w:rPr>
        <w:t>_</w:t>
      </w:r>
      <w:r w:rsidR="004A68C9" w:rsidRPr="00BB449F">
        <w:rPr>
          <w:lang w:val="en-US"/>
        </w:rPr>
        <w:t>photophys</w:t>
      </w:r>
      <w:proofErr w:type="spellEnd"/>
      <w:r w:rsidR="004A68C9" w:rsidRPr="00491BF3">
        <w:rPr>
          <w:lang w:val="en-US"/>
        </w:rPr>
        <w:t>?)</w:t>
      </w:r>
    </w:p>
    <w:p w:rsidR="00CB119D" w:rsidRPr="00491BF3" w:rsidRDefault="00491BF3" w:rsidP="00491BF3">
      <w:pPr>
        <w:pStyle w:val="a3"/>
        <w:numPr>
          <w:ilvl w:val="0"/>
          <w:numId w:val="1"/>
        </w:numPr>
        <w:rPr>
          <w:lang w:val="en-US"/>
        </w:rPr>
      </w:pPr>
      <w:r w:rsidRPr="00491BF3">
        <w:rPr>
          <w:lang w:val="en-US"/>
        </w:rPr>
        <w:t>K</w:t>
      </w:r>
      <w:r>
        <w:rPr>
          <w:lang w:val="en-US"/>
        </w:rPr>
        <w:t>.</w:t>
      </w:r>
      <w:r w:rsidRPr="00491BF3">
        <w:rPr>
          <w:lang w:val="en-US"/>
        </w:rPr>
        <w:t xml:space="preserve"> </w:t>
      </w:r>
      <w:proofErr w:type="spellStart"/>
      <w:r w:rsidRPr="00491BF3">
        <w:rPr>
          <w:lang w:val="en-US"/>
        </w:rPr>
        <w:t>Kameyama</w:t>
      </w:r>
      <w:proofErr w:type="spellEnd"/>
      <w:r w:rsidRPr="00491BF3">
        <w:rPr>
          <w:lang w:val="en-US"/>
        </w:rPr>
        <w:t>, M</w:t>
      </w:r>
      <w:r>
        <w:rPr>
          <w:lang w:val="en-US"/>
        </w:rPr>
        <w:t>.</w:t>
      </w:r>
      <w:r w:rsidRPr="00491BF3">
        <w:rPr>
          <w:lang w:val="en-US"/>
        </w:rPr>
        <w:t xml:space="preserve"> </w:t>
      </w:r>
      <w:proofErr w:type="spellStart"/>
      <w:r w:rsidRPr="00491BF3">
        <w:rPr>
          <w:lang w:val="en-US"/>
        </w:rPr>
        <w:t>Morisue</w:t>
      </w:r>
      <w:proofErr w:type="spellEnd"/>
      <w:r w:rsidRPr="00491BF3">
        <w:rPr>
          <w:lang w:val="en-US"/>
        </w:rPr>
        <w:t>,</w:t>
      </w:r>
      <w:r>
        <w:rPr>
          <w:lang w:val="en-US"/>
        </w:rPr>
        <w:t xml:space="preserve"> </w:t>
      </w:r>
      <w:r w:rsidRPr="00491BF3">
        <w:rPr>
          <w:lang w:val="en-US"/>
        </w:rPr>
        <w:t>A</w:t>
      </w:r>
      <w:r>
        <w:rPr>
          <w:lang w:val="en-US"/>
        </w:rPr>
        <w:t>.</w:t>
      </w:r>
      <w:r w:rsidRPr="00491BF3">
        <w:rPr>
          <w:lang w:val="en-US"/>
        </w:rPr>
        <w:t xml:space="preserve"> </w:t>
      </w:r>
      <w:proofErr w:type="spellStart"/>
      <w:r w:rsidRPr="00491BF3">
        <w:rPr>
          <w:lang w:val="en-US"/>
        </w:rPr>
        <w:t>Satake</w:t>
      </w:r>
      <w:proofErr w:type="spellEnd"/>
      <w:r w:rsidRPr="00491BF3">
        <w:rPr>
          <w:lang w:val="en-US"/>
        </w:rPr>
        <w:t>, Y</w:t>
      </w:r>
      <w:r>
        <w:rPr>
          <w:lang w:val="en-US"/>
        </w:rPr>
        <w:t xml:space="preserve">. </w:t>
      </w:r>
      <w:proofErr w:type="spellStart"/>
      <w:r w:rsidRPr="00491BF3">
        <w:rPr>
          <w:lang w:val="en-US"/>
        </w:rPr>
        <w:t>Kobuke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Angew</w:t>
      </w:r>
      <w:proofErr w:type="spellEnd"/>
      <w:r>
        <w:rPr>
          <w:lang w:val="en-US"/>
        </w:rPr>
        <w:t xml:space="preserve">. Chem. </w:t>
      </w:r>
      <w:r w:rsidRPr="00491BF3">
        <w:rPr>
          <w:lang w:val="en-US"/>
        </w:rPr>
        <w:t>Int. Ed. 2005, 44, 4763</w:t>
      </w:r>
    </w:p>
    <w:p w:rsidR="00CB119D" w:rsidRPr="00491BF3" w:rsidRDefault="00491BF3" w:rsidP="00491BF3">
      <w:pPr>
        <w:pStyle w:val="a3"/>
        <w:numPr>
          <w:ilvl w:val="0"/>
          <w:numId w:val="1"/>
        </w:numPr>
        <w:rPr>
          <w:lang w:val="en-US"/>
        </w:rPr>
      </w:pPr>
      <w:r w:rsidRPr="00491BF3">
        <w:rPr>
          <w:lang w:val="en-US"/>
        </w:rPr>
        <w:t>A.W. Snow</w:t>
      </w:r>
      <w:r>
        <w:rPr>
          <w:lang w:val="en-US"/>
        </w:rPr>
        <w:t>,</w:t>
      </w:r>
      <w:r w:rsidRPr="00491BF3">
        <w:rPr>
          <w:lang w:val="en-US"/>
        </w:rPr>
        <w:t xml:space="preserve"> in </w:t>
      </w:r>
      <w:r w:rsidRPr="00491BF3">
        <w:rPr>
          <w:i/>
          <w:lang w:val="en-US"/>
        </w:rPr>
        <w:t xml:space="preserve">The </w:t>
      </w:r>
      <w:proofErr w:type="spellStart"/>
      <w:r w:rsidRPr="00491BF3">
        <w:rPr>
          <w:i/>
          <w:lang w:val="en-US"/>
        </w:rPr>
        <w:t>Porphyrin</w:t>
      </w:r>
      <w:proofErr w:type="spellEnd"/>
      <w:r w:rsidRPr="00491BF3">
        <w:rPr>
          <w:i/>
          <w:lang w:val="en-US"/>
        </w:rPr>
        <w:t xml:space="preserve"> Handbook</w:t>
      </w:r>
      <w:r w:rsidRPr="00491BF3">
        <w:rPr>
          <w:lang w:val="en-US"/>
        </w:rPr>
        <w:t xml:space="preserve">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</w:t>
      </w:r>
      <w:r>
        <w:rPr>
          <w:lang w:val="en-US"/>
        </w:rPr>
        <w:t xml:space="preserve"> </w:t>
      </w:r>
      <w:r w:rsidRPr="00491BF3">
        <w:rPr>
          <w:lang w:val="en-US"/>
        </w:rPr>
        <w:t>17</w:t>
      </w:r>
      <w:r>
        <w:rPr>
          <w:lang w:val="en-US"/>
        </w:rPr>
        <w:t xml:space="preserve">, </w:t>
      </w:r>
      <w:r w:rsidRPr="00491BF3">
        <w:rPr>
          <w:lang w:val="en-US"/>
        </w:rPr>
        <w:t>129.</w:t>
      </w:r>
    </w:p>
    <w:p w:rsidR="00CB119D" w:rsidRPr="00491BF3" w:rsidRDefault="00491BF3" w:rsidP="00546AAC">
      <w:pPr>
        <w:pStyle w:val="a3"/>
        <w:numPr>
          <w:ilvl w:val="0"/>
          <w:numId w:val="1"/>
        </w:numPr>
        <w:rPr>
          <w:lang w:val="en-US"/>
        </w:rPr>
      </w:pPr>
      <w:r w:rsidRPr="00491BF3">
        <w:rPr>
          <w:lang w:val="en-US"/>
        </w:rPr>
        <w:t xml:space="preserve">M. J. Cook, I. </w:t>
      </w:r>
      <w:proofErr w:type="spellStart"/>
      <w:r w:rsidRPr="00491BF3">
        <w:rPr>
          <w:lang w:val="en-US"/>
        </w:rPr>
        <w:t>Chambrier</w:t>
      </w:r>
      <w:proofErr w:type="spellEnd"/>
      <w:r w:rsidRPr="00491BF3">
        <w:rPr>
          <w:lang w:val="en-US"/>
        </w:rPr>
        <w:t xml:space="preserve">, in The </w:t>
      </w:r>
      <w:proofErr w:type="spellStart"/>
      <w:r w:rsidRPr="00491BF3">
        <w:rPr>
          <w:lang w:val="en-US"/>
        </w:rPr>
        <w:t>Porphyrin</w:t>
      </w:r>
      <w:proofErr w:type="spellEnd"/>
      <w:r w:rsidRPr="00491BF3">
        <w:rPr>
          <w:lang w:val="en-US"/>
        </w:rPr>
        <w:t xml:space="preserve"> Handbook,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 17, 37.</w:t>
      </w:r>
    </w:p>
    <w:p w:rsidR="00CB119D" w:rsidRPr="00491BF3" w:rsidRDefault="00491BF3" w:rsidP="00491BF3">
      <w:pPr>
        <w:pStyle w:val="a3"/>
        <w:numPr>
          <w:ilvl w:val="0"/>
          <w:numId w:val="1"/>
        </w:numPr>
        <w:rPr>
          <w:lang w:val="en-US"/>
        </w:rPr>
      </w:pPr>
      <w:r w:rsidRPr="00491BF3">
        <w:rPr>
          <w:lang w:val="en-US"/>
        </w:rPr>
        <w:t>M. K. Engel</w:t>
      </w:r>
      <w:r>
        <w:rPr>
          <w:lang w:val="en-US"/>
        </w:rPr>
        <w:t xml:space="preserve">, </w:t>
      </w:r>
      <w:r w:rsidRPr="00491BF3">
        <w:rPr>
          <w:lang w:val="en-US"/>
        </w:rPr>
        <w:t xml:space="preserve">in The </w:t>
      </w:r>
      <w:proofErr w:type="spellStart"/>
      <w:r w:rsidRPr="00491BF3">
        <w:rPr>
          <w:lang w:val="en-US"/>
        </w:rPr>
        <w:t>Porphyrin</w:t>
      </w:r>
      <w:proofErr w:type="spellEnd"/>
      <w:r w:rsidRPr="00491BF3">
        <w:rPr>
          <w:lang w:val="en-US"/>
        </w:rPr>
        <w:t xml:space="preserve"> Handbook,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</w:t>
      </w:r>
      <w:r>
        <w:rPr>
          <w:lang w:val="en-US"/>
        </w:rPr>
        <w:t xml:space="preserve"> 20, 1.</w:t>
      </w:r>
    </w:p>
    <w:p w:rsidR="00CB119D" w:rsidRPr="00491BF3" w:rsidRDefault="00CB119D" w:rsidP="00491BF3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BB449F">
        <w:rPr>
          <w:lang w:val="en-US"/>
        </w:rPr>
        <w:t>PcCond</w:t>
      </w:r>
      <w:proofErr w:type="spellEnd"/>
      <w:r w:rsidR="00491BF3">
        <w:rPr>
          <w:lang w:val="en-US"/>
        </w:rPr>
        <w:t xml:space="preserve"> T. </w:t>
      </w:r>
      <w:proofErr w:type="spellStart"/>
      <w:r w:rsidR="00491BF3">
        <w:rPr>
          <w:lang w:val="en-US"/>
        </w:rPr>
        <w:t>Inabe</w:t>
      </w:r>
      <w:proofErr w:type="spellEnd"/>
      <w:r w:rsidR="00491BF3">
        <w:rPr>
          <w:lang w:val="en-US"/>
        </w:rPr>
        <w:t xml:space="preserve">, H. Tajima, </w:t>
      </w:r>
      <w:r w:rsidR="00491BF3" w:rsidRPr="00491BF3">
        <w:rPr>
          <w:lang w:val="en-US"/>
        </w:rPr>
        <w:t>Chem. Rev.</w:t>
      </w:r>
      <w:r w:rsidR="00491BF3">
        <w:rPr>
          <w:lang w:val="en-US"/>
        </w:rPr>
        <w:t>,</w:t>
      </w:r>
      <w:r w:rsidR="00491BF3" w:rsidRPr="00491BF3">
        <w:rPr>
          <w:lang w:val="en-US"/>
        </w:rPr>
        <w:t xml:space="preserve"> 2004, 104, 11, 5503</w:t>
      </w:r>
      <w:r w:rsidR="00491BF3">
        <w:rPr>
          <w:lang w:val="en-US"/>
        </w:rPr>
        <w:t>.</w:t>
      </w:r>
    </w:p>
    <w:p w:rsidR="00CB119D" w:rsidRPr="006E35EE" w:rsidRDefault="006E35EE" w:rsidP="00EF1DDC">
      <w:pPr>
        <w:pStyle w:val="a3"/>
        <w:numPr>
          <w:ilvl w:val="0"/>
          <w:numId w:val="1"/>
        </w:numPr>
        <w:rPr>
          <w:lang w:val="en-US"/>
        </w:rPr>
      </w:pPr>
      <w:r w:rsidRPr="006E35EE">
        <w:rPr>
          <w:lang w:val="en-US"/>
        </w:rPr>
        <w:t xml:space="preserve">M. </w:t>
      </w:r>
      <w:proofErr w:type="spellStart"/>
      <w:r w:rsidRPr="006E35EE">
        <w:rPr>
          <w:lang w:val="en-US"/>
        </w:rPr>
        <w:t>Hanack</w:t>
      </w:r>
      <w:proofErr w:type="spellEnd"/>
      <w:r w:rsidRPr="006E35EE">
        <w:rPr>
          <w:lang w:val="en-US"/>
        </w:rPr>
        <w:t xml:space="preserve">, D. Dini in The </w:t>
      </w:r>
      <w:proofErr w:type="spellStart"/>
      <w:r w:rsidRPr="006E35EE">
        <w:rPr>
          <w:lang w:val="en-US"/>
        </w:rPr>
        <w:t>Porphyrin</w:t>
      </w:r>
      <w:proofErr w:type="spellEnd"/>
      <w:r w:rsidRPr="006E35EE">
        <w:rPr>
          <w:lang w:val="en-US"/>
        </w:rPr>
        <w:t xml:space="preserve"> Handbook, Vol. 18,</w:t>
      </w:r>
      <w:r>
        <w:rPr>
          <w:lang w:val="en-US"/>
        </w:rPr>
        <w:t xml:space="preserve"> </w:t>
      </w:r>
      <w:r w:rsidRPr="006E35EE">
        <w:rPr>
          <w:lang w:val="en-US"/>
        </w:rPr>
        <w:t>Elsevier Science, USA, 2003, pp. 251</w:t>
      </w:r>
    </w:p>
    <w:p w:rsidR="00A35CB5" w:rsidRPr="00A35CB5" w:rsidRDefault="00A35CB5" w:rsidP="00CB119D">
      <w:pPr>
        <w:pStyle w:val="a3"/>
        <w:numPr>
          <w:ilvl w:val="0"/>
          <w:numId w:val="1"/>
        </w:numPr>
        <w:rPr>
          <w:highlight w:val="yellow"/>
          <w:lang w:val="en-US"/>
        </w:rPr>
      </w:pPr>
      <w:proofErr w:type="spellStart"/>
      <w:r w:rsidRPr="00A35CB5">
        <w:rPr>
          <w:highlight w:val="yellow"/>
          <w:lang w:val="en-US"/>
        </w:rPr>
        <w:t>pcpypczn</w:t>
      </w:r>
      <w:proofErr w:type="spellEnd"/>
    </w:p>
    <w:p w:rsidR="00CB119D" w:rsidRPr="00491BF3" w:rsidRDefault="00CB119D" w:rsidP="00CB119D">
      <w:pPr>
        <w:pStyle w:val="a3"/>
        <w:numPr>
          <w:ilvl w:val="0"/>
          <w:numId w:val="1"/>
        </w:numPr>
        <w:rPr>
          <w:lang w:val="en-US"/>
        </w:rPr>
      </w:pPr>
      <w:r w:rsidRPr="00491BF3">
        <w:rPr>
          <w:lang w:val="en-US"/>
        </w:rPr>
        <w:t>[-- 9]</w:t>
      </w:r>
    </w:p>
    <w:p w:rsidR="00CB119D" w:rsidRPr="00491BF3" w:rsidRDefault="00CB119D" w:rsidP="00CB119D">
      <w:pPr>
        <w:pStyle w:val="a3"/>
        <w:numPr>
          <w:ilvl w:val="0"/>
          <w:numId w:val="1"/>
        </w:numPr>
        <w:rPr>
          <w:lang w:val="en-US"/>
        </w:rPr>
      </w:pPr>
      <w:r w:rsidRPr="00491BF3">
        <w:rPr>
          <w:lang w:val="en-US"/>
        </w:rPr>
        <w:t>[-- 10]</w:t>
      </w:r>
    </w:p>
    <w:p w:rsidR="004A68C9" w:rsidRPr="00491BF3" w:rsidRDefault="00AC00C8" w:rsidP="00AC00C8">
      <w:pPr>
        <w:pStyle w:val="a3"/>
        <w:numPr>
          <w:ilvl w:val="0"/>
          <w:numId w:val="1"/>
        </w:numPr>
        <w:rPr>
          <w:lang w:val="en-US"/>
        </w:rPr>
      </w:pPr>
      <w:r w:rsidRPr="00AC00C8">
        <w:rPr>
          <w:lang w:val="en-US"/>
        </w:rPr>
        <w:t xml:space="preserve">A. </w:t>
      </w:r>
      <w:proofErr w:type="spellStart"/>
      <w:r w:rsidRPr="00AC00C8">
        <w:rPr>
          <w:lang w:val="en-US"/>
        </w:rPr>
        <w:t>Davydov</w:t>
      </w:r>
      <w:proofErr w:type="spellEnd"/>
      <w:r w:rsidRPr="00AC00C8">
        <w:rPr>
          <w:lang w:val="en-US"/>
        </w:rPr>
        <w:t xml:space="preserve">, Theory of Molecular </w:t>
      </w:r>
      <w:proofErr w:type="spellStart"/>
      <w:r w:rsidRPr="00AC00C8">
        <w:rPr>
          <w:lang w:val="en-US"/>
        </w:rPr>
        <w:t>Excitons</w:t>
      </w:r>
      <w:proofErr w:type="spellEnd"/>
      <w:r w:rsidRPr="00AC00C8">
        <w:rPr>
          <w:lang w:val="en-US"/>
        </w:rPr>
        <w:t xml:space="preserve"> (Springer, 2013).</w:t>
      </w:r>
    </w:p>
    <w:p w:rsidR="00CB119D" w:rsidRPr="00A35CB5" w:rsidRDefault="00A35CB5" w:rsidP="00CB119D">
      <w:pPr>
        <w:pStyle w:val="a3"/>
        <w:numPr>
          <w:ilvl w:val="0"/>
          <w:numId w:val="1"/>
        </w:numPr>
        <w:rPr>
          <w:highlight w:val="yellow"/>
          <w:lang w:val="en-US"/>
        </w:rPr>
      </w:pPr>
      <w:r w:rsidRPr="00A35CB5">
        <w:rPr>
          <w:highlight w:val="yellow"/>
          <w:lang w:val="en-US"/>
        </w:rPr>
        <w:t>Kasha</w:t>
      </w:r>
    </w:p>
    <w:p w:rsidR="00CB119D" w:rsidRPr="00491BF3" w:rsidRDefault="00A35CB5" w:rsidP="00CB119D">
      <w:pPr>
        <w:pStyle w:val="a3"/>
        <w:numPr>
          <w:ilvl w:val="0"/>
          <w:numId w:val="1"/>
        </w:numPr>
        <w:rPr>
          <w:lang w:val="en-US"/>
        </w:rPr>
      </w:pPr>
      <w:r w:rsidRPr="00491BF3">
        <w:rPr>
          <w:lang w:val="en-US"/>
        </w:rPr>
        <w:t xml:space="preserve"> </w:t>
      </w:r>
      <w:r w:rsidR="00CB119D" w:rsidRPr="00491BF3">
        <w:rPr>
          <w:lang w:val="en-US"/>
        </w:rPr>
        <w:t>[-- 16]</w:t>
      </w:r>
    </w:p>
    <w:p w:rsidR="000157F1" w:rsidRDefault="000157F1" w:rsidP="000157F1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0157F1">
        <w:rPr>
          <w:lang w:val="en-US"/>
        </w:rPr>
        <w:t>Tolbin</w:t>
      </w:r>
      <w:proofErr w:type="spellEnd"/>
      <w:r w:rsidRPr="000157F1">
        <w:rPr>
          <w:lang w:val="en-US"/>
        </w:rPr>
        <w:t xml:space="preserve"> </w:t>
      </w:r>
      <w:proofErr w:type="spellStart"/>
      <w:r w:rsidRPr="000157F1">
        <w:rPr>
          <w:lang w:val="en-US"/>
        </w:rPr>
        <w:t>A.Yu</w:t>
      </w:r>
      <w:proofErr w:type="spellEnd"/>
      <w:r w:rsidRPr="000157F1">
        <w:rPr>
          <w:lang w:val="en-US"/>
        </w:rPr>
        <w:t xml:space="preserve">., </w:t>
      </w:r>
      <w:proofErr w:type="spellStart"/>
      <w:r w:rsidRPr="000157F1">
        <w:rPr>
          <w:lang w:val="en-US"/>
        </w:rPr>
        <w:t>Tomilova</w:t>
      </w:r>
      <w:proofErr w:type="spellEnd"/>
      <w:r w:rsidRPr="000157F1">
        <w:rPr>
          <w:lang w:val="en-US"/>
        </w:rPr>
        <w:t xml:space="preserve"> L.G., </w:t>
      </w:r>
      <w:proofErr w:type="spellStart"/>
      <w:r w:rsidRPr="000157F1">
        <w:rPr>
          <w:lang w:val="en-US"/>
        </w:rPr>
        <w:t>Zefirov</w:t>
      </w:r>
      <w:proofErr w:type="spellEnd"/>
      <w:r w:rsidRPr="000157F1">
        <w:rPr>
          <w:lang w:val="en-US"/>
        </w:rPr>
        <w:t xml:space="preserve"> N.S. Russ. Chem. Rev. 2008, 77, 435-449</w:t>
      </w:r>
    </w:p>
    <w:p w:rsidR="00CB119D" w:rsidRPr="000157F1" w:rsidRDefault="000157F1" w:rsidP="004672F5">
      <w:pPr>
        <w:pStyle w:val="a3"/>
        <w:numPr>
          <w:ilvl w:val="0"/>
          <w:numId w:val="1"/>
        </w:numPr>
        <w:rPr>
          <w:lang w:val="en-US"/>
        </w:rPr>
      </w:pPr>
      <w:r w:rsidRPr="000157F1">
        <w:rPr>
          <w:lang w:val="en-US"/>
        </w:rPr>
        <w:t>RJIC1635</w:t>
      </w:r>
      <w:r w:rsidR="00AC00C8">
        <w:rPr>
          <w:lang w:val="en-US"/>
        </w:rPr>
        <w:t xml:space="preserve"> </w:t>
      </w:r>
      <w:r w:rsidR="004672F5">
        <w:rPr>
          <w:lang w:val="en-US"/>
        </w:rPr>
        <w:t xml:space="preserve">A.G. </w:t>
      </w:r>
      <w:proofErr w:type="spellStart"/>
      <w:r w:rsidR="004672F5">
        <w:rPr>
          <w:lang w:val="en-US"/>
        </w:rPr>
        <w:t>Martynov</w:t>
      </w:r>
      <w:proofErr w:type="spellEnd"/>
      <w:r w:rsidR="004672F5">
        <w:rPr>
          <w:lang w:val="en-US"/>
        </w:rPr>
        <w:t xml:space="preserve">, </w:t>
      </w:r>
      <w:proofErr w:type="spellStart"/>
      <w:r w:rsidR="004672F5">
        <w:rPr>
          <w:lang w:val="en-US"/>
        </w:rPr>
        <w:t>Yu.G</w:t>
      </w:r>
      <w:proofErr w:type="spellEnd"/>
      <w:r w:rsidR="004672F5">
        <w:rPr>
          <w:lang w:val="en-US"/>
        </w:rPr>
        <w:t xml:space="preserve">. </w:t>
      </w:r>
      <w:proofErr w:type="spellStart"/>
      <w:r w:rsidR="004672F5">
        <w:rPr>
          <w:lang w:val="en-US"/>
        </w:rPr>
        <w:t>Gorbunova</w:t>
      </w:r>
      <w:proofErr w:type="spellEnd"/>
      <w:r w:rsidR="004672F5">
        <w:rPr>
          <w:lang w:val="en-US"/>
        </w:rPr>
        <w:t xml:space="preserve">, </w:t>
      </w:r>
      <w:proofErr w:type="spellStart"/>
      <w:r w:rsidR="004672F5">
        <w:rPr>
          <w:lang w:val="en-US"/>
        </w:rPr>
        <w:t>A.Yu</w:t>
      </w:r>
      <w:proofErr w:type="spellEnd"/>
      <w:r w:rsidR="004672F5">
        <w:rPr>
          <w:lang w:val="en-US"/>
        </w:rPr>
        <w:t xml:space="preserve">. </w:t>
      </w:r>
      <w:proofErr w:type="spellStart"/>
      <w:r w:rsidR="004672F5">
        <w:rPr>
          <w:lang w:val="en-US"/>
        </w:rPr>
        <w:t>Tsivadze</w:t>
      </w:r>
      <w:proofErr w:type="spellEnd"/>
      <w:r w:rsidR="004672F5">
        <w:rPr>
          <w:lang w:val="en-US"/>
        </w:rPr>
        <w:t xml:space="preserve">, </w:t>
      </w:r>
      <w:r w:rsidR="004672F5" w:rsidRPr="004672F5">
        <w:rPr>
          <w:lang w:val="en-US"/>
        </w:rPr>
        <w:t xml:space="preserve">Russian </w:t>
      </w:r>
      <w:r w:rsidR="004672F5">
        <w:rPr>
          <w:lang w:val="en-US"/>
        </w:rPr>
        <w:t>J.</w:t>
      </w:r>
      <w:r w:rsidR="004672F5" w:rsidRPr="004672F5">
        <w:rPr>
          <w:lang w:val="en-US"/>
        </w:rPr>
        <w:t xml:space="preserve"> </w:t>
      </w:r>
      <w:proofErr w:type="spellStart"/>
      <w:r w:rsidR="004672F5" w:rsidRPr="004672F5">
        <w:rPr>
          <w:lang w:val="en-US"/>
        </w:rPr>
        <w:t>Inorg</w:t>
      </w:r>
      <w:proofErr w:type="spellEnd"/>
      <w:r w:rsidR="004672F5">
        <w:rPr>
          <w:lang w:val="en-US"/>
        </w:rPr>
        <w:t>.</w:t>
      </w:r>
      <w:r w:rsidR="004672F5" w:rsidRPr="004672F5">
        <w:rPr>
          <w:lang w:val="en-US"/>
        </w:rPr>
        <w:t xml:space="preserve"> Chem</w:t>
      </w:r>
      <w:r w:rsidR="004672F5">
        <w:rPr>
          <w:lang w:val="en-US"/>
        </w:rPr>
        <w:t>.</w:t>
      </w:r>
      <w:r w:rsidR="004672F5" w:rsidRPr="004672F5">
        <w:rPr>
          <w:lang w:val="en-US"/>
        </w:rPr>
        <w:t>, 2014, 59, 1635</w:t>
      </w:r>
      <w:r w:rsidR="004672F5">
        <w:rPr>
          <w:lang w:val="en-US"/>
        </w:rPr>
        <w:t>.</w:t>
      </w:r>
    </w:p>
    <w:p w:rsidR="000157F1" w:rsidRPr="004672F5" w:rsidRDefault="000157F1" w:rsidP="004672F5">
      <w:pPr>
        <w:pStyle w:val="a3"/>
        <w:numPr>
          <w:ilvl w:val="0"/>
          <w:numId w:val="1"/>
        </w:numPr>
        <w:rPr>
          <w:lang w:val="en-US"/>
        </w:rPr>
      </w:pPr>
      <w:r w:rsidRPr="004672F5">
        <w:rPr>
          <w:lang w:val="en-US"/>
        </w:rPr>
        <w:t>Naphthalene-</w:t>
      </w:r>
      <w:proofErr w:type="spellStart"/>
      <w:r w:rsidRPr="004672F5">
        <w:rPr>
          <w:lang w:val="en-US"/>
        </w:rPr>
        <w:t>anthracene</w:t>
      </w:r>
      <w:proofErr w:type="spellEnd"/>
      <w:r w:rsidR="004672F5" w:rsidRPr="004672F5">
        <w:rPr>
          <w:lang w:val="en-US"/>
        </w:rPr>
        <w:t xml:space="preserve"> N</w:t>
      </w:r>
      <w:r w:rsidR="004672F5">
        <w:rPr>
          <w:lang w:val="en-US"/>
        </w:rPr>
        <w:t>.</w:t>
      </w:r>
      <w:r w:rsidR="004672F5" w:rsidRPr="004672F5">
        <w:rPr>
          <w:lang w:val="en-US"/>
        </w:rPr>
        <w:t xml:space="preserve"> Kobayashi</w:t>
      </w:r>
      <w:r w:rsidR="004672F5">
        <w:rPr>
          <w:lang w:val="en-US"/>
        </w:rPr>
        <w:t>,</w:t>
      </w:r>
      <w:r w:rsidR="004672F5" w:rsidRPr="004672F5">
        <w:rPr>
          <w:lang w:val="en-US"/>
        </w:rPr>
        <w:t xml:space="preserve"> H</w:t>
      </w:r>
      <w:r w:rsidR="004672F5">
        <w:rPr>
          <w:lang w:val="en-US"/>
        </w:rPr>
        <w:t>. Lam, W.</w:t>
      </w:r>
      <w:r w:rsidR="004672F5" w:rsidRPr="004672F5">
        <w:rPr>
          <w:lang w:val="en-US"/>
        </w:rPr>
        <w:t>A</w:t>
      </w:r>
      <w:r w:rsidR="004672F5">
        <w:rPr>
          <w:lang w:val="en-US"/>
        </w:rPr>
        <w:t>.</w:t>
      </w:r>
      <w:r w:rsidR="004672F5" w:rsidRPr="004672F5">
        <w:rPr>
          <w:lang w:val="en-US"/>
        </w:rPr>
        <w:t xml:space="preserve"> </w:t>
      </w:r>
      <w:proofErr w:type="spellStart"/>
      <w:r w:rsidR="004672F5" w:rsidRPr="004672F5">
        <w:rPr>
          <w:lang w:val="en-US"/>
        </w:rPr>
        <w:t>Nevin</w:t>
      </w:r>
      <w:proofErr w:type="spellEnd"/>
      <w:r w:rsidR="004672F5" w:rsidRPr="004672F5">
        <w:rPr>
          <w:lang w:val="en-US"/>
        </w:rPr>
        <w:t>, P</w:t>
      </w:r>
      <w:r w:rsidR="004672F5">
        <w:rPr>
          <w:lang w:val="en-US"/>
        </w:rPr>
        <w:t>.</w:t>
      </w:r>
      <w:r w:rsidR="004672F5" w:rsidRPr="004672F5">
        <w:rPr>
          <w:lang w:val="en-US"/>
        </w:rPr>
        <w:t xml:space="preserve"> </w:t>
      </w:r>
      <w:proofErr w:type="spellStart"/>
      <w:r w:rsidR="004672F5" w:rsidRPr="004672F5">
        <w:rPr>
          <w:lang w:val="en-US"/>
        </w:rPr>
        <w:t>Janda</w:t>
      </w:r>
      <w:proofErr w:type="spellEnd"/>
      <w:r w:rsidR="004672F5">
        <w:rPr>
          <w:lang w:val="en-US"/>
        </w:rPr>
        <w:t>,</w:t>
      </w:r>
      <w:r w:rsidR="004672F5" w:rsidRPr="004672F5">
        <w:rPr>
          <w:lang w:val="en-US"/>
        </w:rPr>
        <w:t xml:space="preserve"> C</w:t>
      </w:r>
      <w:r w:rsidR="004672F5">
        <w:rPr>
          <w:lang w:val="en-US"/>
        </w:rPr>
        <w:t xml:space="preserve">.C. </w:t>
      </w:r>
      <w:proofErr w:type="spellStart"/>
      <w:r w:rsidR="004672F5">
        <w:rPr>
          <w:lang w:val="en-US"/>
        </w:rPr>
        <w:t>Leznoff</w:t>
      </w:r>
      <w:proofErr w:type="spellEnd"/>
      <w:r w:rsidR="004672F5">
        <w:rPr>
          <w:lang w:val="en-US"/>
        </w:rPr>
        <w:t>, A.</w:t>
      </w:r>
      <w:r w:rsidR="004672F5" w:rsidRPr="004672F5">
        <w:rPr>
          <w:lang w:val="en-US"/>
        </w:rPr>
        <w:t>B.P. Lever</w:t>
      </w:r>
      <w:r w:rsidR="004672F5">
        <w:rPr>
          <w:lang w:val="en-US"/>
        </w:rPr>
        <w:t xml:space="preserve">, </w:t>
      </w:r>
      <w:proofErr w:type="spellStart"/>
      <w:r w:rsidR="004672F5" w:rsidRPr="004672F5">
        <w:rPr>
          <w:lang w:val="en-US"/>
        </w:rPr>
        <w:t>Inorg</w:t>
      </w:r>
      <w:proofErr w:type="spellEnd"/>
      <w:r w:rsidR="004672F5" w:rsidRPr="004672F5">
        <w:rPr>
          <w:lang w:val="en-US"/>
        </w:rPr>
        <w:t>. Chem. 1990, 29, 3415</w:t>
      </w:r>
      <w:r w:rsidR="004672F5">
        <w:rPr>
          <w:lang w:val="en-US"/>
        </w:rPr>
        <w:t>.</w:t>
      </w:r>
    </w:p>
    <w:p w:rsidR="000157F1" w:rsidRPr="000157F1" w:rsidRDefault="000157F1" w:rsidP="004672F5">
      <w:pPr>
        <w:pStyle w:val="a3"/>
        <w:numPr>
          <w:ilvl w:val="0"/>
          <w:numId w:val="1"/>
        </w:numPr>
        <w:rPr>
          <w:lang w:val="en-US"/>
        </w:rPr>
      </w:pPr>
      <w:r w:rsidRPr="004672F5">
        <w:rPr>
          <w:lang w:val="en-US"/>
        </w:rPr>
        <w:t>Rigid face2face</w:t>
      </w:r>
      <w:r w:rsidR="004672F5">
        <w:rPr>
          <w:lang w:val="en-US"/>
        </w:rPr>
        <w:t xml:space="preserve"> </w:t>
      </w:r>
      <w:r w:rsidR="004672F5" w:rsidRPr="004672F5">
        <w:rPr>
          <w:lang w:val="en-US"/>
        </w:rPr>
        <w:t xml:space="preserve">Y. Yamada, T. </w:t>
      </w:r>
      <w:proofErr w:type="spellStart"/>
      <w:r w:rsidR="004672F5" w:rsidRPr="004672F5">
        <w:rPr>
          <w:lang w:val="en-US"/>
        </w:rPr>
        <w:t>Maeno</w:t>
      </w:r>
      <w:proofErr w:type="spellEnd"/>
      <w:r w:rsidR="004672F5" w:rsidRPr="004672F5">
        <w:rPr>
          <w:lang w:val="en-US"/>
        </w:rPr>
        <w:t xml:space="preserve">, K. </w:t>
      </w:r>
      <w:proofErr w:type="spellStart"/>
      <w:r w:rsidR="004672F5" w:rsidRPr="004672F5">
        <w:rPr>
          <w:lang w:val="en-US"/>
        </w:rPr>
        <w:t>Nawate</w:t>
      </w:r>
      <w:proofErr w:type="spellEnd"/>
      <w:r w:rsidR="004672F5" w:rsidRPr="004672F5">
        <w:rPr>
          <w:lang w:val="en-US"/>
        </w:rPr>
        <w:t xml:space="preserve"> and K. Tanaka, Chem</w:t>
      </w:r>
      <w:r w:rsidR="004672F5">
        <w:rPr>
          <w:lang w:val="en-US"/>
        </w:rPr>
        <w:t>.</w:t>
      </w:r>
      <w:r w:rsidR="004672F5" w:rsidRPr="004672F5">
        <w:rPr>
          <w:lang w:val="en-US"/>
        </w:rPr>
        <w:t xml:space="preserve"> </w:t>
      </w:r>
      <w:proofErr w:type="spellStart"/>
      <w:r w:rsidR="004672F5" w:rsidRPr="004672F5">
        <w:rPr>
          <w:lang w:val="en-US"/>
        </w:rPr>
        <w:t>Commun</w:t>
      </w:r>
      <w:proofErr w:type="spellEnd"/>
      <w:r w:rsidR="004672F5">
        <w:rPr>
          <w:lang w:val="en-US"/>
        </w:rPr>
        <w:t>.</w:t>
      </w:r>
      <w:r w:rsidR="004672F5" w:rsidRPr="004672F5">
        <w:rPr>
          <w:lang w:val="en-US"/>
        </w:rPr>
        <w:t>, 2018, 54, 8226.</w:t>
      </w:r>
    </w:p>
    <w:p w:rsidR="000157F1" w:rsidRPr="004672F5" w:rsidRDefault="000157F1" w:rsidP="004672F5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4672F5">
        <w:rPr>
          <w:lang w:val="en-US"/>
        </w:rPr>
        <w:t>Ms</w:t>
      </w:r>
      <w:proofErr w:type="spellEnd"/>
      <w:r w:rsidRPr="004672F5">
        <w:rPr>
          <w:lang w:val="en-US"/>
        </w:rPr>
        <w:t xml:space="preserve"> me4</w:t>
      </w:r>
      <w:r w:rsidR="004672F5">
        <w:rPr>
          <w:lang w:val="en-US"/>
        </w:rPr>
        <w:t xml:space="preserve">     S.G. Makarov, K.N. </w:t>
      </w:r>
      <w:proofErr w:type="spellStart"/>
      <w:r w:rsidR="004672F5">
        <w:rPr>
          <w:lang w:val="en-US"/>
        </w:rPr>
        <w:t>Maksimova</w:t>
      </w:r>
      <w:proofErr w:type="spellEnd"/>
      <w:r w:rsidR="004672F5">
        <w:rPr>
          <w:lang w:val="en-US"/>
        </w:rPr>
        <w:t xml:space="preserve">, E.V. Baranov, G.K. </w:t>
      </w:r>
      <w:proofErr w:type="spellStart"/>
      <w:r w:rsidR="004672F5">
        <w:rPr>
          <w:lang w:val="en-US"/>
        </w:rPr>
        <w:t>Fukin</w:t>
      </w:r>
      <w:proofErr w:type="spellEnd"/>
      <w:r w:rsidR="004672F5">
        <w:rPr>
          <w:lang w:val="en-US"/>
        </w:rPr>
        <w:t>, O.</w:t>
      </w:r>
      <w:r w:rsidR="008D0AE5" w:rsidRPr="004672F5">
        <w:rPr>
          <w:lang w:val="en-US"/>
        </w:rPr>
        <w:t xml:space="preserve"> </w:t>
      </w:r>
      <w:r w:rsidR="004672F5" w:rsidRPr="004672F5">
        <w:rPr>
          <w:lang w:val="en-US"/>
        </w:rPr>
        <w:t xml:space="preserve">N. </w:t>
      </w:r>
      <w:proofErr w:type="spellStart"/>
      <w:r w:rsidR="004672F5" w:rsidRPr="004672F5">
        <w:rPr>
          <w:lang w:val="en-US"/>
        </w:rPr>
        <w:t>Suvorova</w:t>
      </w:r>
      <w:proofErr w:type="spellEnd"/>
      <w:r w:rsidR="004672F5" w:rsidRPr="004672F5">
        <w:rPr>
          <w:lang w:val="en-US"/>
        </w:rPr>
        <w:t xml:space="preserve">, D. </w:t>
      </w:r>
      <w:proofErr w:type="spellStart"/>
      <w:r w:rsidR="004672F5" w:rsidRPr="004672F5">
        <w:rPr>
          <w:lang w:val="en-US"/>
        </w:rPr>
        <w:t>W</w:t>
      </w:r>
      <w:r w:rsidR="008D0AE5">
        <w:rPr>
          <w:rFonts w:cstheme="minorHAnsi"/>
          <w:lang w:val="en-US"/>
        </w:rPr>
        <w:t>ö</w:t>
      </w:r>
      <w:r w:rsidR="004672F5" w:rsidRPr="004672F5">
        <w:rPr>
          <w:lang w:val="en-US"/>
        </w:rPr>
        <w:t>hrle</w:t>
      </w:r>
      <w:proofErr w:type="spellEnd"/>
      <w:r w:rsidR="008D0AE5">
        <w:rPr>
          <w:lang w:val="en-US"/>
        </w:rPr>
        <w:t>,</w:t>
      </w:r>
      <w:r w:rsidR="004672F5" w:rsidRPr="004672F5">
        <w:rPr>
          <w:lang w:val="en-US"/>
        </w:rPr>
        <w:t xml:space="preserve"> G</w:t>
      </w:r>
      <w:r w:rsidR="008D0AE5">
        <w:rPr>
          <w:lang w:val="en-US"/>
        </w:rPr>
        <w:t>.</w:t>
      </w:r>
      <w:r w:rsidR="004672F5" w:rsidRPr="004672F5">
        <w:rPr>
          <w:lang w:val="en-US"/>
        </w:rPr>
        <w:t xml:space="preserve">A. </w:t>
      </w:r>
      <w:proofErr w:type="spellStart"/>
      <w:r w:rsidR="004672F5" w:rsidRPr="004672F5">
        <w:rPr>
          <w:lang w:val="en-US"/>
        </w:rPr>
        <w:t>Domrachev</w:t>
      </w:r>
      <w:proofErr w:type="spellEnd"/>
      <w:r w:rsidR="008D0AE5">
        <w:rPr>
          <w:lang w:val="en-US"/>
        </w:rPr>
        <w:t>, Russ. Chem. Bull., 2006, 55, 1748.</w:t>
      </w:r>
    </w:p>
    <w:p w:rsidR="000157F1" w:rsidRPr="000157F1" w:rsidRDefault="000157F1" w:rsidP="005E6C49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4672F5">
        <w:rPr>
          <w:lang w:val="en-US"/>
        </w:rPr>
        <w:t>Cycloph</w:t>
      </w:r>
      <w:proofErr w:type="spellEnd"/>
      <w:r w:rsidR="005E6C49">
        <w:rPr>
          <w:lang w:val="en-US"/>
        </w:rPr>
        <w:t xml:space="preserve"> </w:t>
      </w:r>
      <w:r w:rsidR="005E6C49" w:rsidRPr="005E6C49">
        <w:rPr>
          <w:lang w:val="en-US"/>
        </w:rPr>
        <w:t xml:space="preserve">Y. Asano, M. Uchiyama, A. </w:t>
      </w:r>
      <w:proofErr w:type="spellStart"/>
      <w:r w:rsidR="005E6C49" w:rsidRPr="005E6C49">
        <w:rPr>
          <w:lang w:val="en-US"/>
        </w:rPr>
        <w:t>Fukasawa</w:t>
      </w:r>
      <w:proofErr w:type="spellEnd"/>
      <w:r w:rsidR="005E6C49" w:rsidRPr="005E6C49">
        <w:rPr>
          <w:lang w:val="en-US"/>
        </w:rPr>
        <w:t xml:space="preserve">, T. </w:t>
      </w:r>
      <w:proofErr w:type="spellStart"/>
      <w:r w:rsidR="005E6C49" w:rsidRPr="005E6C49">
        <w:rPr>
          <w:lang w:val="en-US"/>
        </w:rPr>
        <w:t>Hatano</w:t>
      </w:r>
      <w:proofErr w:type="spellEnd"/>
      <w:r w:rsidR="005E6C49" w:rsidRPr="005E6C49">
        <w:rPr>
          <w:lang w:val="en-US"/>
        </w:rPr>
        <w:t xml:space="preserve">, A. </w:t>
      </w:r>
      <w:proofErr w:type="spellStart"/>
      <w:r w:rsidR="005E6C49" w:rsidRPr="005E6C49">
        <w:rPr>
          <w:lang w:val="en-US"/>
        </w:rPr>
        <w:t>Muranaka</w:t>
      </w:r>
      <w:proofErr w:type="spellEnd"/>
      <w:r w:rsidR="005E6C49" w:rsidRPr="005E6C49">
        <w:rPr>
          <w:lang w:val="en-US"/>
        </w:rPr>
        <w:t xml:space="preserve"> and N. Kobayashi, </w:t>
      </w:r>
      <w:r w:rsidR="00034F51">
        <w:rPr>
          <w:lang w:val="en-US"/>
        </w:rPr>
        <w:t>J</w:t>
      </w:r>
      <w:r w:rsidR="005E6C49">
        <w:rPr>
          <w:lang w:val="en-US"/>
        </w:rPr>
        <w:t>.</w:t>
      </w:r>
      <w:r w:rsidR="005E6C49" w:rsidRPr="005E6C49">
        <w:rPr>
          <w:lang w:val="en-US"/>
        </w:rPr>
        <w:t xml:space="preserve"> Am</w:t>
      </w:r>
      <w:r w:rsidR="005E6C49">
        <w:rPr>
          <w:lang w:val="en-US"/>
        </w:rPr>
        <w:t>.</w:t>
      </w:r>
      <w:r w:rsidR="005E6C49" w:rsidRPr="005E6C49">
        <w:rPr>
          <w:lang w:val="en-US"/>
        </w:rPr>
        <w:t xml:space="preserve"> Chem</w:t>
      </w:r>
      <w:r w:rsidR="005E6C49">
        <w:rPr>
          <w:lang w:val="en-US"/>
        </w:rPr>
        <w:t>.</w:t>
      </w:r>
      <w:r w:rsidR="005E6C49" w:rsidRPr="005E6C49">
        <w:rPr>
          <w:lang w:val="en-US"/>
        </w:rPr>
        <w:t xml:space="preserve"> Soc</w:t>
      </w:r>
      <w:r w:rsidR="005E6C49">
        <w:rPr>
          <w:lang w:val="en-US"/>
        </w:rPr>
        <w:t>.</w:t>
      </w:r>
      <w:r w:rsidR="005E6C49" w:rsidRPr="005E6C49">
        <w:rPr>
          <w:lang w:val="en-US"/>
        </w:rPr>
        <w:t>, 2007, 129, 4516</w:t>
      </w:r>
      <w:r w:rsidR="005E6C49">
        <w:rPr>
          <w:lang w:val="en-US"/>
        </w:rPr>
        <w:t>.</w:t>
      </w:r>
    </w:p>
    <w:p w:rsidR="000157F1" w:rsidRPr="000157F1" w:rsidRDefault="000157F1" w:rsidP="005E6C49">
      <w:pPr>
        <w:pStyle w:val="a3"/>
        <w:numPr>
          <w:ilvl w:val="0"/>
          <w:numId w:val="1"/>
        </w:numPr>
        <w:rPr>
          <w:lang w:val="en-US"/>
        </w:rPr>
      </w:pPr>
      <w:r w:rsidRPr="004672F5">
        <w:rPr>
          <w:lang w:val="en-US"/>
        </w:rPr>
        <w:t>Gable</w:t>
      </w:r>
      <w:r w:rsidR="005E6C49">
        <w:rPr>
          <w:lang w:val="en-US"/>
        </w:rPr>
        <w:t xml:space="preserve"> </w:t>
      </w:r>
      <w:r w:rsidR="005E6C49" w:rsidRPr="005E6C49">
        <w:rPr>
          <w:lang w:val="en-US"/>
        </w:rPr>
        <w:t>Y</w:t>
      </w:r>
      <w:r w:rsidR="005E6C49">
        <w:rPr>
          <w:lang w:val="en-US"/>
        </w:rPr>
        <w:t>.</w:t>
      </w:r>
      <w:r w:rsidR="005E6C49" w:rsidRPr="005E6C49">
        <w:rPr>
          <w:lang w:val="en-US"/>
        </w:rPr>
        <w:t xml:space="preserve"> Asano, J</w:t>
      </w:r>
      <w:r w:rsidR="005E6C49">
        <w:rPr>
          <w:lang w:val="en-US"/>
        </w:rPr>
        <w:t>.</w:t>
      </w:r>
      <w:r w:rsidR="005E6C49" w:rsidRPr="005E6C49">
        <w:rPr>
          <w:lang w:val="en-US"/>
        </w:rPr>
        <w:t xml:space="preserve"> Sato, T</w:t>
      </w:r>
      <w:r w:rsidR="005E6C49">
        <w:rPr>
          <w:lang w:val="en-US"/>
        </w:rPr>
        <w:t xml:space="preserve">. </w:t>
      </w:r>
      <w:proofErr w:type="spellStart"/>
      <w:r w:rsidR="005E6C49">
        <w:rPr>
          <w:lang w:val="en-US"/>
        </w:rPr>
        <w:t>Furuyama</w:t>
      </w:r>
      <w:proofErr w:type="spellEnd"/>
      <w:r w:rsidR="005E6C49">
        <w:rPr>
          <w:lang w:val="en-US"/>
        </w:rPr>
        <w:t>,</w:t>
      </w:r>
      <w:r w:rsidR="005E6C49" w:rsidRPr="005E6C49">
        <w:rPr>
          <w:lang w:val="en-US"/>
        </w:rPr>
        <w:t xml:space="preserve"> N</w:t>
      </w:r>
      <w:r w:rsidR="005E6C49">
        <w:rPr>
          <w:lang w:val="en-US"/>
        </w:rPr>
        <w:t xml:space="preserve">. </w:t>
      </w:r>
      <w:r w:rsidR="005E6C49" w:rsidRPr="005E6C49">
        <w:rPr>
          <w:lang w:val="en-US"/>
        </w:rPr>
        <w:t>Kobayashi</w:t>
      </w:r>
      <w:r w:rsidR="005E6C49">
        <w:rPr>
          <w:lang w:val="en-US"/>
        </w:rPr>
        <w:t xml:space="preserve">, </w:t>
      </w:r>
      <w:r w:rsidR="005E6C49" w:rsidRPr="005E6C49">
        <w:rPr>
          <w:lang w:val="en-US"/>
        </w:rPr>
        <w:t xml:space="preserve">Chem. </w:t>
      </w:r>
      <w:proofErr w:type="spellStart"/>
      <w:r w:rsidR="005E6C49" w:rsidRPr="005E6C49">
        <w:rPr>
          <w:lang w:val="en-US"/>
        </w:rPr>
        <w:t>Commun</w:t>
      </w:r>
      <w:proofErr w:type="spellEnd"/>
      <w:r w:rsidR="005E6C49" w:rsidRPr="005E6C49">
        <w:rPr>
          <w:lang w:val="en-US"/>
        </w:rPr>
        <w:t>., 2012, 48, 4365</w:t>
      </w:r>
    </w:p>
    <w:p w:rsidR="003C3F39" w:rsidRPr="003C49EB" w:rsidRDefault="00F97163" w:rsidP="005101D5">
      <w:pPr>
        <w:pStyle w:val="a3"/>
        <w:numPr>
          <w:ilvl w:val="0"/>
          <w:numId w:val="1"/>
        </w:numPr>
        <w:rPr>
          <w:lang w:val="en-US"/>
        </w:rPr>
      </w:pPr>
      <w:r w:rsidRPr="004672F5">
        <w:rPr>
          <w:lang w:val="en-US"/>
        </w:rPr>
        <w:t>Zhao-et-al-ass</w:t>
      </w:r>
      <w:r w:rsidR="005E6C49">
        <w:rPr>
          <w:lang w:val="en-US"/>
        </w:rPr>
        <w:t xml:space="preserve"> </w:t>
      </w:r>
      <w:r w:rsidR="005101D5" w:rsidRPr="005101D5">
        <w:rPr>
          <w:lang w:val="en-US"/>
        </w:rPr>
        <w:t>L</w:t>
      </w:r>
      <w:r w:rsidR="005101D5">
        <w:rPr>
          <w:lang w:val="en-US"/>
        </w:rPr>
        <w:t>. Zhao</w:t>
      </w:r>
      <w:r w:rsidR="005101D5" w:rsidRPr="005101D5">
        <w:rPr>
          <w:lang w:val="en-US"/>
        </w:rPr>
        <w:t>, X</w:t>
      </w:r>
      <w:r w:rsidR="005101D5">
        <w:rPr>
          <w:lang w:val="en-US"/>
        </w:rPr>
        <w:t>. Ren,</w:t>
      </w:r>
      <w:r w:rsidR="005101D5" w:rsidRPr="005101D5">
        <w:rPr>
          <w:lang w:val="en-US"/>
        </w:rPr>
        <w:t xml:space="preserve"> X</w:t>
      </w:r>
      <w:r w:rsidR="005101D5">
        <w:rPr>
          <w:lang w:val="en-US"/>
        </w:rPr>
        <w:t xml:space="preserve">. Yan, </w:t>
      </w:r>
      <w:r w:rsidR="005101D5" w:rsidRPr="005101D5">
        <w:rPr>
          <w:lang w:val="en-US"/>
        </w:rPr>
        <w:t>CCS Chem. 2021, 3, 678</w:t>
      </w:r>
      <w:r w:rsidR="005101D5">
        <w:rPr>
          <w:lang w:val="en-US"/>
        </w:rPr>
        <w:t>.</w:t>
      </w:r>
    </w:p>
    <w:p w:rsidR="003C49EB" w:rsidRPr="003C49EB" w:rsidRDefault="003C49EB" w:rsidP="00CA594E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4672F5">
        <w:rPr>
          <w:lang w:val="en-US"/>
        </w:rPr>
        <w:t>TiOPc</w:t>
      </w:r>
      <w:proofErr w:type="spellEnd"/>
      <w:r w:rsidR="005101D5">
        <w:rPr>
          <w:lang w:val="en-US"/>
        </w:rPr>
        <w:t xml:space="preserve"> </w:t>
      </w:r>
      <w:r w:rsidR="00CA594E">
        <w:rPr>
          <w:lang w:val="en-US"/>
        </w:rPr>
        <w:t>J.</w:t>
      </w:r>
      <w:r w:rsidR="00CA594E" w:rsidRPr="00CA594E">
        <w:rPr>
          <w:lang w:val="en-US"/>
        </w:rPr>
        <w:t>E. Norton</w:t>
      </w:r>
      <w:r w:rsidR="00CA594E">
        <w:rPr>
          <w:lang w:val="en-US"/>
        </w:rPr>
        <w:t>,</w:t>
      </w:r>
      <w:r w:rsidR="00CA594E" w:rsidRPr="00CA594E">
        <w:rPr>
          <w:lang w:val="en-US"/>
        </w:rPr>
        <w:t xml:space="preserve"> J.-L. </w:t>
      </w:r>
      <w:proofErr w:type="spellStart"/>
      <w:r w:rsidR="00CA594E" w:rsidRPr="00CA594E">
        <w:rPr>
          <w:lang w:val="en-US"/>
        </w:rPr>
        <w:t>Br</w:t>
      </w:r>
      <w:r w:rsidR="00CA594E">
        <w:rPr>
          <w:lang w:val="en-US"/>
        </w:rPr>
        <w:t>e</w:t>
      </w:r>
      <w:r w:rsidR="00CA594E" w:rsidRPr="00CA594E">
        <w:rPr>
          <w:lang w:val="en-US"/>
        </w:rPr>
        <w:t>das</w:t>
      </w:r>
      <w:proofErr w:type="spellEnd"/>
      <w:r w:rsidR="00CA594E" w:rsidRPr="00CA594E">
        <w:rPr>
          <w:lang w:val="en-US"/>
        </w:rPr>
        <w:t>, J</w:t>
      </w:r>
      <w:r w:rsidR="00CA594E">
        <w:rPr>
          <w:lang w:val="en-US"/>
        </w:rPr>
        <w:t>.</w:t>
      </w:r>
      <w:r w:rsidR="00CA594E" w:rsidRPr="00CA594E">
        <w:rPr>
          <w:lang w:val="en-US"/>
        </w:rPr>
        <w:t xml:space="preserve"> Chem</w:t>
      </w:r>
      <w:r w:rsidR="00CA594E">
        <w:rPr>
          <w:lang w:val="en-US"/>
        </w:rPr>
        <w:t>.</w:t>
      </w:r>
      <w:r w:rsidR="00CA594E" w:rsidRPr="00CA594E">
        <w:rPr>
          <w:lang w:val="en-US"/>
        </w:rPr>
        <w:t xml:space="preserve"> Phys</w:t>
      </w:r>
      <w:r w:rsidR="00CA594E">
        <w:rPr>
          <w:lang w:val="en-US"/>
        </w:rPr>
        <w:t>.</w:t>
      </w:r>
      <w:r w:rsidR="00CA594E" w:rsidRPr="00CA594E">
        <w:rPr>
          <w:lang w:val="en-US"/>
        </w:rPr>
        <w:t>, 2008, 128, 034701.</w:t>
      </w:r>
    </w:p>
    <w:p w:rsidR="003C49EB" w:rsidRPr="0009487F" w:rsidRDefault="005D45DB" w:rsidP="00C36D01">
      <w:pPr>
        <w:pStyle w:val="a3"/>
        <w:numPr>
          <w:ilvl w:val="0"/>
          <w:numId w:val="1"/>
        </w:numPr>
        <w:rPr>
          <w:highlight w:val="yellow"/>
          <w:lang w:val="en-US"/>
        </w:rPr>
      </w:pPr>
      <w:r w:rsidRPr="00CA594E">
        <w:rPr>
          <w:highlight w:val="yellow"/>
          <w:lang w:val="en-US"/>
        </w:rPr>
        <w:t xml:space="preserve">Cycloph4 = </w:t>
      </w:r>
      <w:proofErr w:type="spellStart"/>
      <w:r w:rsidRPr="00CA594E">
        <w:rPr>
          <w:highlight w:val="yellow"/>
          <w:lang w:val="en-US"/>
        </w:rPr>
        <w:t>SiOSi</w:t>
      </w:r>
      <w:proofErr w:type="spellEnd"/>
      <w:r w:rsidR="00CA594E" w:rsidRPr="00CA594E">
        <w:rPr>
          <w:highlight w:val="yellow"/>
          <w:lang w:val="en-US"/>
        </w:rPr>
        <w:t xml:space="preserve"> </w:t>
      </w:r>
      <w:r w:rsidR="00CA594E">
        <w:rPr>
          <w:lang w:val="en-US"/>
        </w:rPr>
        <w:t>B.</w:t>
      </w:r>
      <w:r w:rsidR="00CA594E" w:rsidRPr="00CA594E">
        <w:rPr>
          <w:lang w:val="en-US"/>
        </w:rPr>
        <w:t>L.</w:t>
      </w:r>
      <w:r w:rsidR="00CA594E">
        <w:rPr>
          <w:lang w:val="en-US"/>
        </w:rPr>
        <w:t xml:space="preserve"> </w:t>
      </w:r>
      <w:r w:rsidR="00CA594E" w:rsidRPr="00CA594E">
        <w:rPr>
          <w:lang w:val="en-US"/>
        </w:rPr>
        <w:t>Wheeler, G.</w:t>
      </w:r>
      <w:r w:rsidR="00CA594E">
        <w:rPr>
          <w:lang w:val="en-US"/>
        </w:rPr>
        <w:t xml:space="preserve"> </w:t>
      </w:r>
      <w:proofErr w:type="spellStart"/>
      <w:r w:rsidR="00CA594E" w:rsidRPr="00CA594E">
        <w:rPr>
          <w:lang w:val="en-US"/>
        </w:rPr>
        <w:t>Nagasubramanian</w:t>
      </w:r>
      <w:proofErr w:type="spellEnd"/>
      <w:r w:rsidR="00CA594E" w:rsidRPr="00CA594E">
        <w:rPr>
          <w:lang w:val="en-US"/>
        </w:rPr>
        <w:t xml:space="preserve">, </w:t>
      </w:r>
      <w:r w:rsidR="00CA594E">
        <w:rPr>
          <w:lang w:val="en-US"/>
        </w:rPr>
        <w:t xml:space="preserve">A.J. </w:t>
      </w:r>
      <w:r w:rsidR="00CA594E" w:rsidRPr="00CA594E">
        <w:rPr>
          <w:lang w:val="en-US"/>
        </w:rPr>
        <w:t xml:space="preserve">Bard, </w:t>
      </w:r>
      <w:r w:rsidR="00CA594E">
        <w:rPr>
          <w:lang w:val="en-US"/>
        </w:rPr>
        <w:t xml:space="preserve">L.A. </w:t>
      </w:r>
      <w:proofErr w:type="spellStart"/>
      <w:r w:rsidR="00CA594E" w:rsidRPr="00CA594E">
        <w:rPr>
          <w:lang w:val="en-US"/>
        </w:rPr>
        <w:t>Schechtman</w:t>
      </w:r>
      <w:proofErr w:type="spellEnd"/>
      <w:r w:rsidR="00CA594E" w:rsidRPr="00CA594E">
        <w:rPr>
          <w:lang w:val="en-US"/>
        </w:rPr>
        <w:t xml:space="preserve">, </w:t>
      </w:r>
      <w:r w:rsidR="00CA594E">
        <w:rPr>
          <w:lang w:val="en-US"/>
        </w:rPr>
        <w:t xml:space="preserve">D.R. </w:t>
      </w:r>
      <w:proofErr w:type="spellStart"/>
      <w:r w:rsidR="00CA594E" w:rsidRPr="00CA594E">
        <w:rPr>
          <w:lang w:val="en-US"/>
        </w:rPr>
        <w:t>Dininny</w:t>
      </w:r>
      <w:proofErr w:type="spellEnd"/>
      <w:r w:rsidR="00CA594E" w:rsidRPr="00CA594E">
        <w:rPr>
          <w:lang w:val="en-US"/>
        </w:rPr>
        <w:t xml:space="preserve">, </w:t>
      </w:r>
      <w:r w:rsidR="00CA594E">
        <w:rPr>
          <w:lang w:val="en-US"/>
        </w:rPr>
        <w:t>M.</w:t>
      </w:r>
      <w:r w:rsidR="00CA594E" w:rsidRPr="00CA594E">
        <w:rPr>
          <w:lang w:val="en-US"/>
        </w:rPr>
        <w:t>E. Kenney, J. Am. Chem. Soc. 1984, 106, 7404</w:t>
      </w:r>
      <w:r w:rsidR="00CA594E">
        <w:rPr>
          <w:lang w:val="en-US"/>
        </w:rPr>
        <w:t>.</w:t>
      </w:r>
    </w:p>
    <w:p w:rsidR="0009487F" w:rsidRPr="0009487F" w:rsidRDefault="0009487F" w:rsidP="0009487F">
      <w:pPr>
        <w:pStyle w:val="a3"/>
        <w:numPr>
          <w:ilvl w:val="0"/>
          <w:numId w:val="1"/>
        </w:numPr>
        <w:rPr>
          <w:lang w:val="en-US"/>
        </w:rPr>
      </w:pPr>
      <w:r w:rsidRPr="004672F5">
        <w:rPr>
          <w:highlight w:val="yellow"/>
          <w:lang w:val="en-US"/>
        </w:rPr>
        <w:t>DelaTorre2013</w:t>
      </w:r>
      <w:r>
        <w:rPr>
          <w:lang w:val="en-US"/>
        </w:rPr>
        <w:t xml:space="preserve"> </w:t>
      </w:r>
      <w:r w:rsidRPr="00B55F35">
        <w:rPr>
          <w:lang w:val="en-US"/>
        </w:rPr>
        <w:t xml:space="preserve">G. De La Torre, A. </w:t>
      </w:r>
      <w:proofErr w:type="spellStart"/>
      <w:r w:rsidRPr="00B55F35">
        <w:rPr>
          <w:lang w:val="en-US"/>
        </w:rPr>
        <w:t>Hausmann</w:t>
      </w:r>
      <w:proofErr w:type="spellEnd"/>
      <w:r w:rsidRPr="00B55F35">
        <w:rPr>
          <w:lang w:val="en-US"/>
        </w:rPr>
        <w:t xml:space="preserve">, M. </w:t>
      </w:r>
      <w:proofErr w:type="spellStart"/>
      <w:r w:rsidRPr="00B55F35">
        <w:rPr>
          <w:lang w:val="en-US"/>
        </w:rPr>
        <w:t>Sekita</w:t>
      </w:r>
      <w:proofErr w:type="spellEnd"/>
      <w:r w:rsidRPr="00B55F35">
        <w:rPr>
          <w:lang w:val="en-US"/>
        </w:rPr>
        <w:t xml:space="preserve">, G. </w:t>
      </w:r>
      <w:proofErr w:type="spellStart"/>
      <w:r w:rsidRPr="00B55F35">
        <w:rPr>
          <w:lang w:val="en-US"/>
        </w:rPr>
        <w:t>Bottari</w:t>
      </w:r>
      <w:proofErr w:type="spellEnd"/>
      <w:r w:rsidRPr="00B55F35">
        <w:rPr>
          <w:lang w:val="en-US"/>
        </w:rPr>
        <w:t xml:space="preserve">, T. Torres and D. M. </w:t>
      </w:r>
      <w:proofErr w:type="spellStart"/>
      <w:r w:rsidRPr="00B55F35">
        <w:rPr>
          <w:lang w:val="en-US"/>
        </w:rPr>
        <w:t>Guldi</w:t>
      </w:r>
      <w:proofErr w:type="spellEnd"/>
      <w:r w:rsidRPr="00B55F35">
        <w:rPr>
          <w:lang w:val="en-US"/>
        </w:rPr>
        <w:t>, Chem. Soc. Rev., 2013, 42, 8049.</w:t>
      </w:r>
    </w:p>
    <w:p w:rsidR="005D45DB" w:rsidRPr="006B2B5C" w:rsidRDefault="005D45DB" w:rsidP="00CA594E">
      <w:pPr>
        <w:pStyle w:val="a3"/>
        <w:numPr>
          <w:ilvl w:val="0"/>
          <w:numId w:val="1"/>
        </w:numPr>
        <w:rPr>
          <w:lang w:val="en-US"/>
        </w:rPr>
      </w:pPr>
      <w:r w:rsidRPr="004672F5">
        <w:rPr>
          <w:lang w:val="en-US"/>
        </w:rPr>
        <w:lastRenderedPageBreak/>
        <w:t>Cycloph3</w:t>
      </w:r>
      <w:r w:rsidR="00CA594E">
        <w:rPr>
          <w:lang w:val="en-US"/>
        </w:rPr>
        <w:t xml:space="preserve"> </w:t>
      </w:r>
      <w:r w:rsidR="00CA594E" w:rsidRPr="00CA594E">
        <w:rPr>
          <w:lang w:val="en-US"/>
        </w:rPr>
        <w:t>T.</w:t>
      </w:r>
      <w:r w:rsidR="00CA594E">
        <w:rPr>
          <w:lang w:val="en-US"/>
        </w:rPr>
        <w:t xml:space="preserve"> </w:t>
      </w:r>
      <w:proofErr w:type="spellStart"/>
      <w:r w:rsidR="00CA594E">
        <w:rPr>
          <w:lang w:val="en-US"/>
        </w:rPr>
        <w:t>Mirkovic</w:t>
      </w:r>
      <w:proofErr w:type="spellEnd"/>
      <w:r w:rsidR="00CA594E">
        <w:rPr>
          <w:lang w:val="en-US"/>
        </w:rPr>
        <w:t>, R. V</w:t>
      </w:r>
      <w:bookmarkStart w:id="0" w:name="_GoBack"/>
      <w:bookmarkEnd w:id="0"/>
      <w:r w:rsidR="00CA594E">
        <w:rPr>
          <w:lang w:val="en-US"/>
        </w:rPr>
        <w:t xml:space="preserve">an </w:t>
      </w:r>
      <w:proofErr w:type="spellStart"/>
      <w:r w:rsidR="00CA594E">
        <w:rPr>
          <w:lang w:val="en-US"/>
        </w:rPr>
        <w:t>Grondelle</w:t>
      </w:r>
      <w:proofErr w:type="spellEnd"/>
      <w:r w:rsidR="00CA594E">
        <w:rPr>
          <w:lang w:val="en-US"/>
        </w:rPr>
        <w:t>, E.</w:t>
      </w:r>
      <w:r w:rsidR="00CA594E" w:rsidRPr="00CA594E">
        <w:rPr>
          <w:lang w:val="en-US"/>
        </w:rPr>
        <w:t xml:space="preserve">E. </w:t>
      </w:r>
      <w:proofErr w:type="spellStart"/>
      <w:r w:rsidR="00CA594E" w:rsidRPr="00CA594E">
        <w:rPr>
          <w:lang w:val="en-US"/>
        </w:rPr>
        <w:t>Ostr</w:t>
      </w:r>
      <w:r w:rsidR="00CA594E">
        <w:rPr>
          <w:lang w:val="en-US"/>
        </w:rPr>
        <w:t>oumov</w:t>
      </w:r>
      <w:proofErr w:type="spellEnd"/>
      <w:r w:rsidR="00CA594E">
        <w:rPr>
          <w:lang w:val="en-US"/>
        </w:rPr>
        <w:t>, J.</w:t>
      </w:r>
      <w:r w:rsidR="00CA594E" w:rsidRPr="00CA594E">
        <w:rPr>
          <w:lang w:val="en-US"/>
        </w:rPr>
        <w:t xml:space="preserve">M. Anna, G. </w:t>
      </w:r>
      <w:proofErr w:type="spellStart"/>
      <w:r w:rsidR="00CA594E" w:rsidRPr="00CA594E">
        <w:rPr>
          <w:lang w:val="en-US"/>
        </w:rPr>
        <w:t>Govindjee</w:t>
      </w:r>
      <w:proofErr w:type="spellEnd"/>
      <w:r w:rsidR="00CA594E">
        <w:rPr>
          <w:lang w:val="en-US"/>
        </w:rPr>
        <w:t>, G.</w:t>
      </w:r>
      <w:r w:rsidR="00CA594E" w:rsidRPr="00CA594E">
        <w:rPr>
          <w:lang w:val="en-US"/>
        </w:rPr>
        <w:t>D. Scholes, Chem. Rev. 2017, 117, 249</w:t>
      </w:r>
      <w:r w:rsidR="00CA594E">
        <w:rPr>
          <w:lang w:val="en-US"/>
        </w:rPr>
        <w:t>.</w:t>
      </w:r>
    </w:p>
    <w:p w:rsidR="006B2B5C" w:rsidRPr="00421B08" w:rsidRDefault="00421B08" w:rsidP="00B55F35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4672F5">
        <w:rPr>
          <w:lang w:val="en-US"/>
        </w:rPr>
        <w:t>Bredas</w:t>
      </w:r>
      <w:proofErr w:type="spellEnd"/>
      <w:r w:rsidRPr="004672F5">
        <w:rPr>
          <w:lang w:val="en-US"/>
        </w:rPr>
        <w:t xml:space="preserve"> (new)</w:t>
      </w:r>
      <w:r w:rsidR="00B55F35">
        <w:rPr>
          <w:lang w:val="en-US"/>
        </w:rPr>
        <w:t xml:space="preserve"> </w:t>
      </w:r>
      <w:r w:rsidR="00B55F35" w:rsidRPr="00B55F35">
        <w:rPr>
          <w:lang w:val="en-US"/>
        </w:rPr>
        <w:t xml:space="preserve">J. L. </w:t>
      </w:r>
      <w:proofErr w:type="spellStart"/>
      <w:r w:rsidR="00B55F35" w:rsidRPr="00B55F35">
        <w:rPr>
          <w:lang w:val="en-US"/>
        </w:rPr>
        <w:t>Br</w:t>
      </w:r>
      <w:r w:rsidR="00B55F35">
        <w:rPr>
          <w:lang w:val="en-US"/>
        </w:rPr>
        <w:t>e</w:t>
      </w:r>
      <w:r w:rsidR="00B55F35" w:rsidRPr="00B55F35">
        <w:rPr>
          <w:lang w:val="en-US"/>
        </w:rPr>
        <w:t>das</w:t>
      </w:r>
      <w:proofErr w:type="spellEnd"/>
      <w:r w:rsidR="00B55F35" w:rsidRPr="00B55F35">
        <w:rPr>
          <w:lang w:val="en-US"/>
        </w:rPr>
        <w:t xml:space="preserve">, D. A. Da Silva </w:t>
      </w:r>
      <w:proofErr w:type="spellStart"/>
      <w:r w:rsidR="00B55F35" w:rsidRPr="00B55F35">
        <w:rPr>
          <w:lang w:val="en-US"/>
        </w:rPr>
        <w:t>Filho</w:t>
      </w:r>
      <w:proofErr w:type="spellEnd"/>
      <w:r w:rsidR="00B55F35" w:rsidRPr="00B55F35">
        <w:rPr>
          <w:lang w:val="en-US"/>
        </w:rPr>
        <w:t xml:space="preserve">, J. </w:t>
      </w:r>
      <w:proofErr w:type="spellStart"/>
      <w:r w:rsidR="00B55F35" w:rsidRPr="00B55F35">
        <w:rPr>
          <w:lang w:val="en-US"/>
        </w:rPr>
        <w:t>Cornil</w:t>
      </w:r>
      <w:proofErr w:type="spellEnd"/>
      <w:r w:rsidR="00B55F35" w:rsidRPr="00B55F35">
        <w:rPr>
          <w:lang w:val="en-US"/>
        </w:rPr>
        <w:t xml:space="preserve"> and J. P. </w:t>
      </w:r>
      <w:proofErr w:type="spellStart"/>
      <w:r w:rsidR="00B55F35" w:rsidRPr="00B55F35">
        <w:rPr>
          <w:lang w:val="en-US"/>
        </w:rPr>
        <w:t>Calbert</w:t>
      </w:r>
      <w:proofErr w:type="spellEnd"/>
      <w:r w:rsidR="00B55F35" w:rsidRPr="00B55F35">
        <w:rPr>
          <w:lang w:val="en-US"/>
        </w:rPr>
        <w:t xml:space="preserve">, </w:t>
      </w:r>
      <w:r w:rsidR="00B55F35">
        <w:rPr>
          <w:lang w:val="en-US"/>
        </w:rPr>
        <w:t>PNAS</w:t>
      </w:r>
      <w:r w:rsidR="00B55F35" w:rsidRPr="00B55F35">
        <w:rPr>
          <w:lang w:val="en-US"/>
        </w:rPr>
        <w:t>, 2002, 99, 5804</w:t>
      </w:r>
    </w:p>
    <w:p w:rsidR="00421B08" w:rsidRPr="0044582F" w:rsidRDefault="00421B08" w:rsidP="0044582F">
      <w:pPr>
        <w:pStyle w:val="a3"/>
        <w:numPr>
          <w:ilvl w:val="0"/>
          <w:numId w:val="1"/>
        </w:numPr>
        <w:rPr>
          <w:lang w:val="en-US"/>
        </w:rPr>
      </w:pPr>
      <w:r w:rsidRPr="004672F5">
        <w:rPr>
          <w:lang w:val="en-US"/>
        </w:rPr>
        <w:t>Yanagisawa2014</w:t>
      </w:r>
      <w:r w:rsidR="00B55F35">
        <w:rPr>
          <w:lang w:val="en-US"/>
        </w:rPr>
        <w:t xml:space="preserve"> </w:t>
      </w:r>
      <w:r w:rsidR="0044582F" w:rsidRPr="0044582F">
        <w:rPr>
          <w:lang w:val="en-US"/>
        </w:rPr>
        <w:t xml:space="preserve">S. Yanagisawa, I. Hamada, K. Yamauchi, T. </w:t>
      </w:r>
      <w:proofErr w:type="spellStart"/>
      <w:r w:rsidR="0044582F" w:rsidRPr="0044582F">
        <w:rPr>
          <w:lang w:val="en-US"/>
        </w:rPr>
        <w:t>Oguchi</w:t>
      </w:r>
      <w:proofErr w:type="spellEnd"/>
      <w:r w:rsidR="0044582F" w:rsidRPr="0044582F">
        <w:rPr>
          <w:lang w:val="en-US"/>
        </w:rPr>
        <w:t xml:space="preserve"> and T. </w:t>
      </w:r>
      <w:proofErr w:type="spellStart"/>
      <w:r w:rsidR="0044582F" w:rsidRPr="0044582F">
        <w:rPr>
          <w:lang w:val="en-US"/>
        </w:rPr>
        <w:t>I</w:t>
      </w:r>
      <w:r w:rsidR="0044582F">
        <w:rPr>
          <w:lang w:val="en-US"/>
        </w:rPr>
        <w:t>naoka</w:t>
      </w:r>
      <w:proofErr w:type="spellEnd"/>
      <w:r w:rsidR="0044582F">
        <w:rPr>
          <w:lang w:val="en-US"/>
        </w:rPr>
        <w:t xml:space="preserve">, Phys. Rev. B, </w:t>
      </w:r>
      <w:r w:rsidR="0044582F" w:rsidRPr="0044582F">
        <w:rPr>
          <w:lang w:val="en-US"/>
        </w:rPr>
        <w:t>2014</w:t>
      </w:r>
      <w:r w:rsidR="0044582F">
        <w:rPr>
          <w:lang w:val="en-US"/>
        </w:rPr>
        <w:t>, 90, 245141</w:t>
      </w:r>
      <w:r w:rsidR="0044582F" w:rsidRPr="0044582F">
        <w:rPr>
          <w:lang w:val="en-US"/>
        </w:rPr>
        <w:t>.</w:t>
      </w:r>
    </w:p>
    <w:p w:rsidR="00AD025A" w:rsidRDefault="00AD025A" w:rsidP="00BA3AA9">
      <w:pPr>
        <w:pStyle w:val="a3"/>
        <w:numPr>
          <w:ilvl w:val="0"/>
          <w:numId w:val="1"/>
        </w:numPr>
        <w:rPr>
          <w:lang w:val="en-US"/>
        </w:rPr>
      </w:pPr>
      <w:r w:rsidRPr="00DB3BC7">
        <w:rPr>
          <w:lang w:val="en-US"/>
        </w:rPr>
        <w:t>Doctor et al.</w:t>
      </w:r>
      <w:r w:rsidR="00DB3BC7">
        <w:rPr>
          <w:lang w:val="en-US"/>
        </w:rPr>
        <w:t>:</w:t>
      </w:r>
      <w:r w:rsidR="00DB3BC7" w:rsidRPr="00DB3BC7">
        <w:rPr>
          <w:lang w:val="en-US"/>
        </w:rPr>
        <w:t xml:space="preserve"> L. P. Doctor, F. </w:t>
      </w:r>
      <w:proofErr w:type="spellStart"/>
      <w:r w:rsidR="00DB3BC7" w:rsidRPr="00DB3BC7">
        <w:rPr>
          <w:lang w:val="en-US"/>
        </w:rPr>
        <w:t>Ziegs</w:t>
      </w:r>
      <w:proofErr w:type="spellEnd"/>
      <w:r w:rsidR="00DB3BC7" w:rsidRPr="00DB3BC7">
        <w:rPr>
          <w:lang w:val="en-US"/>
        </w:rPr>
        <w:t xml:space="preserve">, B. </w:t>
      </w:r>
      <w:proofErr w:type="spellStart"/>
      <w:r w:rsidR="00DB3BC7" w:rsidRPr="00DB3BC7">
        <w:rPr>
          <w:lang w:val="en-US"/>
        </w:rPr>
        <w:t>B</w:t>
      </w:r>
      <w:r w:rsidR="00DB3BC7" w:rsidRPr="00DB3BC7">
        <w:rPr>
          <w:rFonts w:cstheme="minorHAnsi"/>
          <w:lang w:val="en-US"/>
        </w:rPr>
        <w:t>ü</w:t>
      </w:r>
      <w:r w:rsidR="00DB3BC7" w:rsidRPr="00DB3BC7">
        <w:rPr>
          <w:lang w:val="en-US"/>
        </w:rPr>
        <w:t>chner</w:t>
      </w:r>
      <w:proofErr w:type="spellEnd"/>
      <w:r w:rsidR="00DB3BC7" w:rsidRPr="00DB3BC7">
        <w:rPr>
          <w:lang w:val="en-US"/>
        </w:rPr>
        <w:t xml:space="preserve">, M. </w:t>
      </w:r>
      <w:proofErr w:type="spellStart"/>
      <w:r w:rsidR="00DB3BC7" w:rsidRPr="00DB3BC7">
        <w:rPr>
          <w:lang w:val="en-US"/>
        </w:rPr>
        <w:t>Naumann</w:t>
      </w:r>
      <w:proofErr w:type="spellEnd"/>
      <w:r w:rsidR="00DB3BC7" w:rsidRPr="00DB3BC7">
        <w:rPr>
          <w:lang w:val="en-US"/>
        </w:rPr>
        <w:t xml:space="preserve">, A. Popov and M. </w:t>
      </w:r>
      <w:proofErr w:type="spellStart"/>
      <w:r w:rsidR="00DB3BC7" w:rsidRPr="00DB3BC7">
        <w:rPr>
          <w:lang w:val="en-US"/>
        </w:rPr>
        <w:t>Knupfer</w:t>
      </w:r>
      <w:proofErr w:type="spellEnd"/>
      <w:r w:rsidR="00DB3BC7" w:rsidRPr="00DB3BC7">
        <w:rPr>
          <w:lang w:val="en-US"/>
        </w:rPr>
        <w:t>,</w:t>
      </w:r>
      <w:r w:rsidR="00DB3BC7">
        <w:rPr>
          <w:lang w:val="en-US"/>
        </w:rPr>
        <w:t xml:space="preserve"> </w:t>
      </w:r>
      <w:r w:rsidR="00DB3BC7" w:rsidRPr="00DB3BC7">
        <w:rPr>
          <w:lang w:val="en-US"/>
        </w:rPr>
        <w:t>J. Phys. Chem. C, 2021, 125, 12398.</w:t>
      </w:r>
    </w:p>
    <w:p w:rsidR="0009487F" w:rsidRPr="0009487F" w:rsidRDefault="0009487F" w:rsidP="0009487F">
      <w:pPr>
        <w:pStyle w:val="a3"/>
        <w:numPr>
          <w:ilvl w:val="0"/>
          <w:numId w:val="1"/>
        </w:numPr>
        <w:rPr>
          <w:lang w:val="en-US"/>
        </w:rPr>
      </w:pPr>
      <w:r w:rsidRPr="004672F5">
        <w:rPr>
          <w:lang w:val="en-US"/>
        </w:rPr>
        <w:t>JCP1532</w:t>
      </w:r>
      <w:r>
        <w:rPr>
          <w:lang w:val="en-US"/>
        </w:rPr>
        <w:t xml:space="preserve"> </w:t>
      </w:r>
      <w:r w:rsidRPr="0044582F">
        <w:rPr>
          <w:lang w:val="en-US"/>
        </w:rPr>
        <w:t xml:space="preserve">M. Kato, J. </w:t>
      </w:r>
      <w:proofErr w:type="spellStart"/>
      <w:r w:rsidRPr="0044582F">
        <w:rPr>
          <w:lang w:val="en-US"/>
        </w:rPr>
        <w:t>Onoe</w:t>
      </w:r>
      <w:proofErr w:type="spellEnd"/>
      <w:r w:rsidRPr="0044582F">
        <w:rPr>
          <w:lang w:val="en-US"/>
        </w:rPr>
        <w:t xml:space="preserve">, Y. </w:t>
      </w:r>
      <w:proofErr w:type="spellStart"/>
      <w:r w:rsidRPr="0044582F">
        <w:rPr>
          <w:lang w:val="en-US"/>
        </w:rPr>
        <w:t>Matoba</w:t>
      </w:r>
      <w:proofErr w:type="spellEnd"/>
      <w:r w:rsidRPr="0044582F">
        <w:rPr>
          <w:lang w:val="en-US"/>
        </w:rPr>
        <w:t xml:space="preserve">, K. Okamoto, S. Watanabe, J.-P. Bucher and M. </w:t>
      </w:r>
      <w:proofErr w:type="spellStart"/>
      <w:r w:rsidRPr="0044582F">
        <w:rPr>
          <w:lang w:val="en-US"/>
        </w:rPr>
        <w:t>Nakaya</w:t>
      </w:r>
      <w:proofErr w:type="spellEnd"/>
      <w:r w:rsidRPr="0044582F">
        <w:rPr>
          <w:lang w:val="en-US"/>
        </w:rPr>
        <w:t xml:space="preserve">, </w:t>
      </w:r>
      <w:r>
        <w:rPr>
          <w:lang w:val="en-US"/>
        </w:rPr>
        <w:t>J.</w:t>
      </w:r>
      <w:r w:rsidRPr="0044582F">
        <w:rPr>
          <w:lang w:val="en-US"/>
        </w:rPr>
        <w:t xml:space="preserve"> Chem</w:t>
      </w:r>
      <w:r>
        <w:rPr>
          <w:lang w:val="en-US"/>
        </w:rPr>
        <w:t xml:space="preserve">. </w:t>
      </w:r>
      <w:r w:rsidRPr="0044582F">
        <w:rPr>
          <w:lang w:val="en-US"/>
        </w:rPr>
        <w:t>Phys</w:t>
      </w:r>
      <w:r>
        <w:rPr>
          <w:lang w:val="en-US"/>
        </w:rPr>
        <w:t>.</w:t>
      </w:r>
      <w:r w:rsidRPr="0044582F">
        <w:rPr>
          <w:lang w:val="en-US"/>
        </w:rPr>
        <w:t>, 2020, 153, 144704</w:t>
      </w:r>
      <w:r>
        <w:rPr>
          <w:lang w:val="en-US"/>
        </w:rPr>
        <w:t>.</w:t>
      </w:r>
    </w:p>
    <w:p w:rsidR="00AD025A" w:rsidRPr="00DB3BC7" w:rsidRDefault="00AD025A" w:rsidP="007C2281">
      <w:pPr>
        <w:pStyle w:val="a3"/>
        <w:numPr>
          <w:ilvl w:val="0"/>
          <w:numId w:val="1"/>
        </w:numPr>
        <w:rPr>
          <w:lang w:val="en-US"/>
        </w:rPr>
      </w:pPr>
      <w:r w:rsidRPr="00DB3BC7">
        <w:rPr>
          <w:lang w:val="en-US"/>
        </w:rPr>
        <w:t>Hestand2017</w:t>
      </w:r>
      <w:r w:rsidR="00DB3BC7" w:rsidRPr="00DB3BC7">
        <w:rPr>
          <w:lang w:val="en-US"/>
        </w:rPr>
        <w:t xml:space="preserve">: N.J. </w:t>
      </w:r>
      <w:proofErr w:type="spellStart"/>
      <w:r w:rsidR="00DB3BC7" w:rsidRPr="00DB3BC7">
        <w:rPr>
          <w:lang w:val="en-US"/>
        </w:rPr>
        <w:t>Hestand</w:t>
      </w:r>
      <w:proofErr w:type="spellEnd"/>
      <w:r w:rsidR="00DB3BC7" w:rsidRPr="00DB3BC7">
        <w:rPr>
          <w:lang w:val="en-US"/>
        </w:rPr>
        <w:t xml:space="preserve"> and F.C. </w:t>
      </w:r>
      <w:proofErr w:type="spellStart"/>
      <w:r w:rsidR="00DB3BC7" w:rsidRPr="00DB3BC7">
        <w:rPr>
          <w:lang w:val="en-US"/>
        </w:rPr>
        <w:t>Spano</w:t>
      </w:r>
      <w:proofErr w:type="spellEnd"/>
      <w:r w:rsidR="00DB3BC7" w:rsidRPr="00DB3BC7">
        <w:rPr>
          <w:lang w:val="en-US"/>
        </w:rPr>
        <w:t>,</w:t>
      </w:r>
      <w:r w:rsidR="00DB3BC7">
        <w:rPr>
          <w:lang w:val="en-US"/>
        </w:rPr>
        <w:t xml:space="preserve"> </w:t>
      </w:r>
      <w:r w:rsidR="00DB3BC7" w:rsidRPr="00DB3BC7">
        <w:rPr>
          <w:lang w:val="en-US"/>
        </w:rPr>
        <w:t>Acc. Chem. Res., 2017, 50, 341</w:t>
      </w:r>
      <w:r w:rsidR="00DB3BC7">
        <w:rPr>
          <w:lang w:val="en-US"/>
        </w:rPr>
        <w:t>.</w:t>
      </w:r>
    </w:p>
    <w:p w:rsidR="00AD025A" w:rsidRDefault="00AD025A" w:rsidP="00AD025A">
      <w:pPr>
        <w:pStyle w:val="a3"/>
        <w:numPr>
          <w:ilvl w:val="0"/>
          <w:numId w:val="1"/>
        </w:numPr>
        <w:rPr>
          <w:lang w:val="en-US"/>
        </w:rPr>
      </w:pPr>
      <w:r w:rsidRPr="00AD025A">
        <w:rPr>
          <w:lang w:val="en-US"/>
        </w:rPr>
        <w:t xml:space="preserve">A.O. </w:t>
      </w:r>
      <w:proofErr w:type="spellStart"/>
      <w:r w:rsidRPr="00AD025A">
        <w:rPr>
          <w:lang w:val="en-US"/>
        </w:rPr>
        <w:t>Gudovannyy</w:t>
      </w:r>
      <w:proofErr w:type="spellEnd"/>
      <w:r w:rsidRPr="00AD025A">
        <w:rPr>
          <w:lang w:val="en-US"/>
        </w:rPr>
        <w:t xml:space="preserve">, J.M. </w:t>
      </w:r>
      <w:proofErr w:type="spellStart"/>
      <w:r w:rsidRPr="00AD025A">
        <w:rPr>
          <w:lang w:val="en-US"/>
        </w:rPr>
        <w:t>Schäfer</w:t>
      </w:r>
      <w:proofErr w:type="spellEnd"/>
      <w:r w:rsidRPr="00AD025A">
        <w:rPr>
          <w:lang w:val="en-US"/>
        </w:rPr>
        <w:t xml:space="preserve">, O. </w:t>
      </w:r>
      <w:proofErr w:type="spellStart"/>
      <w:r w:rsidRPr="00AD025A">
        <w:rPr>
          <w:lang w:val="en-US"/>
        </w:rPr>
        <w:t>Gerdes</w:t>
      </w:r>
      <w:proofErr w:type="spellEnd"/>
      <w:r w:rsidRPr="00AD025A">
        <w:rPr>
          <w:lang w:val="en-US"/>
        </w:rPr>
        <w:t xml:space="preserve">, D. Hildebrandt, G. </w:t>
      </w:r>
      <w:proofErr w:type="spellStart"/>
      <w:r w:rsidRPr="00AD025A">
        <w:rPr>
          <w:lang w:val="en-US"/>
        </w:rPr>
        <w:t>Mattersteig</w:t>
      </w:r>
      <w:proofErr w:type="spellEnd"/>
      <w:r w:rsidRPr="00AD025A">
        <w:rPr>
          <w:lang w:val="en-US"/>
        </w:rPr>
        <w:t xml:space="preserve">, M. Pfeiffer, F. </w:t>
      </w:r>
      <w:proofErr w:type="spellStart"/>
      <w:r w:rsidRPr="00AD025A">
        <w:rPr>
          <w:lang w:val="en-US"/>
        </w:rPr>
        <w:t>Ortmann</w:t>
      </w:r>
      <w:proofErr w:type="spellEnd"/>
      <w:r w:rsidRPr="00AD025A">
        <w:rPr>
          <w:lang w:val="en-US"/>
        </w:rPr>
        <w:t xml:space="preserve">, Adv. </w:t>
      </w:r>
      <w:proofErr w:type="spellStart"/>
      <w:r w:rsidRPr="00AD025A">
        <w:rPr>
          <w:lang w:val="en-US"/>
        </w:rPr>
        <w:t>Funct</w:t>
      </w:r>
      <w:proofErr w:type="spellEnd"/>
      <w:r w:rsidRPr="00AD025A">
        <w:rPr>
          <w:lang w:val="en-US"/>
        </w:rPr>
        <w:t>. Mater. 2025, 2421048</w:t>
      </w:r>
    </w:p>
    <w:p w:rsidR="00AD025A" w:rsidRPr="00AD025A" w:rsidRDefault="00AD025A" w:rsidP="00AD025A">
      <w:pPr>
        <w:pStyle w:val="a3"/>
        <w:numPr>
          <w:ilvl w:val="0"/>
          <w:numId w:val="1"/>
        </w:numPr>
        <w:rPr>
          <w:lang w:val="en-US"/>
        </w:rPr>
      </w:pPr>
      <w:r>
        <w:t>Part1</w:t>
      </w:r>
    </w:p>
    <w:p w:rsidR="00AD025A" w:rsidRPr="00AD025A" w:rsidRDefault="00AD025A" w:rsidP="00AD025A">
      <w:pPr>
        <w:pStyle w:val="a3"/>
        <w:numPr>
          <w:ilvl w:val="0"/>
          <w:numId w:val="1"/>
        </w:numPr>
        <w:rPr>
          <w:lang w:val="en-US"/>
        </w:rPr>
      </w:pPr>
      <w:r>
        <w:t>Part2</w:t>
      </w:r>
    </w:p>
    <w:p w:rsidR="00AD025A" w:rsidRPr="00AD025A" w:rsidRDefault="00AD025A" w:rsidP="004F11E4">
      <w:pPr>
        <w:pStyle w:val="a3"/>
        <w:numPr>
          <w:ilvl w:val="0"/>
          <w:numId w:val="1"/>
        </w:numPr>
        <w:rPr>
          <w:lang w:val="en-US"/>
        </w:rPr>
      </w:pPr>
      <w:r w:rsidRPr="004F11E4">
        <w:rPr>
          <w:lang w:val="en-US"/>
        </w:rPr>
        <w:t xml:space="preserve">DFT fails </w:t>
      </w:r>
      <w:proofErr w:type="spellStart"/>
      <w:r w:rsidRPr="004F11E4">
        <w:rPr>
          <w:lang w:val="en-US"/>
        </w:rPr>
        <w:t>noncovalent</w:t>
      </w:r>
      <w:proofErr w:type="spellEnd"/>
      <w:r w:rsidR="004F11E4">
        <w:rPr>
          <w:lang w:val="en-US"/>
        </w:rPr>
        <w:t xml:space="preserve">: </w:t>
      </w:r>
      <w:r w:rsidR="004F11E4" w:rsidRPr="004F11E4">
        <w:rPr>
          <w:lang w:val="en-US"/>
        </w:rPr>
        <w:t>J</w:t>
      </w:r>
      <w:r w:rsidR="004F11E4">
        <w:rPr>
          <w:lang w:val="en-US"/>
        </w:rPr>
        <w:t>.</w:t>
      </w:r>
      <w:r w:rsidR="004F11E4" w:rsidRPr="004F11E4">
        <w:rPr>
          <w:lang w:val="en-US"/>
        </w:rPr>
        <w:t xml:space="preserve">P. </w:t>
      </w:r>
      <w:proofErr w:type="spellStart"/>
      <w:r w:rsidR="004F11E4" w:rsidRPr="004F11E4">
        <w:rPr>
          <w:lang w:val="en-US"/>
        </w:rPr>
        <w:t>Heindel</w:t>
      </w:r>
      <w:proofErr w:type="spellEnd"/>
      <w:r w:rsidR="004F11E4" w:rsidRPr="004F11E4">
        <w:rPr>
          <w:lang w:val="en-US"/>
        </w:rPr>
        <w:t>, K</w:t>
      </w:r>
      <w:r w:rsidR="004F11E4">
        <w:rPr>
          <w:lang w:val="en-US"/>
        </w:rPr>
        <w:t>.M. Herman, E. Apra ,</w:t>
      </w:r>
      <w:r w:rsidR="004F11E4" w:rsidRPr="004F11E4">
        <w:rPr>
          <w:lang w:val="en-US"/>
        </w:rPr>
        <w:t xml:space="preserve"> S</w:t>
      </w:r>
      <w:r w:rsidR="004F11E4">
        <w:rPr>
          <w:lang w:val="en-US"/>
        </w:rPr>
        <w:t>.</w:t>
      </w:r>
      <w:r w:rsidR="004F11E4" w:rsidRPr="004F11E4">
        <w:rPr>
          <w:lang w:val="en-US"/>
        </w:rPr>
        <w:t xml:space="preserve">S. </w:t>
      </w:r>
      <w:proofErr w:type="spellStart"/>
      <w:r w:rsidR="004F11E4" w:rsidRPr="004F11E4">
        <w:rPr>
          <w:lang w:val="en-US"/>
        </w:rPr>
        <w:t>Xantheas</w:t>
      </w:r>
      <w:proofErr w:type="spellEnd"/>
      <w:r w:rsidR="004F11E4">
        <w:rPr>
          <w:lang w:val="en-US"/>
        </w:rPr>
        <w:t xml:space="preserve">, J. Phys. Chem. </w:t>
      </w:r>
      <w:proofErr w:type="spellStart"/>
      <w:r w:rsidR="004F11E4">
        <w:rPr>
          <w:lang w:val="en-US"/>
        </w:rPr>
        <w:t>Lett</w:t>
      </w:r>
      <w:proofErr w:type="spellEnd"/>
      <w:r w:rsidR="004F11E4">
        <w:rPr>
          <w:lang w:val="en-US"/>
        </w:rPr>
        <w:t xml:space="preserve">., </w:t>
      </w:r>
      <w:r w:rsidR="004F11E4" w:rsidRPr="004F11E4">
        <w:rPr>
          <w:lang w:val="en-US"/>
        </w:rPr>
        <w:t>2021, 12, 7574</w:t>
      </w:r>
    </w:p>
    <w:p w:rsidR="0076429A" w:rsidRDefault="0009487F" w:rsidP="00AC13DB">
      <w:pPr>
        <w:pStyle w:val="a3"/>
        <w:numPr>
          <w:ilvl w:val="0"/>
          <w:numId w:val="1"/>
        </w:numPr>
        <w:rPr>
          <w:lang w:val="en-US"/>
        </w:rPr>
      </w:pPr>
      <w:r w:rsidRPr="0009487F">
        <w:rPr>
          <w:lang w:val="en-US"/>
        </w:rPr>
        <w:t xml:space="preserve">H. </w:t>
      </w:r>
      <w:proofErr w:type="spellStart"/>
      <w:r w:rsidRPr="0009487F">
        <w:rPr>
          <w:lang w:val="en-US"/>
        </w:rPr>
        <w:t>Isago</w:t>
      </w:r>
      <w:proofErr w:type="spellEnd"/>
      <w:r w:rsidR="0076429A">
        <w:rPr>
          <w:lang w:val="en-US"/>
        </w:rPr>
        <w:t>,</w:t>
      </w:r>
      <w:r w:rsidRPr="0009487F">
        <w:rPr>
          <w:lang w:val="en-US"/>
        </w:rPr>
        <w:t xml:space="preserve"> Optical Spectra of </w:t>
      </w:r>
      <w:proofErr w:type="spellStart"/>
      <w:r w:rsidRPr="0009487F">
        <w:rPr>
          <w:lang w:val="en-US"/>
        </w:rPr>
        <w:t>Phthalocyanines</w:t>
      </w:r>
      <w:proofErr w:type="spellEnd"/>
      <w:r>
        <w:rPr>
          <w:lang w:val="en-US"/>
        </w:rPr>
        <w:t xml:space="preserve"> </w:t>
      </w:r>
      <w:r w:rsidRPr="0009487F">
        <w:rPr>
          <w:lang w:val="en-US"/>
        </w:rPr>
        <w:t>and Related Compounds</w:t>
      </w:r>
      <w:r w:rsidR="0076429A">
        <w:rPr>
          <w:lang w:val="en-US"/>
        </w:rPr>
        <w:t>, Springer, Japan, 2015.</w:t>
      </w:r>
    </w:p>
    <w:p w:rsidR="00854B92" w:rsidRPr="0009487F" w:rsidRDefault="00FA2525" w:rsidP="00AC13DB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09487F">
        <w:rPr>
          <w:lang w:val="en-US"/>
        </w:rPr>
        <w:t>Hestand</w:t>
      </w:r>
      <w:proofErr w:type="spellEnd"/>
      <w:r w:rsidRPr="0009487F">
        <w:rPr>
          <w:lang w:val="en-US"/>
        </w:rPr>
        <w:t xml:space="preserve"> [23]</w:t>
      </w:r>
      <w:r w:rsidR="00DB3BC7" w:rsidRPr="0009487F">
        <w:rPr>
          <w:lang w:val="en-US"/>
        </w:rPr>
        <w:t xml:space="preserve"> R. D. Harcourt, G. D. Scholes, K. P. </w:t>
      </w:r>
      <w:proofErr w:type="spellStart"/>
      <w:r w:rsidR="00DB3BC7" w:rsidRPr="0009487F">
        <w:rPr>
          <w:lang w:val="en-US"/>
        </w:rPr>
        <w:t>Ghiggino</w:t>
      </w:r>
      <w:proofErr w:type="spellEnd"/>
      <w:r w:rsidR="00DB3BC7" w:rsidRPr="0009487F">
        <w:rPr>
          <w:lang w:val="en-US"/>
        </w:rPr>
        <w:t xml:space="preserve"> and S. </w:t>
      </w:r>
      <w:proofErr w:type="spellStart"/>
      <w:r w:rsidR="00DB3BC7" w:rsidRPr="0009487F">
        <w:rPr>
          <w:lang w:val="en-US"/>
        </w:rPr>
        <w:t>Speiser</w:t>
      </w:r>
      <w:proofErr w:type="spellEnd"/>
      <w:r w:rsidR="00DB3BC7" w:rsidRPr="0009487F">
        <w:rPr>
          <w:lang w:val="en-US"/>
        </w:rPr>
        <w:t>, J. Chem. Phys., 1996, 105, 1897.</w:t>
      </w:r>
    </w:p>
    <w:p w:rsidR="00FA2525" w:rsidRPr="00FA2525" w:rsidRDefault="00FA2525" w:rsidP="001C54D5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DB3BC7">
        <w:rPr>
          <w:lang w:val="en-US"/>
        </w:rPr>
        <w:t>Hestand</w:t>
      </w:r>
      <w:proofErr w:type="spellEnd"/>
      <w:r w:rsidRPr="00DB3BC7">
        <w:rPr>
          <w:lang w:val="en-US"/>
        </w:rPr>
        <w:t xml:space="preserve"> [24]</w:t>
      </w:r>
      <w:r w:rsidR="001C54D5">
        <w:rPr>
          <w:lang w:val="en-US"/>
        </w:rPr>
        <w:t xml:space="preserve"> </w:t>
      </w:r>
      <w:r w:rsidR="001C54D5" w:rsidRPr="001C54D5">
        <w:rPr>
          <w:lang w:val="en-US"/>
        </w:rPr>
        <w:t>D.L.</w:t>
      </w:r>
      <w:r w:rsidR="001C54D5">
        <w:rPr>
          <w:lang w:val="en-US"/>
        </w:rPr>
        <w:t xml:space="preserve"> </w:t>
      </w:r>
      <w:r w:rsidR="001C54D5" w:rsidRPr="001C54D5">
        <w:rPr>
          <w:lang w:val="en-US"/>
        </w:rPr>
        <w:t>Dexter J. Chem. Phys. 1953, 21, 836.</w:t>
      </w:r>
    </w:p>
    <w:p w:rsidR="00655734" w:rsidRDefault="00655734" w:rsidP="00AD750D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TrESP</w:t>
      </w:r>
      <w:proofErr w:type="spellEnd"/>
      <w:r>
        <w:rPr>
          <w:lang w:val="en-US"/>
        </w:rPr>
        <w:t xml:space="preserve">: </w:t>
      </w:r>
      <w:r w:rsidRPr="00655734">
        <w:rPr>
          <w:lang w:val="en-US"/>
        </w:rPr>
        <w:t xml:space="preserve">T. </w:t>
      </w:r>
      <w:proofErr w:type="spellStart"/>
      <w:r w:rsidRPr="00655734">
        <w:rPr>
          <w:lang w:val="en-US"/>
        </w:rPr>
        <w:t>Renger</w:t>
      </w:r>
      <w:proofErr w:type="spellEnd"/>
      <w:r w:rsidRPr="00655734">
        <w:rPr>
          <w:lang w:val="en-US"/>
        </w:rPr>
        <w:t xml:space="preserve">, F. </w:t>
      </w:r>
      <w:proofErr w:type="spellStart"/>
      <w:r w:rsidRPr="00655734">
        <w:rPr>
          <w:lang w:val="en-US"/>
        </w:rPr>
        <w:t>Müh</w:t>
      </w:r>
      <w:proofErr w:type="spellEnd"/>
      <w:r w:rsidRPr="00655734">
        <w:rPr>
          <w:lang w:val="en-US"/>
        </w:rPr>
        <w:t>, Photosynth.</w:t>
      </w:r>
      <w:r>
        <w:rPr>
          <w:lang w:val="en-US"/>
        </w:rPr>
        <w:t xml:space="preserve"> Res., 2012, 111, 47</w:t>
      </w:r>
      <w:r w:rsidRPr="00655734">
        <w:rPr>
          <w:lang w:val="en-US"/>
        </w:rPr>
        <w:t>.</w:t>
      </w:r>
    </w:p>
    <w:p w:rsidR="00FA2525" w:rsidRPr="00655734" w:rsidRDefault="00FA2525" w:rsidP="00AD750D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655734">
        <w:rPr>
          <w:lang w:val="en-US"/>
        </w:rPr>
        <w:t>Kazmaier</w:t>
      </w:r>
      <w:proofErr w:type="spellEnd"/>
      <w:r w:rsidRPr="00655734">
        <w:rPr>
          <w:lang w:val="en-US"/>
        </w:rPr>
        <w:t xml:space="preserve">, P. M.; Hoffmann, R. A theoretical study of </w:t>
      </w:r>
      <w:proofErr w:type="spellStart"/>
      <w:r w:rsidRPr="00655734">
        <w:rPr>
          <w:lang w:val="en-US"/>
        </w:rPr>
        <w:t>crystallochromy</w:t>
      </w:r>
      <w:proofErr w:type="spellEnd"/>
      <w:r w:rsidRPr="00655734">
        <w:rPr>
          <w:lang w:val="en-US"/>
        </w:rPr>
        <w:t xml:space="preserve">-quantum interference effects in the spectra of </w:t>
      </w:r>
      <w:proofErr w:type="spellStart"/>
      <w:r w:rsidRPr="00655734">
        <w:rPr>
          <w:lang w:val="en-US"/>
        </w:rPr>
        <w:t>perylene</w:t>
      </w:r>
      <w:proofErr w:type="spellEnd"/>
      <w:r w:rsidRPr="00655734">
        <w:rPr>
          <w:lang w:val="en-US"/>
        </w:rPr>
        <w:t xml:space="preserve"> pigments. J. Am. Chem. Soc. 1994, 116, 9684-9691.</w:t>
      </w:r>
    </w:p>
    <w:p w:rsidR="00FA2525" w:rsidRPr="009031DC" w:rsidRDefault="009031DC" w:rsidP="001C54D5">
      <w:pPr>
        <w:pStyle w:val="a3"/>
        <w:numPr>
          <w:ilvl w:val="0"/>
          <w:numId w:val="1"/>
        </w:numPr>
        <w:rPr>
          <w:lang w:val="en-US"/>
        </w:rPr>
      </w:pPr>
      <w:r w:rsidRPr="001C54D5">
        <w:rPr>
          <w:lang w:val="en-US"/>
        </w:rPr>
        <w:t>ZnPc_exciton3</w:t>
      </w:r>
      <w:r w:rsidR="001C54D5">
        <w:rPr>
          <w:lang w:val="en-US"/>
        </w:rPr>
        <w:t xml:space="preserve"> </w:t>
      </w:r>
      <w:r w:rsidR="001C54D5" w:rsidRPr="001C54D5">
        <w:rPr>
          <w:lang w:val="en-US"/>
        </w:rPr>
        <w:t xml:space="preserve">H. Jiang, Y. Li, C. </w:t>
      </w:r>
      <w:proofErr w:type="spellStart"/>
      <w:r w:rsidR="001C54D5" w:rsidRPr="001C54D5">
        <w:rPr>
          <w:lang w:val="en-US"/>
        </w:rPr>
        <w:t>Kloc</w:t>
      </w:r>
      <w:proofErr w:type="spellEnd"/>
      <w:r w:rsidR="001C54D5" w:rsidRPr="001C54D5">
        <w:rPr>
          <w:lang w:val="en-US"/>
        </w:rPr>
        <w:t xml:space="preserve">, J. Ye, Y. Long, D. </w:t>
      </w:r>
      <w:proofErr w:type="spellStart"/>
      <w:r w:rsidR="001C54D5" w:rsidRPr="001C54D5">
        <w:rPr>
          <w:lang w:val="en-US"/>
        </w:rPr>
        <w:t>Fichou</w:t>
      </w:r>
      <w:proofErr w:type="spellEnd"/>
      <w:r w:rsidR="001C54D5" w:rsidRPr="001C54D5">
        <w:rPr>
          <w:lang w:val="en-US"/>
        </w:rPr>
        <w:t xml:space="preserve">, W. Hu, R. </w:t>
      </w:r>
      <w:proofErr w:type="spellStart"/>
      <w:r w:rsidR="001C54D5" w:rsidRPr="001C54D5">
        <w:rPr>
          <w:lang w:val="en-US"/>
        </w:rPr>
        <w:t>Ganguly</w:t>
      </w:r>
      <w:proofErr w:type="spellEnd"/>
      <w:r w:rsidR="001C54D5" w:rsidRPr="001C54D5">
        <w:rPr>
          <w:lang w:val="en-US"/>
        </w:rPr>
        <w:t xml:space="preserve"> and P. Hu,</w:t>
      </w:r>
      <w:r w:rsidR="001C54D5">
        <w:rPr>
          <w:lang w:val="en-US"/>
        </w:rPr>
        <w:t xml:space="preserve"> </w:t>
      </w:r>
      <w:proofErr w:type="spellStart"/>
      <w:r w:rsidR="001C54D5" w:rsidRPr="001C54D5">
        <w:rPr>
          <w:lang w:val="en-US"/>
        </w:rPr>
        <w:t>Angew</w:t>
      </w:r>
      <w:proofErr w:type="spellEnd"/>
      <w:r w:rsidR="001C54D5" w:rsidRPr="001C54D5">
        <w:rPr>
          <w:lang w:val="en-US"/>
        </w:rPr>
        <w:t>. Chem. Int. Ed. 2018, 57, 10112</w:t>
      </w:r>
    </w:p>
    <w:p w:rsidR="009031DC" w:rsidRDefault="00EC76DC" w:rsidP="00216866">
      <w:pPr>
        <w:pStyle w:val="a3"/>
        <w:numPr>
          <w:ilvl w:val="0"/>
          <w:numId w:val="1"/>
        </w:numPr>
        <w:rPr>
          <w:lang w:val="en-US"/>
        </w:rPr>
      </w:pPr>
      <w:r w:rsidRPr="00EC76DC">
        <w:rPr>
          <w:highlight w:val="yellow"/>
          <w:lang w:val="en-US"/>
        </w:rPr>
        <w:t>Extrapolation</w:t>
      </w:r>
      <w:r w:rsidR="000A794D" w:rsidRPr="000A794D">
        <w:rPr>
          <w:highlight w:val="yellow"/>
          <w:lang w:val="en-US"/>
        </w:rPr>
        <w:t>1</w:t>
      </w:r>
      <w:r w:rsidRPr="00EC76DC">
        <w:rPr>
          <w:highlight w:val="yellow"/>
          <w:lang w:val="en-US"/>
        </w:rPr>
        <w:t xml:space="preserve">: </w:t>
      </w:r>
      <w:proofErr w:type="spellStart"/>
      <w:r w:rsidR="00A56988">
        <w:rPr>
          <w:lang w:val="en-US"/>
        </w:rPr>
        <w:t>casanovas</w:t>
      </w:r>
      <w:proofErr w:type="spellEnd"/>
    </w:p>
    <w:p w:rsidR="00EC76DC" w:rsidRPr="00EC76DC" w:rsidRDefault="00EC76DC" w:rsidP="00B11C31">
      <w:pPr>
        <w:pStyle w:val="a3"/>
        <w:numPr>
          <w:ilvl w:val="0"/>
          <w:numId w:val="1"/>
        </w:numPr>
        <w:rPr>
          <w:lang w:val="en-US"/>
        </w:rPr>
      </w:pPr>
      <w:r w:rsidRPr="00B11C31">
        <w:rPr>
          <w:lang w:val="en-US"/>
        </w:rPr>
        <w:t>Mind the gap!</w:t>
      </w:r>
      <w:r w:rsidR="00B11C31">
        <w:rPr>
          <w:lang w:val="en-US"/>
        </w:rPr>
        <w:t xml:space="preserve"> </w:t>
      </w:r>
      <w:r w:rsidR="00B11C31" w:rsidRPr="00B11C31">
        <w:rPr>
          <w:lang w:val="en-US"/>
        </w:rPr>
        <w:t xml:space="preserve">J.-L. </w:t>
      </w:r>
      <w:proofErr w:type="spellStart"/>
      <w:r w:rsidR="00B11C31" w:rsidRPr="00B11C31">
        <w:rPr>
          <w:lang w:val="en-US"/>
        </w:rPr>
        <w:t>Bredas</w:t>
      </w:r>
      <w:proofErr w:type="spellEnd"/>
      <w:r w:rsidR="00B11C31" w:rsidRPr="00B11C31">
        <w:rPr>
          <w:lang w:val="en-US"/>
        </w:rPr>
        <w:t xml:space="preserve">, Mater. </w:t>
      </w:r>
      <w:proofErr w:type="spellStart"/>
      <w:proofErr w:type="gramStart"/>
      <w:r w:rsidR="00B11C31" w:rsidRPr="00B11C31">
        <w:rPr>
          <w:lang w:val="en-US"/>
        </w:rPr>
        <w:t>Horiz</w:t>
      </w:r>
      <w:proofErr w:type="spellEnd"/>
      <w:r w:rsidR="00B11C31" w:rsidRPr="00B11C31">
        <w:rPr>
          <w:lang w:val="en-US"/>
        </w:rPr>
        <w:t>.,</w:t>
      </w:r>
      <w:proofErr w:type="gramEnd"/>
      <w:r w:rsidR="00B11C31" w:rsidRPr="00B11C31">
        <w:rPr>
          <w:lang w:val="en-US"/>
        </w:rPr>
        <w:t xml:space="preserve"> 2014, 1, 17</w:t>
      </w:r>
      <w:r w:rsidR="00B11C31">
        <w:rPr>
          <w:lang w:val="en-US"/>
        </w:rPr>
        <w:t>.</w:t>
      </w:r>
    </w:p>
    <w:p w:rsidR="00EC76DC" w:rsidRDefault="00EC76DC" w:rsidP="00216866">
      <w:pPr>
        <w:pStyle w:val="a3"/>
        <w:numPr>
          <w:ilvl w:val="0"/>
          <w:numId w:val="1"/>
        </w:numPr>
        <w:rPr>
          <w:lang w:val="en-US"/>
        </w:rPr>
      </w:pPr>
      <w:r w:rsidRPr="00EC76DC">
        <w:rPr>
          <w:lang w:val="en-US"/>
        </w:rPr>
        <w:t xml:space="preserve">Extrapolation 2: </w:t>
      </w:r>
      <w:r w:rsidR="00A56988">
        <w:rPr>
          <w:lang w:val="en-US"/>
        </w:rPr>
        <w:t>larssen</w:t>
      </w:r>
    </w:p>
    <w:p w:rsidR="00034F51" w:rsidRDefault="00034F51" w:rsidP="00216866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ZnPcXRD</w:t>
      </w:r>
      <w:proofErr w:type="spellEnd"/>
    </w:p>
    <w:p w:rsidR="004F11E4" w:rsidRDefault="004F11E4" w:rsidP="004F11E4">
      <w:pPr>
        <w:rPr>
          <w:lang w:val="en-US"/>
        </w:rPr>
      </w:pPr>
    </w:p>
    <w:p w:rsidR="004F11E4" w:rsidRPr="004F11E4" w:rsidRDefault="004F11E4" w:rsidP="004F11E4">
      <w:pPr>
        <w:rPr>
          <w:lang w:val="en-US"/>
        </w:rPr>
      </w:pPr>
      <w:r w:rsidRPr="004F11E4">
        <w:rPr>
          <w:lang w:val="en-US"/>
        </w:rPr>
        <w:t>13.</w:t>
      </w:r>
      <w:r w:rsidRPr="004F11E4">
        <w:rPr>
          <w:lang w:val="en-US"/>
        </w:rPr>
        <w:tab/>
      </w:r>
      <w:r>
        <w:rPr>
          <w:lang w:val="en-US"/>
        </w:rPr>
        <w:t xml:space="preserve">B3PW </w:t>
      </w:r>
      <w:r w:rsidRPr="004F11E4">
        <w:rPr>
          <w:lang w:val="en-US"/>
        </w:rPr>
        <w:t xml:space="preserve">(a) </w:t>
      </w:r>
      <w:proofErr w:type="spellStart"/>
      <w:r w:rsidRPr="004F11E4">
        <w:rPr>
          <w:lang w:val="en-US"/>
        </w:rPr>
        <w:t>Becke</w:t>
      </w:r>
      <w:proofErr w:type="spellEnd"/>
      <w:r w:rsidRPr="004F11E4">
        <w:rPr>
          <w:lang w:val="en-US"/>
        </w:rPr>
        <w:t xml:space="preserve"> AD. J. Chem. Phys. 1993; 98: 5648-5652. (b) </w:t>
      </w:r>
      <w:proofErr w:type="spellStart"/>
      <w:r w:rsidRPr="004F11E4">
        <w:rPr>
          <w:lang w:val="en-US"/>
        </w:rPr>
        <w:t>Perdew</w:t>
      </w:r>
      <w:proofErr w:type="spellEnd"/>
      <w:r w:rsidRPr="004F11E4">
        <w:rPr>
          <w:lang w:val="en-US"/>
        </w:rPr>
        <w:t xml:space="preserve"> JP and Wang Y. Phys. Rev. B 1992; 45: 13244-13249.</w:t>
      </w:r>
    </w:p>
    <w:p w:rsidR="004F11E4" w:rsidRDefault="004F11E4" w:rsidP="004F11E4">
      <w:pPr>
        <w:rPr>
          <w:lang w:val="en-US"/>
        </w:rPr>
      </w:pPr>
      <w:r w:rsidRPr="004F11E4">
        <w:rPr>
          <w:lang w:val="en-US"/>
        </w:rPr>
        <w:t>14.</w:t>
      </w:r>
      <w:r w:rsidRPr="004F11E4">
        <w:rPr>
          <w:lang w:val="en-US"/>
        </w:rPr>
        <w:tab/>
      </w:r>
      <w:r>
        <w:rPr>
          <w:lang w:val="en-US"/>
        </w:rPr>
        <w:t xml:space="preserve">6-31 </w:t>
      </w:r>
      <w:r w:rsidRPr="004F11E4">
        <w:rPr>
          <w:lang w:val="en-US"/>
        </w:rPr>
        <w:t xml:space="preserve">(a) </w:t>
      </w:r>
      <w:proofErr w:type="spellStart"/>
      <w:r w:rsidRPr="004F11E4">
        <w:rPr>
          <w:lang w:val="en-US"/>
        </w:rPr>
        <w:t>Hehre</w:t>
      </w:r>
      <w:proofErr w:type="spellEnd"/>
      <w:r w:rsidRPr="004F11E4">
        <w:rPr>
          <w:lang w:val="en-US"/>
        </w:rPr>
        <w:t xml:space="preserve"> WJ, </w:t>
      </w:r>
      <w:proofErr w:type="spellStart"/>
      <w:r w:rsidRPr="004F11E4">
        <w:rPr>
          <w:lang w:val="en-US"/>
        </w:rPr>
        <w:t>Ditchfield</w:t>
      </w:r>
      <w:proofErr w:type="spellEnd"/>
      <w:r w:rsidRPr="004F11E4">
        <w:rPr>
          <w:lang w:val="en-US"/>
        </w:rPr>
        <w:t xml:space="preserve"> R and </w:t>
      </w:r>
      <w:proofErr w:type="spellStart"/>
      <w:r w:rsidRPr="004F11E4">
        <w:rPr>
          <w:lang w:val="en-US"/>
        </w:rPr>
        <w:t>Pople</w:t>
      </w:r>
      <w:proofErr w:type="spellEnd"/>
      <w:r w:rsidRPr="004F11E4">
        <w:rPr>
          <w:lang w:val="en-US"/>
        </w:rPr>
        <w:t xml:space="preserve"> JA. J. Chem. Phys. 1972; 56: 2257-2261. (b) </w:t>
      </w:r>
      <w:proofErr w:type="spellStart"/>
      <w:r w:rsidRPr="004F11E4">
        <w:rPr>
          <w:lang w:val="en-US"/>
        </w:rPr>
        <w:t>Hariharan</w:t>
      </w:r>
      <w:proofErr w:type="spellEnd"/>
      <w:r w:rsidRPr="004F11E4">
        <w:rPr>
          <w:lang w:val="en-US"/>
        </w:rPr>
        <w:t xml:space="preserve"> PC and </w:t>
      </w:r>
      <w:proofErr w:type="spellStart"/>
      <w:r w:rsidRPr="004F11E4">
        <w:rPr>
          <w:lang w:val="en-US"/>
        </w:rPr>
        <w:t>Pople</w:t>
      </w:r>
      <w:proofErr w:type="spellEnd"/>
      <w:r w:rsidRPr="004F11E4">
        <w:rPr>
          <w:lang w:val="en-US"/>
        </w:rPr>
        <w:t xml:space="preserve"> JA. </w:t>
      </w:r>
      <w:proofErr w:type="spellStart"/>
      <w:r w:rsidRPr="004F11E4">
        <w:rPr>
          <w:lang w:val="en-US"/>
        </w:rPr>
        <w:t>Theor</w:t>
      </w:r>
      <w:proofErr w:type="spellEnd"/>
      <w:r w:rsidRPr="004F11E4">
        <w:rPr>
          <w:lang w:val="en-US"/>
        </w:rPr>
        <w:t xml:space="preserve">. Chem. Acc. 1973; 28: 213-222. (c) </w:t>
      </w:r>
      <w:proofErr w:type="spellStart"/>
      <w:r w:rsidRPr="004F11E4">
        <w:rPr>
          <w:lang w:val="en-US"/>
        </w:rPr>
        <w:t>Rassolov</w:t>
      </w:r>
      <w:proofErr w:type="spellEnd"/>
      <w:r w:rsidRPr="004F11E4">
        <w:rPr>
          <w:lang w:val="en-US"/>
        </w:rPr>
        <w:t xml:space="preserve"> VA, </w:t>
      </w:r>
      <w:proofErr w:type="spellStart"/>
      <w:r w:rsidRPr="004F11E4">
        <w:rPr>
          <w:lang w:val="en-US"/>
        </w:rPr>
        <w:t>Pople</w:t>
      </w:r>
      <w:proofErr w:type="spellEnd"/>
      <w:r w:rsidRPr="004F11E4">
        <w:rPr>
          <w:lang w:val="en-US"/>
        </w:rPr>
        <w:t xml:space="preserve"> JA, Ratner MA and </w:t>
      </w:r>
      <w:proofErr w:type="spellStart"/>
      <w:r w:rsidRPr="004F11E4">
        <w:rPr>
          <w:lang w:val="en-US"/>
        </w:rPr>
        <w:t>Windus</w:t>
      </w:r>
      <w:proofErr w:type="spellEnd"/>
      <w:r w:rsidRPr="004F11E4">
        <w:rPr>
          <w:lang w:val="en-US"/>
        </w:rPr>
        <w:t xml:space="preserve"> TL. J. Chem. Phys. 1998; 109: 1223-1229.</w:t>
      </w:r>
    </w:p>
    <w:p w:rsidR="004F11E4" w:rsidRPr="004F11E4" w:rsidRDefault="004F11E4" w:rsidP="004F11E4">
      <w:pPr>
        <w:rPr>
          <w:lang w:val="en-US"/>
        </w:rPr>
      </w:pPr>
      <w:r w:rsidRPr="004F11E4">
        <w:rPr>
          <w:lang w:val="en-US"/>
        </w:rPr>
        <w:t>17.</w:t>
      </w:r>
      <w:r w:rsidRPr="004F11E4">
        <w:rPr>
          <w:lang w:val="en-US"/>
        </w:rPr>
        <w:tab/>
      </w:r>
      <w:r>
        <w:rPr>
          <w:lang w:val="en-US"/>
        </w:rPr>
        <w:t xml:space="preserve">LC-BLYP </w:t>
      </w:r>
      <w:r w:rsidRPr="004F11E4">
        <w:rPr>
          <w:lang w:val="en-US"/>
        </w:rPr>
        <w:t xml:space="preserve">(a) </w:t>
      </w:r>
      <w:proofErr w:type="spellStart"/>
      <w:r w:rsidRPr="004F11E4">
        <w:rPr>
          <w:lang w:val="en-US"/>
        </w:rPr>
        <w:t>Becke</w:t>
      </w:r>
      <w:proofErr w:type="spellEnd"/>
      <w:r w:rsidRPr="004F11E4">
        <w:rPr>
          <w:lang w:val="en-US"/>
        </w:rPr>
        <w:t xml:space="preserve"> AD. Phys. Rev. </w:t>
      </w:r>
      <w:proofErr w:type="gramStart"/>
      <w:r w:rsidRPr="004F11E4">
        <w:rPr>
          <w:lang w:val="en-US"/>
        </w:rPr>
        <w:t>A</w:t>
      </w:r>
      <w:proofErr w:type="gramEnd"/>
      <w:r w:rsidRPr="004F11E4">
        <w:rPr>
          <w:lang w:val="en-US"/>
        </w:rPr>
        <w:t xml:space="preserve"> 1988; 38: 3098-3100. (b) Lee C, Yang W and Parr RG. Phys. Rev. B 1988; 37: 785-789. (c) </w:t>
      </w:r>
      <w:proofErr w:type="spellStart"/>
      <w:r w:rsidRPr="004F11E4">
        <w:rPr>
          <w:lang w:val="en-US"/>
        </w:rPr>
        <w:t>Iikura</w:t>
      </w:r>
      <w:proofErr w:type="spellEnd"/>
      <w:r w:rsidRPr="004F11E4">
        <w:rPr>
          <w:lang w:val="en-US"/>
        </w:rPr>
        <w:t xml:space="preserve"> H, </w:t>
      </w:r>
      <w:proofErr w:type="spellStart"/>
      <w:r w:rsidRPr="004F11E4">
        <w:rPr>
          <w:lang w:val="en-US"/>
        </w:rPr>
        <w:t>Tsuneda</w:t>
      </w:r>
      <w:proofErr w:type="spellEnd"/>
      <w:r w:rsidRPr="004F11E4">
        <w:rPr>
          <w:lang w:val="en-US"/>
        </w:rPr>
        <w:t xml:space="preserve"> T, </w:t>
      </w:r>
      <w:proofErr w:type="spellStart"/>
      <w:r w:rsidRPr="004F11E4">
        <w:rPr>
          <w:lang w:val="en-US"/>
        </w:rPr>
        <w:t>Yanai</w:t>
      </w:r>
      <w:proofErr w:type="spellEnd"/>
      <w:r w:rsidRPr="004F11E4">
        <w:rPr>
          <w:lang w:val="en-US"/>
        </w:rPr>
        <w:t xml:space="preserve"> T and </w:t>
      </w:r>
      <w:proofErr w:type="spellStart"/>
      <w:r w:rsidRPr="004F11E4">
        <w:rPr>
          <w:lang w:val="en-US"/>
        </w:rPr>
        <w:t>Hirao</w:t>
      </w:r>
      <w:proofErr w:type="spellEnd"/>
      <w:r w:rsidRPr="004F11E4">
        <w:rPr>
          <w:lang w:val="en-US"/>
        </w:rPr>
        <w:t xml:space="preserve"> K. J. Chem. Phys. 2001; 115: 3540-3544.</w:t>
      </w:r>
    </w:p>
    <w:p w:rsidR="004F11E4" w:rsidRPr="004F11E4" w:rsidRDefault="004F11E4" w:rsidP="004F11E4">
      <w:pPr>
        <w:rPr>
          <w:lang w:val="en-US"/>
        </w:rPr>
      </w:pPr>
      <w:r w:rsidRPr="004F11E4">
        <w:rPr>
          <w:lang w:val="en-US"/>
        </w:rPr>
        <w:t>18.</w:t>
      </w:r>
      <w:r w:rsidRPr="004F11E4">
        <w:rPr>
          <w:lang w:val="en-US"/>
        </w:rPr>
        <w:tab/>
      </w:r>
      <w:r>
        <w:rPr>
          <w:lang w:val="en-US"/>
        </w:rPr>
        <w:t xml:space="preserve">Def2TZVP, Def2/J </w:t>
      </w:r>
      <w:r w:rsidRPr="004F11E4">
        <w:rPr>
          <w:lang w:val="en-US"/>
        </w:rPr>
        <w:t xml:space="preserve">(a) </w:t>
      </w:r>
      <w:proofErr w:type="spellStart"/>
      <w:r w:rsidRPr="004F11E4">
        <w:rPr>
          <w:lang w:val="en-US"/>
        </w:rPr>
        <w:t>Weigend</w:t>
      </w:r>
      <w:proofErr w:type="spellEnd"/>
      <w:r w:rsidRPr="004F11E4">
        <w:rPr>
          <w:lang w:val="en-US"/>
        </w:rPr>
        <w:t xml:space="preserve"> F and </w:t>
      </w:r>
      <w:proofErr w:type="spellStart"/>
      <w:r w:rsidRPr="004F11E4">
        <w:rPr>
          <w:lang w:val="en-US"/>
        </w:rPr>
        <w:t>Ahlrichs</w:t>
      </w:r>
      <w:proofErr w:type="spellEnd"/>
      <w:r w:rsidRPr="004F11E4">
        <w:rPr>
          <w:lang w:val="en-US"/>
        </w:rPr>
        <w:t xml:space="preserve"> R. Phys. Chem. Chem. Phys. 2005; 7: 3297-3305. (b) </w:t>
      </w:r>
      <w:proofErr w:type="spellStart"/>
      <w:r w:rsidRPr="004F11E4">
        <w:rPr>
          <w:lang w:val="en-US"/>
        </w:rPr>
        <w:t>Weigend</w:t>
      </w:r>
      <w:proofErr w:type="spellEnd"/>
      <w:r w:rsidRPr="004F11E4">
        <w:rPr>
          <w:lang w:val="en-US"/>
        </w:rPr>
        <w:t xml:space="preserve"> F. Phys. Chem. Chem. Phys. 2006; 8: 1057-1065.</w:t>
      </w:r>
    </w:p>
    <w:sectPr w:rsidR="004F11E4" w:rsidRPr="004F11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AF7"/>
    <w:rsid w:val="000157F1"/>
    <w:rsid w:val="00034F51"/>
    <w:rsid w:val="0009487F"/>
    <w:rsid w:val="000A794D"/>
    <w:rsid w:val="001C54D5"/>
    <w:rsid w:val="002A26ED"/>
    <w:rsid w:val="003C3F39"/>
    <w:rsid w:val="003C49EB"/>
    <w:rsid w:val="00421B08"/>
    <w:rsid w:val="0044582F"/>
    <w:rsid w:val="004672F5"/>
    <w:rsid w:val="00491BF3"/>
    <w:rsid w:val="004A68C9"/>
    <w:rsid w:val="004F11E4"/>
    <w:rsid w:val="005101D5"/>
    <w:rsid w:val="005D45DB"/>
    <w:rsid w:val="005E6C49"/>
    <w:rsid w:val="00651277"/>
    <w:rsid w:val="00655734"/>
    <w:rsid w:val="006B2B5C"/>
    <w:rsid w:val="006E35EE"/>
    <w:rsid w:val="0076429A"/>
    <w:rsid w:val="00854B92"/>
    <w:rsid w:val="00857AF7"/>
    <w:rsid w:val="008D0AE5"/>
    <w:rsid w:val="009031DC"/>
    <w:rsid w:val="00A35CB5"/>
    <w:rsid w:val="00A56988"/>
    <w:rsid w:val="00AC00C8"/>
    <w:rsid w:val="00AD025A"/>
    <w:rsid w:val="00B051EE"/>
    <w:rsid w:val="00B11C31"/>
    <w:rsid w:val="00B27E23"/>
    <w:rsid w:val="00B55F35"/>
    <w:rsid w:val="00B639B1"/>
    <w:rsid w:val="00BB449F"/>
    <w:rsid w:val="00BE78F6"/>
    <w:rsid w:val="00C56738"/>
    <w:rsid w:val="00CA594E"/>
    <w:rsid w:val="00CB119D"/>
    <w:rsid w:val="00DB3BC7"/>
    <w:rsid w:val="00EC76DC"/>
    <w:rsid w:val="00F97163"/>
    <w:rsid w:val="00FA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9691CF0-B2C4-46DF-8B36-514F39F1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11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403_01</dc:creator>
  <cp:keywords/>
  <dc:description/>
  <cp:lastModifiedBy>Пользователь Windows</cp:lastModifiedBy>
  <cp:revision>19</cp:revision>
  <dcterms:created xsi:type="dcterms:W3CDTF">2025-10-29T13:39:00Z</dcterms:created>
  <dcterms:modified xsi:type="dcterms:W3CDTF">2025-11-05T06:48:00Z</dcterms:modified>
</cp:coreProperties>
</file>